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120B" w:rsidRDefault="0025120B" w:rsidP="009A69A2">
      <w:pPr>
        <w:spacing w:after="0" w:line="240" w:lineRule="auto"/>
        <w:jc w:val="both"/>
        <w:rPr>
          <w:rFonts w:ascii="Times New Roman" w:eastAsia="SimSun" w:hAnsi="Times New Roman" w:cs="Simplified Arabic"/>
          <w:b/>
          <w:bCs/>
          <w:sz w:val="32"/>
          <w:szCs w:val="32"/>
          <w:lang w:eastAsia="zh-CN" w:bidi="ar-IQ"/>
        </w:rPr>
      </w:pP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Pr>
          <w:rFonts w:ascii="Times New Roman" w:eastAsia="SimSun" w:hAnsi="Times New Roman" w:cs="Times New Roman"/>
          <w:noProof/>
          <w:sz w:val="24"/>
          <w:szCs w:val="24"/>
        </w:rPr>
        <w:drawing>
          <wp:anchor distT="0" distB="0" distL="114300" distR="114300" simplePos="0" relativeHeight="251613184" behindDoc="1" locked="0" layoutInCell="1" allowOverlap="1">
            <wp:simplePos x="0" y="0"/>
            <wp:positionH relativeFrom="column">
              <wp:posOffset>3657600</wp:posOffset>
            </wp:positionH>
            <wp:positionV relativeFrom="paragraph">
              <wp:posOffset>-228600</wp:posOffset>
            </wp:positionV>
            <wp:extent cx="1485900" cy="1143000"/>
            <wp:effectExtent l="0" t="0" r="0" b="0"/>
            <wp:wrapNone/>
            <wp:docPr id="3" name="Picture 3" descr="شعار الجام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شعار الجامعة"/>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104" b="8165"/>
                    <a:stretch>
                      <a:fillRect/>
                    </a:stretch>
                  </pic:blipFill>
                  <pic:spPr bwMode="auto">
                    <a:xfrm>
                      <a:off x="0" y="0"/>
                      <a:ext cx="1485900" cy="1143000"/>
                    </a:xfrm>
                    <a:prstGeom prst="rect">
                      <a:avLst/>
                    </a:prstGeom>
                    <a:noFill/>
                  </pic:spPr>
                </pic:pic>
              </a:graphicData>
            </a:graphic>
          </wp:anchor>
        </w:drawing>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b/>
          <w:bCs/>
          <w:sz w:val="28"/>
          <w:szCs w:val="28"/>
          <w:lang w:eastAsia="zh-CN"/>
        </w:rPr>
      </w:pPr>
    </w:p>
    <w:p w:rsidR="009A69A2" w:rsidRPr="009A69A2" w:rsidRDefault="009A69A2" w:rsidP="009A69A2">
      <w:pPr>
        <w:spacing w:after="0" w:line="240" w:lineRule="auto"/>
        <w:jc w:val="both"/>
        <w:rPr>
          <w:rFonts w:ascii="Times New Roman" w:eastAsia="SimSun" w:hAnsi="Times New Roman" w:cs="Simplified Arabic"/>
          <w:b/>
          <w:bCs/>
          <w:sz w:val="28"/>
          <w:szCs w:val="28"/>
          <w:rtl/>
          <w:lang w:eastAsia="zh-CN"/>
        </w:rPr>
      </w:pPr>
      <w:r w:rsidRPr="009A69A2">
        <w:rPr>
          <w:rFonts w:ascii="Times New Roman" w:eastAsia="SimSun" w:hAnsi="Times New Roman" w:cs="Simplified Arabic" w:hint="cs"/>
          <w:b/>
          <w:bCs/>
          <w:sz w:val="28"/>
          <w:szCs w:val="28"/>
          <w:rtl/>
          <w:lang w:eastAsia="zh-CN"/>
        </w:rPr>
        <w:t xml:space="preserve">وزارة التعليم العالي والبحث العلمي </w:t>
      </w:r>
    </w:p>
    <w:p w:rsidR="009A69A2" w:rsidRPr="009A69A2" w:rsidRDefault="009A69A2" w:rsidP="009A69A2">
      <w:pPr>
        <w:spacing w:after="0" w:line="240" w:lineRule="auto"/>
        <w:jc w:val="both"/>
        <w:rPr>
          <w:rFonts w:ascii="Times New Roman" w:eastAsia="SimSun" w:hAnsi="Times New Roman" w:cs="Simplified Arabic"/>
          <w:b/>
          <w:bCs/>
          <w:sz w:val="28"/>
          <w:szCs w:val="28"/>
          <w:rtl/>
          <w:lang w:eastAsia="zh-CN"/>
        </w:rPr>
      </w:pPr>
      <w:r w:rsidRPr="009A69A2">
        <w:rPr>
          <w:rFonts w:ascii="Times New Roman" w:eastAsia="SimSun" w:hAnsi="Times New Roman" w:cs="Simplified Arabic" w:hint="cs"/>
          <w:b/>
          <w:bCs/>
          <w:sz w:val="28"/>
          <w:szCs w:val="28"/>
          <w:rtl/>
          <w:lang w:eastAsia="zh-CN"/>
        </w:rPr>
        <w:t xml:space="preserve">  </w:t>
      </w:r>
      <w:r w:rsidR="0091382D">
        <w:rPr>
          <w:rFonts w:ascii="Times New Roman" w:eastAsia="SimSun" w:hAnsi="Times New Roman" w:cs="Simplified Arabic" w:hint="cs"/>
          <w:b/>
          <w:bCs/>
          <w:sz w:val="28"/>
          <w:szCs w:val="28"/>
          <w:rtl/>
          <w:lang w:eastAsia="zh-CN"/>
        </w:rPr>
        <w:t xml:space="preserve">  </w:t>
      </w:r>
      <w:r w:rsidR="009959C9">
        <w:rPr>
          <w:rFonts w:ascii="Times New Roman" w:eastAsia="SimSun" w:hAnsi="Times New Roman" w:cs="Simplified Arabic"/>
          <w:b/>
          <w:bCs/>
          <w:sz w:val="28"/>
          <w:szCs w:val="28"/>
          <w:lang w:eastAsia="zh-CN"/>
        </w:rPr>
        <w:t xml:space="preserve">     </w:t>
      </w:r>
      <w:r w:rsidR="0091382D">
        <w:rPr>
          <w:rFonts w:ascii="Times New Roman" w:eastAsia="SimSun" w:hAnsi="Times New Roman" w:cs="Simplified Arabic" w:hint="cs"/>
          <w:b/>
          <w:bCs/>
          <w:sz w:val="28"/>
          <w:szCs w:val="28"/>
          <w:rtl/>
          <w:lang w:eastAsia="zh-CN"/>
        </w:rPr>
        <w:t xml:space="preserve"> </w:t>
      </w:r>
      <w:r w:rsidRPr="009A69A2">
        <w:rPr>
          <w:rFonts w:ascii="Times New Roman" w:eastAsia="SimSun" w:hAnsi="Times New Roman" w:cs="Simplified Arabic" w:hint="cs"/>
          <w:b/>
          <w:bCs/>
          <w:sz w:val="28"/>
          <w:szCs w:val="28"/>
          <w:rtl/>
          <w:lang w:eastAsia="zh-CN"/>
        </w:rPr>
        <w:t xml:space="preserve"> جامعة بابل </w:t>
      </w:r>
    </w:p>
    <w:p w:rsidR="009A69A2" w:rsidRPr="009A69A2" w:rsidRDefault="009959C9" w:rsidP="009A69A2">
      <w:pPr>
        <w:spacing w:after="0" w:line="240" w:lineRule="auto"/>
        <w:jc w:val="both"/>
        <w:rPr>
          <w:rFonts w:ascii="Times New Roman" w:eastAsia="SimSun" w:hAnsi="Times New Roman" w:cs="Simplified Arabic"/>
          <w:b/>
          <w:bCs/>
          <w:sz w:val="28"/>
          <w:szCs w:val="28"/>
          <w:rtl/>
          <w:lang w:eastAsia="zh-CN"/>
        </w:rPr>
      </w:pPr>
      <w:r>
        <w:rPr>
          <w:rFonts w:ascii="Times New Roman" w:eastAsia="SimSun" w:hAnsi="Times New Roman" w:cs="Simplified Arabic"/>
          <w:b/>
          <w:bCs/>
          <w:sz w:val="28"/>
          <w:szCs w:val="28"/>
          <w:lang w:eastAsia="zh-CN"/>
        </w:rPr>
        <w:t xml:space="preserve">  </w:t>
      </w:r>
      <w:r w:rsidR="009A69A2" w:rsidRPr="009A69A2">
        <w:rPr>
          <w:rFonts w:ascii="Times New Roman" w:eastAsia="SimSun" w:hAnsi="Times New Roman" w:cs="Simplified Arabic" w:hint="cs"/>
          <w:b/>
          <w:bCs/>
          <w:sz w:val="28"/>
          <w:szCs w:val="28"/>
          <w:rtl/>
          <w:lang w:eastAsia="zh-CN"/>
        </w:rPr>
        <w:t xml:space="preserve"> </w:t>
      </w:r>
      <w:r>
        <w:rPr>
          <w:rFonts w:ascii="Times New Roman" w:eastAsia="SimSun" w:hAnsi="Times New Roman" w:cs="Simplified Arabic"/>
          <w:b/>
          <w:bCs/>
          <w:sz w:val="28"/>
          <w:szCs w:val="28"/>
          <w:lang w:eastAsia="zh-CN"/>
        </w:rPr>
        <w:t xml:space="preserve">    </w:t>
      </w:r>
      <w:r w:rsidR="009A69A2" w:rsidRPr="009A69A2">
        <w:rPr>
          <w:rFonts w:ascii="Times New Roman" w:eastAsia="SimSun" w:hAnsi="Times New Roman" w:cs="Simplified Arabic" w:hint="cs"/>
          <w:b/>
          <w:bCs/>
          <w:sz w:val="28"/>
          <w:szCs w:val="28"/>
          <w:rtl/>
          <w:lang w:eastAsia="zh-CN"/>
        </w:rPr>
        <w:t xml:space="preserve"> كلية التربية الرياضية </w:t>
      </w:r>
    </w:p>
    <w:p w:rsidR="009A69A2" w:rsidRPr="009A69A2" w:rsidRDefault="009A69A2" w:rsidP="009A69A2">
      <w:pPr>
        <w:spacing w:after="0" w:line="240" w:lineRule="auto"/>
        <w:jc w:val="both"/>
        <w:rPr>
          <w:rFonts w:ascii="Times New Roman" w:eastAsia="SimSun" w:hAnsi="Times New Roman" w:cs="Simplified Arabic"/>
          <w:b/>
          <w:bCs/>
          <w:sz w:val="28"/>
          <w:szCs w:val="28"/>
          <w:rtl/>
          <w:lang w:eastAsia="zh-CN"/>
        </w:rPr>
      </w:pPr>
    </w:p>
    <w:p w:rsidR="009A69A2" w:rsidRPr="009A69A2" w:rsidRDefault="009A69A2" w:rsidP="00306D91">
      <w:pPr>
        <w:bidi w:val="0"/>
        <w:spacing w:after="0" w:line="240" w:lineRule="auto"/>
        <w:jc w:val="center"/>
        <w:rPr>
          <w:rFonts w:ascii="Times New Roman" w:eastAsia="SimSun" w:hAnsi="Times New Roman" w:cs="Times New Roman"/>
          <w:b/>
          <w:bCs/>
          <w:sz w:val="52"/>
          <w:szCs w:val="52"/>
          <w:lang w:eastAsia="zh-CN" w:bidi="ar-IQ"/>
        </w:rPr>
      </w:pPr>
      <w:r w:rsidRPr="009A69A2">
        <w:rPr>
          <w:rFonts w:ascii="Times New Roman" w:eastAsia="SimSun" w:hAnsi="Times New Roman" w:cs="Times New Roman" w:hint="cs"/>
          <w:b/>
          <w:bCs/>
          <w:sz w:val="52"/>
          <w:szCs w:val="52"/>
          <w:rtl/>
          <w:lang w:eastAsia="zh-CN" w:bidi="ar-IQ"/>
        </w:rPr>
        <w:t xml:space="preserve">تأثير تمرينات </w:t>
      </w:r>
      <w:r w:rsidR="00306D91">
        <w:rPr>
          <w:rFonts w:ascii="Times New Roman" w:eastAsia="SimSun" w:hAnsi="Times New Roman" w:cs="Times New Roman" w:hint="cs"/>
          <w:b/>
          <w:bCs/>
          <w:sz w:val="52"/>
          <w:szCs w:val="52"/>
          <w:rtl/>
          <w:lang w:eastAsia="zh-CN" w:bidi="ar-IQ"/>
        </w:rPr>
        <w:t>خاصة</w:t>
      </w:r>
      <w:r w:rsidRPr="009A69A2">
        <w:rPr>
          <w:rFonts w:ascii="Times New Roman" w:eastAsia="SimSun" w:hAnsi="Times New Roman" w:cs="Times New Roman" w:hint="cs"/>
          <w:b/>
          <w:bCs/>
          <w:sz w:val="52"/>
          <w:szCs w:val="52"/>
          <w:rtl/>
          <w:lang w:eastAsia="zh-CN" w:bidi="ar-IQ"/>
        </w:rPr>
        <w:t xml:space="preserve"> في تطوير تحمل القدرة و</w:t>
      </w:r>
      <w:r w:rsidR="00A30758">
        <w:rPr>
          <w:rFonts w:ascii="Times New Roman" w:eastAsia="SimSun" w:hAnsi="Times New Roman" w:cs="Times New Roman" w:hint="cs"/>
          <w:b/>
          <w:bCs/>
          <w:sz w:val="52"/>
          <w:szCs w:val="52"/>
          <w:rtl/>
          <w:lang w:eastAsia="zh-CN" w:bidi="ar-IQ"/>
        </w:rPr>
        <w:t>الإ</w:t>
      </w:r>
      <w:r w:rsidR="00306D91">
        <w:rPr>
          <w:rFonts w:ascii="Times New Roman" w:eastAsia="SimSun" w:hAnsi="Times New Roman" w:cs="Times New Roman" w:hint="cs"/>
          <w:b/>
          <w:bCs/>
          <w:sz w:val="52"/>
          <w:szCs w:val="52"/>
          <w:rtl/>
          <w:lang w:eastAsia="zh-CN" w:bidi="ar-IQ"/>
        </w:rPr>
        <w:t xml:space="preserve">دراك </w:t>
      </w:r>
      <w:r w:rsidR="00B05373">
        <w:rPr>
          <w:rFonts w:ascii="Times New Roman" w:eastAsia="SimSun" w:hAnsi="Times New Roman" w:cs="Times New Roman" w:hint="cs"/>
          <w:b/>
          <w:bCs/>
          <w:sz w:val="52"/>
          <w:szCs w:val="52"/>
          <w:rtl/>
          <w:lang w:eastAsia="zh-CN" w:bidi="ar-IQ"/>
        </w:rPr>
        <w:t xml:space="preserve">الحس </w:t>
      </w:r>
      <w:r w:rsidRPr="009A69A2">
        <w:rPr>
          <w:rFonts w:ascii="Times New Roman" w:eastAsia="SimSun" w:hAnsi="Times New Roman" w:cs="Times New Roman" w:hint="cs"/>
          <w:b/>
          <w:bCs/>
          <w:sz w:val="52"/>
          <w:szCs w:val="52"/>
          <w:rtl/>
          <w:lang w:eastAsia="zh-CN" w:bidi="ar-IQ"/>
        </w:rPr>
        <w:t>-</w:t>
      </w:r>
      <w:r w:rsidR="00B05373">
        <w:rPr>
          <w:rFonts w:ascii="Times New Roman" w:eastAsia="SimSun" w:hAnsi="Times New Roman" w:cs="Times New Roman" w:hint="cs"/>
          <w:b/>
          <w:bCs/>
          <w:sz w:val="52"/>
          <w:szCs w:val="52"/>
          <w:rtl/>
          <w:lang w:eastAsia="zh-CN" w:bidi="ar-IQ"/>
        </w:rPr>
        <w:t xml:space="preserve"> </w:t>
      </w:r>
      <w:r w:rsidRPr="009A69A2">
        <w:rPr>
          <w:rFonts w:ascii="Times New Roman" w:eastAsia="SimSun" w:hAnsi="Times New Roman" w:cs="Times New Roman" w:hint="cs"/>
          <w:b/>
          <w:bCs/>
          <w:sz w:val="52"/>
          <w:szCs w:val="52"/>
          <w:rtl/>
          <w:lang w:eastAsia="zh-CN" w:bidi="ar-IQ"/>
        </w:rPr>
        <w:t xml:space="preserve">حركي ودقة أداء بعض المهارات </w:t>
      </w:r>
      <w:r w:rsidR="00306D91">
        <w:rPr>
          <w:rFonts w:ascii="Times New Roman" w:eastAsia="SimSun" w:hAnsi="Times New Roman" w:cs="Times New Roman" w:hint="cs"/>
          <w:b/>
          <w:bCs/>
          <w:sz w:val="52"/>
          <w:szCs w:val="52"/>
          <w:rtl/>
          <w:lang w:eastAsia="zh-CN" w:bidi="ar-IQ"/>
        </w:rPr>
        <w:t xml:space="preserve">الهجومية </w:t>
      </w:r>
      <w:r w:rsidRPr="009A69A2">
        <w:rPr>
          <w:rFonts w:ascii="Times New Roman" w:eastAsia="SimSun" w:hAnsi="Times New Roman" w:cs="Times New Roman" w:hint="cs"/>
          <w:b/>
          <w:bCs/>
          <w:sz w:val="52"/>
          <w:szCs w:val="52"/>
          <w:rtl/>
          <w:lang w:eastAsia="zh-CN" w:bidi="ar-IQ"/>
        </w:rPr>
        <w:t xml:space="preserve">للاعبي الفئات العالية بكرة السلة على الكراسي </w:t>
      </w:r>
      <w:r w:rsidR="00306D91">
        <w:rPr>
          <w:rFonts w:ascii="Times New Roman" w:eastAsia="SimSun" w:hAnsi="Times New Roman" w:cs="Times New Roman" w:hint="cs"/>
          <w:b/>
          <w:bCs/>
          <w:sz w:val="52"/>
          <w:szCs w:val="52"/>
          <w:rtl/>
          <w:lang w:eastAsia="zh-CN" w:bidi="ar-IQ"/>
        </w:rPr>
        <w:t>المتحركة</w:t>
      </w:r>
    </w:p>
    <w:p w:rsidR="009A69A2" w:rsidRPr="009A69A2" w:rsidRDefault="009A69A2" w:rsidP="009A69A2">
      <w:pPr>
        <w:spacing w:after="0" w:line="240" w:lineRule="auto"/>
        <w:jc w:val="both"/>
        <w:rPr>
          <w:rFonts w:ascii="Times New Roman" w:eastAsia="SimSun" w:hAnsi="Times New Roman" w:cs="PT Bold Dusky"/>
          <w:sz w:val="52"/>
          <w:szCs w:val="52"/>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أطروحة تقدم بها </w:t>
      </w:r>
    </w:p>
    <w:p w:rsidR="009A69A2" w:rsidRPr="009A69A2" w:rsidRDefault="009A69A2" w:rsidP="009A69A2">
      <w:pPr>
        <w:spacing w:after="0" w:line="240" w:lineRule="auto"/>
        <w:jc w:val="center"/>
        <w:rPr>
          <w:rFonts w:ascii="Times New Roman" w:eastAsia="SimSun" w:hAnsi="Times New Roman" w:cs="Simplified Arabic"/>
          <w:b/>
          <w:bCs/>
          <w:sz w:val="46"/>
          <w:szCs w:val="46"/>
          <w:rtl/>
          <w:lang w:eastAsia="zh-CN" w:bidi="ar-IQ"/>
        </w:rPr>
      </w:pPr>
      <w:r w:rsidRPr="009A69A2">
        <w:rPr>
          <w:rFonts w:ascii="Times New Roman" w:eastAsia="SimSun" w:hAnsi="Times New Roman" w:cs="Simplified Arabic" w:hint="cs"/>
          <w:b/>
          <w:bCs/>
          <w:sz w:val="46"/>
          <w:szCs w:val="46"/>
          <w:rtl/>
          <w:lang w:eastAsia="zh-CN"/>
        </w:rPr>
        <w:t>أحمد عامر محمد علي</w:t>
      </w:r>
    </w:p>
    <w:p w:rsidR="009A69A2" w:rsidRPr="009A69A2"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6"/>
          <w:szCs w:val="36"/>
          <w:rtl/>
          <w:lang w:eastAsia="zh-CN" w:bidi="ar-IQ"/>
        </w:rPr>
        <w:t>إلى</w:t>
      </w:r>
      <w:r w:rsidRPr="009A69A2">
        <w:rPr>
          <w:rFonts w:ascii="Times New Roman" w:eastAsia="SimSun" w:hAnsi="Times New Roman" w:cs="Simplified Arabic" w:hint="cs"/>
          <w:b/>
          <w:bCs/>
          <w:sz w:val="32"/>
          <w:szCs w:val="32"/>
          <w:rtl/>
          <w:lang w:eastAsia="zh-CN" w:bidi="ar-IQ"/>
        </w:rPr>
        <w:t xml:space="preserve"> مجلس كلية التربية الرياضية </w:t>
      </w:r>
      <w:r w:rsidRPr="009A69A2">
        <w:rPr>
          <w:rFonts w:ascii="Times New Roman" w:eastAsia="SimSun" w:hAnsi="Times New Roman" w:cs="Simplified Arabic"/>
          <w:b/>
          <w:bCs/>
          <w:sz w:val="32"/>
          <w:szCs w:val="32"/>
          <w:rtl/>
          <w:lang w:eastAsia="zh-CN" w:bidi="ar-IQ"/>
        </w:rPr>
        <w:t>–</w:t>
      </w:r>
      <w:r w:rsidRPr="009A69A2">
        <w:rPr>
          <w:rFonts w:ascii="Times New Roman" w:eastAsia="SimSun" w:hAnsi="Times New Roman" w:cs="Simplified Arabic" w:hint="cs"/>
          <w:b/>
          <w:bCs/>
          <w:sz w:val="32"/>
          <w:szCs w:val="32"/>
          <w:rtl/>
          <w:lang w:eastAsia="zh-CN" w:bidi="ar-IQ"/>
        </w:rPr>
        <w:t xml:space="preserve"> جامعة بابل وهي جزء من متطلبات نيل درجة الدكتوراه في التربية الرياضية </w:t>
      </w:r>
    </w:p>
    <w:p w:rsidR="009A69A2" w:rsidRPr="009A69A2" w:rsidRDefault="009A69A2" w:rsidP="009A69A2">
      <w:pPr>
        <w:spacing w:after="0" w:line="240" w:lineRule="auto"/>
        <w:jc w:val="center"/>
        <w:rPr>
          <w:rFonts w:ascii="Times New Roman" w:eastAsia="SimSun" w:hAnsi="Times New Roman" w:cs="Simplified Arabic"/>
          <w:b/>
          <w:bCs/>
          <w:sz w:val="20"/>
          <w:szCs w:val="20"/>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46"/>
          <w:szCs w:val="46"/>
          <w:rtl/>
          <w:lang w:eastAsia="zh-CN"/>
        </w:rPr>
      </w:pPr>
      <w:r w:rsidRPr="009A69A2">
        <w:rPr>
          <w:rFonts w:ascii="Times New Roman" w:eastAsia="SimSun" w:hAnsi="Times New Roman" w:cs="Simplified Arabic" w:hint="cs"/>
          <w:b/>
          <w:bCs/>
          <w:sz w:val="46"/>
          <w:szCs w:val="46"/>
          <w:rtl/>
          <w:lang w:eastAsia="zh-CN"/>
        </w:rPr>
        <w:t>إشراف</w:t>
      </w:r>
    </w:p>
    <w:p w:rsidR="009A69A2" w:rsidRPr="009A69A2" w:rsidRDefault="009A69A2" w:rsidP="009A69A2">
      <w:pPr>
        <w:spacing w:after="0" w:line="240" w:lineRule="auto"/>
        <w:jc w:val="center"/>
        <w:rPr>
          <w:rFonts w:ascii="Times New Roman" w:eastAsia="SimSun" w:hAnsi="Times New Roman" w:cs="Simplified Arabic"/>
          <w:sz w:val="38"/>
          <w:szCs w:val="38"/>
          <w:rtl/>
          <w:lang w:eastAsia="zh-CN"/>
        </w:rPr>
      </w:pPr>
      <w:r w:rsidRPr="009A69A2">
        <w:rPr>
          <w:rFonts w:ascii="Times New Roman" w:eastAsia="SimSun" w:hAnsi="Times New Roman" w:cs="Simplified Arabic" w:hint="cs"/>
          <w:b/>
          <w:bCs/>
          <w:sz w:val="46"/>
          <w:szCs w:val="46"/>
          <w:rtl/>
          <w:lang w:eastAsia="zh-CN"/>
        </w:rPr>
        <w:t>أ . د . محمد جاسم الياسري</w:t>
      </w:r>
    </w:p>
    <w:p w:rsidR="009A69A2" w:rsidRPr="009A69A2" w:rsidRDefault="009A69A2" w:rsidP="009A69A2">
      <w:pPr>
        <w:spacing w:after="0" w:line="240" w:lineRule="auto"/>
        <w:jc w:val="center"/>
        <w:rPr>
          <w:rFonts w:ascii="Times New Roman" w:eastAsia="SimSun" w:hAnsi="Times New Roman" w:cs="Simplified Arabic"/>
          <w:sz w:val="32"/>
          <w:szCs w:val="32"/>
          <w:rtl/>
          <w:lang w:eastAsia="zh-CN"/>
        </w:rPr>
      </w:pPr>
    </w:p>
    <w:p w:rsidR="009A69A2" w:rsidRPr="009A69A2" w:rsidRDefault="009A69A2" w:rsidP="009A69A2">
      <w:pPr>
        <w:spacing w:after="0" w:line="240" w:lineRule="auto"/>
        <w:jc w:val="center"/>
        <w:rPr>
          <w:rFonts w:ascii="Times New Roman" w:eastAsia="SimSun" w:hAnsi="Times New Roman" w:cs="Simplified Arabic"/>
          <w:sz w:val="32"/>
          <w:szCs w:val="32"/>
          <w:rtl/>
          <w:lang w:eastAsia="zh-CN"/>
        </w:rPr>
      </w:pPr>
    </w:p>
    <w:p w:rsidR="009A69A2" w:rsidRPr="009A69A2" w:rsidRDefault="009A69A2" w:rsidP="00EC3031">
      <w:pPr>
        <w:spacing w:after="0" w:line="240" w:lineRule="auto"/>
        <w:jc w:val="center"/>
        <w:rPr>
          <w:rFonts w:ascii="Times New Roman" w:eastAsia="SimSun" w:hAnsi="Times New Roman" w:cs="Simplified Arabic"/>
          <w:b/>
          <w:bCs/>
          <w:sz w:val="36"/>
          <w:szCs w:val="36"/>
          <w:lang w:eastAsia="zh-CN"/>
        </w:rPr>
      </w:pPr>
      <w:r w:rsidRPr="009A69A2">
        <w:rPr>
          <w:rFonts w:ascii="Times New Roman" w:eastAsia="SimSun" w:hAnsi="Times New Roman" w:cs="Simplified Arabic"/>
          <w:b/>
          <w:bCs/>
          <w:sz w:val="36"/>
          <w:szCs w:val="36"/>
          <w:lang w:eastAsia="zh-CN"/>
        </w:rPr>
        <w:t>143</w:t>
      </w:r>
      <w:r w:rsidR="00EC3031">
        <w:rPr>
          <w:rFonts w:ascii="Times New Roman" w:eastAsia="SimSun" w:hAnsi="Times New Roman" w:cs="Simplified Arabic"/>
          <w:b/>
          <w:bCs/>
          <w:sz w:val="36"/>
          <w:szCs w:val="36"/>
          <w:lang w:eastAsia="zh-CN"/>
        </w:rPr>
        <w:t>5</w:t>
      </w:r>
      <w:r w:rsidRPr="009A69A2">
        <w:rPr>
          <w:rFonts w:ascii="Times New Roman" w:eastAsia="SimSun" w:hAnsi="Times New Roman" w:cs="Simplified Arabic" w:hint="cs"/>
          <w:b/>
          <w:bCs/>
          <w:sz w:val="36"/>
          <w:szCs w:val="36"/>
          <w:rtl/>
          <w:lang w:eastAsia="zh-CN"/>
        </w:rPr>
        <w:t xml:space="preserve"> هـ                                                        </w:t>
      </w:r>
      <w:r w:rsidRPr="009A69A2">
        <w:rPr>
          <w:rFonts w:ascii="Times New Roman" w:eastAsia="SimSun" w:hAnsi="Times New Roman" w:cs="Simplified Arabic"/>
          <w:b/>
          <w:bCs/>
          <w:sz w:val="36"/>
          <w:szCs w:val="36"/>
          <w:lang w:eastAsia="zh-CN"/>
        </w:rPr>
        <w:t>2013</w:t>
      </w:r>
      <w:r w:rsidRPr="009A69A2">
        <w:rPr>
          <w:rFonts w:ascii="Times New Roman" w:eastAsia="SimSun" w:hAnsi="Times New Roman" w:cs="Simplified Arabic" w:hint="cs"/>
          <w:b/>
          <w:bCs/>
          <w:sz w:val="36"/>
          <w:szCs w:val="36"/>
          <w:rtl/>
          <w:lang w:eastAsia="zh-CN"/>
        </w:rPr>
        <w:t xml:space="preserve"> م</w:t>
      </w:r>
    </w:p>
    <w:p w:rsidR="009A69A2" w:rsidRPr="009A69A2" w:rsidRDefault="009A69A2" w:rsidP="00306D91">
      <w:pPr>
        <w:spacing w:after="0" w:line="240" w:lineRule="auto"/>
        <w:rPr>
          <w:rFonts w:ascii="Times New Roman" w:eastAsia="SimSun" w:hAnsi="Times New Roman" w:cs="DecoType Naskh Variants"/>
          <w:sz w:val="76"/>
          <w:szCs w:val="76"/>
          <w:rtl/>
          <w:lang w:eastAsia="zh-CN" w:bidi="ar-IQ"/>
        </w:rPr>
      </w:pPr>
    </w:p>
    <w:p w:rsidR="009A69A2" w:rsidRPr="009A69A2" w:rsidRDefault="009A69A2" w:rsidP="009A69A2">
      <w:pPr>
        <w:spacing w:after="0" w:line="240" w:lineRule="auto"/>
        <w:jc w:val="center"/>
        <w:rPr>
          <w:rFonts w:ascii="Times New Roman" w:eastAsia="Times New Roman" w:hAnsi="Times New Roman" w:cs="Traditional Arabic"/>
          <w:color w:val="000000"/>
          <w:sz w:val="68"/>
          <w:szCs w:val="72"/>
          <w:rtl/>
        </w:rPr>
      </w:pPr>
      <w:r w:rsidRPr="009A69A2">
        <w:rPr>
          <w:rFonts w:ascii="Times New Roman" w:eastAsia="Times New Roman" w:hAnsi="Times New Roman" w:cs="Traditional Arabic"/>
          <w:color w:val="000000"/>
          <w:sz w:val="68"/>
          <w:szCs w:val="72"/>
          <w:rtl/>
        </w:rPr>
        <w:t>بِسْمِ اللهِ الرَّحْمنِ الرَّحِيمِ</w:t>
      </w:r>
    </w:p>
    <w:p w:rsidR="009A69A2" w:rsidRPr="009A69A2" w:rsidRDefault="009A69A2" w:rsidP="009A69A2">
      <w:pPr>
        <w:spacing w:after="0" w:line="240" w:lineRule="auto"/>
        <w:jc w:val="center"/>
        <w:rPr>
          <w:rFonts w:ascii="Times New Roman" w:eastAsia="Times New Roman" w:hAnsi="Times New Roman" w:cs="Traditional Arabic"/>
          <w:color w:val="000000"/>
          <w:sz w:val="26"/>
          <w:szCs w:val="30"/>
          <w:rtl/>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p>
    <w:p w:rsidR="009A69A2" w:rsidRPr="009A69A2" w:rsidRDefault="009A69A2" w:rsidP="009A69A2">
      <w:pPr>
        <w:spacing w:after="0" w:line="360" w:lineRule="auto"/>
        <w:rPr>
          <w:rFonts w:ascii="Times New Roman" w:eastAsia="Times New Roman" w:hAnsi="Times New Roman" w:cs="Traditional Arabic"/>
          <w:b/>
          <w:bCs/>
          <w:color w:val="000000"/>
          <w:sz w:val="68"/>
          <w:szCs w:val="72"/>
          <w:rtl/>
          <w:lang w:bidi="ar-IQ"/>
        </w:rPr>
      </w:pPr>
      <w:r w:rsidRPr="009A69A2">
        <w:rPr>
          <w:rFonts w:ascii="Times New Roman" w:eastAsia="Times New Roman" w:hAnsi="Times New Roman" w:cs="Traditional Arabic"/>
          <w:b/>
          <w:bCs/>
          <w:color w:val="000000"/>
          <w:sz w:val="68"/>
          <w:szCs w:val="72"/>
        </w:rPr>
        <w:sym w:font="Symbol" w:char="F07D"/>
      </w:r>
      <w:r w:rsidR="00826DF7">
        <w:rPr>
          <w:rFonts w:ascii="Times New Roman" w:eastAsia="Times New Roman" w:hAnsi="Times New Roman" w:cs="Traditional Arabic"/>
          <w:b/>
          <w:bCs/>
          <w:noProof/>
          <w:color w:val="000000"/>
          <w:sz w:val="68"/>
          <w:szCs w:val="72"/>
          <w:rtl/>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8-Point Star 2" o:spid="_x0000_s1026" type="#_x0000_t58" style="position:absolute;left:0;text-align:left;margin-left:9pt;margin-top:84.35pt;width:63pt;height:56.05pt;rotation:-875372fd;z-index:251621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">
            <v:textbox>
              <w:txbxContent>
                <w:p w:rsidR="00DF5B74" w:rsidRPr="0072769A" w:rsidRDefault="00DF5B74" w:rsidP="009A69A2">
                  <w:pPr>
                    <w:jc w:val="center"/>
                    <w:rPr>
                      <w:b/>
                      <w:bCs/>
                      <w:sz w:val="36"/>
                      <w:szCs w:val="40"/>
                      <w:lang w:bidi="ar-IQ"/>
                    </w:rPr>
                  </w:pPr>
                  <w:r>
                    <w:rPr>
                      <w:rFonts w:hint="cs"/>
                      <w:b/>
                      <w:bCs/>
                      <w:sz w:val="36"/>
                      <w:szCs w:val="40"/>
                      <w:rtl/>
                      <w:lang w:bidi="ar-IQ"/>
                    </w:rPr>
                    <w:t>1</w:t>
                  </w:r>
                  <w:r w:rsidRPr="0072769A">
                    <w:rPr>
                      <w:rFonts w:hint="cs"/>
                      <w:b/>
                      <w:bCs/>
                      <w:sz w:val="36"/>
                      <w:szCs w:val="40"/>
                      <w:rtl/>
                      <w:lang w:bidi="ar-IQ"/>
                    </w:rPr>
                    <w:t>1</w:t>
                  </w:r>
                </w:p>
              </w:txbxContent>
            </v:textbox>
          </v:shape>
        </w:pict>
      </w:r>
      <w:r w:rsidR="00826DF7">
        <w:rPr>
          <w:rFonts w:ascii="Times New Roman" w:eastAsia="Times New Roman" w:hAnsi="Times New Roman" w:cs="Traditional Arabic"/>
          <w:b/>
          <w:bCs/>
          <w:noProof/>
          <w:color w:val="000000"/>
          <w:sz w:val="68"/>
          <w:szCs w:val="72"/>
          <w:rtl/>
        </w:rPr>
        <w:pict>
          <v:shape id="8-Point Star 1" o:spid="_x0000_s1027" type="#_x0000_t58" style="position:absolute;left:0;text-align:left;margin-left:9pt;margin-top:84.35pt;width:63pt;height:56.05pt;rotation:676645fd;z-index:251622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">
            <v:textbox>
              <w:txbxContent>
                <w:p w:rsidR="00DF5B74" w:rsidRPr="0072769A" w:rsidRDefault="00DF5B74" w:rsidP="009A69A2">
                  <w:pPr>
                    <w:jc w:val="center"/>
                    <w:rPr>
                      <w:b/>
                      <w:bCs/>
                      <w:sz w:val="36"/>
                      <w:szCs w:val="40"/>
                      <w:lang w:bidi="ar-IQ"/>
                    </w:rPr>
                  </w:pPr>
                  <w:r>
                    <w:rPr>
                      <w:b/>
                      <w:bCs/>
                      <w:sz w:val="36"/>
                      <w:szCs w:val="40"/>
                      <w:lang w:bidi="ar-IQ"/>
                    </w:rPr>
                    <w:t>11</w:t>
                  </w:r>
                </w:p>
              </w:txbxContent>
            </v:textbox>
          </v:shape>
        </w:pict>
      </w:r>
      <w:r w:rsidRPr="009A69A2">
        <w:rPr>
          <w:rFonts w:ascii="Times New Roman" w:eastAsia="Times New Roman" w:hAnsi="Times New Roman" w:cs="Traditional Arabic"/>
          <w:b/>
          <w:bCs/>
          <w:color w:val="000000"/>
          <w:sz w:val="68"/>
          <w:szCs w:val="72"/>
          <w:rtl/>
        </w:rPr>
        <w:t>يَرْفَعِ اللَّهُ الَّذِينَ آمَنُوا مِنكُمْ وَالَّذِينَ أُوتُوا الْعِلْمَ دَرَجَاتٍ وَاللَّهُ بِمَا تَعْمَلُونَ خَبِيرٌ</w:t>
      </w:r>
      <w:r w:rsidRPr="009A69A2">
        <w:rPr>
          <w:rFonts w:ascii="Times New Roman" w:eastAsia="Times New Roman" w:hAnsi="Times New Roman" w:cs="Traditional Arabic"/>
          <w:b/>
          <w:bCs/>
          <w:color w:val="000000"/>
          <w:sz w:val="68"/>
          <w:szCs w:val="72"/>
        </w:rPr>
        <w:sym w:font="Symbol" w:char="F07B"/>
      </w:r>
    </w:p>
    <w:p w:rsidR="009A69A2" w:rsidRPr="009A69A2" w:rsidRDefault="009A69A2" w:rsidP="009A69A2">
      <w:pPr>
        <w:spacing w:after="0" w:line="240" w:lineRule="auto"/>
        <w:jc w:val="right"/>
        <w:rPr>
          <w:rFonts w:ascii="Times New Roman" w:eastAsia="SimSun" w:hAnsi="Times New Roman" w:cs="DecoType Naskh Variants"/>
          <w:b/>
          <w:bCs/>
          <w:sz w:val="40"/>
          <w:szCs w:val="40"/>
          <w:rtl/>
          <w:lang w:eastAsia="zh-CN" w:bidi="ar-IQ"/>
        </w:rPr>
      </w:pPr>
    </w:p>
    <w:p w:rsidR="009A69A2" w:rsidRPr="009A69A2" w:rsidRDefault="009A69A2" w:rsidP="009A69A2">
      <w:pPr>
        <w:spacing w:after="0" w:line="240" w:lineRule="auto"/>
        <w:jc w:val="right"/>
        <w:rPr>
          <w:rFonts w:ascii="Times New Roman" w:eastAsia="SimSun" w:hAnsi="Times New Roman" w:cs="DecoType Naskh Variants"/>
          <w:b/>
          <w:bCs/>
          <w:sz w:val="40"/>
          <w:szCs w:val="40"/>
          <w:rtl/>
          <w:lang w:eastAsia="zh-CN" w:bidi="ar-IQ"/>
        </w:rPr>
      </w:pPr>
    </w:p>
    <w:p w:rsidR="009A69A2" w:rsidRPr="009A69A2" w:rsidRDefault="009A69A2" w:rsidP="009A69A2">
      <w:pPr>
        <w:spacing w:after="0" w:line="240" w:lineRule="auto"/>
        <w:jc w:val="right"/>
        <w:rPr>
          <w:rFonts w:ascii="Times New Roman" w:eastAsia="SimSun" w:hAnsi="Times New Roman" w:cs="DecoType Naskh Variants"/>
          <w:b/>
          <w:bCs/>
          <w:sz w:val="40"/>
          <w:szCs w:val="40"/>
          <w:rtl/>
          <w:lang w:eastAsia="zh-CN" w:bidi="ar-IQ"/>
        </w:rPr>
      </w:pPr>
    </w:p>
    <w:p w:rsidR="009A69A2" w:rsidRPr="009A69A2" w:rsidRDefault="009A69A2" w:rsidP="009A69A2">
      <w:pPr>
        <w:bidi w:val="0"/>
        <w:spacing w:after="0" w:line="240" w:lineRule="auto"/>
        <w:jc w:val="center"/>
        <w:rPr>
          <w:rFonts w:ascii="Times New Roman" w:eastAsia="SimSun" w:hAnsi="Times New Roman" w:cs="MCS Taybah S_U normal."/>
          <w:b/>
          <w:bCs/>
          <w:color w:val="000000"/>
          <w:sz w:val="36"/>
          <w:szCs w:val="36"/>
          <w:rtl/>
          <w:lang w:eastAsia="zh-CN"/>
        </w:rPr>
      </w:pPr>
    </w:p>
    <w:p w:rsidR="009A69A2" w:rsidRPr="009A69A2" w:rsidRDefault="009A69A2" w:rsidP="009A69A2">
      <w:pPr>
        <w:bidi w:val="0"/>
        <w:spacing w:after="0" w:line="240" w:lineRule="auto"/>
        <w:jc w:val="center"/>
        <w:rPr>
          <w:rFonts w:ascii="Times New Roman" w:eastAsia="SimSun" w:hAnsi="Times New Roman" w:cs="MCS Taybah S_U normal."/>
          <w:b/>
          <w:bCs/>
          <w:color w:val="000000"/>
          <w:sz w:val="36"/>
          <w:szCs w:val="36"/>
          <w:rtl/>
          <w:lang w:eastAsia="zh-CN"/>
        </w:rPr>
      </w:pPr>
    </w:p>
    <w:p w:rsidR="009A69A2" w:rsidRPr="009A69A2" w:rsidRDefault="009A69A2" w:rsidP="009A69A2">
      <w:pPr>
        <w:bidi w:val="0"/>
        <w:spacing w:after="0" w:line="240" w:lineRule="auto"/>
        <w:jc w:val="center"/>
        <w:rPr>
          <w:rFonts w:ascii="Times New Roman" w:eastAsia="SimSun" w:hAnsi="Times New Roman" w:cs="Times New Roman"/>
          <w:b/>
          <w:bCs/>
          <w:color w:val="000000"/>
          <w:sz w:val="48"/>
          <w:szCs w:val="48"/>
          <w:u w:color="808080"/>
          <w:rtl/>
          <w:lang w:eastAsia="zh-CN"/>
        </w:rPr>
      </w:pPr>
      <w:r w:rsidRPr="009A69A2">
        <w:rPr>
          <w:rFonts w:ascii="Times New Roman" w:eastAsia="SimSun" w:hAnsi="Times New Roman" w:cs="Times New Roman" w:hint="cs"/>
          <w:b/>
          <w:bCs/>
          <w:color w:val="000000"/>
          <w:sz w:val="48"/>
          <w:szCs w:val="48"/>
          <w:u w:color="808080"/>
          <w:rtl/>
          <w:lang w:eastAsia="zh-CN"/>
        </w:rPr>
        <w:t xml:space="preserve">صدق الله العلي العظيم </w:t>
      </w:r>
    </w:p>
    <w:p w:rsidR="009A69A2" w:rsidRPr="009A69A2" w:rsidRDefault="009A69A2" w:rsidP="009A69A2">
      <w:pPr>
        <w:bidi w:val="0"/>
        <w:spacing w:after="0" w:line="240" w:lineRule="auto"/>
        <w:jc w:val="center"/>
        <w:rPr>
          <w:rFonts w:ascii="Times New Roman" w:eastAsia="SimSun" w:hAnsi="Times New Roman" w:cs="Times New Roman"/>
          <w:b/>
          <w:bCs/>
          <w:color w:val="000000"/>
          <w:sz w:val="48"/>
          <w:szCs w:val="48"/>
          <w:u w:color="808080"/>
          <w:rtl/>
          <w:lang w:eastAsia="zh-CN"/>
        </w:rPr>
      </w:pPr>
      <w:r w:rsidRPr="009A69A2">
        <w:rPr>
          <w:rFonts w:ascii="Times New Roman" w:eastAsia="SimSun" w:hAnsi="Times New Roman" w:cs="Times New Roman" w:hint="cs"/>
          <w:b/>
          <w:bCs/>
          <w:color w:val="000000"/>
          <w:sz w:val="48"/>
          <w:szCs w:val="48"/>
          <w:u w:color="808080"/>
          <w:rtl/>
          <w:lang w:eastAsia="zh-CN"/>
        </w:rPr>
        <w:t xml:space="preserve">                                 سورة المجادلة ( آية </w:t>
      </w:r>
      <w:r w:rsidRPr="009A69A2">
        <w:rPr>
          <w:rFonts w:ascii="Times New Roman" w:eastAsia="SimSun" w:hAnsi="Times New Roman" w:cs="Times New Roman" w:hint="cs"/>
          <w:b/>
          <w:bCs/>
          <w:color w:val="000000"/>
          <w:sz w:val="40"/>
          <w:szCs w:val="40"/>
          <w:u w:color="808080"/>
          <w:rtl/>
          <w:lang w:eastAsia="zh-CN"/>
        </w:rPr>
        <w:t>11</w:t>
      </w:r>
      <w:r w:rsidRPr="009A69A2">
        <w:rPr>
          <w:rFonts w:ascii="Times New Roman" w:eastAsia="SimSun" w:hAnsi="Times New Roman" w:cs="Times New Roman" w:hint="cs"/>
          <w:b/>
          <w:bCs/>
          <w:color w:val="000000"/>
          <w:sz w:val="48"/>
          <w:szCs w:val="48"/>
          <w:u w:color="808080"/>
          <w:rtl/>
          <w:lang w:eastAsia="zh-CN"/>
        </w:rPr>
        <w:t xml:space="preserve"> )</w:t>
      </w:r>
    </w:p>
    <w:p w:rsidR="009A69A2" w:rsidRDefault="009A69A2" w:rsidP="009A69A2">
      <w:pPr>
        <w:spacing w:after="0" w:line="240" w:lineRule="auto"/>
        <w:rPr>
          <w:rFonts w:ascii="Times New Roman" w:eastAsia="SimSun" w:hAnsi="Times New Roman" w:cs="Simplified Arabic"/>
          <w:b/>
          <w:bCs/>
          <w:sz w:val="40"/>
          <w:szCs w:val="40"/>
          <w:rtl/>
          <w:lang w:eastAsia="zh-CN" w:bidi="ar-IQ"/>
        </w:rPr>
      </w:pPr>
    </w:p>
    <w:p w:rsidR="00F47F8A" w:rsidRDefault="00F47F8A" w:rsidP="009A69A2">
      <w:pPr>
        <w:spacing w:after="0" w:line="240" w:lineRule="auto"/>
        <w:rPr>
          <w:rFonts w:ascii="Times New Roman" w:eastAsia="SimSun" w:hAnsi="Times New Roman" w:cs="Simplified Arabic"/>
          <w:b/>
          <w:bCs/>
          <w:sz w:val="40"/>
          <w:szCs w:val="40"/>
          <w:rtl/>
          <w:lang w:eastAsia="zh-CN" w:bidi="ar-IQ"/>
        </w:rPr>
      </w:pPr>
    </w:p>
    <w:p w:rsidR="00F47F8A" w:rsidRPr="009A69A2" w:rsidRDefault="00F47F8A" w:rsidP="009A69A2">
      <w:pPr>
        <w:spacing w:after="0" w:line="240" w:lineRule="auto"/>
        <w:rPr>
          <w:rFonts w:ascii="Times New Roman" w:eastAsia="SimSun" w:hAnsi="Times New Roman" w:cs="Simplified Arabic"/>
          <w:b/>
          <w:bCs/>
          <w:sz w:val="40"/>
          <w:szCs w:val="40"/>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rPr>
      </w:pPr>
      <w:r w:rsidRPr="009A69A2">
        <w:rPr>
          <w:rFonts w:ascii="Times New Roman" w:eastAsia="SimSun" w:hAnsi="Times New Roman" w:cs="Simplified Arabic" w:hint="cs"/>
          <w:b/>
          <w:bCs/>
          <w:sz w:val="40"/>
          <w:szCs w:val="40"/>
          <w:rtl/>
          <w:lang w:eastAsia="zh-CN" w:bidi="ar-IQ"/>
        </w:rPr>
        <w:t xml:space="preserve"> ( إقرار المشرف )</w:t>
      </w: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أشهد بأن إعداد هذه الأطروحة الموسومة بـ :- </w:t>
      </w:r>
    </w:p>
    <w:p w:rsidR="009A69A2" w:rsidRPr="009A69A2" w:rsidRDefault="009A69A2" w:rsidP="00A30758">
      <w:pPr>
        <w:bidi w:val="0"/>
        <w:spacing w:after="0" w:line="240" w:lineRule="auto"/>
        <w:jc w:val="center"/>
        <w:rPr>
          <w:rFonts w:ascii="Times New Roman" w:eastAsia="SimSun" w:hAnsi="Times New Roman" w:cs="Times New Roman"/>
          <w:b/>
          <w:bCs/>
          <w:sz w:val="56"/>
          <w:szCs w:val="56"/>
          <w:rtl/>
          <w:lang w:eastAsia="zh-CN" w:bidi="ar-IQ"/>
        </w:rPr>
      </w:pPr>
      <w:r w:rsidRPr="009A69A2">
        <w:rPr>
          <w:rFonts w:ascii="Simplified Arabic" w:eastAsia="SimSun" w:hAnsi="Simplified Arabic" w:cs="Simplified Arabic"/>
          <w:sz w:val="32"/>
          <w:szCs w:val="32"/>
          <w:rtl/>
          <w:lang w:eastAsia="zh-CN" w:bidi="ar-IQ"/>
        </w:rPr>
        <w:t>((</w:t>
      </w:r>
      <w:r w:rsidRPr="009A69A2">
        <w:rPr>
          <w:rFonts w:ascii="Times New Roman" w:eastAsia="SimSun" w:hAnsi="Times New Roman" w:cs="Times New Roman" w:hint="cs"/>
          <w:b/>
          <w:bCs/>
          <w:sz w:val="36"/>
          <w:szCs w:val="36"/>
          <w:rtl/>
          <w:lang w:eastAsia="zh-CN" w:bidi="ar-IQ"/>
        </w:rPr>
        <w:t xml:space="preserve">تأثير تمرينات </w:t>
      </w:r>
      <w:r w:rsidR="00A30758">
        <w:rPr>
          <w:rFonts w:ascii="Times New Roman" w:eastAsia="SimSun" w:hAnsi="Times New Roman" w:cs="Times New Roman" w:hint="cs"/>
          <w:b/>
          <w:bCs/>
          <w:sz w:val="36"/>
          <w:szCs w:val="36"/>
          <w:rtl/>
          <w:lang w:eastAsia="zh-CN" w:bidi="ar-IQ"/>
        </w:rPr>
        <w:t xml:space="preserve">خاصة </w:t>
      </w:r>
      <w:r w:rsidRPr="009A69A2">
        <w:rPr>
          <w:rFonts w:ascii="Times New Roman" w:eastAsia="SimSun" w:hAnsi="Times New Roman" w:cs="Times New Roman" w:hint="cs"/>
          <w:b/>
          <w:bCs/>
          <w:sz w:val="36"/>
          <w:szCs w:val="36"/>
          <w:rtl/>
          <w:lang w:eastAsia="zh-CN" w:bidi="ar-IQ"/>
        </w:rPr>
        <w:t>في تطوير تحمل القدرة و</w:t>
      </w:r>
      <w:r w:rsidR="00A30758">
        <w:rPr>
          <w:rFonts w:ascii="Times New Roman" w:eastAsia="SimSun" w:hAnsi="Times New Roman" w:cs="Times New Roman" w:hint="cs"/>
          <w:b/>
          <w:bCs/>
          <w:sz w:val="36"/>
          <w:szCs w:val="36"/>
          <w:rtl/>
          <w:lang w:eastAsia="zh-CN" w:bidi="ar-IQ"/>
        </w:rPr>
        <w:t xml:space="preserve">الإدراك </w:t>
      </w:r>
      <w:r w:rsidRPr="009A69A2">
        <w:rPr>
          <w:rFonts w:ascii="Times New Roman" w:eastAsia="SimSun" w:hAnsi="Times New Roman" w:cs="Times New Roman" w:hint="cs"/>
          <w:b/>
          <w:bCs/>
          <w:sz w:val="36"/>
          <w:szCs w:val="36"/>
          <w:rtl/>
          <w:lang w:eastAsia="zh-CN" w:bidi="ar-IQ"/>
        </w:rPr>
        <w:t>الحس-حركي ودقة أداء بعض المهارات</w:t>
      </w:r>
      <w:r w:rsidR="00A30758">
        <w:rPr>
          <w:rFonts w:ascii="Times New Roman" w:eastAsia="SimSun" w:hAnsi="Times New Roman" w:cs="Times New Roman" w:hint="cs"/>
          <w:b/>
          <w:bCs/>
          <w:sz w:val="36"/>
          <w:szCs w:val="36"/>
          <w:rtl/>
          <w:lang w:eastAsia="zh-CN" w:bidi="ar-IQ"/>
        </w:rPr>
        <w:t xml:space="preserve"> الهجومية</w:t>
      </w:r>
      <w:r w:rsidRPr="009A69A2">
        <w:rPr>
          <w:rFonts w:ascii="Times New Roman" w:eastAsia="SimSun" w:hAnsi="Times New Roman" w:cs="Times New Roman" w:hint="cs"/>
          <w:b/>
          <w:bCs/>
          <w:sz w:val="36"/>
          <w:szCs w:val="36"/>
          <w:rtl/>
          <w:lang w:eastAsia="zh-CN" w:bidi="ar-IQ"/>
        </w:rPr>
        <w:t xml:space="preserve"> للاعبي الفئات العالية بكرة السلة على الكراسي المتحركة</w:t>
      </w:r>
      <w:r w:rsidRPr="009A69A2">
        <w:rPr>
          <w:rFonts w:ascii="Simplified Arabic" w:eastAsia="SimSun" w:hAnsi="Simplified Arabic" w:cs="Simplified Arabic"/>
          <w:b/>
          <w:bCs/>
          <w:sz w:val="32"/>
          <w:szCs w:val="32"/>
          <w:rtl/>
          <w:lang w:eastAsia="zh-CN" w:bidi="ar-IQ"/>
        </w:rPr>
        <w:t xml:space="preserve">)) ، </w:t>
      </w:r>
      <w:r w:rsidRPr="009A69A2">
        <w:rPr>
          <w:rFonts w:ascii="Simplified Arabic" w:eastAsia="SimSun" w:hAnsi="Simplified Arabic" w:cs="Simplified Arabic"/>
          <w:sz w:val="32"/>
          <w:szCs w:val="32"/>
          <w:rtl/>
          <w:lang w:eastAsia="zh-CN" w:bidi="ar-IQ"/>
        </w:rPr>
        <w:t xml:space="preserve">التي قدمها ( </w:t>
      </w:r>
      <w:r w:rsidRPr="009A69A2">
        <w:rPr>
          <w:rFonts w:ascii="Simplified Arabic" w:eastAsia="SimSun" w:hAnsi="Simplified Arabic" w:cs="Simplified Arabic" w:hint="cs"/>
          <w:b/>
          <w:bCs/>
          <w:sz w:val="32"/>
          <w:szCs w:val="32"/>
          <w:rtl/>
          <w:lang w:eastAsia="zh-CN" w:bidi="ar-IQ"/>
        </w:rPr>
        <w:t>أحمد عامر محمد علي</w:t>
      </w:r>
      <w:r w:rsidRPr="009A69A2">
        <w:rPr>
          <w:rFonts w:ascii="Simplified Arabic" w:eastAsia="SimSun" w:hAnsi="Simplified Arabic" w:cs="Simplified Arabic"/>
          <w:sz w:val="32"/>
          <w:szCs w:val="32"/>
          <w:rtl/>
          <w:lang w:eastAsia="zh-CN" w:bidi="ar-IQ"/>
        </w:rPr>
        <w:t>) قد تم</w:t>
      </w:r>
      <w:r w:rsidR="00306D91">
        <w:rPr>
          <w:rFonts w:ascii="Simplified Arabic" w:eastAsia="SimSun" w:hAnsi="Simplified Arabic" w:cs="Simplified Arabic" w:hint="cs"/>
          <w:sz w:val="32"/>
          <w:szCs w:val="32"/>
          <w:rtl/>
          <w:lang w:eastAsia="zh-CN" w:bidi="ar-IQ"/>
        </w:rPr>
        <w:t>ت</w:t>
      </w:r>
      <w:r w:rsidRPr="009A69A2">
        <w:rPr>
          <w:rFonts w:ascii="Simplified Arabic" w:eastAsia="SimSun" w:hAnsi="Simplified Arabic" w:cs="Simplified Arabic"/>
          <w:sz w:val="32"/>
          <w:szCs w:val="32"/>
          <w:rtl/>
          <w:lang w:eastAsia="zh-CN" w:bidi="ar-IQ"/>
        </w:rPr>
        <w:t xml:space="preserve"> تحت إشرافي في كلية التربية الرياضية – جامعة بابل وهي جزء من متطلبات نيل درجة الدكتوراه في التربية الرياضية ولأجله وقعت . </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التوقيع </w:t>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w:t>
      </w:r>
      <w:r w:rsidR="00E60B87">
        <w:rPr>
          <w:rFonts w:ascii="Times New Roman" w:eastAsia="SimSun" w:hAnsi="Times New Roman" w:cs="Simplified Arabic"/>
          <w:b/>
          <w:bCs/>
          <w:sz w:val="32"/>
          <w:szCs w:val="32"/>
          <w:lang w:eastAsia="zh-CN" w:bidi="ar-IQ"/>
        </w:rPr>
        <w:t xml:space="preserve">     </w:t>
      </w:r>
      <w:r w:rsidRPr="009A69A2">
        <w:rPr>
          <w:rFonts w:ascii="Times New Roman" w:eastAsia="SimSun" w:hAnsi="Times New Roman" w:cs="Simplified Arabic" w:hint="cs"/>
          <w:b/>
          <w:bCs/>
          <w:sz w:val="32"/>
          <w:szCs w:val="32"/>
          <w:rtl/>
          <w:lang w:eastAsia="zh-CN" w:bidi="ar-IQ"/>
        </w:rPr>
        <w:t xml:space="preserve">   أ . د . محمد جاسم الياسري  </w:t>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 المشرف )                                      </w:t>
      </w:r>
    </w:p>
    <w:p w:rsidR="009A69A2" w:rsidRPr="009A69A2" w:rsidRDefault="009A69A2" w:rsidP="00E60B87">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     /</w:t>
      </w:r>
      <w:r w:rsidR="00E60B87">
        <w:rPr>
          <w:rFonts w:ascii="Times New Roman" w:eastAsia="SimSun" w:hAnsi="Times New Roman" w:cs="Simplified Arabic"/>
          <w:b/>
          <w:bCs/>
          <w:sz w:val="32"/>
          <w:szCs w:val="32"/>
          <w:lang w:eastAsia="zh-CN" w:bidi="ar-IQ"/>
        </w:rPr>
        <w:t>2013</w:t>
      </w:r>
      <w:r w:rsidRPr="009A69A2">
        <w:rPr>
          <w:rFonts w:ascii="Times New Roman" w:eastAsia="SimSun" w:hAnsi="Times New Roman" w:cs="Simplified Arabic" w:hint="cs"/>
          <w:b/>
          <w:bCs/>
          <w:sz w:val="32"/>
          <w:szCs w:val="32"/>
          <w:rtl/>
          <w:lang w:eastAsia="zh-CN" w:bidi="ar-IQ"/>
        </w:rPr>
        <w:t xml:space="preserve"> م                            </w:t>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p>
    <w:p w:rsidR="009A69A2" w:rsidRPr="009A69A2" w:rsidRDefault="009A69A2" w:rsidP="009A69A2">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بناءً على التعليمات والتوصيات المقررة أرشح هذه الأطروحة للمناقشة</w:t>
      </w: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w:t>
      </w:r>
      <w:r w:rsidR="00E60B87">
        <w:rPr>
          <w:rFonts w:ascii="Times New Roman" w:eastAsia="SimSun" w:hAnsi="Times New Roman" w:cs="Simplified Arabic"/>
          <w:b/>
          <w:bCs/>
          <w:sz w:val="32"/>
          <w:szCs w:val="32"/>
          <w:lang w:eastAsia="zh-CN" w:bidi="ar-IQ"/>
        </w:rPr>
        <w:t xml:space="preserve">      </w:t>
      </w:r>
      <w:r w:rsidRPr="009A69A2">
        <w:rPr>
          <w:rFonts w:ascii="Times New Roman" w:eastAsia="SimSun" w:hAnsi="Times New Roman" w:cs="Simplified Arabic" w:hint="cs"/>
          <w:b/>
          <w:bCs/>
          <w:sz w:val="32"/>
          <w:szCs w:val="32"/>
          <w:rtl/>
          <w:lang w:eastAsia="zh-CN" w:bidi="ar-IQ"/>
        </w:rPr>
        <w:t xml:space="preserve">      أ.م.د . علي جواد </w:t>
      </w:r>
      <w:r w:rsidR="001573B0">
        <w:rPr>
          <w:rFonts w:ascii="Times New Roman" w:eastAsia="SimSun" w:hAnsi="Times New Roman" w:cs="Simplified Arabic" w:hint="cs"/>
          <w:b/>
          <w:bCs/>
          <w:sz w:val="32"/>
          <w:szCs w:val="32"/>
          <w:rtl/>
          <w:lang w:eastAsia="zh-CN" w:bidi="ar-IQ"/>
        </w:rPr>
        <w:t>العماري</w:t>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w:t>
      </w:r>
      <w:r w:rsidR="00E60B87">
        <w:rPr>
          <w:rFonts w:ascii="Times New Roman" w:eastAsia="SimSun" w:hAnsi="Times New Roman" w:cs="Simplified Arabic"/>
          <w:b/>
          <w:bCs/>
          <w:sz w:val="32"/>
          <w:szCs w:val="32"/>
          <w:lang w:eastAsia="zh-CN" w:bidi="ar-IQ"/>
        </w:rPr>
        <w:t xml:space="preserve">         </w:t>
      </w:r>
      <w:r w:rsidRPr="009A69A2">
        <w:rPr>
          <w:rFonts w:ascii="Times New Roman" w:eastAsia="SimSun" w:hAnsi="Times New Roman" w:cs="Simplified Arabic" w:hint="cs"/>
          <w:b/>
          <w:bCs/>
          <w:sz w:val="32"/>
          <w:szCs w:val="32"/>
          <w:rtl/>
          <w:lang w:eastAsia="zh-CN" w:bidi="ar-IQ"/>
        </w:rPr>
        <w:t xml:space="preserve">  معاون العميد لشؤون الدراسات العليا </w:t>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w:t>
      </w:r>
      <w:r w:rsidR="00E60B87">
        <w:rPr>
          <w:rFonts w:ascii="Times New Roman" w:eastAsia="SimSun" w:hAnsi="Times New Roman" w:cs="Simplified Arabic"/>
          <w:b/>
          <w:bCs/>
          <w:sz w:val="32"/>
          <w:szCs w:val="32"/>
          <w:lang w:eastAsia="zh-CN" w:bidi="ar-IQ"/>
        </w:rPr>
        <w:t xml:space="preserve">        </w:t>
      </w:r>
      <w:r w:rsidRPr="009A69A2">
        <w:rPr>
          <w:rFonts w:ascii="Times New Roman" w:eastAsia="SimSun" w:hAnsi="Times New Roman" w:cs="Simplified Arabic" w:hint="cs"/>
          <w:b/>
          <w:bCs/>
          <w:sz w:val="32"/>
          <w:szCs w:val="32"/>
          <w:rtl/>
          <w:lang w:eastAsia="zh-CN" w:bidi="ar-IQ"/>
        </w:rPr>
        <w:t xml:space="preserve"> كلية التربية الرياضية </w:t>
      </w:r>
      <w:r w:rsidRPr="009A69A2">
        <w:rPr>
          <w:rFonts w:ascii="Times New Roman" w:eastAsia="SimSun" w:hAnsi="Times New Roman" w:cs="Simplified Arabic"/>
          <w:b/>
          <w:bCs/>
          <w:sz w:val="32"/>
          <w:szCs w:val="32"/>
          <w:rtl/>
          <w:lang w:eastAsia="zh-CN" w:bidi="ar-IQ"/>
        </w:rPr>
        <w:t>–</w:t>
      </w:r>
      <w:r w:rsidRPr="009A69A2">
        <w:rPr>
          <w:rFonts w:ascii="Times New Roman" w:eastAsia="SimSun" w:hAnsi="Times New Roman" w:cs="Simplified Arabic" w:hint="cs"/>
          <w:b/>
          <w:bCs/>
          <w:sz w:val="32"/>
          <w:szCs w:val="32"/>
          <w:rtl/>
          <w:lang w:eastAsia="zh-CN" w:bidi="ar-IQ"/>
        </w:rPr>
        <w:t xml:space="preserve"> جامعة بابل </w:t>
      </w:r>
    </w:p>
    <w:p w:rsidR="00FA09FC" w:rsidRDefault="009A69A2" w:rsidP="009A69A2">
      <w:pPr>
        <w:spacing w:after="0" w:line="240" w:lineRule="auto"/>
        <w:jc w:val="both"/>
        <w:rPr>
          <w:rFonts w:ascii="Times New Roman" w:eastAsia="SimSun" w:hAnsi="Times New Roman" w:cs="Simplified Arabic"/>
          <w:b/>
          <w:bCs/>
          <w:sz w:val="32"/>
          <w:szCs w:val="32"/>
          <w:lang w:eastAsia="zh-CN" w:bidi="ar-IQ"/>
        </w:rPr>
      </w:pPr>
      <w:r w:rsidRPr="009A69A2">
        <w:rPr>
          <w:rFonts w:ascii="Times New Roman" w:eastAsia="SimSun" w:hAnsi="Times New Roman" w:cs="Simplified Arabic" w:hint="cs"/>
          <w:b/>
          <w:bCs/>
          <w:sz w:val="32"/>
          <w:szCs w:val="32"/>
          <w:rtl/>
          <w:lang w:eastAsia="zh-CN" w:bidi="ar-IQ"/>
        </w:rPr>
        <w:t xml:space="preserve">                    </w:t>
      </w:r>
    </w:p>
    <w:p w:rsidR="009A69A2" w:rsidRPr="009A69A2" w:rsidRDefault="009A69A2" w:rsidP="009A69A2">
      <w:pPr>
        <w:spacing w:after="0" w:line="240" w:lineRule="auto"/>
        <w:jc w:val="both"/>
        <w:rPr>
          <w:rFonts w:ascii="Times New Roman" w:eastAsia="SimSun" w:hAnsi="Times New Roman" w:cs="Simplified Arabic"/>
          <w:b/>
          <w:bCs/>
          <w:sz w:val="32"/>
          <w:szCs w:val="32"/>
          <w:lang w:eastAsia="zh-CN" w:bidi="ar-IQ"/>
        </w:rPr>
      </w:pPr>
      <w:r w:rsidRPr="009A69A2">
        <w:rPr>
          <w:rFonts w:ascii="Times New Roman" w:eastAsia="SimSun" w:hAnsi="Times New Roman" w:cs="Simplified Arabic" w:hint="cs"/>
          <w:b/>
          <w:bCs/>
          <w:sz w:val="32"/>
          <w:szCs w:val="32"/>
          <w:rtl/>
          <w:lang w:eastAsia="zh-CN" w:bidi="ar-IQ"/>
        </w:rPr>
        <w:t xml:space="preserve">                       </w:t>
      </w:r>
      <w:r w:rsidR="00E60B87">
        <w:rPr>
          <w:rFonts w:ascii="Times New Roman" w:eastAsia="SimSun" w:hAnsi="Times New Roman" w:cs="Simplified Arabic"/>
          <w:b/>
          <w:bCs/>
          <w:sz w:val="32"/>
          <w:szCs w:val="32"/>
          <w:lang w:eastAsia="zh-CN" w:bidi="ar-IQ"/>
        </w:rPr>
        <w:t xml:space="preserve">  </w:t>
      </w:r>
      <w:r w:rsidR="00FA09FC">
        <w:rPr>
          <w:rFonts w:ascii="Times New Roman" w:eastAsia="SimSun" w:hAnsi="Times New Roman" w:cs="Simplified Arabic"/>
          <w:b/>
          <w:bCs/>
          <w:sz w:val="32"/>
          <w:szCs w:val="32"/>
          <w:lang w:eastAsia="zh-CN" w:bidi="ar-IQ"/>
        </w:rPr>
        <w:t xml:space="preserve">                               </w:t>
      </w:r>
      <w:r w:rsidR="00E60B87">
        <w:rPr>
          <w:rFonts w:ascii="Times New Roman" w:eastAsia="SimSun" w:hAnsi="Times New Roman" w:cs="Simplified Arabic"/>
          <w:b/>
          <w:bCs/>
          <w:sz w:val="32"/>
          <w:szCs w:val="32"/>
          <w:lang w:eastAsia="zh-CN" w:bidi="ar-IQ"/>
        </w:rPr>
        <w:t xml:space="preserve">     </w:t>
      </w:r>
      <w:r w:rsidRPr="009A69A2">
        <w:rPr>
          <w:rFonts w:ascii="Times New Roman" w:eastAsia="SimSun" w:hAnsi="Times New Roman" w:cs="Simplified Arabic" w:hint="cs"/>
          <w:b/>
          <w:bCs/>
          <w:sz w:val="32"/>
          <w:szCs w:val="32"/>
          <w:rtl/>
          <w:lang w:eastAsia="zh-CN" w:bidi="ar-IQ"/>
        </w:rPr>
        <w:t xml:space="preserve">       /   / 2013</w:t>
      </w: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r w:rsidRPr="009A69A2">
        <w:rPr>
          <w:rFonts w:ascii="Times New Roman" w:eastAsia="SimSun" w:hAnsi="Times New Roman" w:cs="Simplified Arabic" w:hint="cs"/>
          <w:b/>
          <w:bCs/>
          <w:sz w:val="40"/>
          <w:szCs w:val="40"/>
          <w:rtl/>
          <w:lang w:eastAsia="zh-CN" w:bidi="ar-IQ"/>
        </w:rPr>
        <w:lastRenderedPageBreak/>
        <w:t>( إقرار المقوم اللغوي )</w:t>
      </w: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p>
    <w:p w:rsidR="009A69A2" w:rsidRPr="009A69A2" w:rsidRDefault="009A69A2" w:rsidP="00EC569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اشهد بأن هذه الأطروحة الموسومة :- </w:t>
      </w:r>
    </w:p>
    <w:p w:rsidR="009A69A2" w:rsidRPr="009A69A2" w:rsidRDefault="009A69A2" w:rsidP="00A30758">
      <w:pPr>
        <w:bidi w:val="0"/>
        <w:spacing w:after="0" w:line="240" w:lineRule="auto"/>
        <w:jc w:val="center"/>
        <w:rPr>
          <w:rFonts w:ascii="Times New Roman" w:eastAsia="SimSun" w:hAnsi="Times New Roman" w:cs="Times New Roman"/>
          <w:b/>
          <w:bCs/>
          <w:sz w:val="56"/>
          <w:szCs w:val="56"/>
          <w:rtl/>
          <w:lang w:eastAsia="zh-CN" w:bidi="ar-IQ"/>
        </w:rPr>
      </w:pPr>
      <w:r w:rsidRPr="009A69A2">
        <w:rPr>
          <w:rFonts w:ascii="Simplified Arabic" w:eastAsia="SimSun" w:hAnsi="Simplified Arabic" w:cs="Simplified Arabic"/>
          <w:sz w:val="32"/>
          <w:szCs w:val="32"/>
          <w:rtl/>
          <w:lang w:eastAsia="zh-CN" w:bidi="ar-IQ"/>
        </w:rPr>
        <w:t>((</w:t>
      </w:r>
      <w:r w:rsidRPr="009A69A2">
        <w:rPr>
          <w:rFonts w:ascii="Times New Roman" w:eastAsia="SimSun" w:hAnsi="Times New Roman" w:cs="Times New Roman" w:hint="cs"/>
          <w:b/>
          <w:bCs/>
          <w:sz w:val="36"/>
          <w:szCs w:val="36"/>
          <w:rtl/>
          <w:lang w:eastAsia="zh-CN" w:bidi="ar-IQ"/>
        </w:rPr>
        <w:t xml:space="preserve">تأثير تمرينات </w:t>
      </w:r>
      <w:r w:rsidR="00A30758">
        <w:rPr>
          <w:rFonts w:ascii="Times New Roman" w:eastAsia="SimSun" w:hAnsi="Times New Roman" w:cs="Times New Roman" w:hint="cs"/>
          <w:b/>
          <w:bCs/>
          <w:sz w:val="36"/>
          <w:szCs w:val="36"/>
          <w:rtl/>
          <w:lang w:eastAsia="zh-CN" w:bidi="ar-IQ"/>
        </w:rPr>
        <w:t xml:space="preserve">خاصة </w:t>
      </w:r>
      <w:r w:rsidRPr="009A69A2">
        <w:rPr>
          <w:rFonts w:ascii="Times New Roman" w:eastAsia="SimSun" w:hAnsi="Times New Roman" w:cs="Times New Roman" w:hint="cs"/>
          <w:b/>
          <w:bCs/>
          <w:sz w:val="36"/>
          <w:szCs w:val="36"/>
          <w:rtl/>
          <w:lang w:eastAsia="zh-CN" w:bidi="ar-IQ"/>
        </w:rPr>
        <w:t>في تطوير تحمل القدرة و</w:t>
      </w:r>
      <w:r w:rsidR="00A30758">
        <w:rPr>
          <w:rFonts w:ascii="Times New Roman" w:eastAsia="SimSun" w:hAnsi="Times New Roman" w:cs="Times New Roman" w:hint="cs"/>
          <w:b/>
          <w:bCs/>
          <w:sz w:val="36"/>
          <w:szCs w:val="36"/>
          <w:rtl/>
          <w:lang w:eastAsia="zh-CN" w:bidi="ar-IQ"/>
        </w:rPr>
        <w:t xml:space="preserve">الإدراك </w:t>
      </w:r>
      <w:r w:rsidRPr="009A69A2">
        <w:rPr>
          <w:rFonts w:ascii="Times New Roman" w:eastAsia="SimSun" w:hAnsi="Times New Roman" w:cs="Times New Roman" w:hint="cs"/>
          <w:b/>
          <w:bCs/>
          <w:sz w:val="36"/>
          <w:szCs w:val="36"/>
          <w:rtl/>
          <w:lang w:eastAsia="zh-CN" w:bidi="ar-IQ"/>
        </w:rPr>
        <w:t>الحس-حركي ودقة أداء بعض المهارات</w:t>
      </w:r>
      <w:r w:rsidR="00A30758">
        <w:rPr>
          <w:rFonts w:ascii="Times New Roman" w:eastAsia="SimSun" w:hAnsi="Times New Roman" w:cs="Times New Roman" w:hint="cs"/>
          <w:b/>
          <w:bCs/>
          <w:sz w:val="36"/>
          <w:szCs w:val="36"/>
          <w:rtl/>
          <w:lang w:eastAsia="zh-CN" w:bidi="ar-IQ"/>
        </w:rPr>
        <w:t xml:space="preserve"> الهجومية</w:t>
      </w:r>
      <w:r w:rsidRPr="009A69A2">
        <w:rPr>
          <w:rFonts w:ascii="Times New Roman" w:eastAsia="SimSun" w:hAnsi="Times New Roman" w:cs="Times New Roman" w:hint="cs"/>
          <w:b/>
          <w:bCs/>
          <w:sz w:val="36"/>
          <w:szCs w:val="36"/>
          <w:rtl/>
          <w:lang w:eastAsia="zh-CN" w:bidi="ar-IQ"/>
        </w:rPr>
        <w:t xml:space="preserve"> للاعبي الفئات العالية بكرة السلة على الكراسي المتحركة</w:t>
      </w:r>
      <w:r w:rsidRPr="009A69A2">
        <w:rPr>
          <w:rFonts w:ascii="Simplified Arabic" w:eastAsia="SimSun" w:hAnsi="Simplified Arabic" w:cs="Simplified Arabic"/>
          <w:b/>
          <w:bCs/>
          <w:sz w:val="32"/>
          <w:szCs w:val="32"/>
          <w:rtl/>
          <w:lang w:eastAsia="zh-CN" w:bidi="ar-IQ"/>
        </w:rPr>
        <w:t xml:space="preserve">)) . </w:t>
      </w:r>
      <w:r w:rsidRPr="009A69A2">
        <w:rPr>
          <w:rFonts w:ascii="Simplified Arabic" w:eastAsia="SimSun" w:hAnsi="Simplified Arabic" w:cs="Simplified Arabic"/>
          <w:sz w:val="32"/>
          <w:szCs w:val="32"/>
          <w:rtl/>
          <w:lang w:eastAsia="zh-CN" w:bidi="ar-IQ"/>
        </w:rPr>
        <w:t>قد ق</w:t>
      </w:r>
      <w:r w:rsidRPr="009A69A2">
        <w:rPr>
          <w:rFonts w:ascii="Simplified Arabic" w:eastAsia="SimSun" w:hAnsi="Simplified Arabic" w:cs="Simplified Arabic" w:hint="cs"/>
          <w:sz w:val="32"/>
          <w:szCs w:val="32"/>
          <w:rtl/>
          <w:lang w:eastAsia="zh-CN" w:bidi="ar-IQ"/>
        </w:rPr>
        <w:t>و</w:t>
      </w:r>
      <w:r w:rsidRPr="009A69A2">
        <w:rPr>
          <w:rFonts w:ascii="Simplified Arabic" w:eastAsia="SimSun" w:hAnsi="Simplified Arabic" w:cs="Simplified Arabic"/>
          <w:sz w:val="32"/>
          <w:szCs w:val="32"/>
          <w:rtl/>
          <w:lang w:eastAsia="zh-CN" w:bidi="ar-IQ"/>
        </w:rPr>
        <w:t xml:space="preserve">مت لغوياً وعدت مكتوبة بأسلوب علمي سليم خال من الأخطاء والتعبيرات اللغوية غير الصحيحة </w:t>
      </w:r>
      <w:r w:rsidRPr="009A69A2">
        <w:rPr>
          <w:rFonts w:ascii="Simplified Arabic" w:eastAsia="SimSun" w:hAnsi="Simplified Arabic" w:cs="Simplified Arabic" w:hint="cs"/>
          <w:sz w:val="32"/>
          <w:szCs w:val="32"/>
          <w:rtl/>
          <w:lang w:eastAsia="zh-CN" w:bidi="ar-IQ"/>
        </w:rPr>
        <w:t>ولأجله</w:t>
      </w:r>
      <w:r w:rsidRPr="009A69A2">
        <w:rPr>
          <w:rFonts w:ascii="Simplified Arabic" w:eastAsia="SimSun" w:hAnsi="Simplified Arabic" w:cs="Simplified Arabic"/>
          <w:sz w:val="32"/>
          <w:szCs w:val="32"/>
          <w:rtl/>
          <w:lang w:eastAsia="zh-CN" w:bidi="ar-IQ"/>
        </w:rPr>
        <w:t xml:space="preserve"> وقعت .</w:t>
      </w: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EC5692" w:rsidRDefault="00EC5692" w:rsidP="009A69A2">
      <w:pPr>
        <w:spacing w:after="0" w:line="240" w:lineRule="auto"/>
        <w:jc w:val="both"/>
        <w:rPr>
          <w:rFonts w:ascii="Times New Roman" w:eastAsia="SimSun" w:hAnsi="Times New Roman" w:cs="Simplified Arabic"/>
          <w:sz w:val="32"/>
          <w:szCs w:val="32"/>
          <w:rtl/>
          <w:lang w:eastAsia="zh-CN" w:bidi="ar-IQ"/>
        </w:rPr>
      </w:pPr>
    </w:p>
    <w:p w:rsidR="00EC5692" w:rsidRPr="009A69A2" w:rsidRDefault="00EC569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EC5692" w:rsidRDefault="00EC5692" w:rsidP="009A69A2">
      <w:pPr>
        <w:spacing w:after="0" w:line="240" w:lineRule="auto"/>
        <w:jc w:val="both"/>
        <w:rPr>
          <w:rFonts w:ascii="Times New Roman" w:eastAsia="SimSun" w:hAnsi="Times New Roman" w:cs="Simplified Arabic"/>
          <w:sz w:val="32"/>
          <w:szCs w:val="32"/>
          <w:rtl/>
          <w:lang w:eastAsia="zh-CN" w:bidi="ar-IQ"/>
        </w:rPr>
      </w:pPr>
    </w:p>
    <w:p w:rsidR="00EC5692" w:rsidRPr="009A69A2" w:rsidRDefault="00EC569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A30758" w:rsidP="009A69A2">
      <w:pPr>
        <w:spacing w:after="0" w:line="240" w:lineRule="auto"/>
        <w:jc w:val="both"/>
        <w:rPr>
          <w:rFonts w:ascii="Times New Roman" w:eastAsia="SimSun" w:hAnsi="Times New Roman" w:cs="Simplified Arabic"/>
          <w:b/>
          <w:bCs/>
          <w:sz w:val="32"/>
          <w:szCs w:val="32"/>
          <w:rtl/>
          <w:lang w:eastAsia="zh-CN" w:bidi="ar-IQ"/>
        </w:rPr>
      </w:pPr>
      <w:r>
        <w:rPr>
          <w:rFonts w:ascii="Times New Roman" w:eastAsia="SimSun" w:hAnsi="Times New Roman" w:cs="Simplified Arabic" w:hint="cs"/>
          <w:b/>
          <w:bCs/>
          <w:sz w:val="32"/>
          <w:szCs w:val="32"/>
          <w:rtl/>
          <w:lang w:eastAsia="zh-CN" w:bidi="ar-IQ"/>
        </w:rPr>
        <w:t xml:space="preserve">        </w:t>
      </w:r>
      <w:r w:rsidR="00EC5692">
        <w:rPr>
          <w:rFonts w:ascii="Times New Roman" w:eastAsia="SimSun" w:hAnsi="Times New Roman" w:cs="Simplified Arabic" w:hint="cs"/>
          <w:b/>
          <w:bCs/>
          <w:sz w:val="32"/>
          <w:szCs w:val="32"/>
          <w:rtl/>
          <w:lang w:eastAsia="zh-CN" w:bidi="ar-IQ"/>
        </w:rPr>
        <w:t xml:space="preserve">                                </w:t>
      </w:r>
      <w:r>
        <w:rPr>
          <w:rFonts w:ascii="Times New Roman" w:eastAsia="SimSun" w:hAnsi="Times New Roman" w:cs="Simplified Arabic" w:hint="cs"/>
          <w:b/>
          <w:bCs/>
          <w:sz w:val="32"/>
          <w:szCs w:val="32"/>
          <w:rtl/>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التوقيع : </w:t>
      </w:r>
    </w:p>
    <w:p w:rsidR="009A69A2" w:rsidRPr="009A69A2" w:rsidRDefault="00143D20" w:rsidP="009A69A2">
      <w:pPr>
        <w:spacing w:after="0" w:line="240" w:lineRule="auto"/>
        <w:jc w:val="both"/>
        <w:rPr>
          <w:rFonts w:ascii="Times New Roman" w:eastAsia="SimSun" w:hAnsi="Times New Roman" w:cs="Simplified Arabic"/>
          <w:b/>
          <w:bCs/>
          <w:sz w:val="32"/>
          <w:szCs w:val="32"/>
          <w:rtl/>
          <w:lang w:eastAsia="zh-CN" w:bidi="ar-IQ"/>
        </w:rPr>
      </w:pPr>
      <w:r>
        <w:rPr>
          <w:rFonts w:ascii="Times New Roman" w:eastAsia="SimSun" w:hAnsi="Times New Roman" w:cs="Simplified Arabic" w:hint="cs"/>
          <w:b/>
          <w:bCs/>
          <w:sz w:val="32"/>
          <w:szCs w:val="32"/>
          <w:rtl/>
          <w:lang w:eastAsia="zh-CN" w:bidi="ar-IQ"/>
        </w:rPr>
        <w:t xml:space="preserve">        </w:t>
      </w:r>
      <w:r w:rsidR="00EC5692">
        <w:rPr>
          <w:rFonts w:ascii="Times New Roman" w:eastAsia="SimSun" w:hAnsi="Times New Roman" w:cs="Simplified Arabic" w:hint="cs"/>
          <w:b/>
          <w:bCs/>
          <w:sz w:val="32"/>
          <w:szCs w:val="32"/>
          <w:rtl/>
          <w:lang w:eastAsia="zh-CN" w:bidi="ar-IQ"/>
        </w:rPr>
        <w:t xml:space="preserve">                                </w:t>
      </w:r>
      <w:r>
        <w:rPr>
          <w:rFonts w:ascii="Times New Roman" w:eastAsia="SimSun" w:hAnsi="Times New Roman" w:cs="Simplified Arabic" w:hint="cs"/>
          <w:b/>
          <w:bCs/>
          <w:sz w:val="32"/>
          <w:szCs w:val="32"/>
          <w:rtl/>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الاسم : </w:t>
      </w:r>
      <w:r w:rsidR="00F651B2">
        <w:rPr>
          <w:rFonts w:ascii="Times New Roman" w:eastAsia="SimSun" w:hAnsi="Times New Roman" w:cs="Simplified Arabic" w:hint="cs"/>
          <w:b/>
          <w:bCs/>
          <w:sz w:val="32"/>
          <w:szCs w:val="32"/>
          <w:rtl/>
          <w:lang w:eastAsia="zh-CN" w:bidi="ar-IQ"/>
        </w:rPr>
        <w:t>عامر عمران الخفاجي</w:t>
      </w:r>
    </w:p>
    <w:p w:rsidR="009A69A2" w:rsidRPr="009A69A2" w:rsidRDefault="00143D20" w:rsidP="009A69A2">
      <w:pPr>
        <w:spacing w:after="0" w:line="240" w:lineRule="auto"/>
        <w:jc w:val="both"/>
        <w:rPr>
          <w:rFonts w:ascii="Times New Roman" w:eastAsia="SimSun" w:hAnsi="Times New Roman" w:cs="Simplified Arabic"/>
          <w:b/>
          <w:bCs/>
          <w:sz w:val="32"/>
          <w:szCs w:val="32"/>
          <w:rtl/>
          <w:lang w:eastAsia="zh-CN" w:bidi="ar-IQ"/>
        </w:rPr>
      </w:pPr>
      <w:r>
        <w:rPr>
          <w:rFonts w:ascii="Times New Roman" w:eastAsia="SimSun" w:hAnsi="Times New Roman" w:cs="Simplified Arabic" w:hint="cs"/>
          <w:b/>
          <w:bCs/>
          <w:sz w:val="32"/>
          <w:szCs w:val="32"/>
          <w:rtl/>
          <w:lang w:eastAsia="zh-CN" w:bidi="ar-IQ"/>
        </w:rPr>
        <w:t xml:space="preserve">         </w:t>
      </w:r>
      <w:r w:rsidR="00EC5692">
        <w:rPr>
          <w:rFonts w:ascii="Times New Roman" w:eastAsia="SimSun" w:hAnsi="Times New Roman" w:cs="Simplified Arabic" w:hint="cs"/>
          <w:b/>
          <w:bCs/>
          <w:sz w:val="32"/>
          <w:szCs w:val="32"/>
          <w:rtl/>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اللقب العلمي : </w:t>
      </w:r>
      <w:r w:rsidR="00F651B2">
        <w:rPr>
          <w:rFonts w:ascii="Times New Roman" w:eastAsia="SimSun" w:hAnsi="Times New Roman" w:cs="Simplified Arabic" w:hint="cs"/>
          <w:b/>
          <w:bCs/>
          <w:sz w:val="32"/>
          <w:szCs w:val="32"/>
          <w:rtl/>
          <w:lang w:eastAsia="zh-CN" w:bidi="ar-IQ"/>
        </w:rPr>
        <w:t xml:space="preserve">استاذ </w:t>
      </w:r>
    </w:p>
    <w:p w:rsidR="009A69A2" w:rsidRPr="009A69A2" w:rsidRDefault="00143D20" w:rsidP="00A30758">
      <w:pPr>
        <w:spacing w:after="0" w:line="240" w:lineRule="auto"/>
        <w:jc w:val="both"/>
        <w:rPr>
          <w:rFonts w:ascii="Times New Roman" w:eastAsia="SimSun" w:hAnsi="Times New Roman" w:cs="Simplified Arabic"/>
          <w:b/>
          <w:bCs/>
          <w:sz w:val="32"/>
          <w:szCs w:val="32"/>
          <w:rtl/>
          <w:lang w:eastAsia="zh-CN" w:bidi="ar-IQ"/>
        </w:rPr>
      </w:pPr>
      <w:r>
        <w:rPr>
          <w:rFonts w:ascii="Times New Roman" w:eastAsia="SimSun" w:hAnsi="Times New Roman" w:cs="Simplified Arabic" w:hint="cs"/>
          <w:b/>
          <w:bCs/>
          <w:sz w:val="32"/>
          <w:szCs w:val="32"/>
          <w:rtl/>
          <w:lang w:eastAsia="zh-CN" w:bidi="ar-IQ"/>
        </w:rPr>
        <w:t xml:space="preserve">       </w:t>
      </w:r>
      <w:r w:rsidR="00A30758">
        <w:rPr>
          <w:rFonts w:ascii="Times New Roman" w:eastAsia="SimSun" w:hAnsi="Times New Roman" w:cs="Simplified Arabic" w:hint="cs"/>
          <w:b/>
          <w:bCs/>
          <w:sz w:val="32"/>
          <w:szCs w:val="32"/>
          <w:rtl/>
          <w:lang w:eastAsia="zh-CN" w:bidi="ar-IQ"/>
        </w:rPr>
        <w:t xml:space="preserve"> </w:t>
      </w:r>
      <w:r w:rsidR="00F651B2">
        <w:rPr>
          <w:rFonts w:ascii="Times New Roman" w:eastAsia="SimSun" w:hAnsi="Times New Roman" w:cs="Simplified Arabic" w:hint="cs"/>
          <w:b/>
          <w:bCs/>
          <w:sz w:val="32"/>
          <w:szCs w:val="32"/>
          <w:rtl/>
          <w:lang w:eastAsia="zh-CN" w:bidi="ar-IQ"/>
        </w:rPr>
        <w:t xml:space="preserve">                       </w:t>
      </w:r>
      <w:r w:rsidR="00EC5692">
        <w:rPr>
          <w:rFonts w:ascii="Times New Roman" w:eastAsia="SimSun" w:hAnsi="Times New Roman" w:cs="Simplified Arabic" w:hint="cs"/>
          <w:b/>
          <w:bCs/>
          <w:sz w:val="32"/>
          <w:szCs w:val="32"/>
          <w:rtl/>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 مكان العمل :</w:t>
      </w:r>
      <w:r w:rsidR="00F651B2">
        <w:rPr>
          <w:rFonts w:ascii="Times New Roman" w:eastAsia="SimSun" w:hAnsi="Times New Roman" w:cs="Simplified Arabic" w:hint="cs"/>
          <w:b/>
          <w:bCs/>
          <w:sz w:val="32"/>
          <w:szCs w:val="32"/>
          <w:rtl/>
          <w:lang w:eastAsia="zh-CN" w:bidi="ar-IQ"/>
        </w:rPr>
        <w:t xml:space="preserve"> </w:t>
      </w:r>
      <w:r w:rsidR="009A69A2" w:rsidRPr="009A69A2">
        <w:rPr>
          <w:rFonts w:ascii="Times New Roman" w:eastAsia="SimSun" w:hAnsi="Times New Roman" w:cs="Simplified Arabic" w:hint="cs"/>
          <w:b/>
          <w:bCs/>
          <w:sz w:val="32"/>
          <w:szCs w:val="32"/>
          <w:rtl/>
          <w:lang w:eastAsia="zh-CN" w:bidi="ar-IQ"/>
        </w:rPr>
        <w:t>جامعة بابل_كل</w:t>
      </w:r>
      <w:r w:rsidR="00F651B2">
        <w:rPr>
          <w:rFonts w:ascii="Times New Roman" w:eastAsia="SimSun" w:hAnsi="Times New Roman" w:cs="Simplified Arabic" w:hint="cs"/>
          <w:b/>
          <w:bCs/>
          <w:sz w:val="32"/>
          <w:szCs w:val="32"/>
          <w:rtl/>
          <w:lang w:eastAsia="zh-CN" w:bidi="ar-IQ"/>
        </w:rPr>
        <w:t xml:space="preserve">ية الدراسات </w:t>
      </w:r>
      <w:r w:rsidR="00A30758">
        <w:rPr>
          <w:rFonts w:ascii="Times New Roman" w:eastAsia="SimSun" w:hAnsi="Times New Roman" w:cs="Simplified Arabic" w:hint="cs"/>
          <w:b/>
          <w:bCs/>
          <w:sz w:val="32"/>
          <w:szCs w:val="32"/>
          <w:rtl/>
          <w:lang w:eastAsia="zh-CN" w:bidi="ar-IQ"/>
        </w:rPr>
        <w:t xml:space="preserve">القرآنية               </w:t>
      </w:r>
    </w:p>
    <w:p w:rsidR="009A69A2" w:rsidRPr="009A69A2" w:rsidRDefault="009A69A2" w:rsidP="00A30758">
      <w:pPr>
        <w:tabs>
          <w:tab w:val="left" w:pos="6320"/>
        </w:tabs>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sz w:val="32"/>
          <w:szCs w:val="32"/>
          <w:rtl/>
          <w:lang w:eastAsia="zh-CN" w:bidi="ar-IQ"/>
        </w:rPr>
        <w:tab/>
      </w: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r w:rsidRPr="009A69A2">
        <w:rPr>
          <w:rFonts w:ascii="Times New Roman" w:eastAsia="SimSun" w:hAnsi="Times New Roman" w:cs="Simplified Arabic" w:hint="cs"/>
          <w:b/>
          <w:bCs/>
          <w:sz w:val="40"/>
          <w:szCs w:val="40"/>
          <w:rtl/>
          <w:lang w:eastAsia="zh-CN" w:bidi="ar-IQ"/>
        </w:rPr>
        <w:t>( إقرار لجنة المناقشة والتقويم )</w:t>
      </w:r>
    </w:p>
    <w:p w:rsidR="009A69A2" w:rsidRPr="00215470" w:rsidRDefault="009A69A2" w:rsidP="00215470">
      <w:pPr>
        <w:bidi w:val="0"/>
        <w:spacing w:after="0" w:line="240" w:lineRule="auto"/>
        <w:jc w:val="center"/>
        <w:rPr>
          <w:rFonts w:ascii="Times New Roman" w:eastAsia="SimSun" w:hAnsi="Times New Roman" w:cs="Times New Roman"/>
          <w:b/>
          <w:bCs/>
          <w:sz w:val="56"/>
          <w:szCs w:val="56"/>
          <w:rtl/>
          <w:lang w:eastAsia="zh-CN" w:bidi="ar-IQ"/>
        </w:rPr>
      </w:pPr>
      <w:r w:rsidRPr="009A69A2">
        <w:rPr>
          <w:rFonts w:ascii="Times New Roman" w:eastAsia="SimSun" w:hAnsi="Times New Roman" w:cs="Simplified Arabic" w:hint="cs"/>
          <w:sz w:val="32"/>
          <w:szCs w:val="32"/>
          <w:rtl/>
          <w:lang w:eastAsia="zh-CN" w:bidi="ar-IQ"/>
        </w:rPr>
        <w:t xml:space="preserve">     نشهد نحن أعضاء لجنة المناقشة والتقويم أننا اطلعنا على الأطروحة الموسومة بـ : </w:t>
      </w:r>
      <w:r w:rsidRPr="009A69A2">
        <w:rPr>
          <w:rFonts w:ascii="Simplified Arabic" w:eastAsia="SimSun" w:hAnsi="Simplified Arabic" w:cs="Simplified Arabic"/>
          <w:sz w:val="32"/>
          <w:szCs w:val="32"/>
          <w:rtl/>
          <w:lang w:eastAsia="zh-CN" w:bidi="ar-IQ"/>
        </w:rPr>
        <w:t>((</w:t>
      </w:r>
      <w:r w:rsidRPr="009A69A2">
        <w:rPr>
          <w:rFonts w:ascii="Times New Roman" w:eastAsia="SimSun" w:hAnsi="Times New Roman" w:cs="Times New Roman" w:hint="cs"/>
          <w:b/>
          <w:bCs/>
          <w:sz w:val="36"/>
          <w:szCs w:val="36"/>
          <w:rtl/>
          <w:lang w:eastAsia="zh-CN" w:bidi="ar-IQ"/>
        </w:rPr>
        <w:t xml:space="preserve">تأثير تمرينات </w:t>
      </w:r>
      <w:r w:rsidR="00143D20">
        <w:rPr>
          <w:rFonts w:ascii="Times New Roman" w:eastAsia="SimSun" w:hAnsi="Times New Roman" w:cs="Times New Roman" w:hint="cs"/>
          <w:b/>
          <w:bCs/>
          <w:sz w:val="36"/>
          <w:szCs w:val="36"/>
          <w:rtl/>
          <w:lang w:eastAsia="zh-CN" w:bidi="ar-IQ"/>
        </w:rPr>
        <w:t>خاصة</w:t>
      </w:r>
      <w:r w:rsidRPr="009A69A2">
        <w:rPr>
          <w:rFonts w:ascii="Times New Roman" w:eastAsia="SimSun" w:hAnsi="Times New Roman" w:cs="Times New Roman" w:hint="cs"/>
          <w:b/>
          <w:bCs/>
          <w:sz w:val="36"/>
          <w:szCs w:val="36"/>
          <w:rtl/>
          <w:lang w:eastAsia="zh-CN" w:bidi="ar-IQ"/>
        </w:rPr>
        <w:t xml:space="preserve"> في تطوير تحمل القدرة و</w:t>
      </w:r>
      <w:r w:rsidR="00143D20">
        <w:rPr>
          <w:rFonts w:ascii="Times New Roman" w:eastAsia="SimSun" w:hAnsi="Times New Roman" w:cs="Times New Roman" w:hint="cs"/>
          <w:b/>
          <w:bCs/>
          <w:sz w:val="36"/>
          <w:szCs w:val="36"/>
          <w:rtl/>
          <w:lang w:eastAsia="zh-CN" w:bidi="ar-IQ"/>
        </w:rPr>
        <w:t xml:space="preserve">الإدراك </w:t>
      </w:r>
      <w:r w:rsidRPr="009A69A2">
        <w:rPr>
          <w:rFonts w:ascii="Times New Roman" w:eastAsia="SimSun" w:hAnsi="Times New Roman" w:cs="Times New Roman" w:hint="cs"/>
          <w:b/>
          <w:bCs/>
          <w:sz w:val="36"/>
          <w:szCs w:val="36"/>
          <w:rtl/>
          <w:lang w:eastAsia="zh-CN" w:bidi="ar-IQ"/>
        </w:rPr>
        <w:t>الحس-حركي ودقة أداء بعض المهارات</w:t>
      </w:r>
      <w:r w:rsidR="00143D20">
        <w:rPr>
          <w:rFonts w:ascii="Times New Roman" w:eastAsia="SimSun" w:hAnsi="Times New Roman" w:cs="Times New Roman" w:hint="cs"/>
          <w:b/>
          <w:bCs/>
          <w:sz w:val="36"/>
          <w:szCs w:val="36"/>
          <w:rtl/>
          <w:lang w:eastAsia="zh-CN" w:bidi="ar-IQ"/>
        </w:rPr>
        <w:t xml:space="preserve"> الهجومية</w:t>
      </w:r>
      <w:r w:rsidRPr="009A69A2">
        <w:rPr>
          <w:rFonts w:ascii="Times New Roman" w:eastAsia="SimSun" w:hAnsi="Times New Roman" w:cs="Times New Roman" w:hint="cs"/>
          <w:b/>
          <w:bCs/>
          <w:sz w:val="36"/>
          <w:szCs w:val="36"/>
          <w:rtl/>
          <w:lang w:eastAsia="zh-CN" w:bidi="ar-IQ"/>
        </w:rPr>
        <w:t xml:space="preserve"> للاعبي الفئات العالية بكرة السلة على الكراسي المتحركة</w:t>
      </w:r>
      <w:r w:rsidRPr="009A69A2">
        <w:rPr>
          <w:rFonts w:ascii="Simplified Arabic" w:eastAsia="SimSun" w:hAnsi="Simplified Arabic" w:cs="Simplified Arabic"/>
          <w:b/>
          <w:bCs/>
          <w:sz w:val="32"/>
          <w:szCs w:val="32"/>
          <w:rtl/>
          <w:lang w:eastAsia="zh-CN" w:bidi="ar-IQ"/>
        </w:rPr>
        <w:t>))</w:t>
      </w:r>
      <w:r w:rsidRPr="009A69A2">
        <w:rPr>
          <w:rFonts w:ascii="Simplified Arabic" w:eastAsia="SimSun" w:hAnsi="Simplified Arabic" w:cs="Simplified Arabic"/>
          <w:sz w:val="32"/>
          <w:szCs w:val="32"/>
          <w:rtl/>
          <w:lang w:eastAsia="zh-CN" w:bidi="ar-IQ"/>
        </w:rPr>
        <w:t xml:space="preserve"> ، ناقشنا الطالب (</w:t>
      </w:r>
      <w:r w:rsidRPr="009A69A2">
        <w:rPr>
          <w:rFonts w:ascii="Simplified Arabic" w:eastAsia="SimSun" w:hAnsi="Simplified Arabic" w:cs="Simplified Arabic" w:hint="cs"/>
          <w:b/>
          <w:bCs/>
          <w:sz w:val="32"/>
          <w:szCs w:val="32"/>
          <w:rtl/>
          <w:lang w:eastAsia="zh-CN" w:bidi="ar-IQ"/>
        </w:rPr>
        <w:t>أحمد عامر محمد علي</w:t>
      </w:r>
      <w:r w:rsidRPr="009A69A2">
        <w:rPr>
          <w:rFonts w:ascii="Simplified Arabic" w:eastAsia="SimSun" w:hAnsi="Simplified Arabic" w:cs="Simplified Arabic"/>
          <w:sz w:val="32"/>
          <w:szCs w:val="32"/>
          <w:rtl/>
          <w:lang w:eastAsia="zh-CN" w:bidi="ar-IQ"/>
        </w:rPr>
        <w:t xml:space="preserve">) في محتوياتها وفيما له علاقة بها ونعتقد أنها جديرة بالقبول لنيل درجة الدكتوراه في التربية الرياضية . </w:t>
      </w:r>
    </w:p>
    <w:p w:rsidR="009A69A2" w:rsidRPr="009A69A2" w:rsidRDefault="009A69A2" w:rsidP="00702B61">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التوقيع:                                   التوقيع:</w:t>
      </w:r>
    </w:p>
    <w:p w:rsidR="009A69A2" w:rsidRPr="009A69A2" w:rsidRDefault="009A69A2" w:rsidP="00702B61">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الاسم :</w:t>
      </w:r>
      <w:r w:rsidR="00702B61">
        <w:rPr>
          <w:rFonts w:ascii="Times New Roman" w:eastAsia="SimSun" w:hAnsi="Times New Roman" w:cs="Simplified Arabic" w:hint="cs"/>
          <w:sz w:val="32"/>
          <w:szCs w:val="32"/>
          <w:rtl/>
          <w:lang w:eastAsia="zh-CN" w:bidi="ar-IQ"/>
        </w:rPr>
        <w:t xml:space="preserve"> </w:t>
      </w:r>
      <w:r w:rsidR="00306D91">
        <w:rPr>
          <w:rFonts w:ascii="Times New Roman" w:eastAsia="SimSun" w:hAnsi="Times New Roman" w:cs="Simplified Arabic" w:hint="cs"/>
          <w:sz w:val="32"/>
          <w:szCs w:val="32"/>
          <w:rtl/>
          <w:lang w:eastAsia="zh-CN" w:bidi="ar-IQ"/>
        </w:rPr>
        <w:t>أ.م.د</w:t>
      </w:r>
      <w:r w:rsidR="00215470">
        <w:rPr>
          <w:rFonts w:ascii="Times New Roman" w:eastAsia="SimSun" w:hAnsi="Times New Roman" w:cs="Simplified Arabic" w:hint="cs"/>
          <w:sz w:val="32"/>
          <w:szCs w:val="32"/>
          <w:rtl/>
          <w:lang w:eastAsia="zh-CN" w:bidi="ar-IQ"/>
        </w:rPr>
        <w:t xml:space="preserve"> امل علي سلومي          </w:t>
      </w:r>
      <w:r w:rsidR="00702B61">
        <w:rPr>
          <w:rFonts w:ascii="Times New Roman" w:eastAsia="SimSun" w:hAnsi="Times New Roman" w:cs="Simplified Arabic" w:hint="cs"/>
          <w:sz w:val="32"/>
          <w:szCs w:val="32"/>
          <w:rtl/>
          <w:lang w:eastAsia="zh-CN" w:bidi="ar-IQ"/>
        </w:rPr>
        <w:t xml:space="preserve">  </w:t>
      </w:r>
      <w:r w:rsidRPr="009A69A2">
        <w:rPr>
          <w:rFonts w:ascii="Times New Roman" w:eastAsia="SimSun" w:hAnsi="Times New Roman" w:cs="Simplified Arabic" w:hint="cs"/>
          <w:sz w:val="32"/>
          <w:szCs w:val="32"/>
          <w:rtl/>
          <w:lang w:eastAsia="zh-CN" w:bidi="ar-IQ"/>
        </w:rPr>
        <w:t xml:space="preserve"> الاسم :</w:t>
      </w:r>
      <w:r w:rsidR="00306D91">
        <w:rPr>
          <w:rFonts w:ascii="Times New Roman" w:eastAsia="SimSun" w:hAnsi="Times New Roman" w:cs="Simplified Arabic" w:hint="cs"/>
          <w:sz w:val="32"/>
          <w:szCs w:val="32"/>
          <w:rtl/>
          <w:lang w:eastAsia="zh-CN" w:bidi="ar-IQ"/>
        </w:rPr>
        <w:t xml:space="preserve"> أ.م.د </w:t>
      </w:r>
      <w:r w:rsidR="00702B61">
        <w:rPr>
          <w:rFonts w:ascii="Times New Roman" w:eastAsia="SimSun" w:hAnsi="Times New Roman" w:cs="Simplified Arabic" w:hint="cs"/>
          <w:sz w:val="32"/>
          <w:szCs w:val="32"/>
          <w:rtl/>
          <w:lang w:eastAsia="zh-CN" w:bidi="ar-IQ"/>
        </w:rPr>
        <w:t>مهند عبد الستار عبد الهادي</w:t>
      </w:r>
    </w:p>
    <w:p w:rsidR="00702B61" w:rsidRDefault="009A69A2" w:rsidP="00215470">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عضوا"                                          عضوا" </w:t>
      </w:r>
    </w:p>
    <w:p w:rsidR="009A69A2" w:rsidRPr="009A69A2" w:rsidRDefault="009A69A2" w:rsidP="00702B61">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التوقيع:                                   التوقيع:</w:t>
      </w:r>
    </w:p>
    <w:p w:rsidR="009A69A2" w:rsidRPr="009A69A2" w:rsidRDefault="009A69A2" w:rsidP="00702B61">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الاسم :</w:t>
      </w:r>
      <w:r w:rsidR="00306D91">
        <w:rPr>
          <w:rFonts w:ascii="Times New Roman" w:eastAsia="SimSun" w:hAnsi="Times New Roman" w:cs="Simplified Arabic" w:hint="cs"/>
          <w:sz w:val="32"/>
          <w:szCs w:val="32"/>
          <w:rtl/>
          <w:lang w:eastAsia="zh-CN" w:bidi="ar-IQ"/>
        </w:rPr>
        <w:t xml:space="preserve"> أ.م.د </w:t>
      </w:r>
      <w:r w:rsidR="00702B61">
        <w:rPr>
          <w:rFonts w:ascii="Times New Roman" w:eastAsia="SimSun" w:hAnsi="Times New Roman" w:cs="Simplified Arabic" w:hint="cs"/>
          <w:sz w:val="32"/>
          <w:szCs w:val="32"/>
          <w:rtl/>
          <w:lang w:eastAsia="zh-CN" w:bidi="ar-IQ"/>
        </w:rPr>
        <w:t xml:space="preserve">احمد محمد اسماعيل </w:t>
      </w:r>
      <w:r w:rsidRPr="009A69A2">
        <w:rPr>
          <w:rFonts w:ascii="Times New Roman" w:eastAsia="SimSun" w:hAnsi="Times New Roman" w:cs="Simplified Arabic" w:hint="cs"/>
          <w:sz w:val="32"/>
          <w:szCs w:val="32"/>
          <w:rtl/>
          <w:lang w:eastAsia="zh-CN" w:bidi="ar-IQ"/>
        </w:rPr>
        <w:t xml:space="preserve">            الاسم : </w:t>
      </w:r>
      <w:r w:rsidR="00306D91">
        <w:rPr>
          <w:rFonts w:ascii="Times New Roman" w:eastAsia="SimSun" w:hAnsi="Times New Roman" w:cs="Simplified Arabic" w:hint="cs"/>
          <w:sz w:val="32"/>
          <w:szCs w:val="32"/>
          <w:rtl/>
          <w:lang w:eastAsia="zh-CN" w:bidi="ar-IQ"/>
        </w:rPr>
        <w:t>أ.م.د</w:t>
      </w:r>
      <w:r w:rsidR="00702B61">
        <w:rPr>
          <w:rFonts w:ascii="Times New Roman" w:eastAsia="SimSun" w:hAnsi="Times New Roman" w:cs="Simplified Arabic" w:hint="cs"/>
          <w:sz w:val="32"/>
          <w:szCs w:val="32"/>
          <w:rtl/>
          <w:lang w:eastAsia="zh-CN" w:bidi="ar-IQ"/>
        </w:rPr>
        <w:t xml:space="preserve"> فلاح حسن عبد الله</w:t>
      </w:r>
    </w:p>
    <w:p w:rsidR="009A69A2" w:rsidRPr="009A69A2" w:rsidRDefault="009A69A2" w:rsidP="00702B61">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عضوا"                                   عضوا" </w:t>
      </w:r>
    </w:p>
    <w:p w:rsidR="009A69A2" w:rsidRPr="009A69A2" w:rsidRDefault="009A69A2" w:rsidP="009A69A2">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التوقيع:</w:t>
      </w: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الاسم:</w:t>
      </w:r>
      <w:r w:rsidR="00702B61">
        <w:rPr>
          <w:rFonts w:ascii="Times New Roman" w:eastAsia="SimSun" w:hAnsi="Times New Roman" w:cs="Simplified Arabic" w:hint="cs"/>
          <w:sz w:val="32"/>
          <w:szCs w:val="32"/>
          <w:rtl/>
          <w:lang w:eastAsia="zh-CN" w:bidi="ar-IQ"/>
        </w:rPr>
        <w:t xml:space="preserve"> </w:t>
      </w:r>
      <w:r w:rsidR="00306D91">
        <w:rPr>
          <w:rFonts w:ascii="Times New Roman" w:eastAsia="SimSun" w:hAnsi="Times New Roman" w:cs="Simplified Arabic" w:hint="cs"/>
          <w:sz w:val="32"/>
          <w:szCs w:val="32"/>
          <w:rtl/>
          <w:lang w:eastAsia="zh-CN" w:bidi="ar-IQ"/>
        </w:rPr>
        <w:t xml:space="preserve">أ.د </w:t>
      </w:r>
      <w:r w:rsidR="00702B61">
        <w:rPr>
          <w:rFonts w:ascii="Times New Roman" w:eastAsia="SimSun" w:hAnsi="Times New Roman" w:cs="Simplified Arabic" w:hint="cs"/>
          <w:sz w:val="32"/>
          <w:szCs w:val="32"/>
          <w:rtl/>
          <w:lang w:eastAsia="zh-CN" w:bidi="ar-IQ"/>
        </w:rPr>
        <w:t>احمد يوسف متعب</w:t>
      </w: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رئيسا</w:t>
      </w:r>
    </w:p>
    <w:p w:rsidR="009A69A2" w:rsidRPr="009A69A2" w:rsidRDefault="009A69A2" w:rsidP="00306D91">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صدقت هذه الأطروحة من قبل مجلس كلية التربية الرياضية / جامعة بابل بجلسته المرقمة (        ) المنعقدة بتاريخ    /     /2013 م .</w:t>
      </w: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w:t>
      </w:r>
      <w:r w:rsidR="00306D91">
        <w:rPr>
          <w:rFonts w:ascii="Times New Roman" w:eastAsia="SimSun" w:hAnsi="Times New Roman" w:cs="Simplified Arabic" w:hint="cs"/>
          <w:sz w:val="32"/>
          <w:szCs w:val="32"/>
          <w:rtl/>
          <w:lang w:eastAsia="zh-CN" w:bidi="ar-IQ"/>
        </w:rPr>
        <w:t xml:space="preserve">                               </w:t>
      </w:r>
      <w:r w:rsidRPr="009A69A2">
        <w:rPr>
          <w:rFonts w:ascii="Times New Roman" w:eastAsia="SimSun" w:hAnsi="Times New Roman" w:cs="Simplified Arabic" w:hint="cs"/>
          <w:sz w:val="32"/>
          <w:szCs w:val="32"/>
          <w:rtl/>
          <w:lang w:eastAsia="zh-CN" w:bidi="ar-IQ"/>
        </w:rPr>
        <w:t xml:space="preserve"> التوقيع:</w:t>
      </w:r>
    </w:p>
    <w:p w:rsidR="009A69A2" w:rsidRPr="009A69A2" w:rsidRDefault="00306D91" w:rsidP="00702B61">
      <w:pPr>
        <w:spacing w:after="0" w:line="240" w:lineRule="auto"/>
        <w:jc w:val="both"/>
        <w:rPr>
          <w:rFonts w:ascii="Times New Roman" w:eastAsia="SimSun" w:hAnsi="Times New Roman" w:cs="Simplified Arabic"/>
          <w:b/>
          <w:bCs/>
          <w:sz w:val="32"/>
          <w:szCs w:val="32"/>
          <w:rtl/>
          <w:lang w:eastAsia="zh-CN" w:bidi="ar-IQ"/>
        </w:rPr>
      </w:pPr>
      <w:r>
        <w:rPr>
          <w:rFonts w:ascii="Times New Roman" w:eastAsia="SimSun" w:hAnsi="Times New Roman" w:cs="Simplified Arabic" w:hint="cs"/>
          <w:b/>
          <w:bCs/>
          <w:sz w:val="32"/>
          <w:szCs w:val="32"/>
          <w:rtl/>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 أ . </w:t>
      </w:r>
      <w:r w:rsidR="00702B61">
        <w:rPr>
          <w:rFonts w:ascii="Times New Roman" w:eastAsia="SimSun" w:hAnsi="Times New Roman" w:cs="Simplified Arabic" w:hint="cs"/>
          <w:b/>
          <w:bCs/>
          <w:sz w:val="32"/>
          <w:szCs w:val="32"/>
          <w:rtl/>
          <w:lang w:eastAsia="zh-CN" w:bidi="ar-IQ"/>
        </w:rPr>
        <w:t>م. د</w:t>
      </w:r>
      <w:r w:rsidR="009A69A2" w:rsidRPr="009A69A2">
        <w:rPr>
          <w:rFonts w:ascii="Times New Roman" w:eastAsia="SimSun" w:hAnsi="Times New Roman" w:cs="Simplified Arabic" w:hint="cs"/>
          <w:b/>
          <w:bCs/>
          <w:sz w:val="32"/>
          <w:szCs w:val="32"/>
          <w:rtl/>
          <w:lang w:eastAsia="zh-CN" w:bidi="ar-IQ"/>
        </w:rPr>
        <w:t xml:space="preserve"> . </w:t>
      </w:r>
      <w:r w:rsidR="00702B61">
        <w:rPr>
          <w:rFonts w:ascii="Times New Roman" w:eastAsia="SimSun" w:hAnsi="Times New Roman" w:cs="Simplified Arabic" w:hint="cs"/>
          <w:b/>
          <w:bCs/>
          <w:sz w:val="32"/>
          <w:szCs w:val="32"/>
          <w:rtl/>
          <w:lang w:eastAsia="zh-CN" w:bidi="ar-IQ"/>
        </w:rPr>
        <w:t xml:space="preserve">امل علي سلومي </w:t>
      </w:r>
    </w:p>
    <w:p w:rsidR="009A69A2" w:rsidRPr="009A69A2" w:rsidRDefault="009A69A2" w:rsidP="009A69A2">
      <w:pPr>
        <w:spacing w:after="0" w:line="240" w:lineRule="auto"/>
        <w:jc w:val="both"/>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 xml:space="preserve">                                      </w:t>
      </w:r>
      <w:r w:rsidR="00306D91">
        <w:rPr>
          <w:rFonts w:ascii="Times New Roman" w:eastAsia="SimSun" w:hAnsi="Times New Roman" w:cs="Simplified Arabic" w:hint="cs"/>
          <w:b/>
          <w:bCs/>
          <w:sz w:val="32"/>
          <w:szCs w:val="32"/>
          <w:rtl/>
          <w:lang w:eastAsia="zh-CN" w:bidi="ar-IQ"/>
        </w:rPr>
        <w:t xml:space="preserve">     </w:t>
      </w:r>
      <w:r w:rsidRPr="009A69A2">
        <w:rPr>
          <w:rFonts w:ascii="Times New Roman" w:eastAsia="SimSun" w:hAnsi="Times New Roman" w:cs="Simplified Arabic" w:hint="cs"/>
          <w:b/>
          <w:bCs/>
          <w:sz w:val="32"/>
          <w:szCs w:val="32"/>
          <w:rtl/>
          <w:lang w:eastAsia="zh-CN" w:bidi="ar-IQ"/>
        </w:rPr>
        <w:t>عميد كلية التربية الرياضية - جامعة بابل</w:t>
      </w:r>
    </w:p>
    <w:p w:rsidR="00FA09FC" w:rsidRDefault="009A69A2" w:rsidP="009A69A2">
      <w:pPr>
        <w:spacing w:after="0" w:line="240" w:lineRule="auto"/>
        <w:jc w:val="both"/>
        <w:rPr>
          <w:rFonts w:ascii="Times New Roman" w:eastAsia="SimSun" w:hAnsi="Times New Roman" w:cs="Simplified Arabic"/>
          <w:b/>
          <w:bCs/>
          <w:sz w:val="32"/>
          <w:szCs w:val="32"/>
          <w:lang w:eastAsia="zh-CN" w:bidi="ar-IQ"/>
        </w:rPr>
      </w:pPr>
      <w:r w:rsidRPr="009A69A2">
        <w:rPr>
          <w:rFonts w:ascii="Times New Roman" w:eastAsia="SimSun" w:hAnsi="Times New Roman" w:cs="Simplified Arabic" w:hint="cs"/>
          <w:b/>
          <w:bCs/>
          <w:sz w:val="32"/>
          <w:szCs w:val="32"/>
          <w:rtl/>
          <w:lang w:eastAsia="zh-CN" w:bidi="ar-IQ"/>
        </w:rPr>
        <w:t xml:space="preserve">                           </w:t>
      </w:r>
      <w:r w:rsidR="00FA09FC">
        <w:rPr>
          <w:rFonts w:ascii="Times New Roman" w:eastAsia="SimSun" w:hAnsi="Times New Roman" w:cs="Simplified Arabic"/>
          <w:b/>
          <w:bCs/>
          <w:sz w:val="32"/>
          <w:szCs w:val="32"/>
          <w:lang w:eastAsia="zh-CN" w:bidi="ar-IQ"/>
        </w:rPr>
        <w:t xml:space="preserve">                  </w:t>
      </w:r>
    </w:p>
    <w:p w:rsidR="009A69A2" w:rsidRPr="009A69A2" w:rsidRDefault="00FA09FC" w:rsidP="009A69A2">
      <w:pPr>
        <w:spacing w:after="0" w:line="240" w:lineRule="auto"/>
        <w:jc w:val="both"/>
        <w:rPr>
          <w:rFonts w:ascii="Times New Roman" w:eastAsia="SimSun" w:hAnsi="Times New Roman" w:cs="Times New Roman"/>
          <w:sz w:val="24"/>
          <w:szCs w:val="24"/>
          <w:rtl/>
          <w:lang w:eastAsia="zh-CN" w:bidi="ar-IQ"/>
        </w:rPr>
      </w:pPr>
      <w:r>
        <w:rPr>
          <w:rFonts w:ascii="Times New Roman" w:eastAsia="SimSun" w:hAnsi="Times New Roman" w:cs="Simplified Arabic"/>
          <w:b/>
          <w:bCs/>
          <w:sz w:val="32"/>
          <w:szCs w:val="32"/>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                         </w:t>
      </w:r>
      <w:r>
        <w:rPr>
          <w:rFonts w:ascii="Times New Roman" w:eastAsia="SimSun" w:hAnsi="Times New Roman" w:cs="Simplified Arabic"/>
          <w:b/>
          <w:bCs/>
          <w:sz w:val="32"/>
          <w:szCs w:val="32"/>
          <w:lang w:eastAsia="zh-CN" w:bidi="ar-IQ"/>
        </w:rPr>
        <w:t xml:space="preserve">                                 </w:t>
      </w:r>
      <w:r w:rsidR="009A69A2" w:rsidRPr="009A69A2">
        <w:rPr>
          <w:rFonts w:ascii="Times New Roman" w:eastAsia="SimSun" w:hAnsi="Times New Roman" w:cs="Simplified Arabic" w:hint="cs"/>
          <w:b/>
          <w:bCs/>
          <w:sz w:val="32"/>
          <w:szCs w:val="32"/>
          <w:rtl/>
          <w:lang w:eastAsia="zh-CN" w:bidi="ar-IQ"/>
        </w:rPr>
        <w:t xml:space="preserve">  /    /2013</w:t>
      </w:r>
    </w:p>
    <w:p w:rsidR="009A69A2" w:rsidRDefault="009A69A2" w:rsidP="009A69A2">
      <w:pPr>
        <w:spacing w:after="0" w:line="240" w:lineRule="auto"/>
        <w:jc w:val="center"/>
        <w:rPr>
          <w:rFonts w:ascii="Times New Roman" w:eastAsia="SimSun" w:hAnsi="Times New Roman" w:cs="Monotype Koufi"/>
          <w:bCs/>
          <w:sz w:val="56"/>
          <w:szCs w:val="56"/>
          <w:rtl/>
          <w:lang w:eastAsia="zh-CN" w:bidi="ar-IQ"/>
        </w:rPr>
      </w:pPr>
      <w:r w:rsidRPr="009A69A2">
        <w:rPr>
          <w:rFonts w:ascii="Times New Roman" w:eastAsia="SimSun" w:hAnsi="Times New Roman" w:cs="Monotype Koufi" w:hint="cs"/>
          <w:bCs/>
          <w:sz w:val="56"/>
          <w:szCs w:val="56"/>
          <w:rtl/>
          <w:lang w:eastAsia="zh-CN" w:bidi="ar-IQ"/>
        </w:rPr>
        <w:lastRenderedPageBreak/>
        <w:t>الإهداء</w:t>
      </w:r>
    </w:p>
    <w:p w:rsidR="001573B0" w:rsidRDefault="001573B0" w:rsidP="001573B0">
      <w:pPr>
        <w:spacing w:after="0" w:line="240" w:lineRule="auto"/>
        <w:jc w:val="both"/>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إلى ... </w:t>
      </w:r>
    </w:p>
    <w:p w:rsidR="001573B0" w:rsidRPr="009A69A2" w:rsidRDefault="001573B0" w:rsidP="001573B0">
      <w:pPr>
        <w:spacing w:after="0" w:line="240" w:lineRule="auto"/>
        <w:jc w:val="both"/>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من يصعب قلع جذور الفرح من أعماقه .... </w:t>
      </w:r>
    </w:p>
    <w:p w:rsidR="001573B0" w:rsidRPr="009A69A2" w:rsidRDefault="001573B0" w:rsidP="001573B0">
      <w:pPr>
        <w:spacing w:after="0" w:line="240" w:lineRule="auto"/>
        <w:jc w:val="right"/>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                                                                                                             وطني</w:t>
      </w:r>
    </w:p>
    <w:p w:rsidR="009A69A2" w:rsidRPr="009A69A2" w:rsidRDefault="009A69A2" w:rsidP="009A69A2">
      <w:pPr>
        <w:spacing w:after="0" w:line="240" w:lineRule="auto"/>
        <w:jc w:val="both"/>
        <w:rPr>
          <w:rFonts w:ascii="Times New Roman" w:eastAsia="SimSun" w:hAnsi="Times New Roman" w:cs="Monotype Koufi"/>
          <w:bCs/>
          <w:sz w:val="28"/>
          <w:szCs w:val="28"/>
          <w:rtl/>
          <w:lang w:eastAsia="zh-CN" w:bidi="ar-IQ"/>
        </w:rPr>
      </w:pPr>
    </w:p>
    <w:p w:rsidR="009A69A2" w:rsidRPr="001573B0" w:rsidRDefault="009A69A2" w:rsidP="001573B0">
      <w:pPr>
        <w:pStyle w:val="a8"/>
        <w:numPr>
          <w:ilvl w:val="0"/>
          <w:numId w:val="25"/>
        </w:numPr>
        <w:jc w:val="both"/>
        <w:rPr>
          <w:rFonts w:eastAsia="SimSun" w:cs="Monotype Koufi"/>
          <w:bCs/>
          <w:sz w:val="28"/>
          <w:szCs w:val="28"/>
          <w:rtl/>
          <w:lang w:eastAsia="zh-CN" w:bidi="ar-IQ"/>
        </w:rPr>
      </w:pPr>
      <w:r w:rsidRPr="001573B0">
        <w:rPr>
          <w:rFonts w:eastAsia="SimSun" w:cs="Monotype Koufi" w:hint="cs"/>
          <w:bCs/>
          <w:sz w:val="28"/>
          <w:szCs w:val="28"/>
          <w:rtl/>
          <w:lang w:eastAsia="zh-CN" w:bidi="ar-IQ"/>
        </w:rPr>
        <w:t>من ترعرعت الروح بأفضاله ولا أطم</w:t>
      </w:r>
      <w:r w:rsidRPr="001573B0">
        <w:rPr>
          <w:rFonts w:eastAsia="SimSun" w:cs="Monotype Koufi"/>
          <w:bCs/>
          <w:sz w:val="28"/>
          <w:szCs w:val="28"/>
          <w:rtl/>
          <w:lang w:eastAsia="zh-CN" w:bidi="ar-IQ"/>
        </w:rPr>
        <w:t>ح</w:t>
      </w:r>
      <w:r w:rsidRPr="001573B0">
        <w:rPr>
          <w:rFonts w:eastAsia="SimSun" w:cs="Monotype Koufi" w:hint="cs"/>
          <w:bCs/>
          <w:sz w:val="28"/>
          <w:szCs w:val="28"/>
          <w:rtl/>
          <w:lang w:eastAsia="zh-CN" w:bidi="ar-IQ"/>
        </w:rPr>
        <w:t xml:space="preserve"> إلا برضاه   .... </w:t>
      </w:r>
    </w:p>
    <w:p w:rsidR="001573B0" w:rsidRDefault="009A69A2" w:rsidP="009A69A2">
      <w:pPr>
        <w:spacing w:after="0" w:line="240" w:lineRule="auto"/>
        <w:jc w:val="right"/>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                                                                                                                والدي .... رحمه الله</w:t>
      </w:r>
    </w:p>
    <w:p w:rsidR="009A69A2" w:rsidRPr="009A69A2" w:rsidRDefault="009A69A2" w:rsidP="009A69A2">
      <w:pPr>
        <w:spacing w:after="0" w:line="240" w:lineRule="auto"/>
        <w:jc w:val="right"/>
        <w:rPr>
          <w:rFonts w:ascii="Times New Roman" w:eastAsia="SimSun" w:hAnsi="Times New Roman" w:cs="Monotype Koufi"/>
          <w:bCs/>
          <w:sz w:val="28"/>
          <w:szCs w:val="28"/>
          <w:rtl/>
          <w:lang w:eastAsia="zh-CN" w:bidi="ar-IQ"/>
        </w:rPr>
      </w:pPr>
    </w:p>
    <w:p w:rsidR="009A69A2" w:rsidRPr="001573B0" w:rsidRDefault="009A69A2" w:rsidP="001573B0">
      <w:pPr>
        <w:pStyle w:val="a8"/>
        <w:numPr>
          <w:ilvl w:val="0"/>
          <w:numId w:val="25"/>
        </w:numPr>
        <w:jc w:val="both"/>
        <w:rPr>
          <w:rFonts w:eastAsia="SimSun" w:cs="Monotype Koufi"/>
          <w:bCs/>
          <w:sz w:val="28"/>
          <w:szCs w:val="28"/>
          <w:rtl/>
          <w:lang w:eastAsia="zh-CN" w:bidi="ar-IQ"/>
        </w:rPr>
      </w:pPr>
      <w:r w:rsidRPr="001573B0">
        <w:rPr>
          <w:rFonts w:eastAsia="SimSun" w:cs="Monotype Koufi" w:hint="cs"/>
          <w:bCs/>
          <w:sz w:val="28"/>
          <w:szCs w:val="28"/>
          <w:rtl/>
          <w:lang w:eastAsia="zh-CN" w:bidi="ar-IQ"/>
        </w:rPr>
        <w:t>منبع الحب والحنان التي أكثرت الدعاء لي كلما نطقت ....</w:t>
      </w:r>
    </w:p>
    <w:p w:rsidR="009A69A2" w:rsidRDefault="009A69A2" w:rsidP="009A69A2">
      <w:pPr>
        <w:spacing w:after="0" w:line="240" w:lineRule="auto"/>
        <w:jc w:val="right"/>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                                                                                                              والدتي </w:t>
      </w:r>
    </w:p>
    <w:p w:rsidR="001573B0" w:rsidRPr="009A69A2" w:rsidRDefault="001573B0" w:rsidP="009A69A2">
      <w:pPr>
        <w:spacing w:after="0" w:line="240" w:lineRule="auto"/>
        <w:jc w:val="right"/>
        <w:rPr>
          <w:rFonts w:ascii="Times New Roman" w:eastAsia="SimSun" w:hAnsi="Times New Roman" w:cs="Monotype Koufi"/>
          <w:bCs/>
          <w:sz w:val="28"/>
          <w:szCs w:val="28"/>
          <w:rtl/>
          <w:lang w:eastAsia="zh-CN" w:bidi="ar-IQ"/>
        </w:rPr>
      </w:pPr>
    </w:p>
    <w:p w:rsidR="009A69A2" w:rsidRPr="001573B0" w:rsidRDefault="009A69A2" w:rsidP="001573B0">
      <w:pPr>
        <w:pStyle w:val="a8"/>
        <w:numPr>
          <w:ilvl w:val="0"/>
          <w:numId w:val="25"/>
        </w:numPr>
        <w:jc w:val="both"/>
        <w:rPr>
          <w:rFonts w:eastAsia="SimSun" w:cs="Monotype Koufi"/>
          <w:bCs/>
          <w:sz w:val="28"/>
          <w:szCs w:val="28"/>
          <w:rtl/>
          <w:lang w:eastAsia="zh-CN" w:bidi="ar-IQ"/>
        </w:rPr>
      </w:pPr>
      <w:r w:rsidRPr="001573B0">
        <w:rPr>
          <w:rFonts w:eastAsia="SimSun" w:cs="Monotype Koufi" w:hint="cs"/>
          <w:bCs/>
          <w:sz w:val="28"/>
          <w:szCs w:val="28"/>
          <w:rtl/>
          <w:lang w:eastAsia="zh-CN" w:bidi="ar-IQ"/>
        </w:rPr>
        <w:t xml:space="preserve">من تذوقت معهم طعم الحياة بحلوها </w:t>
      </w:r>
    </w:p>
    <w:p w:rsidR="009A69A2" w:rsidRPr="009A69A2" w:rsidRDefault="009A69A2" w:rsidP="009A69A2">
      <w:pPr>
        <w:spacing w:after="0" w:line="240" w:lineRule="auto"/>
        <w:jc w:val="both"/>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ومرها وسارو معي بعيون الأمل نحو الحياة ....    </w:t>
      </w:r>
    </w:p>
    <w:p w:rsidR="009A69A2" w:rsidRDefault="009A69A2" w:rsidP="001573B0">
      <w:pPr>
        <w:spacing w:after="0" w:line="240" w:lineRule="auto"/>
        <w:jc w:val="right"/>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                                                                                                               إخوتي .... أخواتي </w:t>
      </w:r>
    </w:p>
    <w:p w:rsidR="001573B0" w:rsidRPr="009A69A2" w:rsidRDefault="001573B0" w:rsidP="001573B0">
      <w:pPr>
        <w:spacing w:after="0" w:line="240" w:lineRule="auto"/>
        <w:jc w:val="right"/>
        <w:rPr>
          <w:rFonts w:ascii="Times New Roman" w:eastAsia="SimSun" w:hAnsi="Times New Roman" w:cs="Monotype Koufi"/>
          <w:bCs/>
          <w:sz w:val="28"/>
          <w:szCs w:val="28"/>
          <w:rtl/>
          <w:lang w:eastAsia="zh-CN" w:bidi="ar-IQ"/>
        </w:rPr>
      </w:pPr>
    </w:p>
    <w:p w:rsidR="009A69A2" w:rsidRPr="001573B0" w:rsidRDefault="009A69A2" w:rsidP="001573B0">
      <w:pPr>
        <w:pStyle w:val="a8"/>
        <w:numPr>
          <w:ilvl w:val="0"/>
          <w:numId w:val="25"/>
        </w:numPr>
        <w:jc w:val="both"/>
        <w:rPr>
          <w:rFonts w:eastAsia="SimSun" w:cs="Monotype Koufi"/>
          <w:bCs/>
          <w:sz w:val="28"/>
          <w:szCs w:val="28"/>
          <w:rtl/>
          <w:lang w:eastAsia="zh-CN" w:bidi="ar-IQ"/>
        </w:rPr>
      </w:pPr>
      <w:r w:rsidRPr="001573B0">
        <w:rPr>
          <w:rFonts w:eastAsia="SimSun" w:cs="Monotype Koufi" w:hint="cs"/>
          <w:bCs/>
          <w:sz w:val="28"/>
          <w:szCs w:val="28"/>
          <w:rtl/>
          <w:lang w:eastAsia="zh-CN" w:bidi="ar-IQ"/>
        </w:rPr>
        <w:t xml:space="preserve">من تقاسمت معها الحياة بالحب والحنان </w:t>
      </w:r>
    </w:p>
    <w:p w:rsidR="009A69A2" w:rsidRPr="009A69A2" w:rsidRDefault="009A69A2" w:rsidP="009A69A2">
      <w:pPr>
        <w:spacing w:after="0" w:line="240" w:lineRule="auto"/>
        <w:jc w:val="both"/>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فألهمتني الصبر والطمأنينة فأنارت لي دربي .... </w:t>
      </w:r>
    </w:p>
    <w:p w:rsidR="009A69A2" w:rsidRDefault="009A69A2" w:rsidP="009A69A2">
      <w:pPr>
        <w:spacing w:after="0" w:line="240" w:lineRule="auto"/>
        <w:jc w:val="right"/>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زوجتي </w:t>
      </w:r>
    </w:p>
    <w:p w:rsidR="001573B0" w:rsidRPr="009A69A2" w:rsidRDefault="001573B0" w:rsidP="009A69A2">
      <w:pPr>
        <w:spacing w:after="0" w:line="240" w:lineRule="auto"/>
        <w:jc w:val="right"/>
        <w:rPr>
          <w:rFonts w:ascii="Times New Roman" w:eastAsia="SimSun" w:hAnsi="Times New Roman" w:cs="Monotype Koufi"/>
          <w:bCs/>
          <w:sz w:val="28"/>
          <w:szCs w:val="28"/>
          <w:rtl/>
          <w:lang w:eastAsia="zh-CN" w:bidi="ar-IQ"/>
        </w:rPr>
      </w:pPr>
    </w:p>
    <w:p w:rsidR="009A69A2" w:rsidRPr="001573B0" w:rsidRDefault="009A69A2" w:rsidP="001573B0">
      <w:pPr>
        <w:pStyle w:val="a8"/>
        <w:numPr>
          <w:ilvl w:val="0"/>
          <w:numId w:val="25"/>
        </w:numPr>
        <w:jc w:val="both"/>
        <w:rPr>
          <w:rFonts w:eastAsia="SimSun" w:cs="Monotype Koufi"/>
          <w:bCs/>
          <w:sz w:val="28"/>
          <w:szCs w:val="28"/>
          <w:rtl/>
          <w:lang w:eastAsia="zh-CN" w:bidi="ar-IQ"/>
        </w:rPr>
      </w:pPr>
      <w:r w:rsidRPr="001573B0">
        <w:rPr>
          <w:rFonts w:eastAsia="SimSun" w:cs="Monotype Koufi" w:hint="cs"/>
          <w:bCs/>
          <w:sz w:val="28"/>
          <w:szCs w:val="28"/>
          <w:rtl/>
          <w:lang w:eastAsia="zh-CN" w:bidi="ar-IQ"/>
        </w:rPr>
        <w:t>براءة المحبة والطفولة ومهجة قلبي ....</w:t>
      </w:r>
    </w:p>
    <w:p w:rsidR="009A69A2" w:rsidRPr="009A69A2" w:rsidRDefault="009A69A2" w:rsidP="009A69A2">
      <w:pPr>
        <w:spacing w:after="0" w:line="240" w:lineRule="auto"/>
        <w:jc w:val="right"/>
        <w:rPr>
          <w:rFonts w:ascii="Times New Roman" w:eastAsia="SimSun" w:hAnsi="Times New Roman" w:cs="Monotype Koufi"/>
          <w:bCs/>
          <w:sz w:val="28"/>
          <w:szCs w:val="28"/>
          <w:rtl/>
          <w:lang w:eastAsia="zh-CN" w:bidi="ar-IQ"/>
        </w:rPr>
      </w:pPr>
      <w:r w:rsidRPr="009A69A2">
        <w:rPr>
          <w:rFonts w:ascii="Times New Roman" w:eastAsia="SimSun" w:hAnsi="Times New Roman" w:cs="Monotype Koufi" w:hint="cs"/>
          <w:bCs/>
          <w:sz w:val="28"/>
          <w:szCs w:val="28"/>
          <w:rtl/>
          <w:lang w:eastAsia="zh-CN" w:bidi="ar-IQ"/>
        </w:rPr>
        <w:t xml:space="preserve">                                                                                                          ولدي.... علي</w:t>
      </w:r>
    </w:p>
    <w:p w:rsidR="009A69A2" w:rsidRPr="009A69A2" w:rsidRDefault="009A69A2" w:rsidP="009A69A2">
      <w:pPr>
        <w:spacing w:after="0" w:line="240" w:lineRule="auto"/>
        <w:jc w:val="center"/>
        <w:rPr>
          <w:rFonts w:ascii="Times New Roman" w:eastAsia="SimSun" w:hAnsi="Times New Roman" w:cs="Monotype Koufi"/>
          <w:bCs/>
          <w:sz w:val="28"/>
          <w:szCs w:val="28"/>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28"/>
          <w:szCs w:val="28"/>
          <w:rtl/>
          <w:lang w:eastAsia="zh-CN" w:bidi="ar-IQ"/>
        </w:rPr>
      </w:pPr>
      <w:r w:rsidRPr="009A69A2">
        <w:rPr>
          <w:rFonts w:ascii="Times New Roman" w:eastAsia="SimSun" w:hAnsi="Times New Roman" w:cs="Monotype Koufi" w:hint="cs"/>
          <w:bCs/>
          <w:sz w:val="28"/>
          <w:szCs w:val="28"/>
          <w:rtl/>
          <w:lang w:eastAsia="zh-CN" w:bidi="ar-IQ"/>
        </w:rPr>
        <w:t>اهدي ثمرة جهدي المتواضع مع خالص تقديري</w:t>
      </w:r>
    </w:p>
    <w:p w:rsidR="001573B0" w:rsidRDefault="001573B0" w:rsidP="00306D91">
      <w:pPr>
        <w:spacing w:after="0" w:line="240" w:lineRule="auto"/>
        <w:rPr>
          <w:rFonts w:ascii="Times New Roman" w:eastAsia="SimSun" w:hAnsi="Times New Roman" w:cs="Simplified Arabic"/>
          <w:b/>
          <w:bCs/>
          <w:sz w:val="28"/>
          <w:szCs w:val="28"/>
          <w:rtl/>
          <w:lang w:eastAsia="zh-CN" w:bidi="ar-IQ"/>
        </w:rPr>
      </w:pPr>
    </w:p>
    <w:p w:rsidR="001573B0" w:rsidRPr="009A69A2" w:rsidRDefault="001573B0" w:rsidP="009A69A2">
      <w:pPr>
        <w:spacing w:after="0" w:line="240" w:lineRule="auto"/>
        <w:jc w:val="center"/>
        <w:rPr>
          <w:rFonts w:ascii="Times New Roman" w:eastAsia="SimSun" w:hAnsi="Times New Roman" w:cs="Simplified Arabic"/>
          <w:b/>
          <w:bCs/>
          <w:sz w:val="28"/>
          <w:szCs w:val="28"/>
          <w:rtl/>
          <w:lang w:eastAsia="zh-CN" w:bidi="ar-IQ"/>
        </w:rPr>
      </w:pPr>
    </w:p>
    <w:p w:rsidR="009A69A2" w:rsidRPr="009A69A2" w:rsidRDefault="009A69A2" w:rsidP="009A69A2">
      <w:pPr>
        <w:spacing w:after="0" w:line="240" w:lineRule="auto"/>
        <w:jc w:val="right"/>
        <w:rPr>
          <w:rFonts w:ascii="Times New Roman" w:eastAsia="SimSun" w:hAnsi="Times New Roman" w:cs="Simplified Arabic"/>
          <w:b/>
          <w:bCs/>
          <w:sz w:val="44"/>
          <w:szCs w:val="44"/>
          <w:rtl/>
          <w:lang w:eastAsia="zh-CN" w:bidi="ar-IQ"/>
        </w:rPr>
      </w:pPr>
      <w:r w:rsidRPr="009A69A2">
        <w:rPr>
          <w:rFonts w:ascii="Times New Roman" w:eastAsia="SimSun" w:hAnsi="Times New Roman" w:cs="Farsi Simple Bold" w:hint="cs"/>
          <w:b/>
          <w:bCs/>
          <w:sz w:val="44"/>
          <w:szCs w:val="44"/>
          <w:rtl/>
          <w:lang w:eastAsia="zh-CN" w:bidi="ar-IQ"/>
        </w:rPr>
        <w:t>أحمد</w:t>
      </w:r>
    </w:p>
    <w:p w:rsidR="009A69A2" w:rsidRPr="009A69A2" w:rsidRDefault="009A69A2" w:rsidP="009A69A2">
      <w:pPr>
        <w:spacing w:after="0" w:line="240" w:lineRule="auto"/>
        <w:jc w:val="center"/>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b/>
          <w:bCs/>
          <w:sz w:val="56"/>
          <w:szCs w:val="56"/>
          <w:rtl/>
          <w:lang w:eastAsia="zh-CN" w:bidi="ar-IQ"/>
        </w:rPr>
        <w:lastRenderedPageBreak/>
        <w:t>شكر وتقدير</w:t>
      </w:r>
    </w:p>
    <w:p w:rsidR="009A69A2" w:rsidRPr="009A69A2" w:rsidRDefault="009A69A2" w:rsidP="009A69A2">
      <w:pPr>
        <w:spacing w:after="0" w:line="240" w:lineRule="auto"/>
        <w:jc w:val="center"/>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 xml:space="preserve">الحمد لله رب العالمين الصلاة والسلام على اشرف خلقة خاتم الأنبياء والمرسلين محمد وعلى اله الطيبين الطاهرين وصحبة أجمعين </w:t>
      </w:r>
      <w:r w:rsidRPr="009A69A2">
        <w:rPr>
          <w:rFonts w:ascii="Simplified Arabic" w:eastAsia="SimSun" w:hAnsi="Simplified Arabic" w:cs="Simplified Arabic" w:hint="cs"/>
          <w:sz w:val="32"/>
          <w:szCs w:val="32"/>
          <w:rtl/>
          <w:lang w:eastAsia="zh-CN" w:bidi="ar-IQ"/>
        </w:rPr>
        <w:t>.</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بتوفيق الله تمت أطروحتي وبعونه ذلت الصعوبات التي واجهت انجازها فالشكر له سبحانه شكرا لايبلغ حده الشاكرين .</w:t>
      </w:r>
    </w:p>
    <w:p w:rsidR="009A69A2" w:rsidRPr="009A69A2" w:rsidRDefault="009A69A2" w:rsidP="009A69A2">
      <w:pPr>
        <w:keepNext/>
        <w:spacing w:after="0" w:line="240" w:lineRule="auto"/>
        <w:jc w:val="both"/>
        <w:outlineLvl w:val="1"/>
        <w:rPr>
          <w:rFonts w:ascii="Simplified Arabic" w:eastAsia="SimSun" w:hAnsi="Simplified Arabic"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من واجب الامتنان والعرفان أن يتقدم الباحث بوافر الشكر والتقدير إلى عمادة كلية التربية الرياضية </w:t>
      </w:r>
      <w:r w:rsidRPr="009A69A2">
        <w:rPr>
          <w:rFonts w:ascii="Times New Roman" w:eastAsia="SimSun" w:hAnsi="Times New Roman" w:cs="Simplified Arabic"/>
          <w:sz w:val="32"/>
          <w:szCs w:val="32"/>
          <w:rtl/>
          <w:lang w:eastAsia="zh-CN" w:bidi="ar-IQ"/>
        </w:rPr>
        <w:t>–</w:t>
      </w:r>
      <w:r w:rsidRPr="009A69A2">
        <w:rPr>
          <w:rFonts w:ascii="Times New Roman" w:eastAsia="SimSun" w:hAnsi="Times New Roman" w:cs="Simplified Arabic" w:hint="cs"/>
          <w:sz w:val="32"/>
          <w:szCs w:val="32"/>
          <w:rtl/>
          <w:lang w:eastAsia="zh-CN" w:bidi="ar-IQ"/>
        </w:rPr>
        <w:t xml:space="preserve"> جامعة بابل ممثلة بعميدها الأستاذ الدكتور (بيان علي الخاقاني</w:t>
      </w:r>
      <w:r w:rsidR="00CC66F5">
        <w:rPr>
          <w:rFonts w:ascii="Times New Roman" w:eastAsia="SimSun" w:hAnsi="Times New Roman" w:cs="Simplified Arabic" w:hint="cs"/>
          <w:sz w:val="32"/>
          <w:szCs w:val="32"/>
          <w:rtl/>
          <w:lang w:eastAsia="zh-CN" w:bidi="ar-IQ"/>
        </w:rPr>
        <w:t xml:space="preserve"> ، امل علي سلومي</w:t>
      </w:r>
      <w:r w:rsidRPr="009A69A2">
        <w:rPr>
          <w:rFonts w:ascii="Times New Roman" w:eastAsia="SimSun" w:hAnsi="Times New Roman" w:cs="Simplified Arabic" w:hint="cs"/>
          <w:sz w:val="32"/>
          <w:szCs w:val="32"/>
          <w:rtl/>
          <w:lang w:eastAsia="zh-CN" w:bidi="ar-IQ"/>
        </w:rPr>
        <w:t>) وقسم الدراسات العليا بجميع أساتذته لإتاحتهم الفرصة للباحث لإتمام دراسته العليا .</w:t>
      </w:r>
    </w:p>
    <w:p w:rsidR="001573B0" w:rsidRDefault="009A69A2" w:rsidP="001573B0">
      <w:pPr>
        <w:keepNext/>
        <w:spacing w:after="0" w:line="240" w:lineRule="auto"/>
        <w:jc w:val="both"/>
        <w:outlineLvl w:val="1"/>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 xml:space="preserve">ومن الوفاء والعرفان بالجميل أن أتقدم بالشكر والتقدير والامتنان إلى معلمي ومشرفي وأستاذي الفاضل الدكتور محمد جاسم الياسري لما بذله من رعاية أبوية وجهود علمية مخلصة وكبيرة في أغناء البحث بملاحظاته العلمية ، ومتابعتي في جميع الخطوات وتذليل الصعوبات ورفده الدائم لي بالمعلومات والمصادر العلمية القيمة فجزاه الله عني خير الجزاء وأطال الله في عمره ووفقه لخدمة وأغناء المسيرة العلمية . </w:t>
      </w:r>
    </w:p>
    <w:p w:rsidR="009A69A2" w:rsidRPr="009A69A2" w:rsidRDefault="001573B0" w:rsidP="001573B0">
      <w:pPr>
        <w:keepNext/>
        <w:spacing w:after="0" w:line="240" w:lineRule="auto"/>
        <w:jc w:val="both"/>
        <w:outlineLvl w:val="1"/>
        <w:rPr>
          <w:rFonts w:ascii="Simplified Arabic" w:eastAsia="SimSun" w:hAnsi="Simplified Arabic" w:cs="Simplified Arabic"/>
          <w:sz w:val="32"/>
          <w:szCs w:val="32"/>
          <w:rtl/>
          <w:lang w:eastAsia="zh-CN" w:bidi="ar-IQ"/>
        </w:rPr>
      </w:pPr>
      <w:r>
        <w:rPr>
          <w:rFonts w:ascii="Simplified Arabic" w:eastAsia="SimSun" w:hAnsi="Simplified Arabic" w:cs="Simplified Arabic" w:hint="cs"/>
          <w:sz w:val="32"/>
          <w:szCs w:val="32"/>
          <w:rtl/>
          <w:lang w:eastAsia="zh-CN" w:bidi="ar-IQ"/>
        </w:rPr>
        <w:t xml:space="preserve">  كما يتقدم الباحث بالشكر والتقدير الى عمادة كلية التربية الرياضية </w:t>
      </w:r>
      <w:r>
        <w:rPr>
          <w:rFonts w:ascii="Simplified Arabic" w:eastAsia="SimSun" w:hAnsi="Simplified Arabic" w:cs="Simplified Arabic"/>
          <w:sz w:val="32"/>
          <w:szCs w:val="32"/>
          <w:rtl/>
          <w:lang w:eastAsia="zh-CN" w:bidi="ar-IQ"/>
        </w:rPr>
        <w:t>–</w:t>
      </w:r>
      <w:r>
        <w:rPr>
          <w:rFonts w:ascii="Simplified Arabic" w:eastAsia="SimSun" w:hAnsi="Simplified Arabic" w:cs="Simplified Arabic" w:hint="cs"/>
          <w:sz w:val="32"/>
          <w:szCs w:val="32"/>
          <w:rtl/>
          <w:lang w:eastAsia="zh-CN" w:bidi="ar-IQ"/>
        </w:rPr>
        <w:t xml:space="preserve"> جامعة ميسان والمتمثلة بالسيد العميد (مجيد جاسب الموسوي) وجميع اساتذتها، لما ابدوه من دعم ومساعدة طيلة فترة الدراسة فجزاهم الله خير الجزاء .</w:t>
      </w:r>
    </w:p>
    <w:p w:rsidR="009A69A2" w:rsidRPr="009A69A2" w:rsidRDefault="009A69A2" w:rsidP="001573B0">
      <w:pPr>
        <w:keepNext/>
        <w:spacing w:after="0" w:line="240" w:lineRule="auto"/>
        <w:jc w:val="both"/>
        <w:outlineLvl w:val="1"/>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 xml:space="preserve">كما يقف الباحث عاجز عن التعبير بمشاعر الود والشكر والتقدير والامتنان والإخلاص والعرفان بالجميل لهما، بحيث تقف الكلمات حائرة في فمي اعترافاً بفضلهما الأستاذ الدكتور( عايد حسين عبد الأمير) والأستاذ الدكتورة (ناهدة عبد زيد) لتوجيهاتهما السديدة وأرائهما العلمية التي أغنت الباحث ، أدامهما الله ذخراً وجعلهما سبيلاً للمعرفة </w:t>
      </w:r>
      <w:r w:rsidRPr="009A69A2">
        <w:rPr>
          <w:rFonts w:ascii="Simplified Arabic" w:eastAsia="SimSun" w:hAnsi="Simplified Arabic" w:cs="Simplified Arabic" w:hint="cs"/>
          <w:sz w:val="32"/>
          <w:szCs w:val="32"/>
          <w:rtl/>
          <w:lang w:eastAsia="zh-CN" w:bidi="ar-IQ"/>
        </w:rPr>
        <w:t>.</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rPr>
      </w:pPr>
    </w:p>
    <w:p w:rsidR="009A69A2" w:rsidRPr="009A69A2" w:rsidRDefault="009A69A2" w:rsidP="009A69A2">
      <w:pPr>
        <w:spacing w:after="0" w:line="240" w:lineRule="auto"/>
        <w:jc w:val="both"/>
        <w:rPr>
          <w:rFonts w:ascii="Simplified Arabic" w:eastAsia="SimSun" w:hAnsi="Simplified Arabic" w:cs="Simplified Arabic"/>
          <w:sz w:val="32"/>
          <w:szCs w:val="32"/>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lastRenderedPageBreak/>
        <w:t>وعرفاناً وامتناناً يتقدم الباحث بالشكر الجزيل والثناء الجميل إلى السادة رئيس وأعضاء لجنة المناقشة العلمية لإقرار الموضوع المحترمين (الأستاذ الدكتور بيان علي والأستاذ الدكتور جمال صبري فرج والأستاذ الدكتور نعيم عبد الحسين بريسم والأستاذ المساعد الدكتور رحيم رويح) لتوجيهاتهم وملاحظاهم العلمية الدقيقة القيمة التي مهدت الطريق لإتمام الأطروحة وزادت من رصانته العلمية فجزاهم الله خير الجزاء.</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 xml:space="preserve">ويسرني أن أقدم شكري وتقديري إلى أساتذة كلية التربية الرياضية جميعهم وأخص منهم بالذكر (الدكتور احمد يوسف </w:t>
      </w:r>
      <w:r w:rsidR="001573B0">
        <w:rPr>
          <w:rFonts w:ascii="Simplified Arabic" w:eastAsia="SimSun" w:hAnsi="Simplified Arabic" w:cs="Simplified Arabic" w:hint="cs"/>
          <w:sz w:val="32"/>
          <w:szCs w:val="32"/>
          <w:rtl/>
          <w:lang w:eastAsia="zh-CN" w:bidi="ar-IQ"/>
        </w:rPr>
        <w:t xml:space="preserve">والدكتور علي عبد الحسن </w:t>
      </w:r>
      <w:r w:rsidRPr="009A69A2">
        <w:rPr>
          <w:rFonts w:ascii="Simplified Arabic" w:eastAsia="SimSun" w:hAnsi="Simplified Arabic" w:cs="Simplified Arabic"/>
          <w:sz w:val="32"/>
          <w:szCs w:val="32"/>
          <w:rtl/>
          <w:lang w:eastAsia="zh-CN" w:bidi="ar-IQ"/>
        </w:rPr>
        <w:t xml:space="preserve">والدكتور ضياء جابر والدكتور علي جواد </w:t>
      </w:r>
      <w:r w:rsidR="001573B0">
        <w:rPr>
          <w:rFonts w:ascii="Simplified Arabic" w:eastAsia="SimSun" w:hAnsi="Simplified Arabic" w:cs="Simplified Arabic" w:hint="cs"/>
          <w:sz w:val="32"/>
          <w:szCs w:val="32"/>
          <w:rtl/>
          <w:lang w:eastAsia="zh-CN" w:bidi="ar-IQ"/>
        </w:rPr>
        <w:t xml:space="preserve">والدكتورة سوسن هدود </w:t>
      </w:r>
      <w:r w:rsidRPr="009A69A2">
        <w:rPr>
          <w:rFonts w:ascii="Simplified Arabic" w:eastAsia="SimSun" w:hAnsi="Simplified Arabic" w:cs="Simplified Arabic"/>
          <w:sz w:val="32"/>
          <w:szCs w:val="32"/>
          <w:rtl/>
          <w:lang w:eastAsia="zh-CN" w:bidi="ar-IQ"/>
        </w:rPr>
        <w:t>والدكتور مؤيد عبد علي والدكتور عباس حسين والدكتور محمد نعمة) فجزاهم الله خير الجزاء.</w:t>
      </w:r>
    </w:p>
    <w:p w:rsidR="009A69A2" w:rsidRPr="009A69A2" w:rsidRDefault="009A69A2" w:rsidP="004C4D31">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 xml:space="preserve">   ويسر الباحث إن يتقدم بالشكر الجزيل إلى أخواني وأحبتي وأصدقائي واخص منهم رئيس إتحاد المواي تاي الدكتور </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مهدي علي دويغر</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 xml:space="preserve"> ومدرب المنتخب الوطني لمبارزة المعاقين السيد </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رحيم فالح</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 xml:space="preserve"> والدكتور </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وسام رياض</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 xml:space="preserve"> والمدرس </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ناجي مطشر</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 xml:space="preserve"> والمدرسالمساعد </w:t>
      </w:r>
      <w:r w:rsidRPr="009A69A2">
        <w:rPr>
          <w:rFonts w:ascii="Simplified Arabic" w:eastAsia="SimSun" w:hAnsi="Simplified Arabic" w:cs="Simplified Arabic" w:hint="cs"/>
          <w:sz w:val="32"/>
          <w:szCs w:val="32"/>
          <w:rtl/>
          <w:lang w:eastAsia="zh-CN" w:bidi="ar-IQ"/>
        </w:rPr>
        <w:t>(</w:t>
      </w:r>
      <w:r w:rsidRPr="009A69A2">
        <w:rPr>
          <w:rFonts w:ascii="Simplified Arabic" w:eastAsia="SimSun" w:hAnsi="Simplified Arabic" w:cs="Simplified Arabic"/>
          <w:sz w:val="32"/>
          <w:szCs w:val="32"/>
          <w:rtl/>
          <w:lang w:eastAsia="zh-CN" w:bidi="ar-IQ"/>
        </w:rPr>
        <w:t>ماهر عبد الله</w:t>
      </w:r>
      <w:r w:rsidRPr="009A69A2">
        <w:rPr>
          <w:rFonts w:ascii="Simplified Arabic" w:eastAsia="SimSun" w:hAnsi="Simplified Arabic" w:cs="Simplified Arabic" w:hint="cs"/>
          <w:sz w:val="32"/>
          <w:szCs w:val="32"/>
          <w:rtl/>
          <w:lang w:eastAsia="zh-CN" w:bidi="ar-IQ"/>
        </w:rPr>
        <w:t>)</w:t>
      </w:r>
      <w:r w:rsidR="00BE4092">
        <w:rPr>
          <w:rFonts w:ascii="Simplified Arabic" w:eastAsia="SimSun" w:hAnsi="Simplified Arabic" w:cs="Simplified Arabic" w:hint="cs"/>
          <w:sz w:val="32"/>
          <w:szCs w:val="32"/>
          <w:rtl/>
          <w:lang w:eastAsia="zh-CN" w:bidi="ar-IQ"/>
        </w:rPr>
        <w:t>والدكتور (زيد حمودي)</w:t>
      </w:r>
      <w:r w:rsidR="004C4D31">
        <w:rPr>
          <w:rFonts w:ascii="Simplified Arabic" w:eastAsia="SimSun" w:hAnsi="Simplified Arabic" w:cs="Simplified Arabic"/>
          <w:sz w:val="32"/>
          <w:szCs w:val="32"/>
          <w:rtl/>
          <w:lang w:eastAsia="zh-CN" w:bidi="ar-IQ"/>
        </w:rPr>
        <w:t>على تقديم</w:t>
      </w:r>
      <w:r w:rsidR="004C4D31">
        <w:rPr>
          <w:rFonts w:ascii="Simplified Arabic" w:eastAsia="SimSun" w:hAnsi="Simplified Arabic" w:cs="Simplified Arabic" w:hint="cs"/>
          <w:sz w:val="32"/>
          <w:szCs w:val="32"/>
          <w:rtl/>
          <w:lang w:eastAsia="zh-CN" w:bidi="ar-IQ"/>
        </w:rPr>
        <w:t>هم</w:t>
      </w:r>
      <w:r w:rsidRPr="009A69A2">
        <w:rPr>
          <w:rFonts w:ascii="Simplified Arabic" w:eastAsia="SimSun" w:hAnsi="Simplified Arabic" w:cs="Simplified Arabic"/>
          <w:sz w:val="32"/>
          <w:szCs w:val="32"/>
          <w:rtl/>
          <w:lang w:eastAsia="zh-CN" w:bidi="ar-IQ"/>
        </w:rPr>
        <w:t xml:space="preserve"> المساعدة طوال مدة الدراسة فجزاهم الله عني خيراً وأدامهم ليذخرا".</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واعبر عن شكري واعتزازي الكبير لطلاب الدورة جميعهم الذين كانوا بمثابة إخوتي وأخواتي وهم الأخوان علي وعامر وصالح ومخلص وحسن ورائد وفراس وغسان ورافد وحاسم وماهر والأخوات جنان وثائرة و نضال وسراب وفقهم الله ورعاهم .</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rPr>
      </w:pPr>
      <w:r w:rsidRPr="009A69A2">
        <w:rPr>
          <w:rFonts w:ascii="Simplified Arabic" w:eastAsia="SimSun" w:hAnsi="Simplified Arabic" w:cs="Simplified Arabic"/>
          <w:sz w:val="32"/>
          <w:szCs w:val="32"/>
          <w:rtl/>
          <w:lang w:eastAsia="zh-CN"/>
        </w:rPr>
        <w:t xml:space="preserve">ومن دواعي الاعتراف بالجميل أتقدم بخالص شكري وتقديري إلى سبل العون الذين لم يبخلوا على الباحث بكل معلومة صغيرة كانت أم كبيرة وجهدٍ وهم كل من(مجموعة الخبراء والمختصين) و الدكتور </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نصر حسين عبد الأمير</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 xml:space="preserve"> والدكتور </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رعد عبد لأمير</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 xml:space="preserve"> والأستاذ </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حيدر الخاقاني</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 xml:space="preserve"> والأستاذ </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علي الصائغ</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 xml:space="preserve"> والأستاذ </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صلاح هادي</w:t>
      </w:r>
      <w:r w:rsidRPr="009A69A2">
        <w:rPr>
          <w:rFonts w:ascii="Simplified Arabic" w:eastAsia="SimSun" w:hAnsi="Simplified Arabic" w:cs="Simplified Arabic" w:hint="cs"/>
          <w:sz w:val="32"/>
          <w:szCs w:val="32"/>
          <w:rtl/>
          <w:lang w:eastAsia="zh-CN"/>
        </w:rPr>
        <w:t>)</w:t>
      </w:r>
      <w:r w:rsidRPr="009A69A2">
        <w:rPr>
          <w:rFonts w:ascii="Simplified Arabic" w:eastAsia="SimSun" w:hAnsi="Simplified Arabic" w:cs="Simplified Arabic"/>
          <w:sz w:val="32"/>
          <w:szCs w:val="32"/>
          <w:rtl/>
          <w:lang w:eastAsia="zh-CN"/>
        </w:rPr>
        <w:t xml:space="preserve"> وفقهم الله وسدد خطاهم .</w:t>
      </w:r>
    </w:p>
    <w:p w:rsidR="009A69A2" w:rsidRPr="009A69A2" w:rsidRDefault="009A69A2" w:rsidP="00E724B5">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 xml:space="preserve">ويسرني توجيه الشكر والتقدير إلى السيد (خالد رشك) رئيس اتحاد كرة السلة للمعاقين والسيد (مثنى حسين) مدرب منتخب محافظة بابل بكرة السلة للمعاقين ومدرب منتخب </w:t>
      </w:r>
      <w:r w:rsidRPr="009A69A2">
        <w:rPr>
          <w:rFonts w:ascii="Simplified Arabic" w:eastAsia="SimSun" w:hAnsi="Simplified Arabic" w:cs="Simplified Arabic"/>
          <w:sz w:val="32"/>
          <w:szCs w:val="32"/>
          <w:rtl/>
          <w:lang w:eastAsia="zh-CN" w:bidi="ar-IQ"/>
        </w:rPr>
        <w:lastRenderedPageBreak/>
        <w:t>محافظة بغداد والمنتخب الوطني للمعاقين السيد (مهند جبار) وأفراد عينة البحث الاستطلاعية والرئيسة لما قدموه من جهد وصبر كبيرين في أثناء تطبيق الاختبارات وبرنامج البحث فجزاهم الله خيرا .</w:t>
      </w:r>
    </w:p>
    <w:p w:rsidR="009A69A2" w:rsidRPr="009A69A2" w:rsidRDefault="009A69A2" w:rsidP="00E724B5">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وأتقدم بالشكر والامتنان إلى موظفات قسم الدراسات العليا وموظفات مكتبة كلية التربية الرياضية في جامعة بابل فجزاهن الله خير الجزاء .</w:t>
      </w:r>
    </w:p>
    <w:p w:rsidR="009A69A2" w:rsidRPr="009A69A2" w:rsidRDefault="009A69A2" w:rsidP="00E724B5">
      <w:pPr>
        <w:spacing w:after="0" w:line="240" w:lineRule="auto"/>
        <w:jc w:val="both"/>
        <w:rPr>
          <w:rFonts w:ascii="Simplified Arabic" w:eastAsia="SimSun" w:hAnsi="Simplified Arabic" w:cs="Simplified Arabic"/>
          <w:sz w:val="32"/>
          <w:szCs w:val="32"/>
          <w:rtl/>
          <w:lang w:eastAsia="zh-CN" w:bidi="ar-IQ"/>
        </w:rPr>
      </w:pPr>
      <w:r w:rsidRPr="009A69A2">
        <w:rPr>
          <w:rFonts w:ascii="Simplified Arabic" w:eastAsia="SimSun" w:hAnsi="Simplified Arabic" w:cs="Simplified Arabic"/>
          <w:sz w:val="32"/>
          <w:szCs w:val="32"/>
          <w:rtl/>
          <w:lang w:eastAsia="zh-CN" w:bidi="ar-IQ"/>
        </w:rPr>
        <w:t>وفي الختام يدعوني واجب الوفاء أن أتقدم بالشكر والامتنان إلى عائلتي (والدي رحمه الله ووالدتي وزوجتي وأخواني وأخواتي ) الذين كانوا سندا لي في إكمال دراستي وتحملهم الكثير من المصاعب من أجلي فجزاهم الله عني خير الجزاء .</w:t>
      </w: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bidi w:val="0"/>
        <w:spacing w:after="0" w:line="240" w:lineRule="auto"/>
        <w:jc w:val="both"/>
        <w:rPr>
          <w:rFonts w:ascii="Simplified Arabic" w:eastAsia="SimSun" w:hAnsi="Simplified Arabic" w:cs="Simplified Arabic"/>
          <w:sz w:val="32"/>
          <w:szCs w:val="32"/>
          <w:rtl/>
          <w:lang w:eastAsia="zh-CN" w:bidi="ar-IQ"/>
        </w:rPr>
      </w:pPr>
    </w:p>
    <w:p w:rsidR="009A69A2" w:rsidRPr="009A69A2" w:rsidRDefault="009A69A2" w:rsidP="009A69A2">
      <w:pPr>
        <w:bidi w:val="0"/>
        <w:spacing w:after="0" w:line="240" w:lineRule="auto"/>
        <w:jc w:val="both"/>
        <w:rPr>
          <w:rFonts w:ascii="Simplified Arabic" w:eastAsia="SimSun" w:hAnsi="Simplified Arabic" w:cs="Simplified Arabic"/>
          <w:sz w:val="32"/>
          <w:szCs w:val="32"/>
          <w:lang w:eastAsia="zh-CN" w:bidi="ar-IQ"/>
        </w:rPr>
      </w:pPr>
    </w:p>
    <w:p w:rsidR="009A69A2" w:rsidRPr="009A69A2" w:rsidRDefault="009A69A2" w:rsidP="009A69A2">
      <w:pPr>
        <w:bidi w:val="0"/>
        <w:spacing w:after="0" w:line="240" w:lineRule="auto"/>
        <w:jc w:val="both"/>
        <w:rPr>
          <w:rFonts w:ascii="Simplified Arabic" w:eastAsia="SimSun" w:hAnsi="Simplified Arabic" w:cs="Simplified Arabic"/>
          <w:sz w:val="32"/>
          <w:szCs w:val="32"/>
          <w:lang w:eastAsia="zh-CN" w:bidi="ar-IQ"/>
        </w:rPr>
      </w:pPr>
    </w:p>
    <w:p w:rsidR="009A69A2" w:rsidRPr="009A69A2" w:rsidRDefault="009A69A2" w:rsidP="009A69A2">
      <w:pPr>
        <w:bidi w:val="0"/>
        <w:spacing w:after="0" w:line="240" w:lineRule="auto"/>
        <w:jc w:val="both"/>
        <w:rPr>
          <w:rFonts w:ascii="Simplified Arabic" w:eastAsia="SimSun" w:hAnsi="Simplified Arabic" w:cs="Simplified Arabic"/>
          <w:sz w:val="32"/>
          <w:szCs w:val="32"/>
          <w:lang w:eastAsia="zh-CN" w:bidi="ar-IQ"/>
        </w:rPr>
      </w:pPr>
    </w:p>
    <w:p w:rsidR="009A69A2" w:rsidRPr="00F1037C" w:rsidRDefault="009A69A2" w:rsidP="009A69A2">
      <w:pPr>
        <w:spacing w:after="0" w:line="240" w:lineRule="auto"/>
        <w:jc w:val="both"/>
        <w:rPr>
          <w:rFonts w:ascii="AGA Arabesque Desktop" w:eastAsia="SimSun" w:hAnsi="AGA Arabesque Desktop" w:cs="Bold Italic Art" w:hint="eastAsia"/>
          <w:sz w:val="36"/>
          <w:szCs w:val="36"/>
          <w:rtl/>
          <w:lang w:eastAsia="zh-CN" w:bidi="ar-IQ"/>
        </w:rPr>
      </w:pPr>
    </w:p>
    <w:p w:rsidR="009A69A2" w:rsidRPr="009A69A2" w:rsidRDefault="009A69A2" w:rsidP="00F47F8A">
      <w:pPr>
        <w:spacing w:after="0" w:line="240" w:lineRule="auto"/>
        <w:jc w:val="right"/>
        <w:rPr>
          <w:rFonts w:ascii="AGA Arabesque Desktop" w:eastAsia="SimSun" w:hAnsi="AGA Arabesque Desktop" w:cs="Bold Italic Art" w:hint="eastAsia"/>
          <w:b/>
          <w:bCs/>
          <w:sz w:val="36"/>
          <w:szCs w:val="36"/>
          <w:rtl/>
          <w:lang w:eastAsia="zh-CN" w:bidi="ar-IQ"/>
        </w:rPr>
      </w:pPr>
      <w:r w:rsidRPr="009A69A2">
        <w:rPr>
          <w:rFonts w:ascii="AGA Arabesque Desktop" w:eastAsia="SimSun" w:hAnsi="AGA Arabesque Desktop" w:cs="Bold Italic Art" w:hint="cs"/>
          <w:b/>
          <w:bCs/>
          <w:sz w:val="36"/>
          <w:szCs w:val="36"/>
          <w:rtl/>
          <w:lang w:eastAsia="zh-CN" w:bidi="ar-IQ"/>
        </w:rPr>
        <w:t xml:space="preserve">                                                                                     أحمد</w:t>
      </w:r>
    </w:p>
    <w:p w:rsidR="00F47F8A" w:rsidRDefault="00F47F8A" w:rsidP="009A69A2">
      <w:pPr>
        <w:spacing w:after="0" w:line="240" w:lineRule="auto"/>
        <w:ind w:right="720"/>
        <w:jc w:val="both"/>
        <w:rPr>
          <w:rFonts w:ascii="Times New Roman" w:eastAsia="SimSun" w:hAnsi="Times New Roman" w:cs="PT Bold Mirror"/>
          <w:sz w:val="32"/>
          <w:szCs w:val="32"/>
          <w:lang w:eastAsia="zh-CN" w:bidi="ar-IQ"/>
        </w:rPr>
      </w:pPr>
    </w:p>
    <w:p w:rsidR="00FA09FC" w:rsidRDefault="00FA09FC" w:rsidP="009A69A2">
      <w:pPr>
        <w:spacing w:after="0" w:line="240" w:lineRule="auto"/>
        <w:ind w:right="720"/>
        <w:jc w:val="both"/>
        <w:rPr>
          <w:rFonts w:ascii="Times New Roman" w:eastAsia="SimSun" w:hAnsi="Times New Roman" w:cs="PT Bold Mirror"/>
          <w:sz w:val="32"/>
          <w:szCs w:val="32"/>
          <w:lang w:eastAsia="zh-CN" w:bidi="ar-IQ"/>
        </w:rPr>
      </w:pPr>
    </w:p>
    <w:p w:rsidR="00FA09FC" w:rsidRDefault="00FA09FC" w:rsidP="009A69A2">
      <w:pPr>
        <w:spacing w:after="0" w:line="240" w:lineRule="auto"/>
        <w:ind w:right="720"/>
        <w:jc w:val="both"/>
        <w:rPr>
          <w:rFonts w:ascii="Times New Roman" w:eastAsia="SimSun" w:hAnsi="Times New Roman" w:cs="PT Bold Mirror"/>
          <w:sz w:val="32"/>
          <w:szCs w:val="32"/>
          <w:lang w:eastAsia="zh-CN" w:bidi="ar-IQ"/>
        </w:rPr>
      </w:pPr>
    </w:p>
    <w:p w:rsidR="00FA09FC" w:rsidRDefault="00FA09FC" w:rsidP="009A69A2">
      <w:pPr>
        <w:spacing w:after="0" w:line="240" w:lineRule="auto"/>
        <w:ind w:right="720"/>
        <w:jc w:val="both"/>
        <w:rPr>
          <w:rFonts w:ascii="Times New Roman" w:eastAsia="SimSun" w:hAnsi="Times New Roman" w:cs="PT Bold Mirror"/>
          <w:sz w:val="32"/>
          <w:szCs w:val="32"/>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44"/>
          <w:szCs w:val="44"/>
          <w:rtl/>
          <w:lang w:eastAsia="zh-CN" w:bidi="ar-IQ"/>
        </w:rPr>
      </w:pPr>
      <w:r w:rsidRPr="009A69A2">
        <w:rPr>
          <w:rFonts w:ascii="Times New Roman" w:eastAsia="SimSun" w:hAnsi="Times New Roman" w:cs="Simplified Arabic" w:hint="cs"/>
          <w:b/>
          <w:bCs/>
          <w:sz w:val="44"/>
          <w:szCs w:val="44"/>
          <w:rtl/>
          <w:lang w:eastAsia="zh-CN" w:bidi="ar-IQ"/>
        </w:rPr>
        <w:lastRenderedPageBreak/>
        <w:t>( ملخص الأطروحة باللغة العربية )</w:t>
      </w:r>
    </w:p>
    <w:p w:rsidR="009A69A2" w:rsidRPr="009A69A2" w:rsidRDefault="009A69A2" w:rsidP="009A69A2">
      <w:pPr>
        <w:spacing w:after="0" w:line="240" w:lineRule="auto"/>
        <w:jc w:val="center"/>
        <w:rPr>
          <w:rFonts w:ascii="Times New Roman" w:eastAsia="SimSun" w:hAnsi="Times New Roman" w:cs="Simplified Arabic"/>
          <w:b/>
          <w:bCs/>
          <w:sz w:val="44"/>
          <w:szCs w:val="44"/>
          <w:rtl/>
          <w:lang w:eastAsia="zh-CN" w:bidi="ar-IQ"/>
        </w:rPr>
      </w:pPr>
    </w:p>
    <w:p w:rsidR="009A69A2" w:rsidRPr="009A69A2" w:rsidRDefault="009A69A2" w:rsidP="00FD17E0">
      <w:pPr>
        <w:bidi w:val="0"/>
        <w:spacing w:after="0" w:line="240" w:lineRule="auto"/>
        <w:jc w:val="center"/>
        <w:rPr>
          <w:rFonts w:ascii="Times New Roman" w:eastAsia="SimSun" w:hAnsi="Times New Roman" w:cs="Times New Roman"/>
          <w:b/>
          <w:bCs/>
          <w:sz w:val="36"/>
          <w:szCs w:val="36"/>
          <w:lang w:eastAsia="zh-CN" w:bidi="ar-IQ"/>
        </w:rPr>
      </w:pPr>
      <w:r w:rsidRPr="009A69A2">
        <w:rPr>
          <w:rFonts w:ascii="Times New Roman" w:eastAsia="SimSun" w:hAnsi="Times New Roman" w:cs="Times New Roman" w:hint="cs"/>
          <w:b/>
          <w:bCs/>
          <w:sz w:val="36"/>
          <w:szCs w:val="36"/>
          <w:rtl/>
          <w:lang w:eastAsia="zh-CN" w:bidi="ar-IQ"/>
        </w:rPr>
        <w:t xml:space="preserve">تأثير تمرينات </w:t>
      </w:r>
      <w:r w:rsidR="00FD17E0">
        <w:rPr>
          <w:rFonts w:ascii="Times New Roman" w:eastAsia="SimSun" w:hAnsi="Times New Roman" w:cs="Times New Roman" w:hint="cs"/>
          <w:b/>
          <w:bCs/>
          <w:sz w:val="36"/>
          <w:szCs w:val="36"/>
          <w:rtl/>
          <w:lang w:eastAsia="zh-CN" w:bidi="ar-IQ"/>
        </w:rPr>
        <w:t>خاصة</w:t>
      </w:r>
      <w:r w:rsidRPr="009A69A2">
        <w:rPr>
          <w:rFonts w:ascii="Times New Roman" w:eastAsia="SimSun" w:hAnsi="Times New Roman" w:cs="Times New Roman" w:hint="cs"/>
          <w:b/>
          <w:bCs/>
          <w:sz w:val="36"/>
          <w:szCs w:val="36"/>
          <w:rtl/>
          <w:lang w:eastAsia="zh-CN" w:bidi="ar-IQ"/>
        </w:rPr>
        <w:t xml:space="preserve"> في تطوير تحمل القدرة و</w:t>
      </w:r>
      <w:r w:rsidR="00FD17E0">
        <w:rPr>
          <w:rFonts w:ascii="Times New Roman" w:eastAsia="SimSun" w:hAnsi="Times New Roman" w:cs="Times New Roman" w:hint="cs"/>
          <w:b/>
          <w:bCs/>
          <w:sz w:val="36"/>
          <w:szCs w:val="36"/>
          <w:rtl/>
          <w:lang w:eastAsia="zh-CN" w:bidi="ar-IQ"/>
        </w:rPr>
        <w:t xml:space="preserve">الإدراك </w:t>
      </w:r>
      <w:r w:rsidRPr="009A69A2">
        <w:rPr>
          <w:rFonts w:ascii="Times New Roman" w:eastAsia="SimSun" w:hAnsi="Times New Roman" w:cs="Times New Roman" w:hint="cs"/>
          <w:b/>
          <w:bCs/>
          <w:sz w:val="36"/>
          <w:szCs w:val="36"/>
          <w:rtl/>
          <w:lang w:eastAsia="zh-CN" w:bidi="ar-IQ"/>
        </w:rPr>
        <w:t>الحس-حركي ودقة أداء بعض المهارات</w:t>
      </w:r>
      <w:r w:rsidR="00FD17E0">
        <w:rPr>
          <w:rFonts w:ascii="Times New Roman" w:eastAsia="SimSun" w:hAnsi="Times New Roman" w:cs="Times New Roman" w:hint="cs"/>
          <w:b/>
          <w:bCs/>
          <w:sz w:val="36"/>
          <w:szCs w:val="36"/>
          <w:rtl/>
          <w:lang w:eastAsia="zh-CN" w:bidi="ar-IQ"/>
        </w:rPr>
        <w:t xml:space="preserve"> الهجومية</w:t>
      </w:r>
      <w:r w:rsidRPr="009A69A2">
        <w:rPr>
          <w:rFonts w:ascii="Times New Roman" w:eastAsia="SimSun" w:hAnsi="Times New Roman" w:cs="Times New Roman" w:hint="cs"/>
          <w:b/>
          <w:bCs/>
          <w:sz w:val="36"/>
          <w:szCs w:val="36"/>
          <w:rtl/>
          <w:lang w:eastAsia="zh-CN" w:bidi="ar-IQ"/>
        </w:rPr>
        <w:t xml:space="preserve"> للاعبي الفئات العالية بكرة السلة على الكراسي المتحركة</w:t>
      </w:r>
    </w:p>
    <w:p w:rsidR="009A69A2" w:rsidRPr="009A69A2" w:rsidRDefault="009A69A2" w:rsidP="009A69A2">
      <w:pPr>
        <w:bidi w:val="0"/>
        <w:spacing w:after="0" w:line="240" w:lineRule="auto"/>
        <w:jc w:val="center"/>
        <w:rPr>
          <w:rFonts w:ascii="Times New Roman" w:eastAsia="SimSun" w:hAnsi="Times New Roman" w:cs="Times New Roman"/>
          <w:b/>
          <w:bCs/>
          <w:sz w:val="36"/>
          <w:szCs w:val="36"/>
          <w:rtl/>
          <w:lang w:eastAsia="zh-CN" w:bidi="ar-IQ"/>
        </w:rPr>
      </w:pPr>
    </w:p>
    <w:p w:rsidR="009A69A2" w:rsidRPr="009A69A2" w:rsidRDefault="009A69A2" w:rsidP="009A69A2">
      <w:pPr>
        <w:keepNext/>
        <w:spacing w:after="0" w:line="240" w:lineRule="auto"/>
        <w:jc w:val="both"/>
        <w:outlineLvl w:val="0"/>
        <w:rPr>
          <w:rFonts w:ascii="Times New Roman" w:eastAsia="SimSun" w:hAnsi="Times New Roman" w:cs="Simplified Arabic"/>
          <w:b/>
          <w:bCs/>
          <w:sz w:val="36"/>
          <w:szCs w:val="36"/>
          <w:rtl/>
          <w:lang w:eastAsia="zh-CN" w:bidi="ar-IQ"/>
        </w:rPr>
      </w:pPr>
      <w:r w:rsidRPr="009A69A2">
        <w:rPr>
          <w:rFonts w:ascii="Times New Roman" w:eastAsia="SimSun" w:hAnsi="Times New Roman" w:cs="Simplified Arabic" w:hint="cs"/>
          <w:b/>
          <w:bCs/>
          <w:sz w:val="36"/>
          <w:szCs w:val="36"/>
          <w:rtl/>
          <w:lang w:eastAsia="zh-CN" w:bidi="ar-IQ"/>
        </w:rPr>
        <w:t xml:space="preserve">            الباحث                                     المشرف </w:t>
      </w:r>
    </w:p>
    <w:p w:rsidR="009A69A2" w:rsidRDefault="009A69A2" w:rsidP="009A69A2">
      <w:pPr>
        <w:keepNext/>
        <w:spacing w:after="0" w:line="240" w:lineRule="auto"/>
        <w:jc w:val="both"/>
        <w:outlineLvl w:val="0"/>
        <w:rPr>
          <w:rFonts w:ascii="Times New Roman" w:eastAsia="SimSun" w:hAnsi="Times New Roman" w:cs="Simplified Arabic"/>
          <w:sz w:val="36"/>
          <w:szCs w:val="36"/>
          <w:rtl/>
          <w:lang w:eastAsia="zh-CN" w:bidi="ar-IQ"/>
        </w:rPr>
      </w:pPr>
      <w:r w:rsidRPr="009A69A2">
        <w:rPr>
          <w:rFonts w:ascii="Times New Roman" w:eastAsia="SimSun" w:hAnsi="Times New Roman" w:cs="Simplified Arabic" w:hint="cs"/>
          <w:b/>
          <w:bCs/>
          <w:sz w:val="36"/>
          <w:szCs w:val="36"/>
          <w:rtl/>
          <w:lang w:eastAsia="zh-CN" w:bidi="ar-IQ"/>
        </w:rPr>
        <w:t xml:space="preserve">     أحمد عامر محمد علي                   أ. د. محمد جاسم الياسري</w:t>
      </w:r>
    </w:p>
    <w:p w:rsidR="00965F6D" w:rsidRDefault="00A30758" w:rsidP="00215470">
      <w:pPr>
        <w:keepNext/>
        <w:spacing w:after="0" w:line="240" w:lineRule="auto"/>
        <w:jc w:val="both"/>
        <w:outlineLvl w:val="0"/>
        <w:rPr>
          <w:rFonts w:ascii="Times New Roman" w:eastAsia="SimSun" w:hAnsi="Times New Roman" w:cs="Simplified Arabic"/>
          <w:sz w:val="36"/>
          <w:szCs w:val="36"/>
          <w:rtl/>
          <w:lang w:eastAsia="zh-CN" w:bidi="ar-IQ"/>
        </w:rPr>
      </w:pPr>
      <w:r>
        <w:rPr>
          <w:rFonts w:ascii="Times New Roman" w:eastAsia="SimSun" w:hAnsi="Times New Roman" w:cs="Simplified Arabic" w:hint="cs"/>
          <w:sz w:val="36"/>
          <w:szCs w:val="36"/>
          <w:rtl/>
          <w:lang w:eastAsia="zh-CN" w:bidi="ar-IQ"/>
        </w:rPr>
        <w:t xml:space="preserve">           143</w:t>
      </w:r>
      <w:r w:rsidR="00215470">
        <w:rPr>
          <w:rFonts w:ascii="Times New Roman" w:eastAsia="SimSun" w:hAnsi="Times New Roman" w:cs="Simplified Arabic" w:hint="cs"/>
          <w:sz w:val="36"/>
          <w:szCs w:val="36"/>
          <w:rtl/>
          <w:lang w:eastAsia="zh-CN" w:bidi="ar-IQ"/>
        </w:rPr>
        <w:t>5</w:t>
      </w:r>
      <w:r>
        <w:rPr>
          <w:rFonts w:ascii="Times New Roman" w:eastAsia="SimSun" w:hAnsi="Times New Roman" w:cs="Simplified Arabic" w:hint="cs"/>
          <w:sz w:val="36"/>
          <w:szCs w:val="36"/>
          <w:rtl/>
          <w:lang w:eastAsia="zh-CN" w:bidi="ar-IQ"/>
        </w:rPr>
        <w:t>ه                                    2013م</w:t>
      </w:r>
    </w:p>
    <w:p w:rsidR="00A30758" w:rsidRPr="009A69A2" w:rsidRDefault="00A30758" w:rsidP="009A69A2">
      <w:pPr>
        <w:keepNext/>
        <w:spacing w:after="0" w:line="240" w:lineRule="auto"/>
        <w:jc w:val="both"/>
        <w:outlineLvl w:val="0"/>
        <w:rPr>
          <w:rFonts w:ascii="Times New Roman" w:eastAsia="SimSun" w:hAnsi="Times New Roman" w:cs="Simplified Arabic"/>
          <w:sz w:val="36"/>
          <w:szCs w:val="36"/>
          <w:rtl/>
          <w:lang w:eastAsia="zh-CN" w:bidi="ar-IQ"/>
        </w:rPr>
      </w:pPr>
    </w:p>
    <w:p w:rsidR="00E724B5" w:rsidRDefault="009A69A2" w:rsidP="00215470">
      <w:pPr>
        <w:keepNext/>
        <w:spacing w:after="0" w:line="240" w:lineRule="auto"/>
        <w:jc w:val="both"/>
        <w:outlineLvl w:val="0"/>
        <w:rPr>
          <w:rFonts w:ascii="Times New Roman" w:eastAsia="SimSun" w:hAnsi="Times New Roman" w:cs="Simplified Arabic"/>
          <w:sz w:val="36"/>
          <w:szCs w:val="36"/>
          <w:rtl/>
          <w:lang w:eastAsia="zh-CN" w:bidi="ar-IQ"/>
        </w:rPr>
      </w:pPr>
      <w:r w:rsidRPr="009A69A2">
        <w:rPr>
          <w:rFonts w:ascii="Simplified Arabic" w:eastAsia="SimSun" w:hAnsi="Simplified Arabic" w:cs="Simplified Arabic"/>
          <w:sz w:val="32"/>
          <w:szCs w:val="32"/>
          <w:rtl/>
          <w:lang w:eastAsia="zh-CN" w:bidi="ar-IQ"/>
        </w:rPr>
        <w:t xml:space="preserve"> ت</w:t>
      </w:r>
      <w:r w:rsidR="00965F6D">
        <w:rPr>
          <w:rFonts w:ascii="Simplified Arabic" w:eastAsia="SimSun" w:hAnsi="Simplified Arabic" w:cs="Simplified Arabic" w:hint="cs"/>
          <w:sz w:val="32"/>
          <w:szCs w:val="32"/>
          <w:rtl/>
          <w:lang w:eastAsia="zh-CN" w:bidi="ar-IQ"/>
        </w:rPr>
        <w:t xml:space="preserve">جلت </w:t>
      </w:r>
      <w:r w:rsidRPr="009A69A2">
        <w:rPr>
          <w:rFonts w:ascii="Simplified Arabic" w:eastAsia="SimSun" w:hAnsi="Simplified Arabic" w:cs="Simplified Arabic" w:hint="cs"/>
          <w:sz w:val="32"/>
          <w:szCs w:val="32"/>
          <w:rtl/>
          <w:lang w:eastAsia="zh-CN" w:bidi="ar-IQ"/>
        </w:rPr>
        <w:t>أهمية البحث</w:t>
      </w:r>
      <w:r w:rsidRPr="009A69A2">
        <w:rPr>
          <w:rFonts w:ascii="Simplified Arabic" w:eastAsia="SimSun" w:hAnsi="Simplified Arabic" w:cs="Simplified Arabic"/>
          <w:sz w:val="32"/>
          <w:szCs w:val="32"/>
          <w:rtl/>
          <w:lang w:eastAsia="zh-CN" w:bidi="ar-IQ"/>
        </w:rPr>
        <w:t xml:space="preserve"> في</w:t>
      </w:r>
      <w:r w:rsidRPr="009A69A2">
        <w:rPr>
          <w:rFonts w:ascii="Simplified Arabic" w:eastAsia="SimSun" w:hAnsi="Simplified Arabic" w:cs="Simplified Arabic" w:hint="cs"/>
          <w:sz w:val="32"/>
          <w:szCs w:val="32"/>
          <w:rtl/>
          <w:lang w:eastAsia="zh-CN" w:bidi="ar-IQ"/>
        </w:rPr>
        <w:t xml:space="preserve"> استخدام </w:t>
      </w:r>
      <w:r w:rsidR="00FD17E0">
        <w:rPr>
          <w:rFonts w:ascii="Simplified Arabic" w:eastAsia="SimSun" w:hAnsi="Simplified Arabic" w:cs="Simplified Arabic" w:hint="cs"/>
          <w:sz w:val="32"/>
          <w:szCs w:val="32"/>
          <w:rtl/>
          <w:lang w:eastAsia="zh-CN" w:bidi="ar-IQ"/>
        </w:rPr>
        <w:t>تمرينات خاصة لتطوير</w:t>
      </w:r>
      <w:r w:rsidRPr="009A69A2">
        <w:rPr>
          <w:rFonts w:ascii="Simplified Arabic" w:eastAsia="SimSun" w:hAnsi="Simplified Arabic" w:cs="Simplified Arabic" w:hint="cs"/>
          <w:sz w:val="32"/>
          <w:szCs w:val="32"/>
          <w:rtl/>
          <w:lang w:eastAsia="zh-CN" w:bidi="ar-IQ"/>
        </w:rPr>
        <w:t xml:space="preserve"> تحمل القدرة و</w:t>
      </w:r>
      <w:r w:rsidR="00FD17E0">
        <w:rPr>
          <w:rFonts w:ascii="Simplified Arabic" w:eastAsia="SimSun" w:hAnsi="Simplified Arabic" w:cs="Simplified Arabic" w:hint="cs"/>
          <w:sz w:val="32"/>
          <w:szCs w:val="32"/>
          <w:rtl/>
          <w:lang w:eastAsia="zh-CN" w:bidi="ar-IQ"/>
        </w:rPr>
        <w:t xml:space="preserve">الادراك </w:t>
      </w:r>
      <w:r w:rsidRPr="009A69A2">
        <w:rPr>
          <w:rFonts w:ascii="Simplified Arabic" w:eastAsia="SimSun" w:hAnsi="Simplified Arabic" w:cs="Simplified Arabic" w:hint="cs"/>
          <w:sz w:val="32"/>
          <w:szCs w:val="32"/>
          <w:rtl/>
          <w:lang w:eastAsia="zh-CN" w:bidi="ar-IQ"/>
        </w:rPr>
        <w:t xml:space="preserve">الحس-حركي للاعبي كرة السلة على الكراسي المتحركة </w:t>
      </w:r>
      <w:r w:rsidRPr="009A69A2">
        <w:rPr>
          <w:rFonts w:ascii="Simplified Arabic" w:eastAsia="SimSun" w:hAnsi="Simplified Arabic" w:cs="Simplified Arabic"/>
          <w:sz w:val="32"/>
          <w:szCs w:val="32"/>
          <w:rtl/>
          <w:lang w:eastAsia="zh-CN" w:bidi="ar-IQ"/>
        </w:rPr>
        <w:t xml:space="preserve"> كونها تمثل ركائز أساسية </w:t>
      </w:r>
      <w:r w:rsidRPr="009A69A2">
        <w:rPr>
          <w:rFonts w:ascii="Simplified Arabic" w:eastAsia="SimSun" w:hAnsi="Simplified Arabic" w:cs="Simplified Arabic" w:hint="cs"/>
          <w:sz w:val="32"/>
          <w:szCs w:val="32"/>
          <w:rtl/>
          <w:lang w:eastAsia="zh-CN" w:bidi="ar-IQ"/>
        </w:rPr>
        <w:t xml:space="preserve">تعتمد عليها المهارات </w:t>
      </w:r>
      <w:r w:rsidR="00215470">
        <w:rPr>
          <w:rFonts w:ascii="Simplified Arabic" w:eastAsia="SimSun" w:hAnsi="Simplified Arabic" w:cs="Simplified Arabic" w:hint="cs"/>
          <w:sz w:val="32"/>
          <w:szCs w:val="32"/>
          <w:rtl/>
          <w:lang w:eastAsia="zh-CN" w:bidi="ar-IQ"/>
        </w:rPr>
        <w:t>الهجومية</w:t>
      </w:r>
      <w:r w:rsidRPr="009A69A2">
        <w:rPr>
          <w:rFonts w:ascii="Simplified Arabic" w:eastAsia="SimSun" w:hAnsi="Simplified Arabic" w:cs="Simplified Arabic" w:hint="cs"/>
          <w:sz w:val="32"/>
          <w:szCs w:val="32"/>
          <w:rtl/>
          <w:lang w:eastAsia="zh-CN" w:bidi="ar-IQ"/>
        </w:rPr>
        <w:t xml:space="preserve"> </w:t>
      </w:r>
      <w:r w:rsidRPr="009A69A2">
        <w:rPr>
          <w:rFonts w:ascii="Simplified Arabic" w:eastAsia="SimSun" w:hAnsi="Simplified Arabic" w:cs="Simplified Arabic"/>
          <w:sz w:val="32"/>
          <w:szCs w:val="32"/>
          <w:rtl/>
          <w:lang w:eastAsia="zh-CN" w:bidi="ar-IQ"/>
        </w:rPr>
        <w:t>وعوامل هامة في رفع مستوى الحالة التدريبية</w:t>
      </w:r>
      <w:r w:rsidRPr="009A69A2">
        <w:rPr>
          <w:rFonts w:ascii="Simplified Arabic" w:eastAsia="SimSun" w:hAnsi="Simplified Arabic" w:cs="Simplified Arabic" w:hint="cs"/>
          <w:sz w:val="32"/>
          <w:szCs w:val="32"/>
          <w:rtl/>
          <w:lang w:eastAsia="zh-CN" w:bidi="ar-IQ"/>
        </w:rPr>
        <w:t xml:space="preserve">. </w:t>
      </w:r>
    </w:p>
    <w:p w:rsidR="009A69A2" w:rsidRPr="00E724B5" w:rsidRDefault="009A69A2" w:rsidP="00965F6D">
      <w:pPr>
        <w:keepNext/>
        <w:spacing w:after="0" w:line="240" w:lineRule="auto"/>
        <w:jc w:val="both"/>
        <w:outlineLvl w:val="0"/>
        <w:rPr>
          <w:rFonts w:ascii="Times New Roman" w:eastAsia="SimSun" w:hAnsi="Times New Roman" w:cs="Simplified Arabic"/>
          <w:sz w:val="36"/>
          <w:szCs w:val="36"/>
          <w:lang w:eastAsia="zh-CN" w:bidi="ar-IQ"/>
        </w:rPr>
      </w:pPr>
      <w:r w:rsidRPr="009A69A2">
        <w:rPr>
          <w:rFonts w:ascii="Simplified Arabic" w:eastAsia="SimSun" w:hAnsi="Simplified Arabic" w:cs="Simplified Arabic" w:hint="cs"/>
          <w:sz w:val="32"/>
          <w:szCs w:val="32"/>
          <w:rtl/>
          <w:lang w:eastAsia="zh-CN" w:bidi="ar-IQ"/>
        </w:rPr>
        <w:t xml:space="preserve"> أما مشكلة البحث فقد </w:t>
      </w:r>
      <w:r w:rsidR="00965F6D">
        <w:rPr>
          <w:rFonts w:ascii="Simplified Arabic" w:eastAsia="SimSun" w:hAnsi="Simplified Arabic" w:cs="Simplified Arabic" w:hint="cs"/>
          <w:sz w:val="32"/>
          <w:szCs w:val="32"/>
          <w:rtl/>
          <w:lang w:eastAsia="zh-CN" w:bidi="ar-IQ"/>
        </w:rPr>
        <w:t>تحددت</w:t>
      </w:r>
      <w:r w:rsidRPr="009A69A2">
        <w:rPr>
          <w:rFonts w:ascii="Simplified Arabic" w:eastAsia="SimSun" w:hAnsi="Simplified Arabic" w:cs="Simplified Arabic" w:hint="cs"/>
          <w:sz w:val="32"/>
          <w:szCs w:val="32"/>
          <w:rtl/>
          <w:lang w:eastAsia="zh-CN" w:bidi="ar-IQ"/>
        </w:rPr>
        <w:t xml:space="preserve"> في وجود ضعف كبير لدى لاعبي كرة السلة على الكراسي المتحركة  في القدرات البدنية وخاصة تحمل القدرة ، وكذلك</w:t>
      </w:r>
      <w:r w:rsidR="00FD17E0">
        <w:rPr>
          <w:rFonts w:ascii="Simplified Arabic" w:eastAsia="SimSun" w:hAnsi="Simplified Arabic" w:cs="Simplified Arabic" w:hint="cs"/>
          <w:sz w:val="32"/>
          <w:szCs w:val="32"/>
          <w:rtl/>
          <w:lang w:eastAsia="zh-CN" w:bidi="ar-IQ"/>
        </w:rPr>
        <w:t xml:space="preserve"> الادراك</w:t>
      </w:r>
      <w:r w:rsidRPr="009A69A2">
        <w:rPr>
          <w:rFonts w:ascii="Simplified Arabic" w:eastAsia="SimSun" w:hAnsi="Simplified Arabic" w:cs="Simplified Arabic" w:hint="cs"/>
          <w:sz w:val="32"/>
          <w:szCs w:val="32"/>
          <w:rtl/>
          <w:lang w:eastAsia="zh-CN" w:bidi="ar-IQ"/>
        </w:rPr>
        <w:t xml:space="preserve"> الحس-حركي ، مما يؤثر في دقة أداء المهارات الأساسية بسبب هبوط مستوى الجانب البدني .</w:t>
      </w:r>
    </w:p>
    <w:p w:rsidR="009A69A2" w:rsidRPr="009A69A2" w:rsidRDefault="009A69A2" w:rsidP="00FD17E0">
      <w:pPr>
        <w:spacing w:before="30" w:after="3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 xml:space="preserve">    و</w:t>
      </w:r>
      <w:r w:rsidR="00965F6D">
        <w:rPr>
          <w:rFonts w:ascii="Times New Roman" w:eastAsia="SimSun" w:hAnsi="Times New Roman" w:cs="Simplified Arabic" w:hint="cs"/>
          <w:sz w:val="32"/>
          <w:szCs w:val="32"/>
          <w:rtl/>
          <w:lang w:eastAsia="zh-CN" w:bidi="ar-IQ"/>
        </w:rPr>
        <w:t xml:space="preserve">منها </w:t>
      </w:r>
      <w:r w:rsidRPr="009A69A2">
        <w:rPr>
          <w:rFonts w:ascii="Times New Roman" w:eastAsia="SimSun" w:hAnsi="Times New Roman" w:cs="Simplified Arabic" w:hint="cs"/>
          <w:sz w:val="32"/>
          <w:szCs w:val="32"/>
          <w:rtl/>
          <w:lang w:eastAsia="zh-CN" w:bidi="ar-IQ"/>
        </w:rPr>
        <w:t>هدف البحث إلى إعداد تمرينات خاصة للاعبي الفئات العالية بكرة السلة على الكراسي المتحركة بحسب نسب مساهمة صفة تحمل القدرة و</w:t>
      </w:r>
      <w:r w:rsidR="00FD17E0">
        <w:rPr>
          <w:rFonts w:ascii="Times New Roman" w:eastAsia="SimSun" w:hAnsi="Times New Roman" w:cs="Simplified Arabic" w:hint="cs"/>
          <w:sz w:val="32"/>
          <w:szCs w:val="32"/>
          <w:rtl/>
          <w:lang w:eastAsia="zh-CN" w:bidi="ar-IQ"/>
        </w:rPr>
        <w:t xml:space="preserve">الادراك </w:t>
      </w:r>
      <w:r w:rsidRPr="009A69A2">
        <w:rPr>
          <w:rFonts w:ascii="Times New Roman" w:eastAsia="SimSun" w:hAnsi="Times New Roman" w:cs="Simplified Arabic" w:hint="cs"/>
          <w:sz w:val="32"/>
          <w:szCs w:val="32"/>
          <w:rtl/>
          <w:lang w:eastAsia="zh-CN" w:bidi="ar-IQ"/>
        </w:rPr>
        <w:t xml:space="preserve">الحس-حركي في أداء المهارات </w:t>
      </w:r>
      <w:r w:rsidR="00FD17E0">
        <w:rPr>
          <w:rFonts w:ascii="Times New Roman" w:eastAsia="SimSun" w:hAnsi="Times New Roman" w:cs="Simplified Arabic" w:hint="cs"/>
          <w:sz w:val="32"/>
          <w:szCs w:val="32"/>
          <w:rtl/>
          <w:lang w:eastAsia="zh-CN" w:bidi="ar-IQ"/>
        </w:rPr>
        <w:t>الهجومية</w:t>
      </w:r>
      <w:r w:rsidRPr="009A69A2">
        <w:rPr>
          <w:rFonts w:ascii="Times New Roman" w:eastAsia="SimSun" w:hAnsi="Times New Roman" w:cs="Simplified Arabic" w:hint="cs"/>
          <w:sz w:val="32"/>
          <w:szCs w:val="32"/>
          <w:rtl/>
          <w:lang w:eastAsia="zh-CN" w:bidi="ar-IQ"/>
        </w:rPr>
        <w:t xml:space="preserve"> للاعبي الفئات العالية بكرة السلة على الكراسي المتحركة . والتعرف على تأثير التمرينات </w:t>
      </w:r>
      <w:r w:rsidR="00FD17E0">
        <w:rPr>
          <w:rFonts w:ascii="Times New Roman" w:eastAsia="SimSun" w:hAnsi="Times New Roman" w:cs="Simplified Arabic" w:hint="cs"/>
          <w:sz w:val="32"/>
          <w:szCs w:val="32"/>
          <w:rtl/>
          <w:lang w:eastAsia="zh-CN" w:bidi="ar-IQ"/>
        </w:rPr>
        <w:t>الخاصة</w:t>
      </w:r>
      <w:r w:rsidRPr="009A69A2">
        <w:rPr>
          <w:rFonts w:ascii="Times New Roman" w:eastAsia="SimSun" w:hAnsi="Times New Roman" w:cs="Simplified Arabic" w:hint="cs"/>
          <w:sz w:val="32"/>
          <w:szCs w:val="32"/>
          <w:rtl/>
          <w:lang w:eastAsia="zh-CN" w:bidi="ar-IQ"/>
        </w:rPr>
        <w:t xml:space="preserve"> في تطوير تحمل القدرة</w:t>
      </w:r>
      <w:r w:rsidR="00FD17E0">
        <w:rPr>
          <w:rFonts w:ascii="Times New Roman" w:eastAsia="SimSun" w:hAnsi="Times New Roman" w:cs="Simplified Arabic" w:hint="cs"/>
          <w:sz w:val="32"/>
          <w:szCs w:val="32"/>
          <w:rtl/>
          <w:lang w:eastAsia="zh-CN" w:bidi="ar-IQ"/>
        </w:rPr>
        <w:t xml:space="preserve"> </w:t>
      </w:r>
      <w:r w:rsidRPr="009A69A2">
        <w:rPr>
          <w:rFonts w:ascii="Times New Roman" w:eastAsia="SimSun" w:hAnsi="Times New Roman" w:cs="Simplified Arabic" w:hint="cs"/>
          <w:sz w:val="32"/>
          <w:szCs w:val="32"/>
          <w:rtl/>
          <w:lang w:eastAsia="zh-CN"/>
        </w:rPr>
        <w:t>و</w:t>
      </w:r>
      <w:r w:rsidR="00FD17E0">
        <w:rPr>
          <w:rFonts w:ascii="Times New Roman" w:eastAsia="SimSun" w:hAnsi="Times New Roman" w:cs="Simplified Arabic" w:hint="cs"/>
          <w:sz w:val="32"/>
          <w:szCs w:val="32"/>
          <w:rtl/>
          <w:lang w:eastAsia="zh-CN"/>
        </w:rPr>
        <w:t xml:space="preserve">الادراك </w:t>
      </w:r>
      <w:r w:rsidRPr="009A69A2">
        <w:rPr>
          <w:rFonts w:ascii="Times New Roman" w:eastAsia="SimSun" w:hAnsi="Times New Roman" w:cs="Simplified Arabic" w:hint="cs"/>
          <w:sz w:val="32"/>
          <w:szCs w:val="32"/>
          <w:rtl/>
          <w:lang w:eastAsia="zh-CN" w:bidi="ar-IQ"/>
        </w:rPr>
        <w:t>الحس-حركي</w:t>
      </w:r>
      <w:r w:rsidR="00FD17E0">
        <w:rPr>
          <w:rFonts w:ascii="Times New Roman" w:eastAsia="SimSun" w:hAnsi="Times New Roman" w:cs="Simplified Arabic" w:hint="cs"/>
          <w:sz w:val="32"/>
          <w:szCs w:val="32"/>
          <w:rtl/>
          <w:lang w:eastAsia="zh-CN" w:bidi="ar-IQ"/>
        </w:rPr>
        <w:t xml:space="preserve"> </w:t>
      </w:r>
      <w:r w:rsidRPr="009A69A2">
        <w:rPr>
          <w:rFonts w:ascii="Times New Roman" w:eastAsia="SimSun" w:hAnsi="Times New Roman" w:cs="Simplified Arabic" w:hint="cs"/>
          <w:sz w:val="32"/>
          <w:szCs w:val="32"/>
          <w:rtl/>
          <w:lang w:eastAsia="zh-CN" w:bidi="ar-IQ"/>
        </w:rPr>
        <w:t>ودقة أداء بعض المهارات</w:t>
      </w:r>
      <w:r w:rsidRPr="009A69A2">
        <w:rPr>
          <w:rFonts w:ascii="Times New Roman" w:eastAsia="SimSun" w:hAnsi="Times New Roman" w:cs="Simplified Arabic"/>
          <w:sz w:val="32"/>
          <w:szCs w:val="32"/>
          <w:rtl/>
          <w:lang w:eastAsia="zh-CN" w:bidi="ar-IQ"/>
        </w:rPr>
        <w:t xml:space="preserve"> </w:t>
      </w:r>
      <w:r w:rsidR="00FD17E0">
        <w:rPr>
          <w:rFonts w:ascii="Times New Roman" w:eastAsia="SimSun" w:hAnsi="Times New Roman" w:cs="Simplified Arabic" w:hint="cs"/>
          <w:sz w:val="32"/>
          <w:szCs w:val="32"/>
          <w:rtl/>
          <w:lang w:eastAsia="zh-CN" w:bidi="ar-IQ"/>
        </w:rPr>
        <w:t xml:space="preserve">الهجومية </w:t>
      </w:r>
      <w:r w:rsidRPr="009A69A2">
        <w:rPr>
          <w:rFonts w:ascii="Times New Roman" w:eastAsia="SimSun" w:hAnsi="Times New Roman" w:cs="Simplified Arabic"/>
          <w:sz w:val="32"/>
          <w:szCs w:val="32"/>
          <w:rtl/>
          <w:lang w:eastAsia="zh-CN" w:bidi="ar-IQ"/>
        </w:rPr>
        <w:t xml:space="preserve">للاعبي </w:t>
      </w:r>
      <w:r w:rsidRPr="009A69A2">
        <w:rPr>
          <w:rFonts w:ascii="Times New Roman" w:eastAsia="SimSun" w:hAnsi="Times New Roman" w:cs="Simplified Arabic" w:hint="cs"/>
          <w:sz w:val="32"/>
          <w:szCs w:val="32"/>
          <w:rtl/>
          <w:lang w:eastAsia="zh-CN" w:bidi="ar-IQ"/>
        </w:rPr>
        <w:t>الفئات العالية ب</w:t>
      </w:r>
      <w:r w:rsidRPr="009A69A2">
        <w:rPr>
          <w:rFonts w:ascii="Times New Roman" w:eastAsia="SimSun" w:hAnsi="Times New Roman" w:cs="Simplified Arabic"/>
          <w:sz w:val="32"/>
          <w:szCs w:val="32"/>
          <w:rtl/>
          <w:lang w:eastAsia="zh-CN" w:bidi="ar-IQ"/>
        </w:rPr>
        <w:t>كرة السلة على الكراسي المتحركة</w:t>
      </w:r>
      <w:r w:rsidRPr="009A69A2">
        <w:rPr>
          <w:rFonts w:ascii="Times New Roman" w:eastAsia="SimSun" w:hAnsi="Times New Roman" w:cs="Simplified Arabic" w:hint="cs"/>
          <w:sz w:val="32"/>
          <w:szCs w:val="32"/>
          <w:rtl/>
          <w:lang w:eastAsia="zh-CN" w:bidi="ar-IQ"/>
        </w:rPr>
        <w:t>.</w:t>
      </w:r>
    </w:p>
    <w:p w:rsidR="00122030" w:rsidRDefault="00A30758" w:rsidP="00FD17E0">
      <w:pPr>
        <w:spacing w:after="0" w:line="240" w:lineRule="auto"/>
        <w:jc w:val="both"/>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 xml:space="preserve">    </w:t>
      </w:r>
      <w:r w:rsidR="009A69A2" w:rsidRPr="009A69A2">
        <w:rPr>
          <w:rFonts w:ascii="Times New Roman" w:eastAsia="SimSun" w:hAnsi="Times New Roman" w:cs="Simplified Arabic" w:hint="cs"/>
          <w:sz w:val="32"/>
          <w:szCs w:val="32"/>
          <w:rtl/>
          <w:lang w:eastAsia="zh-CN" w:bidi="ar-IQ"/>
        </w:rPr>
        <w:t xml:space="preserve">وقد استعمل الباحث المنهج التجريبي بأسلوب ( المجموعتين المتكافئتين ) ذات الاختبار القبلي والبعدي لملائمته طبيعة البحث ، وحدد الباحث </w:t>
      </w:r>
      <w:r w:rsidR="00965F6D">
        <w:rPr>
          <w:rFonts w:ascii="Times New Roman" w:eastAsia="SimSun" w:hAnsi="Times New Roman" w:cs="Simplified Arabic" w:hint="cs"/>
          <w:sz w:val="32"/>
          <w:szCs w:val="32"/>
          <w:rtl/>
          <w:lang w:eastAsia="zh-CN" w:bidi="ar-IQ"/>
        </w:rPr>
        <w:t>مجتمع بحثه بلا</w:t>
      </w:r>
      <w:r w:rsidR="009A69A2" w:rsidRPr="009A69A2">
        <w:rPr>
          <w:rFonts w:ascii="Times New Roman" w:eastAsia="SimSun" w:hAnsi="Times New Roman" w:cs="Simplified Arabic" w:hint="cs"/>
          <w:sz w:val="32"/>
          <w:szCs w:val="32"/>
          <w:rtl/>
          <w:lang w:eastAsia="zh-CN" w:bidi="ar-IQ"/>
        </w:rPr>
        <w:t xml:space="preserve">عبي </w:t>
      </w:r>
      <w:r w:rsidR="009A69A2" w:rsidRPr="009A69A2">
        <w:rPr>
          <w:rFonts w:ascii="Times New Roman" w:eastAsia="SimSun" w:hAnsi="Times New Roman" w:cs="Simplified Arabic" w:hint="cs"/>
          <w:sz w:val="32"/>
          <w:szCs w:val="32"/>
          <w:rtl/>
          <w:lang w:eastAsia="zh-CN" w:bidi="ar-IQ"/>
        </w:rPr>
        <w:lastRenderedPageBreak/>
        <w:t>كرة السلة على الكراسي المتحركة من منتخب محافظة بابل وبغداد ، و</w:t>
      </w:r>
      <w:r w:rsidR="009A69A2" w:rsidRPr="009A69A2">
        <w:rPr>
          <w:rFonts w:ascii="Times New Roman" w:eastAsia="SimSun" w:hAnsi="Times New Roman" w:cs="Simplified Arabic" w:hint="cs"/>
          <w:color w:val="000000"/>
          <w:sz w:val="32"/>
          <w:szCs w:val="32"/>
          <w:rtl/>
          <w:lang w:eastAsia="zh-CN" w:bidi="ar-IQ"/>
        </w:rPr>
        <w:t>تم اختيار العينة من المجتمع المذكور بحسب فئة العوق ونتائج الاختبارات الاستطلاعية والقبلية بالطريقة العشوائية ، ثم</w:t>
      </w:r>
      <w:r w:rsidR="009A69A2" w:rsidRPr="009A69A2">
        <w:rPr>
          <w:rFonts w:ascii="Times New Roman" w:eastAsia="SimSun" w:hAnsi="Times New Roman" w:cs="Simplified Arabic" w:hint="cs"/>
          <w:sz w:val="32"/>
          <w:szCs w:val="32"/>
          <w:rtl/>
          <w:lang w:eastAsia="zh-CN" w:bidi="ar-IQ"/>
        </w:rPr>
        <w:t xml:space="preserve"> قام الباحث بتقسيم العينة إلى مجموعتين متكافئتين ، وقد استخدم الباحث التمرينات </w:t>
      </w:r>
      <w:r w:rsidR="00FD17E0">
        <w:rPr>
          <w:rFonts w:ascii="Times New Roman" w:eastAsia="SimSun" w:hAnsi="Times New Roman" w:cs="Simplified Arabic" w:hint="cs"/>
          <w:sz w:val="32"/>
          <w:szCs w:val="32"/>
          <w:rtl/>
          <w:lang w:eastAsia="zh-CN" w:bidi="ar-IQ"/>
        </w:rPr>
        <w:t>الخاصة</w:t>
      </w:r>
      <w:r w:rsidR="009A69A2" w:rsidRPr="009A69A2">
        <w:rPr>
          <w:rFonts w:ascii="Times New Roman" w:eastAsia="SimSun" w:hAnsi="Times New Roman" w:cs="Simplified Arabic" w:hint="cs"/>
          <w:sz w:val="32"/>
          <w:szCs w:val="32"/>
          <w:rtl/>
          <w:lang w:eastAsia="zh-CN" w:bidi="ar-IQ"/>
        </w:rPr>
        <w:t xml:space="preserve"> مع مجموعة البحث التجريبية بحسب نسبة مساهمتها في الأداء المهاري ، واستخدم المنهج </w:t>
      </w:r>
      <w:r w:rsidR="00122030">
        <w:rPr>
          <w:rFonts w:ascii="Times New Roman" w:eastAsia="SimSun" w:hAnsi="Times New Roman" w:cs="Simplified Arabic" w:hint="cs"/>
          <w:sz w:val="32"/>
          <w:szCs w:val="32"/>
          <w:rtl/>
          <w:lang w:eastAsia="zh-CN" w:bidi="ar-IQ"/>
        </w:rPr>
        <w:t>الاعتيادي مع المجموعة الضابطة .</w:t>
      </w:r>
    </w:p>
    <w:p w:rsidR="009A69A2" w:rsidRPr="009A69A2" w:rsidRDefault="009A69A2" w:rsidP="00965F6D">
      <w:pPr>
        <w:tabs>
          <w:tab w:val="right" w:pos="1980"/>
        </w:tabs>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وبعد الانتهاء من المنهج تم إجراء الاختبارات البعدية و</w:t>
      </w:r>
      <w:r w:rsidR="00965F6D">
        <w:rPr>
          <w:rFonts w:ascii="Times New Roman" w:eastAsia="SimSun" w:hAnsi="Times New Roman" w:cs="Simplified Arabic" w:hint="cs"/>
          <w:sz w:val="32"/>
          <w:szCs w:val="32"/>
          <w:rtl/>
          <w:lang w:eastAsia="zh-CN" w:bidi="ar-IQ"/>
        </w:rPr>
        <w:t>من ث</w:t>
      </w:r>
      <w:r w:rsidRPr="009A69A2">
        <w:rPr>
          <w:rFonts w:ascii="Times New Roman" w:eastAsia="SimSun" w:hAnsi="Times New Roman" w:cs="Simplified Arabic" w:hint="cs"/>
          <w:sz w:val="32"/>
          <w:szCs w:val="32"/>
          <w:rtl/>
          <w:lang w:eastAsia="zh-CN" w:bidi="ar-IQ"/>
        </w:rPr>
        <w:t xml:space="preserve">م استخدام المعالجات الإحصائية المناسبة للوصول إلى النتائج بعدها تم عرض النتائج وتحليلها ومناقشتها وقد توصل الباحث إلى الاستنتاجات آلاتية :-  </w:t>
      </w:r>
    </w:p>
    <w:p w:rsidR="009A69A2" w:rsidRPr="009A69A2" w:rsidRDefault="009A69A2" w:rsidP="00E724B5">
      <w:pPr>
        <w:bidi w:val="0"/>
        <w:spacing w:after="0" w:line="240" w:lineRule="auto"/>
        <w:jc w:val="both"/>
        <w:rPr>
          <w:rFonts w:ascii="Times New Roman" w:eastAsia="SimSun" w:hAnsi="Times New Roman" w:cs="Simplified Arabic"/>
          <w:sz w:val="32"/>
          <w:szCs w:val="32"/>
          <w:lang w:eastAsia="zh-CN" w:bidi="ar-IQ"/>
        </w:rPr>
      </w:pPr>
    </w:p>
    <w:p w:rsidR="009A69A2" w:rsidRPr="00FD17E0" w:rsidRDefault="00FD17E0" w:rsidP="00FD17E0">
      <w:pPr>
        <w:spacing w:line="360" w:lineRule="auto"/>
        <w:jc w:val="both"/>
        <w:rPr>
          <w:rFonts w:eastAsia="SimSun"/>
          <w:sz w:val="32"/>
          <w:szCs w:val="32"/>
          <w:lang w:eastAsia="zh-CN" w:bidi="ar-IQ"/>
        </w:rPr>
      </w:pPr>
      <w:r>
        <w:rPr>
          <w:rFonts w:eastAsia="SimSun" w:hint="cs"/>
          <w:sz w:val="32"/>
          <w:szCs w:val="32"/>
          <w:rtl/>
          <w:lang w:eastAsia="zh-CN" w:bidi="ar-IQ"/>
        </w:rPr>
        <w:t xml:space="preserve">- </w:t>
      </w:r>
      <w:r w:rsidR="009A69A2" w:rsidRPr="00FD17E0">
        <w:rPr>
          <w:rFonts w:eastAsia="SimSun" w:hint="cs"/>
          <w:sz w:val="32"/>
          <w:szCs w:val="32"/>
          <w:rtl/>
          <w:lang w:eastAsia="zh-CN" w:bidi="ar-IQ"/>
        </w:rPr>
        <w:t xml:space="preserve">للتمرينات </w:t>
      </w:r>
      <w:r w:rsidRPr="00FD17E0">
        <w:rPr>
          <w:rFonts w:eastAsia="SimSun" w:hint="cs"/>
          <w:sz w:val="32"/>
          <w:szCs w:val="32"/>
          <w:rtl/>
          <w:lang w:eastAsia="zh-CN" w:bidi="ar-IQ"/>
        </w:rPr>
        <w:t>الخاصة</w:t>
      </w:r>
      <w:r w:rsidR="009A69A2" w:rsidRPr="00FD17E0">
        <w:rPr>
          <w:rFonts w:eastAsia="SimSun" w:hint="cs"/>
          <w:sz w:val="32"/>
          <w:szCs w:val="32"/>
          <w:rtl/>
          <w:lang w:eastAsia="zh-CN" w:bidi="ar-IQ"/>
        </w:rPr>
        <w:t xml:space="preserve"> تأثير ايجابي في تطور تحمل القدرة و</w:t>
      </w:r>
      <w:r w:rsidRPr="00FD17E0">
        <w:rPr>
          <w:rFonts w:eastAsia="SimSun" w:hint="cs"/>
          <w:sz w:val="32"/>
          <w:szCs w:val="32"/>
          <w:rtl/>
          <w:lang w:eastAsia="zh-CN" w:bidi="ar-IQ"/>
        </w:rPr>
        <w:t xml:space="preserve">الادراك الحس ـ حركي (إدراك المسافة وإدراك </w:t>
      </w:r>
      <w:r w:rsidR="009A69A2" w:rsidRPr="00FD17E0">
        <w:rPr>
          <w:rFonts w:eastAsia="SimSun" w:hint="cs"/>
          <w:sz w:val="32"/>
          <w:szCs w:val="32"/>
          <w:rtl/>
          <w:lang w:eastAsia="zh-CN" w:bidi="ar-IQ"/>
        </w:rPr>
        <w:t>الزمن) ودقة أداء المهارات</w:t>
      </w:r>
      <w:r w:rsidRPr="00FD17E0">
        <w:rPr>
          <w:rFonts w:eastAsia="SimSun" w:hint="cs"/>
          <w:sz w:val="32"/>
          <w:szCs w:val="32"/>
          <w:rtl/>
          <w:lang w:eastAsia="zh-CN" w:bidi="ar-IQ"/>
        </w:rPr>
        <w:t xml:space="preserve"> الهجومية</w:t>
      </w:r>
      <w:r w:rsidR="009A69A2" w:rsidRPr="00FD17E0">
        <w:rPr>
          <w:rFonts w:eastAsia="SimSun" w:hint="cs"/>
          <w:sz w:val="32"/>
          <w:szCs w:val="32"/>
          <w:rtl/>
          <w:lang w:eastAsia="zh-CN" w:bidi="ar-IQ"/>
        </w:rPr>
        <w:t xml:space="preserve"> لدى لاعبي الفئات العالية بكرة السلة على الكراسي المتحركة .</w:t>
      </w:r>
    </w:p>
    <w:p w:rsidR="009A69A2" w:rsidRPr="00FD17E0" w:rsidRDefault="00FD17E0" w:rsidP="00345BEF">
      <w:pPr>
        <w:spacing w:line="360" w:lineRule="auto"/>
        <w:jc w:val="both"/>
        <w:rPr>
          <w:rFonts w:eastAsia="SimSun"/>
          <w:sz w:val="32"/>
          <w:szCs w:val="32"/>
          <w:lang w:eastAsia="zh-CN" w:bidi="ar-IQ"/>
        </w:rPr>
      </w:pPr>
      <w:r>
        <w:rPr>
          <w:rFonts w:eastAsia="SimSun" w:hint="cs"/>
          <w:sz w:val="32"/>
          <w:szCs w:val="32"/>
          <w:rtl/>
          <w:lang w:eastAsia="zh-CN" w:bidi="ar-IQ"/>
        </w:rPr>
        <w:t xml:space="preserve">- </w:t>
      </w:r>
      <w:r w:rsidR="009A69A2" w:rsidRPr="00FD17E0">
        <w:rPr>
          <w:rFonts w:eastAsia="SimSun" w:hint="cs"/>
          <w:sz w:val="32"/>
          <w:szCs w:val="32"/>
          <w:rtl/>
          <w:lang w:eastAsia="zh-CN" w:bidi="ar-IQ"/>
        </w:rPr>
        <w:t xml:space="preserve">التمرينات </w:t>
      </w:r>
      <w:r w:rsidR="00345BEF">
        <w:rPr>
          <w:rFonts w:eastAsia="SimSun" w:hint="cs"/>
          <w:sz w:val="32"/>
          <w:szCs w:val="32"/>
          <w:rtl/>
          <w:lang w:eastAsia="zh-CN" w:bidi="ar-IQ"/>
        </w:rPr>
        <w:t>الخاصة</w:t>
      </w:r>
      <w:r w:rsidR="009A69A2" w:rsidRPr="00FD17E0">
        <w:rPr>
          <w:rFonts w:eastAsia="SimSun" w:hint="cs"/>
          <w:sz w:val="32"/>
          <w:szCs w:val="32"/>
          <w:rtl/>
          <w:lang w:eastAsia="zh-CN" w:bidi="ar-IQ"/>
        </w:rPr>
        <w:t xml:space="preserve"> حققت تطوراً أفضل من التمرينات الاعتيادية ( التقليدية ) في مكون تحمل القدرة و</w:t>
      </w:r>
      <w:r w:rsidR="00345BEF">
        <w:rPr>
          <w:rFonts w:eastAsia="SimSun" w:hint="cs"/>
          <w:sz w:val="32"/>
          <w:szCs w:val="32"/>
          <w:rtl/>
          <w:lang w:eastAsia="zh-CN" w:bidi="ar-IQ"/>
        </w:rPr>
        <w:t xml:space="preserve">الإدراك </w:t>
      </w:r>
      <w:r w:rsidR="009A69A2" w:rsidRPr="00FD17E0">
        <w:rPr>
          <w:rFonts w:eastAsia="SimSun" w:hint="cs"/>
          <w:sz w:val="32"/>
          <w:szCs w:val="32"/>
          <w:rtl/>
          <w:lang w:eastAsia="zh-CN" w:bidi="ar-IQ"/>
        </w:rPr>
        <w:t xml:space="preserve">الحس ـ حركي </w:t>
      </w:r>
      <w:r w:rsidR="00345BEF" w:rsidRPr="00FD17E0">
        <w:rPr>
          <w:rFonts w:eastAsia="SimSun" w:hint="cs"/>
          <w:sz w:val="32"/>
          <w:szCs w:val="32"/>
          <w:rtl/>
          <w:lang w:eastAsia="zh-CN" w:bidi="ar-IQ"/>
        </w:rPr>
        <w:t xml:space="preserve">(إدراك المسافة وإدراك الزمن) </w:t>
      </w:r>
      <w:r w:rsidR="009A69A2" w:rsidRPr="00FD17E0">
        <w:rPr>
          <w:rFonts w:eastAsia="SimSun" w:hint="cs"/>
          <w:sz w:val="32"/>
          <w:szCs w:val="32"/>
          <w:rtl/>
          <w:lang w:eastAsia="zh-CN" w:bidi="ar-IQ"/>
        </w:rPr>
        <w:t>ومهارة (الطبطبة العالية ، التصويب من الثبات ، التصويب من الحركة ، التصويب البعيد من الثبات ، المناولة الصدرية ، المناولة من فوق الرأس ، المناولة من فوق الكتف) لدى لاعبي الفئات العالية بكرة السلة على الكراسي المتحركة .</w:t>
      </w:r>
    </w:p>
    <w:p w:rsidR="00122030" w:rsidRPr="00965F6D" w:rsidRDefault="00345BEF" w:rsidP="00215470">
      <w:pPr>
        <w:spacing w:after="0" w:line="360" w:lineRule="auto"/>
        <w:jc w:val="both"/>
        <w:rPr>
          <w:rFonts w:ascii="Times New Roman" w:eastAsia="SimSun" w:hAnsi="Times New Roman" w:cs="Times New Roman"/>
          <w:sz w:val="32"/>
          <w:szCs w:val="32"/>
          <w:lang w:eastAsia="zh-CN" w:bidi="ar-IQ"/>
        </w:rPr>
      </w:pPr>
      <w:r>
        <w:rPr>
          <w:rFonts w:ascii="Times New Roman" w:eastAsia="SimSun" w:hAnsi="Times New Roman" w:cs="Times New Roman" w:hint="cs"/>
          <w:sz w:val="32"/>
          <w:szCs w:val="32"/>
          <w:rtl/>
          <w:lang w:eastAsia="zh-CN" w:bidi="ar-IQ"/>
        </w:rPr>
        <w:t xml:space="preserve">- </w:t>
      </w:r>
      <w:r w:rsidR="009A69A2" w:rsidRPr="00965F6D">
        <w:rPr>
          <w:rFonts w:ascii="Times New Roman" w:eastAsia="SimSun" w:hAnsi="Times New Roman" w:cs="Times New Roman" w:hint="cs"/>
          <w:sz w:val="32"/>
          <w:szCs w:val="32"/>
          <w:rtl/>
          <w:lang w:eastAsia="zh-CN" w:bidi="ar-IQ"/>
        </w:rPr>
        <w:t xml:space="preserve">التمرينات </w:t>
      </w:r>
      <w:r>
        <w:rPr>
          <w:rFonts w:ascii="Times New Roman" w:eastAsia="SimSun" w:hAnsi="Times New Roman" w:cs="Times New Roman" w:hint="cs"/>
          <w:sz w:val="32"/>
          <w:szCs w:val="32"/>
          <w:rtl/>
          <w:lang w:eastAsia="zh-CN" w:bidi="ar-IQ"/>
        </w:rPr>
        <w:t>الخاصة</w:t>
      </w:r>
      <w:r w:rsidR="009A69A2" w:rsidRPr="00965F6D">
        <w:rPr>
          <w:rFonts w:ascii="Times New Roman" w:eastAsia="SimSun" w:hAnsi="Times New Roman" w:cs="Times New Roman" w:hint="cs"/>
          <w:sz w:val="32"/>
          <w:szCs w:val="32"/>
          <w:rtl/>
          <w:lang w:eastAsia="zh-CN" w:bidi="ar-IQ"/>
        </w:rPr>
        <w:t xml:space="preserve"> لم تحقق تطوراً أفضل من التمرينات </w:t>
      </w:r>
      <w:r w:rsidR="00215470">
        <w:rPr>
          <w:rFonts w:ascii="Times New Roman" w:eastAsia="SimSun" w:hAnsi="Times New Roman" w:cs="Times New Roman" w:hint="cs"/>
          <w:sz w:val="32"/>
          <w:szCs w:val="32"/>
          <w:rtl/>
          <w:lang w:eastAsia="zh-CN" w:bidi="ar-IQ"/>
        </w:rPr>
        <w:t>المتبعة من قبل المدرب</w:t>
      </w:r>
      <w:r w:rsidR="009A69A2" w:rsidRPr="00965F6D">
        <w:rPr>
          <w:rFonts w:ascii="Times New Roman" w:eastAsia="SimSun" w:hAnsi="Times New Roman" w:cs="Times New Roman" w:hint="cs"/>
          <w:sz w:val="32"/>
          <w:szCs w:val="32"/>
          <w:rtl/>
          <w:lang w:eastAsia="zh-CN" w:bidi="ar-IQ"/>
        </w:rPr>
        <w:t xml:space="preserve"> في مهارة (الطبطبة بتغيير الاتجاه) لدى لاعبي الفئات العالية بكرة السلة على الكراسي المتحركة .</w:t>
      </w:r>
    </w:p>
    <w:p w:rsidR="009A69A2" w:rsidRPr="009A69A2" w:rsidRDefault="009A69A2" w:rsidP="00E724B5">
      <w:pPr>
        <w:bidi w:val="0"/>
        <w:spacing w:after="0" w:line="240" w:lineRule="auto"/>
        <w:jc w:val="both"/>
        <w:rPr>
          <w:rFonts w:ascii="Times New Roman" w:eastAsia="SimSun" w:hAnsi="Times New Roman" w:cs="Times New Roman"/>
          <w:sz w:val="24"/>
          <w:szCs w:val="24"/>
          <w:rtl/>
          <w:lang w:eastAsia="zh-CN" w:bidi="ar-IQ"/>
        </w:rPr>
      </w:pPr>
    </w:p>
    <w:p w:rsidR="00F47F8A" w:rsidRDefault="00F47F8A" w:rsidP="009A69A2">
      <w:pPr>
        <w:spacing w:after="0" w:line="240" w:lineRule="auto"/>
        <w:rPr>
          <w:rFonts w:ascii="Times New Roman" w:eastAsia="SimSun" w:hAnsi="Times New Roman" w:cs="Simplified Arabic"/>
          <w:b/>
          <w:bCs/>
          <w:sz w:val="32"/>
          <w:szCs w:val="32"/>
          <w:lang w:eastAsia="zh-CN" w:bidi="ar-IQ"/>
        </w:rPr>
      </w:pPr>
    </w:p>
    <w:p w:rsidR="00FA09FC" w:rsidRDefault="00FA09FC" w:rsidP="009A69A2">
      <w:pPr>
        <w:spacing w:after="0" w:line="240" w:lineRule="auto"/>
        <w:rPr>
          <w:rFonts w:ascii="Times New Roman" w:eastAsia="SimSun" w:hAnsi="Times New Roman" w:cs="Simplified Arabic"/>
          <w:b/>
          <w:bCs/>
          <w:sz w:val="32"/>
          <w:szCs w:val="32"/>
          <w:lang w:eastAsia="zh-CN" w:bidi="ar-IQ"/>
        </w:rPr>
      </w:pPr>
    </w:p>
    <w:p w:rsidR="00FA09FC" w:rsidRPr="009A69A2" w:rsidRDefault="00FA09FC" w:rsidP="009A69A2">
      <w:pPr>
        <w:spacing w:after="0" w:line="240" w:lineRule="auto"/>
        <w:rPr>
          <w:rFonts w:ascii="Times New Roman" w:eastAsia="SimSun" w:hAnsi="Times New Roman" w:cs="Simplified Arabic"/>
          <w:b/>
          <w:bCs/>
          <w:sz w:val="32"/>
          <w:szCs w:val="32"/>
          <w:rtl/>
          <w:lang w:eastAsia="zh-CN" w:bidi="ar-IQ"/>
        </w:rPr>
      </w:pPr>
    </w:p>
    <w:p w:rsidR="009A69A2" w:rsidRPr="00A96209" w:rsidRDefault="009A69A2" w:rsidP="009A69A2">
      <w:pPr>
        <w:spacing w:after="0" w:line="240" w:lineRule="auto"/>
        <w:jc w:val="center"/>
        <w:rPr>
          <w:rFonts w:ascii="Times New Roman" w:eastAsia="SimSun" w:hAnsi="Times New Roman" w:cs="Simplified Arabic"/>
          <w:b/>
          <w:bCs/>
          <w:sz w:val="40"/>
          <w:szCs w:val="40"/>
          <w:rtl/>
          <w:lang w:eastAsia="zh-CN" w:bidi="ar-IQ"/>
        </w:rPr>
      </w:pPr>
      <w:r w:rsidRPr="00A96209">
        <w:rPr>
          <w:rFonts w:ascii="Times New Roman" w:eastAsia="SimSun" w:hAnsi="Times New Roman" w:cs="Simplified Arabic" w:hint="cs"/>
          <w:b/>
          <w:bCs/>
          <w:sz w:val="40"/>
          <w:szCs w:val="40"/>
          <w:rtl/>
          <w:lang w:eastAsia="zh-CN" w:bidi="ar-IQ"/>
        </w:rPr>
        <w:lastRenderedPageBreak/>
        <w:t>فهرس المحتويات</w:t>
      </w:r>
    </w:p>
    <w:p w:rsidR="009A69A2" w:rsidRPr="009A69A2" w:rsidRDefault="009A69A2" w:rsidP="009A69A2">
      <w:pPr>
        <w:spacing w:after="0" w:line="240" w:lineRule="auto"/>
        <w:jc w:val="center"/>
        <w:rPr>
          <w:rFonts w:ascii="Times New Roman" w:eastAsia="SimSun" w:hAnsi="Times New Roman" w:cs="Simplified Arabic"/>
          <w:b/>
          <w:bCs/>
          <w:sz w:val="44"/>
          <w:szCs w:val="44"/>
          <w:rtl/>
          <w:lang w:eastAsia="zh-CN" w:bidi="ar-IQ"/>
        </w:rPr>
      </w:pPr>
    </w:p>
    <w:tbl>
      <w:tblPr>
        <w:bidiVisual/>
        <w:tblW w:w="1026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0"/>
        <w:gridCol w:w="90"/>
        <w:gridCol w:w="292"/>
        <w:gridCol w:w="6548"/>
        <w:gridCol w:w="1620"/>
      </w:tblGrid>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A96209"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A96209">
              <w:rPr>
                <w:rFonts w:ascii="Times New Roman" w:eastAsia="SimSun" w:hAnsi="Times New Roman" w:cs="Simplified Arabic" w:hint="cs"/>
                <w:b/>
                <w:bCs/>
                <w:sz w:val="32"/>
                <w:szCs w:val="32"/>
                <w:rtl/>
                <w:lang w:eastAsia="zh-CN" w:bidi="ar-IQ"/>
              </w:rPr>
              <w:t>التسلسل</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A96209"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A96209">
              <w:rPr>
                <w:rFonts w:ascii="Times New Roman" w:eastAsia="SimSun" w:hAnsi="Times New Roman" w:cs="Simplified Arabic" w:hint="cs"/>
                <w:b/>
                <w:bCs/>
                <w:sz w:val="32"/>
                <w:szCs w:val="32"/>
                <w:rtl/>
                <w:lang w:eastAsia="zh-CN" w:bidi="ar-IQ"/>
              </w:rPr>
              <w:t>المحتويات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A96209"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A96209">
              <w:rPr>
                <w:rFonts w:ascii="Times New Roman" w:eastAsia="SimSun" w:hAnsi="Times New Roman" w:cs="Simplified Arabic" w:hint="cs"/>
                <w:b/>
                <w:bCs/>
                <w:sz w:val="32"/>
                <w:szCs w:val="32"/>
                <w:rtl/>
                <w:lang w:eastAsia="zh-CN" w:bidi="ar-IQ"/>
              </w:rPr>
              <w:t>الصفحة</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العنوان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الآية القرآنية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إقرار المشرف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إقرار المقوم اللغوي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إقرار لجنة المناقشة والتقويم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5</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الإهداء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6</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شكر وتقدير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E933EC">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7-9</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ملخص الأطروحة باللغة العربية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10-1</w:t>
            </w:r>
            <w:r w:rsidR="00A15E15">
              <w:rPr>
                <w:rFonts w:ascii="Times New Roman" w:eastAsia="SimSun" w:hAnsi="Times New Roman" w:cs="Simplified Arabic" w:hint="cs"/>
                <w:sz w:val="32"/>
                <w:szCs w:val="32"/>
                <w:rtl/>
                <w:lang w:eastAsia="zh-CN" w:bidi="ar-IQ"/>
              </w:rPr>
              <w:t>1</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345BEF" w:rsidP="009A69A2">
            <w:pPr>
              <w:spacing w:after="0" w:line="240" w:lineRule="auto"/>
              <w:jc w:val="both"/>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 xml:space="preserve">فهرس </w:t>
            </w:r>
            <w:r w:rsidR="009A69A2" w:rsidRPr="00965F6D">
              <w:rPr>
                <w:rFonts w:ascii="Times New Roman" w:eastAsia="SimSun" w:hAnsi="Times New Roman" w:cs="Simplified Arabic" w:hint="cs"/>
                <w:b/>
                <w:bCs/>
                <w:sz w:val="28"/>
                <w:szCs w:val="28"/>
                <w:rtl/>
                <w:lang w:eastAsia="zh-CN" w:bidi="ar-IQ"/>
              </w:rPr>
              <w:t xml:space="preserve">المحتويات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A15E15">
              <w:rPr>
                <w:rFonts w:ascii="Times New Roman" w:eastAsia="SimSun" w:hAnsi="Times New Roman" w:cs="Simplified Arabic" w:hint="cs"/>
                <w:sz w:val="32"/>
                <w:szCs w:val="32"/>
                <w:rtl/>
                <w:lang w:eastAsia="zh-CN" w:bidi="ar-IQ"/>
              </w:rPr>
              <w:t>2</w:t>
            </w:r>
            <w:r>
              <w:rPr>
                <w:rFonts w:ascii="Times New Roman" w:eastAsia="SimSun" w:hAnsi="Times New Roman" w:cs="Simplified Arabic" w:hint="cs"/>
                <w:sz w:val="32"/>
                <w:szCs w:val="32"/>
                <w:rtl/>
                <w:lang w:eastAsia="zh-CN" w:bidi="ar-IQ"/>
              </w:rPr>
              <w:t>-1</w:t>
            </w:r>
            <w:r w:rsidR="00A15E15">
              <w:rPr>
                <w:rFonts w:ascii="Times New Roman" w:eastAsia="SimSun" w:hAnsi="Times New Roman" w:cs="Simplified Arabic" w:hint="cs"/>
                <w:sz w:val="32"/>
                <w:szCs w:val="32"/>
                <w:rtl/>
                <w:lang w:eastAsia="zh-CN" w:bidi="ar-IQ"/>
              </w:rPr>
              <w:t>6</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قائمة الجداول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A15E15">
              <w:rPr>
                <w:rFonts w:ascii="Times New Roman" w:eastAsia="SimSun" w:hAnsi="Times New Roman" w:cs="Simplified Arabic" w:hint="cs"/>
                <w:sz w:val="32"/>
                <w:szCs w:val="32"/>
                <w:rtl/>
                <w:lang w:eastAsia="zh-CN" w:bidi="ar-IQ"/>
              </w:rPr>
              <w:t>7</w:t>
            </w:r>
            <w:r>
              <w:rPr>
                <w:rFonts w:ascii="Times New Roman" w:eastAsia="SimSun" w:hAnsi="Times New Roman" w:cs="Simplified Arabic" w:hint="cs"/>
                <w:sz w:val="32"/>
                <w:szCs w:val="32"/>
                <w:rtl/>
                <w:lang w:eastAsia="zh-CN" w:bidi="ar-IQ"/>
              </w:rPr>
              <w:t>-1</w:t>
            </w:r>
            <w:r w:rsidR="00A15E15">
              <w:rPr>
                <w:rFonts w:ascii="Times New Roman" w:eastAsia="SimSun" w:hAnsi="Times New Roman" w:cs="Simplified Arabic" w:hint="cs"/>
                <w:sz w:val="32"/>
                <w:szCs w:val="32"/>
                <w:rtl/>
                <w:lang w:eastAsia="zh-CN" w:bidi="ar-IQ"/>
              </w:rPr>
              <w:t>8</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قائمة الإشكال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A15E15"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19</w:t>
            </w:r>
          </w:p>
        </w:tc>
      </w:tr>
      <w:tr w:rsidR="009A69A2" w:rsidRPr="009A69A2" w:rsidTr="00E54D9D">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قائمة الملاحق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0</w:t>
            </w:r>
          </w:p>
        </w:tc>
      </w:tr>
      <w:tr w:rsidR="009A69A2" w:rsidRPr="009A69A2" w:rsidTr="009A69A2">
        <w:tc>
          <w:tcPr>
            <w:tcW w:w="10260" w:type="dxa"/>
            <w:gridSpan w:val="5"/>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9A69A2"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الباب الأول</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التعريف بالبحث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2</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1-1</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مقدمة البحث وأهميته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2</w:t>
            </w: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3</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1-2</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مشكلة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3</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1-3</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أهداف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4</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lastRenderedPageBreak/>
              <w:t>1-4</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فرض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4</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1-5</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مجالات البحث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5</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1-5-1</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المجال البشري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5</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1-5-2</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المجال ألزماني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5</w:t>
            </w:r>
          </w:p>
        </w:tc>
      </w:tr>
      <w:tr w:rsidR="009A69A2"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1-5-3</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المجال المكاني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A15E15" w:rsidRPr="009A69A2" w:rsidRDefault="00E933EC"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A15E15">
              <w:rPr>
                <w:rFonts w:ascii="Times New Roman" w:eastAsia="SimSun" w:hAnsi="Times New Roman" w:cs="Simplified Arabic" w:hint="cs"/>
                <w:sz w:val="32"/>
                <w:szCs w:val="32"/>
                <w:rtl/>
                <w:lang w:eastAsia="zh-CN" w:bidi="ar-IQ"/>
              </w:rPr>
              <w:t>5</w:t>
            </w:r>
          </w:p>
        </w:tc>
      </w:tr>
      <w:tr w:rsidR="00A15E15" w:rsidRPr="009A69A2" w:rsidTr="007F0B5A">
        <w:tc>
          <w:tcPr>
            <w:tcW w:w="180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A15E15" w:rsidRPr="009A69A2" w:rsidRDefault="007F0B5A" w:rsidP="009A69A2">
            <w:pPr>
              <w:spacing w:after="0" w:line="240" w:lineRule="auto"/>
              <w:jc w:val="both"/>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 xml:space="preserve">1-6 </w:t>
            </w:r>
          </w:p>
        </w:tc>
        <w:tc>
          <w:tcPr>
            <w:tcW w:w="6840" w:type="dxa"/>
            <w:gridSpan w:val="2"/>
            <w:tcBorders>
              <w:top w:val="thinThickSmallGap" w:sz="24" w:space="0" w:color="auto"/>
              <w:left w:val="thinThickSmallGap" w:sz="24" w:space="0" w:color="auto"/>
              <w:bottom w:val="thinThickSmallGap" w:sz="24" w:space="0" w:color="auto"/>
              <w:right w:val="thinThickSmallGap" w:sz="24" w:space="0" w:color="auto"/>
            </w:tcBorders>
          </w:tcPr>
          <w:p w:rsidR="00A15E15" w:rsidRPr="00965F6D" w:rsidRDefault="007F0B5A" w:rsidP="009A69A2">
            <w:pPr>
              <w:spacing w:after="0" w:line="240" w:lineRule="auto"/>
              <w:jc w:val="both"/>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تحديد المصطلحات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A15E15" w:rsidRDefault="007F0B5A" w:rsidP="00A15E1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25</w:t>
            </w:r>
          </w:p>
        </w:tc>
      </w:tr>
      <w:tr w:rsidR="009A69A2" w:rsidRPr="009A69A2" w:rsidTr="009A69A2">
        <w:tc>
          <w:tcPr>
            <w:tcW w:w="10260" w:type="dxa"/>
            <w:gridSpan w:val="5"/>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9A69A2"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الباب الثاني</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7F0B5A">
            <w:pPr>
              <w:spacing w:after="0" w:line="240" w:lineRule="auto"/>
              <w:jc w:val="both"/>
              <w:rPr>
                <w:rFonts w:ascii="Times New Roman" w:eastAsia="SimSun" w:hAnsi="Times New Roman" w:cs="Simplified Arabic"/>
                <w:sz w:val="32"/>
                <w:szCs w:val="32"/>
                <w:rtl/>
                <w:lang w:eastAsia="zh-CN"/>
              </w:rPr>
            </w:pPr>
            <w:r w:rsidRPr="009A69A2">
              <w:rPr>
                <w:rFonts w:ascii="Times New Roman" w:eastAsia="SimSun" w:hAnsi="Times New Roman" w:cs="Times New Roman" w:hint="cs"/>
                <w:color w:val="000000"/>
                <w:sz w:val="32"/>
                <w:szCs w:val="32"/>
                <w:rtl/>
                <w:lang w:eastAsia="zh-CN"/>
              </w:rPr>
              <w:t>2</w:t>
            </w:r>
            <w:r w:rsidRPr="009A69A2">
              <w:rPr>
                <w:rFonts w:ascii="Simplified Arabic" w:eastAsia="SimSun" w:hAnsi="Simplified Arabic" w:cs="Simplified Arabic"/>
                <w:b/>
                <w:bCs/>
                <w:sz w:val="32"/>
                <w:szCs w:val="32"/>
                <w:rtl/>
                <w:lang w:eastAsia="zh-CN" w:bidi="ar-IQ"/>
              </w:rPr>
              <w:t xml:space="preserve">  </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b/>
                <w:bCs/>
                <w:sz w:val="28"/>
                <w:szCs w:val="28"/>
                <w:lang w:eastAsia="zh-CN" w:bidi="ar-IQ"/>
              </w:rPr>
            </w:pPr>
            <w:r w:rsidRPr="00965F6D">
              <w:rPr>
                <w:rFonts w:ascii="Simplified Arabic" w:eastAsia="SimSun" w:hAnsi="Simplified Arabic" w:cs="Simplified Arabic"/>
                <w:b/>
                <w:bCs/>
                <w:sz w:val="28"/>
                <w:szCs w:val="28"/>
                <w:rtl/>
                <w:lang w:eastAsia="zh-CN" w:bidi="ar-IQ"/>
              </w:rPr>
              <w:t xml:space="preserve">الدراسات النظرية والدراسات السابقة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7F0B5A">
              <w:rPr>
                <w:rFonts w:ascii="Times New Roman" w:eastAsia="SimSun" w:hAnsi="Times New Roman" w:cs="Simplified Arabic" w:hint="cs"/>
                <w:sz w:val="32"/>
                <w:szCs w:val="32"/>
                <w:rtl/>
                <w:lang w:eastAsia="zh-CN" w:bidi="ar-IQ"/>
              </w:rPr>
              <w:t>8</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7F0B5A" w:rsidRDefault="009A69A2" w:rsidP="007F0B5A">
            <w:pPr>
              <w:spacing w:after="0" w:line="240" w:lineRule="auto"/>
              <w:jc w:val="both"/>
              <w:rPr>
                <w:rFonts w:ascii="Times New Roman" w:eastAsia="SimSun" w:hAnsi="Times New Roman" w:cs="Simplified Arabic"/>
                <w:sz w:val="32"/>
                <w:szCs w:val="32"/>
                <w:rtl/>
                <w:lang w:eastAsia="zh-CN" w:bidi="ar-IQ"/>
              </w:rPr>
            </w:pPr>
            <w:r w:rsidRPr="007F0B5A">
              <w:rPr>
                <w:rFonts w:ascii="Simplified Arabic" w:eastAsia="SimSun" w:hAnsi="Simplified Arabic" w:cs="Simplified Arabic"/>
                <w:sz w:val="32"/>
                <w:szCs w:val="32"/>
                <w:rtl/>
                <w:lang w:eastAsia="zh-CN" w:bidi="ar-IQ"/>
              </w:rPr>
              <w:t>2</w:t>
            </w:r>
            <w:r w:rsidR="007F0B5A" w:rsidRPr="007F0B5A">
              <w:rPr>
                <w:rFonts w:ascii="Simplified Arabic" w:eastAsia="SimSun" w:hAnsi="Simplified Arabic" w:cs="Simplified Arabic" w:hint="cs"/>
                <w:sz w:val="32"/>
                <w:szCs w:val="32"/>
                <w:rtl/>
                <w:lang w:eastAsia="zh-CN" w:bidi="ar-IQ"/>
              </w:rPr>
              <w:t>-</w:t>
            </w:r>
            <w:r w:rsidRPr="007F0B5A">
              <w:rPr>
                <w:rFonts w:ascii="Simplified Arabic" w:eastAsia="SimSun" w:hAnsi="Simplified Arabic" w:cs="Simplified Arabic"/>
                <w:sz w:val="32"/>
                <w:szCs w:val="32"/>
                <w:rtl/>
                <w:lang w:eastAsia="zh-CN" w:bidi="ar-IQ"/>
              </w:rPr>
              <w:t>1</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 xml:space="preserve">الدراسات النظرية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7F0B5A">
              <w:rPr>
                <w:rFonts w:ascii="Times New Roman" w:eastAsia="SimSun" w:hAnsi="Times New Roman" w:cs="Simplified Arabic" w:hint="cs"/>
                <w:sz w:val="32"/>
                <w:szCs w:val="32"/>
                <w:rtl/>
                <w:lang w:eastAsia="zh-CN" w:bidi="ar-IQ"/>
              </w:rPr>
              <w:t>8</w:t>
            </w:r>
          </w:p>
        </w:tc>
      </w:tr>
      <w:tr w:rsidR="009A69A2" w:rsidRPr="009A69A2" w:rsidTr="007F0B5A">
        <w:trPr>
          <w:trHeight w:val="648"/>
        </w:trPr>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7F0B5A" w:rsidRDefault="009A69A2" w:rsidP="007F0B5A">
            <w:pPr>
              <w:spacing w:after="0" w:line="240" w:lineRule="auto"/>
              <w:jc w:val="both"/>
              <w:rPr>
                <w:rFonts w:ascii="Times New Roman" w:eastAsia="SimSun" w:hAnsi="Times New Roman" w:cs="Simplified Arabic"/>
                <w:sz w:val="32"/>
                <w:szCs w:val="32"/>
                <w:rtl/>
                <w:lang w:eastAsia="zh-CN" w:bidi="ar-IQ"/>
              </w:rPr>
            </w:pPr>
            <w:r w:rsidRPr="007F0B5A">
              <w:rPr>
                <w:rFonts w:ascii="Simplified Arabic" w:eastAsia="SimSun" w:hAnsi="Simplified Arabic" w:cs="Simplified Arabic" w:hint="cs"/>
                <w:sz w:val="32"/>
                <w:szCs w:val="32"/>
                <w:rtl/>
                <w:lang w:eastAsia="zh-CN" w:bidi="ar-IQ"/>
              </w:rPr>
              <w:t>2</w:t>
            </w:r>
            <w:r w:rsidR="007F0B5A" w:rsidRPr="007F0B5A">
              <w:rPr>
                <w:rFonts w:ascii="Simplified Arabic" w:eastAsia="SimSun" w:hAnsi="Simplified Arabic" w:cs="Simplified Arabic" w:hint="cs"/>
                <w:sz w:val="32"/>
                <w:szCs w:val="32"/>
                <w:rtl/>
                <w:lang w:eastAsia="zh-CN" w:bidi="ar-IQ"/>
              </w:rPr>
              <w:t>-</w:t>
            </w:r>
            <w:r w:rsidRPr="007F0B5A">
              <w:rPr>
                <w:rFonts w:ascii="Simplified Arabic" w:eastAsia="SimSun" w:hAnsi="Simplified Arabic" w:cs="Simplified Arabic" w:hint="cs"/>
                <w:sz w:val="32"/>
                <w:szCs w:val="32"/>
                <w:rtl/>
                <w:lang w:eastAsia="zh-CN" w:bidi="ar-IQ"/>
              </w:rPr>
              <w:t>1</w:t>
            </w:r>
            <w:r w:rsidR="007F0B5A" w:rsidRPr="007F0B5A">
              <w:rPr>
                <w:rFonts w:ascii="Simplified Arabic" w:eastAsia="SimSun" w:hAnsi="Simplified Arabic" w:cs="Simplified Arabic" w:hint="cs"/>
                <w:sz w:val="32"/>
                <w:szCs w:val="32"/>
                <w:rtl/>
                <w:lang w:eastAsia="zh-CN" w:bidi="ar-IQ"/>
              </w:rPr>
              <w:t>-</w:t>
            </w:r>
            <w:r w:rsidRPr="007F0B5A">
              <w:rPr>
                <w:rFonts w:ascii="Simplified Arabic" w:eastAsia="SimSun" w:hAnsi="Simplified Arabic" w:cs="Simplified Arabic" w:hint="cs"/>
                <w:sz w:val="32"/>
                <w:szCs w:val="32"/>
                <w:rtl/>
                <w:lang w:eastAsia="zh-CN" w:bidi="ar-IQ"/>
              </w:rPr>
              <w:t>1</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كرة السلة على الكراسي المتحركة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2</w:t>
            </w:r>
            <w:r w:rsidR="007F0B5A">
              <w:rPr>
                <w:rFonts w:ascii="Times New Roman" w:eastAsia="SimSun" w:hAnsi="Times New Roman" w:cs="Simplified Arabic" w:hint="cs"/>
                <w:sz w:val="32"/>
                <w:szCs w:val="32"/>
                <w:rtl/>
                <w:lang w:eastAsia="zh-CN" w:bidi="ar-IQ"/>
              </w:rPr>
              <w:t>8</w:t>
            </w:r>
            <w:r>
              <w:rPr>
                <w:rFonts w:ascii="Times New Roman" w:eastAsia="SimSun" w:hAnsi="Times New Roman" w:cs="Simplified Arabic" w:hint="cs"/>
                <w:sz w:val="32"/>
                <w:szCs w:val="32"/>
                <w:rtl/>
                <w:lang w:eastAsia="zh-CN" w:bidi="ar-IQ"/>
              </w:rPr>
              <w:t>-</w:t>
            </w:r>
            <w:r w:rsidR="007F0B5A">
              <w:rPr>
                <w:rFonts w:ascii="Times New Roman" w:eastAsia="SimSun" w:hAnsi="Times New Roman" w:cs="Simplified Arabic" w:hint="cs"/>
                <w:sz w:val="32"/>
                <w:szCs w:val="32"/>
                <w:rtl/>
                <w:lang w:eastAsia="zh-CN" w:bidi="ar-IQ"/>
              </w:rPr>
              <w:t>29</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2-1-2</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Times New Roman" w:eastAsia="SimSun" w:hAnsi="Times New Roman"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التصنيف الطبي لمستخدمي الكراسي المتحركة (</w:t>
            </w:r>
            <w:r w:rsidRPr="00965F6D">
              <w:rPr>
                <w:rFonts w:ascii="Simplified Arabic" w:eastAsia="SimSun" w:hAnsi="Simplified Arabic" w:cs="Simplified Arabic"/>
                <w:b/>
                <w:bCs/>
                <w:sz w:val="28"/>
                <w:szCs w:val="28"/>
                <w:lang w:eastAsia="zh-CN" w:bidi="ar-IQ"/>
              </w:rPr>
              <w:t xml:space="preserve">iswwsf </w:t>
            </w:r>
            <w:r w:rsidRPr="00965F6D">
              <w:rPr>
                <w:rFonts w:ascii="Simplified Arabic" w:eastAsia="SimSun" w:hAnsi="Simplified Arabic" w:cs="Simplified Arabic"/>
                <w:b/>
                <w:bCs/>
                <w:sz w:val="28"/>
                <w:szCs w:val="28"/>
                <w:rtl/>
                <w:lang w:eastAsia="zh-CN" w:bidi="ar-IQ"/>
              </w:rPr>
              <w:t xml:space="preserve">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30-3</w:t>
            </w:r>
            <w:r w:rsidR="007F0B5A">
              <w:rPr>
                <w:rFonts w:ascii="Times New Roman" w:eastAsia="SimSun" w:hAnsi="Times New Roman" w:cs="Simplified Arabic" w:hint="cs"/>
                <w:sz w:val="32"/>
                <w:szCs w:val="32"/>
                <w:rtl/>
                <w:lang w:eastAsia="zh-CN" w:bidi="ar-IQ"/>
              </w:rPr>
              <w:t>1</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r w:rsidRPr="009A69A2">
              <w:rPr>
                <w:rFonts w:ascii="Times New Roman" w:eastAsia="SimSun" w:hAnsi="Times New Roman" w:cs="Simplified Arabic" w:hint="cs"/>
                <w:sz w:val="32"/>
                <w:szCs w:val="32"/>
                <w:rtl/>
                <w:lang w:eastAsia="zh-CN"/>
              </w:rPr>
              <w:t>2-1-3</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Times New Roman" w:eastAsia="SimSun" w:hAnsi="Times New Roman"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التصنيف الطبي للاعبي كرة السلة على الكراسي المتحركة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32</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r w:rsidRPr="009A69A2">
              <w:rPr>
                <w:rFonts w:ascii="Times New Roman" w:eastAsia="SimSun" w:hAnsi="Times New Roman" w:cs="Simplified Arabic" w:hint="cs"/>
                <w:sz w:val="32"/>
                <w:szCs w:val="32"/>
                <w:rtl/>
                <w:lang w:eastAsia="zh-CN"/>
              </w:rPr>
              <w:t>2-1-4</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الصفات والقدرات البدنية</w:t>
            </w:r>
            <w:r w:rsidR="007F0B5A">
              <w:rPr>
                <w:rFonts w:ascii="Simplified Arabic" w:eastAsia="SimSun" w:hAnsi="Simplified Arabic" w:cs="Simplified Arabic" w:hint="cs"/>
                <w:b/>
                <w:bCs/>
                <w:sz w:val="28"/>
                <w:szCs w:val="28"/>
                <w:rtl/>
                <w:lang w:eastAsia="zh-CN" w:bidi="ar-IQ"/>
              </w:rPr>
              <w:t xml:space="preserve"> والحركية</w:t>
            </w:r>
            <w:r w:rsidRPr="00965F6D">
              <w:rPr>
                <w:rFonts w:ascii="Simplified Arabic" w:eastAsia="SimSun" w:hAnsi="Simplified Arabic" w:cs="Simplified Arabic"/>
                <w:b/>
                <w:bCs/>
                <w:sz w:val="28"/>
                <w:szCs w:val="28"/>
                <w:rtl/>
                <w:lang w:eastAsia="zh-CN" w:bidi="ar-IQ"/>
              </w:rPr>
              <w:t xml:space="preserve"> للاعبي كرة السلة على الكراسي المتحركة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33-34</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r w:rsidRPr="009A69A2">
              <w:rPr>
                <w:rFonts w:ascii="Times New Roman" w:eastAsia="SimSun" w:hAnsi="Times New Roman" w:cs="Simplified Arabic" w:hint="cs"/>
                <w:sz w:val="32"/>
                <w:szCs w:val="32"/>
                <w:rtl/>
                <w:lang w:eastAsia="zh-CN"/>
              </w:rPr>
              <w:t>2-1-5</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Simplified Arabic" w:eastAsia="SimSun" w:hAnsi="Simplified Arabic" w:cs="Simplified Arabic"/>
                <w:b/>
                <w:bCs/>
                <w:sz w:val="28"/>
                <w:szCs w:val="28"/>
                <w:rtl/>
                <w:lang w:eastAsia="zh-CN"/>
              </w:rPr>
            </w:pPr>
            <w:r w:rsidRPr="00965F6D">
              <w:rPr>
                <w:rFonts w:ascii="Simplified Arabic" w:eastAsia="SimSun" w:hAnsi="Simplified Arabic" w:cs="Simplified Arabic"/>
                <w:b/>
                <w:bCs/>
                <w:color w:val="000000"/>
                <w:sz w:val="28"/>
                <w:szCs w:val="28"/>
                <w:rtl/>
                <w:lang w:eastAsia="zh-CN"/>
              </w:rPr>
              <w:t>تحمل القدرة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35</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r w:rsidRPr="009A69A2">
              <w:rPr>
                <w:rFonts w:ascii="Times New Roman" w:eastAsia="SimSun" w:hAnsi="Times New Roman" w:cs="Simplified Arabic" w:hint="cs"/>
                <w:sz w:val="32"/>
                <w:szCs w:val="32"/>
                <w:rtl/>
                <w:lang w:eastAsia="zh-CN"/>
              </w:rPr>
              <w:t>2-1-6</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Simplified Arabic" w:eastAsia="SimSun" w:hAnsi="Simplified Arabic" w:cs="Simplified Arabic"/>
                <w:b/>
                <w:bCs/>
                <w:sz w:val="28"/>
                <w:szCs w:val="28"/>
                <w:rtl/>
                <w:lang w:eastAsia="zh-CN"/>
              </w:rPr>
            </w:pPr>
            <w:r w:rsidRPr="00965F6D">
              <w:rPr>
                <w:rFonts w:ascii="Simplified Arabic" w:eastAsia="SimSun" w:hAnsi="Simplified Arabic" w:cs="Simplified Arabic"/>
                <w:b/>
                <w:bCs/>
                <w:color w:val="000000"/>
                <w:sz w:val="28"/>
                <w:szCs w:val="28"/>
                <w:rtl/>
                <w:lang w:eastAsia="zh-CN"/>
              </w:rPr>
              <w:t>تدريب تحمل القدرة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35-39</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r w:rsidRPr="009A69A2">
              <w:rPr>
                <w:rFonts w:ascii="Times New Roman" w:eastAsia="SimSun" w:hAnsi="Times New Roman" w:cs="Simplified Arabic" w:hint="cs"/>
                <w:sz w:val="32"/>
                <w:szCs w:val="32"/>
                <w:rtl/>
                <w:lang w:eastAsia="zh-CN"/>
              </w:rPr>
              <w:t>2-1-7</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Simplified Arabic" w:eastAsia="SimSun" w:hAnsi="Simplified Arabic" w:cs="Simplified Arabic"/>
                <w:b/>
                <w:bCs/>
                <w:sz w:val="28"/>
                <w:szCs w:val="28"/>
                <w:rtl/>
                <w:lang w:eastAsia="zh-CN"/>
              </w:rPr>
            </w:pPr>
            <w:r w:rsidRPr="00965F6D">
              <w:rPr>
                <w:rFonts w:ascii="Simplified Arabic" w:eastAsia="SimSun" w:hAnsi="Simplified Arabic" w:cs="Simplified Arabic" w:hint="cs"/>
                <w:b/>
                <w:bCs/>
                <w:color w:val="000000"/>
                <w:sz w:val="28"/>
                <w:szCs w:val="28"/>
                <w:rtl/>
                <w:lang w:eastAsia="zh-CN"/>
              </w:rPr>
              <w:t>أهمية</w:t>
            </w:r>
            <w:r w:rsidRPr="00965F6D">
              <w:rPr>
                <w:rFonts w:ascii="Simplified Arabic" w:eastAsia="SimSun" w:hAnsi="Simplified Arabic" w:cs="Simplified Arabic"/>
                <w:b/>
                <w:bCs/>
                <w:color w:val="000000"/>
                <w:sz w:val="28"/>
                <w:szCs w:val="28"/>
                <w:rtl/>
                <w:lang w:eastAsia="zh-CN"/>
              </w:rPr>
              <w:t xml:space="preserve"> تحمل القدرة للاعبي كرة السلة على الكراسي المتحركة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7F0B5A"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39</w:t>
            </w:r>
            <w:r w:rsidR="00E933EC">
              <w:rPr>
                <w:rFonts w:ascii="Times New Roman" w:eastAsia="SimSun" w:hAnsi="Times New Roman" w:cs="Simplified Arabic" w:hint="cs"/>
                <w:sz w:val="32"/>
                <w:szCs w:val="32"/>
                <w:rtl/>
                <w:lang w:eastAsia="zh-CN" w:bidi="ar-IQ"/>
              </w:rPr>
              <w:t>-4</w:t>
            </w:r>
            <w:r>
              <w:rPr>
                <w:rFonts w:ascii="Times New Roman" w:eastAsia="SimSun" w:hAnsi="Times New Roman" w:cs="Simplified Arabic" w:hint="cs"/>
                <w:sz w:val="32"/>
                <w:szCs w:val="32"/>
                <w:rtl/>
                <w:lang w:eastAsia="zh-CN" w:bidi="ar-IQ"/>
              </w:rPr>
              <w:t>0</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2-1-8</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b/>
                <w:bCs/>
                <w:sz w:val="28"/>
                <w:szCs w:val="28"/>
                <w:rtl/>
                <w:lang w:eastAsia="zh-CN" w:bidi="ar-IQ"/>
              </w:rPr>
            </w:pPr>
            <w:r w:rsidRPr="00965F6D">
              <w:rPr>
                <w:rFonts w:ascii="Simplified Arabic" w:eastAsia="SimSun" w:hAnsi="Simplified Arabic" w:cs="Simplified Arabic"/>
                <w:b/>
                <w:bCs/>
                <w:sz w:val="28"/>
                <w:szCs w:val="28"/>
                <w:rtl/>
                <w:lang w:eastAsia="zh-CN"/>
              </w:rPr>
              <w:t>الإدراك الحس ــ حركي</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7F0B5A">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4</w:t>
            </w:r>
            <w:r w:rsidR="007F0B5A">
              <w:rPr>
                <w:rFonts w:ascii="Times New Roman" w:eastAsia="SimSun" w:hAnsi="Times New Roman" w:cs="Simplified Arabic" w:hint="cs"/>
                <w:sz w:val="32"/>
                <w:szCs w:val="32"/>
                <w:rtl/>
                <w:lang w:eastAsia="zh-CN" w:bidi="ar-IQ"/>
              </w:rPr>
              <w:t>1</w:t>
            </w:r>
            <w:r>
              <w:rPr>
                <w:rFonts w:ascii="Times New Roman" w:eastAsia="SimSun" w:hAnsi="Times New Roman" w:cs="Simplified Arabic" w:hint="cs"/>
                <w:sz w:val="32"/>
                <w:szCs w:val="32"/>
                <w:rtl/>
                <w:lang w:eastAsia="zh-CN" w:bidi="ar-IQ"/>
              </w:rPr>
              <w:t>-4</w:t>
            </w:r>
            <w:r w:rsidR="007F0B5A">
              <w:rPr>
                <w:rFonts w:ascii="Times New Roman" w:eastAsia="SimSun" w:hAnsi="Times New Roman" w:cs="Simplified Arabic" w:hint="cs"/>
                <w:sz w:val="32"/>
                <w:szCs w:val="32"/>
                <w:rtl/>
                <w:lang w:eastAsia="zh-CN" w:bidi="ar-IQ"/>
              </w:rPr>
              <w:t>2</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2-1-9</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b/>
                <w:bCs/>
                <w:sz w:val="28"/>
                <w:szCs w:val="28"/>
                <w:rtl/>
                <w:lang w:eastAsia="zh-CN"/>
              </w:rPr>
            </w:pPr>
            <w:r w:rsidRPr="00965F6D">
              <w:rPr>
                <w:rFonts w:ascii="Simplified Arabic" w:eastAsia="SimSun" w:hAnsi="Simplified Arabic" w:cs="Simplified Arabic"/>
                <w:b/>
                <w:bCs/>
                <w:sz w:val="28"/>
                <w:szCs w:val="28"/>
                <w:rtl/>
                <w:lang w:eastAsia="zh-CN"/>
              </w:rPr>
              <w:t>كيف يحدث الإدراك الحس ــ حركي</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7F0B5A">
            <w:pPr>
              <w:spacing w:after="0" w:line="240" w:lineRule="auto"/>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 xml:space="preserve">   </w:t>
            </w:r>
            <w:r w:rsidR="007F0B5A">
              <w:rPr>
                <w:rFonts w:ascii="Times New Roman" w:eastAsia="SimSun" w:hAnsi="Times New Roman" w:cs="Simplified Arabic" w:hint="cs"/>
                <w:sz w:val="32"/>
                <w:szCs w:val="32"/>
                <w:rtl/>
                <w:lang w:eastAsia="zh-CN" w:bidi="ar-IQ"/>
              </w:rPr>
              <w:t>42</w:t>
            </w:r>
            <w:r>
              <w:rPr>
                <w:rFonts w:ascii="Times New Roman" w:eastAsia="SimSun" w:hAnsi="Times New Roman" w:cs="Simplified Arabic" w:hint="cs"/>
                <w:sz w:val="32"/>
                <w:szCs w:val="32"/>
                <w:rtl/>
                <w:lang w:eastAsia="zh-CN" w:bidi="ar-IQ"/>
              </w:rPr>
              <w:t>-4</w:t>
            </w:r>
            <w:r w:rsidR="007F0B5A">
              <w:rPr>
                <w:rFonts w:ascii="Times New Roman" w:eastAsia="SimSun" w:hAnsi="Times New Roman" w:cs="Simplified Arabic" w:hint="cs"/>
                <w:sz w:val="32"/>
                <w:szCs w:val="32"/>
                <w:rtl/>
                <w:lang w:eastAsia="zh-CN" w:bidi="ar-IQ"/>
              </w:rPr>
              <w:t>3</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2-1-10</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37445B">
            <w:pPr>
              <w:bidi w:val="0"/>
              <w:spacing w:after="0" w:line="240" w:lineRule="auto"/>
              <w:jc w:val="right"/>
              <w:rPr>
                <w:rFonts w:ascii="Times New Roman" w:eastAsia="SimSun" w:hAnsi="Times New Roman" w:cs="Simplified Arabic"/>
                <w:b/>
                <w:bCs/>
                <w:sz w:val="28"/>
                <w:szCs w:val="28"/>
                <w:lang w:eastAsia="zh-CN"/>
              </w:rPr>
            </w:pPr>
            <w:r w:rsidRPr="00965F6D">
              <w:rPr>
                <w:rFonts w:ascii="Simplified Arabic" w:eastAsia="SimSun" w:hAnsi="Simplified Arabic" w:cs="Simplified Arabic"/>
                <w:b/>
                <w:bCs/>
                <w:sz w:val="28"/>
                <w:szCs w:val="28"/>
                <w:rtl/>
                <w:lang w:eastAsia="zh-CN"/>
              </w:rPr>
              <w:t>المدركات الحسية الخاصة بلعبة كرة السلة على الكراسي المتحركة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4</w:t>
            </w:r>
            <w:r w:rsidR="00FF3432">
              <w:rPr>
                <w:rFonts w:ascii="Times New Roman" w:eastAsia="SimSun" w:hAnsi="Times New Roman" w:cs="Simplified Arabic" w:hint="cs"/>
                <w:sz w:val="32"/>
                <w:szCs w:val="32"/>
                <w:rtl/>
                <w:lang w:eastAsia="zh-CN" w:bidi="ar-IQ"/>
              </w:rPr>
              <w:t>4</w:t>
            </w:r>
            <w:r>
              <w:rPr>
                <w:rFonts w:ascii="Times New Roman" w:eastAsia="SimSun" w:hAnsi="Times New Roman" w:cs="Simplified Arabic" w:hint="cs"/>
                <w:sz w:val="32"/>
                <w:szCs w:val="32"/>
                <w:rtl/>
                <w:lang w:eastAsia="zh-CN" w:bidi="ar-IQ"/>
              </w:rPr>
              <w:t>-4</w:t>
            </w:r>
            <w:r w:rsidR="00FF3432">
              <w:rPr>
                <w:rFonts w:ascii="Times New Roman" w:eastAsia="SimSun" w:hAnsi="Times New Roman" w:cs="Simplified Arabic" w:hint="cs"/>
                <w:sz w:val="32"/>
                <w:szCs w:val="32"/>
                <w:rtl/>
                <w:lang w:eastAsia="zh-CN" w:bidi="ar-IQ"/>
              </w:rPr>
              <w:t>5</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2-1-11</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lang w:eastAsia="zh-CN"/>
              </w:rPr>
            </w:pPr>
            <w:r w:rsidRPr="00965F6D">
              <w:rPr>
                <w:rFonts w:ascii="Simplified Arabic" w:eastAsia="SimSun" w:hAnsi="Simplified Arabic" w:cs="Simplified Arabic"/>
                <w:b/>
                <w:bCs/>
                <w:sz w:val="28"/>
                <w:szCs w:val="28"/>
                <w:rtl/>
                <w:lang w:eastAsia="zh-CN"/>
              </w:rPr>
              <w:t>أهمية الإدراك الح</w:t>
            </w:r>
            <w:r w:rsidRPr="00965F6D">
              <w:rPr>
                <w:rFonts w:ascii="Simplified Arabic" w:eastAsia="SimSun" w:hAnsi="Simplified Arabic" w:cs="Simplified Arabic" w:hint="cs"/>
                <w:b/>
                <w:bCs/>
                <w:sz w:val="28"/>
                <w:szCs w:val="28"/>
                <w:rtl/>
                <w:lang w:eastAsia="zh-CN"/>
              </w:rPr>
              <w:t>س-</w:t>
            </w:r>
            <w:r w:rsidRPr="00965F6D">
              <w:rPr>
                <w:rFonts w:ascii="Simplified Arabic" w:eastAsia="SimSun" w:hAnsi="Simplified Arabic" w:cs="Simplified Arabic"/>
                <w:b/>
                <w:bCs/>
                <w:sz w:val="28"/>
                <w:szCs w:val="28"/>
                <w:rtl/>
                <w:lang w:eastAsia="zh-CN"/>
              </w:rPr>
              <w:t xml:space="preserve">حركي </w:t>
            </w:r>
            <w:r w:rsidRPr="00965F6D">
              <w:rPr>
                <w:rFonts w:ascii="Simplified Arabic" w:eastAsia="SimSun" w:hAnsi="Simplified Arabic" w:cs="Simplified Arabic" w:hint="cs"/>
                <w:b/>
                <w:bCs/>
                <w:sz w:val="28"/>
                <w:szCs w:val="28"/>
                <w:rtl/>
                <w:lang w:eastAsia="zh-CN"/>
              </w:rPr>
              <w:t xml:space="preserve">بلعبة </w:t>
            </w:r>
            <w:r w:rsidRPr="00965F6D">
              <w:rPr>
                <w:rFonts w:ascii="Simplified Arabic" w:eastAsia="SimSun" w:hAnsi="Simplified Arabic" w:cs="Simplified Arabic"/>
                <w:b/>
                <w:bCs/>
                <w:sz w:val="28"/>
                <w:szCs w:val="28"/>
                <w:rtl/>
                <w:lang w:eastAsia="zh-CN"/>
              </w:rPr>
              <w:t>كرة السلة على الكراسي المتحرك</w:t>
            </w:r>
            <w:r w:rsidRPr="00965F6D">
              <w:rPr>
                <w:rFonts w:ascii="Simplified Arabic" w:eastAsia="SimSun" w:hAnsi="Simplified Arabic" w:cs="Simplified Arabic" w:hint="cs"/>
                <w:b/>
                <w:bCs/>
                <w:sz w:val="28"/>
                <w:szCs w:val="28"/>
                <w:rtl/>
                <w:lang w:eastAsia="zh-CN"/>
              </w:rPr>
              <w:t>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4</w:t>
            </w:r>
            <w:r w:rsidR="00FF3432">
              <w:rPr>
                <w:rFonts w:ascii="Times New Roman" w:eastAsia="SimSun" w:hAnsi="Times New Roman" w:cs="Simplified Arabic" w:hint="cs"/>
                <w:sz w:val="32"/>
                <w:szCs w:val="32"/>
                <w:rtl/>
                <w:lang w:eastAsia="zh-CN" w:bidi="ar-IQ"/>
              </w:rPr>
              <w:t>6</w:t>
            </w:r>
            <w:r>
              <w:rPr>
                <w:rFonts w:ascii="Times New Roman" w:eastAsia="SimSun" w:hAnsi="Times New Roman" w:cs="Simplified Arabic" w:hint="cs"/>
                <w:sz w:val="32"/>
                <w:szCs w:val="32"/>
                <w:rtl/>
                <w:lang w:eastAsia="zh-CN" w:bidi="ar-IQ"/>
              </w:rPr>
              <w:t>-4</w:t>
            </w:r>
            <w:r w:rsidR="00FF3432">
              <w:rPr>
                <w:rFonts w:ascii="Times New Roman" w:eastAsia="SimSun" w:hAnsi="Times New Roman" w:cs="Simplified Arabic" w:hint="cs"/>
                <w:sz w:val="32"/>
                <w:szCs w:val="32"/>
                <w:rtl/>
                <w:lang w:eastAsia="zh-CN" w:bidi="ar-IQ"/>
              </w:rPr>
              <w:t>7</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2-1-12</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rtl/>
                <w:lang w:eastAsia="zh-CN"/>
              </w:rPr>
            </w:pPr>
            <w:r w:rsidRPr="00965F6D">
              <w:rPr>
                <w:rFonts w:ascii="Simplified Arabic" w:eastAsia="SimSun" w:hAnsi="Simplified Arabic" w:cs="Simplified Arabic"/>
                <w:b/>
                <w:bCs/>
                <w:sz w:val="28"/>
                <w:szCs w:val="28"/>
                <w:rtl/>
                <w:lang w:eastAsia="zh-CN"/>
              </w:rPr>
              <w:t xml:space="preserve">المهارات </w:t>
            </w:r>
            <w:r w:rsidRPr="00965F6D">
              <w:rPr>
                <w:rFonts w:ascii="Simplified Arabic" w:eastAsia="SimSun" w:hAnsi="Simplified Arabic" w:cs="Simplified Arabic" w:hint="cs"/>
                <w:b/>
                <w:bCs/>
                <w:sz w:val="28"/>
                <w:szCs w:val="28"/>
                <w:rtl/>
                <w:lang w:eastAsia="zh-CN"/>
              </w:rPr>
              <w:t>الأساسية</w:t>
            </w:r>
            <w:r w:rsidRPr="00965F6D">
              <w:rPr>
                <w:rFonts w:ascii="Simplified Arabic" w:eastAsia="SimSun" w:hAnsi="Simplified Arabic" w:cs="Simplified Arabic"/>
                <w:b/>
                <w:bCs/>
                <w:sz w:val="28"/>
                <w:szCs w:val="28"/>
                <w:rtl/>
                <w:lang w:eastAsia="zh-CN"/>
              </w:rPr>
              <w:t xml:space="preserve"> في كرة السلة على الكراسي المتحركة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4</w:t>
            </w:r>
            <w:r w:rsidR="00FF3432">
              <w:rPr>
                <w:rFonts w:ascii="Times New Roman" w:eastAsia="SimSun" w:hAnsi="Times New Roman" w:cs="Simplified Arabic" w:hint="cs"/>
                <w:sz w:val="32"/>
                <w:szCs w:val="32"/>
                <w:rtl/>
                <w:lang w:eastAsia="zh-CN" w:bidi="ar-IQ"/>
              </w:rPr>
              <w:t>8</w:t>
            </w:r>
            <w:r>
              <w:rPr>
                <w:rFonts w:ascii="Times New Roman" w:eastAsia="SimSun" w:hAnsi="Times New Roman" w:cs="Simplified Arabic" w:hint="cs"/>
                <w:sz w:val="32"/>
                <w:szCs w:val="32"/>
                <w:rtl/>
                <w:lang w:eastAsia="zh-CN" w:bidi="ar-IQ"/>
              </w:rPr>
              <w:t>-5</w:t>
            </w:r>
            <w:r w:rsidR="00FF3432">
              <w:rPr>
                <w:rFonts w:ascii="Times New Roman" w:eastAsia="SimSun" w:hAnsi="Times New Roman" w:cs="Simplified Arabic" w:hint="cs"/>
                <w:sz w:val="32"/>
                <w:szCs w:val="32"/>
                <w:rtl/>
                <w:lang w:eastAsia="zh-CN" w:bidi="ar-IQ"/>
              </w:rPr>
              <w:t>2</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lastRenderedPageBreak/>
              <w:t>2-2</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lang w:eastAsia="zh-CN"/>
              </w:rPr>
            </w:pPr>
            <w:r w:rsidRPr="00965F6D">
              <w:rPr>
                <w:rFonts w:ascii="Simplified Arabic" w:eastAsia="SimSun" w:hAnsi="Simplified Arabic" w:cs="Simplified Arabic"/>
                <w:b/>
                <w:bCs/>
                <w:sz w:val="28"/>
                <w:szCs w:val="28"/>
                <w:rtl/>
                <w:lang w:eastAsia="zh-CN"/>
              </w:rPr>
              <w:t xml:space="preserve"> الدراسات </w:t>
            </w:r>
            <w:r w:rsidRPr="00965F6D">
              <w:rPr>
                <w:rFonts w:ascii="Simplified Arabic" w:eastAsia="SimSun" w:hAnsi="Simplified Arabic" w:cs="Simplified Arabic"/>
                <w:b/>
                <w:bCs/>
                <w:sz w:val="28"/>
                <w:szCs w:val="28"/>
                <w:rtl/>
                <w:lang w:eastAsia="zh-CN" w:bidi="ar-IQ"/>
              </w:rPr>
              <w:t>ال</w:t>
            </w:r>
            <w:r w:rsidRPr="00965F6D">
              <w:rPr>
                <w:rFonts w:ascii="Simplified Arabic" w:eastAsia="SimSun" w:hAnsi="Simplified Arabic" w:cs="Simplified Arabic" w:hint="cs"/>
                <w:b/>
                <w:bCs/>
                <w:sz w:val="28"/>
                <w:szCs w:val="28"/>
                <w:rtl/>
                <w:lang w:eastAsia="zh-CN" w:bidi="ar-IQ"/>
              </w:rPr>
              <w:t>س</w:t>
            </w:r>
            <w:r w:rsidRPr="00965F6D">
              <w:rPr>
                <w:rFonts w:ascii="Simplified Arabic" w:eastAsia="SimSun" w:hAnsi="Simplified Arabic" w:cs="Simplified Arabic"/>
                <w:b/>
                <w:bCs/>
                <w:sz w:val="28"/>
                <w:szCs w:val="28"/>
                <w:rtl/>
                <w:lang w:eastAsia="zh-CN" w:bidi="ar-IQ"/>
              </w:rPr>
              <w:t>اب</w:t>
            </w:r>
            <w:r w:rsidRPr="00965F6D">
              <w:rPr>
                <w:rFonts w:ascii="Simplified Arabic" w:eastAsia="SimSun" w:hAnsi="Simplified Arabic" w:cs="Simplified Arabic" w:hint="cs"/>
                <w:b/>
                <w:bCs/>
                <w:sz w:val="28"/>
                <w:szCs w:val="28"/>
                <w:rtl/>
                <w:lang w:eastAsia="zh-CN" w:bidi="ar-IQ"/>
              </w:rPr>
              <w:t>ق</w:t>
            </w:r>
            <w:r w:rsidRPr="00965F6D">
              <w:rPr>
                <w:rFonts w:ascii="Simplified Arabic" w:eastAsia="SimSun" w:hAnsi="Simplified Arabic" w:cs="Simplified Arabic"/>
                <w:b/>
                <w:bCs/>
                <w:sz w:val="28"/>
                <w:szCs w:val="28"/>
                <w:rtl/>
                <w:lang w:eastAsia="zh-CN" w:bidi="ar-IQ"/>
              </w:rPr>
              <w:t>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5</w:t>
            </w:r>
            <w:r w:rsidR="00FF3432">
              <w:rPr>
                <w:rFonts w:ascii="Times New Roman" w:eastAsia="SimSun" w:hAnsi="Times New Roman" w:cs="Simplified Arabic" w:hint="cs"/>
                <w:sz w:val="32"/>
                <w:szCs w:val="32"/>
                <w:rtl/>
                <w:lang w:eastAsia="zh-CN" w:bidi="ar-IQ"/>
              </w:rPr>
              <w:t>3</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2-2-1</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rPr>
              <w:t xml:space="preserve">دراسة نعيم عبد الحسين الربيعي </w:t>
            </w:r>
            <w:r w:rsidRPr="00965F6D">
              <w:rPr>
                <w:rFonts w:ascii="Simplified Arabic" w:eastAsia="SimSun" w:hAnsi="Simplified Arabic" w:cs="Simplified Arabic" w:hint="cs"/>
                <w:b/>
                <w:bCs/>
                <w:sz w:val="28"/>
                <w:szCs w:val="28"/>
                <w:rtl/>
                <w:lang w:eastAsia="zh-CN" w:bidi="ar-IQ"/>
              </w:rPr>
              <w:t xml:space="preserve">(2005)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5</w:t>
            </w:r>
            <w:r w:rsidR="00FF3432">
              <w:rPr>
                <w:rFonts w:ascii="Times New Roman" w:eastAsia="SimSun" w:hAnsi="Times New Roman" w:cs="Simplified Arabic" w:hint="cs"/>
                <w:sz w:val="32"/>
                <w:szCs w:val="32"/>
                <w:rtl/>
                <w:lang w:eastAsia="zh-CN" w:bidi="ar-IQ"/>
              </w:rPr>
              <w:t>3</w:t>
            </w:r>
            <w:r>
              <w:rPr>
                <w:rFonts w:ascii="Times New Roman" w:eastAsia="SimSun" w:hAnsi="Times New Roman" w:cs="Simplified Arabic" w:hint="cs"/>
                <w:sz w:val="32"/>
                <w:szCs w:val="32"/>
                <w:rtl/>
                <w:lang w:eastAsia="zh-CN" w:bidi="ar-IQ"/>
              </w:rPr>
              <w:t>-5</w:t>
            </w:r>
            <w:r w:rsidR="00FF3432">
              <w:rPr>
                <w:rFonts w:ascii="Times New Roman" w:eastAsia="SimSun" w:hAnsi="Times New Roman" w:cs="Simplified Arabic" w:hint="cs"/>
                <w:sz w:val="32"/>
                <w:szCs w:val="32"/>
                <w:rtl/>
                <w:lang w:eastAsia="zh-CN" w:bidi="ar-IQ"/>
              </w:rPr>
              <w:t>4</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2-2-2</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rtl/>
                <w:lang w:eastAsia="zh-CN"/>
              </w:rPr>
            </w:pPr>
            <w:r w:rsidRPr="00965F6D">
              <w:rPr>
                <w:rFonts w:ascii="Simplified Arabic" w:eastAsia="SimSun" w:hAnsi="Simplified Arabic" w:cs="Simplified Arabic" w:hint="cs"/>
                <w:b/>
                <w:bCs/>
                <w:sz w:val="28"/>
                <w:szCs w:val="28"/>
                <w:rtl/>
                <w:lang w:eastAsia="zh-CN" w:bidi="ar-IQ"/>
              </w:rPr>
              <w:t>دراسة ثائر صالح شنيار(2012)</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E933EC"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5</w:t>
            </w:r>
            <w:r w:rsidR="00FF3432">
              <w:rPr>
                <w:rFonts w:ascii="Times New Roman" w:eastAsia="SimSun" w:hAnsi="Times New Roman" w:cs="Simplified Arabic" w:hint="cs"/>
                <w:sz w:val="32"/>
                <w:szCs w:val="32"/>
                <w:rtl/>
                <w:lang w:eastAsia="zh-CN" w:bidi="ar-IQ"/>
              </w:rPr>
              <w:t>5</w:t>
            </w:r>
            <w:r>
              <w:rPr>
                <w:rFonts w:ascii="Times New Roman" w:eastAsia="SimSun" w:hAnsi="Times New Roman" w:cs="Simplified Arabic" w:hint="cs"/>
                <w:sz w:val="32"/>
                <w:szCs w:val="32"/>
                <w:rtl/>
                <w:lang w:eastAsia="zh-CN" w:bidi="ar-IQ"/>
              </w:rPr>
              <w:t>-5</w:t>
            </w:r>
            <w:r w:rsidR="00FF3432">
              <w:rPr>
                <w:rFonts w:ascii="Times New Roman" w:eastAsia="SimSun" w:hAnsi="Times New Roman" w:cs="Simplified Arabic" w:hint="cs"/>
                <w:sz w:val="32"/>
                <w:szCs w:val="32"/>
                <w:rtl/>
                <w:lang w:eastAsia="zh-CN" w:bidi="ar-IQ"/>
              </w:rPr>
              <w:t>6</w:t>
            </w:r>
          </w:p>
        </w:tc>
      </w:tr>
      <w:tr w:rsidR="009A69A2" w:rsidRPr="009A69A2" w:rsidTr="007F0B5A">
        <w:tc>
          <w:tcPr>
            <w:tcW w:w="171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2-2-3</w:t>
            </w:r>
          </w:p>
        </w:tc>
        <w:tc>
          <w:tcPr>
            <w:tcW w:w="6930" w:type="dxa"/>
            <w:gridSpan w:val="3"/>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before="10" w:after="0" w:line="240" w:lineRule="auto"/>
              <w:jc w:val="right"/>
              <w:rPr>
                <w:rFonts w:ascii="Simplified Arabic" w:eastAsia="SimSun" w:hAnsi="Simplified Arabic" w:cs="Simplified Arabic"/>
                <w:b/>
                <w:bCs/>
                <w:sz w:val="28"/>
                <w:szCs w:val="28"/>
                <w:rtl/>
                <w:lang w:eastAsia="zh-CN"/>
              </w:rPr>
            </w:pPr>
            <w:r w:rsidRPr="00965F6D">
              <w:rPr>
                <w:rFonts w:ascii="Simplified Arabic" w:eastAsia="SimSun" w:hAnsi="Simplified Arabic" w:cs="Simplified Arabic"/>
                <w:b/>
                <w:bCs/>
                <w:sz w:val="28"/>
                <w:szCs w:val="28"/>
                <w:rtl/>
                <w:lang w:eastAsia="zh-CN"/>
              </w:rPr>
              <w:t>مناقشة الدراسة السابقة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A69A2" w:rsidRDefault="00FF3432"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57</w:t>
            </w:r>
          </w:p>
        </w:tc>
      </w:tr>
      <w:tr w:rsidR="009A69A2" w:rsidRPr="009A69A2" w:rsidTr="009A69A2">
        <w:tc>
          <w:tcPr>
            <w:tcW w:w="10260" w:type="dxa"/>
            <w:gridSpan w:val="5"/>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9A69A2"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9A69A2">
              <w:rPr>
                <w:rFonts w:ascii="Times New Roman" w:eastAsia="SimSun" w:hAnsi="Times New Roman" w:cs="Simplified Arabic" w:hint="cs"/>
                <w:b/>
                <w:bCs/>
                <w:sz w:val="32"/>
                <w:szCs w:val="32"/>
                <w:rtl/>
                <w:lang w:eastAsia="zh-CN" w:bidi="ar-IQ"/>
              </w:rPr>
              <w:t>الباب الثالث</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rPr>
            </w:pPr>
            <w:r w:rsidRPr="00965F6D">
              <w:rPr>
                <w:rFonts w:ascii="Times New Roman" w:eastAsia="SimSun" w:hAnsi="Times New Roman" w:cs="Simplified Arabic" w:hint="cs"/>
                <w:b/>
                <w:bCs/>
                <w:sz w:val="28"/>
                <w:szCs w:val="28"/>
                <w:rtl/>
                <w:lang w:eastAsia="zh-CN"/>
              </w:rPr>
              <w:t xml:space="preserve">منهجية البحث وإجراءاته الميدانية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0</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keepNext/>
              <w:spacing w:after="0" w:line="240" w:lineRule="auto"/>
              <w:ind w:right="26"/>
              <w:jc w:val="lowKashida"/>
              <w:outlineLvl w:val="3"/>
              <w:rPr>
                <w:rFonts w:ascii="Times New Roman" w:eastAsia="Times New Roman" w:hAnsi="Times New Roman" w:cs="Simplified Arabic"/>
                <w:b/>
                <w:bCs/>
                <w:color w:val="000000"/>
                <w:sz w:val="28"/>
                <w:szCs w:val="28"/>
                <w:rtl/>
              </w:rPr>
            </w:pPr>
            <w:r w:rsidRPr="00965F6D">
              <w:rPr>
                <w:rFonts w:ascii="Times New Roman" w:eastAsia="Times New Roman" w:hAnsi="Times New Roman" w:cs="Simplified Arabic" w:hint="cs"/>
                <w:b/>
                <w:bCs/>
                <w:color w:val="000000"/>
                <w:sz w:val="28"/>
                <w:szCs w:val="28"/>
                <w:rtl/>
              </w:rPr>
              <w:t>منهج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0</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مجتمع وعينة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3-2-1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مجتمع البحث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3-2-2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عينة البحث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rPr>
              <w:t xml:space="preserve">أدوات البحث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3-3-1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37445B" w:rsidRDefault="0037445B" w:rsidP="009A69A2">
            <w:pPr>
              <w:spacing w:after="0" w:line="240" w:lineRule="auto"/>
              <w:jc w:val="both"/>
              <w:rPr>
                <w:rFonts w:ascii="Times New Roman" w:eastAsia="SimSun" w:hAnsi="Times New Roman" w:cs="Simplified Arabic"/>
                <w:b/>
                <w:bCs/>
                <w:sz w:val="28"/>
                <w:szCs w:val="28"/>
                <w:rtl/>
                <w:lang w:eastAsia="zh-CN" w:bidi="ar-IQ"/>
              </w:rPr>
            </w:pPr>
            <w:r w:rsidRPr="0037445B">
              <w:rPr>
                <w:rFonts w:ascii="Times New Roman" w:eastAsia="SimSun" w:hAnsi="Times New Roman" w:cs="Simplified Arabic" w:hint="cs"/>
                <w:b/>
                <w:bCs/>
                <w:sz w:val="28"/>
                <w:szCs w:val="28"/>
                <w:rtl/>
                <w:lang w:eastAsia="zh-CN" w:bidi="ar-IQ"/>
              </w:rPr>
              <w:t>وسائل جمع المعلومات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3-3-2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37445B" w:rsidP="009A69A2">
            <w:pPr>
              <w:spacing w:after="0" w:line="240" w:lineRule="auto"/>
              <w:jc w:val="both"/>
              <w:rPr>
                <w:rFonts w:ascii="Times New Roman" w:eastAsia="SimSun" w:hAnsi="Times New Roman" w:cs="Simplified Arabic"/>
                <w:sz w:val="28"/>
                <w:szCs w:val="28"/>
                <w:rtl/>
                <w:lang w:eastAsia="zh-CN" w:bidi="ar-IQ"/>
              </w:rPr>
            </w:pPr>
            <w:r w:rsidRPr="00965F6D">
              <w:rPr>
                <w:rFonts w:ascii="Simplified Arabic" w:eastAsia="SimSun" w:hAnsi="Simplified Arabic" w:cs="Simplified Arabic"/>
                <w:b/>
                <w:bCs/>
                <w:sz w:val="28"/>
                <w:szCs w:val="28"/>
                <w:rtl/>
                <w:lang w:eastAsia="zh-CN" w:bidi="ar-IQ"/>
              </w:rPr>
              <w:t>الأدوات والأجهزة  المستخدمة في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2</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sz w:val="28"/>
                <w:szCs w:val="28"/>
                <w:rtl/>
                <w:lang w:eastAsia="zh-CN" w:bidi="ar-IQ"/>
              </w:rPr>
            </w:pPr>
            <w:r w:rsidRPr="00965F6D">
              <w:rPr>
                <w:rFonts w:ascii="Simplified Arabic" w:eastAsia="SimSun" w:hAnsi="Simplified Arabic" w:cs="Simplified Arabic"/>
                <w:b/>
                <w:bCs/>
                <w:sz w:val="28"/>
                <w:szCs w:val="28"/>
                <w:rtl/>
                <w:lang w:eastAsia="zh-CN"/>
              </w:rPr>
              <w:t>إجراءات البحث الميدانية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3</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sz w:val="28"/>
                <w:szCs w:val="28"/>
                <w:rtl/>
                <w:lang w:eastAsia="zh-CN" w:bidi="ar-IQ"/>
              </w:rPr>
            </w:pPr>
            <w:r w:rsidRPr="00965F6D">
              <w:rPr>
                <w:rFonts w:ascii="Simplified Arabic" w:eastAsia="SimSun" w:hAnsi="Simplified Arabic" w:cs="Simplified Arabic"/>
                <w:b/>
                <w:bCs/>
                <w:sz w:val="28"/>
                <w:szCs w:val="28"/>
                <w:rtl/>
                <w:lang w:eastAsia="zh-CN" w:bidi="ar-IQ"/>
              </w:rPr>
              <w:t>تحديد متغيرات البحث واختباراتها</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3</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3-4-1-1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FF3432" w:rsidP="0037445B">
            <w:pPr>
              <w:spacing w:after="0" w:line="240" w:lineRule="auto"/>
              <w:jc w:val="both"/>
              <w:rPr>
                <w:rFonts w:ascii="Simplified Arabic" w:eastAsia="SimSun" w:hAnsi="Simplified Arabic" w:cs="Simplified Arabic"/>
                <w:b/>
                <w:bCs/>
                <w:sz w:val="28"/>
                <w:szCs w:val="28"/>
                <w:lang w:eastAsia="zh-CN" w:bidi="ar-IQ"/>
              </w:rPr>
            </w:pPr>
            <w:r>
              <w:rPr>
                <w:rFonts w:ascii="Simplified Arabic" w:eastAsia="SimSun" w:hAnsi="Simplified Arabic" w:cs="Simplified Arabic"/>
                <w:b/>
                <w:bCs/>
                <w:sz w:val="28"/>
                <w:szCs w:val="28"/>
                <w:rtl/>
                <w:lang w:eastAsia="zh-CN" w:bidi="ar-IQ"/>
              </w:rPr>
              <w:t>تحديد</w:t>
            </w:r>
            <w:r>
              <w:rPr>
                <w:rFonts w:ascii="Simplified Arabic" w:eastAsia="SimSun" w:hAnsi="Simplified Arabic" w:cs="Simplified Arabic" w:hint="cs"/>
                <w:b/>
                <w:bCs/>
                <w:sz w:val="28"/>
                <w:szCs w:val="28"/>
                <w:rtl/>
                <w:lang w:eastAsia="zh-CN" w:bidi="ar-IQ"/>
              </w:rPr>
              <w:t xml:space="preserve"> </w:t>
            </w:r>
            <w:r w:rsidR="009A69A2" w:rsidRPr="00965F6D">
              <w:rPr>
                <w:rFonts w:ascii="Simplified Arabic" w:eastAsia="SimSun" w:hAnsi="Simplified Arabic" w:cs="Simplified Arabic"/>
                <w:b/>
                <w:bCs/>
                <w:sz w:val="28"/>
                <w:szCs w:val="28"/>
                <w:rtl/>
                <w:lang w:eastAsia="zh-CN" w:bidi="ar-IQ"/>
              </w:rPr>
              <w:t>الم</w:t>
            </w:r>
            <w:r>
              <w:rPr>
                <w:rFonts w:ascii="Simplified Arabic" w:eastAsia="SimSun" w:hAnsi="Simplified Arabic" w:cs="Simplified Arabic"/>
                <w:b/>
                <w:bCs/>
                <w:sz w:val="28"/>
                <w:szCs w:val="28"/>
                <w:rtl/>
                <w:lang w:eastAsia="zh-CN" w:bidi="ar-IQ"/>
              </w:rPr>
              <w:t>تغيرات المستخدمة لل</w:t>
            </w:r>
            <w:r>
              <w:rPr>
                <w:rFonts w:ascii="Simplified Arabic" w:eastAsia="SimSun" w:hAnsi="Simplified Arabic" w:cs="Simplified Arabic" w:hint="cs"/>
                <w:b/>
                <w:bCs/>
                <w:sz w:val="28"/>
                <w:szCs w:val="28"/>
                <w:rtl/>
                <w:lang w:eastAsia="zh-CN" w:bidi="ar-IQ"/>
              </w:rPr>
              <w:t>تحمل القدرة والادراك</w:t>
            </w:r>
            <w:r>
              <w:rPr>
                <w:rFonts w:ascii="Simplified Arabic" w:eastAsia="SimSun" w:hAnsi="Simplified Arabic" w:cs="Simplified Arabic"/>
                <w:b/>
                <w:bCs/>
                <w:sz w:val="28"/>
                <w:szCs w:val="28"/>
                <w:rtl/>
                <w:lang w:eastAsia="zh-CN" w:bidi="ar-IQ"/>
              </w:rPr>
              <w:t xml:space="preserve"> </w:t>
            </w:r>
            <w:r w:rsidR="009A69A2" w:rsidRPr="00965F6D">
              <w:rPr>
                <w:rFonts w:ascii="Simplified Arabic" w:eastAsia="SimSun" w:hAnsi="Simplified Arabic" w:cs="Simplified Arabic"/>
                <w:b/>
                <w:bCs/>
                <w:sz w:val="28"/>
                <w:szCs w:val="28"/>
                <w:rtl/>
                <w:lang w:eastAsia="zh-CN" w:bidi="ar-IQ"/>
              </w:rPr>
              <w:t>الحس-حركي والمهارات</w:t>
            </w:r>
            <w:r>
              <w:rPr>
                <w:rFonts w:ascii="Simplified Arabic" w:eastAsia="SimSun" w:hAnsi="Simplified Arabic" w:cs="Simplified Arabic" w:hint="cs"/>
                <w:b/>
                <w:bCs/>
                <w:sz w:val="28"/>
                <w:szCs w:val="28"/>
                <w:rtl/>
                <w:lang w:eastAsia="zh-CN" w:bidi="ar-IQ"/>
              </w:rPr>
              <w:t xml:space="preserve"> </w:t>
            </w:r>
            <w:r>
              <w:rPr>
                <w:rFonts w:ascii="Simplified Arabic" w:eastAsia="SimSun" w:hAnsi="Simplified Arabic" w:cs="Simplified Arabic"/>
                <w:b/>
                <w:bCs/>
                <w:sz w:val="28"/>
                <w:szCs w:val="28"/>
                <w:rtl/>
                <w:lang w:eastAsia="zh-CN" w:bidi="ar-IQ"/>
              </w:rPr>
              <w:t>ال</w:t>
            </w:r>
            <w:r>
              <w:rPr>
                <w:rFonts w:ascii="Simplified Arabic" w:eastAsia="SimSun" w:hAnsi="Simplified Arabic" w:cs="Simplified Arabic" w:hint="cs"/>
                <w:b/>
                <w:bCs/>
                <w:sz w:val="28"/>
                <w:szCs w:val="28"/>
                <w:rtl/>
                <w:lang w:eastAsia="zh-CN" w:bidi="ar-IQ"/>
              </w:rPr>
              <w:t>هجومية</w:t>
            </w:r>
            <w:r w:rsidR="009A69A2" w:rsidRPr="00965F6D">
              <w:rPr>
                <w:rFonts w:ascii="Simplified Arabic" w:eastAsia="SimSun" w:hAnsi="Simplified Arabic" w:cs="Simplified Arabic"/>
                <w:b/>
                <w:bCs/>
                <w:sz w:val="28"/>
                <w:szCs w:val="28"/>
                <w:rtl/>
                <w:lang w:eastAsia="zh-CN" w:bidi="ar-IQ"/>
              </w:rPr>
              <w:t xml:space="preserve"> قيد البحث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3</w:t>
            </w: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5</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3-4-1-2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color w:val="000000"/>
                <w:sz w:val="28"/>
                <w:szCs w:val="28"/>
                <w:rtl/>
                <w:lang w:eastAsia="zh-CN" w:bidi="ar-IQ"/>
              </w:rPr>
            </w:pPr>
            <w:r w:rsidRPr="00965F6D">
              <w:rPr>
                <w:rFonts w:ascii="Simplified Arabic" w:eastAsia="SimSun" w:hAnsi="Simplified Arabic" w:cs="Simplified Arabic"/>
                <w:b/>
                <w:bCs/>
                <w:sz w:val="28"/>
                <w:szCs w:val="28"/>
                <w:rtl/>
                <w:lang w:eastAsia="zh-CN" w:bidi="ar-IQ"/>
              </w:rPr>
              <w:t>تحديد الاختبارات المستخدمة في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5</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sz w:val="28"/>
                <w:szCs w:val="28"/>
                <w:rtl/>
                <w:lang w:eastAsia="zh-CN" w:bidi="ar-IQ"/>
              </w:rPr>
            </w:pPr>
            <w:r w:rsidRPr="00965F6D">
              <w:rPr>
                <w:rFonts w:ascii="Simplified Arabic" w:eastAsia="SimSun" w:hAnsi="Simplified Arabic" w:cs="Simplified Arabic"/>
                <w:b/>
                <w:bCs/>
                <w:sz w:val="28"/>
                <w:szCs w:val="28"/>
                <w:rtl/>
                <w:lang w:eastAsia="zh-CN" w:bidi="ar-IQ"/>
              </w:rPr>
              <w:t>التجربة الاستطلاعية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 xml:space="preserve">     6</w:t>
            </w:r>
            <w:r w:rsidR="00FF3432">
              <w:rPr>
                <w:rFonts w:ascii="Times New Roman" w:eastAsia="SimSun" w:hAnsi="Times New Roman" w:cs="Simplified Arabic" w:hint="cs"/>
                <w:sz w:val="32"/>
                <w:szCs w:val="32"/>
                <w:rtl/>
                <w:lang w:eastAsia="zh-CN" w:bidi="ar-IQ"/>
              </w:rPr>
              <w:t>6</w:t>
            </w:r>
            <w:r>
              <w:rPr>
                <w:rFonts w:ascii="Times New Roman" w:eastAsia="SimSun" w:hAnsi="Times New Roman" w:cs="Simplified Arabic" w:hint="cs"/>
                <w:sz w:val="32"/>
                <w:szCs w:val="32"/>
                <w:rtl/>
                <w:lang w:eastAsia="zh-CN" w:bidi="ar-IQ"/>
              </w:rPr>
              <w:t xml:space="preserve"> </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3-4-2-1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sz w:val="28"/>
                <w:szCs w:val="28"/>
                <w:rtl/>
                <w:lang w:eastAsia="zh-CN" w:bidi="ar-IQ"/>
              </w:rPr>
            </w:pPr>
            <w:r w:rsidRPr="00965F6D">
              <w:rPr>
                <w:rFonts w:ascii="Simplified Arabic" w:eastAsia="SimSun" w:hAnsi="Simplified Arabic" w:cs="Simplified Arabic"/>
                <w:b/>
                <w:bCs/>
                <w:sz w:val="28"/>
                <w:szCs w:val="28"/>
                <w:rtl/>
                <w:lang w:eastAsia="zh-CN" w:bidi="ar-IQ"/>
              </w:rPr>
              <w:t>التجربة الاستطلاعية الأولى</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6-67</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rPr>
              <w:t>3-4-2-2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jc w:val="right"/>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 xml:space="preserve">التجربة الاستطلاعية الثانية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FF343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w:t>
            </w:r>
            <w:r w:rsidR="00FF3432">
              <w:rPr>
                <w:rFonts w:ascii="Times New Roman" w:eastAsia="SimSun" w:hAnsi="Times New Roman" w:cs="Simplified Arabic" w:hint="cs"/>
                <w:sz w:val="32"/>
                <w:szCs w:val="32"/>
                <w:rtl/>
                <w:lang w:eastAsia="zh-CN" w:bidi="ar-IQ"/>
              </w:rPr>
              <w:t>7</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37445B">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lastRenderedPageBreak/>
              <w:t>3-4-</w:t>
            </w:r>
            <w:r w:rsidR="0037445B">
              <w:rPr>
                <w:rFonts w:ascii="Times New Roman" w:eastAsia="SimSun" w:hAnsi="Times New Roman" w:cs="Simplified Arabic" w:hint="cs"/>
                <w:sz w:val="32"/>
                <w:szCs w:val="32"/>
                <w:rtl/>
                <w:lang w:eastAsia="zh-CN" w:bidi="ar-IQ"/>
              </w:rPr>
              <w:t>2-2-1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b/>
                <w:bCs/>
                <w:color w:val="000000"/>
                <w:sz w:val="28"/>
                <w:szCs w:val="28"/>
                <w:rtl/>
                <w:lang w:eastAsia="zh-CN"/>
              </w:rPr>
            </w:pPr>
            <w:r w:rsidRPr="00965F6D">
              <w:rPr>
                <w:rFonts w:ascii="Simplified Arabic" w:eastAsia="SimSun" w:hAnsi="Simplified Arabic" w:cs="Simplified Arabic"/>
                <w:b/>
                <w:bCs/>
                <w:sz w:val="28"/>
                <w:szCs w:val="28"/>
                <w:rtl/>
                <w:lang w:eastAsia="zh-CN" w:bidi="ar-IQ"/>
              </w:rPr>
              <w:t>الثقل العلمي للاختبارات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68</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37445B">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37445B">
              <w:rPr>
                <w:rFonts w:ascii="Times New Roman" w:eastAsia="SimSun" w:hAnsi="Times New Roman" w:cs="Simplified Arabic" w:hint="cs"/>
                <w:sz w:val="32"/>
                <w:szCs w:val="32"/>
                <w:rtl/>
                <w:lang w:eastAsia="zh-CN" w:bidi="ar-IQ"/>
              </w:rPr>
              <w:t>2</w:t>
            </w:r>
            <w:r w:rsidRPr="009A69A2">
              <w:rPr>
                <w:rFonts w:ascii="Times New Roman" w:eastAsia="SimSun" w:hAnsi="Times New Roman" w:cs="Simplified Arabic" w:hint="cs"/>
                <w:sz w:val="32"/>
                <w:szCs w:val="32"/>
                <w:rtl/>
                <w:lang w:eastAsia="zh-CN" w:bidi="ar-IQ"/>
              </w:rPr>
              <w:t>-</w:t>
            </w:r>
            <w:r w:rsidR="0037445B">
              <w:rPr>
                <w:rFonts w:ascii="Times New Roman" w:eastAsia="SimSun" w:hAnsi="Times New Roman" w:cs="Simplified Arabic" w:hint="cs"/>
                <w:sz w:val="32"/>
                <w:szCs w:val="32"/>
                <w:rtl/>
                <w:lang w:eastAsia="zh-CN" w:bidi="ar-IQ"/>
              </w:rPr>
              <w:t>2-1-1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b/>
                <w:bCs/>
                <w:color w:val="000000"/>
                <w:sz w:val="28"/>
                <w:szCs w:val="28"/>
                <w:lang w:eastAsia="zh-CN"/>
              </w:rPr>
            </w:pPr>
            <w:r w:rsidRPr="00965F6D">
              <w:rPr>
                <w:rFonts w:ascii="Simplified Arabic" w:eastAsia="SimSun" w:hAnsi="Simplified Arabic" w:cs="Simplified Arabic"/>
                <w:b/>
                <w:bCs/>
                <w:sz w:val="28"/>
                <w:szCs w:val="28"/>
                <w:rtl/>
                <w:lang w:eastAsia="zh-CN" w:bidi="ar-IQ"/>
              </w:rPr>
              <w:t>صلاحية الاختبارات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68-70</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2</w:t>
            </w:r>
            <w:r w:rsidRPr="009A69A2">
              <w:rPr>
                <w:rFonts w:ascii="Times New Roman" w:eastAsia="SimSun" w:hAnsi="Times New Roman" w:cs="Simplified Arabic" w:hint="cs"/>
                <w:sz w:val="32"/>
                <w:szCs w:val="32"/>
                <w:rtl/>
                <w:lang w:eastAsia="zh-CN" w:bidi="ar-IQ"/>
              </w:rPr>
              <w:t>-</w:t>
            </w:r>
            <w:r w:rsidR="00C02EE5">
              <w:rPr>
                <w:rFonts w:ascii="Times New Roman" w:eastAsia="SimSun" w:hAnsi="Times New Roman" w:cs="Simplified Arabic" w:hint="cs"/>
                <w:sz w:val="32"/>
                <w:szCs w:val="32"/>
                <w:rtl/>
                <w:lang w:eastAsia="zh-CN" w:bidi="ar-IQ"/>
              </w:rPr>
              <w:t>2-1-2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color w:val="000000"/>
                <w:sz w:val="28"/>
                <w:szCs w:val="28"/>
                <w:rtl/>
                <w:lang w:eastAsia="zh-CN" w:bidi="ar-IQ"/>
              </w:rPr>
            </w:pPr>
            <w:r w:rsidRPr="00965F6D">
              <w:rPr>
                <w:rFonts w:ascii="Simplified Arabic" w:eastAsia="SimSun" w:hAnsi="Simplified Arabic" w:cs="Simplified Arabic"/>
                <w:b/>
                <w:bCs/>
                <w:sz w:val="28"/>
                <w:szCs w:val="28"/>
                <w:rtl/>
                <w:lang w:eastAsia="zh-CN" w:bidi="ar-IQ"/>
              </w:rPr>
              <w:t>المعاملات العلمية للاختبارات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70-7</w:t>
            </w:r>
            <w:r w:rsidR="00665B01">
              <w:rPr>
                <w:rFonts w:ascii="Times New Roman" w:eastAsia="SimSun" w:hAnsi="Times New Roman" w:cs="Simplified Arabic" w:hint="cs"/>
                <w:sz w:val="32"/>
                <w:szCs w:val="32"/>
                <w:rtl/>
                <w:lang w:eastAsia="zh-CN" w:bidi="ar-IQ"/>
              </w:rPr>
              <w:t>4</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2</w:t>
            </w:r>
            <w:r w:rsidRPr="009A69A2">
              <w:rPr>
                <w:rFonts w:ascii="Times New Roman" w:eastAsia="SimSun" w:hAnsi="Times New Roman" w:cs="Simplified Arabic" w:hint="cs"/>
                <w:sz w:val="32"/>
                <w:szCs w:val="32"/>
                <w:rtl/>
                <w:lang w:eastAsia="zh-CN" w:bidi="ar-IQ"/>
              </w:rPr>
              <w:t>-3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color w:val="000000"/>
                <w:sz w:val="28"/>
                <w:szCs w:val="28"/>
                <w:rtl/>
                <w:lang w:eastAsia="zh-CN" w:bidi="ar-IQ"/>
              </w:rPr>
            </w:pPr>
            <w:r w:rsidRPr="00965F6D">
              <w:rPr>
                <w:rFonts w:ascii="Simplified Arabic" w:eastAsia="SimSun" w:hAnsi="Simplified Arabic" w:cs="Simplified Arabic"/>
                <w:b/>
                <w:bCs/>
                <w:sz w:val="28"/>
                <w:szCs w:val="28"/>
                <w:rtl/>
                <w:lang w:eastAsia="zh-CN" w:bidi="ar-IQ"/>
              </w:rPr>
              <w:t>توصيف الاختبارات المستخدمة في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7</w:t>
            </w:r>
            <w:r w:rsidR="00665B01">
              <w:rPr>
                <w:rFonts w:ascii="Times New Roman" w:eastAsia="SimSun" w:hAnsi="Times New Roman" w:cs="Simplified Arabic" w:hint="cs"/>
                <w:sz w:val="32"/>
                <w:szCs w:val="32"/>
                <w:rtl/>
                <w:lang w:eastAsia="zh-CN" w:bidi="ar-IQ"/>
              </w:rPr>
              <w:t>5</w:t>
            </w:r>
            <w:r>
              <w:rPr>
                <w:rFonts w:ascii="Times New Roman" w:eastAsia="SimSun" w:hAnsi="Times New Roman" w:cs="Simplified Arabic" w:hint="cs"/>
                <w:sz w:val="32"/>
                <w:szCs w:val="32"/>
                <w:rtl/>
                <w:lang w:eastAsia="zh-CN" w:bidi="ar-IQ"/>
              </w:rPr>
              <w:t>-</w:t>
            </w:r>
            <w:r w:rsidR="00665B01">
              <w:rPr>
                <w:rFonts w:ascii="Times New Roman" w:eastAsia="SimSun" w:hAnsi="Times New Roman" w:cs="Simplified Arabic" w:hint="cs"/>
                <w:sz w:val="32"/>
                <w:szCs w:val="32"/>
                <w:rtl/>
                <w:lang w:eastAsia="zh-CN" w:bidi="ar-IQ"/>
              </w:rPr>
              <w:t>90</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C02EE5">
            <w:pPr>
              <w:spacing w:after="0" w:line="240" w:lineRule="auto"/>
              <w:jc w:val="both"/>
              <w:rPr>
                <w:rFonts w:ascii="Times New Roman" w:eastAsia="SimSun" w:hAnsi="Times New Roman" w:cs="Simplified Arabic"/>
                <w:sz w:val="28"/>
                <w:szCs w:val="28"/>
                <w:rtl/>
                <w:lang w:eastAsia="zh-CN" w:bidi="ar-IQ"/>
              </w:rPr>
            </w:pPr>
            <w:r w:rsidRPr="00965F6D">
              <w:rPr>
                <w:rFonts w:ascii="Simplified Arabic" w:eastAsia="SimSun" w:hAnsi="Simplified Arabic" w:cs="Simplified Arabic"/>
                <w:b/>
                <w:bCs/>
                <w:sz w:val="28"/>
                <w:szCs w:val="28"/>
                <w:rtl/>
                <w:lang w:eastAsia="zh-CN" w:bidi="ar-IQ"/>
              </w:rPr>
              <w:t>ال</w:t>
            </w:r>
            <w:r w:rsidR="00C02EE5">
              <w:rPr>
                <w:rFonts w:ascii="Simplified Arabic" w:eastAsia="SimSun" w:hAnsi="Simplified Arabic" w:cs="Simplified Arabic" w:hint="cs"/>
                <w:b/>
                <w:bCs/>
                <w:sz w:val="28"/>
                <w:szCs w:val="28"/>
                <w:rtl/>
                <w:lang w:eastAsia="zh-CN" w:bidi="ar-IQ"/>
              </w:rPr>
              <w:t>قياس</w:t>
            </w:r>
            <w:r w:rsidR="00C02EE5">
              <w:rPr>
                <w:rFonts w:ascii="Simplified Arabic" w:eastAsia="SimSun" w:hAnsi="Simplified Arabic" w:cs="Simplified Arabic"/>
                <w:b/>
                <w:bCs/>
                <w:sz w:val="28"/>
                <w:szCs w:val="28"/>
                <w:rtl/>
                <w:lang w:eastAsia="zh-CN" w:bidi="ar-IQ"/>
              </w:rPr>
              <w:t xml:space="preserve"> القبلي</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665B01" w:rsidP="009A69A2">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color w:val="000000"/>
                <w:sz w:val="28"/>
                <w:szCs w:val="28"/>
                <w:rtl/>
                <w:lang w:eastAsia="zh-CN"/>
              </w:rPr>
            </w:pPr>
            <w:r w:rsidRPr="00965F6D">
              <w:rPr>
                <w:rFonts w:ascii="Simplified Arabic" w:eastAsia="SimSun" w:hAnsi="Simplified Arabic" w:cs="Simplified Arabic"/>
                <w:b/>
                <w:bCs/>
                <w:sz w:val="28"/>
                <w:szCs w:val="28"/>
                <w:rtl/>
                <w:lang w:eastAsia="zh-CN" w:bidi="ar-IQ"/>
              </w:rPr>
              <w:t>التقديرات الإحصائية للمتغيرات المبحوثة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665B01"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91</w:t>
            </w:r>
            <w:r w:rsidR="00FB6C1F">
              <w:rPr>
                <w:rFonts w:ascii="Times New Roman" w:eastAsia="SimSun" w:hAnsi="Times New Roman" w:cs="Simplified Arabic" w:hint="cs"/>
                <w:sz w:val="32"/>
                <w:szCs w:val="32"/>
                <w:rtl/>
                <w:lang w:eastAsia="zh-CN" w:bidi="ar-IQ"/>
              </w:rPr>
              <w:t>-9</w:t>
            </w:r>
            <w:r>
              <w:rPr>
                <w:rFonts w:ascii="Times New Roman" w:eastAsia="SimSun" w:hAnsi="Times New Roman" w:cs="Simplified Arabic" w:hint="cs"/>
                <w:sz w:val="32"/>
                <w:szCs w:val="32"/>
                <w:rtl/>
                <w:lang w:eastAsia="zh-CN" w:bidi="ar-IQ"/>
              </w:rPr>
              <w:t>2</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sz w:val="28"/>
                <w:szCs w:val="28"/>
                <w:rtl/>
                <w:lang w:eastAsia="zh-CN"/>
              </w:rPr>
            </w:pPr>
            <w:r w:rsidRPr="00965F6D">
              <w:rPr>
                <w:rFonts w:ascii="Simplified Arabic" w:eastAsia="SimSun" w:hAnsi="Simplified Arabic" w:cs="Simplified Arabic"/>
                <w:b/>
                <w:bCs/>
                <w:sz w:val="28"/>
                <w:szCs w:val="28"/>
                <w:rtl/>
                <w:lang w:eastAsia="zh-CN"/>
              </w:rPr>
              <w:t>إجراءات تكافؤ مجموعتي البحث</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w:t>
            </w:r>
            <w:r w:rsidR="00665B01">
              <w:rPr>
                <w:rFonts w:ascii="Times New Roman" w:eastAsia="SimSun" w:hAnsi="Times New Roman" w:cs="Simplified Arabic" w:hint="cs"/>
                <w:sz w:val="32"/>
                <w:szCs w:val="32"/>
                <w:rtl/>
                <w:lang w:eastAsia="zh-CN" w:bidi="ar-IQ"/>
              </w:rPr>
              <w:t>3</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sz w:val="28"/>
                <w:szCs w:val="28"/>
                <w:rtl/>
                <w:lang w:eastAsia="zh-CN"/>
              </w:rPr>
            </w:pPr>
            <w:r w:rsidRPr="00965F6D">
              <w:rPr>
                <w:rFonts w:ascii="Simplified Arabic" w:eastAsia="SimSun" w:hAnsi="Simplified Arabic" w:cs="Simplified Arabic"/>
                <w:b/>
                <w:bCs/>
                <w:sz w:val="28"/>
                <w:szCs w:val="28"/>
                <w:rtl/>
                <w:lang w:eastAsia="zh-CN" w:bidi="ar-IQ"/>
              </w:rPr>
              <w:t>مصفوفة الارتباطات البينية للمتغيرات المبحوثة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w:t>
            </w:r>
            <w:r w:rsidR="00665B01">
              <w:rPr>
                <w:rFonts w:ascii="Times New Roman" w:eastAsia="SimSun" w:hAnsi="Times New Roman" w:cs="Simplified Arabic" w:hint="cs"/>
                <w:sz w:val="32"/>
                <w:szCs w:val="32"/>
                <w:rtl/>
                <w:lang w:eastAsia="zh-CN" w:bidi="ar-IQ"/>
              </w:rPr>
              <w:t>4</w:t>
            </w:r>
            <w:r>
              <w:rPr>
                <w:rFonts w:ascii="Times New Roman" w:eastAsia="SimSun" w:hAnsi="Times New Roman" w:cs="Simplified Arabic" w:hint="cs"/>
                <w:sz w:val="32"/>
                <w:szCs w:val="32"/>
                <w:rtl/>
                <w:lang w:eastAsia="zh-CN" w:bidi="ar-IQ"/>
              </w:rPr>
              <w:t>-9</w:t>
            </w:r>
            <w:r w:rsidR="00665B01">
              <w:rPr>
                <w:rFonts w:ascii="Times New Roman" w:eastAsia="SimSun" w:hAnsi="Times New Roman" w:cs="Simplified Arabic" w:hint="cs"/>
                <w:sz w:val="32"/>
                <w:szCs w:val="32"/>
                <w:rtl/>
                <w:lang w:eastAsia="zh-CN" w:bidi="ar-IQ"/>
              </w:rPr>
              <w:t>6</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sz w:val="28"/>
                <w:szCs w:val="28"/>
                <w:rtl/>
                <w:lang w:eastAsia="zh-CN" w:bidi="ar-IQ"/>
              </w:rPr>
            </w:pPr>
            <w:r w:rsidRPr="00965F6D">
              <w:rPr>
                <w:rFonts w:ascii="Simplified Arabic" w:eastAsia="SimSun" w:hAnsi="Simplified Arabic" w:cs="Simplified Arabic"/>
                <w:b/>
                <w:bCs/>
                <w:sz w:val="28"/>
                <w:szCs w:val="28"/>
                <w:rtl/>
                <w:lang w:eastAsia="zh-CN" w:bidi="ar-IQ"/>
              </w:rPr>
              <w:t>التقدير الكمي لمعادلات الانحدار الخاصة بالمهارات المبحوثة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w:t>
            </w:r>
            <w:r w:rsidR="00665B01">
              <w:rPr>
                <w:rFonts w:ascii="Times New Roman" w:eastAsia="SimSun" w:hAnsi="Times New Roman" w:cs="Simplified Arabic" w:hint="cs"/>
                <w:sz w:val="32"/>
                <w:szCs w:val="32"/>
                <w:rtl/>
                <w:lang w:eastAsia="zh-CN" w:bidi="ar-IQ"/>
              </w:rPr>
              <w:t>6</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jc w:val="right"/>
              <w:rPr>
                <w:rFonts w:ascii="Simplified Arabic" w:eastAsia="SimSun" w:hAnsi="Simplified Arabic" w:cs="Simplified Arabic"/>
                <w:sz w:val="28"/>
                <w:szCs w:val="28"/>
                <w:lang w:eastAsia="zh-CN"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الطبطبة بتغيير الاتجاه</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665B01">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w:t>
            </w:r>
            <w:r w:rsidR="00665B01">
              <w:rPr>
                <w:rFonts w:ascii="Times New Roman" w:eastAsia="SimSun" w:hAnsi="Times New Roman" w:cs="Simplified Arabic" w:hint="cs"/>
                <w:sz w:val="32"/>
                <w:szCs w:val="32"/>
                <w:rtl/>
                <w:lang w:eastAsia="zh-CN" w:bidi="ar-IQ"/>
              </w:rPr>
              <w:t>6</w:t>
            </w:r>
            <w:r>
              <w:rPr>
                <w:rFonts w:ascii="Times New Roman" w:eastAsia="SimSun" w:hAnsi="Times New Roman" w:cs="Simplified Arabic" w:hint="cs"/>
                <w:sz w:val="32"/>
                <w:szCs w:val="32"/>
                <w:rtl/>
                <w:lang w:eastAsia="zh-CN" w:bidi="ar-IQ"/>
              </w:rPr>
              <w:t>-9</w:t>
            </w:r>
            <w:r w:rsidR="00665B01">
              <w:rPr>
                <w:rFonts w:ascii="Times New Roman" w:eastAsia="SimSun" w:hAnsi="Times New Roman" w:cs="Simplified Arabic" w:hint="cs"/>
                <w:sz w:val="32"/>
                <w:szCs w:val="32"/>
                <w:rtl/>
                <w:lang w:eastAsia="zh-CN" w:bidi="ar-IQ"/>
              </w:rPr>
              <w:t>8</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jc w:val="right"/>
              <w:rPr>
                <w:rFonts w:ascii="Simplified Arabic" w:eastAsia="SimSun" w:hAnsi="Simplified Arabic" w:cs="Simplified Arabic"/>
                <w:sz w:val="28"/>
                <w:szCs w:val="28"/>
                <w:rtl/>
                <w:lang w:eastAsia="zh-CN"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الطبطبة العالية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9</w:t>
            </w:r>
            <w:r w:rsidR="00C42C85">
              <w:rPr>
                <w:rFonts w:ascii="Times New Roman" w:eastAsia="SimSun" w:hAnsi="Times New Roman" w:cs="Simplified Arabic" w:hint="cs"/>
                <w:sz w:val="32"/>
                <w:szCs w:val="32"/>
                <w:rtl/>
                <w:lang w:eastAsia="zh-CN" w:bidi="ar-IQ"/>
              </w:rPr>
              <w:t>8</w:t>
            </w:r>
            <w:r>
              <w:rPr>
                <w:rFonts w:ascii="Times New Roman" w:eastAsia="SimSun" w:hAnsi="Times New Roman" w:cs="Simplified Arabic" w:hint="cs"/>
                <w:sz w:val="32"/>
                <w:szCs w:val="32"/>
                <w:rtl/>
                <w:lang w:eastAsia="zh-CN" w:bidi="ar-IQ"/>
              </w:rPr>
              <w:t>-9</w:t>
            </w:r>
            <w:r w:rsidR="00C42C85">
              <w:rPr>
                <w:rFonts w:ascii="Times New Roman" w:eastAsia="SimSun" w:hAnsi="Times New Roman" w:cs="Simplified Arabic" w:hint="cs"/>
                <w:sz w:val="32"/>
                <w:szCs w:val="32"/>
                <w:rtl/>
                <w:lang w:eastAsia="zh-CN" w:bidi="ar-IQ"/>
              </w:rPr>
              <w:t>9</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Times New Roman" w:eastAsia="SimSun" w:hAnsi="Times New Roman" w:cs="Times New Roman"/>
                <w:sz w:val="28"/>
                <w:szCs w:val="28"/>
                <w:rtl/>
                <w:lang w:eastAsia="zh-CN"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التصويب من الثبات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C42C85"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100</w:t>
            </w:r>
            <w:r w:rsidR="00FB6C1F">
              <w:rPr>
                <w:rFonts w:ascii="Times New Roman" w:eastAsia="SimSun" w:hAnsi="Times New Roman" w:cs="Simplified Arabic" w:hint="cs"/>
                <w:sz w:val="32"/>
                <w:szCs w:val="32"/>
                <w:rtl/>
                <w:lang w:eastAsia="zh-CN" w:bidi="ar-IQ"/>
              </w:rPr>
              <w:t>-</w:t>
            </w:r>
            <w:r>
              <w:rPr>
                <w:rFonts w:ascii="Times New Roman" w:eastAsia="SimSun" w:hAnsi="Times New Roman" w:cs="Simplified Arabic" w:hint="cs"/>
                <w:sz w:val="32"/>
                <w:szCs w:val="32"/>
                <w:rtl/>
                <w:lang w:eastAsia="zh-CN" w:bidi="ar-IQ"/>
              </w:rPr>
              <w:t>101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-4-4</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rPr>
                <w:rFonts w:ascii="Times New Roman" w:eastAsia="SimSun" w:hAnsi="Times New Roman" w:cs="Simplified Arabic"/>
                <w:color w:val="000000"/>
                <w:sz w:val="28"/>
                <w:szCs w:val="28"/>
                <w:rtl/>
                <w:lang w:eastAsia="zh-CN"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التصويب من الحركة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C42C85"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101</w:t>
            </w:r>
            <w:r w:rsidR="00FB6C1F">
              <w:rPr>
                <w:rFonts w:ascii="Times New Roman" w:eastAsia="SimSun" w:hAnsi="Times New Roman" w:cs="Simplified Arabic" w:hint="cs"/>
                <w:sz w:val="32"/>
                <w:szCs w:val="32"/>
                <w:rtl/>
                <w:lang w:eastAsia="zh-CN" w:bidi="ar-IQ"/>
              </w:rPr>
              <w:t>-10</w:t>
            </w:r>
            <w:r>
              <w:rPr>
                <w:rFonts w:ascii="Times New Roman" w:eastAsia="SimSun" w:hAnsi="Times New Roman" w:cs="Simplified Arabic" w:hint="cs"/>
                <w:sz w:val="32"/>
                <w:szCs w:val="32"/>
                <w:rtl/>
                <w:lang w:eastAsia="zh-CN" w:bidi="ar-IQ"/>
              </w:rPr>
              <w:t>2</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-4-5</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SimSun" w:hAnsi="Times New Roman" w:cs="Simplified Arabic"/>
                <w:color w:val="000000"/>
                <w:sz w:val="28"/>
                <w:szCs w:val="28"/>
                <w:rtl/>
                <w:lang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التصويب البعيد من الثبات</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3</w:t>
            </w: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4</w:t>
            </w:r>
          </w:p>
        </w:tc>
      </w:tr>
      <w:tr w:rsidR="009A69A2" w:rsidRPr="009A69A2" w:rsidTr="00A31051">
        <w:trPr>
          <w:trHeight w:val="342"/>
        </w:trPr>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-4-6</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lowKashida"/>
              <w:rPr>
                <w:rFonts w:ascii="Times New Roman" w:eastAsia="Times New Roman" w:hAnsi="Times New Roman" w:cs="Times New Roman"/>
                <w:sz w:val="28"/>
                <w:szCs w:val="28"/>
                <w:rtl/>
                <w:lang w:eastAsia="ar-SA" w:bidi="ar-IQ"/>
              </w:rPr>
            </w:pPr>
            <w:r w:rsidRPr="00965F6D">
              <w:rPr>
                <w:rFonts w:ascii="Simplified Arabic" w:eastAsia="Times New Roman" w:hAnsi="Simplified Arabic" w:cs="Simplified Arabic" w:hint="cs"/>
                <w:b/>
                <w:bCs/>
                <w:sz w:val="28"/>
                <w:szCs w:val="28"/>
                <w:rtl/>
                <w:lang w:eastAsia="ar-SA" w:bidi="ar-IQ"/>
              </w:rPr>
              <w:t>التقدير الكمي لمعادلة انحدار مهارة المناولة الصدرية</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5</w:t>
            </w: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6</w:t>
            </w:r>
          </w:p>
        </w:tc>
      </w:tr>
      <w:tr w:rsidR="009A69A2" w:rsidRPr="009A69A2" w:rsidTr="00A31051">
        <w:trPr>
          <w:trHeight w:val="342"/>
        </w:trPr>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-4-7</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jc w:val="right"/>
              <w:rPr>
                <w:rFonts w:ascii="Simplified Arabic" w:eastAsia="SimSun" w:hAnsi="Simplified Arabic" w:cs="Simplified Arabic"/>
                <w:sz w:val="28"/>
                <w:szCs w:val="28"/>
                <w:lang w:eastAsia="zh-CN"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المناولة من فوق الرأس</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7</w:t>
            </w: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8</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3</w:t>
            </w:r>
            <w:r w:rsidRPr="009A69A2">
              <w:rPr>
                <w:rFonts w:ascii="Times New Roman" w:eastAsia="SimSun" w:hAnsi="Times New Roman" w:cs="Simplified Arabic" w:hint="cs"/>
                <w:sz w:val="32"/>
                <w:szCs w:val="32"/>
                <w:rtl/>
                <w:lang w:eastAsia="zh-CN" w:bidi="ar-IQ"/>
              </w:rPr>
              <w:t>-4-8</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Times New Roman" w:eastAsia="Times New Roman" w:hAnsi="Times New Roman" w:cs="Times New Roman"/>
                <w:sz w:val="28"/>
                <w:szCs w:val="28"/>
                <w:rtl/>
                <w:lang w:eastAsia="ar-SA" w:bidi="ar-IQ"/>
              </w:rPr>
            </w:pPr>
            <w:r w:rsidRPr="00965F6D">
              <w:rPr>
                <w:rFonts w:ascii="Simplified Arabic" w:eastAsia="SimSun" w:hAnsi="Simplified Arabic" w:cs="Simplified Arabic" w:hint="cs"/>
                <w:b/>
                <w:bCs/>
                <w:sz w:val="28"/>
                <w:szCs w:val="28"/>
                <w:rtl/>
                <w:lang w:eastAsia="zh-CN" w:bidi="ar-IQ"/>
              </w:rPr>
              <w:t>التقدير الكمي لمعادلة انحدار مهارة المناولة من فوق الكتف</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10</w:t>
            </w:r>
            <w:r w:rsidR="00C42C85">
              <w:rPr>
                <w:rFonts w:ascii="Times New Roman" w:eastAsia="SimSun" w:hAnsi="Times New Roman" w:cs="Simplified Arabic" w:hint="cs"/>
                <w:sz w:val="32"/>
                <w:szCs w:val="32"/>
                <w:rtl/>
                <w:lang w:eastAsia="zh-CN" w:bidi="ar-IQ"/>
              </w:rPr>
              <w:t>9</w:t>
            </w:r>
            <w:r>
              <w:rPr>
                <w:rFonts w:ascii="Times New Roman" w:eastAsia="SimSun" w:hAnsi="Times New Roman" w:cs="Simplified Arabic" w:hint="cs"/>
                <w:sz w:val="32"/>
                <w:szCs w:val="32"/>
                <w:rtl/>
                <w:lang w:eastAsia="zh-CN" w:bidi="ar-IQ"/>
              </w:rPr>
              <w:t>-1</w:t>
            </w:r>
            <w:r w:rsidR="00C42C85">
              <w:rPr>
                <w:rFonts w:ascii="Times New Roman" w:eastAsia="SimSun" w:hAnsi="Times New Roman" w:cs="Simplified Arabic" w:hint="cs"/>
                <w:sz w:val="32"/>
                <w:szCs w:val="32"/>
                <w:rtl/>
                <w:lang w:eastAsia="zh-CN" w:bidi="ar-IQ"/>
              </w:rPr>
              <w:t>10</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4</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C42C85" w:rsidP="009A69A2">
            <w:pPr>
              <w:bidi w:val="0"/>
              <w:spacing w:after="0" w:line="240" w:lineRule="auto"/>
              <w:jc w:val="right"/>
              <w:rPr>
                <w:rFonts w:ascii="Simplified Arabic" w:eastAsia="SimSun" w:hAnsi="Simplified Arabic" w:cs="Simplified Arabic"/>
                <w:b/>
                <w:bCs/>
                <w:sz w:val="28"/>
                <w:szCs w:val="28"/>
                <w:lang w:eastAsia="zh-CN" w:bidi="ar-IQ"/>
              </w:rPr>
            </w:pPr>
            <w:r>
              <w:rPr>
                <w:rFonts w:ascii="Simplified Arabic" w:eastAsia="SimSun" w:hAnsi="Simplified Arabic" w:cs="Simplified Arabic" w:hint="cs"/>
                <w:b/>
                <w:bCs/>
                <w:sz w:val="28"/>
                <w:szCs w:val="28"/>
                <w:rtl/>
                <w:lang w:eastAsia="zh-CN" w:bidi="ar-IQ"/>
              </w:rPr>
              <w:t xml:space="preserve">التمرينات الخاصة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C42C85">
              <w:rPr>
                <w:rFonts w:ascii="Times New Roman" w:eastAsia="SimSun" w:hAnsi="Times New Roman" w:cs="Simplified Arabic" w:hint="cs"/>
                <w:sz w:val="32"/>
                <w:szCs w:val="32"/>
                <w:rtl/>
                <w:lang w:eastAsia="zh-CN" w:bidi="ar-IQ"/>
              </w:rPr>
              <w:t>10</w:t>
            </w:r>
            <w:r>
              <w:rPr>
                <w:rFonts w:ascii="Times New Roman" w:eastAsia="SimSun" w:hAnsi="Times New Roman" w:cs="Simplified Arabic" w:hint="cs"/>
                <w:sz w:val="32"/>
                <w:szCs w:val="32"/>
                <w:rtl/>
                <w:lang w:eastAsia="zh-CN" w:bidi="ar-IQ"/>
              </w:rPr>
              <w:t>-11</w:t>
            </w:r>
            <w:r w:rsidR="00C42C85">
              <w:rPr>
                <w:rFonts w:ascii="Times New Roman" w:eastAsia="SimSun" w:hAnsi="Times New Roman" w:cs="Simplified Arabic" w:hint="cs"/>
                <w:sz w:val="32"/>
                <w:szCs w:val="32"/>
                <w:rtl/>
                <w:lang w:eastAsia="zh-CN" w:bidi="ar-IQ"/>
              </w:rPr>
              <w:t>3</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3-4-</w:t>
            </w:r>
            <w:r w:rsidR="00C02EE5">
              <w:rPr>
                <w:rFonts w:ascii="Times New Roman" w:eastAsia="SimSun" w:hAnsi="Times New Roman" w:cs="Simplified Arabic" w:hint="cs"/>
                <w:sz w:val="32"/>
                <w:szCs w:val="32"/>
                <w:rtl/>
                <w:lang w:eastAsia="zh-CN" w:bidi="ar-IQ"/>
              </w:rPr>
              <w:t>5</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C02EE5">
            <w:pPr>
              <w:tabs>
                <w:tab w:val="left" w:pos="4665"/>
                <w:tab w:val="right" w:pos="6804"/>
              </w:tabs>
              <w:spacing w:after="0" w:line="240" w:lineRule="auto"/>
              <w:rPr>
                <w:rFonts w:ascii="Times New Roman" w:eastAsia="SimSun" w:hAnsi="Times New Roman" w:cs="Times New Roman"/>
                <w:color w:val="000000"/>
                <w:sz w:val="28"/>
                <w:szCs w:val="28"/>
                <w:rtl/>
                <w:lang w:eastAsia="zh-CN"/>
              </w:rPr>
            </w:pPr>
            <w:r w:rsidRPr="00965F6D">
              <w:rPr>
                <w:rFonts w:ascii="Simplified Arabic" w:eastAsia="SimSun" w:hAnsi="Simplified Arabic" w:cs="Simplified Arabic"/>
                <w:b/>
                <w:bCs/>
                <w:sz w:val="28"/>
                <w:szCs w:val="28"/>
                <w:rtl/>
                <w:lang w:eastAsia="zh-CN" w:bidi="ar-IQ"/>
              </w:rPr>
              <w:t>ا</w:t>
            </w:r>
            <w:r w:rsidR="00C02EE5">
              <w:rPr>
                <w:rFonts w:ascii="Simplified Arabic" w:eastAsia="SimSun" w:hAnsi="Simplified Arabic" w:cs="Simplified Arabic" w:hint="cs"/>
                <w:b/>
                <w:bCs/>
                <w:sz w:val="28"/>
                <w:szCs w:val="28"/>
                <w:rtl/>
                <w:lang w:eastAsia="zh-CN" w:bidi="ar-IQ"/>
              </w:rPr>
              <w:t>لقياس</w:t>
            </w:r>
            <w:r w:rsidR="00C02EE5">
              <w:rPr>
                <w:rFonts w:ascii="Simplified Arabic" w:eastAsia="SimSun" w:hAnsi="Simplified Arabic" w:cs="Simplified Arabic"/>
                <w:b/>
                <w:bCs/>
                <w:sz w:val="28"/>
                <w:szCs w:val="28"/>
                <w:rtl/>
                <w:lang w:eastAsia="zh-CN" w:bidi="ar-IQ"/>
              </w:rPr>
              <w:t xml:space="preserve"> البعدي</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11</w:t>
            </w:r>
            <w:r w:rsidR="00C42C85">
              <w:rPr>
                <w:rFonts w:ascii="Times New Roman" w:eastAsia="SimSun" w:hAnsi="Times New Roman" w:cs="Simplified Arabic" w:hint="cs"/>
                <w:sz w:val="32"/>
                <w:szCs w:val="32"/>
                <w:rtl/>
                <w:lang w:eastAsia="zh-CN" w:bidi="ar-IQ"/>
              </w:rPr>
              <w:t>3</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C02EE5">
            <w:pPr>
              <w:spacing w:after="0" w:line="240" w:lineRule="auto"/>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3-</w:t>
            </w:r>
            <w:r w:rsidR="00C02EE5">
              <w:rPr>
                <w:rFonts w:ascii="Times New Roman" w:eastAsia="SimSun" w:hAnsi="Times New Roman" w:cs="Simplified Arabic" w:hint="cs"/>
                <w:sz w:val="32"/>
                <w:szCs w:val="32"/>
                <w:rtl/>
                <w:lang w:eastAsia="zh-CN" w:bidi="ar-IQ"/>
              </w:rPr>
              <w:t>5</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bidi w:val="0"/>
              <w:spacing w:after="0" w:line="240" w:lineRule="auto"/>
              <w:jc w:val="right"/>
              <w:rPr>
                <w:rFonts w:ascii="Simplified Arabic" w:eastAsia="SimSun" w:hAnsi="Simplified Arabic" w:cs="Simplified Arabic"/>
                <w:b/>
                <w:bCs/>
                <w:sz w:val="28"/>
                <w:szCs w:val="28"/>
                <w:rtl/>
                <w:lang w:eastAsia="zh-CN" w:bidi="ar-IQ"/>
              </w:rPr>
            </w:pPr>
            <w:r w:rsidRPr="00965F6D">
              <w:rPr>
                <w:rFonts w:ascii="Simplified Arabic" w:eastAsia="SimSun" w:hAnsi="Simplified Arabic" w:cs="Simplified Arabic"/>
                <w:b/>
                <w:bCs/>
                <w:sz w:val="28"/>
                <w:szCs w:val="28"/>
                <w:rtl/>
                <w:lang w:eastAsia="zh-CN" w:bidi="ar-IQ"/>
              </w:rPr>
              <w:t xml:space="preserve">الوسائل الإحصائية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11</w:t>
            </w:r>
            <w:r w:rsidR="00C42C85">
              <w:rPr>
                <w:rFonts w:ascii="Times New Roman" w:eastAsia="SimSun" w:hAnsi="Times New Roman" w:cs="Simplified Arabic" w:hint="cs"/>
                <w:sz w:val="32"/>
                <w:szCs w:val="32"/>
                <w:rtl/>
                <w:lang w:eastAsia="zh-CN" w:bidi="ar-IQ"/>
              </w:rPr>
              <w:t>4-115</w:t>
            </w:r>
          </w:p>
        </w:tc>
      </w:tr>
      <w:tr w:rsidR="009A69A2" w:rsidRPr="009A69A2" w:rsidTr="009A69A2">
        <w:trPr>
          <w:cantSplit/>
        </w:trPr>
        <w:tc>
          <w:tcPr>
            <w:tcW w:w="10260" w:type="dxa"/>
            <w:gridSpan w:val="5"/>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9A69A2" w:rsidRPr="009A69A2" w:rsidRDefault="009A69A2" w:rsidP="009A69A2">
            <w:pPr>
              <w:keepNext/>
              <w:spacing w:after="0" w:line="240" w:lineRule="auto"/>
              <w:jc w:val="center"/>
              <w:outlineLvl w:val="3"/>
              <w:rPr>
                <w:rFonts w:ascii="Times New Roman" w:eastAsia="SimSun" w:hAnsi="Times New Roman" w:cs="Simplified Arabic"/>
                <w:b/>
                <w:bCs/>
                <w:sz w:val="32"/>
                <w:szCs w:val="32"/>
                <w:lang w:eastAsia="zh-CN"/>
              </w:rPr>
            </w:pPr>
            <w:r w:rsidRPr="009A69A2">
              <w:rPr>
                <w:rFonts w:ascii="Times New Roman" w:eastAsia="SimSun" w:hAnsi="Times New Roman" w:cs="Simplified Arabic" w:hint="cs"/>
                <w:b/>
                <w:bCs/>
                <w:sz w:val="32"/>
                <w:szCs w:val="32"/>
                <w:rtl/>
                <w:lang w:eastAsia="zh-CN"/>
              </w:rPr>
              <w:lastRenderedPageBreak/>
              <w:t>الباب الرابع</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A96209">
            <w:pPr>
              <w:pStyle w:val="1"/>
              <w:rPr>
                <w:sz w:val="28"/>
                <w:szCs w:val="28"/>
                <w:rtl/>
              </w:rPr>
            </w:pPr>
            <w:r w:rsidRPr="00A96209">
              <w:rPr>
                <w:sz w:val="28"/>
                <w:szCs w:val="28"/>
                <w:rtl/>
              </w:rPr>
              <w:t xml:space="preserve">النتائج </w:t>
            </w:r>
            <w:r w:rsidRPr="00A96209">
              <w:rPr>
                <w:sz w:val="28"/>
                <w:szCs w:val="28"/>
              </w:rPr>
              <w:t>)</w:t>
            </w:r>
            <w:r w:rsidRPr="00A96209">
              <w:rPr>
                <w:sz w:val="28"/>
                <w:szCs w:val="28"/>
                <w:rtl/>
              </w:rPr>
              <w:t>عرضها , تحليلها , مناقشتها)</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11</w:t>
            </w:r>
            <w:r w:rsidR="00C42C85">
              <w:rPr>
                <w:rFonts w:ascii="Times New Roman" w:eastAsia="SimSun" w:hAnsi="Times New Roman" w:cs="Simplified Arabic" w:hint="cs"/>
                <w:sz w:val="32"/>
                <w:szCs w:val="32"/>
                <w:rtl/>
                <w:lang w:eastAsia="zh-CN" w:bidi="ar-IQ"/>
              </w:rPr>
              <w:t>7</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E54D9D">
            <w:pPr>
              <w:spacing w:after="0" w:line="240" w:lineRule="auto"/>
              <w:jc w:val="both"/>
              <w:rPr>
                <w:rFonts w:ascii="Simplified Arabic" w:eastAsia="SimSun" w:hAnsi="Simplified Arabic" w:cs="Simplified Arabic"/>
                <w:b/>
                <w:bCs/>
                <w:color w:val="000000"/>
                <w:sz w:val="28"/>
                <w:szCs w:val="28"/>
                <w:rtl/>
                <w:lang w:eastAsia="zh-CN" w:bidi="ar-DZ"/>
              </w:rPr>
            </w:pPr>
            <w:r w:rsidRPr="00965F6D">
              <w:rPr>
                <w:rFonts w:ascii="Simplified Arabic" w:eastAsia="SimSun" w:hAnsi="Simplified Arabic" w:cs="Simplified Arabic"/>
                <w:b/>
                <w:bCs/>
                <w:color w:val="000000"/>
                <w:sz w:val="28"/>
                <w:szCs w:val="28"/>
                <w:rtl/>
                <w:lang w:eastAsia="zh-CN" w:bidi="ar-DZ"/>
              </w:rPr>
              <w:t>عرض نتائج تحمل القدرة و</w:t>
            </w:r>
            <w:r w:rsidR="00C42C85">
              <w:rPr>
                <w:rFonts w:ascii="Simplified Arabic" w:eastAsia="SimSun" w:hAnsi="Simplified Arabic" w:cs="Simplified Arabic" w:hint="cs"/>
                <w:b/>
                <w:bCs/>
                <w:color w:val="000000"/>
                <w:sz w:val="28"/>
                <w:szCs w:val="28"/>
                <w:rtl/>
                <w:lang w:eastAsia="zh-CN" w:bidi="ar-DZ"/>
              </w:rPr>
              <w:t xml:space="preserve">الادراك </w:t>
            </w:r>
            <w:r w:rsidRPr="00965F6D">
              <w:rPr>
                <w:rFonts w:ascii="Simplified Arabic" w:eastAsia="SimSun" w:hAnsi="Simplified Arabic" w:cs="Simplified Arabic"/>
                <w:b/>
                <w:bCs/>
                <w:color w:val="000000"/>
                <w:sz w:val="28"/>
                <w:szCs w:val="28"/>
                <w:rtl/>
                <w:lang w:eastAsia="zh-CN" w:bidi="ar-DZ"/>
              </w:rPr>
              <w:t>الحس-</w:t>
            </w:r>
            <w:r w:rsidR="0037445B">
              <w:rPr>
                <w:rFonts w:ascii="Simplified Arabic" w:eastAsia="SimSun" w:hAnsi="Simplified Arabic" w:cs="Simplified Arabic"/>
                <w:b/>
                <w:bCs/>
                <w:color w:val="000000"/>
                <w:sz w:val="28"/>
                <w:szCs w:val="28"/>
                <w:rtl/>
                <w:lang w:eastAsia="zh-CN" w:bidi="ar-DZ"/>
              </w:rPr>
              <w:t>حركي للاختبارات القبلية والبعدي</w:t>
            </w:r>
            <w:r w:rsidR="0037445B">
              <w:rPr>
                <w:rFonts w:ascii="Simplified Arabic" w:eastAsia="SimSun" w:hAnsi="Simplified Arabic" w:cs="Simplified Arabic" w:hint="cs"/>
                <w:b/>
                <w:bCs/>
                <w:color w:val="000000"/>
                <w:sz w:val="28"/>
                <w:szCs w:val="28"/>
                <w:rtl/>
                <w:lang w:eastAsia="zh-CN" w:bidi="ar-DZ"/>
              </w:rPr>
              <w:t xml:space="preserve">ة </w:t>
            </w:r>
            <w:r w:rsidRPr="00965F6D">
              <w:rPr>
                <w:rFonts w:ascii="Simplified Arabic" w:eastAsia="SimSun" w:hAnsi="Simplified Arabic" w:cs="Simplified Arabic"/>
                <w:b/>
                <w:bCs/>
                <w:color w:val="000000"/>
                <w:sz w:val="28"/>
                <w:szCs w:val="28"/>
                <w:rtl/>
                <w:lang w:eastAsia="zh-CN" w:bidi="ar-DZ"/>
              </w:rPr>
              <w:t xml:space="preserve">للمجموعة  التجريبية وتحليلها ومناقشتها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11</w:t>
            </w:r>
            <w:r w:rsidR="00C42C85">
              <w:rPr>
                <w:rFonts w:ascii="Times New Roman" w:eastAsia="SimSun" w:hAnsi="Times New Roman" w:cs="Simplified Arabic" w:hint="cs"/>
                <w:sz w:val="32"/>
                <w:szCs w:val="32"/>
                <w:rtl/>
                <w:lang w:eastAsia="zh-CN" w:bidi="ar-IQ"/>
              </w:rPr>
              <w:t>7</w:t>
            </w:r>
            <w:r>
              <w:rPr>
                <w:rFonts w:ascii="Times New Roman" w:eastAsia="SimSun" w:hAnsi="Times New Roman" w:cs="Simplified Arabic" w:hint="cs"/>
                <w:sz w:val="32"/>
                <w:szCs w:val="32"/>
                <w:rtl/>
                <w:lang w:eastAsia="zh-CN" w:bidi="ar-IQ"/>
              </w:rPr>
              <w:t>-11</w:t>
            </w:r>
            <w:r w:rsidR="00C42C85">
              <w:rPr>
                <w:rFonts w:ascii="Times New Roman" w:eastAsia="SimSun" w:hAnsi="Times New Roman" w:cs="Simplified Arabic" w:hint="cs"/>
                <w:sz w:val="32"/>
                <w:szCs w:val="32"/>
                <w:rtl/>
                <w:lang w:eastAsia="zh-CN" w:bidi="ar-IQ"/>
              </w:rPr>
              <w:t>9</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C42C85">
            <w:pPr>
              <w:spacing w:after="0" w:line="240" w:lineRule="auto"/>
              <w:jc w:val="both"/>
              <w:rPr>
                <w:rFonts w:ascii="Simplified Arabic" w:eastAsia="SimSun" w:hAnsi="Simplified Arabic" w:cs="Simplified Arabic"/>
                <w:b/>
                <w:bCs/>
                <w:color w:val="000000"/>
                <w:sz w:val="28"/>
                <w:szCs w:val="28"/>
                <w:rtl/>
                <w:lang w:eastAsia="zh-CN" w:bidi="ar-DZ"/>
              </w:rPr>
            </w:pPr>
            <w:r w:rsidRPr="00965F6D">
              <w:rPr>
                <w:rFonts w:ascii="Simplified Arabic" w:eastAsia="SimSun" w:hAnsi="Simplified Arabic" w:cs="Simplified Arabic"/>
                <w:b/>
                <w:bCs/>
                <w:color w:val="000000"/>
                <w:sz w:val="28"/>
                <w:szCs w:val="28"/>
                <w:rtl/>
                <w:lang w:eastAsia="zh-CN" w:bidi="ar-DZ"/>
              </w:rPr>
              <w:t xml:space="preserve">عرض نتائج المهارات </w:t>
            </w:r>
            <w:r w:rsidR="00C42C85">
              <w:rPr>
                <w:rFonts w:ascii="Simplified Arabic" w:eastAsia="SimSun" w:hAnsi="Simplified Arabic" w:cs="Simplified Arabic" w:hint="cs"/>
                <w:b/>
                <w:bCs/>
                <w:color w:val="000000"/>
                <w:sz w:val="28"/>
                <w:szCs w:val="28"/>
                <w:rtl/>
                <w:lang w:eastAsia="zh-CN" w:bidi="ar-DZ"/>
              </w:rPr>
              <w:t xml:space="preserve">الهجومية </w:t>
            </w:r>
            <w:r w:rsidRPr="00965F6D">
              <w:rPr>
                <w:rFonts w:ascii="Simplified Arabic" w:eastAsia="SimSun" w:hAnsi="Simplified Arabic" w:cs="Simplified Arabic"/>
                <w:b/>
                <w:bCs/>
                <w:color w:val="000000"/>
                <w:sz w:val="28"/>
                <w:szCs w:val="28"/>
                <w:rtl/>
                <w:lang w:eastAsia="zh-CN" w:bidi="ar-DZ"/>
              </w:rPr>
              <w:t xml:space="preserve"> بكرة السلة على الكراسي المتحركة للاختبارات القبلية والبعدية للمجموعة  التجريبية وتحليلها ومناقشتها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C42C85">
              <w:rPr>
                <w:rFonts w:ascii="Times New Roman" w:eastAsia="SimSun" w:hAnsi="Times New Roman" w:cs="Simplified Arabic" w:hint="cs"/>
                <w:sz w:val="32"/>
                <w:szCs w:val="32"/>
                <w:rtl/>
                <w:lang w:eastAsia="zh-CN" w:bidi="ar-IQ"/>
              </w:rPr>
              <w:t>20</w:t>
            </w:r>
            <w:r>
              <w:rPr>
                <w:rFonts w:ascii="Times New Roman" w:eastAsia="SimSun" w:hAnsi="Times New Roman" w:cs="Simplified Arabic" w:hint="cs"/>
                <w:sz w:val="32"/>
                <w:szCs w:val="32"/>
                <w:rtl/>
                <w:lang w:eastAsia="zh-CN" w:bidi="ar-IQ"/>
              </w:rPr>
              <w:t>-12</w:t>
            </w:r>
            <w:r w:rsidR="00C42C85">
              <w:rPr>
                <w:rFonts w:ascii="Times New Roman" w:eastAsia="SimSun" w:hAnsi="Times New Roman" w:cs="Simplified Arabic" w:hint="cs"/>
                <w:sz w:val="32"/>
                <w:szCs w:val="32"/>
                <w:rtl/>
                <w:lang w:eastAsia="zh-CN" w:bidi="ar-IQ"/>
              </w:rPr>
              <w:t>4</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4-3</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Simplified Arabic" w:eastAsia="SimSun" w:hAnsi="Simplified Arabic" w:cs="Simplified Arabic"/>
                <w:b/>
                <w:bCs/>
                <w:sz w:val="28"/>
                <w:szCs w:val="28"/>
                <w:rtl/>
                <w:lang w:eastAsia="zh-CN" w:bidi="ar-DZ"/>
              </w:rPr>
            </w:pPr>
            <w:r w:rsidRPr="00965F6D">
              <w:rPr>
                <w:rFonts w:ascii="Simplified Arabic" w:eastAsia="SimSun" w:hAnsi="Simplified Arabic" w:cs="Simplified Arabic"/>
                <w:b/>
                <w:bCs/>
                <w:color w:val="000000"/>
                <w:sz w:val="28"/>
                <w:szCs w:val="28"/>
                <w:rtl/>
                <w:lang w:eastAsia="zh-CN" w:bidi="ar-DZ"/>
              </w:rPr>
              <w:t>عرض نتائج تحمل القدرة و</w:t>
            </w:r>
            <w:r w:rsidR="00C42C85">
              <w:rPr>
                <w:rFonts w:ascii="Simplified Arabic" w:eastAsia="SimSun" w:hAnsi="Simplified Arabic" w:cs="Simplified Arabic" w:hint="cs"/>
                <w:b/>
                <w:bCs/>
                <w:color w:val="000000"/>
                <w:sz w:val="28"/>
                <w:szCs w:val="28"/>
                <w:rtl/>
                <w:lang w:eastAsia="zh-CN" w:bidi="ar-DZ"/>
              </w:rPr>
              <w:t xml:space="preserve">الادراك </w:t>
            </w:r>
            <w:r w:rsidRPr="00965F6D">
              <w:rPr>
                <w:rFonts w:ascii="Simplified Arabic" w:eastAsia="SimSun" w:hAnsi="Simplified Arabic" w:cs="Simplified Arabic"/>
                <w:b/>
                <w:bCs/>
                <w:color w:val="000000"/>
                <w:sz w:val="28"/>
                <w:szCs w:val="28"/>
                <w:rtl/>
                <w:lang w:eastAsia="zh-CN" w:bidi="ar-DZ"/>
              </w:rPr>
              <w:t>الحس-حركي للاختبارات القبلية والبعدية للمجموعة  الضابطة وتحليلها ومناقشتها</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12</w:t>
            </w:r>
            <w:r w:rsidR="00C42C85">
              <w:rPr>
                <w:rFonts w:ascii="Times New Roman" w:eastAsia="SimSun" w:hAnsi="Times New Roman" w:cs="Simplified Arabic" w:hint="cs"/>
                <w:sz w:val="32"/>
                <w:szCs w:val="32"/>
                <w:rtl/>
                <w:lang w:eastAsia="zh-CN" w:bidi="ar-IQ"/>
              </w:rPr>
              <w:t>4</w:t>
            </w:r>
            <w:r>
              <w:rPr>
                <w:rFonts w:ascii="Times New Roman" w:eastAsia="SimSun" w:hAnsi="Times New Roman" w:cs="Simplified Arabic" w:hint="cs"/>
                <w:sz w:val="32"/>
                <w:szCs w:val="32"/>
                <w:rtl/>
                <w:lang w:eastAsia="zh-CN" w:bidi="ar-IQ"/>
              </w:rPr>
              <w:t>-12</w:t>
            </w:r>
            <w:r w:rsidR="00C42C85">
              <w:rPr>
                <w:rFonts w:ascii="Times New Roman" w:eastAsia="SimSun" w:hAnsi="Times New Roman" w:cs="Simplified Arabic" w:hint="cs"/>
                <w:sz w:val="32"/>
                <w:szCs w:val="32"/>
                <w:rtl/>
                <w:lang w:eastAsia="zh-CN" w:bidi="ar-IQ"/>
              </w:rPr>
              <w:t>6</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4-4</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C42C85">
            <w:pPr>
              <w:spacing w:after="0" w:line="240" w:lineRule="auto"/>
              <w:jc w:val="both"/>
              <w:rPr>
                <w:rFonts w:ascii="Times New Roman" w:eastAsia="SimSun" w:hAnsi="Times New Roman" w:cs="Simplified Arabic"/>
                <w:b/>
                <w:bCs/>
                <w:sz w:val="28"/>
                <w:szCs w:val="28"/>
                <w:rtl/>
                <w:lang w:eastAsia="zh-CN" w:bidi="ar-DZ"/>
              </w:rPr>
            </w:pPr>
            <w:r w:rsidRPr="00965F6D">
              <w:rPr>
                <w:rFonts w:ascii="Simplified Arabic" w:eastAsia="SimSun" w:hAnsi="Simplified Arabic" w:cs="Simplified Arabic"/>
                <w:b/>
                <w:bCs/>
                <w:color w:val="000000"/>
                <w:sz w:val="28"/>
                <w:szCs w:val="28"/>
                <w:rtl/>
                <w:lang w:eastAsia="zh-CN" w:bidi="ar-DZ"/>
              </w:rPr>
              <w:t>عرض نتائج المهارات ا</w:t>
            </w:r>
            <w:r w:rsidR="00C42C85">
              <w:rPr>
                <w:rFonts w:ascii="Simplified Arabic" w:eastAsia="SimSun" w:hAnsi="Simplified Arabic" w:cs="Simplified Arabic" w:hint="cs"/>
                <w:b/>
                <w:bCs/>
                <w:color w:val="000000"/>
                <w:sz w:val="28"/>
                <w:szCs w:val="28"/>
                <w:rtl/>
                <w:lang w:eastAsia="zh-CN" w:bidi="ar-DZ"/>
              </w:rPr>
              <w:t xml:space="preserve">لهجومية </w:t>
            </w:r>
            <w:r w:rsidRPr="00965F6D">
              <w:rPr>
                <w:rFonts w:ascii="Simplified Arabic" w:eastAsia="SimSun" w:hAnsi="Simplified Arabic" w:cs="Simplified Arabic"/>
                <w:b/>
                <w:bCs/>
                <w:color w:val="000000"/>
                <w:sz w:val="28"/>
                <w:szCs w:val="28"/>
                <w:rtl/>
                <w:lang w:eastAsia="zh-CN" w:bidi="ar-DZ"/>
              </w:rPr>
              <w:t>بكرة السلة على الكراسي المتحركة للاختبارات القبلية والبعدية للمجموعة  الضابطة وتحليلها ومناقشتها</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12</w:t>
            </w:r>
            <w:r w:rsidR="00C42C85">
              <w:rPr>
                <w:rFonts w:ascii="Times New Roman" w:eastAsia="SimSun" w:hAnsi="Times New Roman" w:cs="Simplified Arabic" w:hint="cs"/>
                <w:sz w:val="32"/>
                <w:szCs w:val="32"/>
                <w:rtl/>
                <w:lang w:eastAsia="zh-CN" w:bidi="ar-IQ"/>
              </w:rPr>
              <w:t>7</w:t>
            </w:r>
            <w:r>
              <w:rPr>
                <w:rFonts w:ascii="Times New Roman" w:eastAsia="SimSun" w:hAnsi="Times New Roman" w:cs="Simplified Arabic" w:hint="cs"/>
                <w:sz w:val="32"/>
                <w:szCs w:val="32"/>
                <w:rtl/>
                <w:lang w:eastAsia="zh-CN" w:bidi="ar-IQ"/>
              </w:rPr>
              <w:t>-</w:t>
            </w:r>
            <w:r w:rsidR="00C42C85">
              <w:rPr>
                <w:rFonts w:ascii="Times New Roman" w:eastAsia="SimSun" w:hAnsi="Times New Roman" w:cs="Simplified Arabic" w:hint="cs"/>
                <w:sz w:val="32"/>
                <w:szCs w:val="32"/>
                <w:rtl/>
                <w:lang w:eastAsia="zh-CN" w:bidi="ar-IQ"/>
              </w:rPr>
              <w:t>131</w:t>
            </w:r>
          </w:p>
        </w:tc>
      </w:tr>
      <w:tr w:rsidR="009A69A2" w:rsidRPr="009A69A2" w:rsidTr="00A31051">
        <w:trPr>
          <w:trHeight w:val="1057"/>
        </w:trPr>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4-5</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37445B">
            <w:pPr>
              <w:spacing w:after="0" w:line="240" w:lineRule="auto"/>
              <w:jc w:val="both"/>
              <w:rPr>
                <w:rFonts w:ascii="Times New Roman" w:eastAsia="SimSun" w:hAnsi="Times New Roman" w:cs="Simplified Arabic"/>
                <w:b/>
                <w:bCs/>
                <w:sz w:val="28"/>
                <w:szCs w:val="28"/>
                <w:rtl/>
                <w:lang w:eastAsia="zh-CN" w:bidi="ar-DZ"/>
              </w:rPr>
            </w:pPr>
            <w:r w:rsidRPr="00965F6D">
              <w:rPr>
                <w:rFonts w:ascii="Simplified Arabic" w:eastAsia="SimSun" w:hAnsi="Simplified Arabic" w:cs="Simplified Arabic"/>
                <w:b/>
                <w:bCs/>
                <w:color w:val="000000"/>
                <w:sz w:val="28"/>
                <w:szCs w:val="28"/>
                <w:rtl/>
                <w:lang w:eastAsia="zh-CN" w:bidi="ar-DZ"/>
              </w:rPr>
              <w:t>عرض نتائج اختبارات تحمل القدرة و</w:t>
            </w:r>
            <w:r w:rsidR="00C42C85">
              <w:rPr>
                <w:rFonts w:ascii="Simplified Arabic" w:eastAsia="SimSun" w:hAnsi="Simplified Arabic" w:cs="Simplified Arabic" w:hint="cs"/>
                <w:b/>
                <w:bCs/>
                <w:color w:val="000000"/>
                <w:sz w:val="28"/>
                <w:szCs w:val="28"/>
                <w:rtl/>
                <w:lang w:eastAsia="zh-CN" w:bidi="ar-DZ"/>
              </w:rPr>
              <w:t xml:space="preserve">الادراك </w:t>
            </w:r>
            <w:r w:rsidRPr="00965F6D">
              <w:rPr>
                <w:rFonts w:ascii="Simplified Arabic" w:eastAsia="SimSun" w:hAnsi="Simplified Arabic" w:cs="Simplified Arabic"/>
                <w:b/>
                <w:bCs/>
                <w:color w:val="000000"/>
                <w:sz w:val="28"/>
                <w:szCs w:val="28"/>
                <w:rtl/>
                <w:lang w:eastAsia="zh-CN" w:bidi="ar-DZ"/>
              </w:rPr>
              <w:t>الحس-حركي البعدية لمجموعتي</w:t>
            </w:r>
            <w:r w:rsidR="00965F6D">
              <w:rPr>
                <w:rFonts w:ascii="Simplified Arabic" w:eastAsia="SimSun" w:hAnsi="Simplified Arabic" w:cs="Simplified Arabic" w:hint="cs"/>
                <w:b/>
                <w:bCs/>
                <w:color w:val="000000"/>
                <w:sz w:val="28"/>
                <w:szCs w:val="28"/>
                <w:rtl/>
                <w:lang w:eastAsia="zh-CN" w:bidi="ar-DZ"/>
              </w:rPr>
              <w:t xml:space="preserve"> ا</w:t>
            </w:r>
            <w:r w:rsidRPr="00965F6D">
              <w:rPr>
                <w:rFonts w:ascii="Simplified Arabic" w:eastAsia="SimSun" w:hAnsi="Simplified Arabic" w:cs="Simplified Arabic"/>
                <w:b/>
                <w:bCs/>
                <w:color w:val="000000"/>
                <w:sz w:val="28"/>
                <w:szCs w:val="28"/>
                <w:rtl/>
                <w:lang w:eastAsia="zh-CN" w:bidi="ar-DZ"/>
              </w:rPr>
              <w:t xml:space="preserve">لبحث التجريبية والضابطة وتحليلها ومناقشتها .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C42C85"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132</w:t>
            </w:r>
            <w:r w:rsidR="00FB6C1F">
              <w:rPr>
                <w:rFonts w:ascii="Times New Roman" w:eastAsia="SimSun" w:hAnsi="Times New Roman" w:cs="Simplified Arabic" w:hint="cs"/>
                <w:sz w:val="32"/>
                <w:szCs w:val="32"/>
                <w:rtl/>
                <w:lang w:eastAsia="zh-CN" w:bidi="ar-IQ"/>
              </w:rPr>
              <w:t>-13</w:t>
            </w:r>
            <w:r>
              <w:rPr>
                <w:rFonts w:ascii="Times New Roman" w:eastAsia="SimSun" w:hAnsi="Times New Roman" w:cs="Simplified Arabic" w:hint="cs"/>
                <w:sz w:val="32"/>
                <w:szCs w:val="32"/>
                <w:rtl/>
                <w:lang w:eastAsia="zh-CN" w:bidi="ar-IQ"/>
              </w:rPr>
              <w:t>4</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4-6</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C42C85">
            <w:pPr>
              <w:spacing w:after="0" w:line="240" w:lineRule="auto"/>
              <w:jc w:val="both"/>
              <w:rPr>
                <w:rFonts w:ascii="Times New Roman" w:eastAsia="SimSun" w:hAnsi="Times New Roman" w:cs="Simplified Arabic"/>
                <w:b/>
                <w:bCs/>
                <w:sz w:val="28"/>
                <w:szCs w:val="28"/>
                <w:rtl/>
                <w:lang w:eastAsia="zh-CN" w:bidi="ar-DZ"/>
              </w:rPr>
            </w:pPr>
            <w:r w:rsidRPr="00965F6D">
              <w:rPr>
                <w:rFonts w:ascii="Simplified Arabic" w:eastAsia="SimSun" w:hAnsi="Simplified Arabic" w:cs="Simplified Arabic"/>
                <w:b/>
                <w:bCs/>
                <w:color w:val="000000"/>
                <w:sz w:val="28"/>
                <w:szCs w:val="28"/>
                <w:rtl/>
                <w:lang w:eastAsia="zh-CN" w:bidi="ar-DZ"/>
              </w:rPr>
              <w:t>عرض نتائج اختبارات المهارات ا</w:t>
            </w:r>
            <w:r w:rsidR="00C42C85">
              <w:rPr>
                <w:rFonts w:ascii="Simplified Arabic" w:eastAsia="SimSun" w:hAnsi="Simplified Arabic" w:cs="Simplified Arabic" w:hint="cs"/>
                <w:b/>
                <w:bCs/>
                <w:color w:val="000000"/>
                <w:sz w:val="28"/>
                <w:szCs w:val="28"/>
                <w:rtl/>
                <w:lang w:eastAsia="zh-CN" w:bidi="ar-DZ"/>
              </w:rPr>
              <w:t xml:space="preserve">لهجومية </w:t>
            </w:r>
            <w:r w:rsidRPr="00965F6D">
              <w:rPr>
                <w:rFonts w:ascii="Simplified Arabic" w:eastAsia="SimSun" w:hAnsi="Simplified Arabic" w:cs="Simplified Arabic"/>
                <w:b/>
                <w:bCs/>
                <w:color w:val="000000"/>
                <w:sz w:val="28"/>
                <w:szCs w:val="28"/>
                <w:rtl/>
                <w:lang w:eastAsia="zh-CN" w:bidi="ar-DZ"/>
              </w:rPr>
              <w:t xml:space="preserve"> بكرة السلة على الكراسي البعدية للمجموعتين التجريبية والضابطة وتحليلها ومناقشتها</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13</w:t>
            </w:r>
            <w:r w:rsidR="00C42C85">
              <w:rPr>
                <w:rFonts w:ascii="Times New Roman" w:eastAsia="SimSun" w:hAnsi="Times New Roman" w:cs="Simplified Arabic" w:hint="cs"/>
                <w:sz w:val="32"/>
                <w:szCs w:val="32"/>
                <w:rtl/>
                <w:lang w:eastAsia="zh-CN" w:bidi="ar-IQ"/>
              </w:rPr>
              <w:t>4</w:t>
            </w:r>
            <w:r>
              <w:rPr>
                <w:rFonts w:ascii="Times New Roman" w:eastAsia="SimSun" w:hAnsi="Times New Roman" w:cs="Simplified Arabic" w:hint="cs"/>
                <w:sz w:val="32"/>
                <w:szCs w:val="32"/>
                <w:rtl/>
                <w:lang w:eastAsia="zh-CN" w:bidi="ar-IQ"/>
              </w:rPr>
              <w:t>-13</w:t>
            </w:r>
            <w:r w:rsidR="00C42C85">
              <w:rPr>
                <w:rFonts w:ascii="Times New Roman" w:eastAsia="SimSun" w:hAnsi="Times New Roman" w:cs="Simplified Arabic" w:hint="cs"/>
                <w:sz w:val="32"/>
                <w:szCs w:val="32"/>
                <w:rtl/>
                <w:lang w:eastAsia="zh-CN" w:bidi="ar-IQ"/>
              </w:rPr>
              <w:t>8</w:t>
            </w:r>
          </w:p>
        </w:tc>
      </w:tr>
      <w:tr w:rsidR="009A69A2" w:rsidRPr="009A69A2" w:rsidTr="009A69A2">
        <w:tc>
          <w:tcPr>
            <w:tcW w:w="10260" w:type="dxa"/>
            <w:gridSpan w:val="5"/>
            <w:tcBorders>
              <w:top w:val="thinThickSmallGap" w:sz="24" w:space="0" w:color="auto"/>
              <w:left w:val="thinThickSmallGap" w:sz="24" w:space="0" w:color="auto"/>
              <w:bottom w:val="thinThickSmallGap" w:sz="24" w:space="0" w:color="auto"/>
              <w:right w:val="thinThickSmallGap" w:sz="24" w:space="0" w:color="auto"/>
            </w:tcBorders>
            <w:shd w:val="clear" w:color="auto" w:fill="D9D9D9"/>
            <w:vAlign w:val="center"/>
          </w:tcPr>
          <w:p w:rsidR="009A69A2" w:rsidRPr="00965F6D"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965F6D">
              <w:rPr>
                <w:rFonts w:ascii="Times New Roman" w:eastAsia="SimSun" w:hAnsi="Times New Roman" w:cs="Simplified Arabic" w:hint="cs"/>
                <w:b/>
                <w:bCs/>
                <w:sz w:val="32"/>
                <w:szCs w:val="32"/>
                <w:rtl/>
                <w:lang w:eastAsia="zh-CN" w:bidi="ar-IQ"/>
              </w:rPr>
              <w:t>الباب الخامس</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keepNext/>
              <w:spacing w:after="0" w:line="240" w:lineRule="auto"/>
              <w:jc w:val="center"/>
              <w:outlineLvl w:val="1"/>
              <w:rPr>
                <w:rFonts w:ascii="Times New Roman" w:eastAsia="SimSun" w:hAnsi="Times New Roman" w:cs="Simplified Arabic"/>
                <w:sz w:val="32"/>
                <w:szCs w:val="32"/>
                <w:rtl/>
                <w:lang w:eastAsia="zh-CN"/>
              </w:rPr>
            </w:pPr>
            <w:r w:rsidRPr="009A69A2">
              <w:rPr>
                <w:rFonts w:ascii="Times New Roman" w:eastAsia="SimSun" w:hAnsi="Times New Roman" w:cs="Simplified Arabic" w:hint="cs"/>
                <w:sz w:val="32"/>
                <w:szCs w:val="32"/>
                <w:rtl/>
                <w:lang w:eastAsia="zh-CN" w:bidi="ar-IQ"/>
              </w:rPr>
              <w:t>5</w:t>
            </w:r>
            <w:r w:rsidRPr="009A69A2">
              <w:rPr>
                <w:rFonts w:ascii="Times New Roman" w:eastAsia="SimSun" w:hAnsi="Times New Roman" w:cs="Simplified Arabic" w:hint="cs"/>
                <w:sz w:val="32"/>
                <w:szCs w:val="32"/>
                <w:rtl/>
                <w:lang w:eastAsia="zh-CN"/>
              </w:rPr>
              <w:t>-</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الاستنتاجات والتوصيات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C42C85">
              <w:rPr>
                <w:rFonts w:ascii="Times New Roman" w:eastAsia="SimSun" w:hAnsi="Times New Roman" w:cs="Simplified Arabic" w:hint="cs"/>
                <w:sz w:val="32"/>
                <w:szCs w:val="32"/>
                <w:rtl/>
                <w:lang w:eastAsia="zh-CN" w:bidi="ar-IQ"/>
              </w:rPr>
              <w:t>40</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5-1</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الاستنتاجات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rPr>
            </w:pPr>
            <w:r>
              <w:rPr>
                <w:rFonts w:ascii="Times New Roman" w:eastAsia="SimSun" w:hAnsi="Times New Roman" w:cs="Simplified Arabic" w:hint="cs"/>
                <w:sz w:val="32"/>
                <w:szCs w:val="32"/>
                <w:rtl/>
                <w:lang w:eastAsia="zh-CN"/>
              </w:rPr>
              <w:t>1</w:t>
            </w:r>
            <w:r w:rsidR="00C42C85">
              <w:rPr>
                <w:rFonts w:ascii="Times New Roman" w:eastAsia="SimSun" w:hAnsi="Times New Roman" w:cs="Simplified Arabic" w:hint="cs"/>
                <w:sz w:val="32"/>
                <w:szCs w:val="32"/>
                <w:rtl/>
                <w:lang w:eastAsia="zh-CN"/>
              </w:rPr>
              <w:t>40-141</w:t>
            </w:r>
          </w:p>
        </w:tc>
      </w:tr>
      <w:tr w:rsidR="009A69A2" w:rsidRPr="009A69A2" w:rsidTr="00A31051">
        <w:trPr>
          <w:trHeight w:val="647"/>
        </w:trPr>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r w:rsidRPr="009A69A2">
              <w:rPr>
                <w:rFonts w:ascii="Times New Roman" w:eastAsia="SimSun" w:hAnsi="Times New Roman" w:cs="Simplified Arabic" w:hint="cs"/>
                <w:sz w:val="32"/>
                <w:szCs w:val="32"/>
                <w:rtl/>
                <w:lang w:eastAsia="zh-CN" w:bidi="ar-IQ"/>
              </w:rPr>
              <w:t>5-2</w:t>
            </w: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التوصيات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C42C85">
              <w:rPr>
                <w:rFonts w:ascii="Times New Roman" w:eastAsia="SimSun" w:hAnsi="Times New Roman" w:cs="Simplified Arabic" w:hint="cs"/>
                <w:sz w:val="32"/>
                <w:szCs w:val="32"/>
                <w:rtl/>
                <w:lang w:eastAsia="zh-CN" w:bidi="ar-IQ"/>
              </w:rPr>
              <w:t>41</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المصادر والمراجع العربية والأجنبية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C42C8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14</w:t>
            </w:r>
            <w:r w:rsidR="00C42C85">
              <w:rPr>
                <w:rFonts w:ascii="Times New Roman" w:eastAsia="SimSun" w:hAnsi="Times New Roman" w:cs="Simplified Arabic" w:hint="cs"/>
                <w:sz w:val="32"/>
                <w:szCs w:val="32"/>
                <w:rtl/>
                <w:lang w:eastAsia="zh-CN" w:bidi="ar-IQ"/>
              </w:rPr>
              <w:t>3</w:t>
            </w:r>
            <w:r>
              <w:rPr>
                <w:rFonts w:ascii="Times New Roman" w:eastAsia="SimSun" w:hAnsi="Times New Roman" w:cs="Simplified Arabic" w:hint="cs"/>
                <w:sz w:val="32"/>
                <w:szCs w:val="32"/>
                <w:rtl/>
                <w:lang w:eastAsia="zh-CN" w:bidi="ar-IQ"/>
              </w:rPr>
              <w:t>-14</w:t>
            </w:r>
            <w:r w:rsidR="00C42C85">
              <w:rPr>
                <w:rFonts w:ascii="Times New Roman" w:eastAsia="SimSun" w:hAnsi="Times New Roman" w:cs="Simplified Arabic" w:hint="cs"/>
                <w:sz w:val="32"/>
                <w:szCs w:val="32"/>
                <w:rtl/>
                <w:lang w:eastAsia="zh-CN" w:bidi="ar-IQ"/>
              </w:rPr>
              <w:t>8</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الملاحق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FB6C1F" w:rsidP="00EE779E">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14</w:t>
            </w:r>
            <w:r w:rsidR="00C42C85">
              <w:rPr>
                <w:rFonts w:ascii="Times New Roman" w:eastAsia="SimSun" w:hAnsi="Times New Roman" w:cs="Simplified Arabic" w:hint="cs"/>
                <w:sz w:val="32"/>
                <w:szCs w:val="32"/>
                <w:rtl/>
                <w:lang w:eastAsia="zh-CN" w:bidi="ar-IQ"/>
              </w:rPr>
              <w:t>9</w:t>
            </w:r>
            <w:r>
              <w:rPr>
                <w:rFonts w:ascii="Times New Roman" w:eastAsia="SimSun" w:hAnsi="Times New Roman" w:cs="Simplified Arabic" w:hint="cs"/>
                <w:sz w:val="32"/>
                <w:szCs w:val="32"/>
                <w:rtl/>
                <w:lang w:eastAsia="zh-CN" w:bidi="ar-IQ"/>
              </w:rPr>
              <w:t>-17</w:t>
            </w:r>
            <w:r w:rsidR="00EE779E">
              <w:rPr>
                <w:rFonts w:ascii="Times New Roman" w:eastAsia="SimSun" w:hAnsi="Times New Roman" w:cs="Simplified Arabic" w:hint="cs"/>
                <w:sz w:val="32"/>
                <w:szCs w:val="32"/>
                <w:rtl/>
                <w:lang w:eastAsia="zh-CN" w:bidi="ar-IQ"/>
              </w:rPr>
              <w:t>3</w:t>
            </w:r>
          </w:p>
        </w:tc>
      </w:tr>
      <w:tr w:rsidR="009A69A2" w:rsidRPr="009A69A2" w:rsidTr="00A31051">
        <w:tc>
          <w:tcPr>
            <w:tcW w:w="2092" w:type="dxa"/>
            <w:gridSpan w:val="3"/>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rtl/>
                <w:lang w:eastAsia="zh-CN" w:bidi="ar-IQ"/>
              </w:rPr>
            </w:pPr>
          </w:p>
        </w:tc>
        <w:tc>
          <w:tcPr>
            <w:tcW w:w="6548"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965F6D"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965F6D">
              <w:rPr>
                <w:rFonts w:ascii="Times New Roman" w:eastAsia="SimSun" w:hAnsi="Times New Roman" w:cs="Simplified Arabic" w:hint="cs"/>
                <w:b/>
                <w:bCs/>
                <w:sz w:val="28"/>
                <w:szCs w:val="28"/>
                <w:rtl/>
                <w:lang w:eastAsia="zh-CN" w:bidi="ar-IQ"/>
              </w:rPr>
              <w:t xml:space="preserve">ملخص الرسالة باللغة الانكليزية     </w:t>
            </w:r>
            <w:r w:rsidRPr="00965F6D">
              <w:rPr>
                <w:rFonts w:ascii="Times New Roman" w:eastAsia="SimSun" w:hAnsi="Times New Roman" w:cs="Simplified Arabic"/>
                <w:b/>
                <w:bCs/>
                <w:sz w:val="28"/>
                <w:szCs w:val="28"/>
                <w:lang w:eastAsia="zh-CN"/>
              </w:rPr>
              <w:t xml:space="preserve">Abstract            </w:t>
            </w:r>
          </w:p>
        </w:tc>
        <w:tc>
          <w:tcPr>
            <w:tcW w:w="16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9A69A2" w:rsidRDefault="009A69A2" w:rsidP="009A69A2">
            <w:pPr>
              <w:spacing w:after="0" w:line="240" w:lineRule="auto"/>
              <w:jc w:val="center"/>
              <w:rPr>
                <w:rFonts w:ascii="Times New Roman" w:eastAsia="SimSun" w:hAnsi="Times New Roman" w:cs="Simplified Arabic"/>
                <w:sz w:val="32"/>
                <w:szCs w:val="32"/>
                <w:lang w:eastAsia="zh-CN"/>
              </w:rPr>
            </w:pPr>
            <w:r w:rsidRPr="009A69A2">
              <w:rPr>
                <w:rFonts w:ascii="Times New Roman" w:eastAsia="SimSun" w:hAnsi="Times New Roman" w:cs="Simplified Arabic"/>
                <w:sz w:val="32"/>
                <w:szCs w:val="32"/>
                <w:lang w:eastAsia="zh-CN"/>
              </w:rPr>
              <w:t xml:space="preserve">A </w:t>
            </w:r>
            <w:r w:rsidR="00C42C85">
              <w:rPr>
                <w:rFonts w:ascii="Times New Roman" w:eastAsia="SimSun" w:hAnsi="Times New Roman" w:cs="Simplified Arabic"/>
                <w:sz w:val="32"/>
                <w:szCs w:val="32"/>
                <w:lang w:eastAsia="zh-CN"/>
              </w:rPr>
              <w:t>–</w:t>
            </w:r>
            <w:r w:rsidRPr="009A69A2">
              <w:rPr>
                <w:rFonts w:ascii="Times New Roman" w:eastAsia="SimSun" w:hAnsi="Times New Roman" w:cs="Simplified Arabic"/>
                <w:sz w:val="32"/>
                <w:szCs w:val="32"/>
                <w:lang w:eastAsia="zh-CN"/>
              </w:rPr>
              <w:t>C</w:t>
            </w:r>
          </w:p>
        </w:tc>
      </w:tr>
    </w:tbl>
    <w:p w:rsidR="009A69A2" w:rsidRDefault="009A69A2" w:rsidP="009A69A2">
      <w:pPr>
        <w:spacing w:after="0" w:line="240" w:lineRule="auto"/>
        <w:jc w:val="center"/>
        <w:rPr>
          <w:rFonts w:ascii="Times New Roman" w:eastAsia="SimSun" w:hAnsi="Times New Roman" w:cs="Simplified Arabic"/>
          <w:b/>
          <w:bCs/>
          <w:sz w:val="32"/>
          <w:szCs w:val="32"/>
          <w:lang w:eastAsia="zh-CN" w:bidi="ar-IQ"/>
        </w:rPr>
      </w:pPr>
    </w:p>
    <w:p w:rsidR="00FA09FC" w:rsidRPr="009A69A2" w:rsidRDefault="00FA09FC" w:rsidP="009A69A2">
      <w:pPr>
        <w:spacing w:after="0" w:line="240" w:lineRule="auto"/>
        <w:jc w:val="center"/>
        <w:rPr>
          <w:rFonts w:ascii="Times New Roman" w:eastAsia="SimSun" w:hAnsi="Times New Roman" w:cs="Simplified Arabic"/>
          <w:b/>
          <w:bCs/>
          <w:sz w:val="32"/>
          <w:szCs w:val="32"/>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r w:rsidRPr="009A69A2">
        <w:rPr>
          <w:rFonts w:ascii="Times New Roman" w:eastAsia="SimSun" w:hAnsi="Times New Roman" w:cs="Simplified Arabic" w:hint="cs"/>
          <w:b/>
          <w:bCs/>
          <w:sz w:val="40"/>
          <w:szCs w:val="40"/>
          <w:rtl/>
          <w:lang w:eastAsia="zh-CN" w:bidi="ar-IQ"/>
        </w:rPr>
        <w:lastRenderedPageBreak/>
        <w:t>قائمة الجداول</w:t>
      </w: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8640"/>
        <w:gridCol w:w="720"/>
      </w:tblGrid>
      <w:tr w:rsidR="009A69A2" w:rsidRPr="009A69A2"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shd w:val="clear" w:color="auto" w:fill="E0E0E0"/>
          </w:tcPr>
          <w:p w:rsidR="009A69A2" w:rsidRPr="00A96209"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A96209">
              <w:rPr>
                <w:rFonts w:ascii="Times New Roman" w:eastAsia="SimSun" w:hAnsi="Times New Roman" w:cs="Simplified Arabic" w:hint="cs"/>
                <w:b/>
                <w:bCs/>
                <w:sz w:val="32"/>
                <w:szCs w:val="32"/>
                <w:rtl/>
                <w:lang w:eastAsia="zh-CN" w:bidi="ar-IQ"/>
              </w:rPr>
              <w:t>الرقم</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shd w:val="clear" w:color="auto" w:fill="E0E0E0"/>
          </w:tcPr>
          <w:p w:rsidR="009A69A2" w:rsidRPr="00A96209"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A96209">
              <w:rPr>
                <w:rFonts w:ascii="Times New Roman" w:eastAsia="SimSun" w:hAnsi="Times New Roman" w:cs="Simplified Arabic" w:hint="cs"/>
                <w:b/>
                <w:bCs/>
                <w:sz w:val="32"/>
                <w:szCs w:val="32"/>
                <w:rtl/>
                <w:lang w:eastAsia="zh-CN" w:bidi="ar-IQ"/>
              </w:rPr>
              <w:t>الجدول</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shd w:val="clear" w:color="auto" w:fill="E0E0E0"/>
          </w:tcPr>
          <w:p w:rsidR="009A69A2" w:rsidRPr="00A96209"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A96209">
              <w:rPr>
                <w:rFonts w:ascii="Times New Roman" w:eastAsia="SimSun" w:hAnsi="Times New Roman" w:cs="Simplified Arabic" w:hint="cs"/>
                <w:b/>
                <w:bCs/>
                <w:sz w:val="32"/>
                <w:szCs w:val="32"/>
                <w:rtl/>
                <w:lang w:eastAsia="zh-CN" w:bidi="ar-IQ"/>
              </w:rPr>
              <w:t>الصفحة</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9A69A2">
            <w:pPr>
              <w:spacing w:after="0" w:line="240" w:lineRule="auto"/>
              <w:jc w:val="center"/>
              <w:rPr>
                <w:rFonts w:ascii="Times New Roman" w:eastAsia="SimSun" w:hAnsi="Times New Roman" w:cs="Simplified Arabic"/>
                <w:b/>
                <w:bCs/>
                <w:sz w:val="28"/>
                <w:szCs w:val="28"/>
                <w:lang w:eastAsia="zh-CN"/>
              </w:rPr>
            </w:pPr>
            <w:r w:rsidRPr="00A96209">
              <w:rPr>
                <w:rFonts w:ascii="Times New Roman" w:eastAsia="SimSun" w:hAnsi="Times New Roman" w:cs="Simplified Arabic" w:hint="cs"/>
                <w:b/>
                <w:bCs/>
                <w:sz w:val="28"/>
                <w:szCs w:val="28"/>
                <w:rtl/>
                <w:lang w:eastAsia="zh-CN"/>
              </w:rPr>
              <w:t>1</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ind w:right="1080"/>
              <w:rPr>
                <w:rFonts w:ascii="Times New Roman" w:eastAsia="SimSun" w:hAnsi="Times New Roman" w:cs="Simplified Arabic"/>
                <w:b/>
                <w:bCs/>
                <w:color w:val="000000"/>
                <w:sz w:val="28"/>
                <w:szCs w:val="28"/>
                <w:rtl/>
                <w:lang w:eastAsia="zh-CN"/>
              </w:rPr>
            </w:pPr>
            <w:r w:rsidRPr="00A96209">
              <w:rPr>
                <w:rFonts w:ascii="Times New Roman" w:eastAsia="SimSun" w:hAnsi="Times New Roman" w:cs="Simplified Arabic" w:hint="cs"/>
                <w:b/>
                <w:bCs/>
                <w:sz w:val="28"/>
                <w:szCs w:val="28"/>
                <w:rtl/>
                <w:lang w:eastAsia="zh-CN"/>
              </w:rPr>
              <w:t>يبين تصميم عمل مجموعتي البحث ( الضابطة والتجريبية )</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623A2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6</w:t>
            </w:r>
            <w:r w:rsidR="00623A22">
              <w:rPr>
                <w:rFonts w:ascii="Times New Roman" w:eastAsia="SimSun" w:hAnsi="Times New Roman" w:cs="Simplified Arabic" w:hint="cs"/>
                <w:b/>
                <w:bCs/>
                <w:sz w:val="28"/>
                <w:szCs w:val="28"/>
                <w:rtl/>
                <w:lang w:eastAsia="zh-CN" w:bidi="ar-IQ"/>
              </w:rPr>
              <w:t>0</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9A69A2">
            <w:pPr>
              <w:spacing w:after="0" w:line="240" w:lineRule="auto"/>
              <w:jc w:val="center"/>
              <w:rPr>
                <w:rFonts w:ascii="Times New Roman" w:eastAsia="SimSun" w:hAnsi="Times New Roman" w:cs="Simplified Arabic"/>
                <w:b/>
                <w:bCs/>
                <w:sz w:val="28"/>
                <w:szCs w:val="28"/>
                <w:lang w:eastAsia="zh-CN"/>
              </w:rPr>
            </w:pPr>
            <w:r w:rsidRPr="00A96209">
              <w:rPr>
                <w:rFonts w:ascii="Times New Roman" w:eastAsia="SimSun" w:hAnsi="Times New Roman" w:cs="Simplified Arabic" w:hint="cs"/>
                <w:b/>
                <w:bCs/>
                <w:sz w:val="28"/>
                <w:szCs w:val="28"/>
                <w:rtl/>
                <w:lang w:eastAsia="zh-CN"/>
              </w:rPr>
              <w:t>2</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623A22">
            <w:pPr>
              <w:spacing w:after="0" w:line="240" w:lineRule="auto"/>
              <w:jc w:val="both"/>
              <w:rPr>
                <w:rFonts w:ascii="Simplified Arabic" w:eastAsia="SimSun" w:hAnsi="Simplified Arabic" w:cs="Simplified Arabic"/>
                <w:b/>
                <w:bCs/>
                <w:sz w:val="28"/>
                <w:szCs w:val="28"/>
                <w:lang w:eastAsia="zh-CN"/>
              </w:rPr>
            </w:pPr>
            <w:r w:rsidRPr="00A96209">
              <w:rPr>
                <w:rFonts w:ascii="Simplified Arabic" w:eastAsia="SimSun" w:hAnsi="Simplified Arabic" w:cs="Simplified Arabic"/>
                <w:b/>
                <w:bCs/>
                <w:sz w:val="28"/>
                <w:szCs w:val="28"/>
                <w:rtl/>
                <w:lang w:eastAsia="zh-CN"/>
              </w:rPr>
              <w:t xml:space="preserve">يبين قيم (كأ) لترشيح متغيرات </w:t>
            </w:r>
            <w:r w:rsidR="00623A22">
              <w:rPr>
                <w:rFonts w:ascii="Simplified Arabic" w:eastAsia="SimSun" w:hAnsi="Simplified Arabic" w:cs="Simplified Arabic" w:hint="cs"/>
                <w:b/>
                <w:bCs/>
                <w:sz w:val="28"/>
                <w:szCs w:val="28"/>
                <w:rtl/>
                <w:lang w:eastAsia="zh-CN"/>
              </w:rPr>
              <w:t>تحمل القدرة والادراك</w:t>
            </w:r>
            <w:r w:rsidR="00623A22">
              <w:rPr>
                <w:rFonts w:ascii="Simplified Arabic" w:eastAsia="SimSun" w:hAnsi="Simplified Arabic" w:cs="Simplified Arabic"/>
                <w:b/>
                <w:bCs/>
                <w:sz w:val="28"/>
                <w:szCs w:val="28"/>
                <w:rtl/>
                <w:lang w:eastAsia="zh-CN"/>
              </w:rPr>
              <w:t xml:space="preserve"> الحس-حركي والمهارات ا</w:t>
            </w:r>
            <w:r w:rsidR="00623A22">
              <w:rPr>
                <w:rFonts w:ascii="Simplified Arabic" w:eastAsia="SimSun" w:hAnsi="Simplified Arabic" w:cs="Simplified Arabic" w:hint="cs"/>
                <w:b/>
                <w:bCs/>
                <w:sz w:val="28"/>
                <w:szCs w:val="28"/>
                <w:rtl/>
                <w:lang w:eastAsia="zh-CN"/>
              </w:rPr>
              <w:t>لهجومية</w:t>
            </w:r>
            <w:r w:rsidRPr="00A96209">
              <w:rPr>
                <w:rFonts w:ascii="Simplified Arabic" w:eastAsia="SimSun" w:hAnsi="Simplified Arabic" w:cs="Simplified Arabic"/>
                <w:b/>
                <w:bCs/>
                <w:sz w:val="28"/>
                <w:szCs w:val="28"/>
                <w:rtl/>
                <w:lang w:eastAsia="zh-CN"/>
              </w:rPr>
              <w:t xml:space="preserve"> حسب وجهة نظر الخبراء والمختصين</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623A2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6</w:t>
            </w:r>
            <w:r w:rsidR="00623A22">
              <w:rPr>
                <w:rFonts w:ascii="Times New Roman" w:eastAsia="SimSun" w:hAnsi="Times New Roman" w:cs="Simplified Arabic" w:hint="cs"/>
                <w:b/>
                <w:bCs/>
                <w:sz w:val="28"/>
                <w:szCs w:val="28"/>
                <w:rtl/>
                <w:lang w:eastAsia="zh-CN" w:bidi="ar-IQ"/>
              </w:rPr>
              <w:t>4</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9A69A2">
            <w:pPr>
              <w:spacing w:after="0" w:line="240" w:lineRule="auto"/>
              <w:jc w:val="center"/>
              <w:rPr>
                <w:rFonts w:ascii="Times New Roman" w:eastAsia="SimSun" w:hAnsi="Times New Roman" w:cs="Simplified Arabic"/>
                <w:b/>
                <w:bCs/>
                <w:sz w:val="28"/>
                <w:szCs w:val="28"/>
                <w:lang w:eastAsia="zh-CN"/>
              </w:rPr>
            </w:pPr>
            <w:r w:rsidRPr="00A96209">
              <w:rPr>
                <w:rFonts w:ascii="Times New Roman" w:eastAsia="SimSun" w:hAnsi="Times New Roman" w:cs="Simplified Arabic" w:hint="cs"/>
                <w:b/>
                <w:bCs/>
                <w:sz w:val="28"/>
                <w:szCs w:val="28"/>
                <w:rtl/>
                <w:lang w:eastAsia="zh-CN"/>
              </w:rPr>
              <w:t>3</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A96209">
            <w:pPr>
              <w:spacing w:after="0" w:line="240" w:lineRule="auto"/>
              <w:jc w:val="both"/>
              <w:rPr>
                <w:rFonts w:ascii="Simplified Arabic" w:eastAsia="SimSun" w:hAnsi="Simplified Arabic" w:cs="PT Bold Mirror"/>
                <w:b/>
                <w:bCs/>
                <w:sz w:val="28"/>
                <w:szCs w:val="28"/>
                <w:rtl/>
                <w:lang w:eastAsia="zh-CN" w:bidi="ar-IQ"/>
              </w:rPr>
            </w:pPr>
            <w:r w:rsidRPr="00A96209">
              <w:rPr>
                <w:rFonts w:ascii="Times New Roman" w:eastAsia="SimSun" w:hAnsi="Times New Roman" w:cs="Simplified Arabic"/>
                <w:b/>
                <w:bCs/>
                <w:color w:val="000000"/>
                <w:sz w:val="28"/>
                <w:szCs w:val="28"/>
                <w:rtl/>
                <w:lang w:eastAsia="zh-CN" w:bidi="ar-IQ"/>
              </w:rPr>
              <w:t xml:space="preserve">يبين الجدول الوسط الحسابي والانحراف المعياري للمجموعتين العليا والدنيا والقيمة التائية المحسوبة ودلالتها في حساب القدرة التمييزية </w:t>
            </w:r>
            <w:r w:rsidRPr="00A96209">
              <w:rPr>
                <w:rFonts w:ascii="Times New Roman" w:eastAsia="SimSun" w:hAnsi="Times New Roman" w:cs="Simplified Arabic" w:hint="cs"/>
                <w:b/>
                <w:bCs/>
                <w:color w:val="000000"/>
                <w:sz w:val="28"/>
                <w:szCs w:val="28"/>
                <w:rtl/>
                <w:lang w:eastAsia="zh-CN" w:bidi="ar-IQ"/>
              </w:rPr>
              <w:t>للاختبارات المبحوثة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69</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9A69A2">
            <w:pPr>
              <w:spacing w:after="0" w:line="240" w:lineRule="auto"/>
              <w:jc w:val="center"/>
              <w:rPr>
                <w:rFonts w:ascii="Times New Roman" w:eastAsia="SimSun" w:hAnsi="Times New Roman" w:cs="Simplified Arabic"/>
                <w:b/>
                <w:bCs/>
                <w:sz w:val="28"/>
                <w:szCs w:val="28"/>
                <w:rtl/>
                <w:lang w:eastAsia="zh-CN"/>
              </w:rPr>
            </w:pPr>
            <w:r w:rsidRPr="00A96209">
              <w:rPr>
                <w:rFonts w:ascii="Times New Roman" w:eastAsia="SimSun" w:hAnsi="Times New Roman" w:cs="Simplified Arabic" w:hint="cs"/>
                <w:b/>
                <w:bCs/>
                <w:sz w:val="28"/>
                <w:szCs w:val="28"/>
                <w:rtl/>
                <w:lang w:eastAsia="zh-CN"/>
              </w:rPr>
              <w:t>4</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A96209">
            <w:pPr>
              <w:spacing w:after="0" w:line="240" w:lineRule="auto"/>
              <w:jc w:val="both"/>
              <w:rPr>
                <w:rFonts w:ascii="Times New Roman" w:eastAsia="SimSun" w:hAnsi="Times New Roman" w:cs="Simplified Arabic"/>
                <w:b/>
                <w:bCs/>
                <w:color w:val="000000"/>
                <w:sz w:val="28"/>
                <w:szCs w:val="28"/>
                <w:rtl/>
                <w:lang w:eastAsia="zh-CN"/>
              </w:rPr>
            </w:pPr>
            <w:r w:rsidRPr="00A96209">
              <w:rPr>
                <w:rFonts w:ascii="Times New Roman" w:eastAsia="SimSun" w:hAnsi="Times New Roman" w:cs="Simplified Arabic" w:hint="cs"/>
                <w:b/>
                <w:bCs/>
                <w:sz w:val="28"/>
                <w:szCs w:val="28"/>
                <w:rtl/>
                <w:lang w:eastAsia="zh-CN"/>
              </w:rPr>
              <w:t>يبين التقديرات الإحصائية وطبيعة التوزيع لمفردات العينة في كل من الاختبارات المبحوثة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70</w:t>
            </w:r>
          </w:p>
        </w:tc>
      </w:tr>
      <w:tr w:rsidR="00EB1C80"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B1C80" w:rsidRPr="00A96209" w:rsidRDefault="00EB1C80" w:rsidP="009A69A2">
            <w:pPr>
              <w:spacing w:after="0" w:line="240" w:lineRule="auto"/>
              <w:jc w:val="center"/>
              <w:rPr>
                <w:rFonts w:ascii="Times New Roman" w:eastAsia="SimSun" w:hAnsi="Times New Roman" w:cs="Simplified Arabic"/>
                <w:b/>
                <w:bCs/>
                <w:sz w:val="28"/>
                <w:szCs w:val="28"/>
                <w:rtl/>
                <w:lang w:eastAsia="zh-CN"/>
              </w:rPr>
            </w:pPr>
            <w:r>
              <w:rPr>
                <w:rFonts w:ascii="Times New Roman" w:eastAsia="SimSun" w:hAnsi="Times New Roman" w:cs="Simplified Arabic" w:hint="cs"/>
                <w:b/>
                <w:bCs/>
                <w:sz w:val="28"/>
                <w:szCs w:val="28"/>
                <w:rtl/>
                <w:lang w:eastAsia="zh-CN"/>
              </w:rPr>
              <w:t>5</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EB1C80" w:rsidRPr="00A96209" w:rsidRDefault="00EB1C80" w:rsidP="00A96209">
            <w:pPr>
              <w:spacing w:after="0" w:line="240" w:lineRule="auto"/>
              <w:jc w:val="both"/>
              <w:rPr>
                <w:rFonts w:ascii="Times New Roman" w:eastAsia="SimSun" w:hAnsi="Times New Roman" w:cs="Simplified Arabic"/>
                <w:b/>
                <w:bCs/>
                <w:sz w:val="28"/>
                <w:szCs w:val="28"/>
                <w:rtl/>
                <w:lang w:eastAsia="zh-CN"/>
              </w:rPr>
            </w:pPr>
            <w:r>
              <w:rPr>
                <w:rFonts w:ascii="Times New Roman" w:eastAsia="SimSun" w:hAnsi="Times New Roman" w:cs="Simplified Arabic" w:hint="cs"/>
                <w:b/>
                <w:bCs/>
                <w:sz w:val="28"/>
                <w:szCs w:val="28"/>
                <w:rtl/>
                <w:lang w:eastAsia="zh-CN"/>
              </w:rPr>
              <w:t xml:space="preserve">يبين عدد الموافقين وغير الموافين والنسبة المئوية وقيمة كايسكوير المحسوبة والجدولية للاختبارات المبحوثة </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B1C80" w:rsidRDefault="00EB1C80" w:rsidP="009A69A2">
            <w:pPr>
              <w:spacing w:after="0" w:line="240" w:lineRule="auto"/>
              <w:jc w:val="center"/>
              <w:rPr>
                <w:rFonts w:ascii="Times New Roman" w:eastAsia="SimSun" w:hAnsi="Times New Roman" w:cs="Simplified Arabic"/>
                <w:b/>
                <w:bCs/>
                <w:sz w:val="28"/>
                <w:szCs w:val="28"/>
                <w:rtl/>
                <w:lang w:eastAsia="zh-CN"/>
              </w:rPr>
            </w:pPr>
            <w:r>
              <w:rPr>
                <w:rFonts w:ascii="Times New Roman" w:eastAsia="SimSun" w:hAnsi="Times New Roman" w:cs="Simplified Arabic" w:hint="cs"/>
                <w:b/>
                <w:bCs/>
                <w:sz w:val="28"/>
                <w:szCs w:val="28"/>
                <w:rtl/>
                <w:lang w:eastAsia="zh-CN"/>
              </w:rPr>
              <w:t>72</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EB1C80"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rPr>
              <w:t>6</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color w:val="000000"/>
                <w:sz w:val="28"/>
                <w:szCs w:val="28"/>
                <w:rtl/>
                <w:lang w:eastAsia="zh-CN"/>
              </w:rPr>
            </w:pPr>
            <w:r w:rsidRPr="00A96209">
              <w:rPr>
                <w:rFonts w:ascii="Times New Roman" w:eastAsia="SimSun" w:hAnsi="Times New Roman" w:cs="Simplified Arabic" w:hint="cs"/>
                <w:b/>
                <w:bCs/>
                <w:color w:val="000000"/>
                <w:sz w:val="28"/>
                <w:szCs w:val="28"/>
                <w:rtl/>
                <w:lang w:eastAsia="zh-CN"/>
              </w:rPr>
              <w:t>يبين الثبات والموضوعية للاختبارات قيد البحث</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EB1C80">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7</w:t>
            </w:r>
            <w:r w:rsidR="00EB1C80">
              <w:rPr>
                <w:rFonts w:ascii="Times New Roman" w:eastAsia="SimSun" w:hAnsi="Times New Roman" w:cs="Simplified Arabic" w:hint="cs"/>
                <w:b/>
                <w:bCs/>
                <w:sz w:val="28"/>
                <w:szCs w:val="28"/>
                <w:rtl/>
                <w:lang w:eastAsia="zh-CN" w:bidi="ar-IQ"/>
              </w:rPr>
              <w:t>4</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EB1C80" w:rsidP="009A69A2">
            <w:pPr>
              <w:spacing w:after="0" w:line="240" w:lineRule="auto"/>
              <w:jc w:val="center"/>
              <w:rPr>
                <w:rFonts w:ascii="Times New Roman" w:eastAsia="SimSun" w:hAnsi="Times New Roman" w:cs="Simplified Arabic"/>
                <w:b/>
                <w:bCs/>
                <w:sz w:val="28"/>
                <w:szCs w:val="28"/>
                <w:rtl/>
                <w:lang w:eastAsia="zh-CN"/>
              </w:rPr>
            </w:pPr>
            <w:r>
              <w:rPr>
                <w:rFonts w:ascii="Times New Roman" w:eastAsia="SimSun" w:hAnsi="Times New Roman" w:cs="Simplified Arabic" w:hint="cs"/>
                <w:b/>
                <w:bCs/>
                <w:sz w:val="28"/>
                <w:szCs w:val="28"/>
                <w:rtl/>
                <w:lang w:eastAsia="zh-CN"/>
              </w:rPr>
              <w:t>7</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A96209">
            <w:pPr>
              <w:spacing w:after="0" w:line="240" w:lineRule="auto"/>
              <w:jc w:val="both"/>
              <w:rPr>
                <w:rFonts w:ascii="Simplified Arabic" w:eastAsia="SimSun" w:hAnsi="Simplified Arabic" w:cs="Simplified Arabic"/>
                <w:b/>
                <w:bCs/>
                <w:sz w:val="28"/>
                <w:szCs w:val="28"/>
                <w:rtl/>
                <w:lang w:eastAsia="zh-CN" w:bidi="ar-IQ"/>
              </w:rPr>
            </w:pPr>
            <w:r w:rsidRPr="00A96209">
              <w:rPr>
                <w:rFonts w:ascii="Simplified Arabic" w:eastAsia="SimSun" w:hAnsi="Simplified Arabic" w:cs="Simplified Arabic"/>
                <w:b/>
                <w:bCs/>
                <w:sz w:val="28"/>
                <w:szCs w:val="28"/>
                <w:rtl/>
                <w:lang w:eastAsia="zh-CN" w:bidi="ar-IQ"/>
              </w:rPr>
              <w:t>يبين لنا قيم نتائج الوسط الحسابي والانحراف المعياري ومعامل</w:t>
            </w:r>
            <w:r w:rsidR="00EB1C80">
              <w:rPr>
                <w:rFonts w:ascii="Simplified Arabic" w:eastAsia="SimSun" w:hAnsi="Simplified Arabic" w:cs="Simplified Arabic" w:hint="cs"/>
                <w:b/>
                <w:bCs/>
                <w:sz w:val="28"/>
                <w:szCs w:val="28"/>
                <w:rtl/>
                <w:lang w:eastAsia="zh-CN" w:bidi="ar-IQ"/>
              </w:rPr>
              <w:t xml:space="preserve"> </w:t>
            </w:r>
            <w:r w:rsidRPr="00A96209">
              <w:rPr>
                <w:rFonts w:ascii="Simplified Arabic" w:eastAsia="SimSun" w:hAnsi="Simplified Arabic" w:cs="Simplified Arabic"/>
                <w:b/>
                <w:bCs/>
                <w:sz w:val="28"/>
                <w:szCs w:val="28"/>
                <w:rtl/>
                <w:lang w:eastAsia="zh-CN" w:bidi="ar-IQ"/>
              </w:rPr>
              <w:t>الالتواء الذي يبين تجانس نتائج الاختبارات القبلية لأفراد عينة البحث</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2</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EB1C80" w:rsidP="009A69A2">
            <w:pPr>
              <w:spacing w:after="0" w:line="240" w:lineRule="auto"/>
              <w:jc w:val="center"/>
              <w:rPr>
                <w:rFonts w:ascii="Times New Roman" w:eastAsia="SimSun" w:hAnsi="Times New Roman" w:cs="Simplified Arabic"/>
                <w:b/>
                <w:bCs/>
                <w:sz w:val="28"/>
                <w:szCs w:val="28"/>
                <w:rtl/>
                <w:lang w:eastAsia="zh-CN"/>
              </w:rPr>
            </w:pPr>
            <w:r>
              <w:rPr>
                <w:rFonts w:ascii="Times New Roman" w:eastAsia="SimSun" w:hAnsi="Times New Roman" w:cs="Simplified Arabic" w:hint="cs"/>
                <w:b/>
                <w:bCs/>
                <w:sz w:val="28"/>
                <w:szCs w:val="28"/>
                <w:rtl/>
                <w:lang w:eastAsia="zh-CN"/>
              </w:rPr>
              <w:t>8</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Simplified Arabic" w:eastAsia="SimSun" w:hAnsi="Simplified Arabic" w:cs="Simplified Arabic"/>
                <w:b/>
                <w:bCs/>
                <w:color w:val="000000"/>
                <w:sz w:val="28"/>
                <w:szCs w:val="28"/>
                <w:rtl/>
                <w:lang w:eastAsia="zh-CN"/>
              </w:rPr>
            </w:pPr>
            <w:r w:rsidRPr="00A96209">
              <w:rPr>
                <w:rFonts w:ascii="Simplified Arabic" w:eastAsia="SimSun" w:hAnsi="Simplified Arabic" w:cs="Simplified Arabic"/>
                <w:b/>
                <w:bCs/>
                <w:sz w:val="28"/>
                <w:szCs w:val="28"/>
                <w:rtl/>
                <w:lang w:eastAsia="zh-CN"/>
              </w:rPr>
              <w:t>يبين تكافؤ مجموعتي البحث الضابطة والتجريبية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3</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EB1C80" w:rsidP="009A69A2">
            <w:pPr>
              <w:spacing w:after="0" w:line="240" w:lineRule="auto"/>
              <w:jc w:val="center"/>
              <w:rPr>
                <w:rFonts w:ascii="Times New Roman" w:eastAsia="SimSun" w:hAnsi="Times New Roman" w:cs="Simplified Arabic"/>
                <w:b/>
                <w:bCs/>
                <w:sz w:val="28"/>
                <w:szCs w:val="28"/>
                <w:lang w:eastAsia="zh-CN"/>
              </w:rPr>
            </w:pPr>
            <w:r>
              <w:rPr>
                <w:rFonts w:ascii="Times New Roman" w:eastAsia="SimSun" w:hAnsi="Times New Roman" w:cs="Simplified Arabic" w:hint="cs"/>
                <w:b/>
                <w:bCs/>
                <w:sz w:val="28"/>
                <w:szCs w:val="28"/>
                <w:rtl/>
                <w:lang w:eastAsia="zh-CN"/>
              </w:rPr>
              <w:t>9</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jc w:val="right"/>
              <w:rPr>
                <w:rFonts w:ascii="Simplified Arabic" w:eastAsia="SimSun" w:hAnsi="Simplified Arabic" w:cs="Simplified Arabic"/>
                <w:b/>
                <w:bCs/>
                <w:sz w:val="28"/>
                <w:szCs w:val="28"/>
                <w:rtl/>
                <w:lang w:eastAsia="zh-CN" w:bidi="ar-IQ"/>
              </w:rPr>
            </w:pPr>
            <w:r w:rsidRPr="00A96209">
              <w:rPr>
                <w:rFonts w:ascii="Simplified Arabic" w:eastAsia="SimSun" w:hAnsi="Simplified Arabic" w:cs="Simplified Arabic" w:hint="cs"/>
                <w:b/>
                <w:bCs/>
                <w:sz w:val="28"/>
                <w:szCs w:val="28"/>
                <w:rtl/>
                <w:lang w:eastAsia="zh-CN" w:bidi="ar-IQ"/>
              </w:rPr>
              <w:t>يبين مصفوفة الارتباطات البينية مابين المتغيرات المبحوثة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5</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D92614"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rPr>
              <w:t>10</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rPr>
              <w:t>يبين قيم معادلة انحدار مهارة الطبطبة بتغيير الاتجاه وتحمل القدرة و</w:t>
            </w:r>
            <w:r w:rsidR="00D92614">
              <w:rPr>
                <w:rFonts w:ascii="Times New Roman" w:eastAsia="SimSun" w:hAnsi="Times New Roman" w:cs="Simplified Arabic" w:hint="cs"/>
                <w:b/>
                <w:bCs/>
                <w:sz w:val="28"/>
                <w:szCs w:val="28"/>
                <w:rtl/>
                <w:lang w:eastAsia="zh-CN"/>
              </w:rPr>
              <w:t xml:space="preserve">الادراك </w:t>
            </w:r>
            <w:r w:rsidRPr="00A96209">
              <w:rPr>
                <w:rFonts w:ascii="Times New Roman" w:eastAsia="SimSun" w:hAnsi="Times New Roman" w:cs="Simplified Arabic" w:hint="cs"/>
                <w:b/>
                <w:bCs/>
                <w:sz w:val="28"/>
                <w:szCs w:val="28"/>
                <w:rtl/>
                <w:lang w:eastAsia="zh-CN"/>
              </w:rPr>
              <w:t>الحس-</w:t>
            </w:r>
            <w:r w:rsidRPr="00A96209">
              <w:rPr>
                <w:rFonts w:ascii="Simplified Arabic" w:eastAsia="SimSun" w:hAnsi="Simplified Arabic" w:cs="Simplified Arabic" w:hint="cs"/>
                <w:b/>
                <w:bCs/>
                <w:sz w:val="28"/>
                <w:szCs w:val="28"/>
                <w:rtl/>
                <w:lang w:eastAsia="zh-CN" w:bidi="ar-IQ"/>
              </w:rPr>
              <w:t>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6</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1</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A96209" w:rsidRPr="00A96209" w:rsidRDefault="009A69A2" w:rsidP="00A96209">
            <w:pPr>
              <w:spacing w:after="0" w:line="240" w:lineRule="auto"/>
              <w:rPr>
                <w:rFonts w:ascii="Times New Roman" w:eastAsia="SimSun" w:hAnsi="Times New Roman" w:cs="Simplified Arabic"/>
                <w:b/>
                <w:bCs/>
                <w:color w:val="000000"/>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D92614">
              <w:rPr>
                <w:rFonts w:ascii="Times New Roman" w:eastAsia="SimSun" w:hAnsi="Times New Roman" w:cs="Simplified Arabic" w:hint="cs"/>
                <w:b/>
                <w:bCs/>
                <w:sz w:val="28"/>
                <w:szCs w:val="28"/>
                <w:rtl/>
                <w:lang w:eastAsia="zh-CN" w:bidi="ar-IQ"/>
              </w:rPr>
              <w:t xml:space="preserve">الادراك </w:t>
            </w:r>
            <w:r w:rsidRPr="00A96209">
              <w:rPr>
                <w:rFonts w:ascii="Times New Roman" w:eastAsia="SimSun" w:hAnsi="Times New Roman" w:cs="Simplified Arabic" w:hint="cs"/>
                <w:b/>
                <w:bCs/>
                <w:sz w:val="28"/>
                <w:szCs w:val="28"/>
                <w:rtl/>
                <w:lang w:eastAsia="zh-CN" w:bidi="ar-IQ"/>
              </w:rPr>
              <w:t>الحس-حركي في أداء مهارة الطبطبة بتغيير الاتجاه</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8</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2</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Simplified Arabic" w:eastAsia="SimSun" w:hAnsi="Simplified Arabic" w:cs="Simplified Arabic"/>
                <w:b/>
                <w:bCs/>
                <w:color w:val="000000"/>
                <w:sz w:val="28"/>
                <w:szCs w:val="28"/>
                <w:rtl/>
                <w:lang w:eastAsia="zh-CN"/>
              </w:rPr>
            </w:pPr>
            <w:r w:rsidRPr="00A96209">
              <w:rPr>
                <w:rFonts w:ascii="Times New Roman" w:eastAsia="SimSun" w:hAnsi="Times New Roman" w:cs="Simplified Arabic" w:hint="cs"/>
                <w:b/>
                <w:bCs/>
                <w:sz w:val="28"/>
                <w:szCs w:val="28"/>
                <w:rtl/>
                <w:lang w:eastAsia="zh-CN"/>
              </w:rPr>
              <w:t>يبين قيم معادلة انحدار مهارة الطبطبة العالية وتحمل القدرة و</w:t>
            </w:r>
            <w:r w:rsidR="00D92614">
              <w:rPr>
                <w:rFonts w:ascii="Times New Roman" w:eastAsia="SimSun" w:hAnsi="Times New Roman" w:cs="Simplified Arabic" w:hint="cs"/>
                <w:b/>
                <w:bCs/>
                <w:sz w:val="28"/>
                <w:szCs w:val="28"/>
                <w:rtl/>
                <w:lang w:eastAsia="zh-CN"/>
              </w:rPr>
              <w:t xml:space="preserve">الادراك </w:t>
            </w:r>
            <w:r w:rsidRPr="00A96209">
              <w:rPr>
                <w:rFonts w:ascii="Times New Roman" w:eastAsia="SimSun" w:hAnsi="Times New Roman" w:cs="Simplified Arabic" w:hint="cs"/>
                <w:b/>
                <w:bCs/>
                <w:sz w:val="28"/>
                <w:szCs w:val="28"/>
                <w:rtl/>
                <w:lang w:eastAsia="zh-CN"/>
              </w:rPr>
              <w:t>الحس-حركي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8</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3</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F47F8A">
            <w:pPr>
              <w:bidi w:val="0"/>
              <w:spacing w:after="0" w:line="240" w:lineRule="auto"/>
              <w:jc w:val="right"/>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D92614">
              <w:rPr>
                <w:rFonts w:ascii="Times New Roman" w:eastAsia="SimSun" w:hAnsi="Times New Roman" w:cs="Simplified Arabic" w:hint="cs"/>
                <w:b/>
                <w:bCs/>
                <w:sz w:val="28"/>
                <w:szCs w:val="28"/>
                <w:rtl/>
                <w:lang w:eastAsia="zh-CN" w:bidi="ar-IQ"/>
              </w:rPr>
              <w:t xml:space="preserve">الادراك </w:t>
            </w:r>
            <w:r w:rsidR="00F47F8A" w:rsidRPr="00A96209">
              <w:rPr>
                <w:rFonts w:ascii="Times New Roman" w:eastAsia="SimSun" w:hAnsi="Times New Roman" w:cs="Simplified Arabic" w:hint="cs"/>
                <w:b/>
                <w:bCs/>
                <w:sz w:val="28"/>
                <w:szCs w:val="28"/>
                <w:rtl/>
                <w:lang w:eastAsia="zh-CN" w:bidi="ar-IQ"/>
              </w:rPr>
              <w:t>الحس-حركي في أداء مهارة الطبطبة ال</w:t>
            </w:r>
            <w:r w:rsidRPr="00A96209">
              <w:rPr>
                <w:rFonts w:ascii="Times New Roman" w:eastAsia="SimSun" w:hAnsi="Times New Roman" w:cs="Simplified Arabic" w:hint="cs"/>
                <w:b/>
                <w:bCs/>
                <w:sz w:val="28"/>
                <w:szCs w:val="28"/>
                <w:rtl/>
                <w:lang w:eastAsia="zh-CN" w:bidi="ar-IQ"/>
              </w:rPr>
              <w:t>عالية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92614">
            <w:pPr>
              <w:keepNext/>
              <w:spacing w:after="0" w:line="240" w:lineRule="auto"/>
              <w:jc w:val="center"/>
              <w:outlineLvl w:val="6"/>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r w:rsidR="00D92614">
              <w:rPr>
                <w:rFonts w:ascii="Times New Roman" w:eastAsia="SimSun" w:hAnsi="Times New Roman" w:cs="Simplified Arabic" w:hint="cs"/>
                <w:b/>
                <w:bCs/>
                <w:sz w:val="28"/>
                <w:szCs w:val="28"/>
                <w:rtl/>
                <w:lang w:eastAsia="zh-CN" w:bidi="ar-IQ"/>
              </w:rPr>
              <w:t>9</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rPr>
              <w:t>1</w:t>
            </w:r>
            <w:r w:rsidR="00D92614">
              <w:rPr>
                <w:rFonts w:ascii="Times New Roman" w:eastAsia="SimSun" w:hAnsi="Times New Roman" w:cs="Simplified Arabic" w:hint="cs"/>
                <w:b/>
                <w:bCs/>
                <w:sz w:val="28"/>
                <w:szCs w:val="28"/>
                <w:rtl/>
                <w:lang w:eastAsia="zh-CN"/>
              </w:rPr>
              <w:t>4</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Simplified Arabic" w:eastAsia="SimSun" w:hAnsi="Simplified Arabic" w:cs="Simplified Arabic"/>
                <w:b/>
                <w:bCs/>
                <w:sz w:val="28"/>
                <w:szCs w:val="28"/>
                <w:rtl/>
                <w:lang w:eastAsia="zh-CN"/>
              </w:rPr>
            </w:pPr>
            <w:r w:rsidRPr="00A96209">
              <w:rPr>
                <w:rFonts w:ascii="Times New Roman" w:eastAsia="SimSun" w:hAnsi="Times New Roman" w:cs="Simplified Arabic" w:hint="cs"/>
                <w:b/>
                <w:bCs/>
                <w:sz w:val="28"/>
                <w:szCs w:val="28"/>
                <w:rtl/>
                <w:lang w:eastAsia="zh-CN"/>
              </w:rPr>
              <w:t>يبين قيم معادلة انحدار مهارة التصويب من الثبات وتحمل القدرة و</w:t>
            </w:r>
            <w:r w:rsidR="00D92614">
              <w:rPr>
                <w:rFonts w:ascii="Times New Roman" w:eastAsia="SimSun" w:hAnsi="Times New Roman" w:cs="Simplified Arabic" w:hint="cs"/>
                <w:b/>
                <w:bCs/>
                <w:sz w:val="28"/>
                <w:szCs w:val="28"/>
                <w:rtl/>
                <w:lang w:eastAsia="zh-CN"/>
              </w:rPr>
              <w:t xml:space="preserve">الادراك </w:t>
            </w:r>
            <w:r w:rsidRPr="00A96209">
              <w:rPr>
                <w:rFonts w:ascii="Times New Roman" w:eastAsia="SimSun" w:hAnsi="Times New Roman" w:cs="Simplified Arabic" w:hint="cs"/>
                <w:b/>
                <w:bCs/>
                <w:sz w:val="28"/>
                <w:szCs w:val="28"/>
                <w:rtl/>
                <w:lang w:eastAsia="zh-CN"/>
              </w:rPr>
              <w:t>الحس-حركي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D92614"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100</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5</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0270D7">
              <w:rPr>
                <w:rFonts w:ascii="Times New Roman" w:eastAsia="SimSun" w:hAnsi="Times New Roman" w:cs="Simplified Arabic" w:hint="cs"/>
                <w:b/>
                <w:bCs/>
                <w:sz w:val="28"/>
                <w:szCs w:val="28"/>
                <w:rtl/>
                <w:lang w:eastAsia="zh-CN" w:bidi="ar-IQ"/>
              </w:rPr>
              <w:t xml:space="preserve">الادراك </w:t>
            </w:r>
            <w:r w:rsidRPr="00A96209">
              <w:rPr>
                <w:rFonts w:ascii="Times New Roman" w:eastAsia="SimSun" w:hAnsi="Times New Roman" w:cs="Simplified Arabic" w:hint="cs"/>
                <w:b/>
                <w:bCs/>
                <w:sz w:val="28"/>
                <w:szCs w:val="28"/>
                <w:rtl/>
                <w:lang w:eastAsia="zh-CN" w:bidi="ar-IQ"/>
              </w:rPr>
              <w:t>الحس-حركي في أداء مهارة التصويب من الثبات</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0270D7"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101</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rPr>
            </w:pPr>
            <w:r w:rsidRPr="00A96209">
              <w:rPr>
                <w:rFonts w:ascii="Times New Roman" w:eastAsia="SimSun" w:hAnsi="Times New Roman" w:cs="Simplified Arabic" w:hint="cs"/>
                <w:b/>
                <w:bCs/>
                <w:sz w:val="28"/>
                <w:szCs w:val="28"/>
                <w:rtl/>
                <w:lang w:eastAsia="zh-CN" w:bidi="ar-IQ"/>
              </w:rPr>
              <w:lastRenderedPageBreak/>
              <w:t>1</w:t>
            </w:r>
            <w:r w:rsidR="00D92614">
              <w:rPr>
                <w:rFonts w:ascii="Times New Roman" w:eastAsia="SimSun" w:hAnsi="Times New Roman" w:cs="Simplified Arabic" w:hint="cs"/>
                <w:b/>
                <w:bCs/>
                <w:sz w:val="28"/>
                <w:szCs w:val="28"/>
                <w:rtl/>
                <w:lang w:eastAsia="zh-CN" w:bidi="ar-IQ"/>
              </w:rPr>
              <w:t>6</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Simplified Arabic" w:eastAsia="SimSun" w:hAnsi="Simplified Arabic" w:cs="Simplified Arabic"/>
                <w:b/>
                <w:bCs/>
                <w:color w:val="000000"/>
                <w:sz w:val="28"/>
                <w:szCs w:val="28"/>
                <w:rtl/>
                <w:lang w:eastAsia="zh-CN"/>
              </w:rPr>
            </w:pPr>
            <w:r w:rsidRPr="00A96209">
              <w:rPr>
                <w:rFonts w:ascii="Times New Roman" w:eastAsia="SimSun" w:hAnsi="Times New Roman" w:cs="Simplified Arabic" w:hint="cs"/>
                <w:b/>
                <w:bCs/>
                <w:sz w:val="28"/>
                <w:szCs w:val="28"/>
                <w:rtl/>
                <w:lang w:eastAsia="zh-CN"/>
              </w:rPr>
              <w:t>يبين قيم معادلة انحدار مهارة التصويب من الحركة وتحمل القدرة و</w:t>
            </w:r>
            <w:r w:rsidR="000270D7">
              <w:rPr>
                <w:rFonts w:ascii="Times New Roman" w:eastAsia="SimSun" w:hAnsi="Times New Roman" w:cs="Simplified Arabic" w:hint="cs"/>
                <w:b/>
                <w:bCs/>
                <w:sz w:val="28"/>
                <w:szCs w:val="28"/>
                <w:rtl/>
                <w:lang w:eastAsia="zh-CN"/>
              </w:rPr>
              <w:t xml:space="preserve">الادراك </w:t>
            </w:r>
            <w:r w:rsidRPr="00A96209">
              <w:rPr>
                <w:rFonts w:ascii="Times New Roman" w:eastAsia="SimSun" w:hAnsi="Times New Roman" w:cs="Simplified Arabic" w:hint="cs"/>
                <w:b/>
                <w:bCs/>
                <w:sz w:val="28"/>
                <w:szCs w:val="28"/>
                <w:rtl/>
                <w:lang w:eastAsia="zh-CN"/>
              </w:rPr>
              <w:t>الحس-حركي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0270D7"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101</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7</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0270D7">
              <w:rPr>
                <w:rFonts w:ascii="Times New Roman" w:eastAsia="SimSun" w:hAnsi="Times New Roman" w:cs="Simplified Arabic" w:hint="cs"/>
                <w:b/>
                <w:bCs/>
                <w:sz w:val="28"/>
                <w:szCs w:val="28"/>
                <w:rtl/>
                <w:lang w:eastAsia="zh-CN" w:bidi="ar-IQ"/>
              </w:rPr>
              <w:t xml:space="preserve">الادراك </w:t>
            </w:r>
            <w:r w:rsidRPr="00A96209">
              <w:rPr>
                <w:rFonts w:ascii="Times New Roman" w:eastAsia="SimSun" w:hAnsi="Times New Roman" w:cs="Simplified Arabic" w:hint="cs"/>
                <w:b/>
                <w:bCs/>
                <w:sz w:val="28"/>
                <w:szCs w:val="28"/>
                <w:rtl/>
                <w:lang w:eastAsia="zh-CN" w:bidi="ar-IQ"/>
              </w:rPr>
              <w:t>الحس-حركي في أداء مهارة التصويب من الحركة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0270D7">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0270D7">
              <w:rPr>
                <w:rFonts w:ascii="Times New Roman" w:eastAsia="SimSun" w:hAnsi="Times New Roman" w:cs="Simplified Arabic" w:hint="cs"/>
                <w:b/>
                <w:bCs/>
                <w:sz w:val="28"/>
                <w:szCs w:val="28"/>
                <w:rtl/>
                <w:lang w:eastAsia="zh-CN" w:bidi="ar-IQ"/>
              </w:rPr>
              <w:t>2</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8</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sz w:val="28"/>
                <w:szCs w:val="28"/>
                <w:lang w:eastAsia="zh-CN"/>
              </w:rPr>
            </w:pPr>
            <w:r w:rsidRPr="00A96209">
              <w:rPr>
                <w:rFonts w:ascii="Times New Roman" w:eastAsia="SimSun" w:hAnsi="Times New Roman" w:cs="Simplified Arabic" w:hint="cs"/>
                <w:b/>
                <w:bCs/>
                <w:sz w:val="28"/>
                <w:szCs w:val="28"/>
                <w:rtl/>
                <w:lang w:eastAsia="zh-CN"/>
              </w:rPr>
              <w:t xml:space="preserve">يبين قيم معادلة انحدار مهارة </w:t>
            </w:r>
            <w:r w:rsidRPr="00A96209">
              <w:rPr>
                <w:rFonts w:ascii="Simplified Arabic" w:eastAsia="SimSun" w:hAnsi="Simplified Arabic" w:cs="Simplified Arabic" w:hint="cs"/>
                <w:b/>
                <w:bCs/>
                <w:sz w:val="28"/>
                <w:szCs w:val="28"/>
                <w:rtl/>
                <w:lang w:eastAsia="zh-CN" w:bidi="ar-IQ"/>
              </w:rPr>
              <w:t>التصويب البعيد من الثبات</w:t>
            </w:r>
            <w:r w:rsidRPr="00A96209">
              <w:rPr>
                <w:rFonts w:ascii="Times New Roman" w:eastAsia="SimSun" w:hAnsi="Times New Roman" w:cs="Simplified Arabic" w:hint="cs"/>
                <w:b/>
                <w:bCs/>
                <w:sz w:val="28"/>
                <w:szCs w:val="28"/>
                <w:rtl/>
                <w:lang w:eastAsia="zh-CN"/>
              </w:rPr>
              <w:t xml:space="preserve"> وتحمل القدرة و</w:t>
            </w:r>
            <w:r w:rsidR="000270D7">
              <w:rPr>
                <w:rFonts w:ascii="Times New Roman" w:eastAsia="SimSun" w:hAnsi="Times New Roman" w:cs="Simplified Arabic" w:hint="cs"/>
                <w:b/>
                <w:bCs/>
                <w:sz w:val="28"/>
                <w:szCs w:val="28"/>
                <w:rtl/>
                <w:lang w:eastAsia="zh-CN"/>
              </w:rPr>
              <w:t xml:space="preserve">الادراك </w:t>
            </w:r>
            <w:r w:rsidRPr="00A96209">
              <w:rPr>
                <w:rFonts w:ascii="Times New Roman" w:eastAsia="SimSun" w:hAnsi="Times New Roman" w:cs="Simplified Arabic" w:hint="cs"/>
                <w:b/>
                <w:bCs/>
                <w:sz w:val="28"/>
                <w:szCs w:val="28"/>
                <w:rtl/>
                <w:lang w:eastAsia="zh-CN"/>
              </w:rPr>
              <w:t>الحس-حركي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0270D7">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0270D7">
              <w:rPr>
                <w:rFonts w:ascii="Times New Roman" w:eastAsia="SimSun" w:hAnsi="Times New Roman" w:cs="Simplified Arabic" w:hint="cs"/>
                <w:b/>
                <w:bCs/>
                <w:sz w:val="28"/>
                <w:szCs w:val="28"/>
                <w:rtl/>
                <w:lang w:eastAsia="zh-CN" w:bidi="ar-IQ"/>
              </w:rPr>
              <w:t>3</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1</w:t>
            </w:r>
            <w:r w:rsidR="00D92614">
              <w:rPr>
                <w:rFonts w:ascii="Times New Roman" w:eastAsia="SimSun" w:hAnsi="Times New Roman" w:cs="Simplified Arabic" w:hint="cs"/>
                <w:b/>
                <w:bCs/>
                <w:sz w:val="28"/>
                <w:szCs w:val="28"/>
                <w:rtl/>
                <w:lang w:eastAsia="zh-CN" w:bidi="ar-IQ"/>
              </w:rPr>
              <w:t>9</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A96209">
            <w:pPr>
              <w:spacing w:after="0" w:line="240" w:lineRule="auto"/>
              <w:jc w:val="both"/>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0270D7">
              <w:rPr>
                <w:rFonts w:ascii="Times New Roman" w:eastAsia="SimSun" w:hAnsi="Times New Roman" w:cs="Simplified Arabic" w:hint="cs"/>
                <w:b/>
                <w:bCs/>
                <w:sz w:val="28"/>
                <w:szCs w:val="28"/>
                <w:rtl/>
                <w:lang w:eastAsia="zh-CN" w:bidi="ar-IQ"/>
              </w:rPr>
              <w:t xml:space="preserve">الادراك </w:t>
            </w:r>
            <w:r w:rsidRPr="00A96209">
              <w:rPr>
                <w:rFonts w:ascii="Times New Roman" w:eastAsia="SimSun" w:hAnsi="Times New Roman" w:cs="Simplified Arabic" w:hint="cs"/>
                <w:b/>
                <w:bCs/>
                <w:sz w:val="28"/>
                <w:szCs w:val="28"/>
                <w:rtl/>
                <w:lang w:eastAsia="zh-CN" w:bidi="ar-IQ"/>
              </w:rPr>
              <w:t>الحس-حركي في أداء مهارة التصويب البعيد من الثبات</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0270D7">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0270D7">
              <w:rPr>
                <w:rFonts w:ascii="Times New Roman" w:eastAsia="SimSun" w:hAnsi="Times New Roman" w:cs="Simplified Arabic" w:hint="cs"/>
                <w:b/>
                <w:bCs/>
                <w:sz w:val="28"/>
                <w:szCs w:val="28"/>
                <w:rtl/>
                <w:lang w:eastAsia="zh-CN" w:bidi="ar-IQ"/>
              </w:rPr>
              <w:t>4</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D92614"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20</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jc w:val="both"/>
              <w:rPr>
                <w:rFonts w:ascii="Times New Roman" w:eastAsia="SimSun" w:hAnsi="Times New Roman" w:cs="Simplified Arabic"/>
                <w:b/>
                <w:bCs/>
                <w:sz w:val="28"/>
                <w:szCs w:val="28"/>
                <w:rtl/>
                <w:lang w:eastAsia="zh-CN"/>
              </w:rPr>
            </w:pPr>
            <w:r w:rsidRPr="00A96209">
              <w:rPr>
                <w:rFonts w:ascii="Times New Roman" w:eastAsia="SimSun" w:hAnsi="Times New Roman" w:cs="Simplified Arabic" w:hint="cs"/>
                <w:b/>
                <w:bCs/>
                <w:sz w:val="28"/>
                <w:szCs w:val="28"/>
                <w:rtl/>
                <w:lang w:eastAsia="zh-CN"/>
              </w:rPr>
              <w:t xml:space="preserve">يبين قيم معادلة انحدار مهارة </w:t>
            </w:r>
            <w:r w:rsidRPr="00A96209">
              <w:rPr>
                <w:rFonts w:ascii="Simplified Arabic" w:eastAsia="SimSun" w:hAnsi="Simplified Arabic" w:cs="Simplified Arabic" w:hint="cs"/>
                <w:b/>
                <w:bCs/>
                <w:sz w:val="28"/>
                <w:szCs w:val="28"/>
                <w:rtl/>
                <w:lang w:eastAsia="zh-CN" w:bidi="ar-IQ"/>
              </w:rPr>
              <w:t>المناولة الصدرية</w:t>
            </w:r>
            <w:r w:rsidRPr="00A96209">
              <w:rPr>
                <w:rFonts w:ascii="Times New Roman" w:eastAsia="SimSun" w:hAnsi="Times New Roman" w:cs="Simplified Arabic" w:hint="cs"/>
                <w:b/>
                <w:bCs/>
                <w:sz w:val="28"/>
                <w:szCs w:val="28"/>
                <w:rtl/>
                <w:lang w:eastAsia="zh-CN"/>
              </w:rPr>
              <w:t xml:space="preserve"> وتحمل القدرة و</w:t>
            </w:r>
            <w:r w:rsidR="000270D7">
              <w:rPr>
                <w:rFonts w:ascii="Times New Roman" w:eastAsia="SimSun" w:hAnsi="Times New Roman" w:cs="Simplified Arabic" w:hint="cs"/>
                <w:b/>
                <w:bCs/>
                <w:sz w:val="28"/>
                <w:szCs w:val="28"/>
                <w:rtl/>
                <w:lang w:eastAsia="zh-CN"/>
              </w:rPr>
              <w:t xml:space="preserve">الادراك </w:t>
            </w:r>
            <w:r w:rsidRPr="00A96209">
              <w:rPr>
                <w:rFonts w:ascii="Times New Roman" w:eastAsia="SimSun" w:hAnsi="Times New Roman" w:cs="Simplified Arabic" w:hint="cs"/>
                <w:b/>
                <w:bCs/>
                <w:sz w:val="28"/>
                <w:szCs w:val="28"/>
                <w:rtl/>
                <w:lang w:eastAsia="zh-CN"/>
              </w:rPr>
              <w:t>الحس-حركي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0270D7">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0270D7">
              <w:rPr>
                <w:rFonts w:ascii="Times New Roman" w:eastAsia="SimSun" w:hAnsi="Times New Roman" w:cs="Simplified Arabic" w:hint="cs"/>
                <w:b/>
                <w:bCs/>
                <w:sz w:val="28"/>
                <w:szCs w:val="28"/>
                <w:rtl/>
                <w:lang w:eastAsia="zh-CN" w:bidi="ar-IQ"/>
              </w:rPr>
              <w:t>5</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1</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2B17DE">
            <w:pPr>
              <w:spacing w:after="0" w:line="240" w:lineRule="auto"/>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0270D7">
              <w:rPr>
                <w:rFonts w:ascii="Times New Roman" w:eastAsia="SimSun" w:hAnsi="Times New Roman" w:cs="Simplified Arabic" w:hint="cs"/>
                <w:b/>
                <w:bCs/>
                <w:sz w:val="28"/>
                <w:szCs w:val="28"/>
                <w:rtl/>
                <w:lang w:eastAsia="zh-CN" w:bidi="ar-IQ"/>
              </w:rPr>
              <w:t xml:space="preserve">الادراك </w:t>
            </w:r>
            <w:r w:rsidRPr="00A96209">
              <w:rPr>
                <w:rFonts w:ascii="Times New Roman" w:eastAsia="SimSun" w:hAnsi="Times New Roman" w:cs="Simplified Arabic" w:hint="cs"/>
                <w:b/>
                <w:bCs/>
                <w:sz w:val="28"/>
                <w:szCs w:val="28"/>
                <w:rtl/>
                <w:lang w:eastAsia="zh-CN" w:bidi="ar-IQ"/>
              </w:rPr>
              <w:t xml:space="preserve">الحس-حركي في أداء مهارة المناولة </w:t>
            </w:r>
            <w:r w:rsidR="002B17DE">
              <w:rPr>
                <w:rFonts w:ascii="Times New Roman" w:eastAsia="SimSun" w:hAnsi="Times New Roman" w:cs="Simplified Arabic" w:hint="cs"/>
                <w:b/>
                <w:bCs/>
                <w:sz w:val="28"/>
                <w:szCs w:val="28"/>
                <w:rtl/>
                <w:lang w:eastAsia="zh-CN" w:bidi="ar-IQ"/>
              </w:rPr>
              <w:t>ال</w:t>
            </w:r>
            <w:r w:rsidRPr="00A96209">
              <w:rPr>
                <w:rFonts w:ascii="Times New Roman" w:eastAsia="SimSun" w:hAnsi="Times New Roman" w:cs="Simplified Arabic" w:hint="cs"/>
                <w:b/>
                <w:bCs/>
                <w:sz w:val="28"/>
                <w:szCs w:val="28"/>
                <w:rtl/>
                <w:lang w:eastAsia="zh-CN" w:bidi="ar-IQ"/>
              </w:rPr>
              <w:t>صدرية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0270D7">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0270D7">
              <w:rPr>
                <w:rFonts w:ascii="Times New Roman" w:eastAsia="SimSun" w:hAnsi="Times New Roman" w:cs="Simplified Arabic" w:hint="cs"/>
                <w:b/>
                <w:bCs/>
                <w:sz w:val="28"/>
                <w:szCs w:val="28"/>
                <w:rtl/>
                <w:lang w:eastAsia="zh-CN" w:bidi="ar-IQ"/>
              </w:rPr>
              <w:t>6</w:t>
            </w:r>
          </w:p>
        </w:tc>
      </w:tr>
      <w:tr w:rsidR="009A69A2" w:rsidRPr="00A96209" w:rsidTr="000270D7">
        <w:trPr>
          <w:trHeight w:val="451"/>
        </w:trPr>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2B17DE" w:rsidP="00D92614">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2</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A96209" w:rsidRPr="00A96209" w:rsidRDefault="009A69A2" w:rsidP="002B17DE">
            <w:pPr>
              <w:spacing w:after="0" w:line="240" w:lineRule="auto"/>
              <w:jc w:val="both"/>
              <w:rPr>
                <w:rFonts w:ascii="Times New Roman" w:eastAsia="SimSun" w:hAnsi="Times New Roman" w:cs="Simplified Arabic"/>
                <w:sz w:val="28"/>
                <w:szCs w:val="28"/>
                <w:rtl/>
                <w:lang w:eastAsia="zh-CN"/>
              </w:rPr>
            </w:pPr>
            <w:r w:rsidRPr="00A96209">
              <w:rPr>
                <w:rFonts w:ascii="Times New Roman" w:eastAsia="SimSun" w:hAnsi="Times New Roman" w:cs="Simplified Arabic" w:hint="cs"/>
                <w:b/>
                <w:bCs/>
                <w:sz w:val="28"/>
                <w:szCs w:val="28"/>
                <w:rtl/>
                <w:lang w:eastAsia="zh-CN"/>
              </w:rPr>
              <w:t xml:space="preserve">يبين قيم معادلة انحدار مهارة </w:t>
            </w:r>
            <w:r w:rsidRPr="00A96209">
              <w:rPr>
                <w:rFonts w:ascii="Simplified Arabic" w:eastAsia="SimSun" w:hAnsi="Simplified Arabic" w:cs="Simplified Arabic" w:hint="cs"/>
                <w:b/>
                <w:bCs/>
                <w:sz w:val="28"/>
                <w:szCs w:val="28"/>
                <w:rtl/>
                <w:lang w:eastAsia="zh-CN" w:bidi="ar-IQ"/>
              </w:rPr>
              <w:t>المناولة من فوق الرأس</w:t>
            </w:r>
            <w:r w:rsidR="00A96209">
              <w:rPr>
                <w:rFonts w:ascii="Times New Roman" w:eastAsia="SimSun" w:hAnsi="Times New Roman" w:cs="Simplified Arabic" w:hint="cs"/>
                <w:b/>
                <w:bCs/>
                <w:sz w:val="28"/>
                <w:szCs w:val="28"/>
                <w:rtl/>
                <w:lang w:eastAsia="zh-CN"/>
              </w:rPr>
              <w:t xml:space="preserve"> وتحمل القدرة و</w:t>
            </w:r>
            <w:r w:rsidR="000270D7">
              <w:rPr>
                <w:rFonts w:ascii="Times New Roman" w:eastAsia="SimSun" w:hAnsi="Times New Roman" w:cs="Simplified Arabic" w:hint="cs"/>
                <w:b/>
                <w:bCs/>
                <w:sz w:val="28"/>
                <w:szCs w:val="28"/>
                <w:rtl/>
                <w:lang w:eastAsia="zh-CN"/>
              </w:rPr>
              <w:t xml:space="preserve">الادراك </w:t>
            </w:r>
            <w:r w:rsidR="00A96209">
              <w:rPr>
                <w:rFonts w:ascii="Times New Roman" w:eastAsia="SimSun" w:hAnsi="Times New Roman" w:cs="Simplified Arabic" w:hint="cs"/>
                <w:b/>
                <w:bCs/>
                <w:sz w:val="28"/>
                <w:szCs w:val="28"/>
                <w:rtl/>
                <w:lang w:eastAsia="zh-CN"/>
              </w:rPr>
              <w:t>الحس-حركي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0270D7">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0270D7">
              <w:rPr>
                <w:rFonts w:ascii="Times New Roman" w:eastAsia="SimSun" w:hAnsi="Times New Roman" w:cs="Simplified Arabic" w:hint="cs"/>
                <w:b/>
                <w:bCs/>
                <w:sz w:val="28"/>
                <w:szCs w:val="28"/>
                <w:rtl/>
                <w:lang w:eastAsia="zh-CN" w:bidi="ar-IQ"/>
              </w:rPr>
              <w:t>7</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3</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يبين نسب مساهمة تحمل القدرة و</w:t>
            </w:r>
            <w:r w:rsidR="000270D7">
              <w:rPr>
                <w:rFonts w:ascii="Times New Roman" w:eastAsia="SimSun" w:hAnsi="Times New Roman" w:cs="Simplified Arabic" w:hint="cs"/>
                <w:b/>
                <w:bCs/>
                <w:sz w:val="28"/>
                <w:szCs w:val="28"/>
                <w:rtl/>
                <w:lang w:eastAsia="zh-CN" w:bidi="ar-IQ"/>
              </w:rPr>
              <w:t xml:space="preserve">الادراك </w:t>
            </w:r>
            <w:r w:rsidRPr="00A96209">
              <w:rPr>
                <w:rFonts w:ascii="Times New Roman" w:eastAsia="SimSun" w:hAnsi="Times New Roman" w:cs="Simplified Arabic" w:hint="cs"/>
                <w:b/>
                <w:bCs/>
                <w:sz w:val="28"/>
                <w:szCs w:val="28"/>
                <w:rtl/>
                <w:lang w:eastAsia="zh-CN" w:bidi="ar-IQ"/>
              </w:rPr>
              <w:t>الحس-حركي في أداء مهارة المناولة من فوق الرأس</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E378E">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r w:rsidR="00DE378E">
              <w:rPr>
                <w:rFonts w:ascii="Times New Roman" w:eastAsia="SimSun" w:hAnsi="Times New Roman" w:cs="Simplified Arabic" w:hint="cs"/>
                <w:b/>
                <w:bCs/>
                <w:sz w:val="28"/>
                <w:szCs w:val="28"/>
                <w:rtl/>
                <w:lang w:eastAsia="zh-CN" w:bidi="ar-IQ"/>
              </w:rPr>
              <w:t>8</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4</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sz w:val="28"/>
                <w:szCs w:val="28"/>
                <w:lang w:eastAsia="zh-CN"/>
              </w:rPr>
            </w:pPr>
            <w:r w:rsidRPr="00A96209">
              <w:rPr>
                <w:rFonts w:ascii="Times New Roman" w:eastAsia="SimSun" w:hAnsi="Times New Roman" w:cs="Simplified Arabic" w:hint="cs"/>
                <w:b/>
                <w:bCs/>
                <w:sz w:val="28"/>
                <w:szCs w:val="28"/>
                <w:rtl/>
                <w:lang w:eastAsia="zh-CN"/>
              </w:rPr>
              <w:t xml:space="preserve">يبين قيم معادلة انحدار مهارة المناولة من فوق الكتف وتحمل القدرة </w:t>
            </w:r>
            <w:r w:rsidR="000270D7">
              <w:rPr>
                <w:rFonts w:ascii="Times New Roman" w:eastAsia="SimSun" w:hAnsi="Times New Roman" w:cs="Simplified Arabic" w:hint="cs"/>
                <w:b/>
                <w:bCs/>
                <w:sz w:val="28"/>
                <w:szCs w:val="28"/>
                <w:rtl/>
                <w:lang w:eastAsia="zh-CN"/>
              </w:rPr>
              <w:t>والادراك الحس - حركي</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821B0F">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w:t>
            </w:r>
            <w:r w:rsidR="00821B0F">
              <w:rPr>
                <w:rFonts w:ascii="Times New Roman" w:eastAsia="SimSun" w:hAnsi="Times New Roman" w:cs="Simplified Arabic" w:hint="cs"/>
                <w:b/>
                <w:bCs/>
                <w:sz w:val="28"/>
                <w:szCs w:val="28"/>
                <w:rtl/>
                <w:lang w:eastAsia="zh-CN" w:bidi="ar-IQ"/>
              </w:rPr>
              <w:t>09</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5</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line="240" w:lineRule="auto"/>
              <w:jc w:val="right"/>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 xml:space="preserve">يبين نسب مساهمة تحمل القدرة </w:t>
            </w:r>
            <w:r w:rsidR="000270D7">
              <w:rPr>
                <w:rFonts w:ascii="Times New Roman" w:eastAsia="SimSun" w:hAnsi="Times New Roman" w:cs="Simplified Arabic" w:hint="cs"/>
                <w:b/>
                <w:bCs/>
                <w:sz w:val="28"/>
                <w:szCs w:val="28"/>
                <w:rtl/>
                <w:lang w:eastAsia="zh-CN" w:bidi="ar-IQ"/>
              </w:rPr>
              <w:t>والادراك الحس - حركي</w:t>
            </w:r>
            <w:r w:rsidRPr="00A96209">
              <w:rPr>
                <w:rFonts w:ascii="Times New Roman" w:eastAsia="SimSun" w:hAnsi="Times New Roman" w:cs="Simplified Arabic" w:hint="cs"/>
                <w:b/>
                <w:bCs/>
                <w:sz w:val="28"/>
                <w:szCs w:val="28"/>
                <w:rtl/>
                <w:lang w:eastAsia="zh-CN" w:bidi="ar-IQ"/>
              </w:rPr>
              <w:t xml:space="preserve"> في أداء مهارة المناولة من فوق الكتف</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821B0F">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w:t>
            </w:r>
            <w:r w:rsidR="00821B0F">
              <w:rPr>
                <w:rFonts w:ascii="Times New Roman" w:eastAsia="SimSun" w:hAnsi="Times New Roman" w:cs="Simplified Arabic" w:hint="cs"/>
                <w:b/>
                <w:bCs/>
                <w:sz w:val="28"/>
                <w:szCs w:val="28"/>
                <w:rtl/>
                <w:lang w:eastAsia="zh-CN" w:bidi="ar-IQ"/>
              </w:rPr>
              <w:t>10</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6</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Times New Roman" w:eastAsia="SimSun" w:hAnsi="Times New Roman" w:cs="Simplified Arabic"/>
                <w:b/>
                <w:bCs/>
                <w:sz w:val="28"/>
                <w:szCs w:val="28"/>
                <w:rtl/>
                <w:lang w:eastAsia="zh-CN" w:bidi="ar-IQ"/>
              </w:rPr>
            </w:pPr>
            <w:r w:rsidRPr="00A96209">
              <w:rPr>
                <w:rFonts w:ascii="Simplified Arabic" w:eastAsia="SimSun" w:hAnsi="Simplified Arabic" w:cs="Simplified Arabic" w:hint="cs"/>
                <w:b/>
                <w:bCs/>
                <w:sz w:val="28"/>
                <w:szCs w:val="28"/>
                <w:rtl/>
                <w:lang w:eastAsia="zh-CN" w:bidi="ar-IQ"/>
              </w:rPr>
              <w:t xml:space="preserve">يبين علاقة تحمل القدرة </w:t>
            </w:r>
            <w:r w:rsidR="000270D7">
              <w:rPr>
                <w:rFonts w:ascii="Simplified Arabic" w:eastAsia="SimSun" w:hAnsi="Simplified Arabic" w:cs="Simplified Arabic" w:hint="cs"/>
                <w:b/>
                <w:bCs/>
                <w:sz w:val="28"/>
                <w:szCs w:val="28"/>
                <w:rtl/>
                <w:lang w:eastAsia="zh-CN" w:bidi="ar-IQ"/>
              </w:rPr>
              <w:t>والادراك الحس - حركي</w:t>
            </w:r>
            <w:r w:rsidRPr="00A96209">
              <w:rPr>
                <w:rFonts w:ascii="Simplified Arabic" w:eastAsia="SimSun" w:hAnsi="Simplified Arabic" w:cs="Simplified Arabic" w:hint="cs"/>
                <w:b/>
                <w:bCs/>
                <w:sz w:val="28"/>
                <w:szCs w:val="28"/>
                <w:rtl/>
                <w:lang w:eastAsia="zh-CN" w:bidi="ar-IQ"/>
              </w:rPr>
              <w:t xml:space="preserve"> بالمهارات المبحوثة ونسبها المئوية </w:t>
            </w:r>
            <w:r w:rsidRPr="000270D7">
              <w:rPr>
                <w:rFonts w:ascii="Simplified Arabic" w:eastAsia="SimSun" w:hAnsi="Simplified Arabic" w:cs="Simplified Arabic" w:hint="cs"/>
                <w:b/>
                <w:bCs/>
                <w:sz w:val="24"/>
                <w:szCs w:val="24"/>
                <w:rtl/>
                <w:lang w:eastAsia="zh-CN" w:bidi="ar-IQ"/>
              </w:rPr>
              <w:t>ومجموعها</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821B0F">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w:t>
            </w:r>
            <w:r w:rsidR="00821B0F">
              <w:rPr>
                <w:rFonts w:ascii="Times New Roman" w:eastAsia="SimSun" w:hAnsi="Times New Roman" w:cs="Simplified Arabic" w:hint="cs"/>
                <w:b/>
                <w:bCs/>
                <w:sz w:val="28"/>
                <w:szCs w:val="28"/>
                <w:rtl/>
                <w:lang w:eastAsia="zh-CN" w:bidi="ar-IQ"/>
              </w:rPr>
              <w:t>11</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7</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spacing w:after="0" w:line="240" w:lineRule="auto"/>
              <w:rPr>
                <w:rFonts w:ascii="Times New Roman" w:eastAsia="SimSun" w:hAnsi="Times New Roman" w:cs="Times New Roman"/>
                <w:b/>
                <w:bCs/>
                <w:sz w:val="28"/>
                <w:szCs w:val="28"/>
                <w:rtl/>
                <w:lang w:bidi="ar-IQ"/>
              </w:rPr>
            </w:pPr>
            <w:r w:rsidRPr="00A96209">
              <w:rPr>
                <w:rFonts w:ascii="Simplified Arabic" w:eastAsia="SimSun" w:hAnsi="Simplified Arabic" w:cs="Simplified Arabic" w:hint="cs"/>
                <w:b/>
                <w:bCs/>
                <w:sz w:val="28"/>
                <w:szCs w:val="28"/>
                <w:rtl/>
                <w:lang w:eastAsia="zh-CN" w:bidi="ar-IQ"/>
              </w:rPr>
              <w:t>يبين توزيع نسب المتغيرات المبحوثة في الوحدة التدريبية الواحدة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E378E">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w:t>
            </w:r>
            <w:r w:rsidR="00DE378E">
              <w:rPr>
                <w:rFonts w:ascii="Times New Roman" w:eastAsia="SimSun" w:hAnsi="Times New Roman" w:cs="Simplified Arabic" w:hint="cs"/>
                <w:b/>
                <w:bCs/>
                <w:sz w:val="28"/>
                <w:szCs w:val="28"/>
                <w:rtl/>
                <w:lang w:eastAsia="zh-CN" w:bidi="ar-IQ"/>
              </w:rPr>
              <w:t>12</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8</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9A69A2">
            <w:pPr>
              <w:bidi w:val="0"/>
              <w:spacing w:after="0"/>
              <w:jc w:val="right"/>
              <w:rPr>
                <w:rFonts w:ascii="Simplified Arabic" w:eastAsia="SimSun" w:hAnsi="Simplified Arabic" w:cs="Simplified Arabic"/>
                <w:b/>
                <w:bCs/>
                <w:sz w:val="28"/>
                <w:szCs w:val="28"/>
                <w:rtl/>
                <w:lang w:eastAsia="zh-CN" w:bidi="ar-IQ"/>
              </w:rPr>
            </w:pPr>
            <w:r w:rsidRPr="00A96209">
              <w:rPr>
                <w:rFonts w:ascii="Simplified Arabic" w:eastAsia="SimSun" w:hAnsi="Simplified Arabic" w:cs="Simplified Arabic" w:hint="cs"/>
                <w:b/>
                <w:bCs/>
                <w:sz w:val="28"/>
                <w:szCs w:val="28"/>
                <w:rtl/>
                <w:lang w:eastAsia="zh-CN" w:bidi="ar-IQ"/>
              </w:rPr>
              <w:t xml:space="preserve">يبين توزيع نسب المتغيرات المبحوثة على مجموع الوحدات التدريبية </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DE378E">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11</w:t>
            </w:r>
            <w:r w:rsidR="00DE378E">
              <w:rPr>
                <w:rFonts w:ascii="Times New Roman" w:eastAsia="SimSun" w:hAnsi="Times New Roman" w:cs="Simplified Arabic" w:hint="cs"/>
                <w:b/>
                <w:bCs/>
                <w:sz w:val="28"/>
                <w:szCs w:val="28"/>
                <w:rtl/>
                <w:lang w:eastAsia="zh-CN" w:bidi="ar-IQ"/>
              </w:rPr>
              <w:t>2</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2</w:t>
            </w:r>
            <w:r w:rsidR="00D92614">
              <w:rPr>
                <w:rFonts w:ascii="Times New Roman" w:eastAsia="SimSun" w:hAnsi="Times New Roman" w:cs="Simplified Arabic" w:hint="cs"/>
                <w:b/>
                <w:bCs/>
                <w:sz w:val="28"/>
                <w:szCs w:val="28"/>
                <w:rtl/>
                <w:lang w:eastAsia="zh-CN" w:bidi="ar-IQ"/>
              </w:rPr>
              <w:t>9</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2B17DE">
            <w:pPr>
              <w:spacing w:after="0" w:line="240" w:lineRule="auto"/>
              <w:jc w:val="both"/>
              <w:rPr>
                <w:rFonts w:ascii="Times New Roman" w:eastAsia="SimSun" w:hAnsi="Times New Roman" w:cs="Simplified Arabic"/>
                <w:b/>
                <w:bCs/>
                <w:color w:val="000000"/>
                <w:sz w:val="28"/>
                <w:szCs w:val="28"/>
                <w:rtl/>
                <w:lang w:eastAsia="zh-CN" w:bidi="ar-DZ"/>
              </w:rPr>
            </w:pPr>
            <w:r w:rsidRPr="00A96209">
              <w:rPr>
                <w:rFonts w:ascii="Times New Roman" w:eastAsia="SimSun" w:hAnsi="Times New Roman" w:cs="Simplified Arabic"/>
                <w:b/>
                <w:bCs/>
                <w:color w:val="000000"/>
                <w:sz w:val="28"/>
                <w:szCs w:val="28"/>
                <w:rtl/>
                <w:lang w:eastAsia="zh-CN" w:bidi="ar-DZ"/>
              </w:rPr>
              <w:t>يبين أقيام الوسيط والانحـراف الربيعي و</w:t>
            </w:r>
            <w:r w:rsidRPr="00A96209">
              <w:rPr>
                <w:rFonts w:ascii="Times New Roman" w:eastAsia="SimSun" w:hAnsi="Times New Roman" w:cs="Simplified Arabic" w:hint="cs"/>
                <w:b/>
                <w:bCs/>
                <w:color w:val="000000"/>
                <w:sz w:val="28"/>
                <w:szCs w:val="28"/>
                <w:rtl/>
                <w:lang w:eastAsia="zh-CN" w:bidi="ar-DZ"/>
              </w:rPr>
              <w:t xml:space="preserve">قيمة </w:t>
            </w:r>
            <w:r w:rsidRPr="00A96209">
              <w:rPr>
                <w:rFonts w:ascii="Times New Roman" w:eastAsia="SimSun" w:hAnsi="Times New Roman" w:cs="Simplified Arabic"/>
                <w:b/>
                <w:bCs/>
                <w:color w:val="000000"/>
                <w:sz w:val="28"/>
                <w:szCs w:val="28"/>
                <w:rtl/>
                <w:lang w:eastAsia="zh-CN" w:bidi="ar-DZ"/>
              </w:rPr>
              <w:t>ولكوكسن لنتائج</w:t>
            </w:r>
            <w:r w:rsidRPr="00A96209">
              <w:rPr>
                <w:rFonts w:ascii="Times New Roman" w:eastAsia="SimSun" w:hAnsi="Times New Roman" w:cs="Simplified Arabic" w:hint="cs"/>
                <w:b/>
                <w:bCs/>
                <w:color w:val="000000"/>
                <w:sz w:val="28"/>
                <w:szCs w:val="28"/>
                <w:rtl/>
                <w:lang w:eastAsia="zh-CN" w:bidi="ar-DZ"/>
              </w:rPr>
              <w:t xml:space="preserve"> اختبارات تحمل القدرة </w:t>
            </w:r>
            <w:r w:rsidR="000270D7">
              <w:rPr>
                <w:rFonts w:ascii="Times New Roman" w:eastAsia="SimSun" w:hAnsi="Times New Roman" w:cs="Simplified Arabic" w:hint="cs"/>
                <w:b/>
                <w:bCs/>
                <w:color w:val="000000"/>
                <w:sz w:val="28"/>
                <w:szCs w:val="28"/>
                <w:rtl/>
                <w:lang w:eastAsia="zh-CN" w:bidi="ar-DZ"/>
              </w:rPr>
              <w:t>والادراك الحس - حركي</w:t>
            </w:r>
            <w:r w:rsidRPr="00A96209">
              <w:rPr>
                <w:rFonts w:ascii="Times New Roman" w:eastAsia="SimSun" w:hAnsi="Times New Roman" w:cs="Simplified Arabic" w:hint="cs"/>
                <w:b/>
                <w:bCs/>
                <w:color w:val="000000"/>
                <w:sz w:val="28"/>
                <w:szCs w:val="28"/>
                <w:rtl/>
                <w:lang w:eastAsia="zh-CN" w:bidi="ar-DZ"/>
              </w:rPr>
              <w:t xml:space="preserve"> </w:t>
            </w:r>
            <w:r w:rsidRPr="00A96209">
              <w:rPr>
                <w:rFonts w:ascii="Times New Roman" w:eastAsia="SimSun" w:hAnsi="Times New Roman" w:cs="Simplified Arabic"/>
                <w:b/>
                <w:bCs/>
                <w:color w:val="000000"/>
                <w:sz w:val="28"/>
                <w:szCs w:val="28"/>
                <w:rtl/>
                <w:lang w:eastAsia="zh-CN" w:bidi="ar-DZ"/>
              </w:rPr>
              <w:t>القبلية والبعدية للمجموعة التجريبية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CB7D2D">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11</w:t>
            </w:r>
            <w:r w:rsidR="00CB7D2D">
              <w:rPr>
                <w:rFonts w:ascii="Times New Roman" w:eastAsia="SimSun" w:hAnsi="Times New Roman" w:cs="Simplified Arabic" w:hint="cs"/>
                <w:b/>
                <w:bCs/>
                <w:sz w:val="28"/>
                <w:szCs w:val="28"/>
                <w:rtl/>
                <w:lang w:eastAsia="zh-CN" w:bidi="ar-IQ"/>
              </w:rPr>
              <w:t>7</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D92614"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30</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CB7D2D">
            <w:pPr>
              <w:spacing w:after="0" w:line="240" w:lineRule="auto"/>
              <w:jc w:val="both"/>
              <w:rPr>
                <w:rFonts w:ascii="Times New Roman" w:eastAsia="SimSun" w:hAnsi="Times New Roman" w:cs="Simplified Arabic"/>
                <w:b/>
                <w:bCs/>
                <w:color w:val="000000"/>
                <w:sz w:val="28"/>
                <w:szCs w:val="28"/>
                <w:lang w:eastAsia="zh-CN" w:bidi="ar-DZ"/>
              </w:rPr>
            </w:pPr>
            <w:r w:rsidRPr="00A96209">
              <w:rPr>
                <w:rFonts w:ascii="Times New Roman" w:eastAsia="SimSun" w:hAnsi="Times New Roman" w:cs="Simplified Arabic"/>
                <w:b/>
                <w:bCs/>
                <w:color w:val="000000"/>
                <w:sz w:val="28"/>
                <w:szCs w:val="28"/>
                <w:rtl/>
                <w:lang w:eastAsia="zh-CN" w:bidi="ar-DZ"/>
              </w:rPr>
              <w:t>يبين أقيام الوسيط والانحـراف الربيعي و</w:t>
            </w:r>
            <w:r w:rsidRPr="00A96209">
              <w:rPr>
                <w:rFonts w:ascii="Times New Roman" w:eastAsia="SimSun" w:hAnsi="Times New Roman" w:cs="Simplified Arabic" w:hint="cs"/>
                <w:b/>
                <w:bCs/>
                <w:color w:val="000000"/>
                <w:sz w:val="28"/>
                <w:szCs w:val="28"/>
                <w:rtl/>
                <w:lang w:eastAsia="zh-CN" w:bidi="ar-DZ"/>
              </w:rPr>
              <w:t xml:space="preserve">قيمة </w:t>
            </w:r>
            <w:r w:rsidRPr="00A96209">
              <w:rPr>
                <w:rFonts w:ascii="Times New Roman" w:eastAsia="SimSun" w:hAnsi="Times New Roman" w:cs="Simplified Arabic"/>
                <w:b/>
                <w:bCs/>
                <w:color w:val="000000"/>
                <w:sz w:val="28"/>
                <w:szCs w:val="28"/>
                <w:rtl/>
                <w:lang w:eastAsia="zh-CN" w:bidi="ar-DZ"/>
              </w:rPr>
              <w:t>ولكوكسن لنتائج</w:t>
            </w:r>
            <w:r w:rsidRPr="00A96209">
              <w:rPr>
                <w:rFonts w:ascii="Times New Roman" w:eastAsia="SimSun" w:hAnsi="Times New Roman" w:cs="Simplified Arabic" w:hint="cs"/>
                <w:b/>
                <w:bCs/>
                <w:color w:val="000000"/>
                <w:sz w:val="28"/>
                <w:szCs w:val="28"/>
                <w:rtl/>
                <w:lang w:eastAsia="zh-CN" w:bidi="ar-DZ"/>
              </w:rPr>
              <w:t xml:space="preserve"> المهارات</w:t>
            </w:r>
            <w:r w:rsidR="00CB7D2D">
              <w:rPr>
                <w:rFonts w:ascii="Times New Roman" w:eastAsia="SimSun" w:hAnsi="Times New Roman" w:cs="Simplified Arabic" w:hint="cs"/>
                <w:b/>
                <w:bCs/>
                <w:color w:val="000000"/>
                <w:sz w:val="28"/>
                <w:szCs w:val="28"/>
                <w:rtl/>
                <w:lang w:eastAsia="zh-CN" w:bidi="ar-DZ"/>
              </w:rPr>
              <w:t xml:space="preserve"> </w:t>
            </w:r>
            <w:r w:rsidRPr="00A96209">
              <w:rPr>
                <w:rFonts w:ascii="Times New Roman" w:eastAsia="SimSun" w:hAnsi="Times New Roman" w:cs="Simplified Arabic" w:hint="cs"/>
                <w:b/>
                <w:bCs/>
                <w:color w:val="000000"/>
                <w:sz w:val="28"/>
                <w:szCs w:val="28"/>
                <w:rtl/>
                <w:lang w:eastAsia="zh-CN" w:bidi="ar-DZ"/>
              </w:rPr>
              <w:t>ا</w:t>
            </w:r>
            <w:r w:rsidR="00CB7D2D">
              <w:rPr>
                <w:rFonts w:ascii="Times New Roman" w:eastAsia="SimSun" w:hAnsi="Times New Roman" w:cs="Simplified Arabic" w:hint="cs"/>
                <w:b/>
                <w:bCs/>
                <w:color w:val="000000"/>
                <w:sz w:val="28"/>
                <w:szCs w:val="28"/>
                <w:rtl/>
                <w:lang w:eastAsia="zh-CN" w:bidi="ar-DZ"/>
              </w:rPr>
              <w:t xml:space="preserve">لهجومية </w:t>
            </w:r>
            <w:r w:rsidRPr="00A96209">
              <w:rPr>
                <w:rFonts w:ascii="Times New Roman" w:eastAsia="SimSun" w:hAnsi="Times New Roman" w:cs="Simplified Arabic" w:hint="cs"/>
                <w:b/>
                <w:bCs/>
                <w:color w:val="000000"/>
                <w:sz w:val="28"/>
                <w:szCs w:val="28"/>
                <w:rtl/>
                <w:lang w:eastAsia="zh-CN" w:bidi="ar-DZ"/>
              </w:rPr>
              <w:t xml:space="preserve"> بكرة السلة على الكراسي المتحركة للاختبارات </w:t>
            </w:r>
            <w:r w:rsidRPr="00A96209">
              <w:rPr>
                <w:rFonts w:ascii="Times New Roman" w:eastAsia="SimSun" w:hAnsi="Times New Roman" w:cs="Simplified Arabic"/>
                <w:b/>
                <w:bCs/>
                <w:color w:val="000000"/>
                <w:sz w:val="28"/>
                <w:szCs w:val="28"/>
                <w:rtl/>
                <w:lang w:eastAsia="zh-CN" w:bidi="ar-DZ"/>
              </w:rPr>
              <w:t>القبلية والبعدية للمجموعة التجريبية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CB7D2D">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w:t>
            </w:r>
            <w:r w:rsidR="00CB7D2D">
              <w:rPr>
                <w:rFonts w:ascii="Times New Roman" w:eastAsia="SimSun" w:hAnsi="Times New Roman" w:cs="Simplified Arabic" w:hint="cs"/>
                <w:b/>
                <w:bCs/>
                <w:sz w:val="28"/>
                <w:szCs w:val="28"/>
                <w:rtl/>
                <w:lang w:eastAsia="zh-CN" w:bidi="ar-IQ"/>
              </w:rPr>
              <w:t>20</w:t>
            </w:r>
          </w:p>
        </w:tc>
      </w:tr>
      <w:tr w:rsidR="009A69A2" w:rsidRPr="00A96209" w:rsidTr="000270D7">
        <w:trPr>
          <w:trHeight w:val="1011"/>
        </w:trPr>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3</w:t>
            </w:r>
            <w:r w:rsidR="00D92614">
              <w:rPr>
                <w:rFonts w:ascii="Times New Roman" w:eastAsia="SimSun" w:hAnsi="Times New Roman" w:cs="Simplified Arabic" w:hint="cs"/>
                <w:b/>
                <w:bCs/>
                <w:sz w:val="28"/>
                <w:szCs w:val="28"/>
                <w:rtl/>
                <w:lang w:eastAsia="zh-CN" w:bidi="ar-IQ"/>
              </w:rPr>
              <w:t>1</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2B17DE">
            <w:pPr>
              <w:autoSpaceDE w:val="0"/>
              <w:autoSpaceDN w:val="0"/>
              <w:adjustRightInd w:val="0"/>
              <w:spacing w:after="0" w:line="240" w:lineRule="auto"/>
              <w:ind w:right="-284"/>
              <w:rPr>
                <w:rFonts w:ascii="Simplified Arabic" w:eastAsia="SimSun" w:hAnsi="Simplified Arabic" w:cs="Simplified Arabic"/>
                <w:b/>
                <w:bCs/>
                <w:sz w:val="28"/>
                <w:szCs w:val="28"/>
                <w:rtl/>
                <w:lang w:bidi="ar-DZ"/>
              </w:rPr>
            </w:pPr>
            <w:r w:rsidRPr="00A96209">
              <w:rPr>
                <w:rFonts w:ascii="Times New Roman" w:eastAsia="SimSun" w:hAnsi="Times New Roman" w:cs="Simplified Arabic"/>
                <w:b/>
                <w:bCs/>
                <w:color w:val="000000"/>
                <w:sz w:val="28"/>
                <w:szCs w:val="28"/>
                <w:rtl/>
                <w:lang w:eastAsia="zh-CN" w:bidi="ar-DZ"/>
              </w:rPr>
              <w:t>يبين أقيام الوسيط والانحـراف الربيعي و</w:t>
            </w:r>
            <w:r w:rsidRPr="00A96209">
              <w:rPr>
                <w:rFonts w:ascii="Times New Roman" w:eastAsia="SimSun" w:hAnsi="Times New Roman" w:cs="Simplified Arabic" w:hint="cs"/>
                <w:b/>
                <w:bCs/>
                <w:color w:val="000000"/>
                <w:sz w:val="28"/>
                <w:szCs w:val="28"/>
                <w:rtl/>
                <w:lang w:eastAsia="zh-CN" w:bidi="ar-DZ"/>
              </w:rPr>
              <w:t xml:space="preserve">قيمة </w:t>
            </w:r>
            <w:r w:rsidRPr="00A96209">
              <w:rPr>
                <w:rFonts w:ascii="Times New Roman" w:eastAsia="SimSun" w:hAnsi="Times New Roman" w:cs="Simplified Arabic"/>
                <w:b/>
                <w:bCs/>
                <w:color w:val="000000"/>
                <w:sz w:val="28"/>
                <w:szCs w:val="28"/>
                <w:rtl/>
                <w:lang w:eastAsia="zh-CN" w:bidi="ar-DZ"/>
              </w:rPr>
              <w:t xml:space="preserve">ولكوكسن لنتائج </w:t>
            </w:r>
            <w:r w:rsidRPr="00A96209">
              <w:rPr>
                <w:rFonts w:ascii="Times New Roman" w:eastAsia="SimSun" w:hAnsi="Times New Roman" w:cs="Simplified Arabic" w:hint="cs"/>
                <w:b/>
                <w:bCs/>
                <w:color w:val="000000"/>
                <w:sz w:val="28"/>
                <w:szCs w:val="28"/>
                <w:rtl/>
                <w:lang w:eastAsia="zh-CN" w:bidi="ar-DZ"/>
              </w:rPr>
              <w:t xml:space="preserve">اختبارات تحمل القدرة </w:t>
            </w:r>
            <w:r w:rsidR="000270D7">
              <w:rPr>
                <w:rFonts w:ascii="Times New Roman" w:eastAsia="SimSun" w:hAnsi="Times New Roman" w:cs="Simplified Arabic" w:hint="cs"/>
                <w:b/>
                <w:bCs/>
                <w:color w:val="000000"/>
                <w:sz w:val="28"/>
                <w:szCs w:val="28"/>
                <w:rtl/>
                <w:lang w:eastAsia="zh-CN" w:bidi="ar-DZ"/>
              </w:rPr>
              <w:t>والادراك الحس - حركي</w:t>
            </w:r>
            <w:r w:rsidRPr="00A96209">
              <w:rPr>
                <w:rFonts w:ascii="Times New Roman" w:eastAsia="SimSun" w:hAnsi="Times New Roman" w:cs="Simplified Arabic" w:hint="cs"/>
                <w:b/>
                <w:bCs/>
                <w:color w:val="000000"/>
                <w:sz w:val="28"/>
                <w:szCs w:val="28"/>
                <w:rtl/>
                <w:lang w:eastAsia="zh-CN" w:bidi="ar-DZ"/>
              </w:rPr>
              <w:t xml:space="preserve"> </w:t>
            </w:r>
            <w:r w:rsidRPr="00A96209">
              <w:rPr>
                <w:rFonts w:ascii="Times New Roman" w:eastAsia="SimSun" w:hAnsi="Times New Roman" w:cs="Simplified Arabic"/>
                <w:b/>
                <w:bCs/>
                <w:color w:val="000000"/>
                <w:sz w:val="28"/>
                <w:szCs w:val="28"/>
                <w:rtl/>
                <w:lang w:eastAsia="zh-CN" w:bidi="ar-DZ"/>
              </w:rPr>
              <w:t>القبلية والبعدية للمجموعة ال</w:t>
            </w:r>
            <w:r w:rsidRPr="00A96209">
              <w:rPr>
                <w:rFonts w:ascii="Times New Roman" w:eastAsia="SimSun" w:hAnsi="Times New Roman" w:cs="Simplified Arabic" w:hint="cs"/>
                <w:b/>
                <w:bCs/>
                <w:color w:val="000000"/>
                <w:sz w:val="28"/>
                <w:szCs w:val="28"/>
                <w:rtl/>
                <w:lang w:eastAsia="zh-CN" w:bidi="ar-DZ"/>
              </w:rPr>
              <w:t>ضابطة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CB7D2D">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12</w:t>
            </w:r>
            <w:r w:rsidR="00CB7D2D">
              <w:rPr>
                <w:rFonts w:ascii="Times New Roman" w:eastAsia="SimSun" w:hAnsi="Times New Roman" w:cs="Simplified Arabic" w:hint="cs"/>
                <w:b/>
                <w:bCs/>
                <w:sz w:val="28"/>
                <w:szCs w:val="28"/>
                <w:rtl/>
                <w:lang w:eastAsia="zh-CN" w:bidi="ar-IQ"/>
              </w:rPr>
              <w:t>4</w:t>
            </w:r>
          </w:p>
        </w:tc>
      </w:tr>
      <w:tr w:rsidR="009A69A2" w:rsidRPr="00A96209" w:rsidTr="000270D7">
        <w:trPr>
          <w:trHeight w:val="885"/>
        </w:trPr>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3</w:t>
            </w:r>
            <w:r w:rsidR="00D92614">
              <w:rPr>
                <w:rFonts w:ascii="Times New Roman" w:eastAsia="SimSun" w:hAnsi="Times New Roman" w:cs="Simplified Arabic" w:hint="cs"/>
                <w:b/>
                <w:bCs/>
                <w:sz w:val="28"/>
                <w:szCs w:val="28"/>
                <w:rtl/>
                <w:lang w:eastAsia="zh-CN" w:bidi="ar-IQ"/>
              </w:rPr>
              <w:t>2</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C02EE5" w:rsidRPr="00A96209" w:rsidRDefault="009A69A2" w:rsidP="00CB7D2D">
            <w:pPr>
              <w:spacing w:after="0" w:line="240" w:lineRule="auto"/>
              <w:jc w:val="both"/>
              <w:rPr>
                <w:rFonts w:ascii="Times New Roman" w:eastAsia="SimSun" w:hAnsi="Times New Roman" w:cs="Simplified Arabic"/>
                <w:b/>
                <w:bCs/>
                <w:color w:val="000000"/>
                <w:sz w:val="28"/>
                <w:szCs w:val="28"/>
                <w:rtl/>
                <w:lang w:eastAsia="zh-CN" w:bidi="ar-DZ"/>
              </w:rPr>
            </w:pPr>
            <w:r w:rsidRPr="00A96209">
              <w:rPr>
                <w:rFonts w:ascii="Times New Roman" w:eastAsia="SimSun" w:hAnsi="Times New Roman" w:cs="Simplified Arabic"/>
                <w:b/>
                <w:bCs/>
                <w:color w:val="000000"/>
                <w:sz w:val="28"/>
                <w:szCs w:val="28"/>
                <w:rtl/>
                <w:lang w:eastAsia="zh-CN" w:bidi="ar-DZ"/>
              </w:rPr>
              <w:t>يبين أقيام الوسيط والانحـراف الربيعي و</w:t>
            </w:r>
            <w:r w:rsidRPr="00A96209">
              <w:rPr>
                <w:rFonts w:ascii="Times New Roman" w:eastAsia="SimSun" w:hAnsi="Times New Roman" w:cs="Simplified Arabic" w:hint="cs"/>
                <w:b/>
                <w:bCs/>
                <w:color w:val="000000"/>
                <w:sz w:val="28"/>
                <w:szCs w:val="28"/>
                <w:rtl/>
                <w:lang w:eastAsia="zh-CN" w:bidi="ar-DZ"/>
              </w:rPr>
              <w:t xml:space="preserve">قيمة </w:t>
            </w:r>
            <w:r w:rsidRPr="00A96209">
              <w:rPr>
                <w:rFonts w:ascii="Times New Roman" w:eastAsia="SimSun" w:hAnsi="Times New Roman" w:cs="Simplified Arabic"/>
                <w:b/>
                <w:bCs/>
                <w:color w:val="000000"/>
                <w:sz w:val="28"/>
                <w:szCs w:val="28"/>
                <w:rtl/>
                <w:lang w:eastAsia="zh-CN" w:bidi="ar-DZ"/>
              </w:rPr>
              <w:t xml:space="preserve">ولكوكسن لنتائج </w:t>
            </w:r>
            <w:r w:rsidRPr="00A96209">
              <w:rPr>
                <w:rFonts w:ascii="Times New Roman" w:eastAsia="SimSun" w:hAnsi="Times New Roman" w:cs="Simplified Arabic" w:hint="cs"/>
                <w:b/>
                <w:bCs/>
                <w:color w:val="000000"/>
                <w:sz w:val="28"/>
                <w:szCs w:val="28"/>
                <w:rtl/>
                <w:lang w:eastAsia="zh-CN" w:bidi="ar-DZ"/>
              </w:rPr>
              <w:t xml:space="preserve">المهارات </w:t>
            </w:r>
            <w:r w:rsidR="00CB7D2D">
              <w:rPr>
                <w:rFonts w:ascii="Times New Roman" w:eastAsia="SimSun" w:hAnsi="Times New Roman" w:cs="Simplified Arabic" w:hint="cs"/>
                <w:b/>
                <w:bCs/>
                <w:color w:val="000000"/>
                <w:sz w:val="28"/>
                <w:szCs w:val="28"/>
                <w:rtl/>
                <w:lang w:eastAsia="zh-CN" w:bidi="ar-DZ"/>
              </w:rPr>
              <w:t>الهجومي</w:t>
            </w:r>
            <w:r w:rsidRPr="00A96209">
              <w:rPr>
                <w:rFonts w:ascii="Times New Roman" w:eastAsia="SimSun" w:hAnsi="Times New Roman" w:cs="Simplified Arabic" w:hint="cs"/>
                <w:b/>
                <w:bCs/>
                <w:color w:val="000000"/>
                <w:sz w:val="28"/>
                <w:szCs w:val="28"/>
                <w:rtl/>
                <w:lang w:eastAsia="zh-CN" w:bidi="ar-DZ"/>
              </w:rPr>
              <w:t xml:space="preserve">ة بكرة السلة على الكراسي المتحركة للاختبارات </w:t>
            </w:r>
            <w:r w:rsidRPr="00A96209">
              <w:rPr>
                <w:rFonts w:ascii="Times New Roman" w:eastAsia="SimSun" w:hAnsi="Times New Roman" w:cs="Simplified Arabic"/>
                <w:b/>
                <w:bCs/>
                <w:color w:val="000000"/>
                <w:sz w:val="28"/>
                <w:szCs w:val="28"/>
                <w:rtl/>
                <w:lang w:eastAsia="zh-CN" w:bidi="ar-DZ"/>
              </w:rPr>
              <w:t>القبلية والبعدية للمجموعة ال</w:t>
            </w:r>
            <w:r w:rsidRPr="00A96209">
              <w:rPr>
                <w:rFonts w:ascii="Times New Roman" w:eastAsia="SimSun" w:hAnsi="Times New Roman" w:cs="Simplified Arabic" w:hint="cs"/>
                <w:b/>
                <w:bCs/>
                <w:color w:val="000000"/>
                <w:sz w:val="28"/>
                <w:szCs w:val="28"/>
                <w:rtl/>
                <w:lang w:eastAsia="zh-CN" w:bidi="ar-DZ"/>
              </w:rPr>
              <w:t>ضابط</w:t>
            </w:r>
            <w:r w:rsidRPr="00A96209">
              <w:rPr>
                <w:rFonts w:ascii="Times New Roman" w:eastAsia="SimSun" w:hAnsi="Times New Roman" w:cs="Simplified Arabic"/>
                <w:b/>
                <w:bCs/>
                <w:color w:val="000000"/>
                <w:sz w:val="28"/>
                <w:szCs w:val="28"/>
                <w:rtl/>
                <w:lang w:eastAsia="zh-CN" w:bidi="ar-DZ"/>
              </w:rPr>
              <w:t>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CB7D2D">
            <w:pPr>
              <w:bidi w:val="0"/>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12</w:t>
            </w:r>
            <w:r w:rsidR="00CB7D2D">
              <w:rPr>
                <w:rFonts w:ascii="Times New Roman" w:eastAsia="SimSun" w:hAnsi="Times New Roman" w:cs="Simplified Arabic" w:hint="cs"/>
                <w:b/>
                <w:bCs/>
                <w:sz w:val="28"/>
                <w:szCs w:val="28"/>
                <w:rtl/>
                <w:lang w:eastAsia="zh-CN" w:bidi="ar-IQ"/>
              </w:rPr>
              <w:t>7</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D92614">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t>3</w:t>
            </w:r>
            <w:r w:rsidR="00D92614">
              <w:rPr>
                <w:rFonts w:ascii="Times New Roman" w:eastAsia="SimSun" w:hAnsi="Times New Roman" w:cs="Simplified Arabic" w:hint="cs"/>
                <w:b/>
                <w:bCs/>
                <w:sz w:val="28"/>
                <w:szCs w:val="28"/>
                <w:rtl/>
                <w:lang w:eastAsia="zh-CN" w:bidi="ar-IQ"/>
              </w:rPr>
              <w:t>3</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9A69A2" w:rsidRPr="00A96209" w:rsidRDefault="009A69A2" w:rsidP="0037445B">
            <w:pPr>
              <w:spacing w:after="0" w:line="240" w:lineRule="auto"/>
              <w:jc w:val="both"/>
              <w:rPr>
                <w:rFonts w:ascii="Times New Roman" w:eastAsia="SimSun" w:hAnsi="Times New Roman" w:cs="Simplified Arabic"/>
                <w:b/>
                <w:bCs/>
                <w:color w:val="000000"/>
                <w:sz w:val="28"/>
                <w:szCs w:val="28"/>
                <w:rtl/>
                <w:lang w:eastAsia="zh-CN" w:bidi="ar-DZ"/>
              </w:rPr>
            </w:pPr>
            <w:r w:rsidRPr="00A96209">
              <w:rPr>
                <w:rFonts w:ascii="Times New Roman" w:eastAsia="SimSun" w:hAnsi="Times New Roman" w:cs="Simplified Arabic"/>
                <w:b/>
                <w:bCs/>
                <w:color w:val="000000"/>
                <w:sz w:val="28"/>
                <w:szCs w:val="28"/>
                <w:rtl/>
                <w:lang w:eastAsia="zh-CN" w:bidi="ar-DZ"/>
              </w:rPr>
              <w:t>يبين أقيام الوسيط والانحـراف الربيعي و</w:t>
            </w:r>
            <w:r w:rsidRPr="00A96209">
              <w:rPr>
                <w:rFonts w:ascii="Times New Roman" w:eastAsia="SimSun" w:hAnsi="Times New Roman" w:cs="Simplified Arabic" w:hint="cs"/>
                <w:b/>
                <w:bCs/>
                <w:color w:val="000000"/>
                <w:sz w:val="28"/>
                <w:szCs w:val="28"/>
                <w:rtl/>
                <w:lang w:eastAsia="zh-CN" w:bidi="ar-DZ"/>
              </w:rPr>
              <w:t>قيمة مان ويتني</w:t>
            </w:r>
            <w:r w:rsidRPr="00A96209">
              <w:rPr>
                <w:rFonts w:ascii="Times New Roman" w:eastAsia="SimSun" w:hAnsi="Times New Roman" w:cs="Simplified Arabic"/>
                <w:b/>
                <w:bCs/>
                <w:color w:val="000000"/>
                <w:sz w:val="28"/>
                <w:szCs w:val="28"/>
                <w:rtl/>
                <w:lang w:eastAsia="zh-CN" w:bidi="ar-DZ"/>
              </w:rPr>
              <w:t xml:space="preserve"> لنتائج </w:t>
            </w:r>
            <w:r w:rsidRPr="00A96209">
              <w:rPr>
                <w:rFonts w:ascii="Times New Roman" w:eastAsia="SimSun" w:hAnsi="Times New Roman" w:cs="Simplified Arabic" w:hint="cs"/>
                <w:b/>
                <w:bCs/>
                <w:color w:val="000000"/>
                <w:sz w:val="28"/>
                <w:szCs w:val="28"/>
                <w:rtl/>
                <w:lang w:eastAsia="zh-CN" w:bidi="ar-DZ"/>
              </w:rPr>
              <w:t xml:space="preserve">اختبارات تحمل القدرة </w:t>
            </w:r>
            <w:r w:rsidR="000270D7">
              <w:rPr>
                <w:rFonts w:ascii="Times New Roman" w:eastAsia="SimSun" w:hAnsi="Times New Roman" w:cs="Simplified Arabic" w:hint="cs"/>
                <w:b/>
                <w:bCs/>
                <w:color w:val="000000"/>
                <w:sz w:val="28"/>
                <w:szCs w:val="28"/>
                <w:rtl/>
                <w:lang w:eastAsia="zh-CN" w:bidi="ar-DZ"/>
              </w:rPr>
              <w:t xml:space="preserve">والادراك </w:t>
            </w:r>
            <w:r w:rsidR="000270D7">
              <w:rPr>
                <w:rFonts w:ascii="Times New Roman" w:eastAsia="SimSun" w:hAnsi="Times New Roman" w:cs="Simplified Arabic" w:hint="cs"/>
                <w:b/>
                <w:bCs/>
                <w:color w:val="000000"/>
                <w:sz w:val="28"/>
                <w:szCs w:val="28"/>
                <w:rtl/>
                <w:lang w:eastAsia="zh-CN" w:bidi="ar-DZ"/>
              </w:rPr>
              <w:lastRenderedPageBreak/>
              <w:t>الحس - حركي</w:t>
            </w:r>
            <w:r w:rsidRPr="00A96209">
              <w:rPr>
                <w:rFonts w:ascii="Times New Roman" w:eastAsia="SimSun" w:hAnsi="Times New Roman" w:cs="Simplified Arabic"/>
                <w:b/>
                <w:bCs/>
                <w:color w:val="000000"/>
                <w:sz w:val="28"/>
                <w:szCs w:val="28"/>
                <w:rtl/>
                <w:lang w:eastAsia="zh-CN" w:bidi="ar-DZ"/>
              </w:rPr>
              <w:t xml:space="preserve"> البعدية للمجموع</w:t>
            </w:r>
            <w:r w:rsidRPr="00A96209">
              <w:rPr>
                <w:rFonts w:ascii="Times New Roman" w:eastAsia="SimSun" w:hAnsi="Times New Roman" w:cs="Simplified Arabic" w:hint="cs"/>
                <w:b/>
                <w:bCs/>
                <w:color w:val="000000"/>
                <w:sz w:val="28"/>
                <w:szCs w:val="28"/>
                <w:rtl/>
                <w:lang w:eastAsia="zh-CN" w:bidi="ar-DZ"/>
              </w:rPr>
              <w:t>تين</w:t>
            </w:r>
            <w:r w:rsidRPr="00A96209">
              <w:rPr>
                <w:rFonts w:ascii="Times New Roman" w:eastAsia="SimSun" w:hAnsi="Times New Roman" w:cs="Simplified Arabic"/>
                <w:b/>
                <w:bCs/>
                <w:color w:val="000000"/>
                <w:sz w:val="28"/>
                <w:szCs w:val="28"/>
                <w:rtl/>
                <w:lang w:eastAsia="zh-CN" w:bidi="ar-DZ"/>
              </w:rPr>
              <w:t xml:space="preserve"> التجريبية</w:t>
            </w:r>
            <w:r w:rsidRPr="00A96209">
              <w:rPr>
                <w:rFonts w:ascii="Times New Roman" w:eastAsia="SimSun" w:hAnsi="Times New Roman" w:cs="Simplified Arabic" w:hint="cs"/>
                <w:b/>
                <w:bCs/>
                <w:color w:val="000000"/>
                <w:sz w:val="28"/>
                <w:szCs w:val="28"/>
                <w:rtl/>
                <w:lang w:eastAsia="zh-CN" w:bidi="ar-DZ"/>
              </w:rPr>
              <w:t xml:space="preserve"> والضابطة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CB7D2D">
            <w:pPr>
              <w:bidi w:val="0"/>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lastRenderedPageBreak/>
              <w:t>1</w:t>
            </w:r>
            <w:r w:rsidR="00CB7D2D">
              <w:rPr>
                <w:rFonts w:ascii="Times New Roman" w:eastAsia="SimSun" w:hAnsi="Times New Roman" w:cs="Simplified Arabic" w:hint="cs"/>
                <w:b/>
                <w:bCs/>
                <w:sz w:val="28"/>
                <w:szCs w:val="28"/>
                <w:rtl/>
                <w:lang w:eastAsia="zh-CN" w:bidi="ar-IQ"/>
              </w:rPr>
              <w:t>32</w:t>
            </w:r>
          </w:p>
        </w:tc>
      </w:tr>
      <w:tr w:rsidR="009A69A2" w:rsidRPr="00A96209" w:rsidTr="000270D7">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A69A2" w:rsidP="009A69A2">
            <w:pPr>
              <w:spacing w:after="0" w:line="240" w:lineRule="auto"/>
              <w:jc w:val="center"/>
              <w:rPr>
                <w:rFonts w:ascii="Times New Roman" w:eastAsia="SimSun" w:hAnsi="Times New Roman" w:cs="Simplified Arabic"/>
                <w:b/>
                <w:bCs/>
                <w:sz w:val="28"/>
                <w:szCs w:val="28"/>
                <w:rtl/>
                <w:lang w:eastAsia="zh-CN" w:bidi="ar-IQ"/>
              </w:rPr>
            </w:pPr>
            <w:r w:rsidRPr="00A96209">
              <w:rPr>
                <w:rFonts w:ascii="Times New Roman" w:eastAsia="SimSun" w:hAnsi="Times New Roman" w:cs="Simplified Arabic" w:hint="cs"/>
                <w:b/>
                <w:bCs/>
                <w:sz w:val="28"/>
                <w:szCs w:val="28"/>
                <w:rtl/>
                <w:lang w:eastAsia="zh-CN" w:bidi="ar-IQ"/>
              </w:rPr>
              <w:lastRenderedPageBreak/>
              <w:t>33</w:t>
            </w:r>
          </w:p>
        </w:tc>
        <w:tc>
          <w:tcPr>
            <w:tcW w:w="8640" w:type="dxa"/>
            <w:tcBorders>
              <w:top w:val="thinThickSmallGap" w:sz="24" w:space="0" w:color="auto"/>
              <w:left w:val="thinThickSmallGap" w:sz="24" w:space="0" w:color="auto"/>
              <w:bottom w:val="thinThickSmallGap" w:sz="24" w:space="0" w:color="auto"/>
              <w:right w:val="thinThickSmallGap" w:sz="24" w:space="0" w:color="auto"/>
            </w:tcBorders>
          </w:tcPr>
          <w:p w:rsidR="002B17DE" w:rsidRDefault="009A69A2" w:rsidP="002B17DE">
            <w:pPr>
              <w:autoSpaceDE w:val="0"/>
              <w:autoSpaceDN w:val="0"/>
              <w:adjustRightInd w:val="0"/>
              <w:spacing w:after="0" w:line="240" w:lineRule="auto"/>
              <w:ind w:right="-284"/>
              <w:rPr>
                <w:rFonts w:ascii="Times New Roman" w:eastAsia="SimSun" w:hAnsi="Times New Roman" w:cs="Simplified Arabic"/>
                <w:b/>
                <w:bCs/>
                <w:color w:val="000000"/>
                <w:sz w:val="28"/>
                <w:szCs w:val="28"/>
                <w:rtl/>
                <w:lang w:eastAsia="zh-CN" w:bidi="ar-DZ"/>
              </w:rPr>
            </w:pPr>
            <w:r w:rsidRPr="00A96209">
              <w:rPr>
                <w:rFonts w:ascii="Times New Roman" w:eastAsia="SimSun" w:hAnsi="Times New Roman" w:cs="Simplified Arabic"/>
                <w:b/>
                <w:bCs/>
                <w:color w:val="000000"/>
                <w:sz w:val="28"/>
                <w:szCs w:val="28"/>
                <w:rtl/>
                <w:lang w:eastAsia="zh-CN" w:bidi="ar-DZ"/>
              </w:rPr>
              <w:t>يبين أقيام الوسيط الانحـراف الربيعي و</w:t>
            </w:r>
            <w:r w:rsidRPr="00A96209">
              <w:rPr>
                <w:rFonts w:ascii="Times New Roman" w:eastAsia="SimSun" w:hAnsi="Times New Roman" w:cs="Simplified Arabic" w:hint="cs"/>
                <w:b/>
                <w:bCs/>
                <w:color w:val="000000"/>
                <w:sz w:val="28"/>
                <w:szCs w:val="28"/>
                <w:rtl/>
                <w:lang w:eastAsia="zh-CN" w:bidi="ar-DZ"/>
              </w:rPr>
              <w:t>قيمة مان ويتني</w:t>
            </w:r>
            <w:r w:rsidR="00CB7D2D">
              <w:rPr>
                <w:rFonts w:ascii="Times New Roman" w:eastAsia="SimSun" w:hAnsi="Times New Roman" w:cs="Simplified Arabic" w:hint="cs"/>
                <w:b/>
                <w:bCs/>
                <w:color w:val="000000"/>
                <w:sz w:val="28"/>
                <w:szCs w:val="28"/>
                <w:rtl/>
                <w:lang w:eastAsia="zh-CN" w:bidi="ar-DZ"/>
              </w:rPr>
              <w:t xml:space="preserve"> </w:t>
            </w:r>
            <w:r w:rsidRPr="00A96209">
              <w:rPr>
                <w:rFonts w:ascii="Times New Roman" w:eastAsia="SimSun" w:hAnsi="Times New Roman" w:cs="Simplified Arabic"/>
                <w:b/>
                <w:bCs/>
                <w:color w:val="000000"/>
                <w:sz w:val="28"/>
                <w:szCs w:val="28"/>
                <w:rtl/>
                <w:lang w:eastAsia="zh-CN" w:bidi="ar-DZ"/>
              </w:rPr>
              <w:t xml:space="preserve">لنتائج </w:t>
            </w:r>
            <w:r w:rsidRPr="00A96209">
              <w:rPr>
                <w:rFonts w:ascii="Times New Roman" w:eastAsia="SimSun" w:hAnsi="Times New Roman" w:cs="Simplified Arabic" w:hint="cs"/>
                <w:b/>
                <w:bCs/>
                <w:color w:val="000000"/>
                <w:sz w:val="28"/>
                <w:szCs w:val="28"/>
                <w:rtl/>
                <w:lang w:eastAsia="zh-CN" w:bidi="ar-DZ"/>
              </w:rPr>
              <w:t xml:space="preserve">اختبارات المهارات </w:t>
            </w:r>
          </w:p>
          <w:p w:rsidR="009A69A2" w:rsidRPr="00A96209" w:rsidRDefault="00CB7D2D" w:rsidP="002B17DE">
            <w:pPr>
              <w:autoSpaceDE w:val="0"/>
              <w:autoSpaceDN w:val="0"/>
              <w:adjustRightInd w:val="0"/>
              <w:spacing w:after="0" w:line="240" w:lineRule="auto"/>
              <w:ind w:right="-284"/>
              <w:rPr>
                <w:rFonts w:ascii="Simplified Arabic" w:eastAsia="SimSun" w:hAnsi="Simplified Arabic" w:cs="Simplified Arabic"/>
                <w:b/>
                <w:bCs/>
                <w:sz w:val="28"/>
                <w:szCs w:val="28"/>
                <w:rtl/>
                <w:lang w:bidi="ar-DZ"/>
              </w:rPr>
            </w:pPr>
            <w:r>
              <w:rPr>
                <w:rFonts w:ascii="Times New Roman" w:eastAsia="SimSun" w:hAnsi="Times New Roman" w:cs="Simplified Arabic" w:hint="cs"/>
                <w:b/>
                <w:bCs/>
                <w:color w:val="000000"/>
                <w:sz w:val="28"/>
                <w:szCs w:val="28"/>
                <w:rtl/>
                <w:lang w:eastAsia="zh-CN" w:bidi="ar-DZ"/>
              </w:rPr>
              <w:t>الهجومي</w:t>
            </w:r>
            <w:r w:rsidR="009A69A2" w:rsidRPr="00A96209">
              <w:rPr>
                <w:rFonts w:ascii="Times New Roman" w:eastAsia="SimSun" w:hAnsi="Times New Roman" w:cs="Simplified Arabic" w:hint="cs"/>
                <w:b/>
                <w:bCs/>
                <w:color w:val="000000"/>
                <w:sz w:val="28"/>
                <w:szCs w:val="28"/>
                <w:rtl/>
                <w:lang w:eastAsia="zh-CN" w:bidi="ar-DZ"/>
              </w:rPr>
              <w:t xml:space="preserve">ة بكرة السلة على الكراسي المتحركة </w:t>
            </w:r>
            <w:r w:rsidR="009A69A2" w:rsidRPr="00A96209">
              <w:rPr>
                <w:rFonts w:ascii="Times New Roman" w:eastAsia="SimSun" w:hAnsi="Times New Roman" w:cs="Simplified Arabic"/>
                <w:b/>
                <w:bCs/>
                <w:color w:val="000000"/>
                <w:sz w:val="28"/>
                <w:szCs w:val="28"/>
                <w:rtl/>
                <w:lang w:eastAsia="zh-CN" w:bidi="ar-DZ"/>
              </w:rPr>
              <w:t>البعدية للمجموع</w:t>
            </w:r>
            <w:r w:rsidR="009A69A2" w:rsidRPr="00A96209">
              <w:rPr>
                <w:rFonts w:ascii="Times New Roman" w:eastAsia="SimSun" w:hAnsi="Times New Roman" w:cs="Simplified Arabic" w:hint="cs"/>
                <w:b/>
                <w:bCs/>
                <w:color w:val="000000"/>
                <w:sz w:val="28"/>
                <w:szCs w:val="28"/>
                <w:rtl/>
                <w:lang w:eastAsia="zh-CN" w:bidi="ar-DZ"/>
              </w:rPr>
              <w:t>تين التجريبية و</w:t>
            </w:r>
            <w:r w:rsidR="009A69A2" w:rsidRPr="00A96209">
              <w:rPr>
                <w:rFonts w:ascii="Times New Roman" w:eastAsia="SimSun" w:hAnsi="Times New Roman" w:cs="Simplified Arabic"/>
                <w:b/>
                <w:bCs/>
                <w:color w:val="000000"/>
                <w:sz w:val="28"/>
                <w:szCs w:val="28"/>
                <w:rtl/>
                <w:lang w:eastAsia="zh-CN" w:bidi="ar-DZ"/>
              </w:rPr>
              <w:t>ال</w:t>
            </w:r>
            <w:r w:rsidR="009A69A2" w:rsidRPr="00A96209">
              <w:rPr>
                <w:rFonts w:ascii="Times New Roman" w:eastAsia="SimSun" w:hAnsi="Times New Roman" w:cs="Simplified Arabic" w:hint="cs"/>
                <w:b/>
                <w:bCs/>
                <w:color w:val="000000"/>
                <w:sz w:val="28"/>
                <w:szCs w:val="28"/>
                <w:rtl/>
                <w:lang w:eastAsia="zh-CN" w:bidi="ar-DZ"/>
              </w:rPr>
              <w:t>ضابط</w:t>
            </w:r>
            <w:r w:rsidR="009A69A2" w:rsidRPr="00A96209">
              <w:rPr>
                <w:rFonts w:ascii="Times New Roman" w:eastAsia="SimSun" w:hAnsi="Times New Roman" w:cs="Simplified Arabic"/>
                <w:b/>
                <w:bCs/>
                <w:color w:val="000000"/>
                <w:sz w:val="28"/>
                <w:szCs w:val="28"/>
                <w:rtl/>
                <w:lang w:eastAsia="zh-CN" w:bidi="ar-DZ"/>
              </w:rPr>
              <w:t>ة</w:t>
            </w:r>
          </w:p>
        </w:tc>
        <w:tc>
          <w:tcPr>
            <w:tcW w:w="72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9A69A2" w:rsidRPr="00A96209" w:rsidRDefault="00972AB6" w:rsidP="00CB7D2D">
            <w:pPr>
              <w:bidi w:val="0"/>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13</w:t>
            </w:r>
            <w:r w:rsidR="00CB7D2D">
              <w:rPr>
                <w:rFonts w:ascii="Times New Roman" w:eastAsia="SimSun" w:hAnsi="Times New Roman" w:cs="Simplified Arabic" w:hint="cs"/>
                <w:b/>
                <w:bCs/>
                <w:sz w:val="28"/>
                <w:szCs w:val="28"/>
                <w:rtl/>
                <w:lang w:eastAsia="zh-CN" w:bidi="ar-IQ"/>
              </w:rPr>
              <w:t>4</w:t>
            </w:r>
          </w:p>
        </w:tc>
      </w:tr>
    </w:tbl>
    <w:p w:rsidR="009A69A2" w:rsidRDefault="009A69A2" w:rsidP="009A69A2">
      <w:pPr>
        <w:spacing w:after="0" w:line="240" w:lineRule="auto"/>
        <w:jc w:val="center"/>
        <w:rPr>
          <w:rFonts w:ascii="Times New Roman" w:eastAsia="SimSun" w:hAnsi="Times New Roman" w:cs="Simplified Arabic"/>
          <w:b/>
          <w:bCs/>
          <w:sz w:val="40"/>
          <w:szCs w:val="40"/>
          <w:rtl/>
          <w:lang w:eastAsia="zh-CN" w:bidi="ar-IQ"/>
        </w:rPr>
      </w:pPr>
    </w:p>
    <w:p w:rsidR="00CB7D2D" w:rsidRDefault="00CB7D2D" w:rsidP="009A69A2">
      <w:pPr>
        <w:spacing w:after="0" w:line="240" w:lineRule="auto"/>
        <w:jc w:val="center"/>
        <w:rPr>
          <w:rFonts w:ascii="Times New Roman" w:eastAsia="SimSun" w:hAnsi="Times New Roman" w:cs="Simplified Arabic"/>
          <w:b/>
          <w:bCs/>
          <w:sz w:val="40"/>
          <w:szCs w:val="40"/>
          <w:rtl/>
          <w:lang w:eastAsia="zh-CN" w:bidi="ar-IQ"/>
        </w:rPr>
      </w:pPr>
    </w:p>
    <w:p w:rsidR="00CB7D2D" w:rsidRDefault="00CB7D2D" w:rsidP="00CB7D2D">
      <w:pPr>
        <w:spacing w:after="0" w:line="240" w:lineRule="auto"/>
        <w:rPr>
          <w:rFonts w:ascii="Times New Roman" w:eastAsia="SimSun" w:hAnsi="Times New Roman" w:cs="Simplified Arabic"/>
          <w:b/>
          <w:bCs/>
          <w:sz w:val="40"/>
          <w:szCs w:val="40"/>
          <w:rtl/>
          <w:lang w:eastAsia="zh-CN" w:bidi="ar-IQ"/>
        </w:rPr>
      </w:pPr>
    </w:p>
    <w:p w:rsidR="00CB7D2D" w:rsidRPr="009A69A2" w:rsidRDefault="00CB7D2D" w:rsidP="009A69A2">
      <w:pPr>
        <w:spacing w:after="0" w:line="240" w:lineRule="auto"/>
        <w:jc w:val="center"/>
        <w:rPr>
          <w:rFonts w:ascii="Times New Roman" w:eastAsia="SimSun" w:hAnsi="Times New Roman" w:cs="Simplified Arabic"/>
          <w:b/>
          <w:bCs/>
          <w:sz w:val="40"/>
          <w:szCs w:val="40"/>
          <w:rtl/>
          <w:lang w:eastAsia="zh-CN" w:bidi="ar-IQ"/>
        </w:rPr>
      </w:pPr>
      <w:r w:rsidRPr="009A69A2">
        <w:rPr>
          <w:rFonts w:ascii="Times New Roman" w:eastAsia="SimSun" w:hAnsi="Times New Roman" w:cs="Simplified Arabic" w:hint="cs"/>
          <w:b/>
          <w:bCs/>
          <w:sz w:val="40"/>
          <w:szCs w:val="40"/>
          <w:rtl/>
          <w:lang w:eastAsia="zh-CN" w:bidi="ar-IQ"/>
        </w:rPr>
        <w:t>قائمة الأشكال</w:t>
      </w: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p>
    <w:tbl>
      <w:tblPr>
        <w:bidiVisual/>
        <w:tblW w:w="10260" w:type="dxa"/>
        <w:tblInd w:w="-43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080"/>
        <w:gridCol w:w="7958"/>
        <w:gridCol w:w="1222"/>
      </w:tblGrid>
      <w:tr w:rsidR="009A69A2" w:rsidRPr="009A69A2" w:rsidTr="002B17DE">
        <w:tc>
          <w:tcPr>
            <w:tcW w:w="1080" w:type="dxa"/>
            <w:shd w:val="clear" w:color="auto" w:fill="E0E0E0"/>
          </w:tcPr>
          <w:p w:rsidR="009A69A2" w:rsidRPr="002B17DE"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2B17DE">
              <w:rPr>
                <w:rFonts w:ascii="Times New Roman" w:eastAsia="SimSun" w:hAnsi="Times New Roman" w:cs="Simplified Arabic" w:hint="cs"/>
                <w:b/>
                <w:bCs/>
                <w:sz w:val="32"/>
                <w:szCs w:val="32"/>
                <w:rtl/>
                <w:lang w:eastAsia="zh-CN" w:bidi="ar-IQ"/>
              </w:rPr>
              <w:t>الرقم</w:t>
            </w:r>
          </w:p>
        </w:tc>
        <w:tc>
          <w:tcPr>
            <w:tcW w:w="7958" w:type="dxa"/>
            <w:shd w:val="clear" w:color="auto" w:fill="E0E0E0"/>
          </w:tcPr>
          <w:p w:rsidR="009A69A2" w:rsidRPr="002B17DE"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2B17DE">
              <w:rPr>
                <w:rFonts w:ascii="Times New Roman" w:eastAsia="SimSun" w:hAnsi="Times New Roman" w:cs="Simplified Arabic" w:hint="cs"/>
                <w:b/>
                <w:bCs/>
                <w:sz w:val="32"/>
                <w:szCs w:val="32"/>
                <w:rtl/>
                <w:lang w:eastAsia="zh-CN" w:bidi="ar-IQ"/>
              </w:rPr>
              <w:t>الشكل</w:t>
            </w:r>
          </w:p>
        </w:tc>
        <w:tc>
          <w:tcPr>
            <w:tcW w:w="1222" w:type="dxa"/>
            <w:shd w:val="clear" w:color="auto" w:fill="E0E0E0"/>
          </w:tcPr>
          <w:p w:rsidR="009A69A2" w:rsidRPr="002B17DE"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2B17DE">
              <w:rPr>
                <w:rFonts w:ascii="Times New Roman" w:eastAsia="SimSun" w:hAnsi="Times New Roman" w:cs="Simplified Arabic" w:hint="cs"/>
                <w:b/>
                <w:bCs/>
                <w:sz w:val="32"/>
                <w:szCs w:val="32"/>
                <w:rtl/>
                <w:lang w:eastAsia="zh-CN" w:bidi="ar-IQ"/>
              </w:rPr>
              <w:t>الصفحة</w:t>
            </w:r>
          </w:p>
        </w:tc>
      </w:tr>
      <w:tr w:rsidR="009A69A2" w:rsidRPr="002B17DE" w:rsidTr="002B17DE">
        <w:tc>
          <w:tcPr>
            <w:tcW w:w="1080" w:type="dxa"/>
            <w:vAlign w:val="center"/>
          </w:tcPr>
          <w:p w:rsidR="009A69A2" w:rsidRPr="002B17DE" w:rsidRDefault="009A69A2" w:rsidP="009A69A2">
            <w:pPr>
              <w:spacing w:after="0" w:line="240" w:lineRule="auto"/>
              <w:jc w:val="center"/>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1</w:t>
            </w:r>
          </w:p>
        </w:tc>
        <w:tc>
          <w:tcPr>
            <w:tcW w:w="7958" w:type="dxa"/>
          </w:tcPr>
          <w:p w:rsidR="009A69A2" w:rsidRPr="002B17DE" w:rsidRDefault="0080046A" w:rsidP="009A69A2">
            <w:pPr>
              <w:spacing w:after="0" w:line="240" w:lineRule="auto"/>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يوضح (تحمل القدرة).</w:t>
            </w:r>
          </w:p>
        </w:tc>
        <w:tc>
          <w:tcPr>
            <w:tcW w:w="1222" w:type="dxa"/>
            <w:vAlign w:val="center"/>
          </w:tcPr>
          <w:p w:rsidR="009A69A2" w:rsidRPr="002B17DE" w:rsidRDefault="00972AB6"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36</w:t>
            </w:r>
          </w:p>
        </w:tc>
      </w:tr>
      <w:tr w:rsidR="009A69A2" w:rsidRPr="002B17DE" w:rsidTr="002B17DE">
        <w:tc>
          <w:tcPr>
            <w:tcW w:w="1080" w:type="dxa"/>
            <w:vAlign w:val="center"/>
          </w:tcPr>
          <w:p w:rsidR="009A69A2" w:rsidRPr="002B17DE" w:rsidRDefault="009A69A2" w:rsidP="009A69A2">
            <w:pPr>
              <w:spacing w:after="0" w:line="240" w:lineRule="auto"/>
              <w:jc w:val="center"/>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2</w:t>
            </w:r>
          </w:p>
        </w:tc>
        <w:tc>
          <w:tcPr>
            <w:tcW w:w="7958" w:type="dxa"/>
          </w:tcPr>
          <w:p w:rsidR="009A69A2" w:rsidRPr="002B17DE" w:rsidRDefault="0080046A" w:rsidP="009A69A2">
            <w:pPr>
              <w:spacing w:after="0" w:line="240" w:lineRule="auto"/>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يوضح اهمية تحمل القدرة في (مثلث التدريب)</w:t>
            </w:r>
            <w:r w:rsidR="009A69A2" w:rsidRPr="002B17DE">
              <w:rPr>
                <w:rFonts w:ascii="Times New Roman" w:eastAsia="SimSun" w:hAnsi="Times New Roman" w:cs="Simplified Arabic" w:hint="cs"/>
                <w:b/>
                <w:bCs/>
                <w:sz w:val="28"/>
                <w:szCs w:val="28"/>
                <w:rtl/>
                <w:lang w:eastAsia="zh-CN" w:bidi="ar-IQ"/>
              </w:rPr>
              <w:t>.</w:t>
            </w:r>
          </w:p>
        </w:tc>
        <w:tc>
          <w:tcPr>
            <w:tcW w:w="1222" w:type="dxa"/>
            <w:vAlign w:val="center"/>
          </w:tcPr>
          <w:p w:rsidR="009A69A2" w:rsidRPr="002B17DE" w:rsidRDefault="00972AB6"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37</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3</w:t>
            </w:r>
          </w:p>
        </w:tc>
        <w:tc>
          <w:tcPr>
            <w:tcW w:w="7958" w:type="dxa"/>
          </w:tcPr>
          <w:p w:rsidR="009A69A2" w:rsidRPr="002B17DE" w:rsidRDefault="009A69A2" w:rsidP="0080046A">
            <w:pPr>
              <w:keepNext/>
              <w:spacing w:after="0" w:line="240" w:lineRule="auto"/>
              <w:ind w:right="795"/>
              <w:jc w:val="both"/>
              <w:outlineLvl w:val="4"/>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b/>
                <w:bCs/>
                <w:sz w:val="28"/>
                <w:szCs w:val="28"/>
                <w:rtl/>
                <w:lang w:eastAsia="zh-CN" w:bidi="ar-IQ"/>
              </w:rPr>
              <w:t xml:space="preserve">يوضح </w:t>
            </w:r>
            <w:r w:rsidR="0080046A" w:rsidRPr="002B17DE">
              <w:rPr>
                <w:rFonts w:ascii="Times New Roman" w:eastAsia="SimSun" w:hAnsi="Times New Roman" w:cs="Simplified Arabic" w:hint="cs"/>
                <w:b/>
                <w:bCs/>
                <w:sz w:val="28"/>
                <w:szCs w:val="28"/>
                <w:rtl/>
                <w:lang w:eastAsia="zh-CN" w:bidi="ar-IQ"/>
              </w:rPr>
              <w:t>الية عملية الادراك الحس- حركي</w:t>
            </w:r>
            <w:r w:rsidRPr="002B17DE">
              <w:rPr>
                <w:rFonts w:ascii="Times New Roman" w:eastAsia="SimSun" w:hAnsi="Times New Roman" w:cs="Simplified Arabic" w:hint="cs"/>
                <w:b/>
                <w:bCs/>
                <w:sz w:val="28"/>
                <w:szCs w:val="28"/>
                <w:rtl/>
                <w:lang w:eastAsia="zh-CN" w:bidi="ar-IQ"/>
              </w:rPr>
              <w:t xml:space="preserve"> .</w:t>
            </w:r>
          </w:p>
        </w:tc>
        <w:tc>
          <w:tcPr>
            <w:tcW w:w="1222" w:type="dxa"/>
            <w:vAlign w:val="center"/>
          </w:tcPr>
          <w:p w:rsidR="009A69A2" w:rsidRPr="002B17DE" w:rsidRDefault="00972AB6" w:rsidP="00F56493">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4</w:t>
            </w:r>
            <w:r w:rsidR="00F56493">
              <w:rPr>
                <w:rFonts w:ascii="Times New Roman" w:eastAsia="SimSun" w:hAnsi="Times New Roman" w:cs="Simplified Arabic" w:hint="cs"/>
                <w:b/>
                <w:bCs/>
                <w:sz w:val="28"/>
                <w:szCs w:val="28"/>
                <w:rtl/>
                <w:lang w:eastAsia="zh-CN" w:bidi="ar-IQ"/>
              </w:rPr>
              <w:t>3</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4</w:t>
            </w:r>
          </w:p>
        </w:tc>
        <w:tc>
          <w:tcPr>
            <w:tcW w:w="7958" w:type="dxa"/>
          </w:tcPr>
          <w:p w:rsidR="009A69A2" w:rsidRPr="002B17DE" w:rsidRDefault="009A69A2" w:rsidP="0080046A">
            <w:pPr>
              <w:spacing w:after="0" w:line="240" w:lineRule="auto"/>
              <w:jc w:val="both"/>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 xml:space="preserve">يوضح </w:t>
            </w:r>
            <w:r w:rsidR="0080046A" w:rsidRPr="002B17DE">
              <w:rPr>
                <w:rFonts w:ascii="Times New Roman" w:eastAsia="SimSun" w:hAnsi="Times New Roman" w:cs="Simplified Arabic" w:hint="cs"/>
                <w:b/>
                <w:bCs/>
                <w:sz w:val="28"/>
                <w:szCs w:val="28"/>
                <w:rtl/>
                <w:lang w:eastAsia="zh-CN" w:bidi="ar-IQ"/>
              </w:rPr>
              <w:t>اختبار تحمل القدرة</w:t>
            </w:r>
            <w:r w:rsidRPr="002B17DE">
              <w:rPr>
                <w:rFonts w:ascii="Times New Roman" w:eastAsia="SimSun" w:hAnsi="Times New Roman" w:cs="Simplified Arabic" w:hint="cs"/>
                <w:b/>
                <w:bCs/>
                <w:sz w:val="28"/>
                <w:szCs w:val="28"/>
                <w:rtl/>
                <w:lang w:eastAsia="zh-CN" w:bidi="ar-IQ"/>
              </w:rPr>
              <w:t xml:space="preserve"> .</w:t>
            </w:r>
          </w:p>
        </w:tc>
        <w:tc>
          <w:tcPr>
            <w:tcW w:w="1222" w:type="dxa"/>
            <w:vAlign w:val="center"/>
          </w:tcPr>
          <w:p w:rsidR="009A69A2" w:rsidRPr="002B17DE" w:rsidRDefault="00972AB6" w:rsidP="00F56493">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7</w:t>
            </w:r>
            <w:r w:rsidR="00F56493">
              <w:rPr>
                <w:rFonts w:ascii="Times New Roman" w:eastAsia="SimSun" w:hAnsi="Times New Roman" w:cs="Simplified Arabic" w:hint="cs"/>
                <w:b/>
                <w:bCs/>
                <w:sz w:val="28"/>
                <w:szCs w:val="28"/>
                <w:rtl/>
                <w:lang w:eastAsia="zh-CN" w:bidi="ar-IQ"/>
              </w:rPr>
              <w:t>5</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5</w:t>
            </w:r>
          </w:p>
        </w:tc>
        <w:tc>
          <w:tcPr>
            <w:tcW w:w="7958" w:type="dxa"/>
          </w:tcPr>
          <w:p w:rsidR="009A69A2" w:rsidRPr="002B17DE" w:rsidRDefault="009A69A2" w:rsidP="0080046A">
            <w:pPr>
              <w:spacing w:after="0" w:line="240" w:lineRule="auto"/>
              <w:rPr>
                <w:rFonts w:ascii="Times New Roman" w:eastAsia="SimSun" w:hAnsi="Times New Roman" w:cs="Simplified Arabic"/>
                <w:b/>
                <w:bCs/>
                <w:sz w:val="28"/>
                <w:szCs w:val="28"/>
                <w:rtl/>
                <w:lang w:eastAsia="zh-CN"/>
              </w:rPr>
            </w:pPr>
            <w:r w:rsidRPr="002B17DE">
              <w:rPr>
                <w:rFonts w:ascii="Times New Roman" w:eastAsia="SimSun" w:hAnsi="Times New Roman" w:cs="Simplified Arabic"/>
                <w:b/>
                <w:bCs/>
                <w:sz w:val="28"/>
                <w:szCs w:val="28"/>
                <w:rtl/>
                <w:lang w:eastAsia="zh-CN"/>
              </w:rPr>
              <w:t xml:space="preserve">يوضح </w:t>
            </w:r>
            <w:r w:rsidR="00F56493">
              <w:rPr>
                <w:rFonts w:ascii="Times New Roman" w:eastAsia="SimSun" w:hAnsi="Times New Roman" w:cs="Simplified Arabic" w:hint="cs"/>
                <w:b/>
                <w:bCs/>
                <w:sz w:val="28"/>
                <w:szCs w:val="28"/>
                <w:rtl/>
                <w:lang w:eastAsia="zh-CN"/>
              </w:rPr>
              <w:t xml:space="preserve">اختبار ادراك </w:t>
            </w:r>
            <w:r w:rsidR="0080046A" w:rsidRPr="002B17DE">
              <w:rPr>
                <w:rFonts w:ascii="Times New Roman" w:eastAsia="SimSun" w:hAnsi="Times New Roman" w:cs="Simplified Arabic" w:hint="cs"/>
                <w:b/>
                <w:bCs/>
                <w:sz w:val="28"/>
                <w:szCs w:val="28"/>
                <w:rtl/>
                <w:lang w:eastAsia="zh-CN"/>
              </w:rPr>
              <w:t>المسافة</w:t>
            </w:r>
            <w:r w:rsidRPr="002B17DE">
              <w:rPr>
                <w:rFonts w:ascii="Times New Roman" w:eastAsia="SimSun" w:hAnsi="Times New Roman" w:cs="Simplified Arabic" w:hint="cs"/>
                <w:b/>
                <w:bCs/>
                <w:sz w:val="28"/>
                <w:szCs w:val="28"/>
                <w:rtl/>
                <w:lang w:eastAsia="zh-CN"/>
              </w:rPr>
              <w:t xml:space="preserve"> .</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77</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lang w:eastAsia="zh-CN" w:bidi="ar-IQ"/>
              </w:rPr>
            </w:pPr>
            <w:r>
              <w:rPr>
                <w:rFonts w:ascii="Times New Roman" w:eastAsia="SimSun" w:hAnsi="Times New Roman" w:cs="Simplified Arabic" w:hint="cs"/>
                <w:b/>
                <w:bCs/>
                <w:sz w:val="28"/>
                <w:szCs w:val="28"/>
                <w:rtl/>
                <w:lang w:eastAsia="zh-CN" w:bidi="ar-IQ"/>
              </w:rPr>
              <w:t>6</w:t>
            </w:r>
          </w:p>
        </w:tc>
        <w:tc>
          <w:tcPr>
            <w:tcW w:w="7958" w:type="dxa"/>
          </w:tcPr>
          <w:p w:rsidR="009A69A2" w:rsidRPr="002B17DE" w:rsidRDefault="009A69A2" w:rsidP="0080046A">
            <w:pPr>
              <w:spacing w:after="0" w:line="240" w:lineRule="auto"/>
              <w:rPr>
                <w:rFonts w:ascii="Times New Roman" w:eastAsia="SimSun" w:hAnsi="Times New Roman" w:cs="Simplified Arabic"/>
                <w:b/>
                <w:bCs/>
                <w:sz w:val="28"/>
                <w:szCs w:val="28"/>
                <w:rtl/>
                <w:lang w:eastAsia="zh-CN"/>
              </w:rPr>
            </w:pPr>
            <w:r w:rsidRPr="002B17DE">
              <w:rPr>
                <w:rFonts w:ascii="Times New Roman" w:eastAsia="SimSun" w:hAnsi="Times New Roman" w:cs="Simplified Arabic" w:hint="cs"/>
                <w:b/>
                <w:bCs/>
                <w:sz w:val="28"/>
                <w:szCs w:val="28"/>
                <w:rtl/>
                <w:lang w:eastAsia="zh-CN" w:bidi="ar-IQ"/>
              </w:rPr>
              <w:t xml:space="preserve">يوضح اختبار </w:t>
            </w:r>
            <w:r w:rsidR="0080046A" w:rsidRPr="002B17DE">
              <w:rPr>
                <w:rFonts w:ascii="Times New Roman" w:eastAsia="SimSun" w:hAnsi="Times New Roman" w:cs="Simplified Arabic" w:hint="cs"/>
                <w:b/>
                <w:bCs/>
                <w:sz w:val="28"/>
                <w:szCs w:val="28"/>
                <w:rtl/>
                <w:lang w:eastAsia="zh-CN" w:bidi="ar-IQ"/>
              </w:rPr>
              <w:t>الطبطبة بتغيير الاتجاه</w:t>
            </w:r>
            <w:r w:rsidRPr="002B17DE">
              <w:rPr>
                <w:rFonts w:ascii="Times New Roman" w:eastAsia="SimSun" w:hAnsi="Times New Roman" w:cs="Simplified Arabic" w:hint="cs"/>
                <w:b/>
                <w:bCs/>
                <w:sz w:val="28"/>
                <w:szCs w:val="28"/>
                <w:rtl/>
                <w:lang w:eastAsia="zh-CN" w:bidi="ar-IQ"/>
              </w:rPr>
              <w:t xml:space="preserve"> .</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80</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7</w:t>
            </w:r>
          </w:p>
        </w:tc>
        <w:tc>
          <w:tcPr>
            <w:tcW w:w="7958" w:type="dxa"/>
          </w:tcPr>
          <w:p w:rsidR="009A69A2" w:rsidRPr="002B17DE" w:rsidRDefault="009A69A2" w:rsidP="0080046A">
            <w:pPr>
              <w:spacing w:after="0" w:line="240" w:lineRule="auto"/>
              <w:rPr>
                <w:rFonts w:ascii="Times New Roman" w:eastAsia="SimSun" w:hAnsi="Times New Roman" w:cs="Simplified Arabic"/>
                <w:b/>
                <w:bCs/>
                <w:sz w:val="28"/>
                <w:szCs w:val="28"/>
                <w:rtl/>
                <w:lang w:eastAsia="zh-CN" w:bidi="ar-IQ"/>
              </w:rPr>
            </w:pPr>
            <w:r w:rsidRPr="002B17DE">
              <w:rPr>
                <w:rFonts w:ascii="Simplified Arabic" w:eastAsia="SimSun" w:hAnsi="Simplified Arabic" w:cs="Simplified Arabic" w:hint="cs"/>
                <w:b/>
                <w:bCs/>
                <w:sz w:val="28"/>
                <w:szCs w:val="28"/>
                <w:rtl/>
                <w:lang w:eastAsia="zh-CN"/>
              </w:rPr>
              <w:t xml:space="preserve">يوضح اختبار </w:t>
            </w:r>
            <w:r w:rsidR="0080046A" w:rsidRPr="002B17DE">
              <w:rPr>
                <w:rFonts w:ascii="Simplified Arabic" w:eastAsia="SimSun" w:hAnsi="Simplified Arabic" w:cs="Simplified Arabic" w:hint="cs"/>
                <w:b/>
                <w:bCs/>
                <w:sz w:val="28"/>
                <w:szCs w:val="28"/>
                <w:rtl/>
                <w:lang w:eastAsia="zh-CN"/>
              </w:rPr>
              <w:t xml:space="preserve">الطبطبة العالية </w:t>
            </w:r>
            <w:r w:rsidRPr="002B17DE">
              <w:rPr>
                <w:rFonts w:ascii="Simplified Arabic" w:eastAsia="SimSun" w:hAnsi="Simplified Arabic" w:cs="Simplified Arabic" w:hint="cs"/>
                <w:b/>
                <w:bCs/>
                <w:sz w:val="28"/>
                <w:szCs w:val="28"/>
                <w:rtl/>
                <w:lang w:eastAsia="zh-CN"/>
              </w:rPr>
              <w:t>.</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81</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8</w:t>
            </w:r>
          </w:p>
        </w:tc>
        <w:tc>
          <w:tcPr>
            <w:tcW w:w="7958" w:type="dxa"/>
          </w:tcPr>
          <w:p w:rsidR="009A69A2" w:rsidRPr="002B17DE" w:rsidRDefault="009A69A2" w:rsidP="0080046A">
            <w:pPr>
              <w:spacing w:after="0" w:line="240" w:lineRule="auto"/>
              <w:rPr>
                <w:rFonts w:ascii="Simplified Arabic" w:eastAsia="SimSun" w:hAnsi="Simplified Arabic" w:cs="Simplified Arabic"/>
                <w:b/>
                <w:bCs/>
                <w:sz w:val="28"/>
                <w:szCs w:val="28"/>
                <w:rtl/>
                <w:lang w:eastAsia="zh-CN"/>
              </w:rPr>
            </w:pPr>
            <w:r w:rsidRPr="002B17DE">
              <w:rPr>
                <w:rFonts w:ascii="Times New Roman" w:eastAsia="SimSun" w:hAnsi="Times New Roman" w:cs="Simplified Arabic" w:hint="cs"/>
                <w:b/>
                <w:bCs/>
                <w:sz w:val="28"/>
                <w:szCs w:val="28"/>
                <w:rtl/>
                <w:lang w:eastAsia="zh-CN" w:bidi="ar-IQ"/>
              </w:rPr>
              <w:t xml:space="preserve">يوضح اختبار </w:t>
            </w:r>
            <w:r w:rsidR="0080046A" w:rsidRPr="002B17DE">
              <w:rPr>
                <w:rFonts w:ascii="Times New Roman" w:eastAsia="SimSun" w:hAnsi="Times New Roman" w:cs="Simplified Arabic" w:hint="cs"/>
                <w:b/>
                <w:bCs/>
                <w:sz w:val="28"/>
                <w:szCs w:val="28"/>
                <w:rtl/>
                <w:lang w:eastAsia="zh-CN" w:bidi="ar-IQ"/>
              </w:rPr>
              <w:t>التصويب من الثبات</w:t>
            </w:r>
            <w:r w:rsidRPr="002B17DE">
              <w:rPr>
                <w:rFonts w:ascii="Times New Roman" w:eastAsia="SimSun" w:hAnsi="Times New Roman" w:cs="Simplified Arabic" w:hint="cs"/>
                <w:b/>
                <w:bCs/>
                <w:sz w:val="28"/>
                <w:szCs w:val="28"/>
                <w:rtl/>
                <w:lang w:eastAsia="zh-CN" w:bidi="ar-IQ"/>
              </w:rPr>
              <w:t>.</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83</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w:t>
            </w:r>
          </w:p>
        </w:tc>
        <w:tc>
          <w:tcPr>
            <w:tcW w:w="7958" w:type="dxa"/>
          </w:tcPr>
          <w:p w:rsidR="009A69A2" w:rsidRPr="002B17DE" w:rsidRDefault="009A69A2" w:rsidP="0080046A">
            <w:pPr>
              <w:spacing w:after="0" w:line="240" w:lineRule="auto"/>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 xml:space="preserve">يوضح اختبار </w:t>
            </w:r>
            <w:r w:rsidR="0080046A" w:rsidRPr="002B17DE">
              <w:rPr>
                <w:rFonts w:ascii="Times New Roman" w:eastAsia="SimSun" w:hAnsi="Times New Roman" w:cs="Simplified Arabic" w:hint="cs"/>
                <w:b/>
                <w:bCs/>
                <w:sz w:val="28"/>
                <w:szCs w:val="28"/>
                <w:rtl/>
                <w:lang w:eastAsia="zh-CN" w:bidi="ar-IQ"/>
              </w:rPr>
              <w:t>المناولة الصدرية</w:t>
            </w:r>
            <w:r w:rsidRPr="002B17DE">
              <w:rPr>
                <w:rFonts w:ascii="Times New Roman" w:eastAsia="SimSun" w:hAnsi="Times New Roman" w:cs="Simplified Arabic" w:hint="cs"/>
                <w:b/>
                <w:bCs/>
                <w:sz w:val="28"/>
                <w:szCs w:val="28"/>
                <w:rtl/>
                <w:lang w:eastAsia="zh-CN" w:bidi="ar-IQ"/>
              </w:rPr>
              <w:t>.</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86</w:t>
            </w:r>
          </w:p>
        </w:tc>
      </w:tr>
      <w:tr w:rsidR="009A69A2" w:rsidRPr="002B17DE" w:rsidTr="002B17DE">
        <w:tc>
          <w:tcPr>
            <w:tcW w:w="1080"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10</w:t>
            </w:r>
          </w:p>
        </w:tc>
        <w:tc>
          <w:tcPr>
            <w:tcW w:w="7958" w:type="dxa"/>
          </w:tcPr>
          <w:p w:rsidR="009A69A2" w:rsidRPr="002B17DE" w:rsidRDefault="009A69A2" w:rsidP="0080046A">
            <w:pPr>
              <w:spacing w:after="0" w:line="240" w:lineRule="auto"/>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 xml:space="preserve">يوضح اختبار </w:t>
            </w:r>
            <w:r w:rsidR="0080046A" w:rsidRPr="002B17DE">
              <w:rPr>
                <w:rFonts w:ascii="Times New Roman" w:eastAsia="SimSun" w:hAnsi="Times New Roman" w:cs="Simplified Arabic" w:hint="cs"/>
                <w:b/>
                <w:bCs/>
                <w:sz w:val="28"/>
                <w:szCs w:val="28"/>
                <w:rtl/>
                <w:lang w:eastAsia="zh-CN" w:bidi="ar-IQ"/>
              </w:rPr>
              <w:t>المناولة من فوق الرأس</w:t>
            </w:r>
            <w:r w:rsidRPr="002B17DE">
              <w:rPr>
                <w:rFonts w:ascii="Times New Roman" w:eastAsia="SimSun" w:hAnsi="Times New Roman" w:cs="Simplified Arabic" w:hint="cs"/>
                <w:b/>
                <w:bCs/>
                <w:sz w:val="28"/>
                <w:szCs w:val="28"/>
                <w:rtl/>
                <w:lang w:eastAsia="zh-CN" w:bidi="ar-IQ"/>
              </w:rPr>
              <w:t>.</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88</w:t>
            </w:r>
          </w:p>
        </w:tc>
      </w:tr>
      <w:tr w:rsidR="009A69A2" w:rsidRPr="002B17DE" w:rsidTr="002B17DE">
        <w:tc>
          <w:tcPr>
            <w:tcW w:w="1080" w:type="dxa"/>
            <w:vAlign w:val="center"/>
          </w:tcPr>
          <w:p w:rsidR="009A69A2" w:rsidRPr="002B17DE" w:rsidRDefault="009A69A2" w:rsidP="00F56493">
            <w:pPr>
              <w:spacing w:after="0" w:line="240" w:lineRule="auto"/>
              <w:jc w:val="center"/>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1</w:t>
            </w:r>
            <w:r w:rsidR="00F56493">
              <w:rPr>
                <w:rFonts w:ascii="Times New Roman" w:eastAsia="SimSun" w:hAnsi="Times New Roman" w:cs="Simplified Arabic" w:hint="cs"/>
                <w:b/>
                <w:bCs/>
                <w:sz w:val="28"/>
                <w:szCs w:val="28"/>
                <w:rtl/>
                <w:lang w:eastAsia="zh-CN" w:bidi="ar-IQ"/>
              </w:rPr>
              <w:t>1</w:t>
            </w:r>
          </w:p>
        </w:tc>
        <w:tc>
          <w:tcPr>
            <w:tcW w:w="7958" w:type="dxa"/>
          </w:tcPr>
          <w:p w:rsidR="009A69A2" w:rsidRPr="002B17DE" w:rsidRDefault="009A69A2" w:rsidP="0080046A">
            <w:pPr>
              <w:spacing w:after="0" w:line="240" w:lineRule="auto"/>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 xml:space="preserve">يوضح اختبار </w:t>
            </w:r>
            <w:r w:rsidR="0080046A" w:rsidRPr="002B17DE">
              <w:rPr>
                <w:rFonts w:ascii="Times New Roman" w:eastAsia="SimSun" w:hAnsi="Times New Roman" w:cs="Simplified Arabic" w:hint="cs"/>
                <w:b/>
                <w:bCs/>
                <w:sz w:val="28"/>
                <w:szCs w:val="28"/>
                <w:rtl/>
                <w:lang w:eastAsia="zh-CN" w:bidi="ar-IQ"/>
              </w:rPr>
              <w:t>المناولة من فوق الكتف</w:t>
            </w:r>
            <w:r w:rsidRPr="002B17DE">
              <w:rPr>
                <w:rFonts w:ascii="Times New Roman" w:eastAsia="SimSun" w:hAnsi="Times New Roman" w:cs="Simplified Arabic" w:hint="cs"/>
                <w:b/>
                <w:bCs/>
                <w:sz w:val="28"/>
                <w:szCs w:val="28"/>
                <w:rtl/>
                <w:lang w:eastAsia="zh-CN" w:bidi="ar-IQ"/>
              </w:rPr>
              <w:t>.</w:t>
            </w:r>
          </w:p>
        </w:tc>
        <w:tc>
          <w:tcPr>
            <w:tcW w:w="1222" w:type="dxa"/>
            <w:vAlign w:val="center"/>
          </w:tcPr>
          <w:p w:rsidR="009A69A2" w:rsidRPr="002B17DE" w:rsidRDefault="00F56493" w:rsidP="009A69A2">
            <w:pPr>
              <w:spacing w:after="0" w:line="240" w:lineRule="auto"/>
              <w:jc w:val="center"/>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90</w:t>
            </w:r>
          </w:p>
        </w:tc>
      </w:tr>
    </w:tbl>
    <w:p w:rsidR="002B17DE" w:rsidRDefault="002B17DE" w:rsidP="00D92614">
      <w:pPr>
        <w:spacing w:after="0" w:line="240" w:lineRule="auto"/>
        <w:rPr>
          <w:rFonts w:ascii="Times New Roman" w:eastAsia="SimSun" w:hAnsi="Times New Roman" w:cs="Simplified Arabic"/>
          <w:b/>
          <w:bCs/>
          <w:sz w:val="40"/>
          <w:szCs w:val="40"/>
          <w:rtl/>
          <w:lang w:eastAsia="zh-CN" w:bidi="ar-IQ"/>
        </w:rPr>
      </w:pPr>
    </w:p>
    <w:p w:rsidR="00662EB5" w:rsidRDefault="00662EB5" w:rsidP="00D92614">
      <w:pPr>
        <w:spacing w:after="0" w:line="240" w:lineRule="auto"/>
        <w:rPr>
          <w:rFonts w:ascii="Times New Roman" w:eastAsia="SimSun" w:hAnsi="Times New Roman" w:cs="Simplified Arabic"/>
          <w:b/>
          <w:bCs/>
          <w:sz w:val="40"/>
          <w:szCs w:val="40"/>
          <w:rtl/>
          <w:lang w:eastAsia="zh-CN" w:bidi="ar-IQ"/>
        </w:rPr>
      </w:pP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r w:rsidRPr="009A69A2">
        <w:rPr>
          <w:rFonts w:ascii="Times New Roman" w:eastAsia="SimSun" w:hAnsi="Times New Roman" w:cs="Simplified Arabic" w:hint="cs"/>
          <w:b/>
          <w:bCs/>
          <w:sz w:val="40"/>
          <w:szCs w:val="40"/>
          <w:rtl/>
          <w:lang w:eastAsia="zh-CN" w:bidi="ar-IQ"/>
        </w:rPr>
        <w:lastRenderedPageBreak/>
        <w:t>قائمة الملاحق</w:t>
      </w:r>
    </w:p>
    <w:p w:rsidR="009A69A2" w:rsidRPr="009A69A2" w:rsidRDefault="009A69A2" w:rsidP="009A69A2">
      <w:pPr>
        <w:spacing w:after="0" w:line="240" w:lineRule="auto"/>
        <w:jc w:val="center"/>
        <w:rPr>
          <w:rFonts w:ascii="Times New Roman" w:eastAsia="SimSun" w:hAnsi="Times New Roman" w:cs="Simplified Arabic"/>
          <w:b/>
          <w:bCs/>
          <w:sz w:val="40"/>
          <w:szCs w:val="40"/>
          <w:rtl/>
          <w:lang w:eastAsia="zh-CN" w:bidi="ar-IQ"/>
        </w:rPr>
      </w:pPr>
    </w:p>
    <w:tbl>
      <w:tblPr>
        <w:bidiVisual/>
        <w:tblW w:w="10260" w:type="dxa"/>
        <w:tblInd w:w="-43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080"/>
        <w:gridCol w:w="7560"/>
        <w:gridCol w:w="1620"/>
      </w:tblGrid>
      <w:tr w:rsidR="009A69A2" w:rsidRPr="009A69A2" w:rsidTr="009A69A2">
        <w:tc>
          <w:tcPr>
            <w:tcW w:w="1080" w:type="dxa"/>
            <w:shd w:val="clear" w:color="auto" w:fill="E0E0E0"/>
          </w:tcPr>
          <w:p w:rsidR="009A69A2" w:rsidRPr="002B17DE"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2B17DE">
              <w:rPr>
                <w:rFonts w:ascii="Times New Roman" w:eastAsia="SimSun" w:hAnsi="Times New Roman" w:cs="Simplified Arabic" w:hint="cs"/>
                <w:b/>
                <w:bCs/>
                <w:sz w:val="32"/>
                <w:szCs w:val="32"/>
                <w:rtl/>
                <w:lang w:eastAsia="zh-CN" w:bidi="ar-IQ"/>
              </w:rPr>
              <w:t>الرقم</w:t>
            </w:r>
          </w:p>
        </w:tc>
        <w:tc>
          <w:tcPr>
            <w:tcW w:w="7560" w:type="dxa"/>
            <w:shd w:val="clear" w:color="auto" w:fill="E0E0E0"/>
          </w:tcPr>
          <w:p w:rsidR="009A69A2" w:rsidRPr="002B17DE"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2B17DE">
              <w:rPr>
                <w:rFonts w:ascii="Times New Roman" w:eastAsia="SimSun" w:hAnsi="Times New Roman" w:cs="Simplified Arabic" w:hint="cs"/>
                <w:b/>
                <w:bCs/>
                <w:sz w:val="32"/>
                <w:szCs w:val="32"/>
                <w:rtl/>
                <w:lang w:eastAsia="zh-CN" w:bidi="ar-IQ"/>
              </w:rPr>
              <w:t>الملحق</w:t>
            </w:r>
          </w:p>
        </w:tc>
        <w:tc>
          <w:tcPr>
            <w:tcW w:w="1620" w:type="dxa"/>
            <w:shd w:val="clear" w:color="auto" w:fill="E0E0E0"/>
          </w:tcPr>
          <w:p w:rsidR="009A69A2" w:rsidRPr="002B17DE" w:rsidRDefault="009A69A2" w:rsidP="009A69A2">
            <w:pPr>
              <w:spacing w:after="0" w:line="240" w:lineRule="auto"/>
              <w:jc w:val="center"/>
              <w:rPr>
                <w:rFonts w:ascii="Times New Roman" w:eastAsia="SimSun" w:hAnsi="Times New Roman" w:cs="Simplified Arabic"/>
                <w:b/>
                <w:bCs/>
                <w:sz w:val="32"/>
                <w:szCs w:val="32"/>
                <w:rtl/>
                <w:lang w:eastAsia="zh-CN" w:bidi="ar-IQ"/>
              </w:rPr>
            </w:pPr>
            <w:r w:rsidRPr="002B17DE">
              <w:rPr>
                <w:rFonts w:ascii="Times New Roman" w:eastAsia="SimSun" w:hAnsi="Times New Roman" w:cs="Simplified Arabic" w:hint="cs"/>
                <w:b/>
                <w:bCs/>
                <w:sz w:val="32"/>
                <w:szCs w:val="32"/>
                <w:rtl/>
                <w:lang w:eastAsia="zh-CN" w:bidi="ar-IQ"/>
              </w:rPr>
              <w:t>الصفحة</w:t>
            </w:r>
          </w:p>
        </w:tc>
      </w:tr>
      <w:tr w:rsidR="009A69A2" w:rsidRPr="009A69A2" w:rsidTr="009A69A2">
        <w:trPr>
          <w:trHeight w:val="753"/>
        </w:trPr>
        <w:tc>
          <w:tcPr>
            <w:tcW w:w="1080" w:type="dxa"/>
            <w:vAlign w:val="center"/>
          </w:tcPr>
          <w:p w:rsidR="009A69A2" w:rsidRPr="002B17DE" w:rsidRDefault="009A69A2" w:rsidP="009A69A2">
            <w:pPr>
              <w:spacing w:after="0" w:line="240" w:lineRule="auto"/>
              <w:jc w:val="center"/>
              <w:rPr>
                <w:rFonts w:ascii="Times New Roman" w:eastAsia="SimSun" w:hAnsi="Times New Roman" w:cs="Simplified Arabic"/>
                <w:sz w:val="28"/>
                <w:szCs w:val="28"/>
                <w:rtl/>
                <w:lang w:eastAsia="zh-CN" w:bidi="ar-IQ"/>
              </w:rPr>
            </w:pPr>
            <w:r w:rsidRPr="002B17DE">
              <w:rPr>
                <w:rFonts w:ascii="Times New Roman" w:eastAsia="SimSun" w:hAnsi="Times New Roman" w:cs="Simplified Arabic" w:hint="cs"/>
                <w:sz w:val="28"/>
                <w:szCs w:val="28"/>
                <w:rtl/>
                <w:lang w:eastAsia="zh-CN" w:bidi="ar-IQ"/>
              </w:rPr>
              <w:t>1</w:t>
            </w:r>
          </w:p>
        </w:tc>
        <w:tc>
          <w:tcPr>
            <w:tcW w:w="7560" w:type="dxa"/>
          </w:tcPr>
          <w:p w:rsidR="009A69A2" w:rsidRPr="002B17DE"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 xml:space="preserve">استمارة استطلاع آراء الخبراء والمختصين </w:t>
            </w:r>
            <w:r w:rsidR="00E85213">
              <w:rPr>
                <w:rFonts w:ascii="Times New Roman" w:eastAsia="SimSun" w:hAnsi="Times New Roman" w:cs="Simplified Arabic" w:hint="cs"/>
                <w:b/>
                <w:bCs/>
                <w:sz w:val="28"/>
                <w:szCs w:val="28"/>
                <w:rtl/>
                <w:lang w:eastAsia="zh-CN" w:bidi="ar-IQ"/>
              </w:rPr>
              <w:t xml:space="preserve">لتحديد متغيرات الادراك الحس- حركي والمهارات الهجومية بكرة السلة على الكراسي المتحركة </w:t>
            </w:r>
            <w:r w:rsidRPr="002B17DE">
              <w:rPr>
                <w:rFonts w:ascii="Times New Roman" w:eastAsia="SimSun" w:hAnsi="Times New Roman" w:cs="Simplified Arabic" w:hint="cs"/>
                <w:b/>
                <w:bCs/>
                <w:sz w:val="28"/>
                <w:szCs w:val="28"/>
                <w:rtl/>
                <w:lang w:eastAsia="zh-CN" w:bidi="ar-IQ"/>
              </w:rPr>
              <w:t>.</w:t>
            </w:r>
          </w:p>
        </w:tc>
        <w:tc>
          <w:tcPr>
            <w:tcW w:w="1620" w:type="dxa"/>
            <w:vAlign w:val="center"/>
          </w:tcPr>
          <w:p w:rsidR="009A69A2" w:rsidRPr="009A69A2" w:rsidRDefault="00972AB6" w:rsidP="00662EB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662EB5">
              <w:rPr>
                <w:rFonts w:ascii="Times New Roman" w:eastAsia="SimSun" w:hAnsi="Times New Roman" w:cs="Simplified Arabic" w:hint="cs"/>
                <w:sz w:val="32"/>
                <w:szCs w:val="32"/>
                <w:rtl/>
                <w:lang w:eastAsia="zh-CN" w:bidi="ar-IQ"/>
              </w:rPr>
              <w:t>50</w:t>
            </w:r>
            <w:r>
              <w:rPr>
                <w:rFonts w:ascii="Times New Roman" w:eastAsia="SimSun" w:hAnsi="Times New Roman" w:cs="Simplified Arabic" w:hint="cs"/>
                <w:sz w:val="32"/>
                <w:szCs w:val="32"/>
                <w:rtl/>
                <w:lang w:eastAsia="zh-CN" w:bidi="ar-IQ"/>
              </w:rPr>
              <w:t>-15</w:t>
            </w:r>
            <w:r w:rsidR="00662EB5">
              <w:rPr>
                <w:rFonts w:ascii="Times New Roman" w:eastAsia="SimSun" w:hAnsi="Times New Roman" w:cs="Simplified Arabic" w:hint="cs"/>
                <w:sz w:val="32"/>
                <w:szCs w:val="32"/>
                <w:rtl/>
                <w:lang w:eastAsia="zh-CN" w:bidi="ar-IQ"/>
              </w:rPr>
              <w:t>2</w:t>
            </w:r>
          </w:p>
        </w:tc>
      </w:tr>
      <w:tr w:rsidR="00662EB5" w:rsidRPr="009A69A2" w:rsidTr="009A69A2">
        <w:trPr>
          <w:trHeight w:val="753"/>
        </w:trPr>
        <w:tc>
          <w:tcPr>
            <w:tcW w:w="1080" w:type="dxa"/>
            <w:vAlign w:val="center"/>
          </w:tcPr>
          <w:p w:rsidR="00662EB5" w:rsidRPr="002B17DE" w:rsidRDefault="00662EB5" w:rsidP="009A69A2">
            <w:pPr>
              <w:spacing w:after="0" w:line="240" w:lineRule="auto"/>
              <w:jc w:val="center"/>
              <w:rPr>
                <w:rFonts w:ascii="Times New Roman" w:eastAsia="SimSun" w:hAnsi="Times New Roman" w:cs="Simplified Arabic"/>
                <w:sz w:val="28"/>
                <w:szCs w:val="28"/>
                <w:rtl/>
                <w:lang w:eastAsia="zh-CN" w:bidi="ar-IQ"/>
              </w:rPr>
            </w:pPr>
            <w:r>
              <w:rPr>
                <w:rFonts w:ascii="Times New Roman" w:eastAsia="SimSun" w:hAnsi="Times New Roman" w:cs="Simplified Arabic" w:hint="cs"/>
                <w:sz w:val="28"/>
                <w:szCs w:val="28"/>
                <w:rtl/>
                <w:lang w:eastAsia="zh-CN" w:bidi="ar-IQ"/>
              </w:rPr>
              <w:t>2</w:t>
            </w:r>
          </w:p>
        </w:tc>
        <w:tc>
          <w:tcPr>
            <w:tcW w:w="7560" w:type="dxa"/>
          </w:tcPr>
          <w:p w:rsidR="00662EB5" w:rsidRPr="002B17DE" w:rsidRDefault="00662EB5" w:rsidP="009A69A2">
            <w:pPr>
              <w:spacing w:after="0" w:line="240" w:lineRule="auto"/>
              <w:jc w:val="both"/>
              <w:rPr>
                <w:rFonts w:ascii="Times New Roman" w:eastAsia="SimSun" w:hAnsi="Times New Roman" w:cs="Simplified Arabic"/>
                <w:b/>
                <w:bCs/>
                <w:sz w:val="28"/>
                <w:szCs w:val="28"/>
                <w:rtl/>
                <w:lang w:eastAsia="zh-CN" w:bidi="ar-IQ"/>
              </w:rPr>
            </w:pPr>
            <w:r>
              <w:rPr>
                <w:rFonts w:ascii="Times New Roman" w:eastAsia="SimSun" w:hAnsi="Times New Roman" w:cs="Simplified Arabic" w:hint="cs"/>
                <w:b/>
                <w:bCs/>
                <w:sz w:val="28"/>
                <w:szCs w:val="28"/>
                <w:rtl/>
                <w:lang w:eastAsia="zh-CN" w:bidi="ar-IQ"/>
              </w:rPr>
              <w:t xml:space="preserve">استمارة تسجيل الدرجات </w:t>
            </w:r>
          </w:p>
        </w:tc>
        <w:tc>
          <w:tcPr>
            <w:tcW w:w="1620" w:type="dxa"/>
            <w:vAlign w:val="center"/>
          </w:tcPr>
          <w:p w:rsidR="00662EB5" w:rsidRDefault="00662EB5" w:rsidP="00662EB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153-154</w:t>
            </w:r>
          </w:p>
        </w:tc>
      </w:tr>
      <w:tr w:rsidR="009A69A2" w:rsidRPr="009A69A2" w:rsidTr="009A69A2">
        <w:trPr>
          <w:trHeight w:val="704"/>
        </w:trPr>
        <w:tc>
          <w:tcPr>
            <w:tcW w:w="1080" w:type="dxa"/>
            <w:vAlign w:val="center"/>
          </w:tcPr>
          <w:p w:rsidR="009A69A2" w:rsidRPr="002B17DE" w:rsidRDefault="00662EB5" w:rsidP="009A69A2">
            <w:pPr>
              <w:spacing w:after="0" w:line="240" w:lineRule="auto"/>
              <w:jc w:val="center"/>
              <w:rPr>
                <w:rFonts w:ascii="Times New Roman" w:eastAsia="SimSun" w:hAnsi="Times New Roman" w:cs="Simplified Arabic"/>
                <w:sz w:val="28"/>
                <w:szCs w:val="28"/>
                <w:rtl/>
                <w:lang w:eastAsia="zh-CN" w:bidi="ar-IQ"/>
              </w:rPr>
            </w:pPr>
            <w:r>
              <w:rPr>
                <w:rFonts w:ascii="Times New Roman" w:eastAsia="SimSun" w:hAnsi="Times New Roman" w:cs="Simplified Arabic" w:hint="cs"/>
                <w:sz w:val="28"/>
                <w:szCs w:val="28"/>
                <w:rtl/>
                <w:lang w:eastAsia="zh-CN" w:bidi="ar-IQ"/>
              </w:rPr>
              <w:t>3</w:t>
            </w:r>
          </w:p>
        </w:tc>
        <w:tc>
          <w:tcPr>
            <w:tcW w:w="7560" w:type="dxa"/>
          </w:tcPr>
          <w:p w:rsidR="009A69A2" w:rsidRPr="002B17DE"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 xml:space="preserve">قائمة بأسماء الخبراء والمتخصصين </w:t>
            </w:r>
            <w:r w:rsidR="00E85213">
              <w:rPr>
                <w:rFonts w:ascii="Times New Roman" w:eastAsia="SimSun" w:hAnsi="Times New Roman" w:cs="Simplified Arabic" w:hint="cs"/>
                <w:b/>
                <w:bCs/>
                <w:sz w:val="28"/>
                <w:szCs w:val="28"/>
                <w:rtl/>
                <w:lang w:eastAsia="zh-CN" w:bidi="ar-IQ"/>
              </w:rPr>
              <w:t xml:space="preserve">لتحديد متغيرات الادراك الحس- حركي والمهارات الهجومية بكرة السلة على الكراسي المتحركة </w:t>
            </w:r>
            <w:r w:rsidRPr="002B17DE">
              <w:rPr>
                <w:rFonts w:ascii="Times New Roman" w:eastAsia="SimSun" w:hAnsi="Times New Roman" w:cs="Simplified Arabic" w:hint="cs"/>
                <w:b/>
                <w:bCs/>
                <w:sz w:val="28"/>
                <w:szCs w:val="28"/>
                <w:rtl/>
                <w:lang w:eastAsia="zh-CN" w:bidi="ar-IQ"/>
              </w:rPr>
              <w:t>.</w:t>
            </w:r>
          </w:p>
        </w:tc>
        <w:tc>
          <w:tcPr>
            <w:tcW w:w="1620" w:type="dxa"/>
            <w:vAlign w:val="center"/>
          </w:tcPr>
          <w:p w:rsidR="009A69A2" w:rsidRPr="009A69A2" w:rsidRDefault="00972AB6" w:rsidP="00662EB5">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662EB5">
              <w:rPr>
                <w:rFonts w:ascii="Times New Roman" w:eastAsia="SimSun" w:hAnsi="Times New Roman" w:cs="Simplified Arabic" w:hint="cs"/>
                <w:sz w:val="32"/>
                <w:szCs w:val="32"/>
                <w:rtl/>
                <w:lang w:eastAsia="zh-CN" w:bidi="ar-IQ"/>
              </w:rPr>
              <w:t>55</w:t>
            </w:r>
            <w:r>
              <w:rPr>
                <w:rFonts w:ascii="Times New Roman" w:eastAsia="SimSun" w:hAnsi="Times New Roman" w:cs="Simplified Arabic" w:hint="cs"/>
                <w:sz w:val="32"/>
                <w:szCs w:val="32"/>
                <w:rtl/>
                <w:lang w:eastAsia="zh-CN" w:bidi="ar-IQ"/>
              </w:rPr>
              <w:t>-15</w:t>
            </w:r>
            <w:r w:rsidR="00662EB5">
              <w:rPr>
                <w:rFonts w:ascii="Times New Roman" w:eastAsia="SimSun" w:hAnsi="Times New Roman" w:cs="Simplified Arabic" w:hint="cs"/>
                <w:sz w:val="32"/>
                <w:szCs w:val="32"/>
                <w:rtl/>
                <w:lang w:eastAsia="zh-CN" w:bidi="ar-IQ"/>
              </w:rPr>
              <w:t>6</w:t>
            </w:r>
          </w:p>
        </w:tc>
      </w:tr>
      <w:tr w:rsidR="009A69A2" w:rsidRPr="009A69A2" w:rsidTr="009A69A2">
        <w:trPr>
          <w:trHeight w:val="642"/>
        </w:trPr>
        <w:tc>
          <w:tcPr>
            <w:tcW w:w="1080" w:type="dxa"/>
            <w:vAlign w:val="center"/>
          </w:tcPr>
          <w:p w:rsidR="009A69A2" w:rsidRPr="002B17DE" w:rsidRDefault="00662EB5" w:rsidP="009A69A2">
            <w:pPr>
              <w:spacing w:after="0" w:line="240" w:lineRule="auto"/>
              <w:jc w:val="center"/>
              <w:rPr>
                <w:rFonts w:ascii="Times New Roman" w:eastAsia="SimSun" w:hAnsi="Times New Roman" w:cs="Simplified Arabic"/>
                <w:sz w:val="28"/>
                <w:szCs w:val="28"/>
                <w:rtl/>
                <w:lang w:eastAsia="zh-CN" w:bidi="ar-IQ"/>
              </w:rPr>
            </w:pPr>
            <w:r>
              <w:rPr>
                <w:rFonts w:ascii="Times New Roman" w:eastAsia="SimSun" w:hAnsi="Times New Roman" w:cs="Simplified Arabic" w:hint="cs"/>
                <w:sz w:val="28"/>
                <w:szCs w:val="28"/>
                <w:rtl/>
                <w:lang w:eastAsia="zh-CN" w:bidi="ar-IQ"/>
              </w:rPr>
              <w:t>4</w:t>
            </w:r>
          </w:p>
        </w:tc>
        <w:tc>
          <w:tcPr>
            <w:tcW w:w="7560" w:type="dxa"/>
          </w:tcPr>
          <w:p w:rsidR="009A69A2" w:rsidRPr="002B17DE" w:rsidRDefault="00662EB5" w:rsidP="009A69A2">
            <w:pPr>
              <w:bidi w:val="0"/>
              <w:spacing w:after="0" w:line="360" w:lineRule="auto"/>
              <w:jc w:val="right"/>
              <w:rPr>
                <w:rFonts w:ascii="Simplified Arabic" w:eastAsia="SimSun" w:hAnsi="Simplified Arabic" w:cs="Simplified Arabic"/>
                <w:b/>
                <w:bCs/>
                <w:sz w:val="28"/>
                <w:szCs w:val="28"/>
                <w:rtl/>
                <w:lang w:eastAsia="zh-CN"/>
              </w:rPr>
            </w:pPr>
            <w:r>
              <w:rPr>
                <w:rFonts w:ascii="Simplified Arabic" w:eastAsia="SimSun" w:hAnsi="Simplified Arabic" w:cs="Simplified Arabic" w:hint="cs"/>
                <w:b/>
                <w:bCs/>
                <w:sz w:val="28"/>
                <w:szCs w:val="28"/>
                <w:rtl/>
                <w:lang w:eastAsia="zh-CN"/>
              </w:rPr>
              <w:t xml:space="preserve">قائمة باسماء الخبراء والمختصين لتحديد صلاحية الاختبارات </w:t>
            </w:r>
          </w:p>
        </w:tc>
        <w:tc>
          <w:tcPr>
            <w:tcW w:w="1620" w:type="dxa"/>
            <w:vAlign w:val="center"/>
          </w:tcPr>
          <w:p w:rsidR="009A69A2" w:rsidRPr="009A69A2" w:rsidRDefault="00972AB6" w:rsidP="00E85213">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15</w:t>
            </w:r>
            <w:r w:rsidR="00E85213">
              <w:rPr>
                <w:rFonts w:ascii="Times New Roman" w:eastAsia="SimSun" w:hAnsi="Times New Roman" w:cs="Simplified Arabic" w:hint="cs"/>
                <w:sz w:val="32"/>
                <w:szCs w:val="32"/>
                <w:rtl/>
                <w:lang w:eastAsia="zh-CN" w:bidi="ar-IQ"/>
              </w:rPr>
              <w:t>7</w:t>
            </w:r>
          </w:p>
        </w:tc>
      </w:tr>
      <w:tr w:rsidR="009A69A2" w:rsidRPr="009A69A2" w:rsidTr="009A69A2">
        <w:trPr>
          <w:trHeight w:val="788"/>
        </w:trPr>
        <w:tc>
          <w:tcPr>
            <w:tcW w:w="1080" w:type="dxa"/>
            <w:vAlign w:val="center"/>
          </w:tcPr>
          <w:p w:rsidR="009A69A2" w:rsidRPr="002B17DE" w:rsidRDefault="00E85213" w:rsidP="009A69A2">
            <w:pPr>
              <w:spacing w:after="0" w:line="240" w:lineRule="auto"/>
              <w:jc w:val="center"/>
              <w:rPr>
                <w:rFonts w:ascii="Times New Roman" w:eastAsia="SimSun" w:hAnsi="Times New Roman" w:cs="Simplified Arabic"/>
                <w:sz w:val="28"/>
                <w:szCs w:val="28"/>
                <w:rtl/>
                <w:lang w:eastAsia="zh-CN" w:bidi="ar-IQ"/>
              </w:rPr>
            </w:pPr>
            <w:r>
              <w:rPr>
                <w:rFonts w:ascii="Times New Roman" w:eastAsia="SimSun" w:hAnsi="Times New Roman" w:cs="Simplified Arabic" w:hint="cs"/>
                <w:sz w:val="28"/>
                <w:szCs w:val="28"/>
                <w:rtl/>
                <w:lang w:eastAsia="zh-CN" w:bidi="ar-IQ"/>
              </w:rPr>
              <w:t>5</w:t>
            </w:r>
          </w:p>
        </w:tc>
        <w:tc>
          <w:tcPr>
            <w:tcW w:w="7560" w:type="dxa"/>
          </w:tcPr>
          <w:p w:rsidR="009A69A2" w:rsidRPr="002B17DE" w:rsidRDefault="009A69A2" w:rsidP="009A69A2">
            <w:pPr>
              <w:spacing w:after="0" w:line="240" w:lineRule="auto"/>
              <w:jc w:val="both"/>
              <w:rPr>
                <w:rFonts w:ascii="Times New Roman" w:eastAsia="SimSun" w:hAnsi="Times New Roman" w:cs="Simplified Arabic"/>
                <w:b/>
                <w:bCs/>
                <w:sz w:val="28"/>
                <w:szCs w:val="28"/>
                <w:rtl/>
                <w:lang w:eastAsia="zh-CN" w:bidi="ar-IQ"/>
              </w:rPr>
            </w:pPr>
            <w:r w:rsidRPr="002B17DE">
              <w:rPr>
                <w:rFonts w:ascii="Times New Roman" w:eastAsia="SimSun" w:hAnsi="Times New Roman" w:cs="Simplified Arabic" w:hint="cs"/>
                <w:b/>
                <w:bCs/>
                <w:sz w:val="28"/>
                <w:szCs w:val="28"/>
                <w:rtl/>
                <w:lang w:eastAsia="zh-CN" w:bidi="ar-IQ"/>
              </w:rPr>
              <w:t>الوحدات التد</w:t>
            </w:r>
            <w:r w:rsidR="00E85213">
              <w:rPr>
                <w:rFonts w:ascii="Times New Roman" w:eastAsia="SimSun" w:hAnsi="Times New Roman" w:cs="Simplified Arabic" w:hint="cs"/>
                <w:b/>
                <w:bCs/>
                <w:sz w:val="28"/>
                <w:szCs w:val="28"/>
                <w:rtl/>
                <w:lang w:eastAsia="zh-CN" w:bidi="ar-IQ"/>
              </w:rPr>
              <w:t>ريبية المستخدمة للمجموعة التجريبة</w:t>
            </w:r>
            <w:r w:rsidRPr="002B17DE">
              <w:rPr>
                <w:rFonts w:ascii="Times New Roman" w:eastAsia="SimSun" w:hAnsi="Times New Roman" w:cs="Simplified Arabic" w:hint="cs"/>
                <w:b/>
                <w:bCs/>
                <w:sz w:val="28"/>
                <w:szCs w:val="28"/>
                <w:rtl/>
                <w:lang w:eastAsia="zh-CN" w:bidi="ar-IQ"/>
              </w:rPr>
              <w:t xml:space="preserve"> .</w:t>
            </w:r>
          </w:p>
        </w:tc>
        <w:tc>
          <w:tcPr>
            <w:tcW w:w="1620" w:type="dxa"/>
            <w:vAlign w:val="center"/>
          </w:tcPr>
          <w:p w:rsidR="009A69A2" w:rsidRPr="009A69A2" w:rsidRDefault="00972AB6" w:rsidP="00E85213">
            <w:pPr>
              <w:spacing w:after="0" w:line="240" w:lineRule="auto"/>
              <w:jc w:val="center"/>
              <w:rPr>
                <w:rFonts w:ascii="Times New Roman" w:eastAsia="SimSun" w:hAnsi="Times New Roman" w:cs="Simplified Arabic"/>
                <w:sz w:val="32"/>
                <w:szCs w:val="32"/>
                <w:rtl/>
                <w:lang w:eastAsia="zh-CN" w:bidi="ar-IQ"/>
              </w:rPr>
            </w:pPr>
            <w:r>
              <w:rPr>
                <w:rFonts w:ascii="Times New Roman" w:eastAsia="SimSun" w:hAnsi="Times New Roman" w:cs="Simplified Arabic" w:hint="cs"/>
                <w:sz w:val="32"/>
                <w:szCs w:val="32"/>
                <w:rtl/>
                <w:lang w:eastAsia="zh-CN" w:bidi="ar-IQ"/>
              </w:rPr>
              <w:t>1</w:t>
            </w:r>
            <w:r w:rsidR="00E85213">
              <w:rPr>
                <w:rFonts w:ascii="Times New Roman" w:eastAsia="SimSun" w:hAnsi="Times New Roman" w:cs="Simplified Arabic" w:hint="cs"/>
                <w:sz w:val="32"/>
                <w:szCs w:val="32"/>
                <w:rtl/>
                <w:lang w:eastAsia="zh-CN" w:bidi="ar-IQ"/>
              </w:rPr>
              <w:t>58</w:t>
            </w:r>
            <w:r>
              <w:rPr>
                <w:rFonts w:ascii="Times New Roman" w:eastAsia="SimSun" w:hAnsi="Times New Roman" w:cs="Simplified Arabic" w:hint="cs"/>
                <w:sz w:val="32"/>
                <w:szCs w:val="32"/>
                <w:rtl/>
                <w:lang w:eastAsia="zh-CN" w:bidi="ar-IQ"/>
              </w:rPr>
              <w:t>-17</w:t>
            </w:r>
            <w:r w:rsidR="00E85213">
              <w:rPr>
                <w:rFonts w:ascii="Times New Roman" w:eastAsia="SimSun" w:hAnsi="Times New Roman" w:cs="Simplified Arabic" w:hint="cs"/>
                <w:sz w:val="32"/>
                <w:szCs w:val="32"/>
                <w:rtl/>
                <w:lang w:eastAsia="zh-CN" w:bidi="ar-IQ"/>
              </w:rPr>
              <w:t>3</w:t>
            </w:r>
          </w:p>
        </w:tc>
      </w:tr>
    </w:tbl>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bidi="ar-IQ"/>
        </w:rPr>
      </w:pPr>
    </w:p>
    <w:p w:rsidR="009A69A2" w:rsidRPr="009A69A2" w:rsidRDefault="009A69A2" w:rsidP="009A69A2">
      <w:pPr>
        <w:spacing w:after="0" w:line="240" w:lineRule="auto"/>
        <w:jc w:val="both"/>
        <w:rPr>
          <w:rFonts w:ascii="Times New Roman" w:eastAsia="SimSun" w:hAnsi="Times New Roman" w:cs="Simplified Arabic"/>
          <w:sz w:val="32"/>
          <w:szCs w:val="32"/>
          <w:lang w:eastAsia="zh-CN"/>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p>
    <w:p w:rsidR="009A69A2" w:rsidRPr="009A69A2" w:rsidRDefault="009A69A2" w:rsidP="009A69A2">
      <w:pPr>
        <w:spacing w:after="0" w:line="240" w:lineRule="auto"/>
        <w:jc w:val="both"/>
        <w:rPr>
          <w:rFonts w:ascii="Times New Roman" w:eastAsia="SimSun" w:hAnsi="Times New Roman" w:cs="Simplified Arabic"/>
          <w:sz w:val="32"/>
          <w:szCs w:val="32"/>
          <w:rtl/>
          <w:lang w:eastAsia="zh-CN"/>
        </w:rPr>
      </w:pPr>
    </w:p>
    <w:p w:rsidR="009A69A2" w:rsidRPr="009A69A2" w:rsidRDefault="009A69A2" w:rsidP="009A69A2">
      <w:pPr>
        <w:bidi w:val="0"/>
        <w:spacing w:after="0" w:line="240" w:lineRule="auto"/>
        <w:rPr>
          <w:rFonts w:ascii="Times New Roman" w:eastAsia="SimSun" w:hAnsi="Times New Roman" w:cs="Times New Roman"/>
          <w:sz w:val="24"/>
          <w:szCs w:val="24"/>
          <w:rtl/>
          <w:lang w:eastAsia="zh-CN" w:bidi="ar-IQ"/>
        </w:rPr>
      </w:pPr>
    </w:p>
    <w:p w:rsidR="00586B1A" w:rsidRDefault="00586B1A">
      <w:pPr>
        <w:rPr>
          <w:rtl/>
          <w:lang w:bidi="ar-IQ"/>
        </w:rPr>
      </w:pPr>
    </w:p>
    <w:p w:rsidR="009A69A2" w:rsidRDefault="009A69A2">
      <w:pPr>
        <w:rPr>
          <w:rtl/>
          <w:lang w:bidi="ar-IQ"/>
        </w:rPr>
      </w:pPr>
    </w:p>
    <w:p w:rsidR="009A69A2" w:rsidRDefault="009A69A2">
      <w:pPr>
        <w:rPr>
          <w:rtl/>
          <w:lang w:bidi="ar-IQ"/>
        </w:rPr>
      </w:pPr>
    </w:p>
    <w:p w:rsidR="009A69A2" w:rsidRDefault="009A69A2">
      <w:pPr>
        <w:rPr>
          <w:rtl/>
          <w:lang w:bidi="ar-IQ"/>
        </w:rPr>
      </w:pPr>
    </w:p>
    <w:p w:rsidR="009A69A2" w:rsidRDefault="009A69A2">
      <w:pPr>
        <w:rPr>
          <w:rtl/>
          <w:lang w:bidi="ar-IQ"/>
        </w:rPr>
      </w:pPr>
    </w:p>
    <w:p w:rsidR="00F56493" w:rsidRDefault="00F56493">
      <w:pPr>
        <w:rPr>
          <w:rtl/>
          <w:lang w:bidi="ar-IQ"/>
        </w:rPr>
      </w:pPr>
    </w:p>
    <w:p w:rsidR="009A69A2" w:rsidRPr="009A69A2" w:rsidRDefault="009A69A2" w:rsidP="009A69A2">
      <w:pPr>
        <w:spacing w:before="30" w:after="30" w:line="240" w:lineRule="auto"/>
        <w:jc w:val="center"/>
        <w:rPr>
          <w:rFonts w:ascii="Times New Roman" w:eastAsia="Times New Roman" w:hAnsi="Times New Roman" w:cs="Simplified Arabic"/>
          <w:b/>
          <w:bCs/>
          <w:sz w:val="96"/>
          <w:szCs w:val="96"/>
          <w:rtl/>
          <w:lang w:bidi="ar-IQ"/>
        </w:rPr>
      </w:pPr>
      <w:r w:rsidRPr="009A69A2">
        <w:rPr>
          <w:rFonts w:ascii="Times New Roman" w:eastAsia="Times New Roman" w:hAnsi="Times New Roman" w:cs="Simplified Arabic" w:hint="cs"/>
          <w:b/>
          <w:bCs/>
          <w:sz w:val="96"/>
          <w:szCs w:val="96"/>
          <w:rtl/>
          <w:lang w:bidi="ar-IQ"/>
        </w:rPr>
        <w:lastRenderedPageBreak/>
        <w:t>الباب الأول</w:t>
      </w:r>
    </w:p>
    <w:p w:rsidR="009A69A2" w:rsidRP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Pr="009A69A2" w:rsidRDefault="009A69A2" w:rsidP="009A69A2">
      <w:pPr>
        <w:spacing w:after="0" w:line="240" w:lineRule="auto"/>
        <w:jc w:val="lowKashida"/>
        <w:rPr>
          <w:rFonts w:ascii="Times New Roman" w:eastAsia="Times New Roman" w:hAnsi="Times New Roman" w:cs="Simplified Arabic"/>
          <w:b/>
          <w:bCs/>
          <w:sz w:val="44"/>
          <w:szCs w:val="44"/>
          <w:rtl/>
        </w:rPr>
      </w:pPr>
    </w:p>
    <w:p w:rsidR="009A69A2" w:rsidRPr="009A69A2" w:rsidRDefault="009A69A2" w:rsidP="009A69A2">
      <w:pPr>
        <w:spacing w:after="0" w:line="240" w:lineRule="auto"/>
        <w:jc w:val="lowKashida"/>
        <w:rPr>
          <w:rFonts w:ascii="Times New Roman" w:eastAsia="Times New Roman" w:hAnsi="Times New Roman" w:cs="Simplified Arabic"/>
          <w:b/>
          <w:bCs/>
          <w:sz w:val="32"/>
          <w:szCs w:val="32"/>
          <w:rtl/>
        </w:rPr>
      </w:pPr>
    </w:p>
    <w:p w:rsidR="009A69A2" w:rsidRPr="009A69A2" w:rsidRDefault="009A69A2" w:rsidP="009A69A2">
      <w:pPr>
        <w:spacing w:after="0" w:line="240" w:lineRule="auto"/>
        <w:jc w:val="lowKashida"/>
        <w:rPr>
          <w:rFonts w:ascii="Times New Roman" w:eastAsia="Times New Roman" w:hAnsi="Times New Roman" w:cs="Simplified Arabic"/>
          <w:b/>
          <w:bCs/>
          <w:sz w:val="32"/>
          <w:szCs w:val="32"/>
          <w:rtl/>
        </w:rPr>
      </w:pPr>
      <w:r w:rsidRPr="009A69A2">
        <w:rPr>
          <w:rFonts w:ascii="Times New Roman" w:eastAsia="Times New Roman" w:hAnsi="Times New Roman" w:cs="Simplified Arabic" w:hint="cs"/>
          <w:b/>
          <w:bCs/>
          <w:sz w:val="32"/>
          <w:szCs w:val="32"/>
          <w:rtl/>
        </w:rPr>
        <w:t xml:space="preserve">1- التعريف بالبحث </w:t>
      </w:r>
    </w:p>
    <w:p w:rsidR="009A69A2" w:rsidRPr="009A69A2" w:rsidRDefault="009A69A2" w:rsidP="00CC1B2E">
      <w:pPr>
        <w:numPr>
          <w:ilvl w:val="1"/>
          <w:numId w:val="6"/>
        </w:numPr>
        <w:spacing w:after="0" w:line="240" w:lineRule="auto"/>
        <w:jc w:val="lowKashida"/>
        <w:rPr>
          <w:rFonts w:ascii="Times New Roman" w:eastAsia="Times New Roman" w:hAnsi="Times New Roman" w:cs="Simplified Arabic"/>
          <w:b/>
          <w:bCs/>
          <w:sz w:val="32"/>
          <w:szCs w:val="32"/>
          <w:rtl/>
        </w:rPr>
      </w:pPr>
      <w:r w:rsidRPr="009A69A2">
        <w:rPr>
          <w:rFonts w:ascii="Times New Roman" w:eastAsia="Times New Roman" w:hAnsi="Times New Roman" w:cs="Simplified Arabic" w:hint="cs"/>
          <w:b/>
          <w:bCs/>
          <w:sz w:val="32"/>
          <w:szCs w:val="32"/>
          <w:rtl/>
        </w:rPr>
        <w:t>مقدمة</w:t>
      </w:r>
      <w:r w:rsidR="00CC1B2E">
        <w:rPr>
          <w:rFonts w:ascii="Times New Roman" w:eastAsia="Times New Roman" w:hAnsi="Times New Roman" w:cs="Simplified Arabic" w:hint="cs"/>
          <w:b/>
          <w:bCs/>
          <w:sz w:val="32"/>
          <w:szCs w:val="32"/>
          <w:rtl/>
        </w:rPr>
        <w:t xml:space="preserve"> البحث</w:t>
      </w:r>
      <w:r w:rsidRPr="009A69A2">
        <w:rPr>
          <w:rFonts w:ascii="Times New Roman" w:eastAsia="Times New Roman" w:hAnsi="Times New Roman" w:cs="Simplified Arabic" w:hint="cs"/>
          <w:b/>
          <w:bCs/>
          <w:sz w:val="32"/>
          <w:szCs w:val="32"/>
          <w:rtl/>
        </w:rPr>
        <w:t xml:space="preserve"> وأهمية </w:t>
      </w:r>
    </w:p>
    <w:p w:rsidR="009A69A2" w:rsidRPr="009A69A2" w:rsidRDefault="009A69A2" w:rsidP="00960EB3">
      <w:pPr>
        <w:numPr>
          <w:ilvl w:val="1"/>
          <w:numId w:val="6"/>
        </w:numPr>
        <w:spacing w:after="0" w:line="240" w:lineRule="auto"/>
        <w:jc w:val="lowKashida"/>
        <w:rPr>
          <w:rFonts w:ascii="Times New Roman" w:eastAsia="Times New Roman" w:hAnsi="Times New Roman" w:cs="Simplified Arabic"/>
          <w:b/>
          <w:bCs/>
          <w:sz w:val="32"/>
          <w:szCs w:val="32"/>
        </w:rPr>
      </w:pPr>
      <w:r w:rsidRPr="009A69A2">
        <w:rPr>
          <w:rFonts w:ascii="Times New Roman" w:eastAsia="Times New Roman" w:hAnsi="Times New Roman" w:cs="Simplified Arabic" w:hint="cs"/>
          <w:b/>
          <w:bCs/>
          <w:sz w:val="32"/>
          <w:szCs w:val="32"/>
          <w:rtl/>
        </w:rPr>
        <w:t xml:space="preserve">مشكلة البحث </w:t>
      </w:r>
    </w:p>
    <w:p w:rsidR="009A69A2" w:rsidRPr="009A69A2" w:rsidRDefault="009A69A2" w:rsidP="00960EB3">
      <w:pPr>
        <w:numPr>
          <w:ilvl w:val="1"/>
          <w:numId w:val="6"/>
        </w:numPr>
        <w:spacing w:after="0" w:line="240" w:lineRule="auto"/>
        <w:jc w:val="lowKashida"/>
        <w:rPr>
          <w:rFonts w:ascii="Times New Roman" w:eastAsia="Times New Roman" w:hAnsi="Times New Roman" w:cs="Simplified Arabic"/>
          <w:b/>
          <w:bCs/>
          <w:sz w:val="32"/>
          <w:szCs w:val="32"/>
        </w:rPr>
      </w:pPr>
      <w:r w:rsidRPr="009A69A2">
        <w:rPr>
          <w:rFonts w:ascii="Times New Roman" w:eastAsia="Times New Roman" w:hAnsi="Times New Roman" w:cs="Simplified Arabic" w:hint="cs"/>
          <w:b/>
          <w:bCs/>
          <w:sz w:val="32"/>
          <w:szCs w:val="32"/>
          <w:rtl/>
        </w:rPr>
        <w:t xml:space="preserve">أهداف البحث </w:t>
      </w:r>
    </w:p>
    <w:p w:rsidR="009A69A2" w:rsidRPr="009A69A2" w:rsidRDefault="009A69A2" w:rsidP="00960EB3">
      <w:pPr>
        <w:numPr>
          <w:ilvl w:val="1"/>
          <w:numId w:val="6"/>
        </w:numPr>
        <w:spacing w:after="0" w:line="240" w:lineRule="auto"/>
        <w:jc w:val="lowKashida"/>
        <w:rPr>
          <w:rFonts w:ascii="Times New Roman" w:eastAsia="Times New Roman" w:hAnsi="Times New Roman" w:cs="Simplified Arabic"/>
          <w:b/>
          <w:bCs/>
          <w:sz w:val="32"/>
          <w:szCs w:val="32"/>
        </w:rPr>
      </w:pPr>
      <w:r w:rsidRPr="009A69A2">
        <w:rPr>
          <w:rFonts w:ascii="Times New Roman" w:eastAsia="Times New Roman" w:hAnsi="Times New Roman" w:cs="Simplified Arabic" w:hint="cs"/>
          <w:b/>
          <w:bCs/>
          <w:sz w:val="32"/>
          <w:szCs w:val="32"/>
          <w:rtl/>
        </w:rPr>
        <w:t xml:space="preserve">فرضيات البحث </w:t>
      </w:r>
    </w:p>
    <w:p w:rsidR="009A69A2" w:rsidRPr="009A69A2" w:rsidRDefault="009A69A2" w:rsidP="00960EB3">
      <w:pPr>
        <w:numPr>
          <w:ilvl w:val="1"/>
          <w:numId w:val="6"/>
        </w:numPr>
        <w:spacing w:after="0" w:line="240" w:lineRule="auto"/>
        <w:jc w:val="lowKashida"/>
        <w:rPr>
          <w:rFonts w:ascii="Times New Roman" w:eastAsia="Times New Roman" w:hAnsi="Times New Roman" w:cs="Simplified Arabic"/>
          <w:b/>
          <w:bCs/>
          <w:sz w:val="32"/>
          <w:szCs w:val="32"/>
        </w:rPr>
      </w:pPr>
      <w:r w:rsidRPr="009A69A2">
        <w:rPr>
          <w:rFonts w:ascii="Times New Roman" w:eastAsia="Times New Roman" w:hAnsi="Times New Roman" w:cs="Simplified Arabic" w:hint="cs"/>
          <w:b/>
          <w:bCs/>
          <w:sz w:val="32"/>
          <w:szCs w:val="32"/>
          <w:rtl/>
        </w:rPr>
        <w:t xml:space="preserve">مجالات البحث </w:t>
      </w:r>
    </w:p>
    <w:p w:rsidR="009A69A2" w:rsidRPr="009A69A2" w:rsidRDefault="009A69A2" w:rsidP="009A69A2">
      <w:pPr>
        <w:spacing w:after="0" w:line="240" w:lineRule="auto"/>
        <w:jc w:val="lowKashida"/>
        <w:rPr>
          <w:rFonts w:ascii="Times New Roman" w:eastAsia="Times New Roman" w:hAnsi="Times New Roman" w:cs="Simplified Arabic"/>
          <w:b/>
          <w:bCs/>
          <w:sz w:val="32"/>
          <w:szCs w:val="32"/>
          <w:rtl/>
        </w:rPr>
      </w:pPr>
      <w:r w:rsidRPr="009A69A2">
        <w:rPr>
          <w:rFonts w:ascii="Times New Roman" w:eastAsia="Times New Roman" w:hAnsi="Times New Roman" w:cs="Simplified Arabic" w:hint="cs"/>
          <w:b/>
          <w:bCs/>
          <w:sz w:val="32"/>
          <w:szCs w:val="32"/>
          <w:rtl/>
        </w:rPr>
        <w:t xml:space="preserve">1-5-1 المجال البشري </w:t>
      </w:r>
    </w:p>
    <w:p w:rsidR="009A69A2" w:rsidRPr="009A69A2" w:rsidRDefault="009A69A2" w:rsidP="009A69A2">
      <w:pPr>
        <w:spacing w:after="0" w:line="240" w:lineRule="auto"/>
        <w:jc w:val="lowKashida"/>
        <w:rPr>
          <w:rFonts w:ascii="Times New Roman" w:eastAsia="Times New Roman" w:hAnsi="Times New Roman" w:cs="Simplified Arabic"/>
          <w:b/>
          <w:bCs/>
          <w:sz w:val="32"/>
          <w:szCs w:val="32"/>
          <w:rtl/>
        </w:rPr>
      </w:pPr>
      <w:r w:rsidRPr="009A69A2">
        <w:rPr>
          <w:rFonts w:ascii="Times New Roman" w:eastAsia="Times New Roman" w:hAnsi="Times New Roman" w:cs="Simplified Arabic" w:hint="cs"/>
          <w:b/>
          <w:bCs/>
          <w:sz w:val="32"/>
          <w:szCs w:val="32"/>
          <w:rtl/>
        </w:rPr>
        <w:t xml:space="preserve">1-5-2 المجال الزماني </w:t>
      </w:r>
    </w:p>
    <w:p w:rsidR="009A69A2" w:rsidRPr="009A69A2" w:rsidRDefault="009A69A2" w:rsidP="009A69A2">
      <w:pPr>
        <w:spacing w:after="0" w:line="240" w:lineRule="auto"/>
        <w:jc w:val="lowKashida"/>
        <w:rPr>
          <w:rFonts w:ascii="Times New Roman" w:eastAsia="Times New Roman" w:hAnsi="Times New Roman" w:cs="Simplified Arabic"/>
          <w:b/>
          <w:bCs/>
          <w:sz w:val="32"/>
          <w:szCs w:val="32"/>
          <w:rtl/>
        </w:rPr>
      </w:pPr>
      <w:r w:rsidRPr="009A69A2">
        <w:rPr>
          <w:rFonts w:ascii="Times New Roman" w:eastAsia="Times New Roman" w:hAnsi="Times New Roman" w:cs="Simplified Arabic" w:hint="cs"/>
          <w:b/>
          <w:bCs/>
          <w:sz w:val="32"/>
          <w:szCs w:val="32"/>
          <w:rtl/>
        </w:rPr>
        <w:t xml:space="preserve">1-5-3 المجال المكاني   </w:t>
      </w:r>
    </w:p>
    <w:p w:rsidR="009A69A2" w:rsidRPr="009A69A2" w:rsidRDefault="00F76400" w:rsidP="009A69A2">
      <w:pPr>
        <w:spacing w:after="0" w:line="240" w:lineRule="auto"/>
        <w:jc w:val="lowKashida"/>
        <w:rPr>
          <w:rFonts w:ascii="Times New Roman" w:eastAsia="Times New Roman" w:hAnsi="Times New Roman" w:cs="Simplified Arabic"/>
          <w:b/>
          <w:bCs/>
          <w:sz w:val="32"/>
          <w:szCs w:val="32"/>
          <w:rtl/>
        </w:rPr>
      </w:pPr>
      <w:r>
        <w:rPr>
          <w:rFonts w:ascii="Times New Roman" w:eastAsia="Times New Roman" w:hAnsi="Times New Roman" w:cs="Simplified Arabic" w:hint="cs"/>
          <w:b/>
          <w:bCs/>
          <w:sz w:val="32"/>
          <w:szCs w:val="32"/>
          <w:rtl/>
          <w:lang w:bidi="ar-IQ"/>
        </w:rPr>
        <w:t>1</w:t>
      </w:r>
      <w:r w:rsidRPr="00D867AE">
        <w:rPr>
          <w:rFonts w:ascii="Times New Roman" w:eastAsia="Times New Roman" w:hAnsi="Times New Roman" w:cs="Simplified Arabic" w:hint="cs"/>
          <w:b/>
          <w:bCs/>
          <w:sz w:val="32"/>
          <w:szCs w:val="32"/>
          <w:rtl/>
          <w:lang w:bidi="ar-IQ"/>
        </w:rPr>
        <w:t>-6 تحديد المصطلحات</w:t>
      </w:r>
    </w:p>
    <w:p w:rsidR="009A69A2" w:rsidRP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P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P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Pr="009A69A2" w:rsidRDefault="009A69A2" w:rsidP="009A69A2">
      <w:pPr>
        <w:spacing w:before="30" w:after="30" w:line="240" w:lineRule="auto"/>
        <w:jc w:val="center"/>
        <w:rPr>
          <w:rFonts w:ascii="Times New Roman" w:eastAsia="Times New Roman" w:hAnsi="Times New Roman" w:cs="Simplified Arabic"/>
          <w:b/>
          <w:bCs/>
          <w:sz w:val="32"/>
          <w:szCs w:val="32"/>
          <w:rtl/>
          <w:lang w:bidi="ar-IQ"/>
        </w:rPr>
      </w:pPr>
    </w:p>
    <w:p w:rsidR="009A69A2" w:rsidRPr="009A69A2" w:rsidRDefault="009A69A2" w:rsidP="009A69A2">
      <w:pPr>
        <w:spacing w:before="30" w:after="30" w:line="240" w:lineRule="auto"/>
        <w:jc w:val="lowKashida"/>
        <w:rPr>
          <w:rFonts w:ascii="Times New Roman" w:eastAsia="Times New Roman" w:hAnsi="Times New Roman" w:cs="Simplified Arabic"/>
          <w:b/>
          <w:bCs/>
          <w:i/>
          <w:iCs/>
          <w:sz w:val="32"/>
          <w:szCs w:val="32"/>
          <w:rtl/>
          <w:lang w:bidi="ar-IQ"/>
        </w:rPr>
      </w:pPr>
      <w:r w:rsidRPr="009A69A2">
        <w:rPr>
          <w:rFonts w:ascii="Times New Roman" w:eastAsia="Times New Roman" w:hAnsi="Times New Roman" w:cs="Simplified Arabic" w:hint="cs"/>
          <w:b/>
          <w:bCs/>
          <w:sz w:val="32"/>
          <w:szCs w:val="32"/>
          <w:rtl/>
          <w:lang w:bidi="ar-IQ"/>
        </w:rPr>
        <w:lastRenderedPageBreak/>
        <w:t>1- التعريف بالبحث</w:t>
      </w:r>
      <w:r w:rsidRPr="009A69A2">
        <w:rPr>
          <w:rFonts w:ascii="Simplified Arabic" w:eastAsia="Times New Roman" w:hAnsi="Simplified Arabic" w:cs="Simplified Arabic"/>
          <w:sz w:val="32"/>
          <w:szCs w:val="32"/>
          <w:rtl/>
        </w:rPr>
        <w:t>:</w:t>
      </w:r>
    </w:p>
    <w:p w:rsidR="009A69A2" w:rsidRPr="009A69A2" w:rsidRDefault="009A69A2" w:rsidP="00CC1B2E">
      <w:pPr>
        <w:spacing w:after="0" w:line="240" w:lineRule="auto"/>
        <w:rPr>
          <w:rFonts w:ascii="Simplified Arabic" w:eastAsia="Times New Roman" w:hAnsi="Simplified Arabic" w:cs="Simplified Arabic"/>
          <w:b/>
          <w:bCs/>
          <w:sz w:val="32"/>
          <w:szCs w:val="32"/>
          <w:rtl/>
          <w:lang w:bidi="ar-IQ"/>
        </w:rPr>
      </w:pPr>
      <w:r w:rsidRPr="009A69A2">
        <w:rPr>
          <w:rFonts w:ascii="Simplified Arabic" w:eastAsia="Times New Roman" w:hAnsi="Simplified Arabic" w:cs="Simplified Arabic" w:hint="cs"/>
          <w:b/>
          <w:bCs/>
          <w:sz w:val="32"/>
          <w:szCs w:val="32"/>
          <w:rtl/>
          <w:lang w:bidi="ar-IQ"/>
        </w:rPr>
        <w:t xml:space="preserve">1-1 </w:t>
      </w:r>
      <w:r w:rsidRPr="009A69A2">
        <w:rPr>
          <w:rFonts w:ascii="Simplified Arabic" w:eastAsia="Times New Roman" w:hAnsi="Simplified Arabic" w:cs="Simplified Arabic"/>
          <w:b/>
          <w:bCs/>
          <w:sz w:val="32"/>
          <w:szCs w:val="32"/>
          <w:rtl/>
          <w:lang w:bidi="ar-IQ"/>
        </w:rPr>
        <w:t>مقدمة</w:t>
      </w:r>
      <w:r w:rsidR="00CC1B2E">
        <w:rPr>
          <w:rFonts w:ascii="Simplified Arabic" w:eastAsia="Times New Roman" w:hAnsi="Simplified Arabic" w:cs="Simplified Arabic" w:hint="cs"/>
          <w:b/>
          <w:bCs/>
          <w:sz w:val="32"/>
          <w:szCs w:val="32"/>
          <w:rtl/>
          <w:lang w:bidi="ar-IQ"/>
        </w:rPr>
        <w:t xml:space="preserve"> البحث</w:t>
      </w:r>
      <w:r w:rsidRPr="009A69A2">
        <w:rPr>
          <w:rFonts w:ascii="Simplified Arabic" w:eastAsia="Times New Roman" w:hAnsi="Simplified Arabic" w:cs="Simplified Arabic"/>
          <w:b/>
          <w:bCs/>
          <w:sz w:val="32"/>
          <w:szCs w:val="32"/>
          <w:rtl/>
          <w:lang w:bidi="ar-IQ"/>
        </w:rPr>
        <w:t xml:space="preserve"> وأهمية :</w:t>
      </w:r>
    </w:p>
    <w:p w:rsidR="009A69A2" w:rsidRPr="009A69A2" w:rsidRDefault="009A69A2" w:rsidP="009A69A2">
      <w:pPr>
        <w:spacing w:before="30" w:after="30" w:line="240" w:lineRule="auto"/>
        <w:ind w:firstLine="720"/>
        <w:jc w:val="both"/>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sz w:val="32"/>
          <w:szCs w:val="32"/>
          <w:rtl/>
          <w:lang w:bidi="ar-IQ"/>
        </w:rPr>
        <w:t>إن التفوق والانجاز الرياضي هو محصلة التدريب القائم على الأسس والمبادئ والنظريات والأساليب الحديثة ، إذ إن التدريب الرياضي بخصائصه التدريبية ظاهرة مميزة ومصاحبة للرياضي من خلال الأنشطة الرياضية المتنوعة سواء للأصحاء أو المعاقين ، لهذا اتجه المدربون في مجال التدريب إلى استخدام وابتكار أدوات وأساليب  تدريبية متطورة تتناسب مع الفئة المراد تدريبها لتحقيق تأثيرات ايجابية من حيث الأداء البدني والمهاري والصحي .</w:t>
      </w:r>
    </w:p>
    <w:p w:rsidR="009A69A2" w:rsidRPr="009A69A2" w:rsidRDefault="00965A77" w:rsidP="00340BD4">
      <w:pPr>
        <w:spacing w:before="30" w:after="30" w:line="240" w:lineRule="auto"/>
        <w:ind w:firstLine="720"/>
        <w:jc w:val="both"/>
        <w:rPr>
          <w:rFonts w:ascii="Times New Roman" w:eastAsia="Times New Roman" w:hAnsi="Times New Roman" w:cs="Simplified Arabic"/>
          <w:sz w:val="32"/>
          <w:szCs w:val="32"/>
          <w:rtl/>
          <w:lang w:bidi="ar-IQ"/>
        </w:rPr>
      </w:pPr>
      <w:r>
        <w:rPr>
          <w:rFonts w:ascii="Times New Roman" w:eastAsia="Times New Roman" w:hAnsi="Times New Roman" w:cs="Simplified Arabic" w:hint="cs"/>
          <w:sz w:val="32"/>
          <w:szCs w:val="32"/>
          <w:rtl/>
          <w:lang w:bidi="ar-IQ"/>
        </w:rPr>
        <w:t>"</w:t>
      </w:r>
      <w:r w:rsidR="009A69A2" w:rsidRPr="009A69A2">
        <w:rPr>
          <w:rFonts w:ascii="Times New Roman" w:eastAsia="Times New Roman" w:hAnsi="Times New Roman" w:cs="Simplified Arabic" w:hint="cs"/>
          <w:sz w:val="32"/>
          <w:szCs w:val="32"/>
          <w:rtl/>
          <w:lang w:bidi="ar-IQ"/>
        </w:rPr>
        <w:t>والإعاقة الحركية واحدة من المشكلات التي تتسبب في عدم إمكانية العضلات والعظام أو المفاصل القيام بوظيفته</w:t>
      </w:r>
      <w:r w:rsidR="009A69A2" w:rsidRPr="009A69A2">
        <w:rPr>
          <w:rFonts w:ascii="Times New Roman" w:eastAsia="Times New Roman" w:hAnsi="Times New Roman" w:cs="Simplified Arabic" w:hint="eastAsia"/>
          <w:sz w:val="32"/>
          <w:szCs w:val="32"/>
          <w:rtl/>
          <w:lang w:bidi="ar-IQ"/>
        </w:rPr>
        <w:t>ا</w:t>
      </w:r>
      <w:r w:rsidR="009A69A2" w:rsidRPr="009A69A2">
        <w:rPr>
          <w:rFonts w:ascii="Times New Roman" w:eastAsia="Times New Roman" w:hAnsi="Times New Roman" w:cs="Simplified Arabic" w:hint="cs"/>
          <w:sz w:val="32"/>
          <w:szCs w:val="32"/>
          <w:rtl/>
          <w:lang w:bidi="ar-IQ"/>
        </w:rPr>
        <w:t xml:space="preserve"> الاعتيادية ، </w:t>
      </w:r>
      <w:r>
        <w:rPr>
          <w:rFonts w:ascii="Times New Roman" w:eastAsia="Times New Roman" w:hAnsi="Times New Roman" w:cs="Simplified Arabic" w:hint="cs"/>
          <w:sz w:val="32"/>
          <w:szCs w:val="32"/>
          <w:rtl/>
          <w:lang w:bidi="ar-IQ"/>
        </w:rPr>
        <w:t xml:space="preserve">وقد يكون فقدان الحركة مصحوب بفقدان حسي ايضا في الاجزاء المصابة </w:t>
      </w:r>
      <w:r w:rsidR="009A69A2" w:rsidRPr="009A69A2">
        <w:rPr>
          <w:rFonts w:ascii="Times New Roman" w:eastAsia="Times New Roman" w:hAnsi="Times New Roman" w:cs="Simplified Arabic" w:hint="cs"/>
          <w:sz w:val="32"/>
          <w:szCs w:val="32"/>
          <w:rtl/>
          <w:lang w:bidi="ar-IQ"/>
        </w:rPr>
        <w:t>مما يترتب عليها الكثير من الأبعاد النفسية وال</w:t>
      </w:r>
      <w:r w:rsidR="00394283">
        <w:rPr>
          <w:rFonts w:ascii="Times New Roman" w:eastAsia="Times New Roman" w:hAnsi="Times New Roman" w:cs="Simplified Arabic" w:hint="cs"/>
          <w:sz w:val="32"/>
          <w:szCs w:val="32"/>
          <w:rtl/>
          <w:lang w:bidi="ar-IQ"/>
        </w:rPr>
        <w:t>صح</w:t>
      </w:r>
      <w:r w:rsidR="009A69A2" w:rsidRPr="009A69A2">
        <w:rPr>
          <w:rFonts w:ascii="Times New Roman" w:eastAsia="Times New Roman" w:hAnsi="Times New Roman" w:cs="Simplified Arabic" w:hint="cs"/>
          <w:sz w:val="32"/>
          <w:szCs w:val="32"/>
          <w:rtl/>
          <w:lang w:bidi="ar-IQ"/>
        </w:rPr>
        <w:t>ية والاجتماعية والتربوية</w:t>
      </w:r>
      <w:r>
        <w:rPr>
          <w:rFonts w:ascii="Times New Roman" w:eastAsia="Times New Roman" w:hAnsi="Times New Roman" w:cs="Simplified Arabic" w:hint="cs"/>
          <w:sz w:val="32"/>
          <w:szCs w:val="32"/>
          <w:rtl/>
          <w:lang w:bidi="ar-IQ"/>
        </w:rPr>
        <w:t>"</w:t>
      </w:r>
      <w:r w:rsidRPr="00965A77">
        <w:rPr>
          <w:rFonts w:ascii="Simplified Arabic" w:hAnsi="Simplified Arabic" w:cs="Simplified Arabic"/>
          <w:b/>
          <w:bCs/>
          <w:sz w:val="32"/>
          <w:szCs w:val="32"/>
          <w:vertAlign w:val="superscript"/>
          <w:rtl/>
          <w:lang w:bidi="ar-IQ"/>
        </w:rPr>
        <w:t>(</w:t>
      </w:r>
      <w:r w:rsidRPr="00965A77">
        <w:rPr>
          <w:rStyle w:val="ab"/>
          <w:rFonts w:ascii="Simplified Arabic" w:hAnsi="Simplified Arabic" w:cs="Simplified Arabic"/>
          <w:b/>
          <w:bCs/>
          <w:sz w:val="32"/>
          <w:szCs w:val="32"/>
          <w:rtl/>
          <w:lang w:bidi="ar-IQ"/>
        </w:rPr>
        <w:footnoteReference w:id="2"/>
      </w:r>
      <w:r w:rsidRPr="00965A77">
        <w:rPr>
          <w:rFonts w:ascii="Simplified Arabic" w:hAnsi="Simplified Arabic" w:cs="Simplified Arabic"/>
          <w:b/>
          <w:bCs/>
          <w:sz w:val="32"/>
          <w:szCs w:val="32"/>
          <w:vertAlign w:val="superscript"/>
          <w:rtl/>
          <w:lang w:bidi="ar-IQ"/>
        </w:rPr>
        <w:t>)</w:t>
      </w:r>
      <w:r>
        <w:rPr>
          <w:rFonts w:ascii="Times New Roman" w:eastAsia="Times New Roman" w:hAnsi="Times New Roman" w:cs="Simplified Arabic" w:hint="cs"/>
          <w:sz w:val="32"/>
          <w:szCs w:val="32"/>
          <w:rtl/>
          <w:lang w:bidi="ar-IQ"/>
        </w:rPr>
        <w:t>.</w:t>
      </w:r>
      <w:r w:rsidR="009A69A2" w:rsidRPr="009A69A2">
        <w:rPr>
          <w:rFonts w:ascii="Times New Roman" w:eastAsia="Times New Roman" w:hAnsi="Times New Roman" w:cs="Simplified Arabic" w:hint="cs"/>
          <w:sz w:val="32"/>
          <w:szCs w:val="32"/>
          <w:rtl/>
          <w:lang w:bidi="ar-IQ"/>
        </w:rPr>
        <w:t xml:space="preserve"> </w:t>
      </w:r>
      <w:r>
        <w:rPr>
          <w:rFonts w:ascii="Times New Roman" w:eastAsia="Times New Roman" w:hAnsi="Times New Roman" w:cs="Simplified Arabic" w:hint="cs"/>
          <w:sz w:val="32"/>
          <w:szCs w:val="32"/>
          <w:rtl/>
          <w:lang w:bidi="ar-IQ"/>
        </w:rPr>
        <w:t xml:space="preserve">مما يستدعي ضرورة تطبيق البرامج والتمرينات </w:t>
      </w:r>
      <w:r w:rsidR="006A5F9F">
        <w:rPr>
          <w:rFonts w:ascii="Times New Roman" w:eastAsia="Times New Roman" w:hAnsi="Times New Roman" w:cs="Simplified Arabic" w:hint="cs"/>
          <w:sz w:val="32"/>
          <w:szCs w:val="32"/>
          <w:rtl/>
          <w:lang w:bidi="ar-IQ"/>
        </w:rPr>
        <w:t xml:space="preserve">الخاصة لخدمة المعاقين حركيا </w:t>
      </w:r>
      <w:r w:rsidR="009A69A2" w:rsidRPr="009A69A2">
        <w:rPr>
          <w:rFonts w:ascii="Times New Roman" w:eastAsia="Times New Roman" w:hAnsi="Times New Roman" w:cs="Simplified Arabic" w:hint="cs"/>
          <w:sz w:val="32"/>
          <w:szCs w:val="32"/>
          <w:rtl/>
          <w:lang w:bidi="ar-IQ"/>
        </w:rPr>
        <w:t xml:space="preserve">، وذلك من خلال تحسين </w:t>
      </w:r>
      <w:r w:rsidR="00340BD4">
        <w:rPr>
          <w:rFonts w:ascii="Times New Roman" w:eastAsia="Times New Roman" w:hAnsi="Times New Roman" w:cs="Simplified Arabic" w:hint="cs"/>
          <w:sz w:val="32"/>
          <w:szCs w:val="32"/>
          <w:rtl/>
          <w:lang w:bidi="ar-IQ"/>
        </w:rPr>
        <w:t>القدرة على الاداء</w:t>
      </w:r>
      <w:r w:rsidR="009A69A2" w:rsidRPr="009A69A2">
        <w:rPr>
          <w:rFonts w:ascii="Times New Roman" w:eastAsia="Times New Roman" w:hAnsi="Times New Roman" w:cs="Simplified Arabic" w:hint="cs"/>
          <w:sz w:val="32"/>
          <w:szCs w:val="32"/>
          <w:rtl/>
          <w:lang w:bidi="ar-IQ"/>
        </w:rPr>
        <w:t xml:space="preserve"> والسيطرة الإرادية والوقاية من حدوث التشوهات العضلية والعظمية ، فإذا كانت التمرينات </w:t>
      </w:r>
      <w:r w:rsidR="00340BD4">
        <w:rPr>
          <w:rFonts w:ascii="Times New Roman" w:eastAsia="Times New Roman" w:hAnsi="Times New Roman" w:cs="Simplified Arabic" w:hint="cs"/>
          <w:sz w:val="32"/>
          <w:szCs w:val="32"/>
          <w:rtl/>
          <w:lang w:bidi="ar-IQ"/>
        </w:rPr>
        <w:t>البدنية</w:t>
      </w:r>
      <w:r w:rsidR="009A69A2" w:rsidRPr="009A69A2">
        <w:rPr>
          <w:rFonts w:ascii="Times New Roman" w:eastAsia="Times New Roman" w:hAnsi="Times New Roman" w:cs="Simplified Arabic" w:hint="cs"/>
          <w:sz w:val="32"/>
          <w:szCs w:val="32"/>
          <w:rtl/>
          <w:lang w:bidi="ar-IQ"/>
        </w:rPr>
        <w:t xml:space="preserve"> </w:t>
      </w:r>
      <w:r w:rsidR="00340BD4">
        <w:rPr>
          <w:rFonts w:ascii="Times New Roman" w:eastAsia="Times New Roman" w:hAnsi="Times New Roman" w:cs="Simplified Arabic" w:hint="cs"/>
          <w:sz w:val="32"/>
          <w:szCs w:val="32"/>
          <w:rtl/>
          <w:lang w:bidi="ar-IQ"/>
        </w:rPr>
        <w:t>مهمة و</w:t>
      </w:r>
      <w:r w:rsidR="009A69A2" w:rsidRPr="009A69A2">
        <w:rPr>
          <w:rFonts w:ascii="Times New Roman" w:eastAsia="Times New Roman" w:hAnsi="Times New Roman" w:cs="Simplified Arabic" w:hint="cs"/>
          <w:sz w:val="32"/>
          <w:szCs w:val="32"/>
          <w:rtl/>
          <w:lang w:bidi="ar-IQ"/>
        </w:rPr>
        <w:t>ضرورية للشخص السلي</w:t>
      </w:r>
      <w:r w:rsidR="00340BD4">
        <w:rPr>
          <w:rFonts w:ascii="Times New Roman" w:eastAsia="Times New Roman" w:hAnsi="Times New Roman" w:cs="Simplified Arabic" w:hint="cs"/>
          <w:sz w:val="32"/>
          <w:szCs w:val="32"/>
          <w:rtl/>
          <w:lang w:bidi="ar-IQ"/>
        </w:rPr>
        <w:t xml:space="preserve">م فأنها تصبح أكثر ضرورة للمعاق </w:t>
      </w:r>
      <w:r w:rsidR="009A69A2" w:rsidRPr="009A69A2">
        <w:rPr>
          <w:rFonts w:ascii="Times New Roman" w:eastAsia="Times New Roman" w:hAnsi="Times New Roman" w:cs="Simplified Arabic" w:hint="cs"/>
          <w:sz w:val="32"/>
          <w:szCs w:val="32"/>
          <w:rtl/>
          <w:lang w:bidi="ar-IQ"/>
        </w:rPr>
        <w:t>.</w:t>
      </w:r>
    </w:p>
    <w:p w:rsidR="009A69A2" w:rsidRPr="009A69A2" w:rsidRDefault="00D8073A" w:rsidP="00D8073A">
      <w:pPr>
        <w:spacing w:before="30" w:after="30" w:line="240" w:lineRule="auto"/>
        <w:jc w:val="lowKashida"/>
        <w:rPr>
          <w:rFonts w:ascii="Times New Roman" w:eastAsia="Times New Roman" w:hAnsi="Times New Roman" w:cs="Simplified Arabic"/>
          <w:sz w:val="32"/>
          <w:szCs w:val="32"/>
          <w:rtl/>
          <w:lang w:bidi="ar-IQ"/>
        </w:rPr>
      </w:pPr>
      <w:r>
        <w:rPr>
          <w:rFonts w:ascii="Times New Roman" w:eastAsia="Times New Roman" w:hAnsi="Times New Roman" w:cs="Simplified Arabic" w:hint="cs"/>
          <w:sz w:val="32"/>
          <w:szCs w:val="32"/>
          <w:rtl/>
          <w:lang w:bidi="ar-IQ"/>
        </w:rPr>
        <w:tab/>
        <w:t>ي</w:t>
      </w:r>
      <w:r w:rsidR="009A69A2" w:rsidRPr="009A69A2">
        <w:rPr>
          <w:rFonts w:ascii="Times New Roman" w:eastAsia="Times New Roman" w:hAnsi="Times New Roman" w:cs="Simplified Arabic" w:hint="cs"/>
          <w:sz w:val="32"/>
          <w:szCs w:val="32"/>
          <w:rtl/>
          <w:lang w:bidi="ar-IQ"/>
        </w:rPr>
        <w:t>تطلب ل</w:t>
      </w:r>
      <w:r>
        <w:rPr>
          <w:rFonts w:ascii="Times New Roman" w:eastAsia="Times New Roman" w:hAnsi="Times New Roman" w:cs="Simplified Arabic" w:hint="cs"/>
          <w:sz w:val="32"/>
          <w:szCs w:val="32"/>
          <w:rtl/>
          <w:lang w:bidi="ar-IQ"/>
        </w:rPr>
        <w:t>اعبي</w:t>
      </w:r>
      <w:r w:rsidR="009A69A2" w:rsidRPr="009A69A2">
        <w:rPr>
          <w:rFonts w:ascii="Times New Roman" w:eastAsia="Times New Roman" w:hAnsi="Times New Roman" w:cs="Simplified Arabic" w:hint="cs"/>
          <w:sz w:val="32"/>
          <w:szCs w:val="32"/>
          <w:rtl/>
          <w:lang w:bidi="ar-IQ"/>
        </w:rPr>
        <w:t xml:space="preserve"> كرة السلة على الكراسي المتحركة</w:t>
      </w:r>
      <w:r w:rsidRPr="00D8073A">
        <w:rPr>
          <w:rFonts w:ascii="Times New Roman" w:eastAsia="Times New Roman" w:hAnsi="Times New Roman" w:cs="Simplified Arabic" w:hint="cs"/>
          <w:sz w:val="32"/>
          <w:szCs w:val="32"/>
          <w:rtl/>
          <w:lang w:bidi="ar-IQ"/>
        </w:rPr>
        <w:t xml:space="preserve"> </w:t>
      </w:r>
      <w:r>
        <w:rPr>
          <w:rFonts w:ascii="Times New Roman" w:eastAsia="Times New Roman" w:hAnsi="Times New Roman" w:cs="Simplified Arabic" w:hint="cs"/>
          <w:sz w:val="32"/>
          <w:szCs w:val="32"/>
          <w:rtl/>
          <w:lang w:bidi="ar-IQ"/>
        </w:rPr>
        <w:t xml:space="preserve">(الفئات العالية) </w:t>
      </w:r>
      <w:r w:rsidR="009A69A2" w:rsidRPr="009A69A2">
        <w:rPr>
          <w:rFonts w:ascii="Times New Roman" w:eastAsia="Times New Roman" w:hAnsi="Times New Roman" w:cs="Simplified Arabic" w:hint="cs"/>
          <w:sz w:val="32"/>
          <w:szCs w:val="32"/>
          <w:rtl/>
          <w:lang w:bidi="ar-IQ"/>
        </w:rPr>
        <w:t xml:space="preserve"> قدرات بدنية عالية</w:t>
      </w:r>
      <w:r>
        <w:rPr>
          <w:rFonts w:ascii="Times New Roman" w:eastAsia="Times New Roman" w:hAnsi="Times New Roman" w:cs="Simplified Arabic" w:hint="cs"/>
          <w:sz w:val="32"/>
          <w:szCs w:val="32"/>
          <w:rtl/>
          <w:lang w:bidi="ar-IQ"/>
        </w:rPr>
        <w:t xml:space="preserve"> </w:t>
      </w:r>
      <w:r w:rsidR="009A69A2" w:rsidRPr="009A69A2">
        <w:rPr>
          <w:rFonts w:ascii="Times New Roman" w:eastAsia="Times New Roman" w:hAnsi="Times New Roman" w:cs="Simplified Arabic" w:hint="cs"/>
          <w:sz w:val="32"/>
          <w:szCs w:val="32"/>
          <w:rtl/>
          <w:lang w:bidi="ar-IQ"/>
        </w:rPr>
        <w:t xml:space="preserve">، وان تحمل القدرة  واحدة من هذه القدرات البدنية التي تجمع بين الصفات البدنية الأساسية وهي التحمل والقوة والسرعة ، والعلاقة مابين هذه الصفات تولد قدرات </w:t>
      </w:r>
      <w:r w:rsidR="00340BD4">
        <w:rPr>
          <w:rFonts w:ascii="Times New Roman" w:eastAsia="Times New Roman" w:hAnsi="Times New Roman" w:cs="Simplified Arabic" w:hint="cs"/>
          <w:sz w:val="32"/>
          <w:szCs w:val="32"/>
          <w:rtl/>
          <w:lang w:bidi="ar-IQ"/>
        </w:rPr>
        <w:t>متعددة</w:t>
      </w:r>
      <w:r w:rsidR="009A69A2" w:rsidRPr="009A69A2">
        <w:rPr>
          <w:rFonts w:ascii="Times New Roman" w:eastAsia="Times New Roman" w:hAnsi="Times New Roman" w:cs="Simplified Arabic" w:hint="cs"/>
          <w:sz w:val="32"/>
          <w:szCs w:val="32"/>
          <w:rtl/>
          <w:lang w:bidi="ar-IQ"/>
        </w:rPr>
        <w:t xml:space="preserve"> تمكن اللاعب من أداء أفضل للمهارات الحركية ولعدد من التكرارات ولمدة زمنية طويلة نسبيا ، كما ان اغلب  المهارات </w:t>
      </w:r>
      <w:r w:rsidR="00340BD4">
        <w:rPr>
          <w:rFonts w:ascii="Times New Roman" w:eastAsia="Times New Roman" w:hAnsi="Times New Roman" w:cs="Simplified Arabic" w:hint="cs"/>
          <w:sz w:val="32"/>
          <w:szCs w:val="32"/>
          <w:rtl/>
          <w:lang w:bidi="ar-IQ"/>
        </w:rPr>
        <w:t>الهجومية</w:t>
      </w:r>
      <w:r w:rsidR="009A69A2" w:rsidRPr="009A69A2">
        <w:rPr>
          <w:rFonts w:ascii="Times New Roman" w:eastAsia="Times New Roman" w:hAnsi="Times New Roman" w:cs="Simplified Arabic" w:hint="cs"/>
          <w:sz w:val="32"/>
          <w:szCs w:val="32"/>
          <w:rtl/>
          <w:lang w:bidi="ar-IQ"/>
        </w:rPr>
        <w:t xml:space="preserve"> بلعبة كرة السلة على الكراسي المتحركة تتطلب استخدام تحمل القدرة كصفة بدنية أساسية في الأداء ، </w:t>
      </w:r>
      <w:r w:rsidR="004D77AF">
        <w:rPr>
          <w:rFonts w:ascii="Times New Roman" w:eastAsia="Times New Roman" w:hAnsi="Times New Roman" w:cs="Simplified Arabic" w:hint="cs"/>
          <w:sz w:val="32"/>
          <w:szCs w:val="32"/>
          <w:rtl/>
          <w:lang w:bidi="ar-IQ"/>
        </w:rPr>
        <w:t>كما ي</w:t>
      </w:r>
      <w:r w:rsidR="009A69A2" w:rsidRPr="009A69A2">
        <w:rPr>
          <w:rFonts w:ascii="Times New Roman" w:eastAsia="Times New Roman" w:hAnsi="Times New Roman" w:cs="Simplified Arabic" w:hint="cs"/>
          <w:sz w:val="32"/>
          <w:szCs w:val="32"/>
          <w:rtl/>
          <w:lang w:bidi="ar-IQ"/>
        </w:rPr>
        <w:t xml:space="preserve">لعب </w:t>
      </w:r>
      <w:r w:rsidR="004D77AF">
        <w:rPr>
          <w:rFonts w:ascii="Times New Roman" w:eastAsia="Times New Roman" w:hAnsi="Times New Roman" w:cs="Simplified Arabic" w:hint="cs"/>
          <w:sz w:val="32"/>
          <w:szCs w:val="32"/>
          <w:rtl/>
          <w:lang w:bidi="ar-IQ"/>
        </w:rPr>
        <w:t>الادراك</w:t>
      </w:r>
      <w:r w:rsidR="009A69A2" w:rsidRPr="009A69A2">
        <w:rPr>
          <w:rFonts w:ascii="Times New Roman" w:eastAsia="Times New Roman" w:hAnsi="Times New Roman" w:cs="Simplified Arabic" w:hint="cs"/>
          <w:sz w:val="32"/>
          <w:szCs w:val="32"/>
          <w:rtl/>
          <w:lang w:bidi="ar-IQ"/>
        </w:rPr>
        <w:t xml:space="preserve"> الحس - حركي دورا مهما سواء في عملية التدريب أو في أثناء المباراة ، إذ إن الرياضي ذو </w:t>
      </w:r>
      <w:r w:rsidR="009A69A2" w:rsidRPr="009A69A2">
        <w:rPr>
          <w:rFonts w:ascii="Times New Roman" w:eastAsia="Times New Roman" w:hAnsi="Times New Roman" w:cs="Simplified Arabic" w:hint="cs"/>
          <w:sz w:val="32"/>
          <w:szCs w:val="32"/>
          <w:rtl/>
          <w:lang w:bidi="ar-IQ"/>
        </w:rPr>
        <w:lastRenderedPageBreak/>
        <w:t xml:space="preserve">المستوى العالي في جانب الإدراك الحس </w:t>
      </w:r>
      <w:r w:rsidR="009A69A2" w:rsidRPr="009A69A2">
        <w:rPr>
          <w:rFonts w:ascii="Times New Roman" w:eastAsia="Times New Roman" w:hAnsi="Times New Roman" w:cs="Simplified Arabic"/>
          <w:sz w:val="32"/>
          <w:szCs w:val="32"/>
          <w:rtl/>
          <w:lang w:bidi="ar-IQ"/>
        </w:rPr>
        <w:t>–</w:t>
      </w:r>
      <w:r w:rsidR="009A69A2" w:rsidRPr="009A69A2">
        <w:rPr>
          <w:rFonts w:ascii="Times New Roman" w:eastAsia="Times New Roman" w:hAnsi="Times New Roman" w:cs="Simplified Arabic" w:hint="cs"/>
          <w:sz w:val="32"/>
          <w:szCs w:val="32"/>
          <w:rtl/>
          <w:lang w:bidi="ar-IQ"/>
        </w:rPr>
        <w:t xml:space="preserve"> حركي يكون أكثر كفاية ويتميز بالدقة والسلامة في الأداء .</w:t>
      </w:r>
    </w:p>
    <w:p w:rsidR="009A69A2" w:rsidRPr="009A69A2" w:rsidRDefault="009A69A2" w:rsidP="006B57C3">
      <w:pPr>
        <w:spacing w:before="30" w:after="30" w:line="240" w:lineRule="auto"/>
        <w:jc w:val="lowKashida"/>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sz w:val="32"/>
          <w:szCs w:val="32"/>
          <w:rtl/>
          <w:lang w:bidi="ar-IQ"/>
        </w:rPr>
        <w:tab/>
        <w:t xml:space="preserve">من هنا تكمن أهمية البحث في </w:t>
      </w:r>
      <w:r w:rsidR="004D77AF">
        <w:rPr>
          <w:rFonts w:ascii="Times New Roman" w:eastAsia="Times New Roman" w:hAnsi="Times New Roman" w:cs="Simplified Arabic" w:hint="cs"/>
          <w:sz w:val="32"/>
          <w:szCs w:val="32"/>
          <w:rtl/>
          <w:lang w:bidi="ar-IQ"/>
        </w:rPr>
        <w:t>استخدام تمرينات خاصة بحسب نسبة مساهمة تحمل القدرة والادراك الحس-حركي</w:t>
      </w:r>
      <w:r w:rsidRPr="009A69A2">
        <w:rPr>
          <w:rFonts w:ascii="Times New Roman" w:eastAsia="Times New Roman" w:hAnsi="Times New Roman" w:cs="Simplified Arabic" w:hint="cs"/>
          <w:sz w:val="32"/>
          <w:szCs w:val="32"/>
          <w:rtl/>
          <w:lang w:bidi="ar-IQ"/>
        </w:rPr>
        <w:t xml:space="preserve"> يتلاءم مع مستوى وشدة إعاقة اللاعبين </w:t>
      </w:r>
      <w:r w:rsidR="004D77AF">
        <w:rPr>
          <w:rFonts w:ascii="Times New Roman" w:eastAsia="Times New Roman" w:hAnsi="Times New Roman" w:cs="Simplified Arabic" w:hint="cs"/>
          <w:sz w:val="32"/>
          <w:szCs w:val="32"/>
          <w:rtl/>
          <w:lang w:bidi="ar-IQ"/>
        </w:rPr>
        <w:t>بغية</w:t>
      </w:r>
      <w:r w:rsidRPr="009A69A2">
        <w:rPr>
          <w:rFonts w:ascii="Times New Roman" w:eastAsia="Times New Roman" w:hAnsi="Times New Roman" w:cs="Simplified Arabic" w:hint="cs"/>
          <w:sz w:val="32"/>
          <w:szCs w:val="32"/>
          <w:rtl/>
          <w:lang w:bidi="ar-IQ"/>
        </w:rPr>
        <w:t xml:space="preserve"> تطوير أدائهم </w:t>
      </w:r>
      <w:r w:rsidR="004D77AF">
        <w:rPr>
          <w:rFonts w:ascii="Times New Roman" w:eastAsia="Times New Roman" w:hAnsi="Times New Roman" w:cs="Simplified Arabic" w:hint="cs"/>
          <w:sz w:val="32"/>
          <w:szCs w:val="32"/>
          <w:rtl/>
          <w:lang w:bidi="ar-IQ"/>
        </w:rPr>
        <w:t>البدني والمهاري</w:t>
      </w:r>
      <w:r w:rsidRPr="009A69A2">
        <w:rPr>
          <w:rFonts w:ascii="Times New Roman" w:eastAsia="Times New Roman" w:hAnsi="Times New Roman" w:cs="Simplified Arabic" w:hint="cs"/>
          <w:sz w:val="32"/>
          <w:szCs w:val="32"/>
          <w:rtl/>
          <w:lang w:bidi="ar-IQ"/>
        </w:rPr>
        <w:t xml:space="preserve"> بكرة السلة على الكراسي المتحركة . </w:t>
      </w:r>
    </w:p>
    <w:p w:rsidR="009A69A2" w:rsidRPr="009A69A2" w:rsidRDefault="009A69A2" w:rsidP="009A69A2">
      <w:pPr>
        <w:spacing w:before="30" w:after="30" w:line="240" w:lineRule="auto"/>
        <w:jc w:val="lowKashida"/>
        <w:rPr>
          <w:rFonts w:ascii="Times New Roman" w:eastAsia="Times New Roman" w:hAnsi="Times New Roman" w:cs="Simplified Arabic"/>
          <w:sz w:val="32"/>
          <w:szCs w:val="32"/>
          <w:rtl/>
          <w:lang w:bidi="ar-IQ"/>
        </w:rPr>
      </w:pPr>
    </w:p>
    <w:p w:rsidR="009A69A2" w:rsidRPr="009A69A2" w:rsidRDefault="000A5908" w:rsidP="009A69A2">
      <w:pPr>
        <w:spacing w:before="30" w:after="30" w:line="240" w:lineRule="auto"/>
        <w:jc w:val="lowKashida"/>
        <w:rPr>
          <w:rFonts w:ascii="Times New Roman" w:eastAsia="Times New Roman" w:hAnsi="Times New Roman" w:cs="Simplified Arabic"/>
          <w:b/>
          <w:bCs/>
          <w:sz w:val="32"/>
          <w:szCs w:val="32"/>
          <w:lang w:bidi="ar-IQ"/>
        </w:rPr>
      </w:pPr>
      <w:r>
        <w:rPr>
          <w:rFonts w:ascii="Times New Roman" w:eastAsia="Times New Roman" w:hAnsi="Times New Roman" w:cs="Simplified Arabic" w:hint="cs"/>
          <w:b/>
          <w:bCs/>
          <w:sz w:val="32"/>
          <w:szCs w:val="32"/>
          <w:rtl/>
          <w:lang w:bidi="ar-IQ"/>
        </w:rPr>
        <w:t xml:space="preserve">1-2 </w:t>
      </w:r>
      <w:r w:rsidR="009A69A2" w:rsidRPr="009A69A2">
        <w:rPr>
          <w:rFonts w:ascii="Times New Roman" w:eastAsia="Times New Roman" w:hAnsi="Times New Roman" w:cs="Simplified Arabic" w:hint="cs"/>
          <w:b/>
          <w:bCs/>
          <w:sz w:val="32"/>
          <w:szCs w:val="32"/>
          <w:rtl/>
          <w:lang w:bidi="ar-IQ"/>
        </w:rPr>
        <w:t>مشكلة البحث :</w:t>
      </w:r>
    </w:p>
    <w:p w:rsidR="009A69A2" w:rsidRPr="009A69A2" w:rsidRDefault="009A69A2" w:rsidP="009D407E">
      <w:pPr>
        <w:spacing w:before="30" w:after="30" w:line="240" w:lineRule="auto"/>
        <w:ind w:firstLine="360"/>
        <w:jc w:val="lowKashida"/>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sz w:val="32"/>
          <w:szCs w:val="32"/>
          <w:rtl/>
          <w:lang w:bidi="ar-IQ"/>
        </w:rPr>
        <w:t xml:space="preserve">لقد أصبحت العملية التدريبية للمعاقين من الركائز الأساسية في تنميتهم تنمية مترابطة مابين قدراتهم البدنية والحركية والمهارية ، كما تعتمد التمرينات الخاصة بالمعاقين حركيا على نوع إعاقتهم ومدى تأثرهم بها ، فكلما زاد </w:t>
      </w:r>
      <w:r w:rsidR="009D407E">
        <w:rPr>
          <w:rFonts w:ascii="Times New Roman" w:eastAsia="Times New Roman" w:hAnsi="Times New Roman" w:cs="Simplified Arabic" w:hint="cs"/>
          <w:sz w:val="32"/>
          <w:szCs w:val="32"/>
          <w:rtl/>
          <w:lang w:bidi="ar-IQ"/>
        </w:rPr>
        <w:t>شدة</w:t>
      </w:r>
      <w:r w:rsidRPr="009A69A2">
        <w:rPr>
          <w:rFonts w:ascii="Times New Roman" w:eastAsia="Times New Roman" w:hAnsi="Times New Roman" w:cs="Simplified Arabic" w:hint="cs"/>
          <w:sz w:val="32"/>
          <w:szCs w:val="32"/>
          <w:rtl/>
          <w:lang w:bidi="ar-IQ"/>
        </w:rPr>
        <w:t xml:space="preserve"> الإعاقة كلما تطلب جهد وعمل اكبر ، وتكون التمرينات باتجاه المحافظة على تنمية الأجهزة الوظيفية وما تبقى لدى المعاق من قدرات بدنية وتطويرها .</w:t>
      </w:r>
    </w:p>
    <w:p w:rsidR="009A69A2" w:rsidRPr="009A69A2" w:rsidRDefault="009A69A2" w:rsidP="000A5908">
      <w:pPr>
        <w:spacing w:before="30" w:after="30" w:line="240" w:lineRule="auto"/>
        <w:jc w:val="lowKashida"/>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sz w:val="32"/>
          <w:szCs w:val="32"/>
          <w:rtl/>
          <w:lang w:bidi="ar-IQ"/>
        </w:rPr>
        <w:tab/>
        <w:t xml:space="preserve">من خلال ما تقدم ومن خلال اطلاع الباحث المستمر في مجال </w:t>
      </w:r>
      <w:r w:rsidR="009D407E">
        <w:rPr>
          <w:rFonts w:ascii="Times New Roman" w:eastAsia="Times New Roman" w:hAnsi="Times New Roman" w:cs="Simplified Arabic" w:hint="cs"/>
          <w:sz w:val="32"/>
          <w:szCs w:val="32"/>
          <w:rtl/>
          <w:lang w:bidi="ar-IQ"/>
        </w:rPr>
        <w:t xml:space="preserve">المعاقين </w:t>
      </w:r>
      <w:r w:rsidRPr="009A69A2">
        <w:rPr>
          <w:rFonts w:ascii="Times New Roman" w:eastAsia="Times New Roman" w:hAnsi="Times New Roman" w:cs="Simplified Arabic" w:hint="cs"/>
          <w:sz w:val="32"/>
          <w:szCs w:val="32"/>
          <w:rtl/>
          <w:lang w:bidi="ar-IQ"/>
        </w:rPr>
        <w:t xml:space="preserve">وأنشطتهم وبرامجهم وتدريباتهم ، ومتابعته للدراسات والبحوث التي تناولت هذه الفئة (المعاقين) ، لاحظ إن هناك انخفاضا في مستوى الإدراك  الحس-حركي وقدراتهم البدنية بشكل عام وتحمل القدرة بشكل خاص ، مما ينعكس سلبا في أداء المهارات </w:t>
      </w:r>
      <w:r w:rsidR="000A5908">
        <w:rPr>
          <w:rFonts w:ascii="Times New Roman" w:eastAsia="Times New Roman" w:hAnsi="Times New Roman" w:cs="Simplified Arabic" w:hint="cs"/>
          <w:sz w:val="32"/>
          <w:szCs w:val="32"/>
          <w:rtl/>
          <w:lang w:bidi="ar-IQ"/>
        </w:rPr>
        <w:t>الهجومية</w:t>
      </w:r>
      <w:r w:rsidRPr="009A69A2">
        <w:rPr>
          <w:rFonts w:ascii="Times New Roman" w:eastAsia="Times New Roman" w:hAnsi="Times New Roman" w:cs="Simplified Arabic" w:hint="cs"/>
          <w:sz w:val="32"/>
          <w:szCs w:val="32"/>
          <w:rtl/>
          <w:lang w:bidi="ar-IQ"/>
        </w:rPr>
        <w:t xml:space="preserve"> الخاصة باللعبة ، وخصوصا المهارات التي تتطلب بذل قدر كبير من القوة </w:t>
      </w:r>
      <w:r w:rsidR="000A5908">
        <w:rPr>
          <w:rFonts w:ascii="Times New Roman" w:eastAsia="Times New Roman" w:hAnsi="Times New Roman" w:cs="Simplified Arabic" w:hint="cs"/>
          <w:sz w:val="32"/>
          <w:szCs w:val="32"/>
          <w:rtl/>
          <w:lang w:bidi="ar-IQ"/>
        </w:rPr>
        <w:t xml:space="preserve">والسرعة </w:t>
      </w:r>
      <w:r w:rsidRPr="009A69A2">
        <w:rPr>
          <w:rFonts w:ascii="Times New Roman" w:eastAsia="Times New Roman" w:hAnsi="Times New Roman" w:cs="Simplified Arabic" w:hint="cs"/>
          <w:sz w:val="32"/>
          <w:szCs w:val="32"/>
          <w:rtl/>
          <w:lang w:bidi="ar-IQ"/>
        </w:rPr>
        <w:t xml:space="preserve">، وانخفاض المستوى عند استمرار الأداء لفترات طويلة نسبيا، مما يتطلب استخدام أساليب تدريبية وتمرينات خاصة تتناسب مع متطلبات لعبة كرة السلة على الكراسي المتحركة . </w:t>
      </w:r>
    </w:p>
    <w:p w:rsidR="009A69A2" w:rsidRDefault="009A69A2" w:rsidP="009A69A2">
      <w:pPr>
        <w:spacing w:before="30" w:after="30" w:line="240" w:lineRule="auto"/>
        <w:ind w:firstLine="720"/>
        <w:jc w:val="lowKashida"/>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sz w:val="32"/>
          <w:szCs w:val="32"/>
          <w:rtl/>
          <w:lang w:bidi="ar-IQ"/>
        </w:rPr>
        <w:t xml:space="preserve">لذا ارتأى الباحث أن يعد تمرينات خاصة تتناول تطوير صفة تحمل القدرة  </w:t>
      </w:r>
      <w:r w:rsidR="000270D7">
        <w:rPr>
          <w:rFonts w:ascii="Times New Roman" w:eastAsia="Times New Roman" w:hAnsi="Times New Roman" w:cs="Simplified Arabic" w:hint="cs"/>
          <w:sz w:val="32"/>
          <w:szCs w:val="32"/>
          <w:rtl/>
          <w:lang w:bidi="ar-IQ"/>
        </w:rPr>
        <w:t>والادراك الحس - حركي</w:t>
      </w:r>
      <w:r w:rsidRPr="009A69A2">
        <w:rPr>
          <w:rFonts w:ascii="Times New Roman" w:eastAsia="Times New Roman" w:hAnsi="Times New Roman" w:cs="Simplified Arabic" w:hint="cs"/>
          <w:sz w:val="32"/>
          <w:szCs w:val="32"/>
          <w:rtl/>
          <w:lang w:bidi="ar-IQ"/>
        </w:rPr>
        <w:t xml:space="preserve"> وتحسين دقة أداء بعض المهارات</w:t>
      </w:r>
      <w:r w:rsidR="009D407E">
        <w:rPr>
          <w:rFonts w:ascii="Times New Roman" w:eastAsia="Times New Roman" w:hAnsi="Times New Roman" w:cs="Simplified Arabic" w:hint="cs"/>
          <w:sz w:val="32"/>
          <w:szCs w:val="32"/>
          <w:rtl/>
          <w:lang w:bidi="ar-IQ"/>
        </w:rPr>
        <w:t xml:space="preserve"> الهجومية</w:t>
      </w:r>
      <w:r w:rsidRPr="009A69A2">
        <w:rPr>
          <w:rFonts w:ascii="Times New Roman" w:eastAsia="Times New Roman" w:hAnsi="Times New Roman" w:cs="Simplified Arabic" w:hint="cs"/>
          <w:sz w:val="32"/>
          <w:szCs w:val="32"/>
          <w:rtl/>
          <w:lang w:bidi="ar-IQ"/>
        </w:rPr>
        <w:t xml:space="preserve"> للاعبي الفئات العالية بكرة السلة على الكراسي المتحركة .</w:t>
      </w:r>
    </w:p>
    <w:p w:rsidR="009D407E" w:rsidRPr="009A69A2" w:rsidRDefault="009D407E" w:rsidP="009A69A2">
      <w:pPr>
        <w:spacing w:before="30" w:after="30" w:line="240" w:lineRule="auto"/>
        <w:ind w:firstLine="720"/>
        <w:jc w:val="lowKashida"/>
        <w:rPr>
          <w:rFonts w:ascii="Times New Roman" w:eastAsia="Times New Roman" w:hAnsi="Times New Roman" w:cs="Simplified Arabic"/>
          <w:sz w:val="32"/>
          <w:szCs w:val="32"/>
          <w:rtl/>
          <w:lang w:bidi="ar-IQ"/>
        </w:rPr>
      </w:pPr>
    </w:p>
    <w:p w:rsidR="000A5908" w:rsidRDefault="009A69A2" w:rsidP="000A5908">
      <w:pPr>
        <w:pStyle w:val="a8"/>
        <w:numPr>
          <w:ilvl w:val="1"/>
          <w:numId w:val="27"/>
        </w:numPr>
        <w:spacing w:before="30" w:after="30"/>
        <w:jc w:val="lowKashida"/>
        <w:rPr>
          <w:rFonts w:cs="Simplified Arabic"/>
          <w:b/>
          <w:bCs/>
          <w:sz w:val="32"/>
          <w:szCs w:val="32"/>
          <w:lang w:bidi="ar-IQ"/>
        </w:rPr>
      </w:pPr>
      <w:r w:rsidRPr="000A5908">
        <w:rPr>
          <w:rFonts w:cs="Simplified Arabic" w:hint="cs"/>
          <w:b/>
          <w:bCs/>
          <w:sz w:val="32"/>
          <w:szCs w:val="32"/>
          <w:rtl/>
          <w:lang w:bidi="ar-IQ"/>
        </w:rPr>
        <w:lastRenderedPageBreak/>
        <w:t>أهداف البحث</w:t>
      </w:r>
    </w:p>
    <w:p w:rsidR="009A69A2" w:rsidRPr="000A5908" w:rsidRDefault="000A5908" w:rsidP="000A5908">
      <w:pPr>
        <w:spacing w:before="30" w:after="30"/>
        <w:jc w:val="lowKashida"/>
        <w:rPr>
          <w:rFonts w:cs="Simplified Arabic"/>
          <w:b/>
          <w:bCs/>
          <w:sz w:val="32"/>
          <w:szCs w:val="32"/>
          <w:lang w:bidi="ar-IQ"/>
        </w:rPr>
      </w:pPr>
      <w:r>
        <w:rPr>
          <w:rFonts w:cs="Simplified Arabic" w:hint="cs"/>
          <w:sz w:val="32"/>
          <w:szCs w:val="32"/>
          <w:rtl/>
          <w:lang w:bidi="ar-IQ"/>
        </w:rPr>
        <w:t>-</w:t>
      </w:r>
      <w:r w:rsidRPr="000A5908">
        <w:rPr>
          <w:rFonts w:cs="Simplified Arabic" w:hint="cs"/>
          <w:sz w:val="32"/>
          <w:szCs w:val="32"/>
          <w:rtl/>
          <w:lang w:bidi="ar-IQ"/>
        </w:rPr>
        <w:t xml:space="preserve"> </w:t>
      </w:r>
      <w:r w:rsidR="009A69A2" w:rsidRPr="000A5908">
        <w:rPr>
          <w:rFonts w:cs="Simplified Arabic" w:hint="cs"/>
          <w:sz w:val="32"/>
          <w:szCs w:val="32"/>
          <w:rtl/>
          <w:lang w:bidi="ar-IQ"/>
        </w:rPr>
        <w:t>التعرف على مستوى صفة تحمل القدرة و</w:t>
      </w:r>
      <w:r w:rsidRPr="000A5908">
        <w:rPr>
          <w:rFonts w:cs="Simplified Arabic" w:hint="cs"/>
          <w:sz w:val="32"/>
          <w:szCs w:val="32"/>
          <w:rtl/>
          <w:lang w:bidi="ar-IQ"/>
        </w:rPr>
        <w:t xml:space="preserve">الادراك </w:t>
      </w:r>
      <w:r w:rsidR="009A69A2" w:rsidRPr="000A5908">
        <w:rPr>
          <w:rFonts w:cs="Simplified Arabic" w:hint="cs"/>
          <w:sz w:val="32"/>
          <w:szCs w:val="32"/>
          <w:rtl/>
          <w:lang w:bidi="ar-IQ"/>
        </w:rPr>
        <w:t xml:space="preserve">الحس-حركي ودقة اداء بعض المهارات </w:t>
      </w:r>
      <w:r w:rsidRPr="000A5908">
        <w:rPr>
          <w:rFonts w:cs="Simplified Arabic" w:hint="cs"/>
          <w:sz w:val="32"/>
          <w:szCs w:val="32"/>
          <w:rtl/>
          <w:lang w:bidi="ar-IQ"/>
        </w:rPr>
        <w:t>الهجومية</w:t>
      </w:r>
      <w:r w:rsidR="009A69A2" w:rsidRPr="000A5908">
        <w:rPr>
          <w:rFonts w:cs="Simplified Arabic" w:hint="cs"/>
          <w:sz w:val="32"/>
          <w:szCs w:val="32"/>
          <w:rtl/>
          <w:lang w:bidi="ar-IQ"/>
        </w:rPr>
        <w:t xml:space="preserve"> للاعبي الفئات العالية للاعبي كرة السلة على الكراسي المتحركة .</w:t>
      </w:r>
    </w:p>
    <w:p w:rsidR="009A69A2" w:rsidRPr="000A5908" w:rsidRDefault="000A5908" w:rsidP="000A5908">
      <w:pPr>
        <w:spacing w:before="30" w:after="30"/>
        <w:jc w:val="lowKashida"/>
        <w:rPr>
          <w:rFonts w:cs="Simplified Arabic"/>
          <w:sz w:val="32"/>
          <w:szCs w:val="32"/>
          <w:lang w:bidi="ar-IQ"/>
        </w:rPr>
      </w:pPr>
      <w:r>
        <w:rPr>
          <w:rFonts w:cs="Simplified Arabic" w:hint="cs"/>
          <w:sz w:val="32"/>
          <w:szCs w:val="32"/>
          <w:rtl/>
          <w:lang w:bidi="ar-IQ"/>
        </w:rPr>
        <w:t xml:space="preserve">- </w:t>
      </w:r>
      <w:r w:rsidR="009A69A2" w:rsidRPr="000A5908">
        <w:rPr>
          <w:rFonts w:cs="Simplified Arabic" w:hint="cs"/>
          <w:sz w:val="32"/>
          <w:szCs w:val="32"/>
          <w:rtl/>
          <w:lang w:bidi="ar-IQ"/>
        </w:rPr>
        <w:t>وضع تمرينات خاصة للاعبي الفئات العالية بكرة السلة على الكراسي المتحركة بحسب نسب مساهمة صفة تحمل القدرة و</w:t>
      </w:r>
      <w:r w:rsidR="00215470">
        <w:rPr>
          <w:rFonts w:cs="Simplified Arabic" w:hint="cs"/>
          <w:sz w:val="32"/>
          <w:szCs w:val="32"/>
          <w:rtl/>
          <w:lang w:bidi="ar-IQ"/>
        </w:rPr>
        <w:t xml:space="preserve">الادراك </w:t>
      </w:r>
      <w:r w:rsidR="009A69A2" w:rsidRPr="000A5908">
        <w:rPr>
          <w:rFonts w:cs="Simplified Arabic" w:hint="cs"/>
          <w:sz w:val="32"/>
          <w:szCs w:val="32"/>
          <w:rtl/>
          <w:lang w:bidi="ar-IQ"/>
        </w:rPr>
        <w:t xml:space="preserve">الحس-حركي في أداء المهارات </w:t>
      </w:r>
      <w:r>
        <w:rPr>
          <w:rFonts w:cs="Simplified Arabic" w:hint="cs"/>
          <w:sz w:val="32"/>
          <w:szCs w:val="32"/>
          <w:rtl/>
          <w:lang w:bidi="ar-IQ"/>
        </w:rPr>
        <w:t>الهجوم</w:t>
      </w:r>
      <w:r w:rsidR="009A69A2" w:rsidRPr="000A5908">
        <w:rPr>
          <w:rFonts w:cs="Simplified Arabic" w:hint="cs"/>
          <w:sz w:val="32"/>
          <w:szCs w:val="32"/>
          <w:rtl/>
          <w:lang w:bidi="ar-IQ"/>
        </w:rPr>
        <w:t>ية للاعبي الفئات العالية بكرة السلة على الكراسي المتحركة .</w:t>
      </w:r>
    </w:p>
    <w:p w:rsidR="009A69A2" w:rsidRDefault="000A5908" w:rsidP="000A5908">
      <w:pPr>
        <w:spacing w:before="30" w:after="30" w:line="240" w:lineRule="auto"/>
        <w:jc w:val="lowKashida"/>
        <w:rPr>
          <w:rFonts w:ascii="Times New Roman" w:eastAsia="Times New Roman" w:hAnsi="Times New Roman" w:cs="Simplified Arabic"/>
          <w:sz w:val="32"/>
          <w:szCs w:val="32"/>
          <w:lang w:bidi="ar-IQ"/>
        </w:rPr>
      </w:pPr>
      <w:r>
        <w:rPr>
          <w:rFonts w:ascii="Times New Roman" w:eastAsia="Times New Roman" w:hAnsi="Times New Roman" w:cs="Simplified Arabic" w:hint="cs"/>
          <w:sz w:val="32"/>
          <w:szCs w:val="32"/>
          <w:rtl/>
          <w:lang w:bidi="ar-IQ"/>
        </w:rPr>
        <w:t xml:space="preserve">- </w:t>
      </w:r>
      <w:r w:rsidR="009A69A2" w:rsidRPr="00F47F8A">
        <w:rPr>
          <w:rFonts w:ascii="Times New Roman" w:eastAsia="Times New Roman" w:hAnsi="Times New Roman" w:cs="Simplified Arabic" w:hint="cs"/>
          <w:sz w:val="32"/>
          <w:szCs w:val="32"/>
          <w:rtl/>
          <w:lang w:bidi="ar-IQ"/>
        </w:rPr>
        <w:t xml:space="preserve">التعرف على تأثير التمرينات </w:t>
      </w:r>
      <w:r>
        <w:rPr>
          <w:rFonts w:ascii="Times New Roman" w:eastAsia="Times New Roman" w:hAnsi="Times New Roman" w:cs="Simplified Arabic" w:hint="cs"/>
          <w:sz w:val="32"/>
          <w:szCs w:val="32"/>
          <w:rtl/>
          <w:lang w:bidi="ar-IQ"/>
        </w:rPr>
        <w:t>الخاصة</w:t>
      </w:r>
      <w:r w:rsidR="009A69A2" w:rsidRPr="00F47F8A">
        <w:rPr>
          <w:rFonts w:ascii="Times New Roman" w:eastAsia="Times New Roman" w:hAnsi="Times New Roman" w:cs="Simplified Arabic" w:hint="cs"/>
          <w:sz w:val="32"/>
          <w:szCs w:val="32"/>
          <w:rtl/>
          <w:lang w:bidi="ar-IQ"/>
        </w:rPr>
        <w:t xml:space="preserve"> في تطوير تحمل القدرة</w:t>
      </w:r>
      <w:r>
        <w:rPr>
          <w:rFonts w:ascii="Times New Roman" w:eastAsia="Times New Roman" w:hAnsi="Times New Roman" w:cs="Simplified Arabic" w:hint="cs"/>
          <w:sz w:val="32"/>
          <w:szCs w:val="32"/>
          <w:rtl/>
          <w:lang w:bidi="ar-IQ"/>
        </w:rPr>
        <w:t xml:space="preserve"> </w:t>
      </w:r>
      <w:r w:rsidR="009A69A2" w:rsidRPr="00F47F8A">
        <w:rPr>
          <w:rFonts w:ascii="Times New Roman" w:eastAsia="Times New Roman" w:hAnsi="Times New Roman" w:cs="Simplified Arabic" w:hint="cs"/>
          <w:sz w:val="32"/>
          <w:szCs w:val="32"/>
          <w:rtl/>
        </w:rPr>
        <w:t>و</w:t>
      </w:r>
      <w:r>
        <w:rPr>
          <w:rFonts w:ascii="Times New Roman" w:eastAsia="Times New Roman" w:hAnsi="Times New Roman" w:cs="Simplified Arabic" w:hint="cs"/>
          <w:sz w:val="32"/>
          <w:szCs w:val="32"/>
          <w:rtl/>
        </w:rPr>
        <w:t xml:space="preserve">الادراك </w:t>
      </w:r>
      <w:r w:rsidR="009A69A2" w:rsidRPr="00F47F8A">
        <w:rPr>
          <w:rFonts w:ascii="Times New Roman" w:eastAsia="Times New Roman" w:hAnsi="Times New Roman" w:cs="Simplified Arabic" w:hint="cs"/>
          <w:sz w:val="32"/>
          <w:szCs w:val="32"/>
          <w:rtl/>
          <w:lang w:bidi="ar-IQ"/>
        </w:rPr>
        <w:t>الحس-حركي</w:t>
      </w:r>
      <w:r>
        <w:rPr>
          <w:rFonts w:ascii="Times New Roman" w:eastAsia="Times New Roman" w:hAnsi="Times New Roman" w:cs="Simplified Arabic" w:hint="cs"/>
          <w:sz w:val="32"/>
          <w:szCs w:val="32"/>
          <w:rtl/>
          <w:lang w:bidi="ar-IQ"/>
        </w:rPr>
        <w:t xml:space="preserve"> </w:t>
      </w:r>
      <w:r w:rsidR="009A69A2" w:rsidRPr="00F47F8A">
        <w:rPr>
          <w:rFonts w:ascii="Times New Roman" w:eastAsia="Times New Roman" w:hAnsi="Times New Roman" w:cs="Simplified Arabic" w:hint="cs"/>
          <w:sz w:val="32"/>
          <w:szCs w:val="32"/>
          <w:rtl/>
          <w:lang w:bidi="ar-IQ"/>
        </w:rPr>
        <w:t>ودقة أداء بعض المهارات</w:t>
      </w:r>
      <w:r>
        <w:rPr>
          <w:rFonts w:ascii="Times New Roman" w:eastAsia="Times New Roman" w:hAnsi="Times New Roman" w:cs="Simplified Arabic" w:hint="cs"/>
          <w:sz w:val="32"/>
          <w:szCs w:val="32"/>
          <w:rtl/>
          <w:lang w:bidi="ar-IQ"/>
        </w:rPr>
        <w:t xml:space="preserve"> الهجومية</w:t>
      </w:r>
      <w:r w:rsidR="009A69A2" w:rsidRPr="00F47F8A">
        <w:rPr>
          <w:rFonts w:ascii="Times New Roman" w:eastAsia="Times New Roman" w:hAnsi="Times New Roman" w:cs="Simplified Arabic"/>
          <w:sz w:val="32"/>
          <w:szCs w:val="32"/>
          <w:rtl/>
          <w:lang w:bidi="ar-IQ"/>
        </w:rPr>
        <w:t xml:space="preserve"> للاعبي </w:t>
      </w:r>
      <w:r w:rsidR="009A69A2" w:rsidRPr="00F47F8A">
        <w:rPr>
          <w:rFonts w:ascii="Times New Roman" w:eastAsia="Times New Roman" w:hAnsi="Times New Roman" w:cs="Simplified Arabic" w:hint="cs"/>
          <w:sz w:val="32"/>
          <w:szCs w:val="32"/>
          <w:rtl/>
          <w:lang w:bidi="ar-IQ"/>
        </w:rPr>
        <w:t>الفئات العالية ب</w:t>
      </w:r>
      <w:r w:rsidR="009A69A2" w:rsidRPr="00F47F8A">
        <w:rPr>
          <w:rFonts w:ascii="Times New Roman" w:eastAsia="Times New Roman" w:hAnsi="Times New Roman" w:cs="Simplified Arabic"/>
          <w:sz w:val="32"/>
          <w:szCs w:val="32"/>
          <w:rtl/>
          <w:lang w:bidi="ar-IQ"/>
        </w:rPr>
        <w:t>كرة السلة على الكراسي المتحركة</w:t>
      </w:r>
      <w:r w:rsidR="009A69A2" w:rsidRPr="00F47F8A">
        <w:rPr>
          <w:rFonts w:ascii="Times New Roman" w:eastAsia="Times New Roman" w:hAnsi="Times New Roman" w:cs="Simplified Arabic" w:hint="cs"/>
          <w:sz w:val="32"/>
          <w:szCs w:val="32"/>
          <w:rtl/>
          <w:lang w:bidi="ar-IQ"/>
        </w:rPr>
        <w:t>.</w:t>
      </w:r>
    </w:p>
    <w:p w:rsidR="00394283" w:rsidRDefault="000A5908" w:rsidP="00215470">
      <w:pPr>
        <w:spacing w:before="30" w:after="30"/>
        <w:jc w:val="lowKashida"/>
        <w:rPr>
          <w:rFonts w:cs="Simplified Arabic"/>
          <w:sz w:val="32"/>
          <w:szCs w:val="32"/>
          <w:rtl/>
          <w:lang w:bidi="ar-IQ"/>
        </w:rPr>
      </w:pPr>
      <w:r>
        <w:rPr>
          <w:rFonts w:cs="Simplified Arabic" w:hint="cs"/>
          <w:sz w:val="32"/>
          <w:szCs w:val="32"/>
          <w:rtl/>
          <w:lang w:bidi="ar-IQ"/>
        </w:rPr>
        <w:t xml:space="preserve">- </w:t>
      </w:r>
      <w:r w:rsidR="00394283" w:rsidRPr="000A5908">
        <w:rPr>
          <w:rFonts w:cs="Simplified Arabic" w:hint="cs"/>
          <w:sz w:val="32"/>
          <w:szCs w:val="32"/>
          <w:rtl/>
          <w:lang w:bidi="ar-IQ"/>
        </w:rPr>
        <w:t>التعرف على أفضلية التأثير</w:t>
      </w:r>
      <w:r>
        <w:rPr>
          <w:rFonts w:cs="Simplified Arabic" w:hint="cs"/>
          <w:sz w:val="32"/>
          <w:szCs w:val="32"/>
          <w:rtl/>
          <w:lang w:bidi="ar-IQ"/>
        </w:rPr>
        <w:t xml:space="preserve"> </w:t>
      </w:r>
      <w:r w:rsidR="00394283" w:rsidRPr="000A5908">
        <w:rPr>
          <w:rFonts w:cs="Simplified Arabic" w:hint="cs"/>
          <w:sz w:val="32"/>
          <w:szCs w:val="32"/>
          <w:rtl/>
          <w:lang w:bidi="ar-IQ"/>
        </w:rPr>
        <w:t xml:space="preserve">مابين التمرينات </w:t>
      </w:r>
      <w:r>
        <w:rPr>
          <w:rFonts w:cs="Simplified Arabic" w:hint="cs"/>
          <w:sz w:val="32"/>
          <w:szCs w:val="32"/>
          <w:rtl/>
          <w:lang w:bidi="ar-IQ"/>
        </w:rPr>
        <w:t>الخاصة</w:t>
      </w:r>
      <w:r w:rsidR="00394283" w:rsidRPr="000A5908">
        <w:rPr>
          <w:rFonts w:cs="Simplified Arabic" w:hint="cs"/>
          <w:sz w:val="32"/>
          <w:szCs w:val="32"/>
          <w:rtl/>
          <w:lang w:bidi="ar-IQ"/>
        </w:rPr>
        <w:t xml:space="preserve"> والتمرينات </w:t>
      </w:r>
      <w:r w:rsidR="00215470">
        <w:rPr>
          <w:rFonts w:cs="Simplified Arabic" w:hint="cs"/>
          <w:sz w:val="32"/>
          <w:szCs w:val="32"/>
          <w:rtl/>
          <w:lang w:bidi="ar-IQ"/>
        </w:rPr>
        <w:t>المتبعة من قبل المدرب</w:t>
      </w:r>
      <w:r w:rsidR="00394283" w:rsidRPr="000A5908">
        <w:rPr>
          <w:rFonts w:cs="Simplified Arabic" w:hint="cs"/>
          <w:sz w:val="32"/>
          <w:szCs w:val="32"/>
          <w:rtl/>
          <w:lang w:bidi="ar-IQ"/>
        </w:rPr>
        <w:t xml:space="preserve"> في تطوير تحمل القدرة و</w:t>
      </w:r>
      <w:r>
        <w:rPr>
          <w:rFonts w:cs="Simplified Arabic" w:hint="cs"/>
          <w:sz w:val="32"/>
          <w:szCs w:val="32"/>
          <w:rtl/>
          <w:lang w:bidi="ar-IQ"/>
        </w:rPr>
        <w:t xml:space="preserve">الادراك </w:t>
      </w:r>
      <w:r w:rsidR="00394283" w:rsidRPr="000A5908">
        <w:rPr>
          <w:rFonts w:cs="Simplified Arabic" w:hint="cs"/>
          <w:sz w:val="32"/>
          <w:szCs w:val="32"/>
          <w:rtl/>
          <w:lang w:bidi="ar-IQ"/>
        </w:rPr>
        <w:t>الحس-حركي ودقة اداء بعض المهارات</w:t>
      </w:r>
      <w:r>
        <w:rPr>
          <w:rFonts w:cs="Simplified Arabic" w:hint="cs"/>
          <w:sz w:val="32"/>
          <w:szCs w:val="32"/>
          <w:rtl/>
          <w:lang w:bidi="ar-IQ"/>
        </w:rPr>
        <w:t xml:space="preserve"> الهجومية</w:t>
      </w:r>
      <w:r w:rsidR="00394283" w:rsidRPr="000A5908">
        <w:rPr>
          <w:rFonts w:cs="Simplified Arabic" w:hint="cs"/>
          <w:sz w:val="32"/>
          <w:szCs w:val="32"/>
          <w:rtl/>
          <w:lang w:bidi="ar-IQ"/>
        </w:rPr>
        <w:t xml:space="preserve"> للاعبي الفئات العالية بكرة السلة على الكراسي المتحركة . </w:t>
      </w:r>
    </w:p>
    <w:p w:rsidR="00D867AE" w:rsidRPr="000A5908" w:rsidRDefault="00D867AE" w:rsidP="000A5908">
      <w:pPr>
        <w:spacing w:before="30" w:after="30"/>
        <w:jc w:val="lowKashida"/>
        <w:rPr>
          <w:rFonts w:cs="Simplified Arabic"/>
          <w:sz w:val="32"/>
          <w:szCs w:val="32"/>
          <w:lang w:bidi="ar-IQ"/>
        </w:rPr>
      </w:pPr>
    </w:p>
    <w:p w:rsidR="009A69A2" w:rsidRPr="00D867AE" w:rsidRDefault="009A69A2" w:rsidP="00215470">
      <w:pPr>
        <w:pStyle w:val="a8"/>
        <w:numPr>
          <w:ilvl w:val="1"/>
          <w:numId w:val="27"/>
        </w:numPr>
        <w:spacing w:before="30" w:after="30"/>
        <w:jc w:val="lowKashida"/>
        <w:rPr>
          <w:rFonts w:cs="Simplified Arabic"/>
          <w:b/>
          <w:bCs/>
          <w:sz w:val="32"/>
          <w:szCs w:val="32"/>
          <w:lang w:bidi="ar-IQ"/>
        </w:rPr>
      </w:pPr>
      <w:r w:rsidRPr="00D867AE">
        <w:rPr>
          <w:rFonts w:cs="Simplified Arabic" w:hint="cs"/>
          <w:b/>
          <w:bCs/>
          <w:sz w:val="32"/>
          <w:szCs w:val="32"/>
          <w:rtl/>
          <w:lang w:bidi="ar-IQ"/>
        </w:rPr>
        <w:t>ف</w:t>
      </w:r>
      <w:r w:rsidR="00215470">
        <w:rPr>
          <w:rFonts w:cs="Simplified Arabic" w:hint="cs"/>
          <w:b/>
          <w:bCs/>
          <w:sz w:val="32"/>
          <w:szCs w:val="32"/>
          <w:rtl/>
          <w:lang w:bidi="ar-IQ"/>
        </w:rPr>
        <w:t>ر</w:t>
      </w:r>
      <w:r w:rsidRPr="00D867AE">
        <w:rPr>
          <w:rFonts w:cs="Simplified Arabic" w:hint="cs"/>
          <w:b/>
          <w:bCs/>
          <w:sz w:val="32"/>
          <w:szCs w:val="32"/>
          <w:rtl/>
          <w:lang w:bidi="ar-IQ"/>
        </w:rPr>
        <w:t>ض</w:t>
      </w:r>
      <w:r w:rsidR="000A5908" w:rsidRPr="00D867AE">
        <w:rPr>
          <w:rFonts w:cs="Simplified Arabic" w:hint="cs"/>
          <w:b/>
          <w:bCs/>
          <w:sz w:val="32"/>
          <w:szCs w:val="32"/>
          <w:rtl/>
          <w:lang w:bidi="ar-IQ"/>
        </w:rPr>
        <w:t>ا</w:t>
      </w:r>
      <w:r w:rsidRPr="00D867AE">
        <w:rPr>
          <w:rFonts w:cs="Simplified Arabic" w:hint="cs"/>
          <w:b/>
          <w:bCs/>
          <w:sz w:val="32"/>
          <w:szCs w:val="32"/>
          <w:rtl/>
          <w:lang w:bidi="ar-IQ"/>
        </w:rPr>
        <w:t xml:space="preserve"> البحث</w:t>
      </w:r>
    </w:p>
    <w:p w:rsidR="009A69A2" w:rsidRPr="000A5908" w:rsidRDefault="000A5908" w:rsidP="000A5908">
      <w:pPr>
        <w:spacing w:before="30" w:after="30"/>
        <w:jc w:val="lowKashida"/>
        <w:rPr>
          <w:rFonts w:cs="Simplified Arabic"/>
          <w:sz w:val="32"/>
          <w:szCs w:val="32"/>
          <w:lang w:bidi="ar-IQ"/>
        </w:rPr>
      </w:pPr>
      <w:r>
        <w:rPr>
          <w:rFonts w:cs="Simplified Arabic" w:hint="cs"/>
          <w:sz w:val="32"/>
          <w:szCs w:val="32"/>
          <w:rtl/>
          <w:lang w:bidi="ar-IQ"/>
        </w:rPr>
        <w:t>-</w:t>
      </w:r>
      <w:r w:rsidR="00D867AE">
        <w:rPr>
          <w:rFonts w:cs="Simplified Arabic" w:hint="cs"/>
          <w:sz w:val="32"/>
          <w:szCs w:val="32"/>
          <w:rtl/>
          <w:lang w:bidi="ar-IQ"/>
        </w:rPr>
        <w:t xml:space="preserve"> </w:t>
      </w:r>
      <w:r w:rsidR="009A69A2" w:rsidRPr="000A5908">
        <w:rPr>
          <w:rFonts w:cs="Simplified Arabic" w:hint="cs"/>
          <w:sz w:val="32"/>
          <w:szCs w:val="32"/>
          <w:rtl/>
          <w:lang w:bidi="ar-IQ"/>
        </w:rPr>
        <w:t>للتمرينات الخاصة تأثير ايجابي في تطوير تحمل القدرة و</w:t>
      </w:r>
      <w:r>
        <w:rPr>
          <w:rFonts w:cs="Simplified Arabic" w:hint="cs"/>
          <w:sz w:val="32"/>
          <w:szCs w:val="32"/>
          <w:rtl/>
          <w:lang w:bidi="ar-IQ"/>
        </w:rPr>
        <w:t xml:space="preserve">الادراك </w:t>
      </w:r>
      <w:r w:rsidR="009A69A2" w:rsidRPr="000A5908">
        <w:rPr>
          <w:rFonts w:cs="Simplified Arabic" w:hint="cs"/>
          <w:sz w:val="32"/>
          <w:szCs w:val="32"/>
          <w:rtl/>
          <w:lang w:bidi="ar-IQ"/>
        </w:rPr>
        <w:t>الحس-حركي ودقة أداء بعض المهارات</w:t>
      </w:r>
      <w:r>
        <w:rPr>
          <w:rFonts w:cs="Simplified Arabic" w:hint="cs"/>
          <w:sz w:val="32"/>
          <w:szCs w:val="32"/>
          <w:rtl/>
          <w:lang w:bidi="ar-IQ"/>
        </w:rPr>
        <w:t xml:space="preserve"> الهجومية</w:t>
      </w:r>
      <w:r w:rsidR="009A69A2" w:rsidRPr="000A5908">
        <w:rPr>
          <w:rFonts w:cs="Simplified Arabic"/>
          <w:sz w:val="32"/>
          <w:szCs w:val="32"/>
          <w:rtl/>
          <w:lang w:bidi="ar-IQ"/>
        </w:rPr>
        <w:t xml:space="preserve"> للاعبي </w:t>
      </w:r>
      <w:r w:rsidR="009A69A2" w:rsidRPr="000A5908">
        <w:rPr>
          <w:rFonts w:cs="Simplified Arabic" w:hint="cs"/>
          <w:sz w:val="32"/>
          <w:szCs w:val="32"/>
          <w:rtl/>
          <w:lang w:bidi="ar-IQ"/>
        </w:rPr>
        <w:t>الفئات العالية ب</w:t>
      </w:r>
      <w:r w:rsidR="009A69A2" w:rsidRPr="000A5908">
        <w:rPr>
          <w:rFonts w:cs="Simplified Arabic"/>
          <w:sz w:val="32"/>
          <w:szCs w:val="32"/>
          <w:rtl/>
          <w:lang w:bidi="ar-IQ"/>
        </w:rPr>
        <w:t>كرة السلة على الكراسي المتحركة</w:t>
      </w:r>
      <w:r w:rsidR="00AD74F4" w:rsidRPr="000A5908">
        <w:rPr>
          <w:rFonts w:cs="Simplified Arabic" w:hint="cs"/>
          <w:sz w:val="32"/>
          <w:szCs w:val="32"/>
          <w:rtl/>
          <w:lang w:bidi="ar-IQ"/>
        </w:rPr>
        <w:t>.</w:t>
      </w:r>
    </w:p>
    <w:p w:rsidR="00AD74F4" w:rsidRDefault="000A5908" w:rsidP="000A5908">
      <w:pPr>
        <w:spacing w:before="30" w:after="30" w:line="240" w:lineRule="auto"/>
        <w:jc w:val="lowKashida"/>
        <w:rPr>
          <w:rFonts w:ascii="Times New Roman" w:eastAsia="Times New Roman" w:hAnsi="Times New Roman" w:cs="Simplified Arabic"/>
          <w:sz w:val="32"/>
          <w:szCs w:val="32"/>
          <w:rtl/>
          <w:lang w:bidi="ar-IQ"/>
        </w:rPr>
      </w:pPr>
      <w:r>
        <w:rPr>
          <w:rFonts w:ascii="Times New Roman" w:eastAsia="Times New Roman" w:hAnsi="Times New Roman" w:cs="Simplified Arabic" w:hint="cs"/>
          <w:sz w:val="32"/>
          <w:szCs w:val="32"/>
          <w:rtl/>
          <w:lang w:bidi="ar-IQ"/>
        </w:rPr>
        <w:t>-</w:t>
      </w:r>
      <w:r w:rsidR="00D867AE">
        <w:rPr>
          <w:rFonts w:ascii="Times New Roman" w:eastAsia="Times New Roman" w:hAnsi="Times New Roman" w:cs="Simplified Arabic" w:hint="cs"/>
          <w:sz w:val="32"/>
          <w:szCs w:val="32"/>
          <w:rtl/>
          <w:lang w:bidi="ar-IQ"/>
        </w:rPr>
        <w:t xml:space="preserve"> </w:t>
      </w:r>
      <w:r w:rsidR="00AD74F4">
        <w:rPr>
          <w:rFonts w:ascii="Times New Roman" w:eastAsia="Times New Roman" w:hAnsi="Times New Roman" w:cs="Simplified Arabic" w:hint="cs"/>
          <w:sz w:val="32"/>
          <w:szCs w:val="32"/>
          <w:rtl/>
          <w:lang w:bidi="ar-IQ"/>
        </w:rPr>
        <w:t>للتمرينات الخاصة أفضلية في التأثير لتطوير تحمل القدرة و</w:t>
      </w:r>
      <w:r>
        <w:rPr>
          <w:rFonts w:ascii="Times New Roman" w:eastAsia="Times New Roman" w:hAnsi="Times New Roman" w:cs="Simplified Arabic" w:hint="cs"/>
          <w:sz w:val="32"/>
          <w:szCs w:val="32"/>
          <w:rtl/>
          <w:lang w:bidi="ar-IQ"/>
        </w:rPr>
        <w:t xml:space="preserve">الادراك </w:t>
      </w:r>
      <w:r w:rsidR="00AD74F4">
        <w:rPr>
          <w:rFonts w:ascii="Times New Roman" w:eastAsia="Times New Roman" w:hAnsi="Times New Roman" w:cs="Simplified Arabic" w:hint="cs"/>
          <w:sz w:val="32"/>
          <w:szCs w:val="32"/>
          <w:rtl/>
          <w:lang w:bidi="ar-IQ"/>
        </w:rPr>
        <w:t>الحس-حركي ودقة اداء بعض المهارات</w:t>
      </w:r>
      <w:r>
        <w:rPr>
          <w:rFonts w:ascii="Times New Roman" w:eastAsia="Times New Roman" w:hAnsi="Times New Roman" w:cs="Simplified Arabic" w:hint="cs"/>
          <w:sz w:val="32"/>
          <w:szCs w:val="32"/>
          <w:rtl/>
          <w:lang w:bidi="ar-IQ"/>
        </w:rPr>
        <w:t xml:space="preserve"> الهجومية</w:t>
      </w:r>
      <w:r w:rsidR="00AD74F4">
        <w:rPr>
          <w:rFonts w:ascii="Times New Roman" w:eastAsia="Times New Roman" w:hAnsi="Times New Roman" w:cs="Simplified Arabic" w:hint="cs"/>
          <w:sz w:val="32"/>
          <w:szCs w:val="32"/>
          <w:rtl/>
          <w:lang w:bidi="ar-IQ"/>
        </w:rPr>
        <w:t xml:space="preserve"> للاعبي الفئات العالية بكرة السلة على الكراس</w:t>
      </w:r>
      <w:r>
        <w:rPr>
          <w:rFonts w:ascii="Times New Roman" w:eastAsia="Times New Roman" w:hAnsi="Times New Roman" w:cs="Simplified Arabic" w:hint="cs"/>
          <w:sz w:val="32"/>
          <w:szCs w:val="32"/>
          <w:rtl/>
          <w:lang w:bidi="ar-IQ"/>
        </w:rPr>
        <w:t>ي المتحركة</w:t>
      </w:r>
      <w:r w:rsidR="00AD74F4">
        <w:rPr>
          <w:rFonts w:ascii="Times New Roman" w:eastAsia="Times New Roman" w:hAnsi="Times New Roman" w:cs="Simplified Arabic" w:hint="cs"/>
          <w:sz w:val="32"/>
          <w:szCs w:val="32"/>
          <w:rtl/>
          <w:lang w:bidi="ar-IQ"/>
        </w:rPr>
        <w:t xml:space="preserve">. </w:t>
      </w:r>
    </w:p>
    <w:p w:rsidR="00D867AE" w:rsidRDefault="00D867AE" w:rsidP="000A5908">
      <w:pPr>
        <w:spacing w:before="30" w:after="30" w:line="240" w:lineRule="auto"/>
        <w:jc w:val="lowKashida"/>
        <w:rPr>
          <w:rFonts w:ascii="Times New Roman" w:eastAsia="Times New Roman" w:hAnsi="Times New Roman" w:cs="Simplified Arabic"/>
          <w:sz w:val="32"/>
          <w:szCs w:val="32"/>
          <w:rtl/>
          <w:lang w:bidi="ar-IQ"/>
        </w:rPr>
      </w:pPr>
    </w:p>
    <w:p w:rsidR="00D867AE" w:rsidRDefault="00D867AE" w:rsidP="000A5908">
      <w:pPr>
        <w:spacing w:before="30" w:after="30" w:line="240" w:lineRule="auto"/>
        <w:jc w:val="lowKashida"/>
        <w:rPr>
          <w:rFonts w:ascii="Times New Roman" w:eastAsia="Times New Roman" w:hAnsi="Times New Roman" w:cs="Simplified Arabic"/>
          <w:sz w:val="32"/>
          <w:szCs w:val="32"/>
          <w:rtl/>
          <w:lang w:bidi="ar-IQ"/>
        </w:rPr>
      </w:pPr>
    </w:p>
    <w:p w:rsidR="00D867AE" w:rsidRDefault="00D867AE" w:rsidP="000A5908">
      <w:pPr>
        <w:spacing w:before="30" w:after="30" w:line="240" w:lineRule="auto"/>
        <w:jc w:val="lowKashida"/>
        <w:rPr>
          <w:rFonts w:ascii="Times New Roman" w:eastAsia="Times New Roman" w:hAnsi="Times New Roman" w:cs="Simplified Arabic"/>
          <w:sz w:val="32"/>
          <w:szCs w:val="32"/>
          <w:lang w:bidi="ar-IQ"/>
        </w:rPr>
      </w:pPr>
    </w:p>
    <w:p w:rsidR="00FA09FC" w:rsidRPr="00F47F8A" w:rsidRDefault="00FA09FC" w:rsidP="000A5908">
      <w:pPr>
        <w:spacing w:before="30" w:after="30" w:line="240" w:lineRule="auto"/>
        <w:jc w:val="lowKashida"/>
        <w:rPr>
          <w:rFonts w:ascii="Times New Roman" w:eastAsia="Times New Roman" w:hAnsi="Times New Roman" w:cs="Simplified Arabic"/>
          <w:sz w:val="32"/>
          <w:szCs w:val="32"/>
          <w:lang w:bidi="ar-IQ"/>
        </w:rPr>
      </w:pPr>
    </w:p>
    <w:p w:rsidR="009A69A2" w:rsidRPr="009A69A2" w:rsidRDefault="009A69A2" w:rsidP="009A69A2">
      <w:pPr>
        <w:spacing w:before="30" w:after="30" w:line="240" w:lineRule="auto"/>
        <w:jc w:val="lowKashida"/>
        <w:rPr>
          <w:rFonts w:ascii="Times New Roman" w:eastAsia="Times New Roman" w:hAnsi="Times New Roman" w:cs="Simplified Arabic"/>
          <w:b/>
          <w:bCs/>
          <w:sz w:val="32"/>
          <w:szCs w:val="32"/>
          <w:rtl/>
          <w:lang w:bidi="ar-IQ"/>
        </w:rPr>
      </w:pPr>
      <w:r w:rsidRPr="009A69A2">
        <w:rPr>
          <w:rFonts w:ascii="Times New Roman" w:eastAsia="Times New Roman" w:hAnsi="Times New Roman" w:cs="Simplified Arabic" w:hint="cs"/>
          <w:b/>
          <w:bCs/>
          <w:sz w:val="32"/>
          <w:szCs w:val="32"/>
          <w:rtl/>
          <w:lang w:bidi="ar-IQ"/>
        </w:rPr>
        <w:lastRenderedPageBreak/>
        <w:t>1-5 مجالات البحث</w:t>
      </w:r>
    </w:p>
    <w:p w:rsidR="009A69A2" w:rsidRPr="009A69A2" w:rsidRDefault="009A69A2" w:rsidP="009A69A2">
      <w:pPr>
        <w:spacing w:before="30" w:after="30" w:line="240" w:lineRule="auto"/>
        <w:jc w:val="lowKashida"/>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b/>
          <w:bCs/>
          <w:sz w:val="32"/>
          <w:szCs w:val="32"/>
          <w:rtl/>
          <w:lang w:bidi="ar-IQ"/>
        </w:rPr>
        <w:t>1-5-1 المجال البشري :</w:t>
      </w:r>
      <w:r w:rsidRPr="009A69A2">
        <w:rPr>
          <w:rFonts w:ascii="Times New Roman" w:eastAsia="Times New Roman" w:hAnsi="Times New Roman" w:cs="Simplified Arabic" w:hint="cs"/>
          <w:sz w:val="32"/>
          <w:szCs w:val="32"/>
          <w:rtl/>
          <w:lang w:bidi="ar-IQ"/>
        </w:rPr>
        <w:t xml:space="preserve"> لاعبو منتخب محافظة بابل وبغداد</w:t>
      </w:r>
      <w:r w:rsidR="00D867AE">
        <w:rPr>
          <w:rFonts w:ascii="Times New Roman" w:eastAsia="Times New Roman" w:hAnsi="Times New Roman" w:cs="Simplified Arabic" w:hint="cs"/>
          <w:sz w:val="32"/>
          <w:szCs w:val="32"/>
          <w:rtl/>
          <w:lang w:bidi="ar-IQ"/>
        </w:rPr>
        <w:t xml:space="preserve"> المتقدمين</w:t>
      </w:r>
      <w:r w:rsidRPr="009A69A2">
        <w:rPr>
          <w:rFonts w:ascii="Times New Roman" w:eastAsia="Times New Roman" w:hAnsi="Times New Roman" w:cs="Simplified Arabic" w:hint="cs"/>
          <w:sz w:val="32"/>
          <w:szCs w:val="32"/>
          <w:rtl/>
          <w:lang w:bidi="ar-IQ"/>
        </w:rPr>
        <w:t xml:space="preserve"> بكرة السلة على الكراسي المتحركة.</w:t>
      </w:r>
    </w:p>
    <w:p w:rsidR="009A69A2" w:rsidRPr="009A69A2" w:rsidRDefault="009A69A2" w:rsidP="00D867AE">
      <w:pPr>
        <w:spacing w:before="30" w:after="30" w:line="240" w:lineRule="auto"/>
        <w:jc w:val="lowKashida"/>
        <w:rPr>
          <w:rFonts w:ascii="Times New Roman" w:eastAsia="Times New Roman" w:hAnsi="Times New Roman" w:cs="Simplified Arabic"/>
          <w:sz w:val="32"/>
          <w:szCs w:val="32"/>
          <w:lang w:bidi="ar-IQ"/>
        </w:rPr>
      </w:pPr>
      <w:r w:rsidRPr="009A69A2">
        <w:rPr>
          <w:rFonts w:ascii="Times New Roman" w:eastAsia="Times New Roman" w:hAnsi="Times New Roman" w:cs="Simplified Arabic" w:hint="cs"/>
          <w:b/>
          <w:bCs/>
          <w:sz w:val="32"/>
          <w:szCs w:val="32"/>
          <w:rtl/>
          <w:lang w:bidi="ar-IQ"/>
        </w:rPr>
        <w:t>1-5-2 المجال الزماني :</w:t>
      </w:r>
      <w:r w:rsidRPr="009A69A2">
        <w:rPr>
          <w:rFonts w:ascii="Times New Roman" w:eastAsia="Times New Roman" w:hAnsi="Times New Roman" w:cs="Simplified Arabic" w:hint="cs"/>
          <w:sz w:val="32"/>
          <w:szCs w:val="32"/>
          <w:rtl/>
          <w:lang w:bidi="ar-IQ"/>
        </w:rPr>
        <w:t xml:space="preserve"> الفترة الزمنية من </w:t>
      </w:r>
      <w:r w:rsidR="00D867AE">
        <w:rPr>
          <w:rFonts w:ascii="Times New Roman" w:eastAsia="Times New Roman" w:hAnsi="Times New Roman" w:cs="Simplified Arabic" w:hint="cs"/>
          <w:sz w:val="32"/>
          <w:szCs w:val="32"/>
          <w:rtl/>
          <w:lang w:bidi="ar-IQ"/>
        </w:rPr>
        <w:t>26</w:t>
      </w:r>
      <w:r w:rsidRPr="009A69A2">
        <w:rPr>
          <w:rFonts w:ascii="Times New Roman" w:eastAsia="Times New Roman" w:hAnsi="Times New Roman" w:cs="Simplified Arabic" w:hint="cs"/>
          <w:sz w:val="32"/>
          <w:szCs w:val="32"/>
          <w:rtl/>
          <w:lang w:bidi="ar-IQ"/>
        </w:rPr>
        <w:t>/</w:t>
      </w:r>
      <w:r w:rsidR="00D867AE">
        <w:rPr>
          <w:rFonts w:ascii="Times New Roman" w:eastAsia="Times New Roman" w:hAnsi="Times New Roman" w:cs="Simplified Arabic" w:hint="cs"/>
          <w:sz w:val="32"/>
          <w:szCs w:val="32"/>
          <w:rtl/>
          <w:lang w:bidi="ar-IQ"/>
        </w:rPr>
        <w:t>6</w:t>
      </w:r>
      <w:r w:rsidRPr="009A69A2">
        <w:rPr>
          <w:rFonts w:ascii="Times New Roman" w:eastAsia="Times New Roman" w:hAnsi="Times New Roman" w:cs="Simplified Arabic" w:hint="cs"/>
          <w:sz w:val="32"/>
          <w:szCs w:val="32"/>
          <w:rtl/>
          <w:lang w:bidi="ar-IQ"/>
        </w:rPr>
        <w:t>/2012 ولغاية  20/</w:t>
      </w:r>
      <w:r w:rsidR="00AD74F4">
        <w:rPr>
          <w:rFonts w:ascii="Times New Roman" w:eastAsia="Times New Roman" w:hAnsi="Times New Roman" w:cs="Simplified Arabic" w:hint="cs"/>
          <w:sz w:val="32"/>
          <w:szCs w:val="32"/>
          <w:rtl/>
          <w:lang w:bidi="ar-IQ"/>
        </w:rPr>
        <w:t>8</w:t>
      </w:r>
      <w:r w:rsidRPr="009A69A2">
        <w:rPr>
          <w:rFonts w:ascii="Times New Roman" w:eastAsia="Times New Roman" w:hAnsi="Times New Roman" w:cs="Simplified Arabic" w:hint="cs"/>
          <w:sz w:val="32"/>
          <w:szCs w:val="32"/>
          <w:rtl/>
          <w:lang w:bidi="ar-IQ"/>
        </w:rPr>
        <w:t>/2013 .</w:t>
      </w:r>
    </w:p>
    <w:p w:rsidR="009A69A2" w:rsidRDefault="009A69A2" w:rsidP="009A69A2">
      <w:pPr>
        <w:spacing w:before="30" w:after="30" w:line="240" w:lineRule="auto"/>
        <w:jc w:val="lowKashida"/>
        <w:rPr>
          <w:rFonts w:ascii="Times New Roman" w:eastAsia="Times New Roman" w:hAnsi="Times New Roman" w:cs="Simplified Arabic"/>
          <w:sz w:val="32"/>
          <w:szCs w:val="32"/>
          <w:rtl/>
          <w:lang w:bidi="ar-IQ"/>
        </w:rPr>
      </w:pPr>
      <w:r w:rsidRPr="009A69A2">
        <w:rPr>
          <w:rFonts w:ascii="Times New Roman" w:eastAsia="Times New Roman" w:hAnsi="Times New Roman" w:cs="Simplified Arabic" w:hint="cs"/>
          <w:b/>
          <w:bCs/>
          <w:sz w:val="32"/>
          <w:szCs w:val="32"/>
          <w:rtl/>
          <w:lang w:bidi="ar-IQ"/>
        </w:rPr>
        <w:t xml:space="preserve">1-5-4 المجال المكاني : </w:t>
      </w:r>
      <w:r w:rsidRPr="009A69A2">
        <w:rPr>
          <w:rFonts w:ascii="Times New Roman" w:eastAsia="Times New Roman" w:hAnsi="Times New Roman" w:cs="Simplified Arabic" w:hint="cs"/>
          <w:sz w:val="32"/>
          <w:szCs w:val="32"/>
          <w:rtl/>
          <w:lang w:bidi="ar-IQ"/>
        </w:rPr>
        <w:t>القاعة الرياضية المغلقة (أسعد شكر) في محافظة النجف ، و(المركز التدريبي للجنة البارالمبية الوطنية العراقية) في محافظة بغداد .</w:t>
      </w:r>
    </w:p>
    <w:p w:rsidR="00D867AE" w:rsidRDefault="00D867AE" w:rsidP="009A69A2">
      <w:pPr>
        <w:spacing w:before="30" w:after="30" w:line="240" w:lineRule="auto"/>
        <w:jc w:val="lowKashida"/>
        <w:rPr>
          <w:rFonts w:ascii="Times New Roman" w:eastAsia="Times New Roman" w:hAnsi="Times New Roman" w:cs="Simplified Arabic"/>
          <w:sz w:val="32"/>
          <w:szCs w:val="32"/>
          <w:rtl/>
          <w:lang w:bidi="ar-IQ"/>
        </w:rPr>
      </w:pPr>
    </w:p>
    <w:p w:rsidR="00D867AE" w:rsidRDefault="00D867AE" w:rsidP="00D867AE">
      <w:pPr>
        <w:spacing w:before="30" w:after="30" w:line="240" w:lineRule="auto"/>
        <w:jc w:val="lowKashida"/>
        <w:rPr>
          <w:rFonts w:ascii="Times New Roman" w:eastAsia="Times New Roman" w:hAnsi="Times New Roman" w:cs="Simplified Arabic"/>
          <w:b/>
          <w:bCs/>
          <w:sz w:val="32"/>
          <w:szCs w:val="32"/>
          <w:rtl/>
          <w:lang w:bidi="ar-IQ"/>
        </w:rPr>
      </w:pPr>
      <w:r w:rsidRPr="00D867AE">
        <w:rPr>
          <w:rFonts w:ascii="Times New Roman" w:eastAsia="Times New Roman" w:hAnsi="Times New Roman" w:cs="Simplified Arabic" w:hint="cs"/>
          <w:b/>
          <w:bCs/>
          <w:sz w:val="32"/>
          <w:szCs w:val="32"/>
          <w:rtl/>
          <w:lang w:bidi="ar-IQ"/>
        </w:rPr>
        <w:t>1-6 تحديد المصطلحات :</w:t>
      </w:r>
    </w:p>
    <w:p w:rsidR="00D867AE" w:rsidRPr="003A72B2" w:rsidRDefault="00D867AE" w:rsidP="003A72B2">
      <w:pPr>
        <w:spacing w:before="10" w:line="240" w:lineRule="auto"/>
        <w:jc w:val="both"/>
        <w:rPr>
          <w:rFonts w:ascii="Simplified Arabic" w:hAnsi="Simplified Arabic" w:cs="Simplified Arabic"/>
          <w:color w:val="000000" w:themeColor="text1"/>
          <w:sz w:val="32"/>
          <w:szCs w:val="32"/>
          <w:rtl/>
        </w:rPr>
      </w:pPr>
      <w:r>
        <w:rPr>
          <w:rFonts w:ascii="Times New Roman" w:eastAsia="Times New Roman" w:hAnsi="Times New Roman" w:cs="Simplified Arabic" w:hint="cs"/>
          <w:b/>
          <w:bCs/>
          <w:sz w:val="32"/>
          <w:szCs w:val="32"/>
          <w:rtl/>
          <w:lang w:bidi="ar-IQ"/>
        </w:rPr>
        <w:t>1</w:t>
      </w:r>
      <w:r w:rsidRPr="0000275A">
        <w:rPr>
          <w:rFonts w:ascii="Times New Roman" w:eastAsia="Times New Roman" w:hAnsi="Times New Roman" w:cs="Simplified Arabic" w:hint="cs"/>
          <w:sz w:val="32"/>
          <w:szCs w:val="32"/>
          <w:rtl/>
          <w:lang w:bidi="ar-IQ"/>
        </w:rPr>
        <w:t>- تحمل القدرة :-</w:t>
      </w:r>
      <w:r w:rsidR="003A72B2" w:rsidRPr="003A72B2">
        <w:rPr>
          <w:rFonts w:ascii="Simplified Arabic" w:hAnsi="Simplified Arabic" w:cs="Simplified Arabic"/>
          <w:color w:val="000000" w:themeColor="text1"/>
          <w:sz w:val="32"/>
          <w:szCs w:val="32"/>
          <w:rtl/>
        </w:rPr>
        <w:t xml:space="preserve"> </w:t>
      </w:r>
      <w:r w:rsidR="003A72B2">
        <w:rPr>
          <w:rFonts w:ascii="Simplified Arabic" w:hAnsi="Simplified Arabic" w:cs="Simplified Arabic" w:hint="cs"/>
          <w:color w:val="000000" w:themeColor="text1"/>
          <w:sz w:val="32"/>
          <w:szCs w:val="32"/>
          <w:rtl/>
        </w:rPr>
        <w:t xml:space="preserve">وهي </w:t>
      </w:r>
      <w:r w:rsidR="003A72B2" w:rsidRPr="00A36CA2">
        <w:rPr>
          <w:rFonts w:ascii="Simplified Arabic" w:hAnsi="Simplified Arabic" w:cs="Simplified Arabic"/>
          <w:color w:val="000000" w:themeColor="text1"/>
          <w:sz w:val="32"/>
          <w:szCs w:val="32"/>
          <w:rtl/>
        </w:rPr>
        <w:t xml:space="preserve">قدرة الرياضي </w:t>
      </w:r>
      <w:r w:rsidR="003A72B2">
        <w:rPr>
          <w:rFonts w:ascii="Simplified Arabic" w:hAnsi="Simplified Arabic" w:cs="Simplified Arabic" w:hint="cs"/>
          <w:color w:val="000000" w:themeColor="text1"/>
          <w:sz w:val="32"/>
          <w:szCs w:val="32"/>
          <w:rtl/>
        </w:rPr>
        <w:t xml:space="preserve">في التغلب </w:t>
      </w:r>
      <w:r w:rsidR="003A72B2">
        <w:rPr>
          <w:rFonts w:ascii="Simplified Arabic" w:hAnsi="Simplified Arabic" w:cs="Simplified Arabic"/>
          <w:color w:val="000000" w:themeColor="text1"/>
          <w:sz w:val="32"/>
          <w:szCs w:val="32"/>
          <w:rtl/>
        </w:rPr>
        <w:t>على مقاومات خاصة</w:t>
      </w:r>
      <w:r w:rsidR="003A72B2" w:rsidRPr="00A36CA2">
        <w:rPr>
          <w:rFonts w:ascii="Simplified Arabic" w:hAnsi="Simplified Arabic" w:cs="Simplified Arabic"/>
          <w:color w:val="000000" w:themeColor="text1"/>
          <w:sz w:val="32"/>
          <w:szCs w:val="32"/>
          <w:rtl/>
        </w:rPr>
        <w:t xml:space="preserve"> عن طريق تقلص عضل</w:t>
      </w:r>
      <w:r w:rsidR="003A72B2">
        <w:rPr>
          <w:rFonts w:ascii="Simplified Arabic" w:hAnsi="Simplified Arabic" w:cs="Simplified Arabic" w:hint="cs"/>
          <w:color w:val="000000" w:themeColor="text1"/>
          <w:sz w:val="32"/>
          <w:szCs w:val="32"/>
          <w:rtl/>
        </w:rPr>
        <w:t>ي</w:t>
      </w:r>
      <w:r w:rsidR="003A72B2" w:rsidRPr="00A36CA2">
        <w:rPr>
          <w:rFonts w:ascii="Simplified Arabic" w:hAnsi="Simplified Arabic" w:cs="Simplified Arabic"/>
          <w:color w:val="000000" w:themeColor="text1"/>
          <w:sz w:val="32"/>
          <w:szCs w:val="32"/>
          <w:rtl/>
        </w:rPr>
        <w:t xml:space="preserve"> عالي السرعة لأطول مدة زمنية ممكنة في السباق والمنافسة</w:t>
      </w:r>
      <w:r w:rsidR="003A72B2">
        <w:rPr>
          <w:rFonts w:ascii="Simplified Arabic" w:hAnsi="Simplified Arabic" w:cs="Simplified Arabic" w:hint="cs"/>
          <w:color w:val="000000" w:themeColor="text1"/>
          <w:sz w:val="32"/>
          <w:szCs w:val="32"/>
          <w:rtl/>
        </w:rPr>
        <w:t>"</w:t>
      </w:r>
      <w:r w:rsidR="003A72B2" w:rsidRPr="00A36CA2">
        <w:rPr>
          <w:rFonts w:ascii="Simplified Arabic" w:hAnsi="Simplified Arabic" w:cs="Simplified Arabic"/>
          <w:color w:val="000000" w:themeColor="text1"/>
          <w:sz w:val="32"/>
          <w:szCs w:val="32"/>
          <w:vertAlign w:val="superscript"/>
          <w:rtl/>
        </w:rPr>
        <w:t>(</w:t>
      </w:r>
      <w:r w:rsidR="003A72B2" w:rsidRPr="00A36CA2">
        <w:rPr>
          <w:rStyle w:val="ab"/>
          <w:rFonts w:ascii="Simplified Arabic" w:hAnsi="Simplified Arabic" w:cs="Simplified Arabic"/>
          <w:color w:val="000000" w:themeColor="text1"/>
          <w:sz w:val="32"/>
          <w:szCs w:val="32"/>
          <w:rtl/>
        </w:rPr>
        <w:footnoteReference w:id="3"/>
      </w:r>
      <w:r w:rsidR="003A72B2" w:rsidRPr="00A36CA2">
        <w:rPr>
          <w:rFonts w:ascii="Simplified Arabic" w:hAnsi="Simplified Arabic" w:cs="Simplified Arabic"/>
          <w:color w:val="000000" w:themeColor="text1"/>
          <w:sz w:val="32"/>
          <w:szCs w:val="32"/>
          <w:vertAlign w:val="superscript"/>
          <w:rtl/>
        </w:rPr>
        <w:t>)</w:t>
      </w:r>
      <w:r w:rsidR="003A72B2" w:rsidRPr="00A36CA2">
        <w:rPr>
          <w:rFonts w:ascii="Simplified Arabic" w:hAnsi="Simplified Arabic" w:cs="Simplified Arabic"/>
          <w:color w:val="000000" w:themeColor="text1"/>
          <w:sz w:val="32"/>
          <w:szCs w:val="32"/>
          <w:rtl/>
        </w:rPr>
        <w:t>.</w:t>
      </w:r>
    </w:p>
    <w:p w:rsidR="004809B0" w:rsidRPr="00293FA1" w:rsidRDefault="0000275A" w:rsidP="004809B0">
      <w:pPr>
        <w:pStyle w:val="a9"/>
        <w:rPr>
          <w:rFonts w:ascii="Simplified Arabic" w:hAnsi="Simplified Arabic" w:cs="Simplified Arabic"/>
        </w:rPr>
      </w:pPr>
      <w:r>
        <w:rPr>
          <w:rFonts w:ascii="Simplified Arabic" w:hAnsi="Simplified Arabic" w:cs="Simplified Arabic" w:hint="cs"/>
          <w:sz w:val="32"/>
          <w:szCs w:val="32"/>
          <w:rtl/>
          <w:lang w:bidi="ar-IQ"/>
        </w:rPr>
        <w:t xml:space="preserve">2- الفئات العالية :- وهم الفئات (3 - 3.5 - 4 - 4.5) الذين تكون شدة اصاباتهم اقل من لاعبي الفئات الاخرى بكرة السلة على الكراسي المتحركة ، </w:t>
      </w:r>
      <w:r w:rsidR="004809B0">
        <w:rPr>
          <w:rFonts w:ascii="Simplified Arabic" w:hAnsi="Simplified Arabic" w:cs="Simplified Arabic" w:hint="cs"/>
          <w:sz w:val="32"/>
          <w:szCs w:val="32"/>
          <w:rtl/>
          <w:lang w:bidi="ar-IQ"/>
        </w:rPr>
        <w:t>وعلى هذا الاساس يتم تحديد</w:t>
      </w:r>
      <w:r>
        <w:rPr>
          <w:rFonts w:ascii="Simplified Arabic" w:hAnsi="Simplified Arabic" w:cs="Simplified Arabic" w:hint="cs"/>
          <w:sz w:val="32"/>
          <w:szCs w:val="32"/>
          <w:rtl/>
          <w:lang w:bidi="ar-IQ"/>
        </w:rPr>
        <w:t xml:space="preserve"> فئات لاعبي كرة السلة على الكراسي المتحركة </w:t>
      </w:r>
      <w:r w:rsidR="004809B0">
        <w:rPr>
          <w:rFonts w:ascii="Simplified Arabic" w:hAnsi="Simplified Arabic" w:cs="Simplified Arabic" w:hint="cs"/>
          <w:sz w:val="32"/>
          <w:szCs w:val="32"/>
          <w:rtl/>
          <w:lang w:bidi="ar-IQ"/>
        </w:rPr>
        <w:t>ابتداء من الفئة (1) وحتى الفئة (4.5)</w:t>
      </w:r>
      <w:r w:rsidR="004809B0" w:rsidRPr="00293FA1">
        <w:rPr>
          <w:rFonts w:ascii="Simplified Arabic" w:hAnsi="Simplified Arabic" w:cs="Simplified Arabic"/>
          <w:vertAlign w:val="superscript"/>
          <w:rtl/>
        </w:rPr>
        <w:t xml:space="preserve"> </w:t>
      </w:r>
      <w:r w:rsidR="004809B0" w:rsidRPr="004809B0">
        <w:rPr>
          <w:rFonts w:ascii="Simplified Arabic" w:hAnsi="Simplified Arabic" w:cs="Simplified Arabic"/>
          <w:sz w:val="32"/>
          <w:szCs w:val="32"/>
          <w:vertAlign w:val="superscript"/>
          <w:rtl/>
          <w:lang w:bidi="ar-IQ"/>
        </w:rPr>
        <w:footnoteReference w:customMarkFollows="1" w:id="4"/>
        <w:t>(2)</w:t>
      </w:r>
      <w:r w:rsidR="004809B0">
        <w:rPr>
          <w:rFonts w:ascii="Simplified Arabic" w:hAnsi="Simplified Arabic" w:cs="Simplified Arabic" w:hint="cs"/>
          <w:sz w:val="32"/>
          <w:szCs w:val="32"/>
          <w:vertAlign w:val="superscript"/>
          <w:rtl/>
          <w:lang w:bidi="ar-IQ"/>
        </w:rPr>
        <w:t>.</w:t>
      </w:r>
      <w:r w:rsidR="004809B0" w:rsidRPr="00DC27CB">
        <w:rPr>
          <w:rFonts w:ascii="Simplified Arabic" w:hAnsi="Simplified Arabic" w:cs="Simplified Arabic"/>
          <w:sz w:val="32"/>
          <w:szCs w:val="32"/>
          <w:rtl/>
          <w:lang w:bidi="ar-IQ"/>
        </w:rPr>
        <w:t xml:space="preserve"> </w:t>
      </w:r>
    </w:p>
    <w:p w:rsidR="009A69A2" w:rsidRDefault="009A69A2" w:rsidP="0000275A">
      <w:pPr>
        <w:rPr>
          <w:rFonts w:ascii="Simplified Arabic" w:hAnsi="Simplified Arabic" w:cs="Simplified Arabic"/>
          <w:sz w:val="32"/>
          <w:szCs w:val="32"/>
          <w:rtl/>
          <w:lang w:bidi="ar-IQ"/>
        </w:rPr>
      </w:pPr>
    </w:p>
    <w:p w:rsidR="003A72B2" w:rsidRDefault="003A72B2" w:rsidP="0000275A">
      <w:pPr>
        <w:rPr>
          <w:rFonts w:ascii="Simplified Arabic" w:hAnsi="Simplified Arabic" w:cs="Simplified Arabic"/>
          <w:sz w:val="32"/>
          <w:szCs w:val="32"/>
          <w:rtl/>
          <w:lang w:bidi="ar-IQ"/>
        </w:rPr>
      </w:pPr>
    </w:p>
    <w:p w:rsidR="003A72B2" w:rsidRDefault="003A72B2" w:rsidP="0000275A">
      <w:pPr>
        <w:rPr>
          <w:rFonts w:ascii="Simplified Arabic" w:hAnsi="Simplified Arabic" w:cs="Simplified Arabic"/>
          <w:sz w:val="32"/>
          <w:szCs w:val="32"/>
          <w:rtl/>
          <w:lang w:bidi="ar-IQ"/>
        </w:rPr>
      </w:pPr>
    </w:p>
    <w:p w:rsidR="00AD3119" w:rsidRDefault="00AD3119" w:rsidP="0000275A">
      <w:pPr>
        <w:rPr>
          <w:rFonts w:ascii="Simplified Arabic" w:hAnsi="Simplified Arabic" w:cs="Simplified Arabic"/>
          <w:sz w:val="32"/>
          <w:szCs w:val="32"/>
          <w:rtl/>
          <w:lang w:bidi="ar-IQ"/>
        </w:rPr>
      </w:pPr>
    </w:p>
    <w:p w:rsidR="00AD3119" w:rsidRPr="004809B0" w:rsidRDefault="00AD3119" w:rsidP="0000275A">
      <w:pPr>
        <w:rPr>
          <w:rFonts w:ascii="Simplified Arabic" w:hAnsi="Simplified Arabic" w:cs="Simplified Arabic"/>
          <w:sz w:val="32"/>
          <w:szCs w:val="32"/>
          <w:rtl/>
          <w:lang w:bidi="ar-IQ"/>
        </w:rPr>
      </w:pPr>
    </w:p>
    <w:p w:rsidR="009A69A2" w:rsidRPr="00DA50C9" w:rsidRDefault="009A69A2" w:rsidP="009A69A2">
      <w:pPr>
        <w:jc w:val="center"/>
        <w:rPr>
          <w:rFonts w:cs="Simplified Arabic"/>
          <w:b/>
          <w:bCs/>
          <w:sz w:val="96"/>
          <w:szCs w:val="96"/>
          <w:rtl/>
        </w:rPr>
      </w:pPr>
      <w:r w:rsidRPr="00DA50C9">
        <w:rPr>
          <w:rFonts w:cs="Simplified Arabic" w:hint="cs"/>
          <w:b/>
          <w:bCs/>
          <w:sz w:val="96"/>
          <w:szCs w:val="96"/>
          <w:rtl/>
        </w:rPr>
        <w:lastRenderedPageBreak/>
        <w:t>الباب الثاني</w:t>
      </w:r>
    </w:p>
    <w:p w:rsidR="009A69A2" w:rsidRPr="005653C7" w:rsidRDefault="009A69A2" w:rsidP="009A69A2">
      <w:pPr>
        <w:rPr>
          <w:rFonts w:ascii="Simplified Arabic" w:hAnsi="Simplified Arabic" w:cs="Simplified Arabic"/>
          <w:b/>
          <w:bCs/>
          <w:sz w:val="32"/>
          <w:szCs w:val="32"/>
          <w:lang w:bidi="ar-IQ"/>
        </w:rPr>
      </w:pPr>
      <w:r w:rsidRPr="009A69A2">
        <w:rPr>
          <w:rFonts w:hint="cs"/>
          <w:color w:val="000000"/>
          <w:sz w:val="32"/>
          <w:szCs w:val="32"/>
          <w:rtl/>
        </w:rPr>
        <w:t>2</w:t>
      </w:r>
      <w:r>
        <w:rPr>
          <w:rFonts w:ascii="Simplified Arabic" w:hAnsi="Simplified Arabic" w:cs="Simplified Arabic" w:hint="cs"/>
          <w:b/>
          <w:bCs/>
          <w:sz w:val="32"/>
          <w:szCs w:val="32"/>
          <w:rtl/>
          <w:lang w:bidi="ar-IQ"/>
        </w:rPr>
        <w:t>-</w:t>
      </w:r>
      <w:r w:rsidRPr="005653C7">
        <w:rPr>
          <w:rFonts w:ascii="Simplified Arabic" w:hAnsi="Simplified Arabic" w:cs="Simplified Arabic"/>
          <w:b/>
          <w:bCs/>
          <w:sz w:val="32"/>
          <w:szCs w:val="32"/>
          <w:rtl/>
          <w:lang w:bidi="ar-IQ"/>
        </w:rPr>
        <w:t xml:space="preserve">  الدراسات النظرية والدراسات السابقة </w:t>
      </w:r>
      <w:r>
        <w:rPr>
          <w:rFonts w:ascii="Simplified Arabic" w:hAnsi="Simplified Arabic" w:cs="Simplified Arabic" w:hint="cs"/>
          <w:b/>
          <w:bCs/>
          <w:sz w:val="32"/>
          <w:szCs w:val="32"/>
          <w:rtl/>
          <w:lang w:bidi="ar-IQ"/>
        </w:rPr>
        <w:t>.</w:t>
      </w:r>
    </w:p>
    <w:p w:rsidR="009A69A2" w:rsidRPr="005653C7" w:rsidRDefault="009A69A2" w:rsidP="009A69A2">
      <w:pPr>
        <w:rPr>
          <w:rFonts w:ascii="Simplified Arabic" w:hAnsi="Simplified Arabic" w:cs="Simplified Arabic"/>
          <w:b/>
          <w:bCs/>
          <w:sz w:val="32"/>
          <w:szCs w:val="32"/>
          <w:rtl/>
          <w:lang w:bidi="ar-IQ"/>
        </w:rPr>
      </w:pPr>
      <w:r>
        <w:rPr>
          <w:rFonts w:ascii="Simplified Arabic" w:hAnsi="Simplified Arabic" w:cs="Simplified Arabic"/>
          <w:b/>
          <w:bCs/>
          <w:sz w:val="32"/>
          <w:szCs w:val="32"/>
          <w:rtl/>
          <w:lang w:bidi="ar-IQ"/>
        </w:rPr>
        <w:t>2</w:t>
      </w:r>
      <w:r>
        <w:rPr>
          <w:rFonts w:ascii="Simplified Arabic" w:hAnsi="Simplified Arabic" w:cs="Simplified Arabic" w:hint="cs"/>
          <w:b/>
          <w:bCs/>
          <w:sz w:val="32"/>
          <w:szCs w:val="32"/>
          <w:rtl/>
          <w:lang w:bidi="ar-IQ"/>
        </w:rPr>
        <w:t>-</w:t>
      </w:r>
      <w:r>
        <w:rPr>
          <w:rFonts w:ascii="Simplified Arabic" w:hAnsi="Simplified Arabic" w:cs="Simplified Arabic"/>
          <w:b/>
          <w:bCs/>
          <w:sz w:val="32"/>
          <w:szCs w:val="32"/>
          <w:rtl/>
          <w:lang w:bidi="ar-IQ"/>
        </w:rPr>
        <w:t xml:space="preserve">1 الدراسات النظرية </w:t>
      </w:r>
      <w:r>
        <w:rPr>
          <w:rFonts w:ascii="Simplified Arabic" w:hAnsi="Simplified Arabic" w:cs="Simplified Arabic" w:hint="cs"/>
          <w:b/>
          <w:bCs/>
          <w:sz w:val="32"/>
          <w:szCs w:val="32"/>
          <w:rtl/>
          <w:lang w:bidi="ar-IQ"/>
        </w:rPr>
        <w:t>.</w:t>
      </w:r>
    </w:p>
    <w:p w:rsidR="009A69A2" w:rsidRDefault="009A69A2" w:rsidP="009A69A2">
      <w:pPr>
        <w:spacing w:before="10" w:line="240" w:lineRule="auto"/>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2-1-2 </w:t>
      </w:r>
      <w:r>
        <w:rPr>
          <w:rFonts w:ascii="Simplified Arabic" w:hAnsi="Simplified Arabic" w:cs="Simplified Arabic"/>
          <w:b/>
          <w:bCs/>
          <w:sz w:val="32"/>
          <w:szCs w:val="32"/>
          <w:rtl/>
          <w:lang w:bidi="ar-IQ"/>
        </w:rPr>
        <w:t>كرة السلة على الكراسي المتحركة</w:t>
      </w:r>
      <w:r>
        <w:rPr>
          <w:rFonts w:ascii="Simplified Arabic" w:hAnsi="Simplified Arabic" w:cs="Simplified Arabic" w:hint="cs"/>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2-1-2 </w:t>
      </w:r>
      <w:r w:rsidRPr="00DC27CB">
        <w:rPr>
          <w:rFonts w:ascii="Simplified Arabic" w:hAnsi="Simplified Arabic" w:cs="Simplified Arabic"/>
          <w:b/>
          <w:bCs/>
          <w:sz w:val="32"/>
          <w:szCs w:val="32"/>
          <w:rtl/>
          <w:lang w:bidi="ar-IQ"/>
        </w:rPr>
        <w:t>التصنيف الطبي لمستخدمي الكراسي المتحركة (</w:t>
      </w:r>
      <w:r w:rsidRPr="00DC27CB">
        <w:rPr>
          <w:rFonts w:ascii="Simplified Arabic" w:hAnsi="Simplified Arabic" w:cs="Simplified Arabic"/>
          <w:b/>
          <w:bCs/>
          <w:sz w:val="32"/>
          <w:szCs w:val="32"/>
          <w:lang w:bidi="ar-IQ"/>
        </w:rPr>
        <w:t xml:space="preserve">iswwsf </w:t>
      </w:r>
      <w:r w:rsidRPr="00DC27CB">
        <w:rPr>
          <w:rFonts w:ascii="Simplified Arabic" w:hAnsi="Simplified Arabic" w:cs="Simplified Arabic"/>
          <w:b/>
          <w:bCs/>
          <w:sz w:val="32"/>
          <w:szCs w:val="32"/>
          <w:rtl/>
          <w:lang w:bidi="ar-IQ"/>
        </w:rPr>
        <w:t xml:space="preserve"> )</w:t>
      </w:r>
      <w:r>
        <w:rPr>
          <w:rFonts w:ascii="Simplified Arabic" w:hAnsi="Simplified Arabic" w:cs="Simplified Arabic" w:hint="cs"/>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2-1-3 </w:t>
      </w:r>
      <w:r w:rsidRPr="00DC27CB">
        <w:rPr>
          <w:rFonts w:ascii="Simplified Arabic" w:hAnsi="Simplified Arabic" w:cs="Simplified Arabic"/>
          <w:b/>
          <w:bCs/>
          <w:sz w:val="32"/>
          <w:szCs w:val="32"/>
          <w:rtl/>
          <w:lang w:bidi="ar-IQ"/>
        </w:rPr>
        <w:t xml:space="preserve"> التصنيف الطبي للاعبي كرة السلة على الكراسي المتحركة</w:t>
      </w:r>
      <w:r>
        <w:rPr>
          <w:rFonts w:ascii="Simplified Arabic" w:hAnsi="Simplified Arabic" w:cs="Simplified Arabic" w:hint="cs"/>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2-1-4 </w:t>
      </w:r>
      <w:r w:rsidRPr="00DC27CB">
        <w:rPr>
          <w:rFonts w:ascii="Simplified Arabic" w:hAnsi="Simplified Arabic" w:cs="Simplified Arabic"/>
          <w:b/>
          <w:bCs/>
          <w:sz w:val="32"/>
          <w:szCs w:val="32"/>
          <w:rtl/>
          <w:lang w:bidi="ar-IQ"/>
        </w:rPr>
        <w:t xml:space="preserve">  الصفات والقدرات البدنية للاعبي كرة السلة على الكراسي المتحركة</w:t>
      </w:r>
      <w:r>
        <w:rPr>
          <w:rFonts w:ascii="Simplified Arabic" w:hAnsi="Simplified Arabic" w:cs="Simplified Arabic" w:hint="cs"/>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b/>
          <w:bCs/>
          <w:color w:val="000000" w:themeColor="text1"/>
          <w:sz w:val="32"/>
          <w:szCs w:val="32"/>
          <w:rtl/>
        </w:rPr>
      </w:pPr>
      <w:r>
        <w:rPr>
          <w:rFonts w:ascii="Simplified Arabic" w:hAnsi="Simplified Arabic" w:cs="Simplified Arabic" w:hint="cs"/>
          <w:b/>
          <w:bCs/>
          <w:color w:val="000000" w:themeColor="text1"/>
          <w:sz w:val="32"/>
          <w:szCs w:val="32"/>
          <w:rtl/>
        </w:rPr>
        <w:t>2</w:t>
      </w:r>
      <w:r>
        <w:rPr>
          <w:rFonts w:ascii="Simplified Arabic" w:hAnsi="Simplified Arabic" w:cs="Simplified Arabic" w:hint="cs"/>
          <w:b/>
          <w:bCs/>
          <w:color w:val="000000" w:themeColor="text1"/>
          <w:sz w:val="32"/>
          <w:szCs w:val="32"/>
          <w:rtl/>
          <w:lang w:bidi="ar-IQ"/>
        </w:rPr>
        <w:t>-1-5</w:t>
      </w:r>
      <w:r w:rsidRPr="00A36CA2">
        <w:rPr>
          <w:rFonts w:ascii="Simplified Arabic" w:hAnsi="Simplified Arabic" w:cs="Simplified Arabic"/>
          <w:b/>
          <w:bCs/>
          <w:color w:val="000000" w:themeColor="text1"/>
          <w:sz w:val="32"/>
          <w:szCs w:val="32"/>
          <w:rtl/>
        </w:rPr>
        <w:t xml:space="preserve">   تحمل القدرة</w:t>
      </w:r>
      <w:r>
        <w:rPr>
          <w:rFonts w:ascii="Simplified Arabic" w:hAnsi="Simplified Arabic" w:cs="Simplified Arabic" w:hint="cs"/>
          <w:b/>
          <w:bCs/>
          <w:color w:val="000000" w:themeColor="text1"/>
          <w:sz w:val="32"/>
          <w:szCs w:val="32"/>
          <w:rtl/>
        </w:rPr>
        <w:t xml:space="preserve"> .</w:t>
      </w:r>
    </w:p>
    <w:p w:rsidR="009A69A2" w:rsidRPr="00A36CA2" w:rsidRDefault="009A69A2" w:rsidP="009A69A2">
      <w:pPr>
        <w:spacing w:before="10" w:line="240" w:lineRule="auto"/>
        <w:jc w:val="lowKashida"/>
        <w:rPr>
          <w:rFonts w:ascii="Simplified Arabic" w:hAnsi="Simplified Arabic" w:cs="Simplified Arabic"/>
          <w:b/>
          <w:bCs/>
          <w:color w:val="000000" w:themeColor="text1"/>
          <w:sz w:val="32"/>
          <w:szCs w:val="32"/>
          <w:rtl/>
        </w:rPr>
      </w:pPr>
      <w:r>
        <w:rPr>
          <w:rFonts w:ascii="Simplified Arabic" w:hAnsi="Simplified Arabic" w:cs="Simplified Arabic" w:hint="cs"/>
          <w:b/>
          <w:bCs/>
          <w:color w:val="000000" w:themeColor="text1"/>
          <w:sz w:val="32"/>
          <w:szCs w:val="32"/>
          <w:rtl/>
        </w:rPr>
        <w:t>2-1-6</w:t>
      </w:r>
      <w:r w:rsidRPr="00A36CA2">
        <w:rPr>
          <w:rFonts w:ascii="Simplified Arabic" w:hAnsi="Simplified Arabic" w:cs="Simplified Arabic"/>
          <w:b/>
          <w:bCs/>
          <w:color w:val="000000" w:themeColor="text1"/>
          <w:sz w:val="32"/>
          <w:szCs w:val="32"/>
          <w:rtl/>
        </w:rPr>
        <w:t xml:space="preserve">  نظريات تدريب تحمل القدرة</w:t>
      </w:r>
      <w:r>
        <w:rPr>
          <w:rFonts w:ascii="Simplified Arabic" w:hAnsi="Simplified Arabic" w:cs="Simplified Arabic" w:hint="cs"/>
          <w:b/>
          <w:bCs/>
          <w:color w:val="000000" w:themeColor="text1"/>
          <w:sz w:val="32"/>
          <w:szCs w:val="32"/>
          <w:rtl/>
        </w:rPr>
        <w:t xml:space="preserve"> .</w:t>
      </w:r>
    </w:p>
    <w:p w:rsidR="009A69A2" w:rsidRPr="00DC27CB" w:rsidRDefault="009A69A2" w:rsidP="009A69A2">
      <w:pPr>
        <w:spacing w:before="10" w:line="240" w:lineRule="auto"/>
        <w:jc w:val="lowKashida"/>
        <w:rPr>
          <w:rFonts w:ascii="Simplified Arabic" w:hAnsi="Simplified Arabic" w:cs="Simplified Arabic"/>
          <w:color w:val="333333"/>
          <w:sz w:val="32"/>
          <w:szCs w:val="32"/>
          <w:rtl/>
        </w:rPr>
      </w:pPr>
      <w:r>
        <w:rPr>
          <w:rFonts w:ascii="Simplified Arabic" w:hAnsi="Simplified Arabic" w:cs="Simplified Arabic" w:hint="cs"/>
          <w:b/>
          <w:bCs/>
          <w:color w:val="333333"/>
          <w:sz w:val="32"/>
          <w:szCs w:val="32"/>
          <w:rtl/>
        </w:rPr>
        <w:t>2</w:t>
      </w:r>
      <w:r>
        <w:rPr>
          <w:rFonts w:ascii="Simplified Arabic" w:hAnsi="Simplified Arabic" w:cs="Simplified Arabic" w:hint="cs"/>
          <w:b/>
          <w:bCs/>
          <w:color w:val="000000" w:themeColor="text1"/>
          <w:sz w:val="32"/>
          <w:szCs w:val="32"/>
          <w:rtl/>
        </w:rPr>
        <w:t>-</w:t>
      </w:r>
      <w:r w:rsidRPr="004C6010">
        <w:rPr>
          <w:rFonts w:ascii="Simplified Arabic" w:hAnsi="Simplified Arabic" w:cs="Simplified Arabic" w:hint="cs"/>
          <w:b/>
          <w:bCs/>
          <w:color w:val="000000" w:themeColor="text1"/>
          <w:sz w:val="32"/>
          <w:szCs w:val="32"/>
          <w:rtl/>
        </w:rPr>
        <w:t>1</w:t>
      </w:r>
      <w:r>
        <w:rPr>
          <w:rFonts w:ascii="Simplified Arabic" w:hAnsi="Simplified Arabic" w:cs="Simplified Arabic" w:hint="cs"/>
          <w:b/>
          <w:bCs/>
          <w:color w:val="000000" w:themeColor="text1"/>
          <w:sz w:val="32"/>
          <w:szCs w:val="32"/>
          <w:rtl/>
        </w:rPr>
        <w:t>-</w:t>
      </w:r>
      <w:r w:rsidRPr="004C6010">
        <w:rPr>
          <w:rFonts w:ascii="Simplified Arabic" w:hAnsi="Simplified Arabic" w:cs="Simplified Arabic" w:hint="cs"/>
          <w:b/>
          <w:bCs/>
          <w:color w:val="000000" w:themeColor="text1"/>
          <w:sz w:val="32"/>
          <w:szCs w:val="32"/>
          <w:rtl/>
        </w:rPr>
        <w:t>7 أهمية</w:t>
      </w:r>
      <w:r w:rsidRPr="004C6010">
        <w:rPr>
          <w:rFonts w:ascii="Simplified Arabic" w:hAnsi="Simplified Arabic" w:cs="Simplified Arabic"/>
          <w:b/>
          <w:bCs/>
          <w:color w:val="000000" w:themeColor="text1"/>
          <w:sz w:val="32"/>
          <w:szCs w:val="32"/>
          <w:rtl/>
        </w:rPr>
        <w:t xml:space="preserve"> تحمل القدرة للاعبي كرة السلة على الكراسي المتحركة </w:t>
      </w:r>
      <w:r>
        <w:rPr>
          <w:rFonts w:ascii="Simplified Arabic" w:hAnsi="Simplified Arabic" w:cs="Simplified Arabic" w:hint="cs"/>
          <w:b/>
          <w:bCs/>
          <w:color w:val="000000" w:themeColor="text1"/>
          <w:sz w:val="32"/>
          <w:szCs w:val="32"/>
          <w:rtl/>
        </w:rPr>
        <w:t>.</w:t>
      </w:r>
    </w:p>
    <w:p w:rsidR="009A69A2" w:rsidRPr="00DC27CB" w:rsidRDefault="009A69A2" w:rsidP="009A69A2">
      <w:pPr>
        <w:spacing w:before="10" w:line="240" w:lineRule="auto"/>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2-1-8 </w:t>
      </w:r>
      <w:r w:rsidRPr="00DC27CB">
        <w:rPr>
          <w:rFonts w:ascii="Simplified Arabic" w:hAnsi="Simplified Arabic" w:cs="Simplified Arabic"/>
          <w:b/>
          <w:bCs/>
          <w:sz w:val="32"/>
          <w:szCs w:val="32"/>
          <w:rtl/>
        </w:rPr>
        <w:t xml:space="preserve"> الإدراك الحس ــ حركي</w:t>
      </w:r>
      <w:r>
        <w:rPr>
          <w:rFonts w:ascii="Simplified Arabic" w:hAnsi="Simplified Arabic" w:cs="Simplified Arabic" w:hint="cs"/>
          <w:b/>
          <w:bCs/>
          <w:sz w:val="32"/>
          <w:szCs w:val="32"/>
          <w:rtl/>
        </w:rPr>
        <w:t>.</w:t>
      </w:r>
    </w:p>
    <w:p w:rsidR="009A69A2" w:rsidRPr="004C6010" w:rsidRDefault="009A69A2" w:rsidP="009A69A2">
      <w:pPr>
        <w:spacing w:before="10" w:line="240" w:lineRule="auto"/>
        <w:jc w:val="lowKashida"/>
        <w:rPr>
          <w:rFonts w:ascii="Simplified Arabic" w:hAnsi="Simplified Arabic" w:cs="Simplified Arabic"/>
          <w:b/>
          <w:bCs/>
          <w:sz w:val="32"/>
          <w:szCs w:val="32"/>
          <w:rtl/>
        </w:rPr>
      </w:pPr>
      <w:r w:rsidRPr="004C6010">
        <w:rPr>
          <w:rFonts w:ascii="Simplified Arabic" w:hAnsi="Simplified Arabic" w:cs="Simplified Arabic" w:hint="cs"/>
          <w:b/>
          <w:bCs/>
          <w:sz w:val="32"/>
          <w:szCs w:val="32"/>
          <w:rtl/>
        </w:rPr>
        <w:t>2</w:t>
      </w:r>
      <w:r>
        <w:rPr>
          <w:rFonts w:ascii="Simplified Arabic" w:hAnsi="Simplified Arabic" w:cs="Simplified Arabic" w:hint="cs"/>
          <w:b/>
          <w:bCs/>
          <w:sz w:val="32"/>
          <w:szCs w:val="32"/>
          <w:rtl/>
        </w:rPr>
        <w:t>-</w:t>
      </w:r>
      <w:r w:rsidRPr="004C6010">
        <w:rPr>
          <w:rFonts w:ascii="Simplified Arabic" w:hAnsi="Simplified Arabic" w:cs="Simplified Arabic" w:hint="cs"/>
          <w:b/>
          <w:bCs/>
          <w:sz w:val="32"/>
          <w:szCs w:val="32"/>
          <w:rtl/>
        </w:rPr>
        <w:t>1</w:t>
      </w:r>
      <w:r>
        <w:rPr>
          <w:rFonts w:ascii="Simplified Arabic" w:hAnsi="Simplified Arabic" w:cs="Simplified Arabic" w:hint="cs"/>
          <w:b/>
          <w:bCs/>
          <w:sz w:val="32"/>
          <w:szCs w:val="32"/>
          <w:rtl/>
        </w:rPr>
        <w:t>-</w:t>
      </w:r>
      <w:r w:rsidRPr="004C6010">
        <w:rPr>
          <w:rFonts w:ascii="Simplified Arabic" w:hAnsi="Simplified Arabic" w:cs="Simplified Arabic" w:hint="cs"/>
          <w:b/>
          <w:bCs/>
          <w:sz w:val="32"/>
          <w:szCs w:val="32"/>
          <w:rtl/>
        </w:rPr>
        <w:t>9</w:t>
      </w:r>
      <w:r w:rsidRPr="004C6010">
        <w:rPr>
          <w:rFonts w:ascii="Simplified Arabic" w:hAnsi="Simplified Arabic" w:cs="Simplified Arabic"/>
          <w:b/>
          <w:bCs/>
          <w:sz w:val="32"/>
          <w:szCs w:val="32"/>
          <w:rtl/>
        </w:rPr>
        <w:t xml:space="preserve">  كيف يحدث الإدراك الحس ــ حركي </w:t>
      </w:r>
      <w:r>
        <w:rPr>
          <w:rFonts w:ascii="Simplified Arabic" w:hAnsi="Simplified Arabic" w:cs="Simplified Arabic" w:hint="cs"/>
          <w:b/>
          <w:bCs/>
          <w:sz w:val="32"/>
          <w:szCs w:val="32"/>
          <w:rtl/>
        </w:rPr>
        <w:t>.</w:t>
      </w:r>
    </w:p>
    <w:p w:rsidR="009A69A2" w:rsidRPr="004C6010" w:rsidRDefault="009A69A2" w:rsidP="009A69A2">
      <w:pPr>
        <w:spacing w:before="10" w:line="240" w:lineRule="auto"/>
        <w:jc w:val="lowKashida"/>
        <w:rPr>
          <w:rFonts w:ascii="Simplified Arabic" w:hAnsi="Simplified Arabic" w:cs="Simplified Arabic"/>
          <w:b/>
          <w:bCs/>
          <w:sz w:val="32"/>
          <w:szCs w:val="32"/>
          <w:rtl/>
        </w:rPr>
      </w:pPr>
      <w:r w:rsidRPr="004C6010">
        <w:rPr>
          <w:rFonts w:ascii="Simplified Arabic" w:hAnsi="Simplified Arabic" w:cs="Simplified Arabic" w:hint="cs"/>
          <w:b/>
          <w:bCs/>
          <w:sz w:val="32"/>
          <w:szCs w:val="32"/>
          <w:rtl/>
        </w:rPr>
        <w:t>2</w:t>
      </w:r>
      <w:r>
        <w:rPr>
          <w:rFonts w:ascii="Simplified Arabic" w:hAnsi="Simplified Arabic" w:cs="Simplified Arabic" w:hint="cs"/>
          <w:b/>
          <w:bCs/>
          <w:sz w:val="32"/>
          <w:szCs w:val="32"/>
          <w:rtl/>
        </w:rPr>
        <w:t>-</w:t>
      </w:r>
      <w:r w:rsidRPr="004C6010">
        <w:rPr>
          <w:rFonts w:ascii="Simplified Arabic" w:hAnsi="Simplified Arabic" w:cs="Simplified Arabic" w:hint="cs"/>
          <w:b/>
          <w:bCs/>
          <w:sz w:val="32"/>
          <w:szCs w:val="32"/>
          <w:rtl/>
        </w:rPr>
        <w:t>1</w:t>
      </w:r>
      <w:r>
        <w:rPr>
          <w:rFonts w:ascii="Simplified Arabic" w:hAnsi="Simplified Arabic" w:cs="Simplified Arabic" w:hint="cs"/>
          <w:b/>
          <w:bCs/>
          <w:sz w:val="32"/>
          <w:szCs w:val="32"/>
          <w:rtl/>
        </w:rPr>
        <w:t>-</w:t>
      </w:r>
      <w:r w:rsidRPr="004C6010">
        <w:rPr>
          <w:rFonts w:ascii="Simplified Arabic" w:hAnsi="Simplified Arabic" w:cs="Simplified Arabic" w:hint="cs"/>
          <w:b/>
          <w:bCs/>
          <w:sz w:val="32"/>
          <w:szCs w:val="32"/>
          <w:rtl/>
        </w:rPr>
        <w:t xml:space="preserve">10 </w:t>
      </w:r>
      <w:r w:rsidRPr="004C6010">
        <w:rPr>
          <w:rFonts w:ascii="Simplified Arabic" w:hAnsi="Simplified Arabic" w:cs="Simplified Arabic"/>
          <w:b/>
          <w:bCs/>
          <w:sz w:val="32"/>
          <w:szCs w:val="32"/>
          <w:rtl/>
        </w:rPr>
        <w:t xml:space="preserve">المدركات الحسية الخاصة بلعبة </w:t>
      </w:r>
      <w:r>
        <w:rPr>
          <w:rFonts w:ascii="Simplified Arabic" w:hAnsi="Simplified Arabic" w:cs="Simplified Arabic"/>
          <w:b/>
          <w:bCs/>
          <w:sz w:val="32"/>
          <w:szCs w:val="32"/>
          <w:rtl/>
        </w:rPr>
        <w:t xml:space="preserve">كرة السلة على الكراسي المتحركة </w:t>
      </w:r>
      <w:r>
        <w:rPr>
          <w:rFonts w:ascii="Simplified Arabic" w:hAnsi="Simplified Arabic" w:cs="Simplified Arabic" w:hint="cs"/>
          <w:b/>
          <w:bCs/>
          <w:sz w:val="32"/>
          <w:szCs w:val="32"/>
          <w:rtl/>
        </w:rPr>
        <w:t>.</w:t>
      </w:r>
    </w:p>
    <w:p w:rsidR="009A69A2" w:rsidRPr="004C6010" w:rsidRDefault="009A69A2" w:rsidP="009A69A2">
      <w:pPr>
        <w:spacing w:before="10" w:line="240" w:lineRule="auto"/>
        <w:jc w:val="lowKashida"/>
        <w:rPr>
          <w:rFonts w:ascii="Simplified Arabic" w:hAnsi="Simplified Arabic" w:cs="Simplified Arabic"/>
          <w:b/>
          <w:bCs/>
          <w:sz w:val="32"/>
          <w:szCs w:val="32"/>
          <w:rtl/>
        </w:rPr>
      </w:pPr>
      <w:r w:rsidRPr="004C6010">
        <w:rPr>
          <w:rFonts w:ascii="Simplified Arabic" w:hAnsi="Simplified Arabic" w:cs="Simplified Arabic" w:hint="cs"/>
          <w:b/>
          <w:bCs/>
          <w:sz w:val="32"/>
          <w:szCs w:val="32"/>
          <w:rtl/>
        </w:rPr>
        <w:t>2</w:t>
      </w:r>
      <w:r>
        <w:rPr>
          <w:rFonts w:ascii="Simplified Arabic" w:hAnsi="Simplified Arabic" w:cs="Simplified Arabic" w:hint="cs"/>
          <w:b/>
          <w:bCs/>
          <w:sz w:val="32"/>
          <w:szCs w:val="32"/>
          <w:rtl/>
        </w:rPr>
        <w:t>-</w:t>
      </w:r>
      <w:r w:rsidRPr="004C6010">
        <w:rPr>
          <w:rFonts w:ascii="Simplified Arabic" w:hAnsi="Simplified Arabic" w:cs="Simplified Arabic" w:hint="cs"/>
          <w:b/>
          <w:bCs/>
          <w:sz w:val="32"/>
          <w:szCs w:val="32"/>
          <w:rtl/>
        </w:rPr>
        <w:t>1</w:t>
      </w:r>
      <w:r>
        <w:rPr>
          <w:rFonts w:ascii="Simplified Arabic" w:hAnsi="Simplified Arabic" w:cs="Simplified Arabic" w:hint="cs"/>
          <w:b/>
          <w:bCs/>
          <w:sz w:val="32"/>
          <w:szCs w:val="32"/>
          <w:rtl/>
        </w:rPr>
        <w:t>-</w:t>
      </w:r>
      <w:r w:rsidRPr="004C6010">
        <w:rPr>
          <w:rFonts w:ascii="Simplified Arabic" w:hAnsi="Simplified Arabic" w:cs="Simplified Arabic" w:hint="cs"/>
          <w:b/>
          <w:bCs/>
          <w:sz w:val="32"/>
          <w:szCs w:val="32"/>
          <w:rtl/>
        </w:rPr>
        <w:t xml:space="preserve">11 </w:t>
      </w:r>
      <w:r>
        <w:rPr>
          <w:rFonts w:ascii="Simplified Arabic" w:hAnsi="Simplified Arabic" w:cs="Simplified Arabic"/>
          <w:b/>
          <w:bCs/>
          <w:sz w:val="32"/>
          <w:szCs w:val="32"/>
          <w:rtl/>
        </w:rPr>
        <w:t>أهمية الإدراك الح</w:t>
      </w:r>
      <w:r>
        <w:rPr>
          <w:rFonts w:ascii="Simplified Arabic" w:hAnsi="Simplified Arabic" w:cs="Simplified Arabic" w:hint="cs"/>
          <w:b/>
          <w:bCs/>
          <w:sz w:val="32"/>
          <w:szCs w:val="32"/>
          <w:rtl/>
        </w:rPr>
        <w:t>س-</w:t>
      </w:r>
      <w:r>
        <w:rPr>
          <w:rFonts w:ascii="Simplified Arabic" w:hAnsi="Simplified Arabic" w:cs="Simplified Arabic"/>
          <w:b/>
          <w:bCs/>
          <w:sz w:val="32"/>
          <w:szCs w:val="32"/>
          <w:rtl/>
        </w:rPr>
        <w:t>حركي</w:t>
      </w:r>
      <w:r>
        <w:rPr>
          <w:rFonts w:ascii="Simplified Arabic" w:hAnsi="Simplified Arabic" w:cs="Simplified Arabic" w:hint="cs"/>
          <w:b/>
          <w:bCs/>
          <w:sz w:val="32"/>
          <w:szCs w:val="32"/>
          <w:rtl/>
        </w:rPr>
        <w:t xml:space="preserve">بلعبة </w:t>
      </w:r>
      <w:r w:rsidRPr="004C6010">
        <w:rPr>
          <w:rFonts w:ascii="Simplified Arabic" w:hAnsi="Simplified Arabic" w:cs="Simplified Arabic"/>
          <w:b/>
          <w:bCs/>
          <w:sz w:val="32"/>
          <w:szCs w:val="32"/>
          <w:rtl/>
        </w:rPr>
        <w:t xml:space="preserve">كرة السلة على الكراسي </w:t>
      </w:r>
      <w:r>
        <w:rPr>
          <w:rFonts w:ascii="Simplified Arabic" w:hAnsi="Simplified Arabic" w:cs="Simplified Arabic"/>
          <w:b/>
          <w:bCs/>
          <w:sz w:val="32"/>
          <w:szCs w:val="32"/>
          <w:rtl/>
        </w:rPr>
        <w:t>المتحركة</w:t>
      </w:r>
      <w:r>
        <w:rPr>
          <w:rFonts w:ascii="Simplified Arabic" w:hAnsi="Simplified Arabic" w:cs="Simplified Arabic" w:hint="cs"/>
          <w:b/>
          <w:bCs/>
          <w:sz w:val="32"/>
          <w:szCs w:val="32"/>
          <w:rtl/>
        </w:rPr>
        <w:t>.</w:t>
      </w:r>
    </w:p>
    <w:p w:rsidR="009A69A2" w:rsidRDefault="009A69A2" w:rsidP="009A69A2">
      <w:pPr>
        <w:spacing w:before="10" w:after="0" w:line="240" w:lineRule="auto"/>
        <w:jc w:val="lowKashida"/>
        <w:rPr>
          <w:rFonts w:ascii="Simplified Arabic" w:hAnsi="Simplified Arabic" w:cs="Simplified Arabic"/>
          <w:sz w:val="32"/>
          <w:szCs w:val="32"/>
          <w:rtl/>
        </w:rPr>
      </w:pPr>
      <w:r w:rsidRPr="004C6010">
        <w:rPr>
          <w:rFonts w:ascii="Simplified Arabic" w:hAnsi="Simplified Arabic" w:cs="Simplified Arabic" w:hint="cs"/>
          <w:b/>
          <w:bCs/>
          <w:sz w:val="32"/>
          <w:szCs w:val="32"/>
          <w:rtl/>
        </w:rPr>
        <w:t xml:space="preserve">2-1-12 </w:t>
      </w:r>
      <w:r w:rsidRPr="004C6010">
        <w:rPr>
          <w:rFonts w:ascii="Simplified Arabic" w:hAnsi="Simplified Arabic" w:cs="Simplified Arabic"/>
          <w:b/>
          <w:bCs/>
          <w:sz w:val="32"/>
          <w:szCs w:val="32"/>
          <w:rtl/>
        </w:rPr>
        <w:t xml:space="preserve">المهارات </w:t>
      </w:r>
      <w:r w:rsidRPr="004C6010">
        <w:rPr>
          <w:rFonts w:ascii="Simplified Arabic" w:hAnsi="Simplified Arabic" w:cs="Simplified Arabic" w:hint="cs"/>
          <w:b/>
          <w:bCs/>
          <w:sz w:val="32"/>
          <w:szCs w:val="32"/>
          <w:rtl/>
        </w:rPr>
        <w:t>الأساسية</w:t>
      </w:r>
      <w:r w:rsidRPr="004C6010">
        <w:rPr>
          <w:rFonts w:ascii="Simplified Arabic" w:hAnsi="Simplified Arabic" w:cs="Simplified Arabic"/>
          <w:b/>
          <w:bCs/>
          <w:sz w:val="32"/>
          <w:szCs w:val="32"/>
          <w:rtl/>
        </w:rPr>
        <w:t xml:space="preserve"> في كرة السلة على الكراسي المتحركة </w:t>
      </w:r>
      <w:r>
        <w:rPr>
          <w:rFonts w:ascii="Simplified Arabic" w:hAnsi="Simplified Arabic" w:cs="Simplified Arabic" w:hint="cs"/>
          <w:b/>
          <w:bCs/>
          <w:sz w:val="32"/>
          <w:szCs w:val="32"/>
          <w:rtl/>
        </w:rPr>
        <w:t>.</w:t>
      </w:r>
    </w:p>
    <w:p w:rsidR="00DF061D" w:rsidRPr="004C6010" w:rsidRDefault="00DF061D" w:rsidP="009A69A2">
      <w:pPr>
        <w:spacing w:before="10" w:after="0" w:line="240" w:lineRule="auto"/>
        <w:jc w:val="lowKashida"/>
        <w:rPr>
          <w:rFonts w:ascii="Simplified Arabic" w:hAnsi="Simplified Arabic" w:cs="Simplified Arabic"/>
          <w:sz w:val="32"/>
          <w:szCs w:val="32"/>
          <w:rtl/>
        </w:rPr>
      </w:pPr>
    </w:p>
    <w:p w:rsidR="009A69A2" w:rsidRPr="004C6010" w:rsidRDefault="009A69A2" w:rsidP="009A69A2">
      <w:pPr>
        <w:spacing w:before="10" w:line="240" w:lineRule="auto"/>
        <w:jc w:val="both"/>
        <w:rPr>
          <w:rFonts w:ascii="Simplified Arabic" w:hAnsi="Simplified Arabic" w:cs="Simplified Arabic"/>
          <w:bCs/>
          <w:sz w:val="32"/>
          <w:szCs w:val="32"/>
          <w:rtl/>
          <w:lang w:eastAsia="zh-CN" w:bidi="ar-IQ"/>
        </w:rPr>
      </w:pPr>
      <w:r w:rsidRPr="004C6010">
        <w:rPr>
          <w:rFonts w:ascii="Simplified Arabic" w:hAnsi="Simplified Arabic" w:cs="Simplified Arabic" w:hint="cs"/>
          <w:b/>
          <w:sz w:val="32"/>
          <w:szCs w:val="32"/>
          <w:rtl/>
          <w:lang w:eastAsia="zh-CN"/>
        </w:rPr>
        <w:lastRenderedPageBreak/>
        <w:t>2</w:t>
      </w:r>
      <w:r>
        <w:rPr>
          <w:rFonts w:ascii="Simplified Arabic" w:hAnsi="Simplified Arabic" w:cs="Simplified Arabic" w:hint="cs"/>
          <w:b/>
          <w:sz w:val="32"/>
          <w:szCs w:val="32"/>
          <w:rtl/>
          <w:lang w:eastAsia="zh-CN"/>
        </w:rPr>
        <w:t>-</w:t>
      </w:r>
      <w:r w:rsidRPr="004C6010">
        <w:rPr>
          <w:rFonts w:ascii="Simplified Arabic" w:hAnsi="Simplified Arabic" w:cs="Simplified Arabic" w:hint="cs"/>
          <w:b/>
          <w:sz w:val="32"/>
          <w:szCs w:val="32"/>
          <w:rtl/>
          <w:lang w:eastAsia="zh-CN"/>
        </w:rPr>
        <w:t xml:space="preserve">2 </w:t>
      </w:r>
      <w:r w:rsidRPr="004C6010">
        <w:rPr>
          <w:rFonts w:ascii="Simplified Arabic" w:hAnsi="Simplified Arabic" w:cs="Simplified Arabic"/>
          <w:b/>
          <w:bCs/>
          <w:sz w:val="32"/>
          <w:szCs w:val="32"/>
          <w:rtl/>
          <w:lang w:eastAsia="zh-CN"/>
        </w:rPr>
        <w:t xml:space="preserve"> الدراسات </w:t>
      </w:r>
      <w:r w:rsidRPr="004C6010">
        <w:rPr>
          <w:rFonts w:ascii="Simplified Arabic" w:hAnsi="Simplified Arabic" w:cs="Simplified Arabic"/>
          <w:b/>
          <w:sz w:val="32"/>
          <w:szCs w:val="32"/>
          <w:rtl/>
          <w:lang w:eastAsia="zh-CN" w:bidi="ar-IQ"/>
        </w:rPr>
        <w:t>ال</w:t>
      </w:r>
      <w:r w:rsidRPr="004C6010">
        <w:rPr>
          <w:rFonts w:ascii="Simplified Arabic" w:hAnsi="Simplified Arabic" w:cs="Simplified Arabic" w:hint="cs"/>
          <w:b/>
          <w:sz w:val="32"/>
          <w:szCs w:val="32"/>
          <w:rtl/>
          <w:lang w:eastAsia="zh-CN" w:bidi="ar-IQ"/>
        </w:rPr>
        <w:t>س</w:t>
      </w:r>
      <w:r w:rsidRPr="004C6010">
        <w:rPr>
          <w:rFonts w:ascii="Simplified Arabic" w:hAnsi="Simplified Arabic" w:cs="Simplified Arabic"/>
          <w:b/>
          <w:sz w:val="32"/>
          <w:szCs w:val="32"/>
          <w:rtl/>
          <w:lang w:eastAsia="zh-CN" w:bidi="ar-IQ"/>
        </w:rPr>
        <w:t>اب</w:t>
      </w:r>
      <w:r w:rsidRPr="004C6010">
        <w:rPr>
          <w:rFonts w:ascii="Simplified Arabic" w:hAnsi="Simplified Arabic" w:cs="Simplified Arabic" w:hint="cs"/>
          <w:b/>
          <w:sz w:val="32"/>
          <w:szCs w:val="32"/>
          <w:rtl/>
          <w:lang w:eastAsia="zh-CN" w:bidi="ar-IQ"/>
        </w:rPr>
        <w:t>ق</w:t>
      </w:r>
      <w:r w:rsidRPr="004C6010">
        <w:rPr>
          <w:rFonts w:ascii="Simplified Arabic" w:hAnsi="Simplified Arabic" w:cs="Simplified Arabic"/>
          <w:b/>
          <w:sz w:val="32"/>
          <w:szCs w:val="32"/>
          <w:rtl/>
          <w:lang w:eastAsia="zh-CN" w:bidi="ar-IQ"/>
        </w:rPr>
        <w:t>ة</w:t>
      </w:r>
      <w:r>
        <w:rPr>
          <w:rFonts w:ascii="Simplified Arabic" w:hAnsi="Simplified Arabic" w:cs="Simplified Arabic" w:hint="cs"/>
          <w:b/>
          <w:sz w:val="32"/>
          <w:szCs w:val="32"/>
          <w:rtl/>
          <w:lang w:eastAsia="zh-CN" w:bidi="ar-IQ"/>
        </w:rPr>
        <w:t>.</w:t>
      </w:r>
    </w:p>
    <w:p w:rsidR="009A69A2" w:rsidRPr="004C6010" w:rsidRDefault="009A69A2" w:rsidP="009A69A2">
      <w:pPr>
        <w:spacing w:before="10" w:line="240" w:lineRule="auto"/>
        <w:jc w:val="both"/>
        <w:rPr>
          <w:rFonts w:ascii="Simplified Arabic" w:hAnsi="Simplified Arabic" w:cs="Simplified Arabic"/>
          <w:b/>
          <w:bCs/>
          <w:sz w:val="32"/>
          <w:szCs w:val="32"/>
          <w:rtl/>
          <w:lang w:bidi="ar-IQ"/>
        </w:rPr>
      </w:pPr>
      <w:r w:rsidRPr="004C6010">
        <w:rPr>
          <w:rFonts w:ascii="Simplified Arabic" w:hAnsi="Simplified Arabic" w:cs="Simplified Arabic" w:hint="cs"/>
          <w:b/>
          <w:sz w:val="32"/>
          <w:szCs w:val="32"/>
          <w:rtl/>
          <w:lang w:eastAsia="zh-CN" w:bidi="ar-IQ"/>
        </w:rPr>
        <w:t>2</w:t>
      </w:r>
      <w:r>
        <w:rPr>
          <w:rFonts w:ascii="Simplified Arabic" w:hAnsi="Simplified Arabic" w:cs="Simplified Arabic" w:hint="cs"/>
          <w:b/>
          <w:sz w:val="32"/>
          <w:szCs w:val="32"/>
          <w:rtl/>
          <w:lang w:eastAsia="zh-CN" w:bidi="ar-IQ"/>
        </w:rPr>
        <w:t>-</w:t>
      </w:r>
      <w:r w:rsidRPr="004C6010">
        <w:rPr>
          <w:rFonts w:ascii="Simplified Arabic" w:hAnsi="Simplified Arabic" w:cs="Simplified Arabic" w:hint="cs"/>
          <w:b/>
          <w:sz w:val="32"/>
          <w:szCs w:val="32"/>
          <w:rtl/>
          <w:lang w:eastAsia="zh-CN" w:bidi="ar-IQ"/>
        </w:rPr>
        <w:t>2</w:t>
      </w:r>
      <w:r>
        <w:rPr>
          <w:rFonts w:ascii="Simplified Arabic" w:hAnsi="Simplified Arabic" w:cs="Simplified Arabic" w:hint="cs"/>
          <w:b/>
          <w:sz w:val="32"/>
          <w:szCs w:val="32"/>
          <w:rtl/>
          <w:lang w:eastAsia="zh-CN" w:bidi="ar-IQ"/>
        </w:rPr>
        <w:t>-</w:t>
      </w:r>
      <w:r w:rsidRPr="004C6010">
        <w:rPr>
          <w:rFonts w:ascii="Simplified Arabic" w:hAnsi="Simplified Arabic" w:cs="Simplified Arabic" w:hint="cs"/>
          <w:b/>
          <w:sz w:val="32"/>
          <w:szCs w:val="32"/>
          <w:rtl/>
          <w:lang w:eastAsia="zh-CN" w:bidi="ar-IQ"/>
        </w:rPr>
        <w:t xml:space="preserve">1 </w:t>
      </w:r>
      <w:r w:rsidRPr="004C6010">
        <w:rPr>
          <w:rFonts w:ascii="Simplified Arabic" w:hAnsi="Simplified Arabic" w:cs="Simplified Arabic"/>
          <w:b/>
          <w:bCs/>
          <w:sz w:val="32"/>
          <w:szCs w:val="32"/>
          <w:rtl/>
          <w:lang w:eastAsia="zh-CN"/>
        </w:rPr>
        <w:t xml:space="preserve">دراسة نعيم عبد الحسين الربيعي </w:t>
      </w:r>
      <w:r w:rsidRPr="004C6010">
        <w:rPr>
          <w:rFonts w:ascii="Simplified Arabic" w:hAnsi="Simplified Arabic" w:cs="Simplified Arabic" w:hint="cs"/>
          <w:b/>
          <w:sz w:val="32"/>
          <w:szCs w:val="32"/>
          <w:rtl/>
          <w:lang w:eastAsia="zh-CN" w:bidi="ar-IQ"/>
        </w:rPr>
        <w:t>(2005</w:t>
      </w:r>
      <w:r>
        <w:rPr>
          <w:rFonts w:ascii="Simplified Arabic" w:hAnsi="Simplified Arabic" w:cs="Simplified Arabic" w:hint="cs"/>
          <w:b/>
          <w:bCs/>
          <w:sz w:val="32"/>
          <w:szCs w:val="32"/>
          <w:rtl/>
          <w:lang w:bidi="ar-IQ"/>
        </w:rPr>
        <w:t>) .</w:t>
      </w:r>
    </w:p>
    <w:p w:rsidR="009A69A2" w:rsidRDefault="009A69A2" w:rsidP="009A69A2">
      <w:pPr>
        <w:spacing w:before="10" w:line="240" w:lineRule="auto"/>
        <w:jc w:val="both"/>
        <w:rPr>
          <w:rFonts w:ascii="Simplified Arabic" w:hAnsi="Simplified Arabic" w:cs="Simplified Arabic"/>
          <w:b/>
          <w:bCs/>
          <w:sz w:val="32"/>
          <w:szCs w:val="32"/>
          <w:rtl/>
        </w:rPr>
      </w:pPr>
      <w:r>
        <w:rPr>
          <w:rFonts w:ascii="Simplified Arabic" w:hAnsi="Simplified Arabic" w:cs="Simplified Arabic" w:hint="cs"/>
          <w:sz w:val="32"/>
          <w:szCs w:val="32"/>
          <w:rtl/>
          <w:lang w:bidi="ar-IQ"/>
        </w:rPr>
        <w:t xml:space="preserve">2-2-2 </w:t>
      </w:r>
      <w:r w:rsidRPr="00E253D5">
        <w:rPr>
          <w:rFonts w:ascii="Simplified Arabic" w:hAnsi="Simplified Arabic" w:cs="Simplified Arabic" w:hint="cs"/>
          <w:b/>
          <w:bCs/>
          <w:sz w:val="32"/>
          <w:szCs w:val="32"/>
          <w:rtl/>
          <w:lang w:bidi="ar-IQ"/>
        </w:rPr>
        <w:t>دراسة ثائر صالح شنيار(2012)</w:t>
      </w:r>
      <w:r>
        <w:rPr>
          <w:rFonts w:ascii="Simplified Arabic" w:hAnsi="Simplified Arabic" w:cs="Simplified Arabic" w:hint="cs"/>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b/>
          <w:bCs/>
          <w:sz w:val="32"/>
          <w:szCs w:val="32"/>
          <w:rtl/>
        </w:rPr>
      </w:pPr>
      <w:r w:rsidRPr="00452AF0">
        <w:rPr>
          <w:rFonts w:ascii="Simplified Arabic" w:hAnsi="Simplified Arabic" w:cs="Simplified Arabic" w:hint="cs"/>
          <w:b/>
          <w:bCs/>
          <w:sz w:val="32"/>
          <w:szCs w:val="32"/>
          <w:rtl/>
        </w:rPr>
        <w:t>2</w:t>
      </w:r>
      <w:r>
        <w:rPr>
          <w:rFonts w:ascii="Simplified Arabic" w:hAnsi="Simplified Arabic" w:cs="Simplified Arabic" w:hint="cs"/>
          <w:b/>
          <w:bCs/>
          <w:sz w:val="32"/>
          <w:szCs w:val="32"/>
          <w:rtl/>
        </w:rPr>
        <w:t>-</w:t>
      </w:r>
      <w:r w:rsidRPr="00452AF0">
        <w:rPr>
          <w:rFonts w:ascii="Simplified Arabic" w:hAnsi="Simplified Arabic" w:cs="Simplified Arabic" w:hint="cs"/>
          <w:b/>
          <w:bCs/>
          <w:sz w:val="32"/>
          <w:szCs w:val="32"/>
          <w:rtl/>
        </w:rPr>
        <w:t>2</w:t>
      </w:r>
      <w:r>
        <w:rPr>
          <w:rFonts w:ascii="Simplified Arabic" w:hAnsi="Simplified Arabic" w:cs="Simplified Arabic" w:hint="cs"/>
          <w:b/>
          <w:bCs/>
          <w:sz w:val="32"/>
          <w:szCs w:val="32"/>
          <w:rtl/>
        </w:rPr>
        <w:t>-</w:t>
      </w:r>
      <w:r w:rsidRPr="00452AF0">
        <w:rPr>
          <w:rFonts w:ascii="Simplified Arabic" w:hAnsi="Simplified Arabic" w:cs="Simplified Arabic" w:hint="cs"/>
          <w:b/>
          <w:bCs/>
          <w:sz w:val="32"/>
          <w:szCs w:val="32"/>
          <w:rtl/>
        </w:rPr>
        <w:t xml:space="preserve">3 </w:t>
      </w:r>
      <w:r w:rsidRPr="00452AF0">
        <w:rPr>
          <w:rFonts w:ascii="Simplified Arabic" w:hAnsi="Simplified Arabic" w:cs="Simplified Arabic"/>
          <w:b/>
          <w:bCs/>
          <w:sz w:val="32"/>
          <w:szCs w:val="32"/>
          <w:rtl/>
        </w:rPr>
        <w:t>مناقشة الدراسة السابقة</w:t>
      </w:r>
      <w:r>
        <w:rPr>
          <w:rFonts w:ascii="Simplified Arabic" w:hAnsi="Simplified Arabic" w:cs="Simplified Arabic" w:hint="cs"/>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9A69A2" w:rsidRDefault="009A69A2" w:rsidP="009A69A2">
      <w:pPr>
        <w:spacing w:before="10" w:line="240" w:lineRule="auto"/>
        <w:jc w:val="both"/>
        <w:rPr>
          <w:rFonts w:ascii="Simplified Arabic" w:hAnsi="Simplified Arabic" w:cs="Simplified Arabic"/>
          <w:b/>
          <w:bCs/>
          <w:sz w:val="32"/>
          <w:szCs w:val="32"/>
          <w:rtl/>
        </w:rPr>
      </w:pPr>
    </w:p>
    <w:p w:rsidR="00AD3119" w:rsidRDefault="00AD3119" w:rsidP="009A69A2">
      <w:pPr>
        <w:spacing w:before="10" w:line="240" w:lineRule="auto"/>
        <w:jc w:val="both"/>
        <w:rPr>
          <w:rFonts w:ascii="Simplified Arabic" w:hAnsi="Simplified Arabic" w:cs="Simplified Arabic"/>
          <w:b/>
          <w:bCs/>
          <w:sz w:val="32"/>
          <w:szCs w:val="32"/>
          <w:rtl/>
        </w:rPr>
      </w:pPr>
    </w:p>
    <w:p w:rsidR="00AD74F4" w:rsidRDefault="00AD74F4" w:rsidP="009A69A2">
      <w:pPr>
        <w:spacing w:line="240" w:lineRule="auto"/>
        <w:rPr>
          <w:rFonts w:ascii="Simplified Arabic" w:hAnsi="Simplified Arabic" w:cs="Simplified Arabic"/>
          <w:b/>
          <w:bCs/>
          <w:sz w:val="32"/>
          <w:szCs w:val="32"/>
          <w:rtl/>
        </w:rPr>
      </w:pPr>
    </w:p>
    <w:p w:rsidR="00AD74F4" w:rsidRDefault="00AD74F4" w:rsidP="009A69A2">
      <w:pPr>
        <w:spacing w:line="240" w:lineRule="auto"/>
        <w:rPr>
          <w:rFonts w:ascii="Simplified Arabic" w:hAnsi="Simplified Arabic" w:cs="Simplified Arabic"/>
          <w:b/>
          <w:bCs/>
          <w:sz w:val="32"/>
          <w:szCs w:val="32"/>
          <w:rtl/>
        </w:rPr>
      </w:pPr>
    </w:p>
    <w:p w:rsidR="009A69A2" w:rsidRPr="005653C7" w:rsidRDefault="009A69A2" w:rsidP="009A69A2">
      <w:pPr>
        <w:spacing w:line="240" w:lineRule="auto"/>
        <w:rPr>
          <w:rFonts w:ascii="Simplified Arabic" w:hAnsi="Simplified Arabic" w:cs="Simplified Arabic"/>
          <w:b/>
          <w:bCs/>
          <w:sz w:val="32"/>
          <w:szCs w:val="32"/>
          <w:lang w:bidi="ar-IQ"/>
        </w:rPr>
      </w:pPr>
      <w:r w:rsidRPr="005653C7">
        <w:rPr>
          <w:rFonts w:ascii="Simplified Arabic" w:hAnsi="Simplified Arabic" w:cs="Simplified Arabic"/>
          <w:b/>
          <w:bCs/>
          <w:sz w:val="32"/>
          <w:szCs w:val="32"/>
          <w:rtl/>
          <w:lang w:bidi="ar-IQ"/>
        </w:rPr>
        <w:lastRenderedPageBreak/>
        <w:t>2</w:t>
      </w:r>
      <w:r>
        <w:rPr>
          <w:rFonts w:ascii="Simplified Arabic" w:hAnsi="Simplified Arabic" w:cs="Simplified Arabic" w:hint="cs"/>
          <w:b/>
          <w:bCs/>
          <w:sz w:val="32"/>
          <w:szCs w:val="32"/>
          <w:rtl/>
          <w:lang w:bidi="ar-IQ"/>
        </w:rPr>
        <w:t>-</w:t>
      </w:r>
      <w:r w:rsidRPr="005653C7">
        <w:rPr>
          <w:rFonts w:ascii="Simplified Arabic" w:hAnsi="Simplified Arabic" w:cs="Simplified Arabic"/>
          <w:b/>
          <w:bCs/>
          <w:sz w:val="32"/>
          <w:szCs w:val="32"/>
          <w:rtl/>
          <w:lang w:bidi="ar-IQ"/>
        </w:rPr>
        <w:t xml:space="preserve">  الدراسات النظرية والدراسات السابقة:</w:t>
      </w:r>
    </w:p>
    <w:p w:rsidR="009A69A2" w:rsidRPr="005653C7" w:rsidRDefault="009A69A2" w:rsidP="009A69A2">
      <w:pPr>
        <w:spacing w:line="240" w:lineRule="auto"/>
        <w:rPr>
          <w:rFonts w:ascii="Simplified Arabic" w:hAnsi="Simplified Arabic" w:cs="Simplified Arabic"/>
          <w:b/>
          <w:bCs/>
          <w:sz w:val="32"/>
          <w:szCs w:val="32"/>
          <w:rtl/>
          <w:lang w:bidi="ar-IQ"/>
        </w:rPr>
      </w:pPr>
      <w:r w:rsidRPr="005653C7">
        <w:rPr>
          <w:rFonts w:ascii="Simplified Arabic" w:hAnsi="Simplified Arabic" w:cs="Simplified Arabic"/>
          <w:b/>
          <w:bCs/>
          <w:sz w:val="32"/>
          <w:szCs w:val="32"/>
          <w:rtl/>
          <w:lang w:bidi="ar-IQ"/>
        </w:rPr>
        <w:t>2</w:t>
      </w:r>
      <w:r>
        <w:rPr>
          <w:rFonts w:ascii="Simplified Arabic" w:hAnsi="Simplified Arabic" w:cs="Simplified Arabic" w:hint="cs"/>
          <w:b/>
          <w:bCs/>
          <w:sz w:val="32"/>
          <w:szCs w:val="32"/>
          <w:rtl/>
          <w:lang w:bidi="ar-IQ"/>
        </w:rPr>
        <w:t>-</w:t>
      </w:r>
      <w:r w:rsidRPr="005653C7">
        <w:rPr>
          <w:rFonts w:ascii="Simplified Arabic" w:hAnsi="Simplified Arabic" w:cs="Simplified Arabic"/>
          <w:b/>
          <w:bCs/>
          <w:sz w:val="32"/>
          <w:szCs w:val="32"/>
          <w:rtl/>
          <w:lang w:bidi="ar-IQ"/>
        </w:rPr>
        <w:t>1  الدراسات النظرية:</w:t>
      </w:r>
    </w:p>
    <w:p w:rsidR="009A69A2" w:rsidRPr="005653C7" w:rsidRDefault="009A69A2" w:rsidP="009A69A2">
      <w:pPr>
        <w:spacing w:line="240" w:lineRule="auto"/>
        <w:rPr>
          <w:rFonts w:ascii="Simplified Arabic" w:hAnsi="Simplified Arabic" w:cs="Simplified Arabic"/>
          <w:b/>
          <w:bCs/>
          <w:sz w:val="32"/>
          <w:szCs w:val="32"/>
          <w:rtl/>
          <w:lang w:bidi="ar-IQ"/>
        </w:rPr>
      </w:pPr>
      <w:r w:rsidRPr="005653C7">
        <w:rPr>
          <w:rFonts w:ascii="Simplified Arabic" w:hAnsi="Simplified Arabic" w:cs="Simplified Arabic"/>
          <w:b/>
          <w:bCs/>
          <w:sz w:val="32"/>
          <w:szCs w:val="32"/>
          <w:rtl/>
          <w:lang w:bidi="ar-IQ"/>
        </w:rPr>
        <w:t>2</w:t>
      </w:r>
      <w:r>
        <w:rPr>
          <w:rFonts w:ascii="Simplified Arabic" w:hAnsi="Simplified Arabic" w:cs="Simplified Arabic" w:hint="cs"/>
          <w:b/>
          <w:bCs/>
          <w:sz w:val="32"/>
          <w:szCs w:val="32"/>
          <w:rtl/>
          <w:lang w:bidi="ar-IQ"/>
        </w:rPr>
        <w:t>-</w:t>
      </w:r>
      <w:r w:rsidRPr="005653C7">
        <w:rPr>
          <w:rFonts w:ascii="Simplified Arabic" w:hAnsi="Simplified Arabic" w:cs="Simplified Arabic"/>
          <w:b/>
          <w:bCs/>
          <w:sz w:val="32"/>
          <w:szCs w:val="32"/>
          <w:rtl/>
          <w:lang w:bidi="ar-IQ"/>
        </w:rPr>
        <w:t xml:space="preserve"> 1</w:t>
      </w:r>
      <w:r>
        <w:rPr>
          <w:rFonts w:ascii="Simplified Arabic" w:hAnsi="Simplified Arabic" w:cs="Simplified Arabic" w:hint="cs"/>
          <w:b/>
          <w:bCs/>
          <w:sz w:val="32"/>
          <w:szCs w:val="32"/>
          <w:rtl/>
          <w:lang w:bidi="ar-IQ"/>
        </w:rPr>
        <w:t>-</w:t>
      </w:r>
      <w:r w:rsidRPr="005653C7">
        <w:rPr>
          <w:rFonts w:ascii="Simplified Arabic" w:hAnsi="Simplified Arabic" w:cs="Simplified Arabic"/>
          <w:b/>
          <w:bCs/>
          <w:sz w:val="32"/>
          <w:szCs w:val="32"/>
          <w:rtl/>
          <w:lang w:bidi="ar-IQ"/>
        </w:rPr>
        <w:t>1 كرة السلة على الكراسي المتحركة:-</w:t>
      </w:r>
    </w:p>
    <w:p w:rsidR="009A69A2" w:rsidRDefault="009A69A2" w:rsidP="005240CD">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hint="cs"/>
          <w:sz w:val="32"/>
          <w:szCs w:val="32"/>
          <w:rtl/>
          <w:lang w:bidi="ar-IQ"/>
        </w:rPr>
        <w:t>إنأغراض</w:t>
      </w:r>
      <w:r w:rsidRPr="00DC27CB">
        <w:rPr>
          <w:rFonts w:ascii="Simplified Arabic" w:hAnsi="Simplified Arabic" w:cs="Simplified Arabic"/>
          <w:sz w:val="32"/>
          <w:szCs w:val="32"/>
          <w:rtl/>
          <w:lang w:bidi="ar-IQ"/>
        </w:rPr>
        <w:t xml:space="preserve"> التربية البدنية العامة هي التكوين المتكامل </w:t>
      </w:r>
      <w:r w:rsidRPr="00DC27CB">
        <w:rPr>
          <w:rFonts w:ascii="Simplified Arabic" w:hAnsi="Simplified Arabic" w:cs="Simplified Arabic" w:hint="cs"/>
          <w:sz w:val="32"/>
          <w:szCs w:val="32"/>
          <w:rtl/>
          <w:lang w:bidi="ar-IQ"/>
        </w:rPr>
        <w:t>للإنسان</w:t>
      </w:r>
      <w:r w:rsidRPr="00DC27CB">
        <w:rPr>
          <w:rFonts w:ascii="Simplified Arabic" w:hAnsi="Simplified Arabic" w:cs="Simplified Arabic"/>
          <w:sz w:val="32"/>
          <w:szCs w:val="32"/>
          <w:rtl/>
          <w:lang w:bidi="ar-IQ"/>
        </w:rPr>
        <w:t xml:space="preserve"> وذلك عن طريق البدن </w:t>
      </w:r>
      <w:r w:rsidRPr="00DC27CB">
        <w:rPr>
          <w:rFonts w:ascii="Simplified Arabic" w:hAnsi="Simplified Arabic" w:cs="Simplified Arabic" w:hint="cs"/>
          <w:sz w:val="32"/>
          <w:szCs w:val="32"/>
          <w:rtl/>
          <w:lang w:bidi="ar-IQ"/>
        </w:rPr>
        <w:t>وإكسابه</w:t>
      </w:r>
      <w:r w:rsidRPr="00DC27CB">
        <w:rPr>
          <w:rFonts w:ascii="Simplified Arabic" w:hAnsi="Simplified Arabic" w:cs="Simplified Arabic"/>
          <w:sz w:val="32"/>
          <w:szCs w:val="32"/>
          <w:rtl/>
          <w:lang w:bidi="ar-IQ"/>
        </w:rPr>
        <w:t xml:space="preserve"> بعض الصفات الخلقية والاجتماعية سواء </w:t>
      </w:r>
      <w:r w:rsidRPr="00DC27CB">
        <w:rPr>
          <w:rFonts w:ascii="Simplified Arabic" w:hAnsi="Simplified Arabic" w:cs="Simplified Arabic" w:hint="cs"/>
          <w:sz w:val="32"/>
          <w:szCs w:val="32"/>
          <w:rtl/>
          <w:lang w:bidi="ar-IQ"/>
        </w:rPr>
        <w:t>للأسوياءوللمعاقين</w:t>
      </w:r>
      <w:r>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 xml:space="preserve"> وهو ما </w:t>
      </w:r>
      <w:r w:rsidRPr="00DC27CB">
        <w:rPr>
          <w:rFonts w:ascii="Simplified Arabic" w:hAnsi="Simplified Arabic" w:cs="Simplified Arabic" w:hint="cs"/>
          <w:sz w:val="32"/>
          <w:szCs w:val="32"/>
          <w:rtl/>
          <w:lang w:bidi="ar-IQ"/>
        </w:rPr>
        <w:t>أجمله</w:t>
      </w:r>
      <w:r w:rsidRPr="00DC27CB">
        <w:rPr>
          <w:rFonts w:ascii="Simplified Arabic" w:hAnsi="Simplified Arabic" w:cs="Simplified Arabic"/>
          <w:sz w:val="32"/>
          <w:szCs w:val="32"/>
          <w:rtl/>
          <w:lang w:bidi="ar-IQ"/>
        </w:rPr>
        <w:t xml:space="preserve"> ((السير لودفيج جوتمان )) مؤسس الألعاب الرياضية للمعاقين الذي قام بتنظيم ألعاب </w:t>
      </w:r>
      <w:r w:rsidR="005240CD">
        <w:rPr>
          <w:rFonts w:ascii="Simplified Arabic" w:hAnsi="Simplified Arabic" w:cs="Simplified Arabic" w:hint="cs"/>
          <w:sz w:val="32"/>
          <w:szCs w:val="32"/>
          <w:rtl/>
          <w:lang w:bidi="ar-IQ"/>
        </w:rPr>
        <w:t>(</w:t>
      </w:r>
      <w:r w:rsidRPr="00DC27CB">
        <w:rPr>
          <w:rFonts w:ascii="Simplified Arabic" w:hAnsi="Simplified Arabic" w:cs="Simplified Arabic"/>
          <w:sz w:val="32"/>
          <w:szCs w:val="32"/>
          <w:rtl/>
          <w:lang w:bidi="ar-IQ"/>
        </w:rPr>
        <w:t>ستوك مانديفيل عام 1948</w:t>
      </w:r>
      <w:r w:rsidR="005240CD">
        <w:rPr>
          <w:rFonts w:ascii="Simplified Arabic" w:hAnsi="Simplified Arabic" w:cs="Simplified Arabic" w:hint="cs"/>
          <w:sz w:val="32"/>
          <w:szCs w:val="32"/>
          <w:rtl/>
          <w:lang w:bidi="ar-IQ"/>
        </w:rPr>
        <w:t>)</w:t>
      </w:r>
      <w:r w:rsidRPr="00DC27CB">
        <w:rPr>
          <w:rFonts w:ascii="Simplified Arabic" w:hAnsi="Simplified Arabic" w:cs="Simplified Arabic"/>
          <w:sz w:val="32"/>
          <w:szCs w:val="32"/>
          <w:rtl/>
          <w:lang w:bidi="ar-IQ"/>
        </w:rPr>
        <w:t xml:space="preserve"> والتي اشترك فيها فريق مكون من 18 مشلولاً بينهم سيدتان بالرماية , ثم </w:t>
      </w:r>
      <w:r w:rsidRPr="00DC27CB">
        <w:rPr>
          <w:rFonts w:ascii="Simplified Arabic" w:hAnsi="Simplified Arabic" w:cs="Simplified Arabic" w:hint="cs"/>
          <w:sz w:val="32"/>
          <w:szCs w:val="32"/>
          <w:rtl/>
          <w:lang w:bidi="ar-IQ"/>
        </w:rPr>
        <w:t>أضيفت</w:t>
      </w:r>
      <w:r w:rsidRPr="00DC27CB">
        <w:rPr>
          <w:rFonts w:ascii="Simplified Arabic" w:hAnsi="Simplified Arabic" w:cs="Simplified Arabic"/>
          <w:sz w:val="32"/>
          <w:szCs w:val="32"/>
          <w:rtl/>
          <w:lang w:bidi="ar-IQ"/>
        </w:rPr>
        <w:t xml:space="preserve"> في السنوات التالية العاب </w:t>
      </w:r>
      <w:r w:rsidRPr="00DC27CB">
        <w:rPr>
          <w:rFonts w:ascii="Simplified Arabic" w:hAnsi="Simplified Arabic" w:cs="Simplified Arabic" w:hint="cs"/>
          <w:sz w:val="32"/>
          <w:szCs w:val="32"/>
          <w:rtl/>
          <w:lang w:bidi="ar-IQ"/>
        </w:rPr>
        <w:t>أخرى</w:t>
      </w:r>
      <w:r w:rsidRPr="00DC27CB">
        <w:rPr>
          <w:rFonts w:ascii="Simplified Arabic" w:hAnsi="Simplified Arabic" w:cs="Simplified Arabic"/>
          <w:sz w:val="32"/>
          <w:szCs w:val="32"/>
          <w:rtl/>
          <w:lang w:bidi="ar-IQ"/>
        </w:rPr>
        <w:t xml:space="preserve"> مثل كرة السلة , العاب الساحة والميدان , السلاح , السباحة , التنفس , الطاولة , رفع </w:t>
      </w:r>
      <w:r w:rsidRPr="00DC27CB">
        <w:rPr>
          <w:rFonts w:ascii="Simplified Arabic" w:hAnsi="Simplified Arabic" w:cs="Simplified Arabic" w:hint="cs"/>
          <w:sz w:val="32"/>
          <w:szCs w:val="32"/>
          <w:rtl/>
          <w:lang w:bidi="ar-IQ"/>
        </w:rPr>
        <w:t>الأثقال</w:t>
      </w:r>
      <w:r w:rsidRPr="00DC27CB">
        <w:rPr>
          <w:rFonts w:ascii="Simplified Arabic" w:hAnsi="Simplified Arabic" w:cs="Simplified Arabic"/>
          <w:sz w:val="32"/>
          <w:szCs w:val="32"/>
          <w:vertAlign w:val="superscript"/>
          <w:rtl/>
          <w:lang w:bidi="ar-IQ"/>
        </w:rPr>
        <w:footnoteReference w:customMarkFollows="1" w:id="5"/>
        <w:t>(1)</w:t>
      </w:r>
      <w:r w:rsidRPr="00DC27CB">
        <w:rPr>
          <w:rFonts w:ascii="Simplified Arabic" w:hAnsi="Simplified Arabic" w:cs="Simplified Arabic"/>
          <w:sz w:val="32"/>
          <w:szCs w:val="32"/>
          <w:rtl/>
          <w:lang w:bidi="ar-IQ"/>
        </w:rPr>
        <w:t xml:space="preserve"> .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وتُعد ممارسة كرة </w:t>
      </w:r>
      <w:r>
        <w:rPr>
          <w:rFonts w:ascii="Simplified Arabic" w:hAnsi="Simplified Arabic" w:cs="Simplified Arabic" w:hint="cs"/>
          <w:sz w:val="32"/>
          <w:szCs w:val="32"/>
          <w:rtl/>
          <w:lang w:bidi="ar-IQ"/>
        </w:rPr>
        <w:t>ا</w:t>
      </w:r>
      <w:r w:rsidRPr="00DC27CB">
        <w:rPr>
          <w:rFonts w:ascii="Simplified Arabic" w:hAnsi="Simplified Arabic" w:cs="Simplified Arabic"/>
          <w:sz w:val="32"/>
          <w:szCs w:val="32"/>
          <w:rtl/>
          <w:lang w:bidi="ar-IQ"/>
        </w:rPr>
        <w:t xml:space="preserve">لسلة على الكراسي المتحركة ذات </w:t>
      </w:r>
      <w:r w:rsidRPr="00DC27CB">
        <w:rPr>
          <w:rFonts w:ascii="Simplified Arabic" w:hAnsi="Simplified Arabic" w:cs="Simplified Arabic" w:hint="cs"/>
          <w:sz w:val="32"/>
          <w:szCs w:val="32"/>
          <w:rtl/>
          <w:lang w:bidi="ar-IQ"/>
        </w:rPr>
        <w:t>أهمية</w:t>
      </w:r>
      <w:r w:rsidRPr="00DC27CB">
        <w:rPr>
          <w:rFonts w:ascii="Simplified Arabic" w:hAnsi="Simplified Arabic" w:cs="Simplified Arabic"/>
          <w:sz w:val="32"/>
          <w:szCs w:val="32"/>
          <w:rtl/>
          <w:lang w:bidi="ar-IQ"/>
        </w:rPr>
        <w:t xml:space="preserve"> قصوى للمعاقين وبنحو يفوق </w:t>
      </w:r>
      <w:r w:rsidRPr="00DC27CB">
        <w:rPr>
          <w:rFonts w:ascii="Simplified Arabic" w:hAnsi="Simplified Arabic" w:cs="Simplified Arabic" w:hint="cs"/>
          <w:sz w:val="32"/>
          <w:szCs w:val="32"/>
          <w:rtl/>
          <w:lang w:bidi="ar-IQ"/>
        </w:rPr>
        <w:t>أهميتهاللأصحاء</w:t>
      </w:r>
      <w:r w:rsidRPr="00DC27CB">
        <w:rPr>
          <w:rFonts w:ascii="Simplified Arabic" w:hAnsi="Simplified Arabic" w:cs="Simplified Arabic"/>
          <w:sz w:val="32"/>
          <w:szCs w:val="32"/>
          <w:rtl/>
          <w:lang w:bidi="ar-IQ"/>
        </w:rPr>
        <w:t xml:space="preserve"> وعلى وجه العموم فان </w:t>
      </w:r>
      <w:r w:rsidRPr="00DC27CB">
        <w:rPr>
          <w:rFonts w:ascii="Simplified Arabic" w:hAnsi="Simplified Arabic" w:cs="Simplified Arabic" w:hint="cs"/>
          <w:sz w:val="32"/>
          <w:szCs w:val="32"/>
          <w:rtl/>
          <w:lang w:bidi="ar-IQ"/>
        </w:rPr>
        <w:t>أهداف</w:t>
      </w:r>
      <w:r w:rsidRPr="00DC27CB">
        <w:rPr>
          <w:rFonts w:ascii="Simplified Arabic" w:hAnsi="Simplified Arabic" w:cs="Simplified Arabic"/>
          <w:sz w:val="32"/>
          <w:szCs w:val="32"/>
          <w:rtl/>
          <w:lang w:bidi="ar-IQ"/>
        </w:rPr>
        <w:t xml:space="preserve"> الرياضة للمعوقين تماثل </w:t>
      </w:r>
      <w:r w:rsidRPr="00DC27CB">
        <w:rPr>
          <w:rFonts w:ascii="Simplified Arabic" w:hAnsi="Simplified Arabic" w:cs="Simplified Arabic" w:hint="cs"/>
          <w:sz w:val="32"/>
          <w:szCs w:val="32"/>
          <w:rtl/>
          <w:lang w:bidi="ar-IQ"/>
        </w:rPr>
        <w:t>أهدافها</w:t>
      </w:r>
      <w:r w:rsidRPr="00DC27CB">
        <w:rPr>
          <w:rFonts w:ascii="Simplified Arabic" w:hAnsi="Simplified Arabic" w:cs="Simplified Arabic"/>
          <w:sz w:val="32"/>
          <w:szCs w:val="32"/>
          <w:rtl/>
          <w:lang w:bidi="ar-IQ"/>
        </w:rPr>
        <w:t xml:space="preserve"> بالنسبة </w:t>
      </w:r>
      <w:r w:rsidRPr="00DC27CB">
        <w:rPr>
          <w:rFonts w:ascii="Simplified Arabic" w:hAnsi="Simplified Arabic" w:cs="Simplified Arabic" w:hint="cs"/>
          <w:sz w:val="32"/>
          <w:szCs w:val="32"/>
          <w:rtl/>
          <w:lang w:bidi="ar-IQ"/>
        </w:rPr>
        <w:t>للأصحاءبالإضافة</w:t>
      </w:r>
      <w:r w:rsidRPr="00DC27CB">
        <w:rPr>
          <w:rFonts w:ascii="Simplified Arabic" w:hAnsi="Simplified Arabic" w:cs="Simplified Arabic"/>
          <w:sz w:val="32"/>
          <w:szCs w:val="32"/>
          <w:rtl/>
          <w:lang w:bidi="ar-IQ"/>
        </w:rPr>
        <w:t xml:space="preserve"> لكونها ذات </w:t>
      </w:r>
      <w:r w:rsidRPr="00DC27CB">
        <w:rPr>
          <w:rFonts w:ascii="Simplified Arabic" w:hAnsi="Simplified Arabic" w:cs="Simplified Arabic" w:hint="cs"/>
          <w:sz w:val="32"/>
          <w:szCs w:val="32"/>
          <w:rtl/>
          <w:lang w:bidi="ar-IQ"/>
        </w:rPr>
        <w:t>أهداف</w:t>
      </w:r>
      <w:r w:rsidRPr="00DC27CB">
        <w:rPr>
          <w:rFonts w:ascii="Simplified Arabic" w:hAnsi="Simplified Arabic" w:cs="Simplified Arabic"/>
          <w:sz w:val="32"/>
          <w:szCs w:val="32"/>
          <w:rtl/>
          <w:lang w:bidi="ar-IQ"/>
        </w:rPr>
        <w:t xml:space="preserve"> علاجية بدنية ونفسية واجتماعية وتأهيلية للمعاقين</w:t>
      </w:r>
      <w:r w:rsidRPr="00DC27CB">
        <w:rPr>
          <w:rFonts w:ascii="Simplified Arabic" w:hAnsi="Simplified Arabic" w:cs="Simplified Arabic"/>
          <w:sz w:val="32"/>
          <w:szCs w:val="32"/>
          <w:vertAlign w:val="superscript"/>
          <w:rtl/>
          <w:lang w:bidi="ar-IQ"/>
        </w:rPr>
        <w:footnoteReference w:customMarkFollows="1" w:id="6"/>
        <w:t>(2)</w:t>
      </w:r>
      <w:r w:rsidRPr="00DC27CB">
        <w:rPr>
          <w:rFonts w:ascii="Simplified Arabic" w:hAnsi="Simplified Arabic" w:cs="Simplified Arabic"/>
          <w:sz w:val="32"/>
          <w:szCs w:val="32"/>
          <w:rtl/>
          <w:lang w:bidi="ar-IQ"/>
        </w:rPr>
        <w:t xml:space="preserve"> .</w:t>
      </w:r>
    </w:p>
    <w:p w:rsidR="009A69A2" w:rsidRPr="00DC27CB" w:rsidRDefault="005240CD" w:rsidP="005240CD">
      <w:pPr>
        <w:spacing w:before="10" w:line="240" w:lineRule="auto"/>
        <w:jc w:val="both"/>
        <w:rPr>
          <w:rFonts w:ascii="Simplified Arabic" w:hAnsi="Simplified Arabic" w:cs="Simplified Arabic"/>
          <w:sz w:val="32"/>
          <w:szCs w:val="32"/>
          <w:rtl/>
        </w:rPr>
      </w:pPr>
      <w:r>
        <w:rPr>
          <w:rFonts w:ascii="Simplified Arabic" w:hAnsi="Simplified Arabic" w:cs="Simplified Arabic" w:hint="cs"/>
          <w:sz w:val="32"/>
          <w:szCs w:val="32"/>
          <w:rtl/>
          <w:lang w:bidi="ar-IQ"/>
        </w:rPr>
        <w:t>ا</w:t>
      </w:r>
      <w:r w:rsidR="009A69A2" w:rsidRPr="00DC27CB">
        <w:rPr>
          <w:rFonts w:ascii="Simplified Arabic" w:hAnsi="Simplified Arabic" w:cs="Simplified Arabic"/>
          <w:sz w:val="32"/>
          <w:szCs w:val="32"/>
          <w:rtl/>
          <w:lang w:bidi="ar-IQ"/>
        </w:rPr>
        <w:t xml:space="preserve">ن لاعبي كرة السلة على  الكراسي المتحركة يعانون من إعاقة بدنية أو حركية مما يسبب قصور في </w:t>
      </w:r>
      <w:r w:rsidR="009A69A2" w:rsidRPr="00DC27CB">
        <w:rPr>
          <w:rFonts w:ascii="Simplified Arabic" w:hAnsi="Simplified Arabic" w:cs="Simplified Arabic" w:hint="cs"/>
          <w:sz w:val="32"/>
          <w:szCs w:val="32"/>
          <w:rtl/>
          <w:lang w:bidi="ar-IQ"/>
        </w:rPr>
        <w:t>إمكانياتهم</w:t>
      </w:r>
      <w:r w:rsidR="009A69A2" w:rsidRPr="00DC27CB">
        <w:rPr>
          <w:rFonts w:ascii="Simplified Arabic" w:hAnsi="Simplified Arabic" w:cs="Simplified Arabic"/>
          <w:sz w:val="32"/>
          <w:szCs w:val="32"/>
          <w:rtl/>
          <w:lang w:bidi="ar-IQ"/>
        </w:rPr>
        <w:t xml:space="preserve"> بسبب إصابات الحبل </w:t>
      </w:r>
      <w:r w:rsidR="009A69A2">
        <w:rPr>
          <w:rFonts w:ascii="Simplified Arabic" w:hAnsi="Simplified Arabic" w:cs="Simplified Arabic" w:hint="cs"/>
          <w:sz w:val="32"/>
          <w:szCs w:val="32"/>
          <w:rtl/>
          <w:lang w:bidi="ar-IQ"/>
        </w:rPr>
        <w:t>ا</w:t>
      </w:r>
      <w:r w:rsidR="009A69A2" w:rsidRPr="00DC27CB">
        <w:rPr>
          <w:rFonts w:ascii="Simplified Arabic" w:hAnsi="Simplified Arabic" w:cs="Simplified Arabic"/>
          <w:sz w:val="32"/>
          <w:szCs w:val="32"/>
          <w:rtl/>
          <w:lang w:bidi="ar-IQ"/>
        </w:rPr>
        <w:t xml:space="preserve">لشوكي أو البتر أو شلل الأطفال وهذا يؤدي بدوره إلى صعوبة في الحركة </w:t>
      </w:r>
      <w:r w:rsidR="009A69A2">
        <w:rPr>
          <w:rFonts w:ascii="Simplified Arabic" w:hAnsi="Simplified Arabic" w:cs="Simplified Arabic" w:hint="cs"/>
          <w:sz w:val="32"/>
          <w:szCs w:val="32"/>
          <w:rtl/>
          <w:lang w:bidi="ar-IQ"/>
        </w:rPr>
        <w:t>.ول</w:t>
      </w:r>
      <w:r w:rsidR="009A69A2" w:rsidRPr="00DC27CB">
        <w:rPr>
          <w:rFonts w:ascii="Simplified Arabic" w:hAnsi="Simplified Arabic" w:cs="Simplified Arabic"/>
          <w:sz w:val="32"/>
          <w:szCs w:val="32"/>
          <w:rtl/>
          <w:lang w:bidi="ar-IQ"/>
        </w:rPr>
        <w:t xml:space="preserve">ممارسة كرة السلة على الكراسي المتحركة والتدريب على </w:t>
      </w:r>
      <w:r w:rsidR="009A69A2" w:rsidRPr="00DC27CB">
        <w:rPr>
          <w:rFonts w:ascii="Simplified Arabic" w:hAnsi="Simplified Arabic" w:cs="Simplified Arabic" w:hint="cs"/>
          <w:sz w:val="32"/>
          <w:szCs w:val="32"/>
          <w:rtl/>
          <w:lang w:bidi="ar-IQ"/>
        </w:rPr>
        <w:t>إتقان</w:t>
      </w:r>
      <w:r w:rsidR="009A69A2" w:rsidRPr="00DC27CB">
        <w:rPr>
          <w:rFonts w:ascii="Simplified Arabic" w:hAnsi="Simplified Arabic" w:cs="Simplified Arabic"/>
          <w:sz w:val="32"/>
          <w:szCs w:val="32"/>
          <w:rtl/>
          <w:lang w:bidi="ar-IQ"/>
        </w:rPr>
        <w:t xml:space="preserve"> مهاراتها قدر كبير من الفائدة الوظيفية على ممارسيها ، فهي واحدة من النشاطات الرياضية التي تمنح اللاعب الحيوية والنشاط وتحافظ على الوظائف الجسمية لديه لكي تبقى الجسم نشطا لأطول فترة ممكنة ومتمتعا بقدرات جيدة من خلال مشاركة أجهزة الجسم جميعا على مستوى عالي لأداء مهاراتها الفنية والخططية .</w:t>
      </w:r>
    </w:p>
    <w:p w:rsidR="009A69A2" w:rsidRDefault="009A69A2" w:rsidP="009A69A2">
      <w:pPr>
        <w:spacing w:before="10" w:line="240" w:lineRule="auto"/>
        <w:jc w:val="both"/>
        <w:rPr>
          <w:rFonts w:ascii="Simplified Arabic" w:hAnsi="Simplified Arabic" w:cs="Simplified Arabic"/>
          <w:b/>
          <w:bCs/>
          <w:sz w:val="32"/>
          <w:szCs w:val="32"/>
          <w:rtl/>
          <w:lang w:bidi="ar-IQ"/>
        </w:rPr>
      </w:pPr>
      <w:r w:rsidRPr="00DC27CB">
        <w:rPr>
          <w:rFonts w:ascii="Simplified Arabic" w:hAnsi="Simplified Arabic" w:cs="Simplified Arabic"/>
          <w:sz w:val="32"/>
          <w:szCs w:val="32"/>
          <w:rtl/>
        </w:rPr>
        <w:lastRenderedPageBreak/>
        <w:t>وبناءً على ذلك فان ممارسة هذه اللعبة من المعوقين تتطلب قد</w:t>
      </w:r>
      <w:r>
        <w:rPr>
          <w:rFonts w:ascii="Simplified Arabic" w:hAnsi="Simplified Arabic" w:cs="Simplified Arabic"/>
          <w:sz w:val="32"/>
          <w:szCs w:val="32"/>
          <w:rtl/>
        </w:rPr>
        <w:t xml:space="preserve">رات عقلية وبدنية عالية </w:t>
      </w:r>
      <w:r>
        <w:rPr>
          <w:rFonts w:ascii="Simplified Arabic" w:hAnsi="Simplified Arabic" w:cs="Simplified Arabic" w:hint="cs"/>
          <w:sz w:val="32"/>
          <w:szCs w:val="32"/>
          <w:rtl/>
        </w:rPr>
        <w:t>ت</w:t>
      </w:r>
      <w:r>
        <w:rPr>
          <w:rFonts w:ascii="Simplified Arabic" w:hAnsi="Simplified Arabic" w:cs="Simplified Arabic"/>
          <w:sz w:val="32"/>
          <w:szCs w:val="32"/>
          <w:rtl/>
        </w:rPr>
        <w:t>تمثل</w:t>
      </w:r>
      <w:r w:rsidRPr="00DC27CB">
        <w:rPr>
          <w:rFonts w:ascii="Simplified Arabic" w:hAnsi="Simplified Arabic" w:cs="Simplified Arabic"/>
          <w:sz w:val="32"/>
          <w:szCs w:val="32"/>
          <w:rtl/>
        </w:rPr>
        <w:t xml:space="preserve"> بالقوة والسرعة والتحمل للذراعين </w:t>
      </w:r>
      <w:r>
        <w:rPr>
          <w:rFonts w:ascii="Simplified Arabic" w:hAnsi="Simplified Arabic" w:cs="Simplified Arabic" w:hint="cs"/>
          <w:sz w:val="32"/>
          <w:szCs w:val="32"/>
          <w:rtl/>
        </w:rPr>
        <w:t>، إذ</w:t>
      </w:r>
      <w:r w:rsidRPr="00DC27CB">
        <w:rPr>
          <w:rFonts w:ascii="Simplified Arabic" w:hAnsi="Simplified Arabic" w:cs="Simplified Arabic"/>
          <w:sz w:val="32"/>
          <w:szCs w:val="32"/>
          <w:rtl/>
        </w:rPr>
        <w:t xml:space="preserve"> يقع عليهما جهد مضاعف في تنفيذ </w:t>
      </w:r>
      <w:r w:rsidRPr="00DC27CB">
        <w:rPr>
          <w:rFonts w:ascii="Simplified Arabic" w:hAnsi="Simplified Arabic" w:cs="Simplified Arabic" w:hint="cs"/>
          <w:sz w:val="32"/>
          <w:szCs w:val="32"/>
          <w:rtl/>
        </w:rPr>
        <w:t>الأداء</w:t>
      </w:r>
      <w:r w:rsidRPr="00DC27CB">
        <w:rPr>
          <w:rFonts w:ascii="Simplified Arabic" w:hAnsi="Simplified Arabic" w:cs="Simplified Arabic"/>
          <w:sz w:val="32"/>
          <w:szCs w:val="32"/>
          <w:rtl/>
        </w:rPr>
        <w:t xml:space="preserve"> المهاري والقيام بدفع الكرسي المتحرك </w:t>
      </w:r>
      <w:r w:rsidRPr="00DC27CB">
        <w:rPr>
          <w:rFonts w:ascii="Simplified Arabic" w:hAnsi="Simplified Arabic" w:cs="Simplified Arabic" w:hint="cs"/>
          <w:sz w:val="32"/>
          <w:szCs w:val="32"/>
          <w:rtl/>
        </w:rPr>
        <w:t>إلى</w:t>
      </w:r>
      <w:r w:rsidRPr="00DC27CB">
        <w:rPr>
          <w:rFonts w:ascii="Simplified Arabic" w:hAnsi="Simplified Arabic" w:cs="Simplified Arabic"/>
          <w:sz w:val="32"/>
          <w:szCs w:val="32"/>
          <w:rtl/>
        </w:rPr>
        <w:t xml:space="preserve"> الجهة المطلوبة والتحرك بما يخدم الهدف </w:t>
      </w:r>
      <w:r w:rsidRPr="00DC27CB">
        <w:rPr>
          <w:rFonts w:ascii="Simplified Arabic" w:hAnsi="Simplified Arabic" w:cs="Simplified Arabic" w:hint="cs"/>
          <w:sz w:val="32"/>
          <w:szCs w:val="32"/>
          <w:rtl/>
        </w:rPr>
        <w:t>الأساس</w:t>
      </w:r>
      <w:r w:rsidRPr="00DC27CB">
        <w:rPr>
          <w:rFonts w:ascii="Simplified Arabic" w:hAnsi="Simplified Arabic" w:cs="Simplified Arabic"/>
          <w:sz w:val="32"/>
          <w:szCs w:val="32"/>
          <w:rtl/>
        </w:rPr>
        <w:t xml:space="preserve"> للحركة </w:t>
      </w:r>
      <w:r>
        <w:rPr>
          <w:rFonts w:ascii="Simplified Arabic" w:hAnsi="Simplified Arabic" w:cs="Simplified Arabic" w:hint="cs"/>
          <w:sz w:val="32"/>
          <w:szCs w:val="32"/>
          <w:rtl/>
        </w:rPr>
        <w:t xml:space="preserve">، فضلا عن احتياجهاإعدادا </w:t>
      </w:r>
      <w:r w:rsidRPr="00DC27CB">
        <w:rPr>
          <w:rFonts w:ascii="Simplified Arabic" w:hAnsi="Simplified Arabic" w:cs="Simplified Arabic"/>
          <w:sz w:val="32"/>
          <w:szCs w:val="32"/>
          <w:rtl/>
        </w:rPr>
        <w:t xml:space="preserve">نفسياً كبيراً لتجاوز الضغوط التي يتعرض لها اللاعب خلال المباراة 0 </w:t>
      </w:r>
    </w:p>
    <w:p w:rsidR="00F76400" w:rsidRDefault="00F76400" w:rsidP="00F76400">
      <w:pPr>
        <w:spacing w:line="192" w:lineRule="auto"/>
        <w:jc w:val="lowKashida"/>
        <w:rPr>
          <w:rFonts w:cs="Simplified Arabic"/>
          <w:sz w:val="32"/>
          <w:szCs w:val="32"/>
          <w:rtl/>
        </w:rPr>
      </w:pPr>
      <w:r>
        <w:rPr>
          <w:rFonts w:cs="Simplified Arabic"/>
          <w:sz w:val="32"/>
          <w:szCs w:val="32"/>
          <w:rtl/>
        </w:rPr>
        <w:t xml:space="preserve">  ومن اهم القواعد الخاصة في كرة السلة للمعوقين هي</w:t>
      </w:r>
      <w:r>
        <w:rPr>
          <w:rFonts w:cs="Simplified Arabic"/>
          <w:sz w:val="32"/>
          <w:szCs w:val="32"/>
          <w:vertAlign w:val="superscript"/>
          <w:rtl/>
        </w:rPr>
        <w:t>(</w:t>
      </w:r>
      <w:r>
        <w:rPr>
          <w:rStyle w:val="ab"/>
          <w:rFonts w:cs="Simplified Arabic"/>
          <w:sz w:val="32"/>
          <w:szCs w:val="32"/>
          <w:rtl/>
        </w:rPr>
        <w:footnoteReference w:id="7"/>
      </w:r>
      <w:r>
        <w:rPr>
          <w:rFonts w:cs="Simplified Arabic"/>
          <w:sz w:val="32"/>
          <w:szCs w:val="32"/>
          <w:vertAlign w:val="superscript"/>
          <w:rtl/>
        </w:rPr>
        <w:t>)</w:t>
      </w:r>
      <w:r>
        <w:rPr>
          <w:rFonts w:cs="Simplified Arabic"/>
          <w:sz w:val="32"/>
          <w:szCs w:val="32"/>
          <w:rtl/>
        </w:rPr>
        <w:t xml:space="preserve">:- </w:t>
      </w:r>
    </w:p>
    <w:p w:rsidR="00F76400" w:rsidRDefault="00F76400" w:rsidP="00F76400">
      <w:pPr>
        <w:numPr>
          <w:ilvl w:val="0"/>
          <w:numId w:val="29"/>
        </w:numPr>
        <w:spacing w:after="0" w:line="192" w:lineRule="auto"/>
        <w:ind w:left="651" w:hanging="363"/>
        <w:jc w:val="lowKashida"/>
        <w:rPr>
          <w:rFonts w:cs="Simplified Arabic"/>
          <w:sz w:val="32"/>
          <w:szCs w:val="32"/>
        </w:rPr>
      </w:pPr>
      <w:r>
        <w:rPr>
          <w:rFonts w:cs="Simplified Arabic" w:hint="cs"/>
          <w:sz w:val="32"/>
          <w:szCs w:val="32"/>
          <w:rtl/>
        </w:rPr>
        <w:t>تستعمل الكراسي المتحركة ذات العجلات الاربعة اثنين كبيرة من الخلف واثنين صغيرة من الامام على ان يكون قطر العجلة الخلفية 70 سم</w:t>
      </w:r>
      <w:r w:rsidR="00B607EB">
        <w:rPr>
          <w:rFonts w:cs="Simplified Arabic" w:hint="cs"/>
          <w:sz w:val="32"/>
          <w:szCs w:val="32"/>
          <w:rtl/>
        </w:rPr>
        <w:t xml:space="preserve"> تقريبا .</w:t>
      </w:r>
    </w:p>
    <w:p w:rsidR="00F76400" w:rsidRDefault="00B607EB" w:rsidP="00F76400">
      <w:pPr>
        <w:numPr>
          <w:ilvl w:val="0"/>
          <w:numId w:val="29"/>
        </w:numPr>
        <w:spacing w:after="0" w:line="192" w:lineRule="auto"/>
        <w:ind w:left="651" w:hanging="363"/>
        <w:jc w:val="lowKashida"/>
        <w:rPr>
          <w:rFonts w:cs="Simplified Arabic"/>
          <w:sz w:val="32"/>
          <w:szCs w:val="32"/>
          <w:rtl/>
        </w:rPr>
      </w:pPr>
      <w:r>
        <w:rPr>
          <w:rFonts w:cs="Simplified Arabic" w:hint="cs"/>
          <w:sz w:val="32"/>
          <w:szCs w:val="32"/>
          <w:rtl/>
        </w:rPr>
        <w:t>يربط اللاعب بحزام من القماش او الجلد وبعرض 8 سم .</w:t>
      </w:r>
      <w:r w:rsidR="00F76400">
        <w:rPr>
          <w:rFonts w:cs="Simplified Arabic"/>
          <w:sz w:val="32"/>
          <w:szCs w:val="32"/>
          <w:rtl/>
        </w:rPr>
        <w:t xml:space="preserve"> </w:t>
      </w:r>
    </w:p>
    <w:p w:rsidR="00F76400" w:rsidRDefault="00F76400" w:rsidP="00B607EB">
      <w:pPr>
        <w:numPr>
          <w:ilvl w:val="0"/>
          <w:numId w:val="29"/>
        </w:numPr>
        <w:spacing w:after="0" w:line="192" w:lineRule="auto"/>
        <w:ind w:left="651" w:hanging="363"/>
        <w:jc w:val="lowKashida"/>
        <w:rPr>
          <w:rFonts w:cs="Simplified Arabic"/>
          <w:sz w:val="32"/>
          <w:szCs w:val="32"/>
          <w:rtl/>
        </w:rPr>
      </w:pPr>
      <w:r>
        <w:rPr>
          <w:rFonts w:cs="Simplified Arabic"/>
          <w:sz w:val="32"/>
          <w:szCs w:val="32"/>
          <w:rtl/>
        </w:rPr>
        <w:t>يسمح باستخدام وسادة</w:t>
      </w:r>
      <w:r w:rsidR="00B607EB">
        <w:rPr>
          <w:rFonts w:cs="Simplified Arabic" w:hint="cs"/>
          <w:sz w:val="32"/>
          <w:szCs w:val="32"/>
          <w:rtl/>
        </w:rPr>
        <w:t xml:space="preserve"> اسفل الورك</w:t>
      </w:r>
      <w:r>
        <w:rPr>
          <w:rFonts w:cs="Simplified Arabic"/>
          <w:sz w:val="32"/>
          <w:szCs w:val="32"/>
          <w:rtl/>
        </w:rPr>
        <w:t xml:space="preserve"> وبارتفاع لا يزيد عن 10سم </w:t>
      </w:r>
      <w:r w:rsidR="00B607EB">
        <w:rPr>
          <w:rFonts w:cs="Simplified Arabic" w:hint="cs"/>
          <w:sz w:val="32"/>
          <w:szCs w:val="32"/>
          <w:rtl/>
        </w:rPr>
        <w:t>.</w:t>
      </w:r>
    </w:p>
    <w:p w:rsidR="00F76400" w:rsidRDefault="00F76400" w:rsidP="00F76400">
      <w:pPr>
        <w:numPr>
          <w:ilvl w:val="0"/>
          <w:numId w:val="29"/>
        </w:numPr>
        <w:spacing w:after="0" w:line="192" w:lineRule="auto"/>
        <w:ind w:left="651" w:hanging="363"/>
        <w:jc w:val="lowKashida"/>
        <w:rPr>
          <w:rFonts w:cs="Simplified Arabic"/>
          <w:sz w:val="32"/>
          <w:szCs w:val="32"/>
          <w:rtl/>
        </w:rPr>
      </w:pPr>
      <w:r>
        <w:rPr>
          <w:rFonts w:cs="Simplified Arabic"/>
          <w:sz w:val="32"/>
          <w:szCs w:val="32"/>
          <w:rtl/>
        </w:rPr>
        <w:t>ترتفع سنادات القدم 11سم عن الارض وفي اعلى نقطة فيها</w:t>
      </w:r>
      <w:r w:rsidR="00B607EB">
        <w:rPr>
          <w:rFonts w:cs="Simplified Arabic" w:hint="cs"/>
          <w:sz w:val="32"/>
          <w:szCs w:val="32"/>
          <w:rtl/>
        </w:rPr>
        <w:t xml:space="preserve"> والبعد بينه 2سم</w:t>
      </w:r>
      <w:r>
        <w:rPr>
          <w:rFonts w:cs="Simplified Arabic"/>
          <w:sz w:val="32"/>
          <w:szCs w:val="32"/>
          <w:rtl/>
        </w:rPr>
        <w:t>0</w:t>
      </w:r>
      <w:r w:rsidR="00B607EB">
        <w:rPr>
          <w:rFonts w:cs="Simplified Arabic" w:hint="cs"/>
          <w:sz w:val="32"/>
          <w:szCs w:val="32"/>
          <w:rtl/>
        </w:rPr>
        <w:t xml:space="preserve"> </w:t>
      </w:r>
      <w:r>
        <w:rPr>
          <w:rFonts w:cs="Simplified Arabic"/>
          <w:sz w:val="32"/>
          <w:szCs w:val="32"/>
          <w:rtl/>
        </w:rPr>
        <w:t xml:space="preserve"> </w:t>
      </w:r>
    </w:p>
    <w:p w:rsidR="00F76400" w:rsidRDefault="00B607EB" w:rsidP="00F76400">
      <w:pPr>
        <w:numPr>
          <w:ilvl w:val="0"/>
          <w:numId w:val="29"/>
        </w:numPr>
        <w:spacing w:after="0" w:line="192" w:lineRule="auto"/>
        <w:ind w:left="651" w:hanging="363"/>
        <w:jc w:val="lowKashida"/>
        <w:rPr>
          <w:rFonts w:cs="Simplified Arabic"/>
          <w:sz w:val="32"/>
          <w:szCs w:val="32"/>
          <w:rtl/>
        </w:rPr>
      </w:pPr>
      <w:r>
        <w:rPr>
          <w:rFonts w:cs="Simplified Arabic" w:hint="cs"/>
          <w:sz w:val="32"/>
          <w:szCs w:val="32"/>
          <w:rtl/>
        </w:rPr>
        <w:t>يمنع النهوض من الكرسي لغرض تحقيق منفعة (تهديف ، حجز ، عرقلة)</w:t>
      </w:r>
      <w:r w:rsidR="00F76400">
        <w:rPr>
          <w:rFonts w:cs="Simplified Arabic"/>
          <w:sz w:val="32"/>
          <w:szCs w:val="32"/>
          <w:rtl/>
        </w:rPr>
        <w:t xml:space="preserve">0 </w:t>
      </w:r>
    </w:p>
    <w:p w:rsidR="00F76400" w:rsidRDefault="00B607EB" w:rsidP="00F76400">
      <w:pPr>
        <w:numPr>
          <w:ilvl w:val="0"/>
          <w:numId w:val="29"/>
        </w:numPr>
        <w:spacing w:after="0" w:line="192" w:lineRule="auto"/>
        <w:ind w:left="651" w:hanging="363"/>
        <w:jc w:val="lowKashida"/>
        <w:rPr>
          <w:rFonts w:cs="Simplified Arabic"/>
          <w:sz w:val="32"/>
          <w:szCs w:val="32"/>
          <w:rtl/>
        </w:rPr>
      </w:pPr>
      <w:r>
        <w:rPr>
          <w:rFonts w:cs="Simplified Arabic" w:hint="cs"/>
          <w:sz w:val="32"/>
          <w:szCs w:val="32"/>
          <w:rtl/>
        </w:rPr>
        <w:t xml:space="preserve">يمنع رفع القدمين لتحقيق منفعة </w:t>
      </w:r>
      <w:r w:rsidR="00F76400">
        <w:rPr>
          <w:rFonts w:cs="Simplified Arabic"/>
          <w:sz w:val="32"/>
          <w:szCs w:val="32"/>
          <w:rtl/>
        </w:rPr>
        <w:t xml:space="preserve">0 </w:t>
      </w:r>
    </w:p>
    <w:p w:rsidR="00F76400" w:rsidRDefault="00B607EB" w:rsidP="00F76400">
      <w:pPr>
        <w:numPr>
          <w:ilvl w:val="0"/>
          <w:numId w:val="29"/>
        </w:numPr>
        <w:spacing w:after="0" w:line="192" w:lineRule="auto"/>
        <w:ind w:left="651" w:hanging="363"/>
        <w:jc w:val="lowKashida"/>
        <w:rPr>
          <w:rFonts w:cs="Simplified Arabic"/>
          <w:sz w:val="32"/>
          <w:szCs w:val="32"/>
          <w:rtl/>
        </w:rPr>
      </w:pPr>
      <w:r>
        <w:rPr>
          <w:rFonts w:cs="Simplified Arabic" w:hint="cs"/>
          <w:sz w:val="32"/>
          <w:szCs w:val="32"/>
          <w:rtl/>
        </w:rPr>
        <w:t>تكون العجلة الخلفية خلف الخطوط في حالات (كرة القفز،كرة الادخال،الرمية الحرة) .</w:t>
      </w:r>
      <w:r w:rsidR="00F76400">
        <w:rPr>
          <w:rFonts w:cs="Simplified Arabic"/>
          <w:sz w:val="32"/>
          <w:szCs w:val="32"/>
          <w:rtl/>
        </w:rPr>
        <w:t xml:space="preserve"> </w:t>
      </w:r>
    </w:p>
    <w:p w:rsidR="00B607EB" w:rsidRDefault="00B607EB" w:rsidP="00F76400">
      <w:pPr>
        <w:numPr>
          <w:ilvl w:val="0"/>
          <w:numId w:val="29"/>
        </w:numPr>
        <w:spacing w:after="0" w:line="192" w:lineRule="auto"/>
        <w:ind w:left="651" w:hanging="363"/>
        <w:jc w:val="lowKashida"/>
        <w:rPr>
          <w:rFonts w:cs="Simplified Arabic"/>
          <w:sz w:val="32"/>
          <w:szCs w:val="32"/>
        </w:rPr>
      </w:pPr>
      <w:r>
        <w:rPr>
          <w:rFonts w:cs="Simplified Arabic" w:hint="cs"/>
          <w:sz w:val="32"/>
          <w:szCs w:val="32"/>
          <w:rtl/>
        </w:rPr>
        <w:t>تكون العجلة من ضمن جسم اللاعب مهما كان الامر</w:t>
      </w:r>
      <w:r w:rsidR="00F76400">
        <w:rPr>
          <w:rFonts w:cs="Simplified Arabic"/>
          <w:sz w:val="32"/>
          <w:szCs w:val="32"/>
          <w:rtl/>
        </w:rPr>
        <w:t>0</w:t>
      </w:r>
    </w:p>
    <w:p w:rsidR="00DE6BFC" w:rsidRDefault="00B607EB" w:rsidP="00F76400">
      <w:pPr>
        <w:numPr>
          <w:ilvl w:val="0"/>
          <w:numId w:val="29"/>
        </w:numPr>
        <w:spacing w:after="0" w:line="192" w:lineRule="auto"/>
        <w:ind w:left="651" w:hanging="363"/>
        <w:jc w:val="lowKashida"/>
        <w:rPr>
          <w:rFonts w:cs="Simplified Arabic"/>
          <w:sz w:val="32"/>
          <w:szCs w:val="32"/>
        </w:rPr>
      </w:pPr>
      <w:r>
        <w:rPr>
          <w:rFonts w:cs="Simplified Arabic" w:hint="cs"/>
          <w:sz w:val="32"/>
          <w:szCs w:val="32"/>
          <w:rtl/>
        </w:rPr>
        <w:t xml:space="preserve">لايجوز لمس </w:t>
      </w:r>
      <w:r w:rsidR="00DE6BFC">
        <w:rPr>
          <w:rFonts w:cs="Simplified Arabic" w:hint="cs"/>
          <w:sz w:val="32"/>
          <w:szCs w:val="32"/>
          <w:rtl/>
        </w:rPr>
        <w:t>جسم اللاعب او كرسيه اثناء حيازته الكرة .</w:t>
      </w:r>
    </w:p>
    <w:p w:rsidR="00DE6BFC" w:rsidRDefault="00F76400" w:rsidP="00DE6BFC">
      <w:pPr>
        <w:numPr>
          <w:ilvl w:val="0"/>
          <w:numId w:val="29"/>
        </w:numPr>
        <w:spacing w:after="0" w:line="192" w:lineRule="auto"/>
        <w:ind w:left="651" w:hanging="363"/>
        <w:jc w:val="lowKashida"/>
        <w:rPr>
          <w:rFonts w:cs="Simplified Arabic"/>
          <w:sz w:val="32"/>
          <w:szCs w:val="32"/>
        </w:rPr>
      </w:pPr>
      <w:r>
        <w:rPr>
          <w:rFonts w:cs="Simplified Arabic"/>
          <w:sz w:val="32"/>
          <w:szCs w:val="32"/>
          <w:rtl/>
        </w:rPr>
        <w:t xml:space="preserve"> </w:t>
      </w:r>
      <w:r w:rsidRPr="00DE6BFC">
        <w:rPr>
          <w:rFonts w:cs="Simplified Arabic"/>
          <w:sz w:val="32"/>
          <w:szCs w:val="32"/>
          <w:rtl/>
        </w:rPr>
        <w:t>من حق اللاعب دفع الكرسي المتحرك  دفعتين ثم القيام بطب الكرة ، ولا يجوز له دفع الكرسي مرة ثالثة حتى تلامس الكرة الارض0</w:t>
      </w:r>
    </w:p>
    <w:p w:rsidR="00DE6BFC" w:rsidRDefault="00DE6BFC" w:rsidP="00DE6BFC">
      <w:pPr>
        <w:numPr>
          <w:ilvl w:val="0"/>
          <w:numId w:val="29"/>
        </w:numPr>
        <w:spacing w:after="0" w:line="192" w:lineRule="auto"/>
        <w:ind w:left="651" w:hanging="363"/>
        <w:jc w:val="lowKashida"/>
        <w:rPr>
          <w:rFonts w:cs="Simplified Arabic"/>
          <w:sz w:val="32"/>
          <w:szCs w:val="32"/>
        </w:rPr>
      </w:pPr>
      <w:r>
        <w:rPr>
          <w:rFonts w:cs="Simplified Arabic" w:hint="cs"/>
          <w:sz w:val="32"/>
          <w:szCs w:val="32"/>
          <w:rtl/>
        </w:rPr>
        <w:t>الدوران حول المحور يعد دفعة واحدة .</w:t>
      </w:r>
    </w:p>
    <w:p w:rsidR="00DE6BFC" w:rsidRDefault="00F76400" w:rsidP="00DE6BFC">
      <w:pPr>
        <w:numPr>
          <w:ilvl w:val="0"/>
          <w:numId w:val="29"/>
        </w:numPr>
        <w:spacing w:after="0" w:line="192" w:lineRule="auto"/>
        <w:ind w:left="651" w:hanging="363"/>
        <w:jc w:val="lowKashida"/>
        <w:rPr>
          <w:rFonts w:cs="Simplified Arabic"/>
          <w:sz w:val="32"/>
          <w:szCs w:val="32"/>
        </w:rPr>
      </w:pPr>
      <w:r w:rsidRPr="00DE6BFC">
        <w:rPr>
          <w:rFonts w:cs="Simplified Arabic"/>
          <w:sz w:val="32"/>
          <w:szCs w:val="32"/>
          <w:rtl/>
        </w:rPr>
        <w:t xml:space="preserve"> تبدأ درجات عوق اللاعبين من (1 حتى 5ر4) درجة 0</w:t>
      </w:r>
    </w:p>
    <w:p w:rsidR="00DE6BFC" w:rsidRDefault="00F76400" w:rsidP="00DE6BFC">
      <w:pPr>
        <w:numPr>
          <w:ilvl w:val="0"/>
          <w:numId w:val="29"/>
        </w:numPr>
        <w:spacing w:after="0" w:line="192" w:lineRule="auto"/>
        <w:ind w:left="651" w:hanging="363"/>
        <w:jc w:val="lowKashida"/>
        <w:rPr>
          <w:rFonts w:cs="Simplified Arabic"/>
          <w:sz w:val="32"/>
          <w:szCs w:val="32"/>
        </w:rPr>
      </w:pPr>
      <w:r w:rsidRPr="00DE6BFC">
        <w:rPr>
          <w:rFonts w:cs="Simplified Arabic"/>
          <w:sz w:val="32"/>
          <w:szCs w:val="32"/>
          <w:rtl/>
        </w:rPr>
        <w:t xml:space="preserve"> يحق للفريق ان يجمع (14) نقطة ، أي (14) درجة عوق فما دون خلال المباراة 0 </w:t>
      </w:r>
    </w:p>
    <w:p w:rsidR="00F76400" w:rsidRPr="00DE6BFC" w:rsidRDefault="00DE6BFC" w:rsidP="00DE6BFC">
      <w:pPr>
        <w:numPr>
          <w:ilvl w:val="0"/>
          <w:numId w:val="29"/>
        </w:numPr>
        <w:spacing w:after="0" w:line="192" w:lineRule="auto"/>
        <w:ind w:left="651" w:hanging="363"/>
        <w:jc w:val="lowKashida"/>
        <w:rPr>
          <w:rFonts w:cs="Simplified Arabic"/>
          <w:sz w:val="32"/>
          <w:szCs w:val="32"/>
          <w:rtl/>
        </w:rPr>
      </w:pPr>
      <w:r>
        <w:rPr>
          <w:rFonts w:cs="Simplified Arabic" w:hint="cs"/>
          <w:sz w:val="32"/>
          <w:szCs w:val="32"/>
          <w:rtl/>
        </w:rPr>
        <w:t xml:space="preserve">على الحكم ان يفحص ويوافق على احجام الكراسي والمعدات المستخدمة وان يدون انواع التصنيفات الطبية ودرجاتها </w:t>
      </w:r>
      <w:r w:rsidR="002A76A2">
        <w:rPr>
          <w:rFonts w:cs="Simplified Arabic" w:hint="cs"/>
          <w:sz w:val="32"/>
          <w:szCs w:val="32"/>
          <w:rtl/>
        </w:rPr>
        <w:t>واسماء اللاعبين .</w:t>
      </w:r>
      <w:r>
        <w:rPr>
          <w:rFonts w:cs="Simplified Arabic" w:hint="cs"/>
          <w:sz w:val="32"/>
          <w:szCs w:val="32"/>
          <w:rtl/>
        </w:rPr>
        <w:t xml:space="preserve"> </w:t>
      </w:r>
      <w:r w:rsidR="00F76400" w:rsidRPr="00DE6BFC">
        <w:rPr>
          <w:rFonts w:cs="Simplified Arabic"/>
          <w:sz w:val="32"/>
          <w:szCs w:val="32"/>
          <w:rtl/>
        </w:rPr>
        <w:t xml:space="preserve"> </w:t>
      </w:r>
    </w:p>
    <w:p w:rsidR="00F76400" w:rsidRPr="00DC27CB" w:rsidRDefault="00F76400" w:rsidP="009A69A2">
      <w:pPr>
        <w:spacing w:before="10" w:line="240" w:lineRule="auto"/>
        <w:jc w:val="both"/>
        <w:rPr>
          <w:rFonts w:ascii="Simplified Arabic" w:hAnsi="Simplified Arabic" w:cs="Simplified Arabic"/>
          <w:b/>
          <w:bCs/>
          <w:sz w:val="32"/>
          <w:szCs w:val="32"/>
          <w:rtl/>
        </w:rPr>
      </w:pPr>
    </w:p>
    <w:p w:rsidR="009A69A2" w:rsidRPr="00DC27CB" w:rsidRDefault="009A69A2" w:rsidP="00960EB3">
      <w:pPr>
        <w:pStyle w:val="a8"/>
        <w:numPr>
          <w:ilvl w:val="2"/>
          <w:numId w:val="11"/>
        </w:numPr>
        <w:spacing w:before="10" w:after="30"/>
        <w:jc w:val="both"/>
        <w:rPr>
          <w:rFonts w:ascii="Simplified Arabic" w:hAnsi="Simplified Arabic" w:cs="Simplified Arabic"/>
          <w:b/>
          <w:bCs/>
          <w:sz w:val="32"/>
          <w:szCs w:val="32"/>
          <w:rtl/>
          <w:lang w:bidi="ar-IQ"/>
        </w:rPr>
      </w:pPr>
      <w:r w:rsidRPr="00DC27CB">
        <w:rPr>
          <w:rFonts w:ascii="Simplified Arabic" w:hAnsi="Simplified Arabic" w:cs="Simplified Arabic"/>
          <w:b/>
          <w:bCs/>
          <w:sz w:val="32"/>
          <w:szCs w:val="32"/>
          <w:rtl/>
          <w:lang w:bidi="ar-IQ"/>
        </w:rPr>
        <w:lastRenderedPageBreak/>
        <w:t>التصنيف الطبي لمستخدمي الكراسي المتحركة (</w:t>
      </w:r>
      <w:r w:rsidRPr="00DC27CB">
        <w:rPr>
          <w:rFonts w:ascii="Simplified Arabic" w:hAnsi="Simplified Arabic" w:cs="Simplified Arabic"/>
          <w:b/>
          <w:bCs/>
          <w:sz w:val="32"/>
          <w:szCs w:val="32"/>
          <w:lang w:bidi="ar-IQ"/>
        </w:rPr>
        <w:t xml:space="preserve">iswwsf </w:t>
      </w:r>
      <w:r w:rsidRPr="00DC27CB">
        <w:rPr>
          <w:rFonts w:ascii="Simplified Arabic" w:hAnsi="Simplified Arabic" w:cs="Simplified Arabic"/>
          <w:b/>
          <w:bCs/>
          <w:sz w:val="32"/>
          <w:szCs w:val="32"/>
          <w:rtl/>
          <w:lang w:bidi="ar-IQ"/>
        </w:rPr>
        <w:t xml:space="preserve"> ) :</w:t>
      </w:r>
      <w:r w:rsidRPr="00DC27CB">
        <w:rPr>
          <w:rFonts w:ascii="Simplified Arabic" w:hAnsi="Simplified Arabic" w:cs="Simplified Arabic"/>
          <w:b/>
          <w:bCs/>
          <w:sz w:val="32"/>
          <w:szCs w:val="32"/>
          <w:vertAlign w:val="superscript"/>
          <w:rtl/>
          <w:lang w:bidi="ar-IQ"/>
        </w:rPr>
        <w:t xml:space="preserve"> (</w:t>
      </w:r>
      <w:r w:rsidRPr="00DC27CB">
        <w:rPr>
          <w:rStyle w:val="ab"/>
          <w:rFonts w:ascii="Simplified Arabic" w:eastAsia="SimSun" w:hAnsi="Simplified Arabic" w:cs="Simplified Arabic"/>
          <w:b/>
          <w:bCs/>
          <w:sz w:val="32"/>
          <w:szCs w:val="32"/>
          <w:rtl/>
          <w:lang w:bidi="ar-IQ"/>
        </w:rPr>
        <w:footnoteReference w:id="8"/>
      </w:r>
      <w:r w:rsidRPr="00DC27CB">
        <w:rPr>
          <w:rFonts w:ascii="Simplified Arabic" w:hAnsi="Simplified Arabic" w:cs="Simplified Arabic"/>
          <w:b/>
          <w:bCs/>
          <w:sz w:val="32"/>
          <w:szCs w:val="32"/>
          <w:vertAlign w:val="superscript"/>
          <w:rtl/>
          <w:lang w:bidi="ar-IQ"/>
        </w:rPr>
        <w:t>)</w:t>
      </w:r>
    </w:p>
    <w:p w:rsidR="009A69A2" w:rsidRPr="00DC27CB" w:rsidRDefault="009A69A2" w:rsidP="009A69A2">
      <w:pPr>
        <w:pStyle w:val="a8"/>
        <w:spacing w:before="10" w:after="30"/>
        <w:ind w:left="0"/>
        <w:contextualSpacing/>
        <w:jc w:val="both"/>
        <w:rPr>
          <w:rFonts w:ascii="Simplified Arabic" w:hAnsi="Simplified Arabic" w:cs="Simplified Arabic"/>
          <w:sz w:val="32"/>
          <w:szCs w:val="32"/>
          <w:rtl/>
          <w:lang w:bidi="ar-IQ"/>
        </w:rPr>
      </w:pPr>
      <w:r>
        <w:rPr>
          <w:rFonts w:ascii="Simplified Arabic" w:hAnsi="Simplified Arabic" w:cs="Simplified Arabic" w:hint="cs"/>
          <w:b/>
          <w:bCs/>
          <w:sz w:val="32"/>
          <w:szCs w:val="32"/>
          <w:rtl/>
          <w:lang w:bidi="ar-IQ"/>
        </w:rPr>
        <w:t xml:space="preserve">- </w:t>
      </w:r>
      <w:r w:rsidRPr="00DC27CB">
        <w:rPr>
          <w:rFonts w:ascii="Simplified Arabic" w:hAnsi="Simplified Arabic" w:cs="Simplified Arabic"/>
          <w:b/>
          <w:bCs/>
          <w:sz w:val="32"/>
          <w:szCs w:val="32"/>
          <w:rtl/>
          <w:lang w:bidi="ar-IQ"/>
        </w:rPr>
        <w:t xml:space="preserve">الفئة الأولى: </w:t>
      </w:r>
      <w:r w:rsidRPr="00DC27CB">
        <w:rPr>
          <w:rFonts w:ascii="Simplified Arabic" w:eastAsia="Arial Unicode MS" w:hAnsi="Simplified Arabic" w:cs="Simplified Arabic"/>
          <w:b/>
          <w:bCs/>
          <w:sz w:val="32"/>
          <w:szCs w:val="32"/>
          <w:lang w:bidi="ar-IQ"/>
        </w:rPr>
        <w:t>class 1</w:t>
      </w:r>
      <w:r w:rsidRPr="00DC27CB">
        <w:rPr>
          <w:rFonts w:ascii="Simplified Arabic" w:hAnsi="Simplified Arabic" w:cs="Simplified Arabic"/>
          <w:sz w:val="32"/>
          <w:szCs w:val="32"/>
          <w:rtl/>
          <w:lang w:bidi="ar-IQ"/>
        </w:rPr>
        <w:t xml:space="preserve"> وتضم المصابين بالشلل الرباعي ( الطرفين العلويين والسفليين ) وتتكون من ثلاث فئات فرعية هي: </w:t>
      </w:r>
    </w:p>
    <w:p w:rsidR="009A69A2" w:rsidRPr="00DC27CB" w:rsidRDefault="009A69A2" w:rsidP="009A69A2">
      <w:pPr>
        <w:pStyle w:val="a8"/>
        <w:spacing w:before="10" w:after="30"/>
        <w:ind w:left="0"/>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 الفئة الأولى أ : </w:t>
      </w:r>
      <w:r w:rsidRPr="00DC27CB">
        <w:rPr>
          <w:rFonts w:ascii="Simplified Arabic" w:eastAsia="Arial Unicode MS" w:hAnsi="Simplified Arabic" w:cs="Simplified Arabic"/>
          <w:sz w:val="32"/>
          <w:szCs w:val="32"/>
          <w:lang w:bidi="ar-IQ"/>
        </w:rPr>
        <w:t xml:space="preserve">class </w:t>
      </w:r>
      <w:smartTag w:uri="urn:schemas-microsoft-com:office:smarttags" w:element="metricconverter">
        <w:smartTagPr>
          <w:attr w:name="ProductID" w:val="1 a"/>
        </w:smartTagPr>
        <w:r w:rsidRPr="00DC27CB">
          <w:rPr>
            <w:rFonts w:ascii="Simplified Arabic" w:eastAsia="Arial Unicode MS" w:hAnsi="Simplified Arabic" w:cs="Simplified Arabic"/>
            <w:sz w:val="32"/>
            <w:szCs w:val="32"/>
            <w:lang w:bidi="ar-IQ"/>
          </w:rPr>
          <w:t>1 a</w:t>
        </w:r>
      </w:smartTag>
      <w:r w:rsidRPr="00DC27CB">
        <w:rPr>
          <w:rFonts w:ascii="Simplified Arabic" w:hAnsi="Simplified Arabic" w:cs="Simplified Arabic"/>
          <w:sz w:val="32"/>
          <w:szCs w:val="32"/>
          <w:rtl/>
          <w:lang w:bidi="ar-IQ"/>
        </w:rPr>
        <w:t xml:space="preserve"> ويصنف بها الرياضيون المصابين بقطع في الحبل الشوكي في مستوى يتراوح بين العصبين العنقيين الرابع والسادس مع وجود قوة ضعيفة (0-3) للعضلات الباسطة لمفصل المرفق .</w:t>
      </w:r>
    </w:p>
    <w:p w:rsidR="009A69A2" w:rsidRPr="00DC27CB" w:rsidRDefault="009A69A2" w:rsidP="009A69A2">
      <w:pPr>
        <w:pStyle w:val="a8"/>
        <w:spacing w:before="10" w:after="30"/>
        <w:ind w:left="0"/>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 الفئة الأولى ب :  </w:t>
      </w:r>
      <w:r w:rsidRPr="00DC27CB">
        <w:rPr>
          <w:rFonts w:ascii="Simplified Arabic" w:eastAsia="Arial Unicode MS" w:hAnsi="Simplified Arabic" w:cs="Simplified Arabic"/>
          <w:sz w:val="32"/>
          <w:szCs w:val="32"/>
          <w:lang w:bidi="ar-IQ"/>
        </w:rPr>
        <w:t>class 1 b</w:t>
      </w:r>
      <w:r w:rsidRPr="00DC27CB">
        <w:rPr>
          <w:rFonts w:ascii="Simplified Arabic" w:hAnsi="Simplified Arabic" w:cs="Simplified Arabic"/>
          <w:sz w:val="32"/>
          <w:szCs w:val="32"/>
          <w:rtl/>
          <w:lang w:bidi="ar-IQ"/>
        </w:rPr>
        <w:t xml:space="preserve"> ويصنف بها الرياضيون المصابين بقطع في الحبل الشوكي في مستوى حتى العصب العنقي السابع ، يؤثر على الأطراف الأربعة وبالتالي تكون قوة العضلة الباسطة لمفصل المرفق طبيعية (4-5) والقدرة على قبض وبسط مفصل الرسغ ضعيفة (0-3) .</w:t>
      </w:r>
    </w:p>
    <w:p w:rsidR="009A69A2" w:rsidRPr="00DC27CB" w:rsidRDefault="009A69A2" w:rsidP="009A69A2">
      <w:pPr>
        <w:pStyle w:val="a8"/>
        <w:spacing w:before="10" w:after="30"/>
        <w:ind w:left="0"/>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 الفئة الأولى ج : </w:t>
      </w:r>
      <w:r w:rsidRPr="00DC27CB">
        <w:rPr>
          <w:rFonts w:ascii="Simplified Arabic" w:eastAsia="Arial Unicode MS" w:hAnsi="Simplified Arabic" w:cs="Simplified Arabic"/>
          <w:sz w:val="32"/>
          <w:szCs w:val="32"/>
          <w:lang w:bidi="ar-IQ"/>
        </w:rPr>
        <w:t>class</w:t>
      </w:r>
      <w:r>
        <w:rPr>
          <w:rFonts w:ascii="Simplified Arabic" w:eastAsia="Arial Unicode MS" w:hAnsi="Simplified Arabic" w:cs="Simplified Arabic"/>
          <w:sz w:val="32"/>
          <w:szCs w:val="32"/>
          <w:lang w:bidi="ar-IQ"/>
        </w:rPr>
        <w:t xml:space="preserve"> 1</w:t>
      </w:r>
      <w:r w:rsidRPr="00DC27CB">
        <w:rPr>
          <w:rFonts w:ascii="Simplified Arabic" w:eastAsia="Arial Unicode MS" w:hAnsi="Simplified Arabic" w:cs="Simplified Arabic"/>
          <w:sz w:val="32"/>
          <w:szCs w:val="32"/>
          <w:lang w:bidi="ar-IQ"/>
        </w:rPr>
        <w:t xml:space="preserve"> c</w:t>
      </w:r>
      <w:r w:rsidRPr="00DC27CB">
        <w:rPr>
          <w:rFonts w:ascii="Simplified Arabic" w:hAnsi="Simplified Arabic" w:cs="Simplified Arabic"/>
          <w:sz w:val="32"/>
          <w:szCs w:val="32"/>
          <w:rtl/>
          <w:lang w:bidi="ar-IQ"/>
        </w:rPr>
        <w:t xml:space="preserve"> ويصنف بها الرياضيون المصابين بقطع في الحبل الشوكي في مستوى حتى العصب العنقي الثامن ،  يؤثر على الأطراف الأربعة وبالتالي تكون قوة العضلة الباسطة لمفصل المرفق طبيعية ( 4-5 ) ، وكذلك  القابضة والباسطة لمفصل الرسغ طبيعية ( 4-5 ) وأداء ضعيف للعضلات القابضة والباسطة للأصابع .</w:t>
      </w:r>
    </w:p>
    <w:p w:rsidR="009A69A2" w:rsidRPr="00DC27CB" w:rsidRDefault="009A69A2" w:rsidP="009A69A2">
      <w:pPr>
        <w:pStyle w:val="a8"/>
        <w:spacing w:before="10" w:after="30"/>
        <w:ind w:left="0"/>
        <w:contextualSpacing/>
        <w:jc w:val="both"/>
        <w:rPr>
          <w:rFonts w:ascii="Simplified Arabic" w:hAnsi="Simplified Arabic" w:cs="Simplified Arabic"/>
          <w:sz w:val="32"/>
          <w:szCs w:val="32"/>
          <w:rtl/>
          <w:lang w:bidi="ar-IQ"/>
        </w:rPr>
      </w:pPr>
      <w:r>
        <w:rPr>
          <w:rFonts w:ascii="Simplified Arabic" w:hAnsi="Simplified Arabic" w:cs="Simplified Arabic" w:hint="cs"/>
          <w:b/>
          <w:bCs/>
          <w:sz w:val="32"/>
          <w:szCs w:val="32"/>
          <w:rtl/>
          <w:lang w:bidi="ar-IQ"/>
        </w:rPr>
        <w:t xml:space="preserve">- </w:t>
      </w:r>
      <w:r w:rsidRPr="00DC27CB">
        <w:rPr>
          <w:rFonts w:ascii="Simplified Arabic" w:hAnsi="Simplified Arabic" w:cs="Simplified Arabic"/>
          <w:b/>
          <w:bCs/>
          <w:sz w:val="32"/>
          <w:szCs w:val="32"/>
          <w:rtl/>
          <w:lang w:bidi="ar-IQ"/>
        </w:rPr>
        <w:t xml:space="preserve">الفئة الثانية: </w:t>
      </w:r>
      <w:r w:rsidRPr="00DC27CB">
        <w:rPr>
          <w:rFonts w:ascii="Simplified Arabic" w:eastAsia="Arial Unicode MS" w:hAnsi="Simplified Arabic" w:cs="Simplified Arabic"/>
          <w:b/>
          <w:bCs/>
          <w:sz w:val="32"/>
          <w:szCs w:val="32"/>
          <w:lang w:bidi="ar-IQ"/>
        </w:rPr>
        <w:t>class 2</w:t>
      </w:r>
      <w:r w:rsidRPr="00DC27CB">
        <w:rPr>
          <w:rFonts w:ascii="Simplified Arabic" w:hAnsi="Simplified Arabic" w:cs="Simplified Arabic"/>
          <w:sz w:val="32"/>
          <w:szCs w:val="32"/>
          <w:rtl/>
          <w:lang w:bidi="ar-IQ"/>
        </w:rPr>
        <w:t xml:space="preserve"> ويصنف بها الرياضيون المصابين بقطع في الحبل الشوكي في مستوى يتراوح بين العصبين الظهريين ( الصدريين ) الأول والخامس ، يتأثر به الجذع والطرفين السفليين مع انعدام القدرة على استخدام عضلات البطن والعجز عن الاحتفاظ بالتوازن أثناء الجلوس . </w:t>
      </w:r>
    </w:p>
    <w:p w:rsidR="009A69A2" w:rsidRPr="00DC27CB" w:rsidRDefault="009A69A2" w:rsidP="009A69A2">
      <w:pPr>
        <w:pStyle w:val="a8"/>
        <w:spacing w:before="10" w:after="30"/>
        <w:ind w:left="0"/>
        <w:contextualSpacing/>
        <w:jc w:val="both"/>
        <w:rPr>
          <w:rFonts w:ascii="Simplified Arabic" w:hAnsi="Simplified Arabic" w:cs="Simplified Arabic"/>
          <w:sz w:val="32"/>
          <w:szCs w:val="32"/>
          <w:rtl/>
          <w:lang w:bidi="ar-IQ"/>
        </w:rPr>
      </w:pPr>
      <w:r>
        <w:rPr>
          <w:rFonts w:ascii="Simplified Arabic" w:hAnsi="Simplified Arabic" w:cs="Simplified Arabic" w:hint="cs"/>
          <w:b/>
          <w:bCs/>
          <w:sz w:val="32"/>
          <w:szCs w:val="32"/>
          <w:rtl/>
          <w:lang w:bidi="ar-IQ"/>
        </w:rPr>
        <w:t xml:space="preserve">- </w:t>
      </w:r>
      <w:r w:rsidRPr="00DC27CB">
        <w:rPr>
          <w:rFonts w:ascii="Simplified Arabic" w:hAnsi="Simplified Arabic" w:cs="Simplified Arabic"/>
          <w:b/>
          <w:bCs/>
          <w:sz w:val="32"/>
          <w:szCs w:val="32"/>
          <w:rtl/>
          <w:lang w:bidi="ar-IQ"/>
        </w:rPr>
        <w:t xml:space="preserve">الفئة الثالثة </w:t>
      </w:r>
      <w:r w:rsidRPr="00DC27CB">
        <w:rPr>
          <w:rFonts w:ascii="Simplified Arabic" w:eastAsia="Arial Unicode MS" w:hAnsi="Simplified Arabic" w:cs="Simplified Arabic"/>
          <w:b/>
          <w:bCs/>
          <w:sz w:val="32"/>
          <w:szCs w:val="32"/>
          <w:lang w:bidi="ar-IQ"/>
        </w:rPr>
        <w:t>class 3</w:t>
      </w:r>
      <w:r w:rsidRPr="00DC27CB">
        <w:rPr>
          <w:rFonts w:ascii="Simplified Arabic" w:hAnsi="Simplified Arabic" w:cs="Simplified Arabic"/>
          <w:sz w:val="32"/>
          <w:szCs w:val="32"/>
          <w:rtl/>
          <w:lang w:bidi="ar-IQ"/>
        </w:rPr>
        <w:t xml:space="preserve"> : ويصنف بها الرياضيون المصابين بقطع في الحبل الشوكي في مستوى يتراوح بين العصبين الظهريين ( الصدريين ) السادس والعاشر ، تتأثر به عضلات البطن والطرفين السفليين مع انعدام القدرة على استخدام عضلات أسفل البطن </w:t>
      </w:r>
      <w:r w:rsidRPr="00DC27CB">
        <w:rPr>
          <w:rFonts w:ascii="Simplified Arabic" w:hAnsi="Simplified Arabic" w:cs="Simplified Arabic"/>
          <w:sz w:val="32"/>
          <w:szCs w:val="32"/>
          <w:rtl/>
          <w:lang w:bidi="ar-IQ"/>
        </w:rPr>
        <w:lastRenderedPageBreak/>
        <w:t xml:space="preserve">والعجز عن استخدام العضلات الباسطة لأسفل الجذع ، مع وجود قدرة على استخدام عضلات البطن العليا وقدرة محدودة على الاحتفاظ بالتوازن أثناء الجلوس . </w:t>
      </w:r>
    </w:p>
    <w:p w:rsidR="009A69A2" w:rsidRDefault="009A69A2" w:rsidP="009A69A2">
      <w:pPr>
        <w:pStyle w:val="a8"/>
        <w:spacing w:before="10" w:after="30"/>
        <w:ind w:left="0"/>
        <w:contextualSpacing/>
        <w:jc w:val="both"/>
        <w:rPr>
          <w:rFonts w:ascii="Simplified Arabic" w:hAnsi="Simplified Arabic" w:cs="Simplified Arabic"/>
          <w:sz w:val="32"/>
          <w:szCs w:val="32"/>
          <w:rtl/>
          <w:lang w:bidi="ar-IQ"/>
        </w:rPr>
      </w:pPr>
      <w:r>
        <w:rPr>
          <w:rFonts w:ascii="Simplified Arabic" w:hAnsi="Simplified Arabic" w:cs="Simplified Arabic" w:hint="cs"/>
          <w:b/>
          <w:bCs/>
          <w:sz w:val="32"/>
          <w:szCs w:val="32"/>
          <w:rtl/>
          <w:lang w:bidi="ar-IQ"/>
        </w:rPr>
        <w:t xml:space="preserve">- </w:t>
      </w:r>
      <w:r w:rsidRPr="00DC27CB">
        <w:rPr>
          <w:rFonts w:ascii="Simplified Arabic" w:hAnsi="Simplified Arabic" w:cs="Simplified Arabic"/>
          <w:b/>
          <w:bCs/>
          <w:sz w:val="32"/>
          <w:szCs w:val="32"/>
          <w:rtl/>
          <w:lang w:bidi="ar-IQ"/>
        </w:rPr>
        <w:t xml:space="preserve">الفئة الرابعة </w:t>
      </w:r>
      <w:r w:rsidRPr="00DC27CB">
        <w:rPr>
          <w:rFonts w:ascii="Simplified Arabic" w:eastAsia="Arial Unicode MS" w:hAnsi="Simplified Arabic" w:cs="Simplified Arabic"/>
          <w:b/>
          <w:bCs/>
          <w:sz w:val="32"/>
          <w:szCs w:val="32"/>
          <w:lang w:bidi="ar-IQ"/>
        </w:rPr>
        <w:t>class 4</w:t>
      </w:r>
      <w:r w:rsidRPr="00DC27CB">
        <w:rPr>
          <w:rFonts w:ascii="Simplified Arabic" w:hAnsi="Simplified Arabic" w:cs="Simplified Arabic"/>
          <w:sz w:val="32"/>
          <w:szCs w:val="32"/>
          <w:rtl/>
          <w:lang w:bidi="ar-IQ"/>
        </w:rPr>
        <w:t xml:space="preserve"> : ويصنف بها الرياضيون المصابين بقطع في الحبل الشوكي في مستوى يتراوح بين العصبين الظهري ( الصدري ) الحادي عشر والقطني الثالث ، وبالتالي فان لديهم قدرة جيدة على استخدام العضلات القابضة والباسطة للبطن وقوة مقبولة على ثني وتبعيد مفصل الفخذ ويتمتعون بتوازن جيد أثناء الجلوس ويحصلون في اختبار تقدير قوة عضلات الطرفين السفليين وفق طريقة مجلس البحوث الطبية البريطاني على (1-20 نقطة إذا كانت الإصابة ناجمة عن حادث ، 1-15 إذا لم تكن ناجمة عن حادث) . </w:t>
      </w:r>
    </w:p>
    <w:p w:rsidR="009A69A2" w:rsidRPr="00DC27CB" w:rsidRDefault="009A69A2" w:rsidP="009A69A2">
      <w:pPr>
        <w:pStyle w:val="a8"/>
        <w:spacing w:before="10" w:after="30"/>
        <w:ind w:left="0"/>
        <w:contextualSpacing/>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Pr="00DC27CB">
        <w:rPr>
          <w:rFonts w:ascii="Simplified Arabic" w:hAnsi="Simplified Arabic" w:cs="Simplified Arabic"/>
          <w:b/>
          <w:bCs/>
          <w:sz w:val="32"/>
          <w:szCs w:val="32"/>
          <w:rtl/>
          <w:lang w:bidi="ar-IQ"/>
        </w:rPr>
        <w:t xml:space="preserve">الفئة الخامسة </w:t>
      </w:r>
      <w:r w:rsidRPr="00DC27CB">
        <w:rPr>
          <w:rFonts w:ascii="Simplified Arabic" w:eastAsia="Arial Unicode MS" w:hAnsi="Simplified Arabic" w:cs="Simplified Arabic"/>
          <w:b/>
          <w:bCs/>
          <w:sz w:val="32"/>
          <w:szCs w:val="32"/>
          <w:lang w:bidi="ar-IQ"/>
        </w:rPr>
        <w:t>class 5</w:t>
      </w:r>
      <w:r w:rsidRPr="00DC27CB">
        <w:rPr>
          <w:rFonts w:ascii="Simplified Arabic" w:hAnsi="Simplified Arabic" w:cs="Simplified Arabic"/>
          <w:sz w:val="32"/>
          <w:szCs w:val="32"/>
          <w:rtl/>
          <w:lang w:bidi="ar-IQ"/>
        </w:rPr>
        <w:t xml:space="preserve"> : ويصنف بها الرياضيون المصابين بقطع </w:t>
      </w:r>
      <w:r>
        <w:rPr>
          <w:rFonts w:ascii="Simplified Arabic" w:hAnsi="Simplified Arabic" w:cs="Simplified Arabic"/>
          <w:sz w:val="32"/>
          <w:szCs w:val="32"/>
          <w:rtl/>
          <w:lang w:bidi="ar-IQ"/>
        </w:rPr>
        <w:t>في الحبل الشوكي في مستوى العصبي</w:t>
      </w:r>
      <w:r w:rsidRPr="00DC27CB">
        <w:rPr>
          <w:rFonts w:ascii="Simplified Arabic" w:hAnsi="Simplified Arabic" w:cs="Simplified Arabic"/>
          <w:sz w:val="32"/>
          <w:szCs w:val="32"/>
          <w:rtl/>
          <w:lang w:bidi="ar-IQ"/>
        </w:rPr>
        <w:t>ن القطنيين الرابع والخامس يتأثر به الطرفين السفليين فقط ، ولذا فإنهم يتمتعون بتوازن جيد أثناء الجلوس وقوة طبيعية لعضلات البطن  ويحصلون في اختبار تقدير قوة عضلات الطرفين السفليين وفق طريقة مجلس البحوث الطبية البريطاني على (12-40 نقطة إذا كانت الإصابة ناجمة عن حادث ، 16-35 إذا لم تكن ناجمة عن حادث) .</w:t>
      </w:r>
    </w:p>
    <w:p w:rsidR="002A76A2" w:rsidRDefault="009A69A2" w:rsidP="009A69A2">
      <w:pPr>
        <w:pStyle w:val="a8"/>
        <w:spacing w:before="10" w:after="30"/>
        <w:ind w:left="0"/>
        <w:contextualSpacing/>
        <w:jc w:val="both"/>
        <w:rPr>
          <w:rFonts w:ascii="Simplified Arabic" w:hAnsi="Simplified Arabic" w:cs="Simplified Arabic"/>
          <w:sz w:val="32"/>
          <w:szCs w:val="32"/>
          <w:rtl/>
          <w:lang w:bidi="ar-IQ"/>
        </w:rPr>
      </w:pPr>
      <w:r>
        <w:rPr>
          <w:rFonts w:ascii="Simplified Arabic" w:hAnsi="Simplified Arabic" w:cs="Simplified Arabic" w:hint="cs"/>
          <w:b/>
          <w:bCs/>
          <w:sz w:val="32"/>
          <w:szCs w:val="32"/>
          <w:rtl/>
          <w:lang w:bidi="ar-IQ"/>
        </w:rPr>
        <w:t xml:space="preserve">- </w:t>
      </w:r>
      <w:r w:rsidRPr="00DC27CB">
        <w:rPr>
          <w:rFonts w:ascii="Simplified Arabic" w:hAnsi="Simplified Arabic" w:cs="Simplified Arabic"/>
          <w:b/>
          <w:bCs/>
          <w:sz w:val="32"/>
          <w:szCs w:val="32"/>
          <w:rtl/>
          <w:lang w:bidi="ar-IQ"/>
        </w:rPr>
        <w:t xml:space="preserve">الفئة السادسة </w:t>
      </w:r>
      <w:r w:rsidRPr="00DC27CB">
        <w:rPr>
          <w:rFonts w:ascii="Simplified Arabic" w:eastAsia="Arial Unicode MS" w:hAnsi="Simplified Arabic" w:cs="Simplified Arabic"/>
          <w:b/>
          <w:bCs/>
          <w:sz w:val="32"/>
          <w:szCs w:val="32"/>
          <w:lang w:bidi="ar-IQ"/>
        </w:rPr>
        <w:t>class 6</w:t>
      </w:r>
      <w:r w:rsidRPr="00DC27CB">
        <w:rPr>
          <w:rFonts w:ascii="Simplified Arabic" w:hAnsi="Simplified Arabic" w:cs="Simplified Arabic"/>
          <w:sz w:val="32"/>
          <w:szCs w:val="32"/>
          <w:rtl/>
          <w:lang w:bidi="ar-IQ"/>
        </w:rPr>
        <w:t xml:space="preserve"> : ويصنف بها الرياضيون المصابين بقطع في الحبل الشوكي في مستوى يتراوح بين العصبين العجزيين الأول والثالث يتأثر به احد الطرفين السفليين أو كليهما بدرجة خفيفة ، ويحصلون في اختبار تقدير قوة عضلات الطرفين السفليين وفق طريقة مجلس البحوث الطبية البريطاني على (14-60 نقطة إذا كانت الإصابة ناجمة عن حادث ، 36-50 إذا لم تكن ناجمة عن حادث) . </w:t>
      </w:r>
    </w:p>
    <w:p w:rsidR="009A69A2" w:rsidRPr="00DC27CB" w:rsidRDefault="009A69A2" w:rsidP="009A69A2">
      <w:pPr>
        <w:pStyle w:val="a8"/>
        <w:spacing w:before="10" w:after="30"/>
        <w:ind w:left="0"/>
        <w:contextualSpacing/>
        <w:jc w:val="both"/>
        <w:rPr>
          <w:rFonts w:ascii="Simplified Arabic" w:hAnsi="Simplified Arabic" w:cs="Simplified Arabic"/>
          <w:sz w:val="32"/>
          <w:szCs w:val="32"/>
          <w:lang w:bidi="ar-IQ"/>
        </w:rPr>
      </w:pPr>
      <w:r w:rsidRPr="00DC27CB">
        <w:rPr>
          <w:rFonts w:ascii="Simplified Arabic" w:hAnsi="Simplified Arabic" w:cs="Simplified Arabic"/>
          <w:sz w:val="32"/>
          <w:szCs w:val="32"/>
          <w:rtl/>
          <w:lang w:bidi="ar-IQ"/>
        </w:rPr>
        <w:t xml:space="preserve">  </w:t>
      </w:r>
    </w:p>
    <w:p w:rsidR="009A69A2" w:rsidRPr="00DC27CB" w:rsidRDefault="009A69A2" w:rsidP="009A69A2">
      <w:pPr>
        <w:pStyle w:val="a8"/>
        <w:spacing w:before="10" w:after="30"/>
        <w:ind w:left="0"/>
        <w:contextualSpacing/>
        <w:jc w:val="both"/>
        <w:rPr>
          <w:rFonts w:ascii="Simplified Arabic" w:hAnsi="Simplified Arabic" w:cs="Simplified Arabic"/>
          <w:sz w:val="32"/>
          <w:szCs w:val="32"/>
          <w:rtl/>
          <w:lang w:bidi="ar-IQ"/>
        </w:rPr>
      </w:pPr>
    </w:p>
    <w:p w:rsidR="009A69A2" w:rsidRPr="00DC27CB" w:rsidRDefault="009A69A2" w:rsidP="009A69A2">
      <w:pPr>
        <w:spacing w:before="10" w:line="240" w:lineRule="auto"/>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 xml:space="preserve">2-1-3 </w:t>
      </w:r>
      <w:r w:rsidRPr="00DC27CB">
        <w:rPr>
          <w:rFonts w:ascii="Simplified Arabic" w:hAnsi="Simplified Arabic" w:cs="Simplified Arabic"/>
          <w:b/>
          <w:bCs/>
          <w:sz w:val="32"/>
          <w:szCs w:val="32"/>
          <w:rtl/>
          <w:lang w:bidi="ar-IQ"/>
        </w:rPr>
        <w:t xml:space="preserve"> التصنيف الطبي للاعبي كرة السلة على الكراسي المتحركة </w:t>
      </w:r>
      <w:r w:rsidRPr="00DC27CB">
        <w:rPr>
          <w:rFonts w:ascii="Simplified Arabic" w:hAnsi="Simplified Arabic" w:cs="Simplified Arabic"/>
          <w:b/>
          <w:bCs/>
          <w:sz w:val="32"/>
          <w:szCs w:val="32"/>
          <w:vertAlign w:val="superscript"/>
          <w:rtl/>
          <w:lang w:bidi="ar-IQ"/>
        </w:rPr>
        <w:t>(</w:t>
      </w:r>
      <w:r w:rsidRPr="00DC27CB">
        <w:rPr>
          <w:rStyle w:val="ab"/>
          <w:rFonts w:ascii="Simplified Arabic" w:hAnsi="Simplified Arabic" w:cs="Simplified Arabic"/>
          <w:b/>
          <w:bCs/>
          <w:sz w:val="32"/>
          <w:szCs w:val="32"/>
          <w:rtl/>
          <w:lang w:bidi="ar-IQ"/>
        </w:rPr>
        <w:footnoteReference w:id="9"/>
      </w:r>
      <w:r w:rsidRPr="00DC27CB">
        <w:rPr>
          <w:rFonts w:ascii="Simplified Arabic" w:hAnsi="Simplified Arabic" w:cs="Simplified Arabic"/>
          <w:b/>
          <w:bCs/>
          <w:sz w:val="32"/>
          <w:szCs w:val="32"/>
          <w:vertAlign w:val="superscript"/>
          <w:rtl/>
          <w:lang w:bidi="ar-IQ"/>
        </w:rPr>
        <w:t>)</w:t>
      </w:r>
      <w:r w:rsidRPr="00DC27CB">
        <w:rPr>
          <w:rFonts w:ascii="Simplified Arabic" w:hAnsi="Simplified Arabic" w:cs="Simplified Arabic"/>
          <w:b/>
          <w:bCs/>
          <w:sz w:val="32"/>
          <w:szCs w:val="32"/>
          <w:rtl/>
          <w:lang w:bidi="ar-IQ"/>
        </w:rPr>
        <w:t xml:space="preserve"> :-</w:t>
      </w:r>
    </w:p>
    <w:p w:rsidR="009A69A2"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b/>
          <w:bCs/>
          <w:sz w:val="32"/>
          <w:szCs w:val="32"/>
          <w:rtl/>
          <w:lang w:bidi="ar-IQ"/>
        </w:rPr>
        <w:t>* الفئة الأولى (</w:t>
      </w:r>
      <w:r w:rsidRPr="00DC27CB">
        <w:rPr>
          <w:rFonts w:ascii="Simplified Arabic" w:hAnsi="Simplified Arabic" w:cs="Simplified Arabic"/>
          <w:b/>
          <w:bCs/>
          <w:sz w:val="32"/>
          <w:szCs w:val="32"/>
          <w:lang w:bidi="ar-IQ"/>
        </w:rPr>
        <w:t>1</w:t>
      </w:r>
      <w:r w:rsidRPr="00DC27CB">
        <w:rPr>
          <w:rFonts w:ascii="Simplified Arabic" w:hAnsi="Simplified Arabic" w:cs="Simplified Arabic"/>
          <w:b/>
          <w:bCs/>
          <w:sz w:val="32"/>
          <w:szCs w:val="32"/>
          <w:rtl/>
          <w:lang w:bidi="ar-IQ"/>
        </w:rPr>
        <w:t xml:space="preserve"> ـــــ </w:t>
      </w:r>
      <w:r w:rsidRPr="00DC27CB">
        <w:rPr>
          <w:rFonts w:ascii="Simplified Arabic" w:hAnsi="Simplified Arabic" w:cs="Simplified Arabic"/>
          <w:b/>
          <w:bCs/>
          <w:sz w:val="32"/>
          <w:szCs w:val="32"/>
          <w:lang w:bidi="ar-IQ"/>
        </w:rPr>
        <w:t>1,5</w:t>
      </w:r>
      <w:r w:rsidRPr="00DC27CB">
        <w:rPr>
          <w:rFonts w:ascii="Simplified Arabic" w:hAnsi="Simplified Arabic" w:cs="Simplified Arabic"/>
          <w:b/>
          <w:bCs/>
          <w:sz w:val="32"/>
          <w:szCs w:val="32"/>
          <w:rtl/>
          <w:lang w:bidi="ar-IQ"/>
        </w:rPr>
        <w:t>) درجة</w:t>
      </w:r>
      <w:r w:rsidRPr="00DC27CB">
        <w:rPr>
          <w:rFonts w:ascii="Simplified Arabic" w:hAnsi="Simplified Arabic" w:cs="Simplified Arabic"/>
          <w:sz w:val="32"/>
          <w:szCs w:val="32"/>
          <w:rtl/>
          <w:lang w:bidi="ar-IQ"/>
        </w:rPr>
        <w:t>:- تكون الإعاقة من الفقرة العنقية الأولى حتى الفقرة الصدرية السابعة،شللاً نصفياً يصاحبه عدم التحكم بعضلات البطن أو شلل الأطفال مع إصابة بالذراع مع عدم التحكم في عضلات الجذع .</w:t>
      </w:r>
    </w:p>
    <w:p w:rsidR="009A69A2"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 </w:t>
      </w:r>
      <w:r w:rsidRPr="00DC27CB">
        <w:rPr>
          <w:rFonts w:ascii="Simplified Arabic" w:hAnsi="Simplified Arabic" w:cs="Simplified Arabic"/>
          <w:b/>
          <w:bCs/>
          <w:sz w:val="32"/>
          <w:szCs w:val="32"/>
          <w:rtl/>
          <w:lang w:bidi="ar-IQ"/>
        </w:rPr>
        <w:t>الفئة الثانية (</w:t>
      </w:r>
      <w:r w:rsidRPr="00DC27CB">
        <w:rPr>
          <w:rFonts w:ascii="Simplified Arabic" w:hAnsi="Simplified Arabic" w:cs="Simplified Arabic"/>
          <w:b/>
          <w:bCs/>
          <w:sz w:val="32"/>
          <w:szCs w:val="32"/>
          <w:lang w:bidi="ar-IQ"/>
        </w:rPr>
        <w:t>2</w:t>
      </w:r>
      <w:r w:rsidRPr="00DC27CB">
        <w:rPr>
          <w:rFonts w:ascii="Simplified Arabic" w:hAnsi="Simplified Arabic" w:cs="Simplified Arabic"/>
          <w:b/>
          <w:bCs/>
          <w:sz w:val="32"/>
          <w:szCs w:val="32"/>
          <w:rtl/>
          <w:lang w:bidi="ar-IQ"/>
        </w:rPr>
        <w:t xml:space="preserve"> ـــــ </w:t>
      </w:r>
      <w:r w:rsidRPr="00DC27CB">
        <w:rPr>
          <w:rFonts w:ascii="Simplified Arabic" w:hAnsi="Simplified Arabic" w:cs="Simplified Arabic"/>
          <w:b/>
          <w:bCs/>
          <w:sz w:val="32"/>
          <w:szCs w:val="32"/>
          <w:lang w:bidi="ar-IQ"/>
        </w:rPr>
        <w:t>2,5</w:t>
      </w:r>
      <w:r w:rsidRPr="00DC27CB">
        <w:rPr>
          <w:rFonts w:ascii="Simplified Arabic" w:hAnsi="Simplified Arabic" w:cs="Simplified Arabic"/>
          <w:b/>
          <w:bCs/>
          <w:sz w:val="32"/>
          <w:szCs w:val="32"/>
          <w:rtl/>
          <w:lang w:bidi="ar-IQ"/>
        </w:rPr>
        <w:t>) درجة</w:t>
      </w:r>
      <w:r w:rsidRPr="00DC27CB">
        <w:rPr>
          <w:rFonts w:ascii="Simplified Arabic" w:hAnsi="Simplified Arabic" w:cs="Simplified Arabic"/>
          <w:sz w:val="32"/>
          <w:szCs w:val="32"/>
          <w:rtl/>
          <w:lang w:bidi="ar-IQ"/>
        </w:rPr>
        <w:t xml:space="preserve">:- من الفقرة الثامنة الصدرية حتى الفقرة القطنية الأولى كالشلل النصفي وشلل الأطفال وعدم وجود تحكم حركي في </w:t>
      </w:r>
      <w:r>
        <w:rPr>
          <w:rFonts w:ascii="Simplified Arabic" w:hAnsi="Simplified Arabic" w:cs="Simplified Arabic" w:hint="cs"/>
          <w:sz w:val="32"/>
          <w:szCs w:val="32"/>
          <w:rtl/>
          <w:lang w:bidi="ar-IQ"/>
        </w:rPr>
        <w:t>ال</w:t>
      </w:r>
      <w:r w:rsidRPr="00DC27CB">
        <w:rPr>
          <w:rFonts w:ascii="Simplified Arabic" w:hAnsi="Simplified Arabic" w:cs="Simplified Arabic" w:hint="cs"/>
          <w:sz w:val="32"/>
          <w:szCs w:val="32"/>
          <w:rtl/>
          <w:lang w:bidi="ar-IQ"/>
        </w:rPr>
        <w:t>أطراف</w:t>
      </w:r>
      <w:r w:rsidRPr="00DC27CB">
        <w:rPr>
          <w:rFonts w:ascii="Simplified Arabic" w:hAnsi="Simplified Arabic" w:cs="Simplified Arabic"/>
          <w:sz w:val="32"/>
          <w:szCs w:val="32"/>
          <w:rtl/>
          <w:lang w:bidi="ar-IQ"/>
        </w:rPr>
        <w:t xml:space="preserve"> السفلى.</w:t>
      </w:r>
    </w:p>
    <w:p w:rsidR="009A69A2" w:rsidRDefault="009A69A2" w:rsidP="005240CD">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 </w:t>
      </w:r>
      <w:r w:rsidRPr="00DC27CB">
        <w:rPr>
          <w:rFonts w:ascii="Simplified Arabic" w:hAnsi="Simplified Arabic" w:cs="Simplified Arabic"/>
          <w:b/>
          <w:bCs/>
          <w:sz w:val="32"/>
          <w:szCs w:val="32"/>
          <w:rtl/>
          <w:lang w:bidi="ar-IQ"/>
        </w:rPr>
        <w:t>الفئة الثالثة (</w:t>
      </w:r>
      <w:r w:rsidRPr="00DC27CB">
        <w:rPr>
          <w:rFonts w:ascii="Simplified Arabic" w:hAnsi="Simplified Arabic" w:cs="Simplified Arabic"/>
          <w:b/>
          <w:bCs/>
          <w:sz w:val="32"/>
          <w:szCs w:val="32"/>
          <w:lang w:bidi="ar-IQ"/>
        </w:rPr>
        <w:t>3</w:t>
      </w:r>
      <w:r w:rsidRPr="00DC27CB">
        <w:rPr>
          <w:rFonts w:ascii="Simplified Arabic" w:hAnsi="Simplified Arabic" w:cs="Simplified Arabic"/>
          <w:b/>
          <w:bCs/>
          <w:sz w:val="32"/>
          <w:szCs w:val="32"/>
          <w:rtl/>
          <w:lang w:bidi="ar-IQ"/>
        </w:rPr>
        <w:t xml:space="preserve"> ــــ </w:t>
      </w:r>
      <w:r w:rsidRPr="00DC27CB">
        <w:rPr>
          <w:rFonts w:ascii="Simplified Arabic" w:hAnsi="Simplified Arabic" w:cs="Simplified Arabic"/>
          <w:b/>
          <w:bCs/>
          <w:sz w:val="32"/>
          <w:szCs w:val="32"/>
          <w:lang w:bidi="ar-IQ"/>
        </w:rPr>
        <w:t>3,5</w:t>
      </w:r>
      <w:r w:rsidRPr="00DC27CB">
        <w:rPr>
          <w:rFonts w:ascii="Simplified Arabic" w:hAnsi="Simplified Arabic" w:cs="Simplified Arabic"/>
          <w:b/>
          <w:bCs/>
          <w:sz w:val="32"/>
          <w:szCs w:val="32"/>
          <w:rtl/>
          <w:lang w:bidi="ar-IQ"/>
        </w:rPr>
        <w:t>) درجة</w:t>
      </w:r>
      <w:r w:rsidRPr="00DC27CB">
        <w:rPr>
          <w:rFonts w:ascii="Simplified Arabic" w:hAnsi="Simplified Arabic" w:cs="Simplified Arabic"/>
          <w:sz w:val="32"/>
          <w:szCs w:val="32"/>
          <w:rtl/>
          <w:lang w:bidi="ar-IQ"/>
        </w:rPr>
        <w:t xml:space="preserve">:- من الفقرة القطنية الثانية حتى الفقرة القطنية الرابعة، مثل حالات الشلل النصفي مع وجود تحكم في ثني الورك ولكن بدون </w:t>
      </w:r>
      <w:r w:rsidRPr="00DC27CB">
        <w:rPr>
          <w:rFonts w:ascii="Simplified Arabic" w:hAnsi="Simplified Arabic" w:cs="Simplified Arabic" w:hint="cs"/>
          <w:sz w:val="32"/>
          <w:szCs w:val="32"/>
          <w:rtl/>
          <w:lang w:bidi="ar-IQ"/>
        </w:rPr>
        <w:t>تحكم ف</w:t>
      </w:r>
      <w:r w:rsidRPr="00DC27CB">
        <w:rPr>
          <w:rFonts w:ascii="Simplified Arabic" w:hAnsi="Simplified Arabic" w:cs="Simplified Arabic" w:hint="eastAsia"/>
          <w:sz w:val="32"/>
          <w:szCs w:val="32"/>
          <w:rtl/>
          <w:lang w:bidi="ar-IQ"/>
        </w:rPr>
        <w:t>ي</w:t>
      </w:r>
      <w:r w:rsidRPr="00DC27CB">
        <w:rPr>
          <w:rFonts w:ascii="Simplified Arabic" w:hAnsi="Simplified Arabic" w:cs="Simplified Arabic"/>
          <w:sz w:val="32"/>
          <w:szCs w:val="32"/>
          <w:rtl/>
          <w:lang w:bidi="ar-IQ"/>
        </w:rPr>
        <w:t xml:space="preserve"> الورك نفسه أو شلل الأطفال حيث يتحكم قليلا في حركات الجزء السفلي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Pr="00DC27CB">
        <w:rPr>
          <w:rFonts w:ascii="Simplified Arabic" w:hAnsi="Simplified Arabic" w:cs="Simplified Arabic"/>
          <w:b/>
          <w:bCs/>
          <w:sz w:val="32"/>
          <w:szCs w:val="32"/>
          <w:rtl/>
          <w:lang w:bidi="ar-IQ"/>
        </w:rPr>
        <w:t>الفئة الرابعة(</w:t>
      </w:r>
      <w:r w:rsidRPr="00DC27CB">
        <w:rPr>
          <w:rFonts w:ascii="Simplified Arabic" w:hAnsi="Simplified Arabic" w:cs="Simplified Arabic"/>
          <w:b/>
          <w:bCs/>
          <w:sz w:val="32"/>
          <w:szCs w:val="32"/>
          <w:lang w:bidi="ar-IQ"/>
        </w:rPr>
        <w:t xml:space="preserve"> 4 </w:t>
      </w:r>
      <w:r>
        <w:rPr>
          <w:rFonts w:ascii="Simplified Arabic" w:hAnsi="Simplified Arabic" w:cs="Simplified Arabic"/>
          <w:b/>
          <w:bCs/>
          <w:sz w:val="32"/>
          <w:szCs w:val="32"/>
          <w:rtl/>
          <w:lang w:bidi="ar-IQ"/>
        </w:rPr>
        <w:t>)</w:t>
      </w:r>
      <w:r w:rsidRPr="00DC27CB">
        <w:rPr>
          <w:rFonts w:ascii="Simplified Arabic" w:hAnsi="Simplified Arabic" w:cs="Simplified Arabic"/>
          <w:b/>
          <w:bCs/>
          <w:sz w:val="32"/>
          <w:szCs w:val="32"/>
          <w:rtl/>
          <w:lang w:bidi="ar-IQ"/>
        </w:rPr>
        <w:t>درجة:-</w:t>
      </w:r>
      <w:r w:rsidRPr="00DC27CB">
        <w:rPr>
          <w:rFonts w:ascii="Simplified Arabic" w:hAnsi="Simplified Arabic" w:cs="Simplified Arabic"/>
          <w:sz w:val="32"/>
          <w:szCs w:val="32"/>
          <w:rtl/>
          <w:lang w:bidi="ar-IQ"/>
        </w:rPr>
        <w:t>من الفقرة القطنية الخامسة حتى أخر الفقرات</w:t>
      </w:r>
      <w:r w:rsidRPr="00DC27CB">
        <w:rPr>
          <w:rFonts w:ascii="Simplified Arabic" w:hAnsi="Simplified Arabic" w:cs="Simplified Arabic"/>
          <w:b/>
          <w:bCs/>
          <w:sz w:val="32"/>
          <w:szCs w:val="32"/>
          <w:rtl/>
          <w:lang w:bidi="ar-IQ"/>
        </w:rPr>
        <w:t>,</w:t>
      </w:r>
      <w:r w:rsidRPr="00DC27CB">
        <w:rPr>
          <w:rFonts w:ascii="Simplified Arabic" w:hAnsi="Simplified Arabic" w:cs="Simplified Arabic"/>
          <w:sz w:val="32"/>
          <w:szCs w:val="32"/>
          <w:rtl/>
          <w:lang w:bidi="ar-IQ"/>
        </w:rPr>
        <w:t>مثل حالات الشلل النصفي مع وجود تحكم في حركة الفتح والمد في الورك على الأقل في جهة واحدة أو شلل الأطفال برجل واحدة أو شلل نصف الحوض أو بتر مفرد فوقالركبة أو معظم حالات البتر المزدوج فوق الركبة أو تحت الركبة .</w:t>
      </w:r>
    </w:p>
    <w:p w:rsidR="009A69A2"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 </w:t>
      </w:r>
      <w:r w:rsidRPr="00DC27CB">
        <w:rPr>
          <w:rFonts w:ascii="Simplified Arabic" w:hAnsi="Simplified Arabic" w:cs="Simplified Arabic"/>
          <w:b/>
          <w:bCs/>
          <w:sz w:val="32"/>
          <w:szCs w:val="32"/>
          <w:rtl/>
          <w:lang w:bidi="ar-IQ"/>
        </w:rPr>
        <w:t>الفئة الخامسة (</w:t>
      </w:r>
      <w:r w:rsidRPr="00DC27CB">
        <w:rPr>
          <w:rFonts w:ascii="Simplified Arabic" w:hAnsi="Simplified Arabic" w:cs="Simplified Arabic"/>
          <w:b/>
          <w:bCs/>
          <w:sz w:val="32"/>
          <w:szCs w:val="32"/>
          <w:lang w:bidi="ar-IQ"/>
        </w:rPr>
        <w:t>4,5</w:t>
      </w:r>
      <w:r w:rsidRPr="00DC27CB">
        <w:rPr>
          <w:rFonts w:ascii="Simplified Arabic" w:hAnsi="Simplified Arabic" w:cs="Simplified Arabic"/>
          <w:b/>
          <w:bCs/>
          <w:sz w:val="32"/>
          <w:szCs w:val="32"/>
          <w:rtl/>
          <w:lang w:bidi="ar-IQ"/>
        </w:rPr>
        <w:t>) درجة:-</w:t>
      </w:r>
      <w:r w:rsidRPr="00DC27CB">
        <w:rPr>
          <w:rFonts w:ascii="Simplified Arabic" w:hAnsi="Simplified Arabic" w:cs="Simplified Arabic"/>
          <w:sz w:val="32"/>
          <w:szCs w:val="32"/>
          <w:rtl/>
          <w:lang w:bidi="ar-IQ"/>
        </w:rPr>
        <w:t xml:space="preserve"> بتر مفرد تحت الركبة أو</w:t>
      </w:r>
      <w:r>
        <w:rPr>
          <w:rFonts w:ascii="Simplified Arabic" w:hAnsi="Simplified Arabic" w:cs="Simplified Arabic"/>
          <w:sz w:val="32"/>
          <w:szCs w:val="32"/>
          <w:rtl/>
          <w:lang w:bidi="ar-IQ"/>
        </w:rPr>
        <w:t>بعض حالات البت</w:t>
      </w:r>
      <w:r>
        <w:rPr>
          <w:rFonts w:ascii="Simplified Arabic" w:hAnsi="Simplified Arabic" w:cs="Simplified Arabic" w:hint="cs"/>
          <w:sz w:val="32"/>
          <w:szCs w:val="32"/>
          <w:rtl/>
          <w:lang w:bidi="ar-IQ"/>
        </w:rPr>
        <w:t>ر</w:t>
      </w:r>
      <w:r w:rsidRPr="00DC27CB">
        <w:rPr>
          <w:rFonts w:ascii="Simplified Arabic" w:hAnsi="Simplified Arabic" w:cs="Simplified Arabic"/>
          <w:sz w:val="32"/>
          <w:szCs w:val="32"/>
          <w:rtl/>
          <w:lang w:bidi="ar-IQ"/>
        </w:rPr>
        <w:t xml:space="preserve"> المزدوج تحت الركبة أوبعض إصابات التشوه في الورك والركبتين والكاحل أو ذوي الحد الأدنى من الإعاقة .</w:t>
      </w:r>
    </w:p>
    <w:p w:rsidR="005240CD" w:rsidRDefault="005240CD" w:rsidP="009A69A2">
      <w:pPr>
        <w:spacing w:before="10" w:line="240" w:lineRule="auto"/>
        <w:jc w:val="both"/>
        <w:rPr>
          <w:rFonts w:ascii="Simplified Arabic" w:hAnsi="Simplified Arabic" w:cs="Simplified Arabic"/>
          <w:sz w:val="32"/>
          <w:szCs w:val="32"/>
          <w:rtl/>
          <w:lang w:bidi="ar-IQ"/>
        </w:rPr>
      </w:pPr>
    </w:p>
    <w:p w:rsidR="00CF17C9" w:rsidRDefault="00CF17C9" w:rsidP="009A69A2">
      <w:pPr>
        <w:spacing w:before="10" w:line="240" w:lineRule="auto"/>
        <w:jc w:val="both"/>
        <w:rPr>
          <w:rFonts w:ascii="Simplified Arabic" w:hAnsi="Simplified Arabic" w:cs="Simplified Arabic"/>
          <w:sz w:val="32"/>
          <w:szCs w:val="32"/>
          <w:rtl/>
          <w:lang w:bidi="ar-IQ"/>
        </w:rPr>
      </w:pPr>
    </w:p>
    <w:p w:rsidR="00AD3119" w:rsidRDefault="00AD3119" w:rsidP="009A69A2">
      <w:pPr>
        <w:spacing w:before="10" w:line="240" w:lineRule="auto"/>
        <w:jc w:val="both"/>
        <w:rPr>
          <w:rFonts w:ascii="Simplified Arabic" w:hAnsi="Simplified Arabic" w:cs="Simplified Arabic"/>
          <w:sz w:val="32"/>
          <w:szCs w:val="32"/>
          <w:rtl/>
          <w:lang w:bidi="ar-IQ"/>
        </w:rPr>
      </w:pPr>
    </w:p>
    <w:p w:rsidR="009A69A2" w:rsidRPr="00DC27CB" w:rsidRDefault="009A69A2" w:rsidP="009A69A2">
      <w:pPr>
        <w:spacing w:before="10" w:line="240" w:lineRule="auto"/>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 xml:space="preserve">2-1-4 </w:t>
      </w:r>
      <w:r w:rsidRPr="00DC27CB">
        <w:rPr>
          <w:rFonts w:ascii="Simplified Arabic" w:hAnsi="Simplified Arabic" w:cs="Simplified Arabic"/>
          <w:b/>
          <w:bCs/>
          <w:sz w:val="32"/>
          <w:szCs w:val="32"/>
          <w:rtl/>
          <w:lang w:bidi="ar-IQ"/>
        </w:rPr>
        <w:t xml:space="preserve">  الصفات والقدرات البدنية</w:t>
      </w:r>
      <w:r w:rsidR="00CF17C9">
        <w:rPr>
          <w:rFonts w:ascii="Simplified Arabic" w:hAnsi="Simplified Arabic" w:cs="Simplified Arabic" w:hint="cs"/>
          <w:b/>
          <w:bCs/>
          <w:sz w:val="32"/>
          <w:szCs w:val="32"/>
          <w:rtl/>
          <w:lang w:bidi="ar-IQ"/>
        </w:rPr>
        <w:t xml:space="preserve"> والحركية</w:t>
      </w:r>
      <w:r w:rsidRPr="00DC27CB">
        <w:rPr>
          <w:rFonts w:ascii="Simplified Arabic" w:hAnsi="Simplified Arabic" w:cs="Simplified Arabic"/>
          <w:b/>
          <w:bCs/>
          <w:sz w:val="32"/>
          <w:szCs w:val="32"/>
          <w:rtl/>
          <w:lang w:bidi="ar-IQ"/>
        </w:rPr>
        <w:t xml:space="preserve"> للاعبي كرة السلة على الكراسي المتحركة</w:t>
      </w:r>
      <w:r w:rsidR="005308DC">
        <w:rPr>
          <w:rFonts w:ascii="Simplified Arabic" w:hAnsi="Simplified Arabic" w:cs="Simplified Arabic" w:hint="cs"/>
          <w:b/>
          <w:bCs/>
          <w:sz w:val="32"/>
          <w:szCs w:val="32"/>
          <w:rtl/>
          <w:lang w:bidi="ar-IQ"/>
        </w:rPr>
        <w:t xml:space="preserve"> وعلاقتها بالمهارة </w:t>
      </w:r>
      <w:r w:rsidRPr="00DC27CB">
        <w:rPr>
          <w:rFonts w:ascii="Simplified Arabic" w:hAnsi="Simplified Arabic" w:cs="Simplified Arabic"/>
          <w:b/>
          <w:bCs/>
          <w:sz w:val="32"/>
          <w:szCs w:val="32"/>
          <w:rtl/>
          <w:lang w:bidi="ar-IQ"/>
        </w:rPr>
        <w:t xml:space="preserve">:- </w:t>
      </w:r>
      <w:r w:rsidR="005308DC" w:rsidRPr="00DC27CB">
        <w:rPr>
          <w:rFonts w:ascii="Simplified Arabic" w:hAnsi="Simplified Arabic" w:cs="Simplified Arabic"/>
          <w:b/>
          <w:bCs/>
          <w:sz w:val="32"/>
          <w:szCs w:val="32"/>
          <w:vertAlign w:val="superscript"/>
          <w:rtl/>
          <w:lang w:bidi="ar-IQ"/>
        </w:rPr>
        <w:t>(</w:t>
      </w:r>
      <w:r w:rsidR="005308DC" w:rsidRPr="00DC27CB">
        <w:rPr>
          <w:rStyle w:val="ab"/>
          <w:rFonts w:ascii="Simplified Arabic" w:hAnsi="Simplified Arabic" w:cs="Simplified Arabic"/>
          <w:b/>
          <w:bCs/>
          <w:sz w:val="32"/>
          <w:szCs w:val="32"/>
          <w:rtl/>
          <w:lang w:bidi="ar-IQ"/>
        </w:rPr>
        <w:footnoteReference w:id="10"/>
      </w:r>
      <w:r w:rsidR="005308DC" w:rsidRPr="00DC27CB">
        <w:rPr>
          <w:rFonts w:ascii="Simplified Arabic" w:hAnsi="Simplified Arabic" w:cs="Simplified Arabic"/>
          <w:b/>
          <w:bCs/>
          <w:sz w:val="32"/>
          <w:szCs w:val="32"/>
          <w:vertAlign w:val="superscript"/>
          <w:rtl/>
          <w:lang w:bidi="ar-IQ"/>
        </w:rPr>
        <w:t>)</w:t>
      </w:r>
    </w:p>
    <w:p w:rsidR="009A69A2" w:rsidRPr="00DC27CB" w:rsidRDefault="009A69A2" w:rsidP="005308DC">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يرى الكثير من المختصين في المجال الرياضي أن القدرات البدنية للاعبين لها الدور </w:t>
      </w:r>
      <w:r w:rsidRPr="00DC27CB">
        <w:rPr>
          <w:rFonts w:ascii="Simplified Arabic" w:hAnsi="Simplified Arabic" w:cs="Simplified Arabic" w:hint="cs"/>
          <w:sz w:val="32"/>
          <w:szCs w:val="32"/>
          <w:rtl/>
          <w:lang w:bidi="ar-IQ"/>
        </w:rPr>
        <w:t>الأساسي</w:t>
      </w:r>
      <w:r w:rsidRPr="00DC27CB">
        <w:rPr>
          <w:rFonts w:ascii="Simplified Arabic" w:hAnsi="Simplified Arabic" w:cs="Simplified Arabic"/>
          <w:sz w:val="32"/>
          <w:szCs w:val="32"/>
          <w:rtl/>
          <w:lang w:bidi="ar-IQ"/>
        </w:rPr>
        <w:t xml:space="preserve"> في </w:t>
      </w:r>
      <w:r w:rsidRPr="00DC27CB">
        <w:rPr>
          <w:rFonts w:ascii="Simplified Arabic" w:hAnsi="Simplified Arabic" w:cs="Simplified Arabic" w:hint="cs"/>
          <w:sz w:val="32"/>
          <w:szCs w:val="32"/>
          <w:rtl/>
          <w:lang w:bidi="ar-IQ"/>
        </w:rPr>
        <w:t>الأداء</w:t>
      </w:r>
      <w:r w:rsidRPr="00DC27CB">
        <w:rPr>
          <w:rFonts w:ascii="Simplified Arabic" w:hAnsi="Simplified Arabic" w:cs="Simplified Arabic"/>
          <w:sz w:val="32"/>
          <w:szCs w:val="32"/>
          <w:rtl/>
          <w:lang w:bidi="ar-IQ"/>
        </w:rPr>
        <w:t xml:space="preserve"> المهاري </w:t>
      </w:r>
      <w:r>
        <w:rPr>
          <w:rFonts w:ascii="Simplified Arabic" w:hAnsi="Simplified Arabic" w:cs="Simplified Arabic" w:hint="cs"/>
          <w:sz w:val="32"/>
          <w:szCs w:val="32"/>
          <w:rtl/>
          <w:lang w:bidi="ar-IQ"/>
        </w:rPr>
        <w:t>، إذ</w:t>
      </w:r>
      <w:r w:rsidRPr="00DC27CB">
        <w:rPr>
          <w:rFonts w:ascii="Simplified Arabic" w:hAnsi="Simplified Arabic" w:cs="Simplified Arabic"/>
          <w:sz w:val="32"/>
          <w:szCs w:val="32"/>
          <w:rtl/>
          <w:lang w:bidi="ar-IQ"/>
        </w:rPr>
        <w:t xml:space="preserve"> تتطلب </w:t>
      </w:r>
      <w:r>
        <w:rPr>
          <w:rFonts w:ascii="Simplified Arabic" w:hAnsi="Simplified Arabic" w:cs="Simplified Arabic" w:hint="cs"/>
          <w:sz w:val="32"/>
          <w:szCs w:val="32"/>
          <w:rtl/>
          <w:lang w:bidi="ar-IQ"/>
        </w:rPr>
        <w:t>من اللاعب</w:t>
      </w:r>
      <w:r w:rsidRPr="00DC27CB">
        <w:rPr>
          <w:rFonts w:ascii="Simplified Arabic" w:hAnsi="Simplified Arabic" w:cs="Simplified Arabic"/>
          <w:sz w:val="32"/>
          <w:szCs w:val="32"/>
          <w:rtl/>
          <w:lang w:bidi="ar-IQ"/>
        </w:rPr>
        <w:t xml:space="preserve"> امتلاك القوة العضلية </w:t>
      </w:r>
      <w:r w:rsidRPr="00DC27CB">
        <w:rPr>
          <w:rFonts w:ascii="Simplified Arabic" w:hAnsi="Simplified Arabic" w:cs="Simplified Arabic" w:hint="cs"/>
          <w:sz w:val="32"/>
          <w:szCs w:val="32"/>
          <w:rtl/>
          <w:lang w:bidi="ar-IQ"/>
        </w:rPr>
        <w:t>لأدائها</w:t>
      </w:r>
      <w:r w:rsidRPr="00DC27CB">
        <w:rPr>
          <w:rFonts w:ascii="Simplified Arabic" w:hAnsi="Simplified Arabic" w:cs="Simplified Arabic"/>
          <w:sz w:val="32"/>
          <w:szCs w:val="32"/>
          <w:rtl/>
          <w:lang w:bidi="ar-IQ"/>
        </w:rPr>
        <w:t xml:space="preserve"> كذلك القدرة على </w:t>
      </w:r>
      <w:r w:rsidRPr="00DC27CB">
        <w:rPr>
          <w:rFonts w:ascii="Simplified Arabic" w:hAnsi="Simplified Arabic" w:cs="Simplified Arabic" w:hint="cs"/>
          <w:sz w:val="32"/>
          <w:szCs w:val="32"/>
          <w:rtl/>
          <w:lang w:bidi="ar-IQ"/>
        </w:rPr>
        <w:t>أدائها</w:t>
      </w:r>
      <w:r w:rsidRPr="00DC27CB">
        <w:rPr>
          <w:rFonts w:ascii="Simplified Arabic" w:hAnsi="Simplified Arabic" w:cs="Simplified Arabic"/>
          <w:sz w:val="32"/>
          <w:szCs w:val="32"/>
          <w:rtl/>
          <w:lang w:bidi="ar-IQ"/>
        </w:rPr>
        <w:t xml:space="preserve"> بالسرعة المطلوبة ولفترات طويلة نسبيا فضلا عن المناهج التدريبية لتحسين الأداء المهاري وإتقانه , وان هذا التحسن يرتكز على نمو وتطور القدرات البدنية، بحيث أن هذه القدرات تعمل على تنفيذ</w:t>
      </w:r>
      <w:r w:rsidR="005308DC">
        <w:rPr>
          <w:rFonts w:ascii="Simplified Arabic" w:hAnsi="Simplified Arabic" w:cs="Simplified Arabic"/>
          <w:sz w:val="32"/>
          <w:szCs w:val="32"/>
          <w:rtl/>
          <w:lang w:bidi="ar-IQ"/>
        </w:rPr>
        <w:t xml:space="preserve"> المهارة بالدقة المطلوبة إذ إن </w:t>
      </w:r>
      <w:r w:rsidRPr="00DC27CB">
        <w:rPr>
          <w:rFonts w:ascii="Simplified Arabic" w:hAnsi="Simplified Arabic" w:cs="Simplified Arabic"/>
          <w:sz w:val="32"/>
          <w:szCs w:val="32"/>
          <w:rtl/>
          <w:lang w:bidi="ar-IQ"/>
        </w:rPr>
        <w:t>القدرات البدنية من مكونات المهارة ومن مبادئها, وأن المهارة محكومة بمب</w:t>
      </w:r>
      <w:r w:rsidR="005308DC">
        <w:rPr>
          <w:rFonts w:ascii="Simplified Arabic" w:hAnsi="Simplified Arabic" w:cs="Simplified Arabic"/>
          <w:sz w:val="32"/>
          <w:szCs w:val="32"/>
          <w:rtl/>
          <w:lang w:bidi="ar-IQ"/>
        </w:rPr>
        <w:t>ادئ بدنية وفسيولوجية وميكانيكية</w:t>
      </w:r>
      <w:r w:rsidR="005308DC">
        <w:rPr>
          <w:rFonts w:ascii="Simplified Arabic" w:hAnsi="Simplified Arabic" w:cs="Simplified Arabic" w:hint="cs"/>
          <w:sz w:val="32"/>
          <w:szCs w:val="32"/>
          <w:rtl/>
          <w:lang w:bidi="ar-IQ"/>
        </w:rPr>
        <w:t>.</w:t>
      </w:r>
    </w:p>
    <w:p w:rsidR="009A69A2" w:rsidRPr="00DC27CB" w:rsidRDefault="009A69A2" w:rsidP="005308DC">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وهنا تبرز أهمية القدرات البدنية في أداء المهارة بحيث لا يمكن الاستمرار  بالمهارة الهج</w:t>
      </w:r>
      <w:r w:rsidR="005308DC">
        <w:rPr>
          <w:rFonts w:ascii="Simplified Arabic" w:hAnsi="Simplified Arabic" w:cs="Simplified Arabic"/>
          <w:sz w:val="32"/>
          <w:szCs w:val="32"/>
          <w:rtl/>
          <w:lang w:bidi="ar-IQ"/>
        </w:rPr>
        <w:t>ومية دون تطوير القدرات البدنية</w:t>
      </w:r>
      <w:r w:rsidR="005308DC">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فتطوير اللياقة البدنية العامة والخاصة للاعبي كرة السلة على الكراسي المتحركة هي القاعدة الأساسية في تطوير المهارات الأساسية وتنفيذ الواجب الخططي</w:t>
      </w:r>
      <w:r w:rsidR="005308DC">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w:t>
      </w:r>
    </w:p>
    <w:p w:rsidR="009A69A2" w:rsidRPr="00DC27CB" w:rsidRDefault="009A69A2" w:rsidP="005308DC">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كما يتوقف تحسن أداء اللاعب في المهارات على تطور القدرات البدنية بصفة عامةوالقدرات البدنية التي تعمل على تنفيذ المهارة بصفة خاصة، إذ أن قدرة اللاعب المهارية لا تتطور إلى المستوى المطلوب بدون أي تطور وتقدم في تلك القدرات البدنية, ويعتبر العديد من المختصين  أن"التمرينات البدنية العامة بأدوات أو بدون أدوات وكذلك استخدام الإثقال في التدريب على القوة المميزة بالسرعة أو تحمل القوةأو تحمل السرعة من الوسائل المساعدة في نمو وتحسن دقة العمل المهاري</w:t>
      </w:r>
      <w:r w:rsidR="005308DC">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 xml:space="preserve">. </w:t>
      </w:r>
    </w:p>
    <w:p w:rsidR="009A69A2" w:rsidRPr="00DC27CB" w:rsidRDefault="009A69A2" w:rsidP="005308DC">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وعلى هذا الأساس أن الأداء المتميز والفعال للمهارة يتطلب قدرا كافياً من الصفات والقدرات البدنية ، وأن كل رياضي لا يمتلك قدراً مميزا من تلك القدرات البدنية لايتمكن </w:t>
      </w:r>
      <w:r w:rsidRPr="00DC27CB">
        <w:rPr>
          <w:rFonts w:ascii="Simplified Arabic" w:hAnsi="Simplified Arabic" w:cs="Simplified Arabic"/>
          <w:sz w:val="32"/>
          <w:szCs w:val="32"/>
          <w:rtl/>
          <w:lang w:bidi="ar-IQ"/>
        </w:rPr>
        <w:lastRenderedPageBreak/>
        <w:t xml:space="preserve">من </w:t>
      </w:r>
      <w:r w:rsidRPr="00DC27CB">
        <w:rPr>
          <w:rFonts w:ascii="Simplified Arabic" w:hAnsi="Simplified Arabic" w:cs="Simplified Arabic" w:hint="cs"/>
          <w:sz w:val="32"/>
          <w:szCs w:val="32"/>
          <w:rtl/>
          <w:lang w:bidi="ar-IQ"/>
        </w:rPr>
        <w:t>أداء</w:t>
      </w:r>
      <w:r w:rsidRPr="00DC27CB">
        <w:rPr>
          <w:rFonts w:ascii="Simplified Arabic" w:hAnsi="Simplified Arabic" w:cs="Simplified Arabic"/>
          <w:sz w:val="32"/>
          <w:szCs w:val="32"/>
          <w:rtl/>
          <w:lang w:bidi="ar-IQ"/>
        </w:rPr>
        <w:t xml:space="preserve"> المهارات بالدقة والسرعة المطلوبة خلال فترات المباراة ، و</w:t>
      </w:r>
      <w:r>
        <w:rPr>
          <w:rFonts w:ascii="Simplified Arabic" w:hAnsi="Simplified Arabic" w:cs="Simplified Arabic" w:hint="cs"/>
          <w:sz w:val="32"/>
          <w:szCs w:val="32"/>
          <w:rtl/>
          <w:lang w:bidi="ar-IQ"/>
        </w:rPr>
        <w:t>ي</w:t>
      </w:r>
      <w:r w:rsidR="005240CD">
        <w:rPr>
          <w:rFonts w:ascii="Simplified Arabic" w:hAnsi="Simplified Arabic" w:cs="Simplified Arabic" w:hint="cs"/>
          <w:sz w:val="32"/>
          <w:szCs w:val="32"/>
          <w:rtl/>
          <w:lang w:bidi="ar-IQ"/>
        </w:rPr>
        <w:t>تفق</w:t>
      </w:r>
      <w:r>
        <w:rPr>
          <w:rFonts w:ascii="Simplified Arabic" w:hAnsi="Simplified Arabic" w:cs="Simplified Arabic" w:hint="cs"/>
          <w:sz w:val="32"/>
          <w:szCs w:val="32"/>
          <w:rtl/>
          <w:lang w:bidi="ar-IQ"/>
        </w:rPr>
        <w:t xml:space="preserve"> الباحث </w:t>
      </w:r>
      <w:r w:rsidR="005240CD">
        <w:rPr>
          <w:rFonts w:ascii="Simplified Arabic" w:hAnsi="Simplified Arabic" w:cs="Simplified Arabic" w:hint="cs"/>
          <w:sz w:val="32"/>
          <w:szCs w:val="32"/>
          <w:rtl/>
          <w:lang w:bidi="ar-IQ"/>
        </w:rPr>
        <w:t>في أن تكون</w:t>
      </w:r>
      <w:r w:rsidRPr="00DC27CB">
        <w:rPr>
          <w:rFonts w:ascii="Simplified Arabic" w:hAnsi="Simplified Arabic" w:cs="Simplified Arabic"/>
          <w:sz w:val="32"/>
          <w:szCs w:val="32"/>
          <w:rtl/>
          <w:lang w:bidi="ar-IQ"/>
        </w:rPr>
        <w:t xml:space="preserve"> هذه الصفات والقدرات </w:t>
      </w:r>
      <w:r w:rsidR="005240CD">
        <w:rPr>
          <w:rFonts w:ascii="Simplified Arabic" w:hAnsi="Simplified Arabic" w:cs="Simplified Arabic" w:hint="cs"/>
          <w:sz w:val="32"/>
          <w:szCs w:val="32"/>
          <w:rtl/>
          <w:lang w:bidi="ar-IQ"/>
        </w:rPr>
        <w:t>كالات</w:t>
      </w:r>
      <w:r w:rsidRPr="00DC27CB">
        <w:rPr>
          <w:rFonts w:ascii="Simplified Arabic" w:hAnsi="Simplified Arabic" w:cs="Simplified Arabic"/>
          <w:sz w:val="32"/>
          <w:szCs w:val="32"/>
          <w:rtl/>
          <w:lang w:bidi="ar-IQ"/>
        </w:rPr>
        <w:t>ي :-</w:t>
      </w:r>
      <w:r w:rsidRPr="005C5CFD">
        <w:rPr>
          <w:rFonts w:ascii="Simplified Arabic" w:hAnsi="Simplified Arabic" w:cs="Simplified Arabic"/>
          <w:b/>
          <w:bCs/>
          <w:sz w:val="32"/>
          <w:szCs w:val="32"/>
          <w:vertAlign w:val="superscript"/>
          <w:rtl/>
          <w:lang w:bidi="ar-IQ"/>
        </w:rPr>
        <w:t>(</w:t>
      </w:r>
      <w:r w:rsidRPr="005C5CFD">
        <w:rPr>
          <w:rStyle w:val="ab"/>
          <w:rFonts w:ascii="Simplified Arabic" w:hAnsi="Simplified Arabic" w:cs="Simplified Arabic"/>
          <w:b/>
          <w:bCs/>
          <w:sz w:val="32"/>
          <w:szCs w:val="32"/>
          <w:rtl/>
          <w:lang w:bidi="ar-IQ"/>
        </w:rPr>
        <w:footnoteReference w:id="11"/>
      </w:r>
      <w:r w:rsidRPr="005C5CFD">
        <w:rPr>
          <w:rFonts w:ascii="Simplified Arabic" w:hAnsi="Simplified Arabic" w:cs="Simplified Arabic"/>
          <w:b/>
          <w:bCs/>
          <w:sz w:val="32"/>
          <w:szCs w:val="32"/>
          <w:vertAlign w:val="superscript"/>
          <w:rtl/>
          <w:lang w:bidi="ar-IQ"/>
        </w:rPr>
        <w:t>)</w:t>
      </w:r>
      <w:r w:rsidRPr="00DC27CB">
        <w:rPr>
          <w:rFonts w:ascii="Simplified Arabic" w:hAnsi="Simplified Arabic" w:cs="Simplified Arabic"/>
          <w:sz w:val="32"/>
          <w:szCs w:val="32"/>
          <w:rtl/>
          <w:lang w:bidi="ar-IQ"/>
        </w:rPr>
        <w:t>.</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القوة القصوى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005308DC">
        <w:rPr>
          <w:rFonts w:ascii="Simplified Arabic" w:hAnsi="Simplified Arabic" w:cs="Simplified Arabic" w:hint="cs"/>
          <w:sz w:val="32"/>
          <w:szCs w:val="32"/>
          <w:rtl/>
          <w:lang w:bidi="ar-IQ"/>
        </w:rPr>
        <w:t xml:space="preserve">تحمل </w:t>
      </w:r>
      <w:r w:rsidRPr="00DC27CB">
        <w:rPr>
          <w:rFonts w:ascii="Simplified Arabic" w:hAnsi="Simplified Arabic" w:cs="Simplified Arabic"/>
          <w:sz w:val="32"/>
          <w:szCs w:val="32"/>
          <w:rtl/>
          <w:lang w:bidi="ar-IQ"/>
        </w:rPr>
        <w:t>السرعة .</w:t>
      </w:r>
    </w:p>
    <w:p w:rsidR="009A69A2" w:rsidRDefault="005308DC"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009A69A2" w:rsidRPr="00DC27CB">
        <w:rPr>
          <w:rFonts w:ascii="Simplified Arabic" w:hAnsi="Simplified Arabic" w:cs="Simplified Arabic"/>
          <w:sz w:val="32"/>
          <w:szCs w:val="32"/>
          <w:rtl/>
          <w:lang w:bidi="ar-IQ"/>
        </w:rPr>
        <w:t>تحمل</w:t>
      </w:r>
      <w:r>
        <w:rPr>
          <w:rFonts w:ascii="Simplified Arabic" w:hAnsi="Simplified Arabic" w:cs="Simplified Arabic" w:hint="cs"/>
          <w:sz w:val="32"/>
          <w:szCs w:val="32"/>
          <w:rtl/>
          <w:lang w:bidi="ar-IQ"/>
        </w:rPr>
        <w:t xml:space="preserve"> القوة</w:t>
      </w:r>
      <w:r w:rsidR="009A69A2" w:rsidRPr="00DC27CB">
        <w:rPr>
          <w:rFonts w:ascii="Simplified Arabic" w:hAnsi="Simplified Arabic" w:cs="Simplified Arabic"/>
          <w:sz w:val="32"/>
          <w:szCs w:val="32"/>
          <w:rtl/>
          <w:lang w:bidi="ar-IQ"/>
        </w:rPr>
        <w:t xml:space="preserve"> .</w:t>
      </w:r>
    </w:p>
    <w:p w:rsidR="00852966" w:rsidRDefault="00852966"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سرعة الاستجابة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القدرة الانفجارية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تحمل القدرة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القوة المميزة بالسرعة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hint="cs"/>
          <w:sz w:val="32"/>
          <w:szCs w:val="32"/>
          <w:rtl/>
          <w:lang w:bidi="ar-IQ"/>
        </w:rPr>
        <w:t>بالإضافةإلى</w:t>
      </w:r>
      <w:r w:rsidRPr="00DC27CB">
        <w:rPr>
          <w:rFonts w:ascii="Simplified Arabic" w:hAnsi="Simplified Arabic" w:cs="Simplified Arabic"/>
          <w:sz w:val="32"/>
          <w:szCs w:val="32"/>
          <w:rtl/>
          <w:lang w:bidi="ar-IQ"/>
        </w:rPr>
        <w:t xml:space="preserve"> القدرات الحركية التي تتمثل في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الدقة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التوافق العصبي – العضلي .</w:t>
      </w:r>
    </w:p>
    <w:p w:rsidR="009A69A2" w:rsidRDefault="009A69A2" w:rsidP="009A69A2">
      <w:pPr>
        <w:spacing w:before="1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w:t>
      </w:r>
      <w:r w:rsidR="00852966">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الرشاقة .</w:t>
      </w:r>
    </w:p>
    <w:p w:rsidR="005240CD" w:rsidRDefault="005240CD" w:rsidP="009A69A2">
      <w:pPr>
        <w:spacing w:before="10" w:line="240" w:lineRule="auto"/>
        <w:jc w:val="both"/>
        <w:rPr>
          <w:rFonts w:ascii="Simplified Arabic" w:hAnsi="Simplified Arabic" w:cs="Simplified Arabic"/>
          <w:sz w:val="32"/>
          <w:szCs w:val="32"/>
          <w:rtl/>
          <w:lang w:bidi="ar-IQ"/>
        </w:rPr>
      </w:pPr>
    </w:p>
    <w:p w:rsidR="005240CD" w:rsidRDefault="005240CD" w:rsidP="009A69A2">
      <w:pPr>
        <w:spacing w:before="10" w:line="240" w:lineRule="auto"/>
        <w:jc w:val="both"/>
        <w:rPr>
          <w:rFonts w:ascii="Simplified Arabic" w:hAnsi="Simplified Arabic" w:cs="Simplified Arabic"/>
          <w:sz w:val="32"/>
          <w:szCs w:val="32"/>
          <w:rtl/>
          <w:lang w:bidi="ar-IQ"/>
        </w:rPr>
      </w:pPr>
    </w:p>
    <w:p w:rsidR="00AD3119" w:rsidRDefault="00AD3119" w:rsidP="009A69A2">
      <w:pPr>
        <w:spacing w:before="10" w:line="240" w:lineRule="auto"/>
        <w:jc w:val="both"/>
        <w:rPr>
          <w:rFonts w:ascii="Simplified Arabic" w:hAnsi="Simplified Arabic" w:cs="Simplified Arabic"/>
          <w:sz w:val="32"/>
          <w:szCs w:val="32"/>
          <w:rtl/>
          <w:lang w:bidi="ar-IQ"/>
        </w:rPr>
      </w:pPr>
    </w:p>
    <w:p w:rsidR="005240CD" w:rsidRDefault="005240CD" w:rsidP="009A69A2">
      <w:pPr>
        <w:spacing w:before="10" w:line="240" w:lineRule="auto"/>
        <w:jc w:val="both"/>
        <w:rPr>
          <w:rFonts w:ascii="Simplified Arabic" w:hAnsi="Simplified Arabic" w:cs="Simplified Arabic"/>
          <w:sz w:val="32"/>
          <w:szCs w:val="32"/>
          <w:rtl/>
          <w:lang w:bidi="ar-IQ"/>
        </w:rPr>
      </w:pPr>
    </w:p>
    <w:p w:rsidR="009A69A2" w:rsidRDefault="009A69A2" w:rsidP="009A69A2">
      <w:pPr>
        <w:spacing w:before="10" w:line="240" w:lineRule="auto"/>
        <w:jc w:val="both"/>
        <w:rPr>
          <w:rFonts w:ascii="Simplified Arabic" w:hAnsi="Simplified Arabic" w:cs="Simplified Arabic"/>
          <w:color w:val="000000" w:themeColor="text1"/>
          <w:sz w:val="32"/>
          <w:szCs w:val="32"/>
          <w:rtl/>
        </w:rPr>
      </w:pPr>
      <w:r>
        <w:rPr>
          <w:rFonts w:ascii="Simplified Arabic" w:hAnsi="Simplified Arabic" w:cs="Simplified Arabic" w:hint="cs"/>
          <w:b/>
          <w:bCs/>
          <w:color w:val="000000" w:themeColor="text1"/>
          <w:sz w:val="32"/>
          <w:szCs w:val="32"/>
          <w:rtl/>
        </w:rPr>
        <w:lastRenderedPageBreak/>
        <w:t>2</w:t>
      </w:r>
      <w:r>
        <w:rPr>
          <w:rFonts w:ascii="Simplified Arabic" w:hAnsi="Simplified Arabic" w:cs="Simplified Arabic" w:hint="cs"/>
          <w:b/>
          <w:bCs/>
          <w:color w:val="000000" w:themeColor="text1"/>
          <w:sz w:val="32"/>
          <w:szCs w:val="32"/>
          <w:rtl/>
          <w:lang w:bidi="ar-IQ"/>
        </w:rPr>
        <w:t>-1-5</w:t>
      </w:r>
      <w:r w:rsidRPr="00A36CA2">
        <w:rPr>
          <w:rFonts w:ascii="Simplified Arabic" w:hAnsi="Simplified Arabic" w:cs="Simplified Arabic"/>
          <w:b/>
          <w:bCs/>
          <w:color w:val="000000" w:themeColor="text1"/>
          <w:sz w:val="32"/>
          <w:szCs w:val="32"/>
          <w:rtl/>
        </w:rPr>
        <w:t xml:space="preserve">   تحمل القدرة:</w:t>
      </w:r>
    </w:p>
    <w:p w:rsidR="009A69A2" w:rsidRPr="00A36CA2" w:rsidRDefault="009A69A2" w:rsidP="009A69A2">
      <w:pPr>
        <w:spacing w:before="10" w:line="240" w:lineRule="auto"/>
        <w:jc w:val="both"/>
        <w:rPr>
          <w:rFonts w:ascii="Simplified Arabic" w:hAnsi="Simplified Arabic" w:cs="Simplified Arabic"/>
          <w:color w:val="000000" w:themeColor="text1"/>
          <w:sz w:val="32"/>
          <w:szCs w:val="32"/>
          <w:rtl/>
        </w:rPr>
      </w:pPr>
      <w:r w:rsidRPr="00A36CA2">
        <w:rPr>
          <w:rFonts w:ascii="Simplified Arabic" w:hAnsi="Simplified Arabic" w:cs="Simplified Arabic" w:hint="cs"/>
          <w:color w:val="000000" w:themeColor="text1"/>
          <w:sz w:val="32"/>
          <w:szCs w:val="32"/>
          <w:rtl/>
        </w:rPr>
        <w:t>ي</w:t>
      </w:r>
      <w:r w:rsidRPr="00A36CA2">
        <w:rPr>
          <w:rFonts w:ascii="Simplified Arabic" w:hAnsi="Simplified Arabic" w:cs="Simplified Arabic"/>
          <w:color w:val="000000" w:themeColor="text1"/>
          <w:sz w:val="32"/>
          <w:szCs w:val="32"/>
          <w:rtl/>
        </w:rPr>
        <w:t xml:space="preserve">عد عنصر تحمل القدرة من القدرات البدنية المركبة المهمة ، والتي تكون مزيج من عناصر </w:t>
      </w:r>
      <w:r w:rsidRPr="00A36CA2">
        <w:rPr>
          <w:rFonts w:ascii="Simplified Arabic" w:hAnsi="Simplified Arabic" w:cs="Simplified Arabic" w:hint="cs"/>
          <w:color w:val="000000" w:themeColor="text1"/>
          <w:sz w:val="32"/>
          <w:szCs w:val="32"/>
          <w:rtl/>
        </w:rPr>
        <w:t>أو</w:t>
      </w:r>
      <w:r w:rsidRPr="00A36CA2">
        <w:rPr>
          <w:rFonts w:ascii="Simplified Arabic" w:hAnsi="Simplified Arabic" w:cs="Simplified Arabic"/>
          <w:color w:val="000000" w:themeColor="text1"/>
          <w:sz w:val="32"/>
          <w:szCs w:val="32"/>
          <w:rtl/>
        </w:rPr>
        <w:t xml:space="preserve"> الصفات البدنية </w:t>
      </w:r>
      <w:r w:rsidRPr="00A36CA2">
        <w:rPr>
          <w:rFonts w:ascii="Simplified Arabic" w:hAnsi="Simplified Arabic" w:cs="Simplified Arabic" w:hint="cs"/>
          <w:color w:val="000000" w:themeColor="text1"/>
          <w:sz w:val="32"/>
          <w:szCs w:val="32"/>
          <w:rtl/>
        </w:rPr>
        <w:t>الأساسية</w:t>
      </w:r>
      <w:r w:rsidRPr="00A36CA2">
        <w:rPr>
          <w:rFonts w:ascii="Simplified Arabic" w:hAnsi="Simplified Arabic" w:cs="Simplified Arabic"/>
          <w:color w:val="000000" w:themeColor="text1"/>
          <w:sz w:val="32"/>
          <w:szCs w:val="32"/>
          <w:rtl/>
        </w:rPr>
        <w:t xml:space="preserve"> والمتمثلة بالقوة والسرعة والتحمل، وتدخل كمكون </w:t>
      </w:r>
      <w:r w:rsidRPr="00A36CA2">
        <w:rPr>
          <w:rFonts w:ascii="Simplified Arabic" w:hAnsi="Simplified Arabic" w:cs="Simplified Arabic" w:hint="cs"/>
          <w:color w:val="000000" w:themeColor="text1"/>
          <w:sz w:val="32"/>
          <w:szCs w:val="32"/>
          <w:rtl/>
        </w:rPr>
        <w:t>أساسي</w:t>
      </w:r>
      <w:r w:rsidRPr="00A36CA2">
        <w:rPr>
          <w:rFonts w:ascii="Simplified Arabic" w:hAnsi="Simplified Arabic" w:cs="Simplified Arabic"/>
          <w:color w:val="000000" w:themeColor="text1"/>
          <w:sz w:val="32"/>
          <w:szCs w:val="32"/>
          <w:rtl/>
        </w:rPr>
        <w:t xml:space="preserve"> من مكونات اللياقة البدنية في العديد من </w:t>
      </w:r>
      <w:r w:rsidRPr="00A36CA2">
        <w:rPr>
          <w:rFonts w:ascii="Simplified Arabic" w:hAnsi="Simplified Arabic" w:cs="Simplified Arabic" w:hint="cs"/>
          <w:color w:val="000000" w:themeColor="text1"/>
          <w:sz w:val="32"/>
          <w:szCs w:val="32"/>
          <w:rtl/>
        </w:rPr>
        <w:t>الألعاب</w:t>
      </w:r>
      <w:r w:rsidRPr="00A36CA2">
        <w:rPr>
          <w:rFonts w:ascii="Simplified Arabic" w:hAnsi="Simplified Arabic" w:cs="Simplified Arabic"/>
          <w:color w:val="000000" w:themeColor="text1"/>
          <w:sz w:val="32"/>
          <w:szCs w:val="32"/>
          <w:rtl/>
        </w:rPr>
        <w:t xml:space="preserve"> وخصوصا </w:t>
      </w:r>
      <w:r w:rsidRPr="00A36CA2">
        <w:rPr>
          <w:rFonts w:ascii="Simplified Arabic" w:hAnsi="Simplified Arabic" w:cs="Simplified Arabic" w:hint="cs"/>
          <w:color w:val="000000" w:themeColor="text1"/>
          <w:sz w:val="32"/>
          <w:szCs w:val="32"/>
          <w:rtl/>
        </w:rPr>
        <w:t>الألعاب</w:t>
      </w:r>
      <w:r w:rsidRPr="00A36CA2">
        <w:rPr>
          <w:rFonts w:ascii="Simplified Arabic" w:hAnsi="Simplified Arabic" w:cs="Simplified Arabic"/>
          <w:color w:val="000000" w:themeColor="text1"/>
          <w:sz w:val="32"/>
          <w:szCs w:val="32"/>
          <w:rtl/>
        </w:rPr>
        <w:t xml:space="preserve"> الجماعية .</w:t>
      </w:r>
    </w:p>
    <w:p w:rsidR="009A69A2" w:rsidRPr="00A36CA2" w:rsidRDefault="009A69A2" w:rsidP="00CC44B3">
      <w:pPr>
        <w:spacing w:before="10" w:line="240" w:lineRule="auto"/>
        <w:jc w:val="both"/>
        <w:rPr>
          <w:rFonts w:ascii="Simplified Arabic" w:hAnsi="Simplified Arabic" w:cs="Simplified Arabic"/>
          <w:color w:val="000000" w:themeColor="text1"/>
          <w:sz w:val="32"/>
          <w:szCs w:val="32"/>
          <w:rtl/>
        </w:rPr>
      </w:pPr>
      <w:r w:rsidRPr="00A36CA2">
        <w:rPr>
          <w:rFonts w:ascii="Simplified Arabic" w:hAnsi="Simplified Arabic" w:cs="Simplified Arabic" w:hint="cs"/>
          <w:color w:val="000000" w:themeColor="text1"/>
          <w:sz w:val="32"/>
          <w:szCs w:val="32"/>
          <w:rtl/>
        </w:rPr>
        <w:t xml:space="preserve">   أن</w:t>
      </w:r>
      <w:r w:rsidR="007E04CB">
        <w:rPr>
          <w:rFonts w:ascii="Simplified Arabic" w:hAnsi="Simplified Arabic" w:cs="Simplified Arabic" w:hint="cs"/>
          <w:color w:val="000000" w:themeColor="text1"/>
          <w:sz w:val="32"/>
          <w:szCs w:val="32"/>
          <w:rtl/>
        </w:rPr>
        <w:t xml:space="preserve"> </w:t>
      </w:r>
      <w:r>
        <w:rPr>
          <w:rFonts w:ascii="Simplified Arabic" w:hAnsi="Simplified Arabic" w:cs="Simplified Arabic" w:hint="cs"/>
          <w:color w:val="000000" w:themeColor="text1"/>
          <w:sz w:val="32"/>
          <w:szCs w:val="32"/>
          <w:rtl/>
        </w:rPr>
        <w:t>اختلاف</w:t>
      </w:r>
      <w:r w:rsidRPr="00A36CA2">
        <w:rPr>
          <w:rFonts w:ascii="Simplified Arabic" w:hAnsi="Simplified Arabic" w:cs="Simplified Arabic"/>
          <w:color w:val="000000" w:themeColor="text1"/>
          <w:sz w:val="32"/>
          <w:szCs w:val="32"/>
          <w:rtl/>
        </w:rPr>
        <w:t xml:space="preserve"> تدريب العناصر البدنية المذكورة </w:t>
      </w:r>
      <w:r w:rsidRPr="00A36CA2">
        <w:rPr>
          <w:rFonts w:ascii="Simplified Arabic" w:hAnsi="Simplified Arabic" w:cs="Simplified Arabic" w:hint="cs"/>
          <w:color w:val="000000" w:themeColor="text1"/>
          <w:sz w:val="32"/>
          <w:szCs w:val="32"/>
          <w:rtl/>
        </w:rPr>
        <w:t>أعلاه</w:t>
      </w:r>
      <w:r w:rsidRPr="00A36CA2">
        <w:rPr>
          <w:rFonts w:ascii="Simplified Arabic" w:hAnsi="Simplified Arabic" w:cs="Simplified Arabic"/>
          <w:color w:val="000000" w:themeColor="text1"/>
          <w:sz w:val="32"/>
          <w:szCs w:val="32"/>
          <w:rtl/>
        </w:rPr>
        <w:t xml:space="preserve"> في وقت واحد ،  ي</w:t>
      </w:r>
      <w:r w:rsidR="007E04CB">
        <w:rPr>
          <w:rFonts w:ascii="Simplified Arabic" w:hAnsi="Simplified Arabic" w:cs="Simplified Arabic"/>
          <w:color w:val="000000" w:themeColor="text1"/>
          <w:sz w:val="32"/>
          <w:szCs w:val="32"/>
          <w:rtl/>
        </w:rPr>
        <w:t>تطلب منا معرفة مفهوم هذا المكون</w:t>
      </w:r>
      <w:r w:rsidR="005240CD">
        <w:rPr>
          <w:rFonts w:ascii="Simplified Arabic" w:hAnsi="Simplified Arabic" w:cs="Simplified Arabic" w:hint="cs"/>
          <w:color w:val="000000" w:themeColor="text1"/>
          <w:sz w:val="32"/>
          <w:szCs w:val="32"/>
          <w:rtl/>
        </w:rPr>
        <w:t>.</w:t>
      </w:r>
      <w:r w:rsidR="007E04CB">
        <w:rPr>
          <w:rFonts w:ascii="Simplified Arabic" w:hAnsi="Simplified Arabic" w:cs="Simplified Arabic" w:hint="cs"/>
          <w:color w:val="000000" w:themeColor="text1"/>
          <w:sz w:val="32"/>
          <w:szCs w:val="32"/>
          <w:rtl/>
        </w:rPr>
        <w:t xml:space="preserve"> حيث </w:t>
      </w:r>
      <w:r>
        <w:rPr>
          <w:rFonts w:ascii="Simplified Arabic" w:hAnsi="Simplified Arabic" w:cs="Simplified Arabic" w:hint="cs"/>
          <w:color w:val="000000" w:themeColor="text1"/>
          <w:sz w:val="32"/>
          <w:szCs w:val="32"/>
          <w:rtl/>
        </w:rPr>
        <w:t>ت</w:t>
      </w:r>
      <w:r w:rsidRPr="00A36CA2">
        <w:rPr>
          <w:rFonts w:ascii="Simplified Arabic" w:hAnsi="Simplified Arabic" w:cs="Simplified Arabic"/>
          <w:color w:val="000000" w:themeColor="text1"/>
          <w:sz w:val="32"/>
          <w:szCs w:val="32"/>
          <w:rtl/>
        </w:rPr>
        <w:t>عرف</w:t>
      </w:r>
      <w:r w:rsidR="005240CD">
        <w:rPr>
          <w:rFonts w:ascii="Simplified Arabic" w:hAnsi="Simplified Arabic" w:cs="Simplified Arabic" w:hint="cs"/>
          <w:color w:val="000000" w:themeColor="text1"/>
          <w:sz w:val="32"/>
          <w:szCs w:val="32"/>
          <w:rtl/>
        </w:rPr>
        <w:t>(</w:t>
      </w:r>
      <w:r w:rsidRPr="00A36CA2">
        <w:rPr>
          <w:rFonts w:ascii="Simplified Arabic" w:hAnsi="Simplified Arabic" w:cs="Simplified Arabic"/>
          <w:color w:val="000000" w:themeColor="text1"/>
          <w:sz w:val="32"/>
          <w:szCs w:val="32"/>
          <w:rtl/>
        </w:rPr>
        <w:t>ت</w:t>
      </w:r>
      <w:r>
        <w:rPr>
          <w:rFonts w:ascii="Simplified Arabic" w:hAnsi="Simplified Arabic" w:cs="Simplified Arabic" w:hint="cs"/>
          <w:color w:val="000000" w:themeColor="text1"/>
          <w:sz w:val="32"/>
          <w:szCs w:val="32"/>
          <w:rtl/>
        </w:rPr>
        <w:t>حمل القدرة</w:t>
      </w:r>
      <w:r w:rsidR="005240CD">
        <w:rPr>
          <w:rFonts w:ascii="Simplified Arabic" w:hAnsi="Simplified Arabic" w:cs="Simplified Arabic" w:hint="cs"/>
          <w:color w:val="000000" w:themeColor="text1"/>
          <w:sz w:val="32"/>
          <w:szCs w:val="32"/>
          <w:rtl/>
        </w:rPr>
        <w:t>)</w:t>
      </w:r>
      <w:r w:rsidRPr="00A36CA2">
        <w:rPr>
          <w:rFonts w:ascii="Simplified Arabic" w:hAnsi="Simplified Arabic" w:cs="Simplified Arabic"/>
          <w:color w:val="000000" w:themeColor="text1"/>
          <w:sz w:val="32"/>
          <w:szCs w:val="32"/>
          <w:rtl/>
        </w:rPr>
        <w:t xml:space="preserve"> بأنها </w:t>
      </w:r>
      <w:r>
        <w:rPr>
          <w:rFonts w:ascii="Simplified Arabic" w:hAnsi="Simplified Arabic" w:cs="Simplified Arabic" w:hint="cs"/>
          <w:color w:val="000000" w:themeColor="text1"/>
          <w:sz w:val="32"/>
          <w:szCs w:val="32"/>
          <w:rtl/>
        </w:rPr>
        <w:t>"</w:t>
      </w:r>
      <w:r w:rsidRPr="00A36CA2">
        <w:rPr>
          <w:rFonts w:ascii="Simplified Arabic" w:hAnsi="Simplified Arabic" w:cs="Simplified Arabic"/>
          <w:color w:val="000000" w:themeColor="text1"/>
          <w:sz w:val="32"/>
          <w:szCs w:val="32"/>
          <w:rtl/>
        </w:rPr>
        <w:t xml:space="preserve"> </w:t>
      </w:r>
      <w:r w:rsidR="00CC44B3">
        <w:rPr>
          <w:rFonts w:ascii="Simplified Arabic" w:hAnsi="Simplified Arabic" w:cs="Simplified Arabic" w:hint="cs"/>
          <w:color w:val="000000" w:themeColor="text1"/>
          <w:sz w:val="32"/>
          <w:szCs w:val="32"/>
          <w:rtl/>
        </w:rPr>
        <w:t>قابلية أو قدرة العضلات على الانقباض بشكل قصوي أو شبه قصوي لأطول فترة ممكنة</w:t>
      </w:r>
      <w:r w:rsidRPr="00A36CA2">
        <w:rPr>
          <w:rFonts w:ascii="Simplified Arabic" w:hAnsi="Simplified Arabic" w:cs="Simplified Arabic"/>
          <w:color w:val="000000" w:themeColor="text1"/>
          <w:sz w:val="32"/>
          <w:szCs w:val="32"/>
          <w:rtl/>
        </w:rPr>
        <w:t xml:space="preserve"> </w:t>
      </w:r>
      <w:r>
        <w:rPr>
          <w:rFonts w:ascii="Simplified Arabic" w:hAnsi="Simplified Arabic" w:cs="Simplified Arabic" w:hint="cs"/>
          <w:color w:val="000000" w:themeColor="text1"/>
          <w:sz w:val="32"/>
          <w:szCs w:val="32"/>
          <w:rtl/>
        </w:rPr>
        <w:t>"</w:t>
      </w:r>
      <w:r w:rsidRPr="00A36CA2">
        <w:rPr>
          <w:rFonts w:ascii="Simplified Arabic" w:hAnsi="Simplified Arabic" w:cs="Simplified Arabic"/>
          <w:color w:val="000000" w:themeColor="text1"/>
          <w:sz w:val="32"/>
          <w:szCs w:val="32"/>
          <w:vertAlign w:val="superscript"/>
          <w:rtl/>
        </w:rPr>
        <w:t>(</w:t>
      </w:r>
      <w:r w:rsidRPr="00A36CA2">
        <w:rPr>
          <w:rStyle w:val="ab"/>
          <w:rFonts w:ascii="Simplified Arabic" w:hAnsi="Simplified Arabic" w:cs="Simplified Arabic"/>
          <w:color w:val="000000" w:themeColor="text1"/>
          <w:sz w:val="32"/>
          <w:szCs w:val="32"/>
          <w:rtl/>
        </w:rPr>
        <w:footnoteReference w:id="12"/>
      </w:r>
      <w:r w:rsidRPr="00A36CA2">
        <w:rPr>
          <w:rFonts w:ascii="Simplified Arabic" w:hAnsi="Simplified Arabic" w:cs="Simplified Arabic"/>
          <w:color w:val="000000" w:themeColor="text1"/>
          <w:sz w:val="32"/>
          <w:szCs w:val="32"/>
          <w:vertAlign w:val="superscript"/>
          <w:rtl/>
        </w:rPr>
        <w:t>)</w:t>
      </w:r>
      <w:r w:rsidRPr="00A36CA2">
        <w:rPr>
          <w:rFonts w:ascii="Simplified Arabic" w:hAnsi="Simplified Arabic" w:cs="Simplified Arabic"/>
          <w:color w:val="000000" w:themeColor="text1"/>
          <w:sz w:val="32"/>
          <w:szCs w:val="32"/>
          <w:rtl/>
        </w:rPr>
        <w:t xml:space="preserve">, كذلك عرفها </w:t>
      </w:r>
      <w:r>
        <w:rPr>
          <w:rFonts w:ascii="Simplified Arabic" w:hAnsi="Simplified Arabic" w:cs="Simplified Arabic" w:hint="cs"/>
          <w:color w:val="000000" w:themeColor="text1"/>
          <w:sz w:val="32"/>
          <w:szCs w:val="32"/>
          <w:rtl/>
        </w:rPr>
        <w:t>(ستيف ماكل</w:t>
      </w:r>
      <w:r w:rsidRPr="00A36CA2">
        <w:rPr>
          <w:rFonts w:ascii="Simplified Arabic" w:hAnsi="Simplified Arabic" w:cs="Simplified Arabic" w:hint="cs"/>
          <w:color w:val="000000" w:themeColor="text1"/>
          <w:sz w:val="32"/>
          <w:szCs w:val="32"/>
          <w:rtl/>
        </w:rPr>
        <w:t>ر</w:t>
      </w:r>
      <w:r>
        <w:rPr>
          <w:rFonts w:ascii="Simplified Arabic" w:hAnsi="Simplified Arabic" w:cs="Simplified Arabic" w:hint="cs"/>
          <w:color w:val="000000" w:themeColor="text1"/>
          <w:sz w:val="32"/>
          <w:szCs w:val="32"/>
          <w:rtl/>
        </w:rPr>
        <w:t>)"</w:t>
      </w:r>
      <w:r w:rsidRPr="00A36CA2">
        <w:rPr>
          <w:rFonts w:ascii="Simplified Arabic" w:hAnsi="Simplified Arabic" w:cs="Simplified Arabic"/>
          <w:color w:val="000000" w:themeColor="text1"/>
          <w:sz w:val="32"/>
          <w:szCs w:val="32"/>
          <w:rtl/>
        </w:rPr>
        <w:t xml:space="preserve"> بأنها قابلية مقاومة التعب</w:t>
      </w:r>
      <w:r w:rsidR="006D5ED1">
        <w:rPr>
          <w:rFonts w:ascii="Simplified Arabic" w:hAnsi="Simplified Arabic" w:cs="Simplified Arabic" w:hint="cs"/>
          <w:color w:val="000000" w:themeColor="text1"/>
          <w:sz w:val="32"/>
          <w:szCs w:val="32"/>
          <w:rtl/>
          <w:lang w:bidi="ar-IQ"/>
        </w:rPr>
        <w:t xml:space="preserve"> بقدرة عالية</w:t>
      </w:r>
      <w:r w:rsidRPr="00A36CA2">
        <w:rPr>
          <w:rFonts w:ascii="Simplified Arabic" w:hAnsi="Simplified Arabic" w:cs="Simplified Arabic"/>
          <w:color w:val="000000" w:themeColor="text1"/>
          <w:sz w:val="32"/>
          <w:szCs w:val="32"/>
          <w:rtl/>
        </w:rPr>
        <w:t xml:space="preserve"> للعضلات العاملة بشكل منفرد أو لمجموعات عضلية قليلة</w:t>
      </w:r>
      <w:r>
        <w:rPr>
          <w:rFonts w:ascii="Simplified Arabic" w:hAnsi="Simplified Arabic" w:cs="Simplified Arabic" w:hint="cs"/>
          <w:color w:val="000000" w:themeColor="text1"/>
          <w:sz w:val="32"/>
          <w:szCs w:val="32"/>
          <w:rtl/>
        </w:rPr>
        <w:t>"</w:t>
      </w:r>
      <w:r w:rsidRPr="00A36CA2">
        <w:rPr>
          <w:rFonts w:ascii="Simplified Arabic" w:hAnsi="Simplified Arabic" w:cs="Simplified Arabic"/>
          <w:color w:val="000000" w:themeColor="text1"/>
          <w:sz w:val="32"/>
          <w:szCs w:val="32"/>
          <w:vertAlign w:val="superscript"/>
          <w:rtl/>
        </w:rPr>
        <w:t>(</w:t>
      </w:r>
      <w:r w:rsidRPr="00A36CA2">
        <w:rPr>
          <w:rStyle w:val="ab"/>
          <w:rFonts w:ascii="Simplified Arabic" w:hAnsi="Simplified Arabic" w:cs="Simplified Arabic"/>
          <w:color w:val="000000" w:themeColor="text1"/>
          <w:sz w:val="32"/>
          <w:szCs w:val="32"/>
          <w:rtl/>
        </w:rPr>
        <w:footnoteReference w:id="13"/>
      </w:r>
      <w:r w:rsidRPr="00A36CA2">
        <w:rPr>
          <w:rFonts w:ascii="Simplified Arabic" w:hAnsi="Simplified Arabic" w:cs="Simplified Arabic"/>
          <w:color w:val="000000" w:themeColor="text1"/>
          <w:sz w:val="32"/>
          <w:szCs w:val="32"/>
          <w:vertAlign w:val="superscript"/>
          <w:rtl/>
        </w:rPr>
        <w:t>)</w:t>
      </w:r>
      <w:r w:rsidRPr="00A36CA2">
        <w:rPr>
          <w:rFonts w:ascii="Simplified Arabic" w:hAnsi="Simplified Arabic" w:cs="Simplified Arabic"/>
          <w:color w:val="000000" w:themeColor="text1"/>
          <w:sz w:val="32"/>
          <w:szCs w:val="32"/>
          <w:rtl/>
        </w:rPr>
        <w:t xml:space="preserve">. </w:t>
      </w:r>
    </w:p>
    <w:p w:rsidR="009A69A2" w:rsidRDefault="007E04CB" w:rsidP="00054276">
      <w:pPr>
        <w:spacing w:before="10" w:line="240" w:lineRule="auto"/>
        <w:jc w:val="lowKashida"/>
        <w:rPr>
          <w:rFonts w:ascii="Simplified Arabic" w:hAnsi="Simplified Arabic" w:cs="Simplified Arabic"/>
          <w:b/>
          <w:bCs/>
          <w:color w:val="000000" w:themeColor="text1"/>
          <w:sz w:val="32"/>
          <w:szCs w:val="32"/>
          <w:rtl/>
        </w:rPr>
      </w:pPr>
      <w:r>
        <w:rPr>
          <w:rFonts w:ascii="Simplified Arabic" w:hAnsi="Simplified Arabic" w:cs="Simplified Arabic" w:hint="cs"/>
          <w:color w:val="000000" w:themeColor="text1"/>
          <w:sz w:val="32"/>
          <w:szCs w:val="32"/>
          <w:rtl/>
        </w:rPr>
        <w:t xml:space="preserve"> </w:t>
      </w:r>
      <w:r w:rsidR="009A69A2">
        <w:rPr>
          <w:rFonts w:ascii="Simplified Arabic" w:hAnsi="Simplified Arabic" w:cs="Simplified Arabic" w:hint="cs"/>
          <w:b/>
          <w:bCs/>
          <w:color w:val="000000" w:themeColor="text1"/>
          <w:sz w:val="32"/>
          <w:szCs w:val="32"/>
          <w:rtl/>
        </w:rPr>
        <w:t>2-1-6</w:t>
      </w:r>
      <w:r w:rsidR="009A69A2" w:rsidRPr="00A36CA2">
        <w:rPr>
          <w:rFonts w:ascii="Simplified Arabic" w:hAnsi="Simplified Arabic" w:cs="Simplified Arabic"/>
          <w:b/>
          <w:bCs/>
          <w:color w:val="000000" w:themeColor="text1"/>
          <w:sz w:val="32"/>
          <w:szCs w:val="32"/>
          <w:rtl/>
        </w:rPr>
        <w:t xml:space="preserve"> تدريب تحمل القدرة: </w:t>
      </w:r>
    </w:p>
    <w:p w:rsidR="003B702C" w:rsidRDefault="007E04CB" w:rsidP="006B4BF8">
      <w:pPr>
        <w:spacing w:before="10" w:line="240" w:lineRule="auto"/>
        <w:jc w:val="lowKashida"/>
        <w:rPr>
          <w:rFonts w:ascii="Simplified Arabic" w:hAnsi="Simplified Arabic" w:cs="Simplified Arabic"/>
          <w:color w:val="000000" w:themeColor="text1"/>
          <w:sz w:val="32"/>
          <w:szCs w:val="32"/>
          <w:rtl/>
        </w:rPr>
      </w:pPr>
      <w:r>
        <w:rPr>
          <w:rFonts w:ascii="Simplified Arabic" w:hAnsi="Simplified Arabic" w:cs="Simplified Arabic" w:hint="cs"/>
          <w:color w:val="000000" w:themeColor="text1"/>
          <w:sz w:val="32"/>
          <w:szCs w:val="32"/>
          <w:rtl/>
        </w:rPr>
        <w:t xml:space="preserve">   </w:t>
      </w:r>
      <w:r w:rsidR="009A69A2" w:rsidRPr="00A36CA2">
        <w:rPr>
          <w:rFonts w:ascii="Simplified Arabic" w:hAnsi="Simplified Arabic" w:cs="Simplified Arabic"/>
          <w:color w:val="000000" w:themeColor="text1"/>
          <w:sz w:val="32"/>
          <w:szCs w:val="32"/>
          <w:rtl/>
        </w:rPr>
        <w:t xml:space="preserve">تعتمد نظرية تدريب تحمل القدرة على تدريب عناصر اللياقة البدنية </w:t>
      </w:r>
      <w:r w:rsidR="009A69A2" w:rsidRPr="00A36CA2">
        <w:rPr>
          <w:rFonts w:ascii="Simplified Arabic" w:hAnsi="Simplified Arabic" w:cs="Simplified Arabic" w:hint="cs"/>
          <w:color w:val="000000" w:themeColor="text1"/>
          <w:sz w:val="32"/>
          <w:szCs w:val="32"/>
          <w:rtl/>
        </w:rPr>
        <w:t>الأساسية</w:t>
      </w:r>
      <w:r w:rsidR="009A69A2" w:rsidRPr="00A36CA2">
        <w:rPr>
          <w:rFonts w:ascii="Simplified Arabic" w:hAnsi="Simplified Arabic" w:cs="Simplified Arabic"/>
          <w:color w:val="000000" w:themeColor="text1"/>
          <w:sz w:val="32"/>
          <w:szCs w:val="32"/>
          <w:rtl/>
        </w:rPr>
        <w:t xml:space="preserve"> بوقت واحد ، وإن العلاقة بين تدريب التحمل والسرعة والقوة تظهر تكيفات عند اللاعب تمكنه من سرعة أداء أعلى الحركات الرياضية ولعدد من التكرارات </w:t>
      </w:r>
      <w:r w:rsidR="009A69A2">
        <w:rPr>
          <w:rFonts w:ascii="Simplified Arabic" w:hAnsi="Simplified Arabic" w:cs="Simplified Arabic" w:hint="cs"/>
          <w:color w:val="000000" w:themeColor="text1"/>
          <w:sz w:val="32"/>
          <w:szCs w:val="32"/>
          <w:rtl/>
        </w:rPr>
        <w:t xml:space="preserve">مع </w:t>
      </w:r>
      <w:r w:rsidR="009A69A2" w:rsidRPr="00A36CA2">
        <w:rPr>
          <w:rFonts w:ascii="Simplified Arabic" w:hAnsi="Simplified Arabic" w:cs="Simplified Arabic"/>
          <w:color w:val="000000" w:themeColor="text1"/>
          <w:sz w:val="32"/>
          <w:szCs w:val="32"/>
          <w:rtl/>
        </w:rPr>
        <w:t xml:space="preserve">إطالة المدة الزمنية لمقاومة التعب ووصولها إلى أقصى ما يمكن </w:t>
      </w:r>
      <w:r w:rsidR="006B4BF8">
        <w:rPr>
          <w:rFonts w:ascii="Simplified Arabic" w:hAnsi="Simplified Arabic" w:cs="Simplified Arabic" w:hint="cs"/>
          <w:color w:val="000000" w:themeColor="text1"/>
          <w:sz w:val="32"/>
          <w:szCs w:val="32"/>
          <w:rtl/>
        </w:rPr>
        <w:t>.</w:t>
      </w:r>
      <w:r w:rsidR="009A69A2" w:rsidRPr="00A36CA2">
        <w:rPr>
          <w:rFonts w:ascii="Simplified Arabic" w:hAnsi="Simplified Arabic" w:cs="Simplified Arabic"/>
          <w:color w:val="000000" w:themeColor="text1"/>
          <w:sz w:val="32"/>
          <w:szCs w:val="32"/>
          <w:rtl/>
        </w:rPr>
        <w:t xml:space="preserve"> وان نتائج هذه العلاقة أو هذا الجمع المتكامل يدعى (تحمل القدرة)</w:t>
      </w:r>
      <w:r w:rsidR="003B702C">
        <w:rPr>
          <w:rFonts w:ascii="Simplified Arabic" w:hAnsi="Simplified Arabic" w:cs="Simplified Arabic" w:hint="cs"/>
          <w:color w:val="000000" w:themeColor="text1"/>
          <w:sz w:val="32"/>
          <w:szCs w:val="32"/>
          <w:rtl/>
        </w:rPr>
        <w:t xml:space="preserve"> .</w:t>
      </w:r>
    </w:p>
    <w:p w:rsidR="003B702C" w:rsidRDefault="003B702C" w:rsidP="006B4BF8">
      <w:pPr>
        <w:spacing w:before="10" w:line="240" w:lineRule="auto"/>
        <w:jc w:val="lowKashida"/>
        <w:rPr>
          <w:rFonts w:ascii="Simplified Arabic" w:hAnsi="Simplified Arabic" w:cs="Simplified Arabic"/>
          <w:color w:val="000000" w:themeColor="text1"/>
          <w:sz w:val="32"/>
          <w:szCs w:val="32"/>
          <w:rtl/>
        </w:rPr>
      </w:pPr>
    </w:p>
    <w:p w:rsidR="003B702C" w:rsidRDefault="003B702C" w:rsidP="006B4BF8">
      <w:pPr>
        <w:spacing w:before="10" w:line="240" w:lineRule="auto"/>
        <w:jc w:val="lowKashida"/>
        <w:rPr>
          <w:rFonts w:ascii="Simplified Arabic" w:hAnsi="Simplified Arabic" w:cs="Simplified Arabic"/>
          <w:color w:val="000000" w:themeColor="text1"/>
          <w:sz w:val="32"/>
          <w:szCs w:val="32"/>
          <w:rtl/>
        </w:rPr>
      </w:pPr>
    </w:p>
    <w:p w:rsidR="007E04CB" w:rsidRDefault="007E04CB" w:rsidP="006B4BF8">
      <w:pPr>
        <w:spacing w:before="10" w:line="240" w:lineRule="auto"/>
        <w:jc w:val="lowKashida"/>
        <w:rPr>
          <w:rFonts w:ascii="Simplified Arabic" w:hAnsi="Simplified Arabic" w:cs="Simplified Arabic"/>
          <w:color w:val="000000" w:themeColor="text1"/>
          <w:sz w:val="32"/>
          <w:szCs w:val="32"/>
          <w:rtl/>
        </w:rPr>
      </w:pPr>
    </w:p>
    <w:p w:rsidR="00CC44B3" w:rsidRPr="002043EA" w:rsidRDefault="009A69A2" w:rsidP="003B702C">
      <w:pPr>
        <w:spacing w:before="10" w:line="240" w:lineRule="auto"/>
        <w:jc w:val="lowKashida"/>
        <w:rPr>
          <w:rFonts w:ascii="Simplified Arabic" w:hAnsi="Simplified Arabic" w:cs="Simplified Arabic"/>
          <w:b/>
          <w:bCs/>
          <w:color w:val="000000" w:themeColor="text1"/>
          <w:sz w:val="32"/>
          <w:szCs w:val="32"/>
          <w:rtl/>
        </w:rPr>
      </w:pPr>
      <w:r w:rsidRPr="00A36CA2">
        <w:rPr>
          <w:rFonts w:ascii="Simplified Arabic" w:hAnsi="Simplified Arabic" w:cs="Simplified Arabic"/>
          <w:color w:val="000000" w:themeColor="text1"/>
          <w:sz w:val="32"/>
          <w:szCs w:val="32"/>
          <w:rtl/>
        </w:rPr>
        <w:lastRenderedPageBreak/>
        <w:t xml:space="preserve"> </w:t>
      </w:r>
      <w:r>
        <w:rPr>
          <w:rFonts w:ascii="Simplified Arabic" w:hAnsi="Simplified Arabic" w:cs="Simplified Arabic" w:hint="cs"/>
          <w:color w:val="000000" w:themeColor="text1"/>
          <w:sz w:val="32"/>
          <w:szCs w:val="32"/>
          <w:rtl/>
        </w:rPr>
        <w:t>و</w:t>
      </w:r>
      <w:r w:rsidRPr="00A36CA2">
        <w:rPr>
          <w:rFonts w:ascii="Simplified Arabic" w:hAnsi="Simplified Arabic" w:cs="Simplified Arabic"/>
          <w:color w:val="000000" w:themeColor="text1"/>
          <w:sz w:val="32"/>
          <w:szCs w:val="32"/>
          <w:rtl/>
        </w:rPr>
        <w:t>ا</w:t>
      </w:r>
      <w:r>
        <w:rPr>
          <w:rFonts w:ascii="Simplified Arabic" w:hAnsi="Simplified Arabic" w:cs="Simplified Arabic" w:hint="cs"/>
          <w:color w:val="000000" w:themeColor="text1"/>
          <w:sz w:val="32"/>
          <w:szCs w:val="32"/>
          <w:rtl/>
        </w:rPr>
        <w:t>لشكل</w:t>
      </w:r>
      <w:r w:rsidRPr="00A36CA2">
        <w:rPr>
          <w:rFonts w:ascii="Simplified Arabic" w:hAnsi="Simplified Arabic" w:cs="Simplified Arabic"/>
          <w:color w:val="000000" w:themeColor="text1"/>
          <w:sz w:val="32"/>
          <w:szCs w:val="32"/>
          <w:rtl/>
        </w:rPr>
        <w:t xml:space="preserve"> (1)</w:t>
      </w:r>
      <w:r>
        <w:rPr>
          <w:rFonts w:ascii="Simplified Arabic" w:hAnsi="Simplified Arabic" w:cs="Simplified Arabic" w:hint="cs"/>
          <w:color w:val="000000" w:themeColor="text1"/>
          <w:sz w:val="32"/>
          <w:szCs w:val="32"/>
          <w:rtl/>
        </w:rPr>
        <w:t xml:space="preserve"> يوضح هذه العلاقة </w:t>
      </w:r>
      <w:r w:rsidRPr="00A36CA2">
        <w:rPr>
          <w:rFonts w:ascii="Simplified Arabic" w:hAnsi="Simplified Arabic" w:cs="Simplified Arabic"/>
          <w:color w:val="000000" w:themeColor="text1"/>
          <w:sz w:val="32"/>
          <w:szCs w:val="32"/>
          <w:rtl/>
        </w:rPr>
        <w:t>.</w:t>
      </w:r>
      <w:r w:rsidR="003B702C" w:rsidRPr="003B702C">
        <w:rPr>
          <w:rFonts w:ascii="Simplified Arabic" w:eastAsia="Times New Roman" w:hAnsi="Simplified Arabic" w:cs="Simplified Arabic"/>
          <w:sz w:val="24"/>
          <w:szCs w:val="24"/>
          <w:vertAlign w:val="superscript"/>
          <w:rtl/>
          <w:lang w:bidi="ar-IQ"/>
        </w:rPr>
        <w:t xml:space="preserve"> </w:t>
      </w:r>
      <w:r w:rsidR="003B702C" w:rsidRPr="00247DDB">
        <w:rPr>
          <w:rFonts w:ascii="Simplified Arabic" w:eastAsia="Times New Roman" w:hAnsi="Simplified Arabic" w:cs="Simplified Arabic"/>
          <w:sz w:val="24"/>
          <w:szCs w:val="24"/>
          <w:vertAlign w:val="superscript"/>
          <w:rtl/>
          <w:lang w:bidi="ar-IQ"/>
        </w:rPr>
        <w:t>(</w:t>
      </w:r>
      <w:r w:rsidR="003B702C" w:rsidRPr="00247DDB">
        <w:rPr>
          <w:rFonts w:ascii="Simplified Arabic" w:eastAsia="Times New Roman" w:hAnsi="Simplified Arabic" w:cs="Simplified Arabic"/>
          <w:sz w:val="32"/>
          <w:szCs w:val="32"/>
          <w:vertAlign w:val="superscript"/>
          <w:rtl/>
          <w:lang w:bidi="ar-IQ"/>
        </w:rPr>
        <w:footnoteReference w:id="14"/>
      </w:r>
      <w:r w:rsidR="003B702C" w:rsidRPr="00247DDB">
        <w:rPr>
          <w:rFonts w:ascii="Simplified Arabic" w:eastAsia="Times New Roman" w:hAnsi="Simplified Arabic" w:cs="Simplified Arabic"/>
          <w:sz w:val="24"/>
          <w:szCs w:val="24"/>
          <w:vertAlign w:val="superscript"/>
          <w:rtl/>
          <w:lang w:bidi="ar-IQ"/>
        </w:rPr>
        <w:t>)</w:t>
      </w:r>
      <w:r w:rsidR="003B702C" w:rsidRPr="00247DDB">
        <w:rPr>
          <w:rFonts w:ascii="Simplified Arabic" w:eastAsia="Times New Roman" w:hAnsi="Simplified Arabic" w:cs="Simplified Arabic" w:hint="cs"/>
          <w:sz w:val="24"/>
          <w:szCs w:val="24"/>
          <w:rtl/>
          <w:lang w:bidi="ar-IQ"/>
        </w:rPr>
        <w:t>.</w:t>
      </w:r>
    </w:p>
    <w:p w:rsidR="009A69A2" w:rsidRPr="002043EA" w:rsidRDefault="00826DF7" w:rsidP="009A69A2">
      <w:pPr>
        <w:spacing w:before="10" w:line="240" w:lineRule="auto"/>
        <w:jc w:val="lowKashida"/>
        <w:rPr>
          <w:rFonts w:ascii="Simplified Arabic" w:hAnsi="Simplified Arabic" w:cs="Simplified Arabic"/>
          <w:color w:val="000000" w:themeColor="text1"/>
          <w:sz w:val="32"/>
          <w:szCs w:val="32"/>
          <w:rtl/>
        </w:rPr>
      </w:pPr>
      <w:r w:rsidRPr="00826DF7">
        <w:rPr>
          <w:rFonts w:ascii="Simplified Arabic" w:hAnsi="Simplified Arabic" w:cs="Simplified Arabic"/>
          <w:noProof/>
          <w:sz w:val="32"/>
          <w:szCs w:val="32"/>
          <w:rtl/>
        </w:rPr>
        <w:pict>
          <v:shapetype id="_x0000_t202" coordsize="21600,21600" o:spt="202" path="m,l,21600r21600,l21600,xe">
            <v:stroke joinstyle="miter"/>
            <v:path gradientshapeok="t" o:connecttype="rect"/>
          </v:shapetype>
          <v:shape id="Text Box 91" o:spid="_x0000_s1028" type="#_x0000_t202" style="position:absolute;left:0;text-align:left;margin-left:162pt;margin-top:24.35pt;width:135pt;height:4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" fillcolor="#4f81bd [3204]" strokecolor="#f2f2f2 [3041]" strokeweight="3pt">
            <v:shadow on="t" color="#243f60 [1604]" opacity=".5" offset="1pt"/>
            <v:textbox>
              <w:txbxContent>
                <w:p w:rsidR="00DF5B74" w:rsidRPr="00E4505E" w:rsidRDefault="00DF5B74" w:rsidP="009A69A2">
                  <w:pPr>
                    <w:jc w:val="center"/>
                    <w:rPr>
                      <w:rFonts w:cs="Simplified Arabic"/>
                      <w:sz w:val="32"/>
                      <w:szCs w:val="32"/>
                    </w:rPr>
                  </w:pPr>
                  <w:r w:rsidRPr="007D3ADF">
                    <w:rPr>
                      <w:rFonts w:cs="Simplified Arabic" w:hint="eastAsia"/>
                      <w:sz w:val="32"/>
                      <w:szCs w:val="32"/>
                      <w:rtl/>
                    </w:rPr>
                    <w:t>القوة</w:t>
                  </w:r>
                  <w:r>
                    <w:rPr>
                      <w:rFonts w:cs="Simplified Arabic" w:hint="cs"/>
                      <w:sz w:val="32"/>
                      <w:szCs w:val="32"/>
                      <w:rtl/>
                    </w:rPr>
                    <w:t xml:space="preserve"> </w:t>
                  </w:r>
                  <w:r w:rsidRPr="007D3ADF">
                    <w:rPr>
                      <w:rFonts w:cs="Simplified Arabic" w:hint="eastAsia"/>
                      <w:sz w:val="32"/>
                      <w:szCs w:val="32"/>
                      <w:rtl/>
                    </w:rPr>
                    <w:t>المميزة</w:t>
                  </w:r>
                  <w:r>
                    <w:rPr>
                      <w:rFonts w:cs="Simplified Arabic" w:hint="cs"/>
                      <w:sz w:val="32"/>
                      <w:szCs w:val="32"/>
                      <w:rtl/>
                    </w:rPr>
                    <w:t xml:space="preserve"> </w:t>
                  </w:r>
                  <w:r w:rsidRPr="007D3ADF">
                    <w:rPr>
                      <w:rFonts w:cs="Simplified Arabic" w:hint="eastAsia"/>
                      <w:sz w:val="32"/>
                      <w:szCs w:val="32"/>
                      <w:rtl/>
                    </w:rPr>
                    <w:t>بالسرعة</w:t>
                  </w:r>
                </w:p>
              </w:txbxContent>
            </v:textbox>
          </v:shape>
        </w:pict>
      </w:r>
    </w:p>
    <w:p w:rsidR="009A69A2" w:rsidRPr="00DC27CB" w:rsidRDefault="00826DF7" w:rsidP="009A69A2">
      <w:pPr>
        <w:spacing w:before="10" w:line="240" w:lineRule="auto"/>
        <w:jc w:val="center"/>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line id="Straight Connector 90" o:spid="_x0000_s1154" style="position:absolute;left:0;text-align:left;flip:y;z-index:251629568;visibility:visible" from="75.35pt,6.6pt" to="75.35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"/>
        </w:pict>
      </w:r>
      <w:r w:rsidRPr="00826DF7">
        <w:rPr>
          <w:rFonts w:ascii="Simplified Arabic" w:hAnsi="Simplified Arabic" w:cs="Simplified Arabic"/>
          <w:noProof/>
          <w:sz w:val="32"/>
          <w:szCs w:val="32"/>
          <w:rtl/>
        </w:rPr>
        <w:pict>
          <v:line id="Straight Connector 89" o:spid="_x0000_s1153" style="position:absolute;left:0;text-align:left;z-index:251630592;visibility:visible" from="75.35pt,6.6pt" to="162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">
            <v:stroke endarrow="block"/>
          </v:line>
        </w:pict>
      </w:r>
      <w:r w:rsidRPr="00826DF7">
        <w:rPr>
          <w:rFonts w:ascii="Simplified Arabic" w:hAnsi="Simplified Arabic" w:cs="Simplified Arabic"/>
          <w:noProof/>
          <w:sz w:val="32"/>
          <w:szCs w:val="32"/>
          <w:rtl/>
        </w:rPr>
        <w:pict>
          <v:line id="Straight Connector 88" o:spid="_x0000_s1152" style="position:absolute;left:0;text-align:left;flip:y;z-index:251631616;visibility:visible" from="378.45pt,6.6pt" to="378.45pt,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"/>
        </w:pict>
      </w:r>
      <w:r w:rsidRPr="00826DF7">
        <w:rPr>
          <w:rFonts w:ascii="Simplified Arabic" w:hAnsi="Simplified Arabic" w:cs="Simplified Arabic"/>
          <w:noProof/>
          <w:sz w:val="32"/>
          <w:szCs w:val="32"/>
          <w:rtl/>
        </w:rPr>
        <w:pict>
          <v:line id="Straight Connector 87" o:spid="_x0000_s1151" style="position:absolute;left:0;text-align:left;flip:x;z-index:251632640;visibility:visible" from="297pt,6.6pt" to="378.4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">
            <v:stroke endarrow="block"/>
          </v:line>
        </w:pict>
      </w:r>
    </w:p>
    <w:p w:rsidR="009A69A2" w:rsidRPr="00DC27CB" w:rsidRDefault="00826DF7" w:rsidP="009A69A2">
      <w:pPr>
        <w:spacing w:before="10" w:line="240" w:lineRule="auto"/>
        <w:jc w:val="center"/>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rect id="Rectangle 86" o:spid="_x0000_s1029" style="position:absolute;left:0;text-align:left;margin-left:42.65pt;margin-top:15.1pt;width:99pt;height:33.8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" fillcolor="#4f81bd [3204]" strokecolor="#f2f2f2 [3041]" strokeweight="3pt">
            <v:shadow on="t" color="#243f60 [1604]" opacity=".5" offset="1pt"/>
            <v:textbox>
              <w:txbxContent>
                <w:p w:rsidR="00DF5B74" w:rsidRPr="009007C9" w:rsidRDefault="00DF5B74" w:rsidP="009A69A2">
                  <w:pPr>
                    <w:jc w:val="center"/>
                    <w:rPr>
                      <w:rFonts w:cs="Simplified Arabic"/>
                      <w:b/>
                      <w:bCs/>
                      <w:sz w:val="32"/>
                      <w:szCs w:val="32"/>
                    </w:rPr>
                  </w:pPr>
                  <w:r w:rsidRPr="009007C9">
                    <w:rPr>
                      <w:rFonts w:cs="Simplified Arabic" w:hint="eastAsia"/>
                      <w:b/>
                      <w:bCs/>
                      <w:sz w:val="32"/>
                      <w:szCs w:val="32"/>
                      <w:rtl/>
                    </w:rPr>
                    <w:t>القوة</w:t>
                  </w:r>
                </w:p>
              </w:txbxContent>
            </v:textbox>
          </v:rect>
        </w:pict>
      </w:r>
      <w:r w:rsidRPr="00826DF7">
        <w:rPr>
          <w:rFonts w:ascii="Simplified Arabic" w:hAnsi="Simplified Arabic" w:cs="Simplified Arabic"/>
          <w:noProof/>
          <w:sz w:val="32"/>
          <w:szCs w:val="32"/>
          <w:rtl/>
        </w:rPr>
        <w:pict>
          <v:rect id="Rectangle 85" o:spid="_x0000_s1030" style="position:absolute;left:0;text-align:left;margin-left:180pt;margin-top:15.1pt;width:99pt;height:33.8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" fillcolor="#4f81bd [3204]" strokecolor="#f2f2f2 [3041]" strokeweight="3pt">
            <v:shadow on="t" color="#243f60 [1604]" opacity=".5" offset="1pt"/>
            <v:textbox>
              <w:txbxContent>
                <w:p w:rsidR="00DF5B74" w:rsidRPr="009007C9" w:rsidRDefault="00DF5B74" w:rsidP="009A69A2">
                  <w:pPr>
                    <w:jc w:val="center"/>
                    <w:rPr>
                      <w:rFonts w:cs="Simplified Arabic"/>
                      <w:b/>
                      <w:bCs/>
                      <w:sz w:val="32"/>
                      <w:szCs w:val="32"/>
                    </w:rPr>
                  </w:pPr>
                  <w:r w:rsidRPr="009007C9">
                    <w:rPr>
                      <w:rFonts w:cs="Simplified Arabic" w:hint="eastAsia"/>
                      <w:b/>
                      <w:bCs/>
                      <w:sz w:val="32"/>
                      <w:szCs w:val="32"/>
                      <w:rtl/>
                    </w:rPr>
                    <w:t>التحمل</w:t>
                  </w:r>
                </w:p>
              </w:txbxContent>
            </v:textbox>
          </v:rect>
        </w:pict>
      </w:r>
      <w:r w:rsidRPr="00826DF7">
        <w:rPr>
          <w:rFonts w:ascii="Simplified Arabic" w:hAnsi="Simplified Arabic" w:cs="Simplified Arabic"/>
          <w:noProof/>
          <w:sz w:val="32"/>
          <w:szCs w:val="32"/>
          <w:rtl/>
        </w:rPr>
        <w:pict>
          <v:rect id="Rectangle 84" o:spid="_x0000_s1031" style="position:absolute;left:0;text-align:left;margin-left:315pt;margin-top:15.1pt;width:99pt;height:33.8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" fillcolor="#4f81bd [3204]" strokecolor="#f2f2f2 [3041]" strokeweight="3pt">
            <v:shadow on="t" color="#243f60 [1604]" opacity=".5" offset="1pt"/>
            <v:textbox>
              <w:txbxContent>
                <w:p w:rsidR="00DF5B74" w:rsidRPr="009007C9" w:rsidRDefault="00DF5B74" w:rsidP="009A69A2">
                  <w:pPr>
                    <w:jc w:val="center"/>
                    <w:rPr>
                      <w:rFonts w:cs="Simplified Arabic"/>
                      <w:b/>
                      <w:bCs/>
                      <w:sz w:val="32"/>
                      <w:szCs w:val="32"/>
                    </w:rPr>
                  </w:pPr>
                  <w:r w:rsidRPr="009007C9">
                    <w:rPr>
                      <w:rFonts w:cs="Simplified Arabic" w:hint="eastAsia"/>
                      <w:b/>
                      <w:bCs/>
                      <w:sz w:val="32"/>
                      <w:szCs w:val="32"/>
                      <w:rtl/>
                    </w:rPr>
                    <w:t>السرعة</w:t>
                  </w:r>
                </w:p>
              </w:txbxContent>
            </v:textbox>
          </v:rect>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line id="Straight Connector 83" o:spid="_x0000_s1150" style="position:absolute;left:0;text-align:left;flip:x;z-index:251644928;visibility:visible" from="310.1pt,17.6pt" to="353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">
            <v:stroke endarrow="block"/>
          </v:line>
        </w:pict>
      </w:r>
      <w:r w:rsidRPr="00826DF7">
        <w:rPr>
          <w:rFonts w:ascii="Simplified Arabic" w:hAnsi="Simplified Arabic" w:cs="Simplified Arabic"/>
          <w:noProof/>
          <w:sz w:val="32"/>
          <w:szCs w:val="32"/>
          <w:rtl/>
        </w:rPr>
        <w:pict>
          <v:line id="Straight Connector 82" o:spid="_x0000_s1149" style="position:absolute;left:0;text-align:left;z-index:251649024;visibility:visible" from="244.8pt,17.6pt" to="289.8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IH0NQIAAF4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">
            <v:stroke endarrow="block"/>
          </v:line>
        </w:pict>
      </w:r>
      <w:r w:rsidRPr="00826DF7">
        <w:rPr>
          <w:rFonts w:ascii="Simplified Arabic" w:hAnsi="Simplified Arabic" w:cs="Simplified Arabic"/>
          <w:noProof/>
          <w:sz w:val="32"/>
          <w:szCs w:val="32"/>
          <w:rtl/>
        </w:rPr>
        <w:pict>
          <v:line id="Straight Connector 81" o:spid="_x0000_s1148" style="position:absolute;left:0;text-align:left;z-index:251657216;visibility:visible" from="75.35pt,12.35pt" to="75.35pt,1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">
            <v:stroke endarrow="block"/>
          </v:line>
        </w:pict>
      </w:r>
      <w:r w:rsidRPr="00826DF7">
        <w:rPr>
          <w:rFonts w:ascii="Simplified Arabic" w:hAnsi="Simplified Arabic" w:cs="Simplified Arabic"/>
          <w:noProof/>
          <w:sz w:val="32"/>
          <w:szCs w:val="32"/>
          <w:rtl/>
        </w:rPr>
        <w:pict>
          <v:line id="Straight Connector 80" o:spid="_x0000_s1147" style="position:absolute;left:0;text-align:left;z-index:251655168;visibility:visible" from="378.45pt,12.35pt" to="378.45pt,1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">
            <v:stroke endarrow="block"/>
          </v:line>
        </w:pict>
      </w:r>
      <w:r w:rsidRPr="00826DF7">
        <w:rPr>
          <w:rFonts w:ascii="Simplified Arabic" w:hAnsi="Simplified Arabic" w:cs="Simplified Arabic"/>
          <w:noProof/>
          <w:sz w:val="32"/>
          <w:szCs w:val="32"/>
          <w:rtl/>
        </w:rPr>
        <w:pict>
          <v:line id="Straight Connector 79" o:spid="_x0000_s1146" style="position:absolute;left:0;text-align:left;z-index:251653120;visibility:visible" from="226.45pt,17.6pt" to="226.45pt,1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">
            <v:stroke endarrow="block"/>
          </v:line>
        </w:pict>
      </w:r>
      <w:r w:rsidRPr="00826DF7">
        <w:rPr>
          <w:rFonts w:ascii="Simplified Arabic" w:hAnsi="Simplified Arabic" w:cs="Simplified Arabic"/>
          <w:noProof/>
          <w:sz w:val="32"/>
          <w:szCs w:val="32"/>
          <w:rtl/>
        </w:rPr>
        <w:pict>
          <v:line id="Straight Connector 78" o:spid="_x0000_s1145" style="position:absolute;left:0;text-align:left;flip:x;z-index:251646976;visibility:visible" from="152.25pt,17.6pt" to="206.25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">
            <v:stroke endarrow="block"/>
          </v:line>
        </w:pict>
      </w:r>
      <w:r w:rsidRPr="00826DF7">
        <w:rPr>
          <w:rFonts w:ascii="Simplified Arabic" w:hAnsi="Simplified Arabic" w:cs="Simplified Arabic"/>
          <w:noProof/>
          <w:sz w:val="32"/>
          <w:szCs w:val="32"/>
          <w:rtl/>
        </w:rPr>
        <w:pict>
          <v:line id="Straight Connector 77" o:spid="_x0000_s1144" style="position:absolute;left:0;text-align:left;z-index:251651072;visibility:visible" from="90.85pt,17.6pt" to="135.85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">
            <v:stroke endarrow="block"/>
          </v:line>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rect id="Rectangle 76" o:spid="_x0000_s1032" style="position:absolute;left:0;text-align:left;margin-left:259.35pt;margin-top:26.1pt;width:99pt;height:32.1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" fillcolor="#4f81bd [3204]" strokecolor="#f2f2f2 [3041]" strokeweight="3pt">
            <v:shadow on="t" color="#243f60 [1604]" opacity=".5" offset="1pt"/>
            <v:textbox>
              <w:txbxContent>
                <w:p w:rsidR="00DF5B74" w:rsidRPr="009007C9" w:rsidRDefault="00DF5B74" w:rsidP="009A69A2">
                  <w:pPr>
                    <w:jc w:val="center"/>
                    <w:rPr>
                      <w:rFonts w:cs="Simplified Arabic"/>
                      <w:b/>
                      <w:bCs/>
                      <w:sz w:val="32"/>
                      <w:szCs w:val="32"/>
                    </w:rPr>
                  </w:pPr>
                  <w:r w:rsidRPr="009007C9">
                    <w:rPr>
                      <w:rFonts w:cs="Simplified Arabic" w:hint="eastAsia"/>
                      <w:b/>
                      <w:bCs/>
                      <w:sz w:val="32"/>
                      <w:szCs w:val="32"/>
                      <w:rtl/>
                    </w:rPr>
                    <w:t>تحمل</w:t>
                  </w:r>
                  <w:r>
                    <w:rPr>
                      <w:rFonts w:cs="Simplified Arabic" w:hint="cs"/>
                      <w:b/>
                      <w:bCs/>
                      <w:sz w:val="32"/>
                      <w:szCs w:val="32"/>
                      <w:rtl/>
                    </w:rPr>
                    <w:t xml:space="preserve"> </w:t>
                  </w:r>
                  <w:r w:rsidRPr="009007C9">
                    <w:rPr>
                      <w:rFonts w:cs="Simplified Arabic" w:hint="eastAsia"/>
                      <w:b/>
                      <w:bCs/>
                      <w:sz w:val="32"/>
                      <w:szCs w:val="32"/>
                      <w:rtl/>
                    </w:rPr>
                    <w:t>السرعة</w:t>
                  </w:r>
                </w:p>
              </w:txbxContent>
            </v:textbox>
          </v:rect>
        </w:pict>
      </w:r>
      <w:r w:rsidRPr="00826DF7">
        <w:rPr>
          <w:rFonts w:ascii="Simplified Arabic" w:hAnsi="Simplified Arabic" w:cs="Simplified Arabic"/>
          <w:noProof/>
          <w:sz w:val="32"/>
          <w:szCs w:val="32"/>
          <w:rtl/>
        </w:rPr>
        <w:pict>
          <v:rect id="Rectangle 75" o:spid="_x0000_s1033" style="position:absolute;left:0;text-align:left;margin-left:90.85pt;margin-top:26.1pt;width:99pt;height:32.1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" fillcolor="#4f81bd [3204]" strokecolor="#f2f2f2 [3041]" strokeweight="3pt">
            <v:shadow on="t" color="#243f60 [1604]" opacity=".5" offset="1pt"/>
            <v:textbox>
              <w:txbxContent>
                <w:p w:rsidR="00DF5B74" w:rsidRPr="009007C9" w:rsidRDefault="00DF5B74" w:rsidP="009A69A2">
                  <w:pPr>
                    <w:jc w:val="center"/>
                    <w:rPr>
                      <w:rFonts w:cs="Simplified Arabic"/>
                      <w:b/>
                      <w:bCs/>
                      <w:sz w:val="32"/>
                      <w:szCs w:val="32"/>
                    </w:rPr>
                  </w:pPr>
                  <w:r w:rsidRPr="009007C9">
                    <w:rPr>
                      <w:rFonts w:cs="Simplified Arabic" w:hint="eastAsia"/>
                      <w:b/>
                      <w:bCs/>
                      <w:sz w:val="32"/>
                      <w:szCs w:val="32"/>
                      <w:rtl/>
                    </w:rPr>
                    <w:t>تحمل</w:t>
                  </w:r>
                  <w:r>
                    <w:rPr>
                      <w:rFonts w:cs="Simplified Arabic" w:hint="cs"/>
                      <w:b/>
                      <w:bCs/>
                      <w:sz w:val="32"/>
                      <w:szCs w:val="32"/>
                      <w:rtl/>
                    </w:rPr>
                    <w:t xml:space="preserve"> </w:t>
                  </w:r>
                  <w:r w:rsidRPr="009007C9">
                    <w:rPr>
                      <w:rFonts w:cs="Simplified Arabic" w:hint="eastAsia"/>
                      <w:b/>
                      <w:bCs/>
                      <w:sz w:val="32"/>
                      <w:szCs w:val="32"/>
                      <w:rtl/>
                    </w:rPr>
                    <w:t>القوة</w:t>
                  </w:r>
                </w:p>
              </w:txbxContent>
            </v:textbox>
          </v:rect>
        </w:pict>
      </w:r>
    </w:p>
    <w:p w:rsidR="009A69A2" w:rsidRPr="00DC27CB" w:rsidRDefault="009A69A2" w:rsidP="009A69A2">
      <w:pPr>
        <w:spacing w:before="10" w:line="240" w:lineRule="auto"/>
        <w:jc w:val="lowKashida"/>
        <w:rPr>
          <w:rFonts w:ascii="Simplified Arabic" w:hAnsi="Simplified Arabic" w:cs="Simplified Arabic"/>
          <w:color w:val="333333"/>
          <w:sz w:val="32"/>
          <w:szCs w:val="32"/>
          <w:rtl/>
        </w:rPr>
      </w:pP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rect id="Rectangle 74" o:spid="_x0000_s1034" style="position:absolute;left:0;text-align:left;margin-left:164pt;margin-top:19.35pt;width:135pt;height:31.65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" fillcolor="#4f81bd [3204]" strokecolor="#f2f2f2 [3041]" strokeweight="3pt">
            <v:shadow on="t" color="#243f60 [1604]" opacity=".5" offset="1pt"/>
            <v:textbox>
              <w:txbxContent>
                <w:p w:rsidR="00DF5B74" w:rsidRPr="009007C9" w:rsidRDefault="00DF5B74" w:rsidP="009A69A2">
                  <w:pPr>
                    <w:jc w:val="center"/>
                    <w:rPr>
                      <w:rFonts w:cs="Simplified Arabic"/>
                      <w:b/>
                      <w:bCs/>
                      <w:sz w:val="32"/>
                      <w:szCs w:val="32"/>
                    </w:rPr>
                  </w:pPr>
                  <w:r>
                    <w:rPr>
                      <w:rFonts w:cs="Simplified Arabic" w:hint="eastAsia"/>
                      <w:b/>
                      <w:bCs/>
                      <w:sz w:val="32"/>
                      <w:szCs w:val="32"/>
                      <w:rtl/>
                    </w:rPr>
                    <w:t>تحمل</w:t>
                  </w:r>
                  <w:r>
                    <w:rPr>
                      <w:rFonts w:cs="Simplified Arabic" w:hint="cs"/>
                      <w:b/>
                      <w:bCs/>
                      <w:sz w:val="32"/>
                      <w:szCs w:val="32"/>
                      <w:rtl/>
                    </w:rPr>
                    <w:t xml:space="preserve"> </w:t>
                  </w:r>
                  <w:r>
                    <w:rPr>
                      <w:rFonts w:cs="Simplified Arabic" w:hint="eastAsia"/>
                      <w:b/>
                      <w:bCs/>
                      <w:sz w:val="32"/>
                      <w:szCs w:val="32"/>
                      <w:rtl/>
                    </w:rPr>
                    <w:t>القدرة</w:t>
                  </w:r>
                </w:p>
              </w:txbxContent>
            </v:textbox>
          </v:rect>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line id="Straight Connector 73" o:spid="_x0000_s1143" style="position:absolute;left:0;text-align:left;z-index:251661312;visibility:visible" from="75.35pt,14.45pt" to="162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wAlNAIAAFo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">
            <v:stroke endarrow="block"/>
          </v:line>
        </w:pict>
      </w:r>
      <w:r w:rsidRPr="00826DF7">
        <w:rPr>
          <w:rFonts w:ascii="Simplified Arabic" w:hAnsi="Simplified Arabic" w:cs="Simplified Arabic"/>
          <w:noProof/>
          <w:sz w:val="32"/>
          <w:szCs w:val="32"/>
          <w:rtl/>
        </w:rPr>
        <w:pict>
          <v:line id="Straight Connector 72" o:spid="_x0000_s1142" style="position:absolute;left:0;text-align:left;flip:x;z-index:251659264;visibility:visible" from="299pt,14.45pt" to="378.45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">
            <v:stroke endarrow="block"/>
          </v:line>
        </w:pict>
      </w:r>
    </w:p>
    <w:p w:rsidR="009A69A2" w:rsidRPr="00EF2043" w:rsidRDefault="009A69A2" w:rsidP="009A69A2">
      <w:pPr>
        <w:spacing w:before="10" w:line="240" w:lineRule="auto"/>
        <w:jc w:val="center"/>
        <w:rPr>
          <w:rFonts w:ascii="Simplified Arabic" w:hAnsi="Simplified Arabic" w:cs="Simplified Arabic"/>
          <w:color w:val="333333"/>
          <w:sz w:val="32"/>
          <w:szCs w:val="32"/>
          <w:rtl/>
        </w:rPr>
      </w:pPr>
      <w:r>
        <w:rPr>
          <w:rFonts w:ascii="Simplified Arabic" w:hAnsi="Simplified Arabic" w:cs="Simplified Arabic" w:hint="cs"/>
          <w:color w:val="333333"/>
          <w:sz w:val="32"/>
          <w:szCs w:val="32"/>
          <w:rtl/>
        </w:rPr>
        <w:t>شكل</w:t>
      </w:r>
      <w:r w:rsidRPr="00EF2043">
        <w:rPr>
          <w:rFonts w:ascii="Simplified Arabic" w:hAnsi="Simplified Arabic" w:cs="Simplified Arabic"/>
          <w:color w:val="333333"/>
          <w:sz w:val="32"/>
          <w:szCs w:val="32"/>
          <w:rtl/>
        </w:rPr>
        <w:t xml:space="preserve"> (1)</w:t>
      </w:r>
    </w:p>
    <w:p w:rsidR="009A69A2" w:rsidRPr="00060252" w:rsidRDefault="009A69A2" w:rsidP="009A69A2">
      <w:pPr>
        <w:spacing w:before="10" w:line="240" w:lineRule="auto"/>
        <w:jc w:val="center"/>
        <w:rPr>
          <w:rFonts w:ascii="Simplified Arabic" w:hAnsi="Simplified Arabic" w:cs="Simplified Arabic"/>
          <w:color w:val="000000" w:themeColor="text1"/>
          <w:sz w:val="32"/>
          <w:szCs w:val="32"/>
          <w:rtl/>
        </w:rPr>
      </w:pPr>
      <w:r w:rsidRPr="00060252">
        <w:rPr>
          <w:rFonts w:ascii="Simplified Arabic" w:hAnsi="Simplified Arabic" w:cs="Simplified Arabic"/>
          <w:color w:val="000000" w:themeColor="text1"/>
          <w:sz w:val="32"/>
          <w:szCs w:val="32"/>
          <w:rtl/>
        </w:rPr>
        <w:t>يوضح (تحمل القدرة)</w:t>
      </w:r>
      <w:r w:rsidR="006B4BF8">
        <w:rPr>
          <w:rFonts w:ascii="Simplified Arabic" w:hAnsi="Simplified Arabic" w:cs="Simplified Arabic" w:hint="cs"/>
          <w:color w:val="000000" w:themeColor="text1"/>
          <w:sz w:val="32"/>
          <w:szCs w:val="32"/>
          <w:rtl/>
        </w:rPr>
        <w:t xml:space="preserve"> وتركيباتها</w:t>
      </w:r>
    </w:p>
    <w:p w:rsidR="00A3609E" w:rsidRDefault="009A69A2" w:rsidP="009A69A2">
      <w:pPr>
        <w:spacing w:before="10" w:line="240" w:lineRule="auto"/>
        <w:ind w:firstLine="720"/>
        <w:jc w:val="lowKashida"/>
        <w:rPr>
          <w:rFonts w:ascii="Simplified Arabic" w:hAnsi="Simplified Arabic" w:cs="Simplified Arabic"/>
          <w:color w:val="000000" w:themeColor="text1"/>
          <w:sz w:val="32"/>
          <w:szCs w:val="32"/>
          <w:rtl/>
        </w:rPr>
      </w:pPr>
      <w:r w:rsidRPr="00060252">
        <w:rPr>
          <w:rFonts w:ascii="Simplified Arabic" w:hAnsi="Simplified Arabic" w:cs="Simplified Arabic"/>
          <w:color w:val="000000" w:themeColor="text1"/>
          <w:sz w:val="32"/>
          <w:szCs w:val="32"/>
          <w:rtl/>
        </w:rPr>
        <w:t>من ال</w:t>
      </w:r>
      <w:r>
        <w:rPr>
          <w:rFonts w:ascii="Simplified Arabic" w:hAnsi="Simplified Arabic" w:cs="Simplified Arabic" w:hint="cs"/>
          <w:color w:val="000000" w:themeColor="text1"/>
          <w:sz w:val="32"/>
          <w:szCs w:val="32"/>
          <w:rtl/>
        </w:rPr>
        <w:t xml:space="preserve">شكل(1) نلاحظ </w:t>
      </w:r>
      <w:r w:rsidRPr="00060252">
        <w:rPr>
          <w:rFonts w:ascii="Simplified Arabic" w:hAnsi="Simplified Arabic" w:cs="Simplified Arabic"/>
          <w:color w:val="000000" w:themeColor="text1"/>
          <w:sz w:val="32"/>
          <w:szCs w:val="32"/>
          <w:rtl/>
        </w:rPr>
        <w:t>إن العناصر البدنية الأساسية للتدريب الرياضي جمعت في هذا المكون إذ إن الرياضي وتحت ظروف معينة يؤدي التدريبات الخاصة بهذا المكون للحصول على العناصر البدنية المفيدة لرياضته عن طر</w:t>
      </w:r>
      <w:r>
        <w:rPr>
          <w:rFonts w:ascii="Simplified Arabic" w:hAnsi="Simplified Arabic" w:cs="Simplified Arabic"/>
          <w:color w:val="000000" w:themeColor="text1"/>
          <w:sz w:val="32"/>
          <w:szCs w:val="32"/>
          <w:rtl/>
        </w:rPr>
        <w:t>يق ضمها سوية تحت اسم مكون واحد</w:t>
      </w:r>
      <w:r>
        <w:rPr>
          <w:rFonts w:ascii="Simplified Arabic" w:hAnsi="Simplified Arabic" w:cs="Simplified Arabic" w:hint="cs"/>
          <w:color w:val="000000" w:themeColor="text1"/>
          <w:sz w:val="32"/>
          <w:szCs w:val="32"/>
          <w:rtl/>
        </w:rPr>
        <w:t xml:space="preserve"> .</w:t>
      </w:r>
    </w:p>
    <w:p w:rsidR="00D57A48" w:rsidRDefault="00A3609E" w:rsidP="00A3609E">
      <w:pPr>
        <w:spacing w:before="10" w:line="240" w:lineRule="auto"/>
        <w:ind w:firstLine="720"/>
        <w:jc w:val="lowKashida"/>
        <w:rPr>
          <w:rFonts w:ascii="Simplified Arabic" w:hAnsi="Simplified Arabic" w:cs="Simplified Arabic"/>
          <w:color w:val="000000" w:themeColor="text1"/>
          <w:sz w:val="32"/>
          <w:szCs w:val="32"/>
          <w:rtl/>
        </w:rPr>
      </w:pPr>
      <w:r>
        <w:rPr>
          <w:rFonts w:ascii="Simplified Arabic" w:hAnsi="Simplified Arabic" w:cs="Simplified Arabic" w:hint="cs"/>
          <w:color w:val="000000" w:themeColor="text1"/>
          <w:sz w:val="32"/>
          <w:szCs w:val="32"/>
          <w:rtl/>
        </w:rPr>
        <w:t>ان تحمل القدرة تتضمن حالة من التناسق والتوقيت (التوافق) عند عمل العضلة الواحدة او مجموعات عضلية مختلفة</w:t>
      </w:r>
      <w:r w:rsidR="00D57A48">
        <w:rPr>
          <w:rFonts w:ascii="Simplified Arabic" w:hAnsi="Simplified Arabic" w:cs="Simplified Arabic" w:hint="cs"/>
          <w:color w:val="000000" w:themeColor="text1"/>
          <w:sz w:val="32"/>
          <w:szCs w:val="32"/>
          <w:rtl/>
        </w:rPr>
        <w:t xml:space="preserve"> وهو شيء يمكن تعلمه أثناء الممارسة والتدريب</w:t>
      </w:r>
      <w:r w:rsidR="00335CED">
        <w:rPr>
          <w:rFonts w:ascii="Simplified Arabic" w:hAnsi="Simplified Arabic" w:cs="Simplified Arabic" w:hint="cs"/>
          <w:color w:val="000000" w:themeColor="text1"/>
          <w:sz w:val="32"/>
          <w:szCs w:val="32"/>
          <w:rtl/>
        </w:rPr>
        <w:t xml:space="preserve"> </w:t>
      </w:r>
      <w:r>
        <w:rPr>
          <w:rFonts w:ascii="Simplified Arabic" w:hAnsi="Simplified Arabic" w:cs="Simplified Arabic" w:hint="cs"/>
          <w:color w:val="000000" w:themeColor="text1"/>
          <w:sz w:val="32"/>
          <w:szCs w:val="32"/>
          <w:rtl/>
        </w:rPr>
        <w:t>،</w:t>
      </w:r>
      <w:r w:rsidR="00335CED">
        <w:rPr>
          <w:rFonts w:ascii="Simplified Arabic" w:hAnsi="Simplified Arabic" w:cs="Simplified Arabic" w:hint="cs"/>
          <w:color w:val="000000" w:themeColor="text1"/>
          <w:sz w:val="32"/>
          <w:szCs w:val="32"/>
          <w:rtl/>
        </w:rPr>
        <w:t xml:space="preserve"> </w:t>
      </w:r>
      <w:r w:rsidR="00D57A48">
        <w:rPr>
          <w:rFonts w:ascii="Simplified Arabic" w:hAnsi="Simplified Arabic" w:cs="Simplified Arabic" w:hint="cs"/>
          <w:color w:val="000000" w:themeColor="text1"/>
          <w:sz w:val="32"/>
          <w:szCs w:val="32"/>
          <w:rtl/>
        </w:rPr>
        <w:t xml:space="preserve">ففي اداء بعض المهارات نحن لانحصل على القوة ولكن نحصل على المزيد من القدرة </w:t>
      </w:r>
      <w:r w:rsidR="00D57A48">
        <w:rPr>
          <w:rFonts w:ascii="Simplified Arabic" w:hAnsi="Simplified Arabic" w:cs="Simplified Arabic" w:hint="cs"/>
          <w:color w:val="000000" w:themeColor="text1"/>
          <w:sz w:val="32"/>
          <w:szCs w:val="32"/>
          <w:rtl/>
        </w:rPr>
        <w:lastRenderedPageBreak/>
        <w:t>، حيث ان القوة والقدرة هما صفتان مختلفتان ، ففي القوة يكون شكل العضلة ثابت تقريبا أما عند انتاج القدرة يتغير شكل العضلة. لذا على الرياضي</w:t>
      </w:r>
      <w:r w:rsidR="00335CED">
        <w:rPr>
          <w:rFonts w:ascii="Simplified Arabic" w:hAnsi="Simplified Arabic" w:cs="Simplified Arabic" w:hint="cs"/>
          <w:color w:val="000000" w:themeColor="text1"/>
          <w:sz w:val="32"/>
          <w:szCs w:val="32"/>
          <w:rtl/>
        </w:rPr>
        <w:t xml:space="preserve"> ان</w:t>
      </w:r>
      <w:r w:rsidR="00D57A48">
        <w:rPr>
          <w:rFonts w:ascii="Simplified Arabic" w:hAnsi="Simplified Arabic" w:cs="Simplified Arabic" w:hint="cs"/>
          <w:color w:val="000000" w:themeColor="text1"/>
          <w:sz w:val="32"/>
          <w:szCs w:val="32"/>
          <w:rtl/>
        </w:rPr>
        <w:t xml:space="preserve"> يتمكن من استخدام القوة في الزمن المناسب وهذا لايحدث بسرعة وإنما بالتدريج مع الوقت .</w:t>
      </w:r>
      <w:r w:rsidR="00CD4AED" w:rsidRPr="00CD4AED">
        <w:rPr>
          <w:rFonts w:ascii="Simplified Arabic" w:hAnsi="Simplified Arabic" w:cs="Simplified Arabic"/>
          <w:color w:val="333333"/>
          <w:sz w:val="32"/>
          <w:szCs w:val="32"/>
          <w:vertAlign w:val="superscript"/>
          <w:rtl/>
        </w:rPr>
        <w:t xml:space="preserve"> </w:t>
      </w:r>
      <w:r w:rsidR="00CD4AED" w:rsidRPr="00DC27CB">
        <w:rPr>
          <w:rFonts w:ascii="Simplified Arabic" w:hAnsi="Simplified Arabic" w:cs="Simplified Arabic"/>
          <w:color w:val="333333"/>
          <w:sz w:val="32"/>
          <w:szCs w:val="32"/>
          <w:vertAlign w:val="superscript"/>
          <w:rtl/>
        </w:rPr>
        <w:t>(</w:t>
      </w:r>
      <w:r w:rsidR="00CD4AED" w:rsidRPr="00DC27CB">
        <w:rPr>
          <w:rStyle w:val="ab"/>
          <w:rFonts w:ascii="Simplified Arabic" w:hAnsi="Simplified Arabic" w:cs="Simplified Arabic"/>
          <w:color w:val="333333"/>
          <w:sz w:val="32"/>
          <w:szCs w:val="32"/>
          <w:rtl/>
        </w:rPr>
        <w:footnoteReference w:id="15"/>
      </w:r>
      <w:r w:rsidR="00CD4AED" w:rsidRPr="00DC27CB">
        <w:rPr>
          <w:rFonts w:ascii="Simplified Arabic" w:hAnsi="Simplified Arabic" w:cs="Simplified Arabic"/>
          <w:color w:val="333333"/>
          <w:sz w:val="32"/>
          <w:szCs w:val="32"/>
          <w:vertAlign w:val="superscript"/>
          <w:rtl/>
        </w:rPr>
        <w:t>)</w:t>
      </w:r>
    </w:p>
    <w:p w:rsidR="009A69A2" w:rsidRPr="00060252" w:rsidRDefault="00CD4AED" w:rsidP="00CD4AED">
      <w:pPr>
        <w:spacing w:before="10" w:line="240" w:lineRule="auto"/>
        <w:jc w:val="lowKashida"/>
        <w:rPr>
          <w:rFonts w:ascii="Simplified Arabic" w:hAnsi="Simplified Arabic" w:cs="Simplified Arabic"/>
          <w:color w:val="000000" w:themeColor="text1"/>
          <w:sz w:val="32"/>
          <w:szCs w:val="32"/>
          <w:rtl/>
        </w:rPr>
      </w:pPr>
      <w:r>
        <w:rPr>
          <w:rFonts w:ascii="Simplified Arabic" w:hAnsi="Simplified Arabic" w:cs="Simplified Arabic" w:hint="cs"/>
          <w:color w:val="000000" w:themeColor="text1"/>
          <w:sz w:val="32"/>
          <w:szCs w:val="32"/>
          <w:rtl/>
        </w:rPr>
        <w:t xml:space="preserve">   </w:t>
      </w:r>
      <w:r w:rsidR="009A69A2" w:rsidRPr="00060252">
        <w:rPr>
          <w:rFonts w:ascii="Simplified Arabic" w:hAnsi="Simplified Arabic" w:cs="Simplified Arabic"/>
          <w:color w:val="000000" w:themeColor="text1"/>
          <w:sz w:val="32"/>
          <w:szCs w:val="32"/>
          <w:rtl/>
        </w:rPr>
        <w:t>وال</w:t>
      </w:r>
      <w:r w:rsidR="009A69A2">
        <w:rPr>
          <w:rFonts w:ascii="Simplified Arabic" w:hAnsi="Simplified Arabic" w:cs="Simplified Arabic" w:hint="cs"/>
          <w:color w:val="000000" w:themeColor="text1"/>
          <w:sz w:val="32"/>
          <w:szCs w:val="32"/>
          <w:rtl/>
        </w:rPr>
        <w:t>شكل</w:t>
      </w:r>
      <w:r w:rsidR="009A69A2" w:rsidRPr="00060252">
        <w:rPr>
          <w:rFonts w:ascii="Simplified Arabic" w:hAnsi="Simplified Arabic" w:cs="Simplified Arabic"/>
          <w:color w:val="000000" w:themeColor="text1"/>
          <w:sz w:val="32"/>
          <w:szCs w:val="32"/>
          <w:rtl/>
        </w:rPr>
        <w:t xml:space="preserve"> التالي يوضح موقع تدريب تحمل القدرة بالنسبة للقدرات البدنية </w:t>
      </w:r>
      <w:r w:rsidR="009A69A2" w:rsidRPr="00060252">
        <w:rPr>
          <w:rFonts w:ascii="Simplified Arabic" w:hAnsi="Simplified Arabic" w:cs="Simplified Arabic" w:hint="cs"/>
          <w:color w:val="000000" w:themeColor="text1"/>
          <w:sz w:val="32"/>
          <w:szCs w:val="32"/>
          <w:rtl/>
        </w:rPr>
        <w:t>الأخرى</w:t>
      </w:r>
      <w:r w:rsidR="009A69A2" w:rsidRPr="00060252">
        <w:rPr>
          <w:rFonts w:ascii="Simplified Arabic" w:hAnsi="Simplified Arabic" w:cs="Simplified Arabic"/>
          <w:color w:val="000000" w:themeColor="text1"/>
          <w:sz w:val="32"/>
          <w:szCs w:val="32"/>
          <w:rtl/>
        </w:rPr>
        <w:t xml:space="preserve"> في معظم </w:t>
      </w:r>
      <w:r w:rsidR="009A69A2" w:rsidRPr="00060252">
        <w:rPr>
          <w:rFonts w:ascii="Simplified Arabic" w:hAnsi="Simplified Arabic" w:cs="Simplified Arabic" w:hint="cs"/>
          <w:color w:val="000000" w:themeColor="text1"/>
          <w:sz w:val="32"/>
          <w:szCs w:val="32"/>
          <w:rtl/>
        </w:rPr>
        <w:t>الألعاب</w:t>
      </w:r>
      <w:r w:rsidR="009A69A2" w:rsidRPr="00060252">
        <w:rPr>
          <w:rFonts w:ascii="Simplified Arabic" w:hAnsi="Simplified Arabic" w:cs="Simplified Arabic"/>
          <w:color w:val="000000" w:themeColor="text1"/>
          <w:sz w:val="32"/>
          <w:szCs w:val="32"/>
          <w:rtl/>
        </w:rPr>
        <w:t xml:space="preserve"> .</w:t>
      </w:r>
    </w:p>
    <w:p w:rsidR="009A69A2" w:rsidRPr="000D1F39" w:rsidRDefault="00826DF7" w:rsidP="009A69A2">
      <w:pPr>
        <w:bidi w:val="0"/>
        <w:spacing w:before="10" w:line="240" w:lineRule="auto"/>
        <w:jc w:val="center"/>
        <w:rPr>
          <w:rFonts w:ascii="Simplified Arabic" w:hAnsi="Simplified Arabic" w:cs="Simplified Arabic"/>
          <w:b/>
          <w:bCs/>
          <w:color w:val="333333"/>
          <w:sz w:val="32"/>
          <w:szCs w:val="32"/>
        </w:rPr>
      </w:pPr>
      <w:r w:rsidRPr="00826DF7">
        <w:rPr>
          <w:rFonts w:ascii="Simplified Arabic" w:hAnsi="Simplified Arabic" w:cs="Simplified Arabic"/>
          <w:b/>
          <w:bCs/>
          <w:noProof/>
          <w:sz w:val="32"/>
          <w:szCs w:val="32"/>
        </w:rPr>
        <w:pict>
          <v:shape id="Text Box 68" o:spid="_x0000_s1036" type="#_x0000_t202" style="position:absolute;left:0;text-align:left;margin-left:54pt;margin-top:29.6pt;width:117pt;height:29.3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" fillcolor="#4f81bd [3204]" strokecolor="#f2f2f2 [3041]" strokeweight="3pt">
            <v:shadow on="t" color="#243f60 [1604]" opacity=".5" offset="1pt"/>
            <v:textbox>
              <w:txbxContent>
                <w:p w:rsidR="00DF5B74" w:rsidRPr="000D1F39" w:rsidRDefault="00DF5B74" w:rsidP="00F5157A">
                  <w:pPr>
                    <w:jc w:val="center"/>
                    <w:rPr>
                      <w:rFonts w:cs="Simplified Arabic"/>
                      <w:b/>
                      <w:bCs/>
                      <w:szCs w:val="28"/>
                      <w:rtl/>
                      <w:lang w:bidi="ar-IQ"/>
                    </w:rPr>
                  </w:pPr>
                  <w:r>
                    <w:rPr>
                      <w:rFonts w:cs="Simplified Arabic" w:hint="cs"/>
                      <w:b/>
                      <w:bCs/>
                      <w:szCs w:val="28"/>
                      <w:rtl/>
                      <w:lang w:bidi="ar-IQ"/>
                    </w:rPr>
                    <w:t>قدرة رد الفعل</w:t>
                  </w:r>
                </w:p>
              </w:txbxContent>
            </v:textbox>
          </v:shape>
        </w:pict>
      </w:r>
      <w:r w:rsidRPr="00826DF7">
        <w:rPr>
          <w:rFonts w:ascii="Simplified Arabic" w:hAnsi="Simplified Arabic" w:cs="Simplified Arabic"/>
          <w:b/>
          <w:bCs/>
          <w:noProof/>
          <w:sz w:val="32"/>
          <w:szCs w:val="32"/>
        </w:rPr>
        <w:pict>
          <v:line id="Straight Connector 71" o:spid="_x0000_s1141" style="position:absolute;left:0;text-align:left;z-index:251663360;visibility:visible" from="207pt,29.6pt" to="5in,2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"/>
        </w:pict>
      </w:r>
      <w:r w:rsidRPr="00826DF7">
        <w:rPr>
          <w:rFonts w:ascii="Simplified Arabic" w:hAnsi="Simplified Arabic" w:cs="Simplified Arabic"/>
          <w:b/>
          <w:bCs/>
          <w:noProof/>
          <w:sz w:val="32"/>
          <w:szCs w:val="32"/>
        </w:rPr>
        <w:pict>
          <v:line id="Straight Connector 70" o:spid="_x0000_s1140" style="position:absolute;left:0;text-align:left;flip:x;z-index:251665408;visibility:visible" from="1in,29.6pt" to="207pt,2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"/>
        </w:pict>
      </w:r>
      <w:r w:rsidR="009A69A2" w:rsidRPr="000D1F39">
        <w:rPr>
          <w:rFonts w:ascii="Simplified Arabic" w:hAnsi="Simplified Arabic" w:cs="Simplified Arabic"/>
          <w:b/>
          <w:bCs/>
          <w:color w:val="333333"/>
          <w:sz w:val="32"/>
          <w:szCs w:val="32"/>
          <w:rtl/>
        </w:rPr>
        <w:t>القوة</w:t>
      </w:r>
    </w:p>
    <w:p w:rsidR="009A69A2" w:rsidRPr="00DC27CB" w:rsidRDefault="00826DF7" w:rsidP="009A69A2">
      <w:pPr>
        <w:bidi w:val="0"/>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b/>
          <w:bCs/>
          <w:noProof/>
          <w:sz w:val="32"/>
          <w:szCs w:val="32"/>
          <w:rtl/>
        </w:rPr>
        <w:pict>
          <v:shape id="Text Box 69" o:spid="_x0000_s1035" type="#_x0000_t202" style="position:absolute;left:0;text-align:left;margin-left:266.85pt;margin-top:15.45pt;width:93.15pt;height:27.1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" fillcolor="#4f81bd [3204]" strokecolor="#f2f2f2 [3041]" strokeweight="3pt">
            <v:shadow on="t" color="#243f60 [1604]" opacity=".5" offset="1pt"/>
            <v:textbox>
              <w:txbxContent>
                <w:p w:rsidR="00DF5B74" w:rsidRPr="000D1F39" w:rsidRDefault="00DF5B74" w:rsidP="009A69A2">
                  <w:pPr>
                    <w:jc w:val="center"/>
                    <w:rPr>
                      <w:b/>
                      <w:bCs/>
                      <w:sz w:val="28"/>
                      <w:szCs w:val="28"/>
                      <w:rtl/>
                    </w:rPr>
                  </w:pPr>
                  <w:r w:rsidRPr="000D1F39">
                    <w:rPr>
                      <w:rFonts w:ascii="Times New Roman" w:hAnsi="Times New Roman"/>
                      <w:b/>
                      <w:bCs/>
                      <w:sz w:val="28"/>
                      <w:szCs w:val="28"/>
                      <w:rtl/>
                    </w:rPr>
                    <w:t>تحمل القدرة</w:t>
                  </w:r>
                </w:p>
              </w:txbxContent>
            </v:textbox>
          </v:shape>
        </w:pict>
      </w:r>
      <w:r w:rsidRPr="00826DF7">
        <w:rPr>
          <w:rFonts w:ascii="Simplified Arabic" w:hAnsi="Simplified Arabic" w:cs="Simplified Arabic"/>
          <w:noProof/>
          <w:sz w:val="32"/>
          <w:szCs w:val="32"/>
          <w:rtl/>
        </w:rPr>
        <w:pict>
          <v:line id="Straight Connector 67" o:spid="_x0000_s1139" style="position:absolute;left:0;text-align:left;z-index:251667456;visibility:visible" from="231.75pt,29.8pt" to="267.9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3b4NAIAAFk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">
            <v:stroke endarrow="block"/>
          </v:line>
        </w:pict>
      </w:r>
      <w:r w:rsidRPr="00826DF7">
        <w:rPr>
          <w:rFonts w:ascii="Simplified Arabic" w:hAnsi="Simplified Arabic" w:cs="Simplified Arabic"/>
          <w:noProof/>
          <w:sz w:val="32"/>
          <w:szCs w:val="32"/>
          <w:rtl/>
        </w:rPr>
        <w:pict>
          <v:line id="Straight Connector 66" o:spid="_x0000_s1138" style="position:absolute;left:0;text-align:left;flip:x;z-index:251681792;visibility:visible" from="171pt,5.2pt" to="198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">
            <v:stroke endarrow="block"/>
          </v:line>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shape id="Text Box 65" o:spid="_x0000_s1037" type="#_x0000_t202" style="position:absolute;left:0;text-align:left;margin-left:1in;margin-top:.25pt;width:1in;height:32.9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" fillcolor="#4f81bd [3204]" strokecolor="#f2f2f2 [3041]" strokeweight="3pt">
            <v:shadow on="t" color="#243f60 [1604]" opacity=".5" offset="1pt"/>
            <v:textbox>
              <w:txbxContent>
                <w:p w:rsidR="00DF5B74" w:rsidRPr="000D1F39" w:rsidRDefault="00DF5B74" w:rsidP="009A69A2">
                  <w:pPr>
                    <w:jc w:val="center"/>
                    <w:rPr>
                      <w:rFonts w:cs="Simplified Arabic"/>
                      <w:b/>
                      <w:bCs/>
                      <w:sz w:val="28"/>
                      <w:szCs w:val="28"/>
                    </w:rPr>
                  </w:pPr>
                  <w:r>
                    <w:rPr>
                      <w:rFonts w:cs="Simplified Arabic" w:hint="cs"/>
                      <w:b/>
                      <w:bCs/>
                      <w:sz w:val="28"/>
                      <w:szCs w:val="28"/>
                      <w:rtl/>
                    </w:rPr>
                    <w:t>قدر</w:t>
                  </w:r>
                  <w:r w:rsidRPr="000D1F39">
                    <w:rPr>
                      <w:rFonts w:cs="Simplified Arabic" w:hint="eastAsia"/>
                      <w:b/>
                      <w:bCs/>
                      <w:sz w:val="28"/>
                      <w:szCs w:val="28"/>
                      <w:rtl/>
                    </w:rPr>
                    <w:t>ة</w:t>
                  </w:r>
                  <w:r>
                    <w:rPr>
                      <w:rFonts w:cs="Simplified Arabic" w:hint="cs"/>
                      <w:b/>
                      <w:bCs/>
                      <w:sz w:val="28"/>
                      <w:szCs w:val="28"/>
                      <w:rtl/>
                    </w:rPr>
                    <w:t xml:space="preserve"> </w:t>
                  </w:r>
                  <w:r w:rsidRPr="000D1F39">
                    <w:rPr>
                      <w:rFonts w:cs="Simplified Arabic" w:hint="eastAsia"/>
                      <w:b/>
                      <w:bCs/>
                      <w:sz w:val="28"/>
                      <w:szCs w:val="28"/>
                      <w:rtl/>
                    </w:rPr>
                    <w:t>الرمي</w:t>
                  </w:r>
                </w:p>
              </w:txbxContent>
            </v:textbox>
          </v:shape>
        </w:pict>
      </w:r>
      <w:r w:rsidRPr="00826DF7">
        <w:rPr>
          <w:rFonts w:ascii="Simplified Arabic" w:hAnsi="Simplified Arabic" w:cs="Simplified Arabic"/>
          <w:noProof/>
          <w:sz w:val="32"/>
          <w:szCs w:val="32"/>
          <w:rtl/>
        </w:rPr>
        <w:pict>
          <v:shape id="Text Box 64" o:spid="_x0000_s1038" type="#_x0000_t202" style="position:absolute;left:0;text-align:left;margin-left:297pt;margin-top:22.6pt;width:126pt;height:29.0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" fillcolor="#4f81bd [3204]" strokecolor="#f2f2f2 [3041]" strokeweight="3pt">
            <v:shadow on="t" color="#243f60 [1604]" opacity=".5" offset="1pt"/>
            <v:textbox>
              <w:txbxContent>
                <w:p w:rsidR="00DF5B74" w:rsidRPr="000D1F39" w:rsidRDefault="00DF5B74" w:rsidP="009A69A2">
                  <w:pPr>
                    <w:rPr>
                      <w:rFonts w:cs="Simplified Arabic"/>
                      <w:b/>
                      <w:bCs/>
                      <w:sz w:val="28"/>
                      <w:szCs w:val="28"/>
                      <w:rtl/>
                      <w:lang w:bidi="ar-IQ"/>
                    </w:rPr>
                  </w:pPr>
                  <w:r w:rsidRPr="000D1F39">
                    <w:rPr>
                      <w:rFonts w:cs="Simplified Arabic" w:hint="eastAsia"/>
                      <w:b/>
                      <w:bCs/>
                      <w:sz w:val="28"/>
                      <w:szCs w:val="28"/>
                      <w:rtl/>
                    </w:rPr>
                    <w:t>التحمل</w:t>
                  </w:r>
                  <w:r>
                    <w:rPr>
                      <w:rFonts w:cs="Simplified Arabic" w:hint="cs"/>
                      <w:b/>
                      <w:bCs/>
                      <w:sz w:val="28"/>
                      <w:szCs w:val="28"/>
                      <w:rtl/>
                    </w:rPr>
                    <w:t xml:space="preserve"> </w:t>
                  </w:r>
                  <w:r w:rsidRPr="000D1F39">
                    <w:rPr>
                      <w:rFonts w:cs="Simplified Arabic" w:hint="eastAsia"/>
                      <w:b/>
                      <w:bCs/>
                      <w:sz w:val="28"/>
                      <w:szCs w:val="28"/>
                      <w:rtl/>
                    </w:rPr>
                    <w:t>العضلي</w:t>
                  </w:r>
                  <w:r>
                    <w:rPr>
                      <w:rFonts w:cs="Simplified Arabic" w:hint="cs"/>
                      <w:b/>
                      <w:bCs/>
                      <w:sz w:val="28"/>
                      <w:szCs w:val="28"/>
                      <w:rtl/>
                    </w:rPr>
                    <w:t xml:space="preserve"> </w:t>
                  </w:r>
                  <w:r w:rsidRPr="000D1F39">
                    <w:rPr>
                      <w:rFonts w:cs="Simplified Arabic" w:hint="eastAsia"/>
                      <w:b/>
                      <w:bCs/>
                      <w:sz w:val="28"/>
                      <w:szCs w:val="28"/>
                      <w:rtl/>
                    </w:rPr>
                    <w:t>القصير</w:t>
                  </w:r>
                </w:p>
              </w:txbxContent>
            </v:textbox>
          </v:shape>
        </w:pict>
      </w:r>
      <w:r w:rsidRPr="00826DF7">
        <w:rPr>
          <w:rFonts w:ascii="Simplified Arabic" w:hAnsi="Simplified Arabic" w:cs="Simplified Arabic"/>
          <w:noProof/>
          <w:sz w:val="32"/>
          <w:szCs w:val="32"/>
          <w:rtl/>
        </w:rPr>
        <w:pict>
          <v:line id="Straight Connector 63" o:spid="_x0000_s1137" style="position:absolute;left:0;text-align:left;z-index:251669504;visibility:visible" from="261pt,33.15pt" to="297pt,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bTHMwIAAFk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">
            <v:stroke endarrow="block"/>
          </v:line>
        </w:pict>
      </w:r>
      <w:r w:rsidRPr="00826DF7">
        <w:rPr>
          <w:rFonts w:ascii="Simplified Arabic" w:hAnsi="Simplified Arabic" w:cs="Simplified Arabic"/>
          <w:noProof/>
          <w:sz w:val="32"/>
          <w:szCs w:val="32"/>
          <w:rtl/>
        </w:rPr>
        <w:pict>
          <v:line id="Straight Connector 62" o:spid="_x0000_s1136" style="position:absolute;left:0;text-align:left;flip:x;z-index:251683840;visibility:visible" from="2in,14.65pt" to="171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">
            <v:stroke endarrow="block"/>
          </v:line>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shape id="Text Box 61" o:spid="_x0000_s1039" type="#_x0000_t202" style="position:absolute;left:0;text-align:left;margin-left:12pt;margin-top:2.75pt;width:105.9pt;height:32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" fillcolor="#4f81bd [3204]" strokecolor="#f2f2f2 [3041]" strokeweight="3pt">
            <v:shadow on="t" color="#243f60 [1604]" opacity=".5" offset="1pt"/>
            <v:textbox>
              <w:txbxContent>
                <w:p w:rsidR="00DF5B74" w:rsidRPr="000D1F39" w:rsidRDefault="00DF5B74" w:rsidP="009A69A2">
                  <w:pPr>
                    <w:jc w:val="center"/>
                    <w:rPr>
                      <w:rFonts w:cs="Simplified Arabic"/>
                      <w:b/>
                      <w:bCs/>
                      <w:szCs w:val="28"/>
                      <w:lang w:bidi="ar-IQ"/>
                    </w:rPr>
                  </w:pPr>
                  <w:r>
                    <w:rPr>
                      <w:rFonts w:cs="Simplified Arabic" w:hint="cs"/>
                      <w:b/>
                      <w:bCs/>
                      <w:szCs w:val="28"/>
                      <w:rtl/>
                      <w:lang w:bidi="ar-IQ"/>
                    </w:rPr>
                    <w:t>قدرة النهوض</w:t>
                  </w:r>
                </w:p>
              </w:txbxContent>
            </v:textbox>
          </v:shape>
        </w:pict>
      </w:r>
      <w:r w:rsidRPr="00826DF7">
        <w:rPr>
          <w:rFonts w:ascii="Simplified Arabic" w:hAnsi="Simplified Arabic" w:cs="Simplified Arabic"/>
          <w:noProof/>
          <w:sz w:val="32"/>
          <w:szCs w:val="32"/>
          <w:rtl/>
        </w:rPr>
        <w:pict>
          <v:line id="Straight Connector 60" o:spid="_x0000_s1135" style="position:absolute;left:0;text-align:left;flip:x;z-index:251685888;visibility:visible" from="117.9pt,15.15pt" to="153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">
            <v:stroke endarrow="block"/>
          </v:line>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shape id="Text Box 55" o:spid="_x0000_s1043" type="#_x0000_t202" style="position:absolute;left:0;text-align:left;margin-left:135.9pt;margin-top:11.2pt;width:66.45pt;height:32.4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" fillcolor="#4f81bd [3204]" strokecolor="#f2f2f2 [3041]" strokeweight="3pt">
            <v:shadow on="t" color="#243f60 [1604]" opacity=".5" offset="1pt"/>
            <v:textbox style="mso-next-textbox:#Text Box 55">
              <w:txbxContent>
                <w:p w:rsidR="00DF5B74" w:rsidRPr="00E36117" w:rsidRDefault="00DF5B74" w:rsidP="00E36117">
                  <w:pPr>
                    <w:rPr>
                      <w:rFonts w:cs="Simplified Arabic"/>
                      <w:b/>
                      <w:bCs/>
                      <w:sz w:val="24"/>
                      <w:szCs w:val="24"/>
                    </w:rPr>
                  </w:pPr>
                  <w:r w:rsidRPr="00E36117">
                    <w:rPr>
                      <w:rFonts w:cs="Simplified Arabic" w:hint="cs"/>
                      <w:b/>
                      <w:bCs/>
                      <w:sz w:val="24"/>
                      <w:szCs w:val="24"/>
                      <w:rtl/>
                    </w:rPr>
                    <w:t xml:space="preserve">  </w:t>
                  </w:r>
                  <w:r w:rsidRPr="00E36117">
                    <w:rPr>
                      <w:rFonts w:cs="Simplified Arabic" w:hint="eastAsia"/>
                      <w:b/>
                      <w:bCs/>
                      <w:sz w:val="24"/>
                      <w:szCs w:val="24"/>
                      <w:rtl/>
                    </w:rPr>
                    <w:t>ا</w:t>
                  </w:r>
                  <w:r w:rsidRPr="00E36117">
                    <w:rPr>
                      <w:rFonts w:cs="Simplified Arabic" w:hint="cs"/>
                      <w:b/>
                      <w:bCs/>
                      <w:sz w:val="24"/>
                      <w:szCs w:val="24"/>
                      <w:rtl/>
                    </w:rPr>
                    <w:t>ل</w:t>
                  </w:r>
                  <w:r w:rsidRPr="00E36117">
                    <w:rPr>
                      <w:rFonts w:cs="Simplified Arabic" w:hint="eastAsia"/>
                      <w:b/>
                      <w:bCs/>
                      <w:sz w:val="24"/>
                      <w:szCs w:val="24"/>
                      <w:rtl/>
                    </w:rPr>
                    <w:t>ق</w:t>
                  </w:r>
                  <w:r w:rsidRPr="00E36117">
                    <w:rPr>
                      <w:rFonts w:cs="Simplified Arabic" w:hint="cs"/>
                      <w:b/>
                      <w:bCs/>
                      <w:sz w:val="24"/>
                      <w:szCs w:val="24"/>
                      <w:rtl/>
                    </w:rPr>
                    <w:t>در</w:t>
                  </w:r>
                  <w:r w:rsidRPr="00E36117">
                    <w:rPr>
                      <w:rFonts w:cs="Simplified Arabic" w:hint="eastAsia"/>
                      <w:b/>
                      <w:bCs/>
                      <w:sz w:val="24"/>
                      <w:szCs w:val="24"/>
                      <w:rtl/>
                    </w:rPr>
                    <w:t>ة</w:t>
                  </w:r>
                </w:p>
              </w:txbxContent>
            </v:textbox>
          </v:shape>
        </w:pict>
      </w:r>
      <w:r w:rsidRPr="00826DF7">
        <w:rPr>
          <w:rFonts w:ascii="Simplified Arabic" w:hAnsi="Simplified Arabic" w:cs="Simplified Arabic"/>
          <w:noProof/>
          <w:sz w:val="32"/>
          <w:szCs w:val="32"/>
          <w:rtl/>
        </w:rPr>
        <w:pict>
          <v:line id="_x0000_s1157" style="position:absolute;left:0;text-align:left;flip:x;z-index:251704320;visibility:visible" from="117.9pt,31.15pt" to="135.9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">
            <v:stroke endarrow="block"/>
          </v:line>
        </w:pict>
      </w:r>
      <w:r w:rsidRPr="00826DF7">
        <w:rPr>
          <w:rFonts w:ascii="Simplified Arabic" w:hAnsi="Simplified Arabic" w:cs="Simplified Arabic"/>
          <w:noProof/>
          <w:sz w:val="32"/>
          <w:szCs w:val="32"/>
          <w:rtl/>
        </w:rPr>
        <w:pict>
          <v:shape id="Text Box 58" o:spid="_x0000_s1041" type="#_x0000_t202" style="position:absolute;left:0;text-align:left;margin-left:207pt;margin-top:11.2pt;width:78.35pt;height:32.4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" fillcolor="#4f81bd [3204]" strokecolor="#f2f2f2 [3041]" strokeweight="3pt">
            <v:shadow on="t" color="#243f60 [1604]" opacity=".5" offset="1pt"/>
            <v:textbox style="mso-next-textbox:#Text Box 58">
              <w:txbxContent>
                <w:p w:rsidR="00DF5B74" w:rsidRPr="00E36117" w:rsidRDefault="00DF5B74" w:rsidP="009A69A2">
                  <w:pPr>
                    <w:jc w:val="center"/>
                    <w:rPr>
                      <w:rFonts w:cs="Simplified Arabic"/>
                      <w:b/>
                      <w:bCs/>
                      <w:sz w:val="24"/>
                      <w:szCs w:val="24"/>
                      <w:lang w:bidi="ar-IQ"/>
                    </w:rPr>
                  </w:pPr>
                  <w:r w:rsidRPr="00E36117">
                    <w:rPr>
                      <w:rFonts w:cs="Simplified Arabic" w:hint="cs"/>
                      <w:b/>
                      <w:bCs/>
                      <w:sz w:val="24"/>
                      <w:szCs w:val="24"/>
                      <w:rtl/>
                      <w:lang w:bidi="ar-IQ"/>
                    </w:rPr>
                    <w:t>التحمل العض</w:t>
                  </w:r>
                  <w:r>
                    <w:rPr>
                      <w:rFonts w:cs="Simplified Arabic" w:hint="cs"/>
                      <w:b/>
                      <w:bCs/>
                      <w:sz w:val="24"/>
                      <w:szCs w:val="24"/>
                      <w:rtl/>
                      <w:lang w:bidi="ar-IQ"/>
                    </w:rPr>
                    <w:t>لي</w:t>
                  </w:r>
                </w:p>
              </w:txbxContent>
            </v:textbox>
          </v:shape>
        </w:pict>
      </w:r>
      <w:r w:rsidRPr="00826DF7">
        <w:rPr>
          <w:rFonts w:ascii="Simplified Arabic" w:hAnsi="Simplified Arabic" w:cs="Simplified Arabic"/>
          <w:noProof/>
          <w:sz w:val="32"/>
          <w:szCs w:val="32"/>
          <w:rtl/>
        </w:rPr>
        <w:pict>
          <v:line id="_x0000_s1156" style="position:absolute;left:0;text-align:left;z-index:251703296;visibility:visible" from="285.35pt,31.15pt" to="303.5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ffRMwIAAFk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">
            <v:stroke endarrow="block"/>
          </v:line>
        </w:pict>
      </w:r>
      <w:r w:rsidRPr="00826DF7">
        <w:rPr>
          <w:rFonts w:ascii="Simplified Arabic" w:hAnsi="Simplified Arabic" w:cs="Simplified Arabic"/>
          <w:noProof/>
          <w:sz w:val="32"/>
          <w:szCs w:val="32"/>
          <w:rtl/>
        </w:rPr>
        <w:pict>
          <v:shape id="Text Box 59" o:spid="_x0000_s1040" type="#_x0000_t202" style="position:absolute;left:0;text-align:left;margin-left:-11.65pt;margin-top:4.15pt;width:80.2pt;height:32.4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" fillcolor="#4f81bd [3204]" strokecolor="#f2f2f2 [3041]" strokeweight="3pt">
            <v:shadow on="t" color="#243f60 [1604]" opacity=".5" offset="1pt"/>
            <v:textbox style="mso-next-textbox:#Text Box 59">
              <w:txbxContent>
                <w:p w:rsidR="00DF5B74" w:rsidRPr="000D1F39" w:rsidRDefault="00DF5B74" w:rsidP="00EB2E34">
                  <w:pPr>
                    <w:jc w:val="center"/>
                    <w:rPr>
                      <w:rFonts w:cs="Simplified Arabic"/>
                      <w:b/>
                      <w:bCs/>
                      <w:sz w:val="28"/>
                      <w:szCs w:val="28"/>
                      <w:rtl/>
                    </w:rPr>
                  </w:pPr>
                  <w:r w:rsidRPr="000D1F39">
                    <w:rPr>
                      <w:rFonts w:cs="Simplified Arabic" w:hint="eastAsia"/>
                      <w:b/>
                      <w:bCs/>
                      <w:sz w:val="28"/>
                      <w:szCs w:val="28"/>
                      <w:rtl/>
                    </w:rPr>
                    <w:t>ق</w:t>
                  </w:r>
                  <w:r>
                    <w:rPr>
                      <w:rFonts w:cs="Simplified Arabic" w:hint="cs"/>
                      <w:b/>
                      <w:bCs/>
                      <w:sz w:val="28"/>
                      <w:szCs w:val="28"/>
                      <w:rtl/>
                    </w:rPr>
                    <w:t>در</w:t>
                  </w:r>
                  <w:r w:rsidRPr="000D1F39">
                    <w:rPr>
                      <w:rFonts w:cs="Simplified Arabic" w:hint="eastAsia"/>
                      <w:b/>
                      <w:bCs/>
                      <w:sz w:val="28"/>
                      <w:szCs w:val="28"/>
                      <w:rtl/>
                    </w:rPr>
                    <w:t>ة</w:t>
                  </w:r>
                  <w:r>
                    <w:rPr>
                      <w:rFonts w:cs="Simplified Arabic" w:hint="cs"/>
                      <w:b/>
                      <w:bCs/>
                      <w:sz w:val="28"/>
                      <w:szCs w:val="28"/>
                      <w:rtl/>
                    </w:rPr>
                    <w:t xml:space="preserve"> </w:t>
                  </w:r>
                  <w:r w:rsidRPr="000D1F39">
                    <w:rPr>
                      <w:rFonts w:cs="Simplified Arabic" w:hint="eastAsia"/>
                      <w:b/>
                      <w:bCs/>
                      <w:sz w:val="28"/>
                      <w:szCs w:val="28"/>
                      <w:rtl/>
                    </w:rPr>
                    <w:t>الانطلاق</w:t>
                  </w:r>
                </w:p>
              </w:txbxContent>
            </v:textbox>
          </v:shape>
        </w:pict>
      </w:r>
      <w:r w:rsidRPr="00826DF7">
        <w:rPr>
          <w:rFonts w:ascii="Simplified Arabic" w:hAnsi="Simplified Arabic" w:cs="Simplified Arabic"/>
          <w:noProof/>
          <w:sz w:val="32"/>
          <w:szCs w:val="32"/>
          <w:rtl/>
        </w:rPr>
        <w:pict>
          <v:shape id="Text Box 57" o:spid="_x0000_s1042" type="#_x0000_t202" style="position:absolute;left:0;text-align:left;margin-left:339.55pt;margin-top:7.6pt;width:126.45pt;height:28.9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" fillcolor="#4f81bd [3204]" strokecolor="#f2f2f2 [3041]" strokeweight="3pt">
            <v:shadow on="t" color="#243f60 [1604]" opacity=".5" offset="1pt"/>
            <v:textbox style="mso-next-textbox:#Text Box 57">
              <w:txbxContent>
                <w:p w:rsidR="00DF5B74" w:rsidRPr="000D1F39" w:rsidRDefault="00DF5B74" w:rsidP="009A69A2">
                  <w:pPr>
                    <w:rPr>
                      <w:b/>
                      <w:bCs/>
                      <w:sz w:val="28"/>
                      <w:szCs w:val="28"/>
                      <w:rtl/>
                      <w:lang w:bidi="ar-IQ"/>
                    </w:rPr>
                  </w:pPr>
                  <w:r w:rsidRPr="000D1F39">
                    <w:rPr>
                      <w:rFonts w:ascii="Times New Roman" w:hAnsi="Times New Roman"/>
                      <w:b/>
                      <w:bCs/>
                      <w:sz w:val="28"/>
                      <w:szCs w:val="28"/>
                      <w:rtl/>
                    </w:rPr>
                    <w:t>التحمل العضلي المتوسط</w:t>
                  </w:r>
                </w:p>
              </w:txbxContent>
            </v:textbox>
          </v:shape>
        </w:pict>
      </w:r>
      <w:r w:rsidRPr="00826DF7">
        <w:rPr>
          <w:rFonts w:ascii="Simplified Arabic" w:hAnsi="Simplified Arabic" w:cs="Simplified Arabic"/>
          <w:noProof/>
          <w:sz w:val="32"/>
          <w:szCs w:val="32"/>
          <w:rtl/>
        </w:rPr>
        <w:pict>
          <v:line id="Straight Connector 56" o:spid="_x0000_s1134" style="position:absolute;left:0;text-align:left;z-index:251672576;visibility:visible" from="303.55pt,31.15pt" to="339.5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ffRMwIAAFk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">
            <v:stroke endarrow="block"/>
          </v:line>
        </w:pict>
      </w:r>
      <w:r w:rsidRPr="00826DF7">
        <w:rPr>
          <w:rFonts w:ascii="Simplified Arabic" w:hAnsi="Simplified Arabic" w:cs="Simplified Arabic"/>
          <w:noProof/>
          <w:sz w:val="32"/>
          <w:szCs w:val="32"/>
          <w:rtl/>
        </w:rPr>
        <w:pict>
          <v:line id="Straight Connector 54" o:spid="_x0000_s1133" style="position:absolute;left:0;text-align:left;flip:x;z-index:251687936;visibility:visible" from="68.55pt,15.65pt" to="131.5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">
            <v:stroke endarrow="block"/>
          </v:line>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line id="Straight Connector 52" o:spid="_x0000_s1132" style="position:absolute;left:0;text-align:left;flip:x;z-index:251688960;visibility:visible" from="1in,21.55pt" to="10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">
            <v:stroke endarrow="block"/>
          </v:line>
        </w:pict>
      </w:r>
      <w:r w:rsidRPr="00826DF7">
        <w:rPr>
          <w:rFonts w:ascii="Simplified Arabic" w:hAnsi="Simplified Arabic" w:cs="Simplified Arabic"/>
          <w:noProof/>
          <w:sz w:val="32"/>
          <w:szCs w:val="32"/>
          <w:rtl/>
        </w:rPr>
        <w:pict>
          <v:shape id="Text Box 50" o:spid="_x0000_s1046" type="#_x0000_t202" style="position:absolute;left:0;text-align:left;margin-left:-39.35pt;margin-top:7.1pt;width:111.35pt;height:31.8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" fillcolor="#4f81bd [3204]" strokecolor="#f2f2f2 [3041]" strokeweight="3pt">
            <v:shadow on="t" color="#243f60 [1604]" opacity=".5" offset="1pt"/>
            <v:textbox style="mso-next-textbox:#Text Box 50">
              <w:txbxContent>
                <w:p w:rsidR="00DF5B74" w:rsidRPr="000D1F39" w:rsidRDefault="00DF5B74" w:rsidP="009A69A2">
                  <w:pPr>
                    <w:jc w:val="center"/>
                    <w:rPr>
                      <w:rFonts w:cs="Simplified Arabic"/>
                      <w:b/>
                      <w:bCs/>
                      <w:sz w:val="28"/>
                      <w:szCs w:val="28"/>
                      <w:rtl/>
                      <w:lang w:bidi="ar-IQ"/>
                    </w:rPr>
                  </w:pPr>
                  <w:r>
                    <w:rPr>
                      <w:rFonts w:cs="Simplified Arabic" w:hint="cs"/>
                      <w:b/>
                      <w:bCs/>
                      <w:sz w:val="28"/>
                      <w:szCs w:val="28"/>
                      <w:rtl/>
                      <w:lang w:bidi="ar-IQ"/>
                    </w:rPr>
                    <w:t>قدرة كبح السرعة</w:t>
                  </w:r>
                </w:p>
              </w:txbxContent>
            </v:textbox>
          </v:shape>
        </w:pict>
      </w:r>
      <w:r w:rsidRPr="00826DF7">
        <w:rPr>
          <w:rFonts w:ascii="Simplified Arabic" w:hAnsi="Simplified Arabic" w:cs="Simplified Arabic"/>
          <w:noProof/>
          <w:sz w:val="32"/>
          <w:szCs w:val="32"/>
          <w:rtl/>
        </w:rPr>
        <w:pict>
          <v:shape id="Text Box 53" o:spid="_x0000_s1044" type="#_x0000_t202" style="position:absolute;left:0;text-align:left;margin-left:162.2pt;margin-top:26.1pt;width:90pt;height:3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" fillcolor="#4f81bd [3204]" strokecolor="#f2f2f2 [3041]" strokeweight="3pt">
            <v:shadow on="t" color="#243f60 [1604]" opacity=".5" offset="1pt"/>
            <v:textbox style="mso-next-textbox:#Text Box 53">
              <w:txbxContent>
                <w:p w:rsidR="00DF5B74" w:rsidRPr="00E36117" w:rsidRDefault="00DF5B74" w:rsidP="009A69A2">
                  <w:pPr>
                    <w:jc w:val="center"/>
                    <w:rPr>
                      <w:rFonts w:cs="Simplified Arabic"/>
                      <w:b/>
                      <w:bCs/>
                      <w:sz w:val="24"/>
                      <w:szCs w:val="24"/>
                    </w:rPr>
                  </w:pPr>
                  <w:r w:rsidRPr="00E36117">
                    <w:rPr>
                      <w:rFonts w:cs="Simplified Arabic" w:hint="eastAsia"/>
                      <w:b/>
                      <w:bCs/>
                      <w:sz w:val="24"/>
                      <w:szCs w:val="24"/>
                      <w:rtl/>
                    </w:rPr>
                    <w:t>تحمل</w:t>
                  </w:r>
                  <w:r w:rsidRPr="00E36117">
                    <w:rPr>
                      <w:rFonts w:cs="Simplified Arabic" w:hint="cs"/>
                      <w:b/>
                      <w:bCs/>
                      <w:sz w:val="24"/>
                      <w:szCs w:val="24"/>
                      <w:rtl/>
                    </w:rPr>
                    <w:t xml:space="preserve"> </w:t>
                  </w:r>
                  <w:r w:rsidRPr="00E36117">
                    <w:rPr>
                      <w:rFonts w:cs="Simplified Arabic" w:hint="eastAsia"/>
                      <w:b/>
                      <w:bCs/>
                      <w:sz w:val="24"/>
                      <w:szCs w:val="24"/>
                      <w:rtl/>
                    </w:rPr>
                    <w:t>السرعة</w:t>
                  </w:r>
                </w:p>
              </w:txbxContent>
            </v:textbox>
          </v:shape>
        </w:pict>
      </w:r>
      <w:r w:rsidRPr="00826DF7">
        <w:rPr>
          <w:rFonts w:ascii="Simplified Arabic" w:hAnsi="Simplified Arabic" w:cs="Simplified Arabic"/>
          <w:noProof/>
          <w:sz w:val="32"/>
          <w:szCs w:val="32"/>
          <w:rtl/>
        </w:rPr>
        <w:pict>
          <v:shape id="Text Box 51" o:spid="_x0000_s1045" type="#_x0000_t202" style="position:absolute;left:0;text-align:left;margin-left:375.55pt;margin-top:21.55pt;width:106.9pt;height:50.6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" fillcolor="#4f81bd [3204]" strokecolor="#f2f2f2 [3041]" strokeweight="3pt">
            <v:shadow on="t" color="#243f60 [1604]" opacity=".5" offset="1pt"/>
            <v:textbox style="mso-next-textbox:#Text Box 51">
              <w:txbxContent>
                <w:p w:rsidR="00DF5B74" w:rsidRPr="000D1F39" w:rsidRDefault="00DF5B74" w:rsidP="009A69A2">
                  <w:pPr>
                    <w:jc w:val="center"/>
                    <w:rPr>
                      <w:b/>
                      <w:bCs/>
                      <w:sz w:val="28"/>
                      <w:szCs w:val="28"/>
                    </w:rPr>
                  </w:pPr>
                  <w:r w:rsidRPr="000D1F39">
                    <w:rPr>
                      <w:rFonts w:ascii="Times New Roman" w:hAnsi="Times New Roman"/>
                      <w:b/>
                      <w:bCs/>
                      <w:sz w:val="28"/>
                      <w:szCs w:val="28"/>
                      <w:rtl/>
                    </w:rPr>
                    <w:t>التحمل العضلي الطويل</w:t>
                  </w:r>
                </w:p>
              </w:txbxContent>
            </v:textbox>
          </v:shape>
        </w:pict>
      </w:r>
    </w:p>
    <w:p w:rsidR="009A69A2" w:rsidRPr="00DC27CB" w:rsidRDefault="00826DF7" w:rsidP="009A69A2">
      <w:pPr>
        <w:spacing w:before="10" w:line="240" w:lineRule="auto"/>
        <w:jc w:val="lowKashida"/>
        <w:rPr>
          <w:rFonts w:ascii="Simplified Arabic" w:hAnsi="Simplified Arabic" w:cs="Simplified Arabic"/>
          <w:color w:val="333333"/>
          <w:sz w:val="32"/>
          <w:szCs w:val="32"/>
          <w:rtl/>
        </w:rPr>
      </w:pPr>
      <w:r w:rsidRPr="00826DF7">
        <w:rPr>
          <w:rFonts w:ascii="Simplified Arabic" w:hAnsi="Simplified Arabic" w:cs="Simplified Arabic"/>
          <w:noProof/>
          <w:sz w:val="32"/>
          <w:szCs w:val="32"/>
          <w:rtl/>
        </w:rPr>
        <w:pict>
          <v:shape id="Text Box 47" o:spid="_x0000_s1047" type="#_x0000_t202" style="position:absolute;left:0;text-align:left;margin-left:-45pt;margin-top:7.6pt;width:99pt;height:33.0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" fillcolor="#4f81bd [3204]" strokecolor="#f2f2f2 [3041]" strokeweight="3pt">
            <v:shadow on="t" color="#243f60 [1604]" opacity=".5" offset="1pt"/>
            <v:textbox>
              <w:txbxContent>
                <w:p w:rsidR="00DF5B74" w:rsidRPr="000D1F39" w:rsidRDefault="00DF5B74" w:rsidP="009A69A2">
                  <w:pPr>
                    <w:jc w:val="center"/>
                    <w:rPr>
                      <w:rFonts w:cs="Simplified Arabic"/>
                      <w:b/>
                      <w:bCs/>
                      <w:sz w:val="28"/>
                      <w:szCs w:val="28"/>
                      <w:lang w:bidi="ar-IQ"/>
                    </w:rPr>
                  </w:pPr>
                  <w:r>
                    <w:rPr>
                      <w:rFonts w:cs="Simplified Arabic" w:hint="cs"/>
                      <w:b/>
                      <w:bCs/>
                      <w:sz w:val="28"/>
                      <w:szCs w:val="28"/>
                      <w:rtl/>
                      <w:lang w:bidi="ar-IQ"/>
                    </w:rPr>
                    <w:t>قدرة التسارع</w:t>
                  </w:r>
                </w:p>
              </w:txbxContent>
            </v:textbox>
          </v:shape>
        </w:pict>
      </w:r>
      <w:r w:rsidRPr="00826DF7">
        <w:rPr>
          <w:rFonts w:ascii="Simplified Arabic" w:hAnsi="Simplified Arabic" w:cs="Simplified Arabic"/>
          <w:noProof/>
          <w:sz w:val="32"/>
          <w:szCs w:val="32"/>
          <w:rtl/>
        </w:rPr>
        <w:pict>
          <v:line id="_x0000_s1158" style="position:absolute;left:0;text-align:left;z-index:251705344;visibility:visible" from="207pt,24.85pt" to="207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">
            <v:stroke endarrow="block"/>
          </v:line>
        </w:pict>
      </w:r>
      <w:r w:rsidRPr="00826DF7">
        <w:rPr>
          <w:rFonts w:ascii="Simplified Arabic" w:hAnsi="Simplified Arabic" w:cs="Simplified Arabic"/>
          <w:noProof/>
          <w:sz w:val="32"/>
          <w:szCs w:val="32"/>
          <w:rtl/>
        </w:rPr>
        <w:pict>
          <v:line id="Straight Connector 49" o:spid="_x0000_s1131" style="position:absolute;left:0;text-align:left;flip:x;z-index:251689984;visibility:visible" from="54pt,22.1pt" to="89.7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">
            <v:stroke endarrow="block"/>
          </v:line>
        </w:pict>
      </w:r>
      <w:r w:rsidRPr="00826DF7">
        <w:rPr>
          <w:rFonts w:ascii="Simplified Arabic" w:hAnsi="Simplified Arabic" w:cs="Simplified Arabic"/>
          <w:noProof/>
          <w:sz w:val="32"/>
          <w:szCs w:val="32"/>
          <w:rtl/>
        </w:rPr>
        <w:pict>
          <v:line id="Straight Connector 48" o:spid="_x0000_s1130" style="position:absolute;left:0;text-align:left;z-index:251674624;visibility:visible" from="339.55pt,16.6pt" to="375.5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UhXMwIAAFk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">
            <v:stroke endarrow="block"/>
          </v:line>
        </w:pict>
      </w:r>
    </w:p>
    <w:p w:rsidR="009A69A2" w:rsidRDefault="00826DF7" w:rsidP="006B4BF8">
      <w:pPr>
        <w:spacing w:before="10" w:line="240" w:lineRule="auto"/>
        <w:jc w:val="lowKashida"/>
        <w:rPr>
          <w:rFonts w:ascii="Simplified Arabic" w:hAnsi="Simplified Arabic" w:cs="Simplified Arabic"/>
          <w:color w:val="333333"/>
          <w:sz w:val="32"/>
          <w:szCs w:val="32"/>
          <w:rtl/>
          <w:lang w:bidi="ar-IQ"/>
        </w:rPr>
      </w:pPr>
      <w:r w:rsidRPr="00826DF7">
        <w:rPr>
          <w:rFonts w:ascii="Simplified Arabic" w:hAnsi="Simplified Arabic" w:cs="Simplified Arabic"/>
          <w:noProof/>
          <w:sz w:val="32"/>
          <w:szCs w:val="32"/>
          <w:rtl/>
        </w:rPr>
        <w:pict>
          <v:shape id="Text Box 46" o:spid="_x0000_s1049" type="#_x0000_t202" style="position:absolute;left:0;text-align:left;margin-left:297pt;margin-top:34.55pt;width:136.5pt;height:36.1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" fillcolor="#4f81bd [3204]" strokecolor="#f2f2f2 [3041]" strokeweight="3pt">
            <v:shadow on="t" color="#243f60 [1604]" opacity=".5" offset="1pt"/>
            <v:textbox>
              <w:txbxContent>
                <w:p w:rsidR="00DF5B74" w:rsidRPr="000D1F39" w:rsidRDefault="00DF5B74" w:rsidP="00F44F5E">
                  <w:pPr>
                    <w:jc w:val="center"/>
                    <w:rPr>
                      <w:rFonts w:cs="Simplified Arabic"/>
                      <w:b/>
                      <w:bCs/>
                      <w:sz w:val="28"/>
                      <w:szCs w:val="28"/>
                    </w:rPr>
                  </w:pPr>
                  <w:r>
                    <w:rPr>
                      <w:rFonts w:cs="Simplified Arabic" w:hint="cs"/>
                      <w:b/>
                      <w:bCs/>
                      <w:sz w:val="28"/>
                      <w:szCs w:val="28"/>
                      <w:rtl/>
                    </w:rPr>
                    <w:t>العتبة الهوائية للسرعة للللللسرعةاااااللاهوائية</w:t>
                  </w:r>
                  <w:r w:rsidRPr="000D1F39">
                    <w:rPr>
                      <w:rFonts w:cs="Simplified Arabic" w:hint="eastAsia"/>
                      <w:b/>
                      <w:bCs/>
                      <w:sz w:val="28"/>
                      <w:szCs w:val="28"/>
                      <w:rtl/>
                    </w:rPr>
                    <w:t>الهوائية</w:t>
                  </w:r>
                </w:p>
              </w:txbxContent>
            </v:textbox>
          </v:shape>
        </w:pict>
      </w:r>
      <w:r w:rsidRPr="00826DF7">
        <w:rPr>
          <w:rFonts w:ascii="Simplified Arabic" w:hAnsi="Simplified Arabic" w:cs="Simplified Arabic"/>
          <w:noProof/>
          <w:sz w:val="32"/>
          <w:szCs w:val="32"/>
          <w:rtl/>
        </w:rPr>
        <w:pict>
          <v:shape id="Text Box 44" o:spid="_x0000_s1048" type="#_x0000_t202" style="position:absolute;left:0;text-align:left;margin-left:7.55pt;margin-top:34.65pt;width:124pt;height:36.1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" fillcolor="#4f81bd [3204]" strokecolor="#f2f2f2 [3041]" strokeweight="3pt">
            <v:shadow on="t" color="#243f60 [1604]" opacity=".5" offset="1pt"/>
            <v:textbox>
              <w:txbxContent>
                <w:p w:rsidR="00DF5B74" w:rsidRPr="000D1F39" w:rsidRDefault="00DF5B74" w:rsidP="009A69A2">
                  <w:pPr>
                    <w:jc w:val="center"/>
                    <w:rPr>
                      <w:b/>
                      <w:bCs/>
                      <w:szCs w:val="28"/>
                      <w:rtl/>
                      <w:lang w:bidi="ar-IQ"/>
                    </w:rPr>
                  </w:pPr>
                  <w:r>
                    <w:rPr>
                      <w:rFonts w:ascii="Times New Roman" w:hAnsi="Times New Roman" w:hint="cs"/>
                      <w:b/>
                      <w:bCs/>
                      <w:szCs w:val="28"/>
                      <w:rtl/>
                      <w:lang w:bidi="ar-IQ"/>
                    </w:rPr>
                    <w:t>تحمل السرعة</w:t>
                  </w:r>
                </w:p>
              </w:txbxContent>
            </v:textbox>
          </v:shape>
        </w:pict>
      </w:r>
      <w:r w:rsidRPr="00826DF7">
        <w:rPr>
          <w:rFonts w:ascii="Simplified Arabic" w:hAnsi="Simplified Arabic" w:cs="Simplified Arabic"/>
          <w:noProof/>
          <w:sz w:val="32"/>
          <w:szCs w:val="32"/>
          <w:rtl/>
        </w:rPr>
        <w:pict>
          <v:shape id="Text Box 45" o:spid="_x0000_s1050" type="#_x0000_t202" style="position:absolute;left:0;text-align:left;margin-left:147.75pt;margin-top:34.55pt;width:137.6pt;height:36.1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" fillcolor="#4f81bd [3204]" strokecolor="#f2f2f2 [3041]" strokeweight="3pt">
            <v:shadow on="t" color="#243f60 [1604]" opacity=".5" offset="1pt"/>
            <v:textbox>
              <w:txbxContent>
                <w:p w:rsidR="00DF5B74" w:rsidRPr="000D1F39" w:rsidRDefault="00DF5B74" w:rsidP="009A69A2">
                  <w:pPr>
                    <w:jc w:val="center"/>
                    <w:rPr>
                      <w:rFonts w:cs="Simplified Arabic"/>
                      <w:b/>
                      <w:bCs/>
                      <w:sz w:val="28"/>
                      <w:szCs w:val="28"/>
                      <w:lang w:bidi="ar-IQ"/>
                    </w:rPr>
                  </w:pPr>
                  <w:r>
                    <w:rPr>
                      <w:rFonts w:cs="Simplified Arabic" w:hint="cs"/>
                      <w:b/>
                      <w:bCs/>
                      <w:sz w:val="28"/>
                      <w:szCs w:val="28"/>
                      <w:rtl/>
                      <w:lang w:bidi="ar-IQ"/>
                    </w:rPr>
                    <w:t>العتبة اللاهوائية للسرعة</w:t>
                  </w:r>
                </w:p>
              </w:txbxContent>
            </v:textbox>
          </v:shape>
        </w:pict>
      </w:r>
      <w:r w:rsidRPr="00826DF7">
        <w:rPr>
          <w:rFonts w:ascii="Simplified Arabic" w:hAnsi="Simplified Arabic" w:cs="Simplified Arabic"/>
          <w:noProof/>
          <w:sz w:val="32"/>
          <w:szCs w:val="32"/>
          <w:rtl/>
        </w:rPr>
        <w:pict>
          <v:line id="Straight Connector 43" o:spid="_x0000_s1129" style="position:absolute;left:0;text-align:left;z-index:251679744;visibility:visible" from="111.8pt,11.5pt" to="111.8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">
            <v:stroke endarrow="block"/>
          </v:line>
        </w:pict>
      </w:r>
      <w:r w:rsidRPr="00826DF7">
        <w:rPr>
          <w:rFonts w:ascii="Simplified Arabic" w:hAnsi="Simplified Arabic" w:cs="Simplified Arabic"/>
          <w:noProof/>
          <w:sz w:val="32"/>
          <w:szCs w:val="32"/>
          <w:rtl/>
        </w:rPr>
        <w:pict>
          <v:line id="Straight Connector 42" o:spid="_x0000_s1128" style="position:absolute;left:0;text-align:left;z-index:251677696;visibility:visible" from="3in,11.5pt" to="3in,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">
            <v:stroke endarrow="block"/>
          </v:line>
        </w:pict>
      </w:r>
      <w:r w:rsidRPr="00826DF7">
        <w:rPr>
          <w:rFonts w:ascii="Simplified Arabic" w:hAnsi="Simplified Arabic" w:cs="Simplified Arabic"/>
          <w:noProof/>
          <w:sz w:val="32"/>
          <w:szCs w:val="32"/>
          <w:rtl/>
        </w:rPr>
        <w:pict>
          <v:line id="Straight Connector 41" o:spid="_x0000_s1127" style="position:absolute;left:0;text-align:left;z-index:251676672;visibility:visible" from="318pt,11.5pt" to="318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">
            <v:stroke endarrow="block"/>
          </v:line>
        </w:pict>
      </w:r>
      <w:r w:rsidRPr="00826DF7">
        <w:rPr>
          <w:rFonts w:ascii="Simplified Arabic" w:hAnsi="Simplified Arabic" w:cs="Simplified Arabic"/>
          <w:noProof/>
          <w:sz w:val="32"/>
          <w:szCs w:val="32"/>
          <w:rtl/>
        </w:rPr>
        <w:pict>
          <v:line id="Straight Connector 40" o:spid="_x0000_s1126" style="position:absolute;left:0;text-align:left;flip:x;z-index:251692032;visibility:visible" from="1in,11.5pt" to="5in,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NZmJQIAAEI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"/>
        </w:pict>
      </w:r>
      <w:r w:rsidR="006B4BF8">
        <w:rPr>
          <w:rFonts w:ascii="Simplified Arabic" w:hAnsi="Simplified Arabic" w:cs="Simplified Arabic" w:hint="cs"/>
          <w:color w:val="333333"/>
          <w:sz w:val="32"/>
          <w:szCs w:val="32"/>
          <w:rtl/>
          <w:lang w:bidi="ar-IQ"/>
        </w:rPr>
        <w:t>التحمل</w:t>
      </w:r>
      <w:r w:rsidR="00CD4AED">
        <w:rPr>
          <w:rFonts w:ascii="Simplified Arabic" w:hAnsi="Simplified Arabic" w:cs="Simplified Arabic" w:hint="cs"/>
          <w:color w:val="333333"/>
          <w:sz w:val="32"/>
          <w:szCs w:val="32"/>
          <w:rtl/>
        </w:rPr>
        <w:t xml:space="preserve">                                                                </w:t>
      </w:r>
      <w:r w:rsidR="009A69A2" w:rsidRPr="00DC27CB">
        <w:rPr>
          <w:rFonts w:ascii="Simplified Arabic" w:hAnsi="Simplified Arabic" w:cs="Simplified Arabic"/>
          <w:color w:val="333333"/>
          <w:sz w:val="32"/>
          <w:szCs w:val="32"/>
          <w:rtl/>
        </w:rPr>
        <w:t>ا</w:t>
      </w:r>
      <w:r w:rsidR="006B4BF8">
        <w:rPr>
          <w:rFonts w:ascii="Simplified Arabic" w:hAnsi="Simplified Arabic" w:cs="Simplified Arabic" w:hint="cs"/>
          <w:color w:val="333333"/>
          <w:sz w:val="32"/>
          <w:szCs w:val="32"/>
          <w:rtl/>
        </w:rPr>
        <w:t>لسرعة</w:t>
      </w:r>
    </w:p>
    <w:p w:rsidR="009A69A2" w:rsidRPr="00DC27CB" w:rsidRDefault="009A69A2" w:rsidP="009A69A2">
      <w:pPr>
        <w:spacing w:before="10" w:line="240" w:lineRule="auto"/>
        <w:jc w:val="lowKashida"/>
        <w:rPr>
          <w:rFonts w:ascii="Simplified Arabic" w:hAnsi="Simplified Arabic" w:cs="Simplified Arabic"/>
          <w:color w:val="333333"/>
          <w:sz w:val="32"/>
          <w:szCs w:val="32"/>
          <w:rtl/>
        </w:rPr>
      </w:pPr>
    </w:p>
    <w:p w:rsidR="009A69A2" w:rsidRPr="00892E02" w:rsidRDefault="009A69A2" w:rsidP="009A69A2">
      <w:pPr>
        <w:spacing w:before="10" w:line="240" w:lineRule="auto"/>
        <w:jc w:val="center"/>
        <w:rPr>
          <w:rFonts w:ascii="Simplified Arabic" w:hAnsi="Simplified Arabic" w:cs="Simplified Arabic"/>
          <w:sz w:val="32"/>
          <w:szCs w:val="32"/>
          <w:rtl/>
        </w:rPr>
      </w:pPr>
      <w:r w:rsidRPr="00892E02">
        <w:rPr>
          <w:rFonts w:ascii="Simplified Arabic" w:hAnsi="Simplified Arabic" w:cs="Simplified Arabic" w:hint="cs"/>
          <w:sz w:val="32"/>
          <w:szCs w:val="32"/>
          <w:rtl/>
        </w:rPr>
        <w:t>شكل</w:t>
      </w:r>
      <w:r w:rsidRPr="00892E02">
        <w:rPr>
          <w:rFonts w:ascii="Simplified Arabic" w:hAnsi="Simplified Arabic" w:cs="Simplified Arabic"/>
          <w:sz w:val="32"/>
          <w:szCs w:val="32"/>
          <w:rtl/>
        </w:rPr>
        <w:t xml:space="preserve"> (2) </w:t>
      </w:r>
    </w:p>
    <w:p w:rsidR="009A69A2" w:rsidRPr="00892E02" w:rsidRDefault="009A69A2" w:rsidP="009A69A2">
      <w:pPr>
        <w:spacing w:before="10" w:line="240" w:lineRule="auto"/>
        <w:jc w:val="center"/>
        <w:rPr>
          <w:rFonts w:ascii="Simplified Arabic" w:hAnsi="Simplified Arabic" w:cs="Simplified Arabic"/>
          <w:sz w:val="32"/>
          <w:szCs w:val="32"/>
          <w:rtl/>
        </w:rPr>
      </w:pPr>
      <w:r w:rsidRPr="00892E02">
        <w:rPr>
          <w:rFonts w:ascii="Simplified Arabic" w:hAnsi="Simplified Arabic" w:cs="Simplified Arabic"/>
          <w:sz w:val="32"/>
          <w:szCs w:val="32"/>
          <w:rtl/>
        </w:rPr>
        <w:t>يوضح أهمية تحمل القدرة في (مثلث التدريب)</w:t>
      </w:r>
      <w:r w:rsidRPr="00892E02">
        <w:rPr>
          <w:rFonts w:ascii="Simplified Arabic" w:hAnsi="Simplified Arabic" w:cs="Simplified Arabic" w:hint="cs"/>
          <w:sz w:val="32"/>
          <w:szCs w:val="32"/>
          <w:vertAlign w:val="superscript"/>
          <w:rtl/>
        </w:rPr>
        <w:t>(</w:t>
      </w:r>
      <w:r w:rsidRPr="00892E02">
        <w:rPr>
          <w:rStyle w:val="ab"/>
          <w:rFonts w:ascii="Simplified Arabic" w:hAnsi="Simplified Arabic" w:cs="Simplified Arabic"/>
          <w:sz w:val="32"/>
          <w:szCs w:val="32"/>
          <w:rtl/>
        </w:rPr>
        <w:footnoteReference w:id="16"/>
      </w:r>
      <w:r w:rsidRPr="00892E02">
        <w:rPr>
          <w:rFonts w:ascii="Simplified Arabic" w:hAnsi="Simplified Arabic" w:cs="Simplified Arabic" w:hint="cs"/>
          <w:sz w:val="32"/>
          <w:szCs w:val="32"/>
          <w:vertAlign w:val="superscript"/>
          <w:rtl/>
        </w:rPr>
        <w:t>)</w:t>
      </w:r>
    </w:p>
    <w:p w:rsidR="00335CED" w:rsidRPr="00892E02" w:rsidRDefault="009A69A2" w:rsidP="00AA56DF">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hint="cs"/>
          <w:sz w:val="32"/>
          <w:szCs w:val="32"/>
          <w:rtl/>
        </w:rPr>
        <w:t xml:space="preserve">  </w:t>
      </w:r>
    </w:p>
    <w:p w:rsidR="009A69A2" w:rsidRPr="00892E02" w:rsidRDefault="00335CED" w:rsidP="00800784">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hint="cs"/>
          <w:sz w:val="32"/>
          <w:szCs w:val="32"/>
          <w:rtl/>
        </w:rPr>
        <w:lastRenderedPageBreak/>
        <w:t xml:space="preserve">   نلاحظ من الشكل (2) ان تحمل القدرة هو في قمة ارتباط القوة مع التحمل،وذلك لاهمية القوة في الفعاليات التي تتطلب قدرة</w:t>
      </w:r>
      <w:r w:rsidR="00800784" w:rsidRPr="00892E02">
        <w:rPr>
          <w:rFonts w:ascii="Simplified Arabic" w:hAnsi="Simplified Arabic" w:cs="Simplified Arabic" w:hint="cs"/>
          <w:sz w:val="32"/>
          <w:szCs w:val="32"/>
          <w:rtl/>
        </w:rPr>
        <w:t xml:space="preserve"> الاداء</w:t>
      </w:r>
      <w:r w:rsidRPr="00892E02">
        <w:rPr>
          <w:rFonts w:ascii="Simplified Arabic" w:hAnsi="Simplified Arabic" w:cs="Simplified Arabic" w:hint="cs"/>
          <w:sz w:val="32"/>
          <w:szCs w:val="32"/>
          <w:rtl/>
        </w:rPr>
        <w:t xml:space="preserve"> </w:t>
      </w:r>
      <w:r w:rsidR="00800784" w:rsidRPr="00892E02">
        <w:rPr>
          <w:rFonts w:ascii="Simplified Arabic" w:hAnsi="Simplified Arabic" w:cs="Simplified Arabic" w:hint="cs"/>
          <w:sz w:val="32"/>
          <w:szCs w:val="32"/>
          <w:rtl/>
        </w:rPr>
        <w:t xml:space="preserve">مثل المتابعة بكرة السلة والضرب الساحق بالكرة الطائرة والقفز لضرب الكرة بالرأس في كرة القدم. </w:t>
      </w:r>
      <w:r w:rsidR="009A69A2" w:rsidRPr="00892E02">
        <w:rPr>
          <w:rFonts w:ascii="Simplified Arabic" w:hAnsi="Simplified Arabic" w:cs="Simplified Arabic" w:hint="cs"/>
          <w:sz w:val="32"/>
          <w:szCs w:val="32"/>
          <w:rtl/>
        </w:rPr>
        <w:t xml:space="preserve">إذ </w:t>
      </w:r>
      <w:r w:rsidR="009A69A2" w:rsidRPr="00892E02">
        <w:rPr>
          <w:rFonts w:ascii="Simplified Arabic" w:hAnsi="Simplified Arabic" w:cs="Simplified Arabic"/>
          <w:sz w:val="32"/>
          <w:szCs w:val="32"/>
          <w:rtl/>
        </w:rPr>
        <w:t xml:space="preserve">يرى </w:t>
      </w:r>
      <w:r w:rsidR="00AA56DF" w:rsidRPr="00892E02">
        <w:rPr>
          <w:rFonts w:ascii="Simplified Arabic" w:hAnsi="Simplified Arabic" w:cs="Simplified Arabic" w:hint="cs"/>
          <w:sz w:val="32"/>
          <w:szCs w:val="32"/>
          <w:rtl/>
        </w:rPr>
        <w:t>(</w:t>
      </w:r>
      <w:r w:rsidR="00800784" w:rsidRPr="00892E02">
        <w:rPr>
          <w:rFonts w:ascii="Simplified Arabic" w:hAnsi="Simplified Arabic" w:cs="Simplified Arabic"/>
          <w:sz w:val="32"/>
          <w:szCs w:val="32"/>
          <w:rtl/>
        </w:rPr>
        <w:t>مي</w:t>
      </w:r>
      <w:r w:rsidR="00800784" w:rsidRPr="00892E02">
        <w:rPr>
          <w:rFonts w:ascii="Simplified Arabic" w:hAnsi="Simplified Arabic" w:cs="Simplified Arabic" w:hint="cs"/>
          <w:sz w:val="32"/>
          <w:szCs w:val="32"/>
          <w:rtl/>
        </w:rPr>
        <w:t>شي</w:t>
      </w:r>
      <w:r w:rsidR="009A69A2" w:rsidRPr="00892E02">
        <w:rPr>
          <w:rFonts w:ascii="Simplified Arabic" w:hAnsi="Simplified Arabic" w:cs="Simplified Arabic"/>
          <w:sz w:val="32"/>
          <w:szCs w:val="32"/>
          <w:rtl/>
        </w:rPr>
        <w:t>ل دو</w:t>
      </w:r>
      <w:r w:rsidR="009A69A2" w:rsidRPr="00892E02">
        <w:rPr>
          <w:rFonts w:ascii="Simplified Arabic" w:hAnsi="Simplified Arabic" w:cs="Simplified Arabic" w:hint="cs"/>
          <w:sz w:val="32"/>
          <w:szCs w:val="32"/>
          <w:rtl/>
        </w:rPr>
        <w:t>ي</w:t>
      </w:r>
      <w:r w:rsidR="009A69A2" w:rsidRPr="00892E02">
        <w:rPr>
          <w:rFonts w:ascii="Simplified Arabic" w:hAnsi="Simplified Arabic" w:cs="Simplified Arabic"/>
          <w:sz w:val="32"/>
          <w:szCs w:val="32"/>
          <w:rtl/>
        </w:rPr>
        <w:t>ل</w:t>
      </w:r>
      <w:r w:rsidR="00AA56DF" w:rsidRPr="00892E02">
        <w:rPr>
          <w:rFonts w:ascii="Simplified Arabic" w:hAnsi="Simplified Arabic" w:cs="Simplified Arabic" w:hint="cs"/>
          <w:sz w:val="32"/>
          <w:szCs w:val="32"/>
          <w:rtl/>
        </w:rPr>
        <w:t>)</w:t>
      </w:r>
      <w:r w:rsidR="009A69A2" w:rsidRPr="00892E02">
        <w:rPr>
          <w:rFonts w:ascii="Simplified Arabic" w:hAnsi="Simplified Arabic" w:cs="Simplified Arabic"/>
          <w:sz w:val="32"/>
          <w:szCs w:val="32"/>
          <w:rtl/>
        </w:rPr>
        <w:t>:</w:t>
      </w:r>
    </w:p>
    <w:p w:rsidR="009A69A2" w:rsidRPr="00892E02" w:rsidRDefault="00800784" w:rsidP="000A2125">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hint="cs"/>
          <w:sz w:val="32"/>
          <w:szCs w:val="32"/>
          <w:rtl/>
        </w:rPr>
        <w:t>ان هناك صعوبة</w:t>
      </w:r>
      <w:r w:rsidR="00AA56DF" w:rsidRPr="00892E02">
        <w:rPr>
          <w:rFonts w:ascii="Simplified Arabic" w:hAnsi="Simplified Arabic" w:cs="Simplified Arabic" w:hint="cs"/>
          <w:sz w:val="32"/>
          <w:szCs w:val="32"/>
          <w:rtl/>
        </w:rPr>
        <w:t xml:space="preserve"> في فهم</w:t>
      </w:r>
      <w:r w:rsidR="009A69A2" w:rsidRPr="00892E02">
        <w:rPr>
          <w:rFonts w:ascii="Simplified Arabic" w:hAnsi="Simplified Arabic" w:cs="Simplified Arabic"/>
          <w:sz w:val="32"/>
          <w:szCs w:val="32"/>
          <w:rtl/>
        </w:rPr>
        <w:t xml:space="preserve"> تحمل القدرة لذلك يجب </w:t>
      </w:r>
      <w:r w:rsidR="009A69A2" w:rsidRPr="00892E02">
        <w:rPr>
          <w:rFonts w:ascii="Simplified Arabic" w:hAnsi="Simplified Arabic" w:cs="Simplified Arabic" w:hint="cs"/>
          <w:sz w:val="32"/>
          <w:szCs w:val="32"/>
          <w:rtl/>
        </w:rPr>
        <w:t>أن</w:t>
      </w:r>
      <w:r w:rsidR="009A69A2" w:rsidRPr="00892E02">
        <w:rPr>
          <w:rFonts w:ascii="Simplified Arabic" w:hAnsi="Simplified Arabic" w:cs="Simplified Arabic"/>
          <w:sz w:val="32"/>
          <w:szCs w:val="32"/>
          <w:rtl/>
        </w:rPr>
        <w:t xml:space="preserve"> يكون تدريب هذا المكون مختلف, كذلك أن الهدف هو وصول اللاعب إلى أعلى قمة ممكنة من الأداء وهذا الهدف سيساعد على زيادة القوة والسرعة والتحمل ومن ثم يكون عند اللاعب تحمل القدرة ، ان طريقة التدريب المستعملة لتدريب هذه القدرة يجب أن تكون مستمرة وبدون فرص كبيرة للراحة</w:t>
      </w:r>
      <w:r w:rsidR="009A69A2" w:rsidRPr="00892E02">
        <w:rPr>
          <w:rFonts w:ascii="Simplified Arabic" w:hAnsi="Simplified Arabic" w:cs="Simplified Arabic" w:hint="cs"/>
          <w:sz w:val="32"/>
          <w:szCs w:val="32"/>
          <w:rtl/>
        </w:rPr>
        <w:t xml:space="preserve"> ،</w:t>
      </w:r>
      <w:r w:rsidR="009A69A2" w:rsidRPr="00892E02">
        <w:rPr>
          <w:rFonts w:ascii="Simplified Arabic" w:hAnsi="Simplified Arabic" w:cs="Simplified Arabic"/>
          <w:sz w:val="32"/>
          <w:szCs w:val="32"/>
          <w:rtl/>
        </w:rPr>
        <w:t xml:space="preserve">كما يجب أن يكون فيها المزيج من حركات القدرة(قـوة + سرعة) </w:t>
      </w:r>
      <w:r w:rsidR="009A69A2" w:rsidRPr="00892E02">
        <w:rPr>
          <w:rFonts w:ascii="Simplified Arabic" w:hAnsi="Simplified Arabic" w:cs="Simplified Arabic" w:hint="cs"/>
          <w:sz w:val="32"/>
          <w:szCs w:val="32"/>
          <w:rtl/>
        </w:rPr>
        <w:t>ولفترا</w:t>
      </w:r>
      <w:r w:rsidR="009A69A2" w:rsidRPr="00892E02">
        <w:rPr>
          <w:rFonts w:ascii="Simplified Arabic" w:hAnsi="Simplified Arabic" w:cs="Simplified Arabic" w:hint="eastAsia"/>
          <w:sz w:val="32"/>
          <w:szCs w:val="32"/>
          <w:rtl/>
        </w:rPr>
        <w:t>ت</w:t>
      </w:r>
      <w:r w:rsidR="009A69A2" w:rsidRPr="00892E02">
        <w:rPr>
          <w:rFonts w:ascii="Simplified Arabic" w:hAnsi="Simplified Arabic" w:cs="Simplified Arabic"/>
          <w:sz w:val="32"/>
          <w:szCs w:val="32"/>
          <w:rtl/>
        </w:rPr>
        <w:t xml:space="preserve"> طويلة نسبيا</w:t>
      </w:r>
      <w:r w:rsidR="000A2125" w:rsidRPr="00892E02">
        <w:rPr>
          <w:rFonts w:ascii="Simplified Arabic" w:hAnsi="Simplified Arabic" w:cs="Simplified Arabic" w:hint="cs"/>
          <w:sz w:val="32"/>
          <w:szCs w:val="32"/>
          <w:rtl/>
        </w:rPr>
        <w:t>،والاداء من (15-40) حركة او تكرار او من(3-8) دقائق</w:t>
      </w:r>
      <w:r w:rsidR="009A69A2" w:rsidRPr="00892E02">
        <w:rPr>
          <w:rFonts w:ascii="Simplified Arabic" w:hAnsi="Simplified Arabic" w:cs="Simplified Arabic"/>
          <w:sz w:val="32"/>
          <w:szCs w:val="32"/>
          <w:rtl/>
        </w:rPr>
        <w:t xml:space="preserve">. </w:t>
      </w:r>
      <w:r w:rsidR="009A69A2" w:rsidRPr="00892E02">
        <w:rPr>
          <w:rFonts w:ascii="Simplified Arabic" w:hAnsi="Simplified Arabic" w:cs="Simplified Arabic" w:hint="cs"/>
          <w:sz w:val="32"/>
          <w:szCs w:val="32"/>
          <w:rtl/>
        </w:rPr>
        <w:t>و</w:t>
      </w:r>
      <w:r w:rsidR="009A69A2" w:rsidRPr="00892E02">
        <w:rPr>
          <w:rFonts w:ascii="Simplified Arabic" w:hAnsi="Simplified Arabic" w:cs="Simplified Arabic"/>
          <w:sz w:val="32"/>
          <w:szCs w:val="32"/>
          <w:rtl/>
        </w:rPr>
        <w:t xml:space="preserve">يرى </w:t>
      </w:r>
      <w:r w:rsidR="009A69A2" w:rsidRPr="00892E02">
        <w:rPr>
          <w:rFonts w:ascii="Simplified Arabic" w:hAnsi="Simplified Arabic" w:cs="Simplified Arabic" w:hint="cs"/>
          <w:sz w:val="32"/>
          <w:szCs w:val="32"/>
          <w:rtl/>
        </w:rPr>
        <w:t>أيضا إن</w:t>
      </w:r>
      <w:r w:rsidR="009A69A2" w:rsidRPr="00892E02">
        <w:rPr>
          <w:rFonts w:ascii="Simplified Arabic" w:hAnsi="Simplified Arabic" w:cs="Simplified Arabic"/>
          <w:sz w:val="32"/>
          <w:szCs w:val="32"/>
          <w:rtl/>
        </w:rPr>
        <w:t xml:space="preserve"> عملية تدريب تحمل القدرة تتطلب المزج الصحيح بين تحمل القوة وتحمل السرعة في أثناء العملية التدريبية  .</w:t>
      </w:r>
      <w:r w:rsidR="000A2125" w:rsidRPr="00892E02">
        <w:rPr>
          <w:rFonts w:ascii="Simplified Arabic" w:hAnsi="Simplified Arabic" w:cs="Simplified Arabic" w:hint="cs"/>
          <w:sz w:val="32"/>
          <w:szCs w:val="32"/>
          <w:vertAlign w:val="superscript"/>
          <w:rtl/>
        </w:rPr>
        <w:t xml:space="preserve"> (</w:t>
      </w:r>
      <w:r w:rsidR="000A2125" w:rsidRPr="00892E02">
        <w:rPr>
          <w:rStyle w:val="ab"/>
          <w:rFonts w:ascii="Simplified Arabic" w:hAnsi="Simplified Arabic" w:cs="Simplified Arabic"/>
          <w:sz w:val="32"/>
          <w:szCs w:val="32"/>
          <w:rtl/>
        </w:rPr>
        <w:footnoteReference w:id="17"/>
      </w:r>
      <w:r w:rsidR="000A2125" w:rsidRPr="00892E02">
        <w:rPr>
          <w:rFonts w:ascii="Simplified Arabic" w:hAnsi="Simplified Arabic" w:cs="Simplified Arabic" w:hint="cs"/>
          <w:sz w:val="32"/>
          <w:szCs w:val="32"/>
          <w:vertAlign w:val="superscript"/>
          <w:rtl/>
        </w:rPr>
        <w:t>)</w:t>
      </w:r>
    </w:p>
    <w:p w:rsidR="009A69A2" w:rsidRPr="00892E02" w:rsidRDefault="009A69A2" w:rsidP="009A69A2">
      <w:pPr>
        <w:spacing w:before="10" w:line="240" w:lineRule="auto"/>
        <w:ind w:firstLine="720"/>
        <w:jc w:val="lowKashida"/>
        <w:rPr>
          <w:rFonts w:ascii="Simplified Arabic" w:hAnsi="Simplified Arabic" w:cs="Simplified Arabic"/>
          <w:sz w:val="32"/>
          <w:szCs w:val="32"/>
          <w:rtl/>
          <w:lang w:bidi="ar-IQ"/>
        </w:rPr>
      </w:pPr>
      <w:r w:rsidRPr="00892E02">
        <w:rPr>
          <w:rFonts w:ascii="Simplified Arabic" w:hAnsi="Simplified Arabic" w:cs="Simplified Arabic" w:hint="cs"/>
          <w:sz w:val="32"/>
          <w:szCs w:val="32"/>
          <w:rtl/>
        </w:rPr>
        <w:t>ويرى (جمال صبري فرج) إن تدريب تحمل القدرة يحتاج إلى (20-30) دقيقة فقط من الوحدة التدريبية ويجب أن تتضمن (2-3) مجموعات لكل تمرين ، و(15-20) تكرار لكل مجموعة . كما يجب وضع التمارين في بداية التدريب وان لا يسبب الشعور بالألم العضلي الزائد .</w:t>
      </w:r>
      <w:r w:rsidRPr="00892E02">
        <w:rPr>
          <w:rFonts w:ascii="Simplified Arabic" w:hAnsi="Simplified Arabic" w:cs="Simplified Arabic"/>
          <w:b/>
          <w:bCs/>
          <w:sz w:val="32"/>
          <w:szCs w:val="32"/>
          <w:vertAlign w:val="superscript"/>
          <w:rtl/>
          <w:lang w:bidi="ar-IQ"/>
        </w:rPr>
        <w:t>(</w:t>
      </w:r>
      <w:r w:rsidRPr="00892E02">
        <w:rPr>
          <w:rStyle w:val="ab"/>
          <w:rFonts w:ascii="Simplified Arabic" w:hAnsi="Simplified Arabic" w:cs="Simplified Arabic"/>
          <w:b/>
          <w:bCs/>
          <w:sz w:val="32"/>
          <w:szCs w:val="32"/>
          <w:rtl/>
          <w:lang w:bidi="ar-IQ"/>
        </w:rPr>
        <w:footnoteReference w:id="18"/>
      </w:r>
      <w:r w:rsidRPr="00892E02">
        <w:rPr>
          <w:rFonts w:ascii="Simplified Arabic" w:hAnsi="Simplified Arabic" w:cs="Simplified Arabic"/>
          <w:b/>
          <w:bCs/>
          <w:sz w:val="32"/>
          <w:szCs w:val="32"/>
          <w:vertAlign w:val="superscript"/>
          <w:rtl/>
          <w:lang w:bidi="ar-IQ"/>
        </w:rPr>
        <w:t>)</w:t>
      </w:r>
    </w:p>
    <w:p w:rsidR="009A69A2" w:rsidRPr="00892E02" w:rsidRDefault="009A69A2" w:rsidP="000A2125">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sz w:val="32"/>
          <w:szCs w:val="32"/>
          <w:rtl/>
        </w:rPr>
        <w:t xml:space="preserve">كما يجب </w:t>
      </w:r>
      <w:r w:rsidRPr="00892E02">
        <w:rPr>
          <w:rFonts w:ascii="Simplified Arabic" w:hAnsi="Simplified Arabic" w:cs="Simplified Arabic" w:hint="cs"/>
          <w:sz w:val="32"/>
          <w:szCs w:val="32"/>
          <w:rtl/>
        </w:rPr>
        <w:t>الأخذ</w:t>
      </w:r>
      <w:r w:rsidRPr="00892E02">
        <w:rPr>
          <w:rFonts w:ascii="Simplified Arabic" w:hAnsi="Simplified Arabic" w:cs="Simplified Arabic"/>
          <w:sz w:val="32"/>
          <w:szCs w:val="32"/>
          <w:rtl/>
        </w:rPr>
        <w:t xml:space="preserve"> بالاعتبارات التي يراهاالبعض ضرورية عند تدريب تحمل القدرة منها:</w:t>
      </w:r>
      <w:r w:rsidR="000A2125" w:rsidRPr="00892E02">
        <w:rPr>
          <w:rFonts w:ascii="Simplified Arabic" w:eastAsia="Times New Roman" w:hAnsi="Simplified Arabic" w:cs="Simplified Arabic"/>
          <w:sz w:val="24"/>
          <w:szCs w:val="24"/>
          <w:vertAlign w:val="superscript"/>
          <w:rtl/>
          <w:lang w:bidi="ar-IQ"/>
        </w:rPr>
        <w:t>(</w:t>
      </w:r>
      <w:r w:rsidR="000A2125" w:rsidRPr="00892E02">
        <w:rPr>
          <w:rFonts w:ascii="Simplified Arabic" w:eastAsia="Times New Roman" w:hAnsi="Simplified Arabic" w:cs="Simplified Arabic"/>
          <w:sz w:val="32"/>
          <w:szCs w:val="32"/>
          <w:vertAlign w:val="superscript"/>
          <w:rtl/>
          <w:lang w:bidi="ar-IQ"/>
        </w:rPr>
        <w:footnoteReference w:id="19"/>
      </w:r>
      <w:r w:rsidR="000A2125" w:rsidRPr="00892E02">
        <w:rPr>
          <w:rFonts w:ascii="Simplified Arabic" w:eastAsia="Times New Roman" w:hAnsi="Simplified Arabic" w:cs="Simplified Arabic"/>
          <w:sz w:val="24"/>
          <w:szCs w:val="24"/>
          <w:vertAlign w:val="superscript"/>
          <w:rtl/>
          <w:lang w:bidi="ar-IQ"/>
        </w:rPr>
        <w:t>)</w:t>
      </w:r>
      <w:r w:rsidR="000A2125" w:rsidRPr="00892E02">
        <w:rPr>
          <w:rFonts w:ascii="Simplified Arabic" w:eastAsia="Times New Roman" w:hAnsi="Simplified Arabic" w:cs="Simplified Arabic" w:hint="cs"/>
          <w:sz w:val="24"/>
          <w:szCs w:val="24"/>
          <w:rtl/>
          <w:lang w:bidi="ar-IQ"/>
        </w:rPr>
        <w:t>.</w:t>
      </w:r>
    </w:p>
    <w:p w:rsidR="009A69A2" w:rsidRPr="00892E02" w:rsidRDefault="009A69A2" w:rsidP="00960EB3">
      <w:pPr>
        <w:numPr>
          <w:ilvl w:val="0"/>
          <w:numId w:val="9"/>
        </w:numPr>
        <w:spacing w:before="10" w:after="0" w:line="240" w:lineRule="auto"/>
        <w:ind w:left="0"/>
        <w:jc w:val="lowKashida"/>
        <w:rPr>
          <w:rFonts w:ascii="Simplified Arabic" w:hAnsi="Simplified Arabic" w:cs="Simplified Arabic"/>
          <w:sz w:val="32"/>
          <w:szCs w:val="32"/>
          <w:rtl/>
        </w:rPr>
      </w:pPr>
      <w:r w:rsidRPr="00892E02">
        <w:rPr>
          <w:rFonts w:ascii="Simplified Arabic" w:hAnsi="Simplified Arabic" w:cs="Simplified Arabic"/>
          <w:sz w:val="32"/>
          <w:szCs w:val="32"/>
          <w:rtl/>
        </w:rPr>
        <w:t>يجب أن يكون إحماء اللاعبين بشكل مناسب لتدريب هذه القدرة.</w:t>
      </w:r>
    </w:p>
    <w:p w:rsidR="009A69A2" w:rsidRPr="00892E02" w:rsidRDefault="009A69A2" w:rsidP="00960EB3">
      <w:pPr>
        <w:numPr>
          <w:ilvl w:val="0"/>
          <w:numId w:val="9"/>
        </w:numPr>
        <w:spacing w:before="10" w:after="0" w:line="240" w:lineRule="auto"/>
        <w:ind w:left="0"/>
        <w:jc w:val="lowKashida"/>
        <w:rPr>
          <w:rFonts w:ascii="Simplified Arabic" w:hAnsi="Simplified Arabic" w:cs="Simplified Arabic"/>
          <w:sz w:val="32"/>
          <w:szCs w:val="32"/>
          <w:rtl/>
        </w:rPr>
      </w:pPr>
      <w:r w:rsidRPr="00892E02">
        <w:rPr>
          <w:rFonts w:ascii="Simplified Arabic" w:hAnsi="Simplified Arabic" w:cs="Simplified Arabic"/>
          <w:sz w:val="32"/>
          <w:szCs w:val="32"/>
          <w:rtl/>
        </w:rPr>
        <w:t>إن تدريبات تحمل القدرة يجب أن تنجز مع جهد مقسم وبشكل صحيح.</w:t>
      </w:r>
    </w:p>
    <w:p w:rsidR="009A69A2" w:rsidRPr="00892E02" w:rsidRDefault="009A69A2" w:rsidP="00960EB3">
      <w:pPr>
        <w:numPr>
          <w:ilvl w:val="0"/>
          <w:numId w:val="9"/>
        </w:numPr>
        <w:spacing w:before="10" w:after="0" w:line="240" w:lineRule="auto"/>
        <w:ind w:left="0"/>
        <w:jc w:val="lowKashida"/>
        <w:rPr>
          <w:rFonts w:ascii="Simplified Arabic" w:hAnsi="Simplified Arabic" w:cs="Simplified Arabic"/>
          <w:sz w:val="32"/>
          <w:szCs w:val="32"/>
          <w:rtl/>
        </w:rPr>
      </w:pPr>
      <w:r w:rsidRPr="00892E02">
        <w:rPr>
          <w:rFonts w:ascii="Simplified Arabic" w:hAnsi="Simplified Arabic" w:cs="Simplified Arabic"/>
          <w:sz w:val="32"/>
          <w:szCs w:val="32"/>
          <w:rtl/>
        </w:rPr>
        <w:t>يجب أن ينتظم التدريب من خلال مجموعات متعددة التكرار ذات أحمال مختلفة.</w:t>
      </w:r>
    </w:p>
    <w:p w:rsidR="009A69A2" w:rsidRPr="00892E02" w:rsidRDefault="009A69A2" w:rsidP="00960EB3">
      <w:pPr>
        <w:numPr>
          <w:ilvl w:val="0"/>
          <w:numId w:val="9"/>
        </w:numPr>
        <w:spacing w:before="10" w:after="0" w:line="240" w:lineRule="auto"/>
        <w:ind w:left="0"/>
        <w:jc w:val="lowKashida"/>
        <w:rPr>
          <w:rFonts w:ascii="Simplified Arabic" w:hAnsi="Simplified Arabic" w:cs="Simplified Arabic"/>
          <w:sz w:val="32"/>
          <w:szCs w:val="32"/>
          <w:rtl/>
        </w:rPr>
      </w:pPr>
      <w:r w:rsidRPr="00892E02">
        <w:rPr>
          <w:rFonts w:ascii="Simplified Arabic" w:hAnsi="Simplified Arabic" w:cs="Simplified Arabic" w:hint="cs"/>
          <w:sz w:val="32"/>
          <w:szCs w:val="32"/>
          <w:rtl/>
        </w:rPr>
        <w:t>إن</w:t>
      </w:r>
      <w:r w:rsidRPr="00892E02">
        <w:rPr>
          <w:rFonts w:ascii="Simplified Arabic" w:hAnsi="Simplified Arabic" w:cs="Simplified Arabic"/>
          <w:sz w:val="32"/>
          <w:szCs w:val="32"/>
          <w:rtl/>
        </w:rPr>
        <w:t xml:space="preserve"> التمارين الدينامكية التي تدمج حركات متعددة ومشتركة تكون مفضلة للاعب الذي يراد منه تحسين تحمل القدرة.</w:t>
      </w:r>
    </w:p>
    <w:p w:rsidR="009A69A2" w:rsidRPr="00892E02" w:rsidRDefault="009A69A2" w:rsidP="00960EB3">
      <w:pPr>
        <w:numPr>
          <w:ilvl w:val="0"/>
          <w:numId w:val="9"/>
        </w:numPr>
        <w:spacing w:before="10" w:after="0" w:line="240" w:lineRule="auto"/>
        <w:ind w:left="0"/>
        <w:jc w:val="lowKashida"/>
        <w:rPr>
          <w:rFonts w:ascii="Simplified Arabic" w:hAnsi="Simplified Arabic" w:cs="Simplified Arabic"/>
          <w:sz w:val="32"/>
          <w:szCs w:val="32"/>
          <w:rtl/>
        </w:rPr>
      </w:pPr>
      <w:r w:rsidRPr="00892E02">
        <w:rPr>
          <w:rFonts w:ascii="Simplified Arabic" w:hAnsi="Simplified Arabic" w:cs="Simplified Arabic"/>
          <w:sz w:val="32"/>
          <w:szCs w:val="32"/>
          <w:rtl/>
        </w:rPr>
        <w:lastRenderedPageBreak/>
        <w:t>البرنامج التدريبي يجب أن يحدد بمدة زمنية محددة قد تكون من (6-10) أسابيع.</w:t>
      </w:r>
    </w:p>
    <w:p w:rsidR="009A69A2" w:rsidRPr="00892E02" w:rsidRDefault="009A69A2" w:rsidP="00960EB3">
      <w:pPr>
        <w:numPr>
          <w:ilvl w:val="0"/>
          <w:numId w:val="9"/>
        </w:numPr>
        <w:spacing w:before="10" w:after="0" w:line="240" w:lineRule="auto"/>
        <w:ind w:left="0"/>
        <w:jc w:val="lowKashida"/>
        <w:rPr>
          <w:rFonts w:ascii="Simplified Arabic" w:hAnsi="Simplified Arabic" w:cs="Simplified Arabic"/>
          <w:sz w:val="32"/>
          <w:szCs w:val="32"/>
        </w:rPr>
      </w:pPr>
      <w:r w:rsidRPr="00892E02">
        <w:rPr>
          <w:rFonts w:ascii="Simplified Arabic" w:hAnsi="Simplified Arabic" w:cs="Simplified Arabic"/>
          <w:sz w:val="32"/>
          <w:szCs w:val="32"/>
          <w:rtl/>
        </w:rPr>
        <w:t>إنجاز التمارين كلها يكون بالشد</w:t>
      </w:r>
      <w:r w:rsidRPr="00892E02">
        <w:rPr>
          <w:rFonts w:ascii="Simplified Arabic" w:hAnsi="Simplified Arabic" w:cs="Simplified Arabic" w:hint="cs"/>
          <w:sz w:val="32"/>
          <w:szCs w:val="32"/>
          <w:rtl/>
        </w:rPr>
        <w:t>د</w:t>
      </w:r>
      <w:r w:rsidRPr="00892E02">
        <w:rPr>
          <w:rFonts w:ascii="Simplified Arabic" w:hAnsi="Simplified Arabic" w:cs="Simplified Arabic"/>
          <w:sz w:val="32"/>
          <w:szCs w:val="32"/>
          <w:rtl/>
        </w:rPr>
        <w:t xml:space="preserve"> نفسها.</w:t>
      </w:r>
    </w:p>
    <w:p w:rsidR="009A69A2" w:rsidRDefault="009A69A2" w:rsidP="009A69A2">
      <w:pPr>
        <w:spacing w:before="10" w:after="0" w:line="240" w:lineRule="auto"/>
        <w:jc w:val="lowKashida"/>
        <w:rPr>
          <w:rFonts w:ascii="Simplified Arabic" w:hAnsi="Simplified Arabic" w:cs="Simplified Arabic"/>
          <w:color w:val="333333"/>
          <w:sz w:val="32"/>
          <w:szCs w:val="32"/>
          <w:rtl/>
        </w:rPr>
      </w:pPr>
    </w:p>
    <w:p w:rsidR="009A69A2" w:rsidRPr="00B05373" w:rsidRDefault="009A69A2" w:rsidP="00B05373">
      <w:pPr>
        <w:spacing w:before="10" w:line="240" w:lineRule="auto"/>
        <w:jc w:val="lowKashida"/>
        <w:rPr>
          <w:rFonts w:ascii="Simplified Arabic" w:hAnsi="Simplified Arabic" w:cs="Simplified Arabic"/>
          <w:color w:val="333333"/>
          <w:sz w:val="32"/>
          <w:szCs w:val="32"/>
          <w:rtl/>
        </w:rPr>
      </w:pPr>
      <w:r>
        <w:rPr>
          <w:rFonts w:ascii="Simplified Arabic" w:hAnsi="Simplified Arabic" w:cs="Simplified Arabic" w:hint="cs"/>
          <w:b/>
          <w:bCs/>
          <w:color w:val="333333"/>
          <w:sz w:val="32"/>
          <w:szCs w:val="32"/>
          <w:rtl/>
        </w:rPr>
        <w:t>2</w:t>
      </w:r>
      <w:r w:rsidRPr="00892E02">
        <w:rPr>
          <w:rFonts w:ascii="Simplified Arabic" w:hAnsi="Simplified Arabic" w:cs="Simplified Arabic" w:hint="cs"/>
          <w:b/>
          <w:bCs/>
          <w:sz w:val="32"/>
          <w:szCs w:val="32"/>
          <w:rtl/>
        </w:rPr>
        <w:t>-1-7 أهمية</w:t>
      </w:r>
      <w:r w:rsidRPr="00892E02">
        <w:rPr>
          <w:rFonts w:ascii="Simplified Arabic" w:hAnsi="Simplified Arabic" w:cs="Simplified Arabic"/>
          <w:b/>
          <w:bCs/>
          <w:sz w:val="32"/>
          <w:szCs w:val="32"/>
          <w:rtl/>
        </w:rPr>
        <w:t xml:space="preserve"> تحمل القدرة للاعبي كرة السلة على الكراسي المتحركة :</w:t>
      </w:r>
    </w:p>
    <w:p w:rsidR="00DA349B" w:rsidRDefault="009A69A2" w:rsidP="00DA349B">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rPr>
        <w:t xml:space="preserve">     </w:t>
      </w:r>
      <w:r w:rsidR="00B05373">
        <w:rPr>
          <w:rFonts w:ascii="Simplified Arabic" w:hAnsi="Simplified Arabic" w:cs="Simplified Arabic" w:hint="cs"/>
          <w:sz w:val="32"/>
          <w:szCs w:val="32"/>
          <w:rtl/>
        </w:rPr>
        <w:t>تعد تحمل القدرة من القدرات البدنية الهامة</w:t>
      </w:r>
      <w:r w:rsidRPr="00DC27CB">
        <w:rPr>
          <w:rFonts w:ascii="Simplified Arabic" w:hAnsi="Simplified Arabic" w:cs="Simplified Arabic"/>
          <w:sz w:val="32"/>
          <w:szCs w:val="32"/>
          <w:rtl/>
          <w:lang w:bidi="ar-IQ"/>
        </w:rPr>
        <w:t xml:space="preserve"> للاعبي كرة السلة بصورة عامة وفي كرة السلة على الكراسي المتحركة بشكل </w:t>
      </w:r>
      <w:r w:rsidRPr="00DC27CB">
        <w:rPr>
          <w:rFonts w:ascii="Simplified Arabic" w:hAnsi="Simplified Arabic" w:cs="Simplified Arabic"/>
          <w:color w:val="000000"/>
          <w:sz w:val="32"/>
          <w:szCs w:val="32"/>
          <w:rtl/>
          <w:lang w:bidi="ar-IQ"/>
        </w:rPr>
        <w:t>خاص</w:t>
      </w:r>
      <w:r w:rsidR="00AA56DF">
        <w:rPr>
          <w:rFonts w:ascii="Simplified Arabic" w:hAnsi="Simplified Arabic" w:cs="Simplified Arabic" w:hint="cs"/>
          <w:color w:val="000000"/>
          <w:sz w:val="32"/>
          <w:szCs w:val="32"/>
          <w:rtl/>
          <w:lang w:bidi="ar-IQ"/>
        </w:rPr>
        <w:t xml:space="preserve"> ،</w:t>
      </w:r>
      <w:r w:rsidRPr="00DC27CB">
        <w:rPr>
          <w:rFonts w:ascii="Simplified Arabic" w:hAnsi="Simplified Arabic" w:cs="Simplified Arabic"/>
          <w:color w:val="000000"/>
          <w:sz w:val="32"/>
          <w:szCs w:val="32"/>
          <w:rtl/>
          <w:lang w:bidi="ar-IQ"/>
        </w:rPr>
        <w:t xml:space="preserve"> وذلك بسبب وقوع الجهد المبذول في هذه الفعالية كله على الذراعين </w:t>
      </w:r>
      <w:r w:rsidR="00AA56DF">
        <w:rPr>
          <w:rFonts w:ascii="Simplified Arabic" w:hAnsi="Simplified Arabic" w:cs="Simplified Arabic" w:hint="cs"/>
          <w:color w:val="000000"/>
          <w:sz w:val="32"/>
          <w:szCs w:val="32"/>
          <w:rtl/>
          <w:lang w:bidi="ar-IQ"/>
        </w:rPr>
        <w:t xml:space="preserve">من </w:t>
      </w:r>
      <w:r w:rsidRPr="00DC27CB">
        <w:rPr>
          <w:rFonts w:ascii="Simplified Arabic" w:hAnsi="Simplified Arabic" w:cs="Simplified Arabic"/>
          <w:color w:val="000000"/>
          <w:sz w:val="32"/>
          <w:szCs w:val="32"/>
          <w:rtl/>
          <w:lang w:bidi="ar-IQ"/>
        </w:rPr>
        <w:t xml:space="preserve">حيث زيادة المقاومة نسبة للكرسي المتحرك الذي ينتقل به اللاعب </w:t>
      </w:r>
      <w:r w:rsidR="00AA56DF">
        <w:rPr>
          <w:rFonts w:ascii="Simplified Arabic" w:hAnsi="Simplified Arabic" w:cs="Simplified Arabic" w:hint="cs"/>
          <w:color w:val="000000"/>
          <w:sz w:val="32"/>
          <w:szCs w:val="32"/>
          <w:rtl/>
          <w:lang w:bidi="ar-IQ"/>
        </w:rPr>
        <w:t xml:space="preserve">، اذ </w:t>
      </w:r>
      <w:r w:rsidRPr="00DC27CB">
        <w:rPr>
          <w:rFonts w:ascii="Simplified Arabic" w:hAnsi="Simplified Arabic" w:cs="Simplified Arabic"/>
          <w:color w:val="000000"/>
          <w:sz w:val="32"/>
          <w:szCs w:val="32"/>
          <w:rtl/>
          <w:lang w:bidi="ar-IQ"/>
        </w:rPr>
        <w:t xml:space="preserve">يصبح الجهد مضاعفاً على الذراعين، فضلا عن </w:t>
      </w:r>
      <w:r w:rsidRPr="00DC27CB">
        <w:rPr>
          <w:rFonts w:ascii="Simplified Arabic" w:hAnsi="Simplified Arabic" w:cs="Simplified Arabic" w:hint="cs"/>
          <w:color w:val="000000"/>
          <w:sz w:val="32"/>
          <w:szCs w:val="32"/>
          <w:rtl/>
          <w:lang w:bidi="ar-IQ"/>
        </w:rPr>
        <w:t>أداء</w:t>
      </w:r>
      <w:r w:rsidRPr="00DC27CB">
        <w:rPr>
          <w:rFonts w:ascii="Simplified Arabic" w:hAnsi="Simplified Arabic" w:cs="Simplified Arabic"/>
          <w:color w:val="000000"/>
          <w:sz w:val="32"/>
          <w:szCs w:val="32"/>
          <w:rtl/>
          <w:lang w:bidi="ar-IQ"/>
        </w:rPr>
        <w:t xml:space="preserve"> المهارات الخاصة باللعبة </w:t>
      </w:r>
      <w:r w:rsidRPr="00DC27CB">
        <w:rPr>
          <w:rFonts w:ascii="Simplified Arabic" w:hAnsi="Simplified Arabic" w:cs="Simplified Arabic" w:hint="cs"/>
          <w:color w:val="000000"/>
          <w:sz w:val="32"/>
          <w:szCs w:val="32"/>
          <w:rtl/>
          <w:lang w:bidi="ar-IQ"/>
        </w:rPr>
        <w:t>بالإضافة</w:t>
      </w:r>
      <w:r w:rsidR="00B05373">
        <w:rPr>
          <w:rFonts w:ascii="Simplified Arabic" w:hAnsi="Simplified Arabic" w:cs="Simplified Arabic" w:hint="cs"/>
          <w:color w:val="000000"/>
          <w:sz w:val="32"/>
          <w:szCs w:val="32"/>
          <w:rtl/>
          <w:lang w:bidi="ar-IQ"/>
        </w:rPr>
        <w:t xml:space="preserve"> </w:t>
      </w:r>
      <w:r w:rsidRPr="00DC27CB">
        <w:rPr>
          <w:rFonts w:ascii="Simplified Arabic" w:hAnsi="Simplified Arabic" w:cs="Simplified Arabic" w:hint="cs"/>
          <w:color w:val="000000"/>
          <w:sz w:val="32"/>
          <w:szCs w:val="32"/>
          <w:rtl/>
          <w:lang w:bidi="ar-IQ"/>
        </w:rPr>
        <w:t>إلى</w:t>
      </w:r>
      <w:r w:rsidR="00B05373">
        <w:rPr>
          <w:rFonts w:ascii="Simplified Arabic" w:hAnsi="Simplified Arabic" w:cs="Simplified Arabic" w:hint="cs"/>
          <w:color w:val="000000"/>
          <w:sz w:val="32"/>
          <w:szCs w:val="32"/>
          <w:rtl/>
          <w:lang w:bidi="ar-IQ"/>
        </w:rPr>
        <w:t xml:space="preserve"> </w:t>
      </w:r>
      <w:r w:rsidRPr="00DC27CB">
        <w:rPr>
          <w:rFonts w:ascii="Simplified Arabic" w:hAnsi="Simplified Arabic" w:cs="Simplified Arabic" w:hint="cs"/>
          <w:color w:val="000000"/>
          <w:sz w:val="32"/>
          <w:szCs w:val="32"/>
          <w:rtl/>
          <w:lang w:bidi="ar-IQ"/>
        </w:rPr>
        <w:t>إن</w:t>
      </w:r>
      <w:r w:rsidRPr="00DC27CB">
        <w:rPr>
          <w:rFonts w:ascii="Simplified Arabic" w:hAnsi="Simplified Arabic" w:cs="Simplified Arabic"/>
          <w:sz w:val="32"/>
          <w:szCs w:val="32"/>
          <w:rtl/>
          <w:lang w:bidi="ar-IQ"/>
        </w:rPr>
        <w:t xml:space="preserve"> متغيرات هذه اللعبة كثيرة ومواقفها غير متوقعة وقابلة للتغيير المفاجئ، </w:t>
      </w:r>
      <w:r w:rsidR="00AA56DF">
        <w:rPr>
          <w:rFonts w:ascii="Simplified Arabic" w:hAnsi="Simplified Arabic" w:cs="Simplified Arabic" w:hint="cs"/>
          <w:sz w:val="32"/>
          <w:szCs w:val="32"/>
          <w:rtl/>
          <w:lang w:bidi="ar-IQ"/>
        </w:rPr>
        <w:t>وهذا</w:t>
      </w:r>
      <w:r w:rsidRPr="00DC27CB">
        <w:rPr>
          <w:rFonts w:ascii="Simplified Arabic" w:hAnsi="Simplified Arabic" w:cs="Simplified Arabic"/>
          <w:sz w:val="32"/>
          <w:szCs w:val="32"/>
          <w:rtl/>
          <w:lang w:bidi="ar-IQ"/>
        </w:rPr>
        <w:t xml:space="preserve"> يتطلب عملاً عضلياً متناغماً في حالتي الشد والارتخاء وفقا لظروف ومتطلبات الأداء الحركي</w:t>
      </w:r>
      <w:r w:rsidR="00AA56DF">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 xml:space="preserve"> فهنا تزداد متطلبات هذه القدرة في لعبة كرة السلة على الكراسي المتحركة بحيث يكون الأمر ضرورة ملحة للوصول إلى المستوى الرفيع في الأداء " فعند تدريب المهارة الرياضية يجب أن يكون تدريب الصفات البدنية</w:t>
      </w:r>
      <w:r w:rsidR="00B05373">
        <w:rPr>
          <w:rFonts w:ascii="Simplified Arabic" w:hAnsi="Simplified Arabic" w:cs="Simplified Arabic" w:hint="cs"/>
          <w:sz w:val="32"/>
          <w:szCs w:val="32"/>
          <w:rtl/>
          <w:lang w:bidi="ar-IQ"/>
        </w:rPr>
        <w:t xml:space="preserve"> </w:t>
      </w:r>
      <w:r w:rsidRPr="00DC27CB">
        <w:rPr>
          <w:rFonts w:ascii="Simplified Arabic" w:hAnsi="Simplified Arabic" w:cs="Simplified Arabic"/>
          <w:color w:val="000000"/>
          <w:sz w:val="32"/>
          <w:szCs w:val="32"/>
          <w:rtl/>
          <w:lang w:bidi="ar-IQ"/>
        </w:rPr>
        <w:t>بجانبه</w:t>
      </w:r>
      <w:r w:rsidRPr="00DC27CB">
        <w:rPr>
          <w:rFonts w:ascii="Simplified Arabic" w:hAnsi="Simplified Arabic" w:cs="Simplified Arabic"/>
          <w:sz w:val="32"/>
          <w:szCs w:val="32"/>
          <w:rtl/>
          <w:lang w:bidi="ar-IQ"/>
        </w:rPr>
        <w:t>ا لتحسينها"</w:t>
      </w:r>
      <w:r w:rsidRPr="00DC27CB">
        <w:rPr>
          <w:rFonts w:ascii="Simplified Arabic" w:hAnsi="Simplified Arabic" w:cs="Simplified Arabic"/>
          <w:b/>
          <w:bCs/>
          <w:sz w:val="32"/>
          <w:szCs w:val="32"/>
          <w:vertAlign w:val="superscript"/>
          <w:rtl/>
          <w:lang w:bidi="ar-IQ"/>
        </w:rPr>
        <w:t>(</w:t>
      </w:r>
      <w:r w:rsidRPr="00DC27CB">
        <w:rPr>
          <w:rStyle w:val="ab"/>
          <w:rFonts w:ascii="Simplified Arabic" w:hAnsi="Simplified Arabic" w:cs="Simplified Arabic"/>
          <w:b/>
          <w:bCs/>
          <w:sz w:val="32"/>
          <w:szCs w:val="32"/>
          <w:rtl/>
          <w:lang w:bidi="ar-IQ"/>
        </w:rPr>
        <w:footnoteReference w:id="20"/>
      </w:r>
      <w:r w:rsidRPr="00DC27CB">
        <w:rPr>
          <w:rFonts w:ascii="Simplified Arabic" w:hAnsi="Simplified Arabic" w:cs="Simplified Arabic"/>
          <w:b/>
          <w:bCs/>
          <w:sz w:val="32"/>
          <w:szCs w:val="32"/>
          <w:vertAlign w:val="superscript"/>
          <w:rtl/>
          <w:lang w:bidi="ar-IQ"/>
        </w:rPr>
        <w:t>)</w:t>
      </w:r>
      <w:r w:rsidRPr="00DC27CB">
        <w:rPr>
          <w:rFonts w:ascii="Simplified Arabic" w:hAnsi="Simplified Arabic" w:cs="Simplified Arabic"/>
          <w:sz w:val="32"/>
          <w:szCs w:val="32"/>
          <w:rtl/>
          <w:lang w:bidi="ar-IQ"/>
        </w:rPr>
        <w:t xml:space="preserve">. </w:t>
      </w:r>
    </w:p>
    <w:p w:rsidR="009A69A2" w:rsidRPr="00DA349B" w:rsidRDefault="00DA349B" w:rsidP="00DA349B">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9A69A2" w:rsidRPr="00DC27CB">
        <w:rPr>
          <w:rFonts w:ascii="Simplified Arabic" w:hAnsi="Simplified Arabic" w:cs="Simplified Arabic"/>
          <w:sz w:val="32"/>
          <w:szCs w:val="32"/>
          <w:rtl/>
          <w:lang w:bidi="ar-IQ"/>
        </w:rPr>
        <w:t>وعليه فأن تطور تحمل القدرة يمكن أن يعطي اللاعب تفوقاً ملموساً على الأداء</w:t>
      </w:r>
      <w:r>
        <w:rPr>
          <w:rFonts w:ascii="Simplified Arabic" w:hAnsi="Simplified Arabic" w:cs="Simplified Arabic" w:hint="cs"/>
          <w:sz w:val="32"/>
          <w:szCs w:val="32"/>
          <w:rtl/>
          <w:lang w:bidi="ar-IQ"/>
        </w:rPr>
        <w:t xml:space="preserve"> </w:t>
      </w:r>
      <w:r w:rsidR="009A69A2" w:rsidRPr="00DC27CB">
        <w:rPr>
          <w:rFonts w:ascii="Simplified Arabic" w:hAnsi="Simplified Arabic" w:cs="Simplified Arabic"/>
          <w:sz w:val="32"/>
          <w:szCs w:val="32"/>
          <w:rtl/>
          <w:lang w:bidi="ar-IQ"/>
        </w:rPr>
        <w:t>من على الكرسي المتحرك، كما أن هذه القدرة تميز اللاعب برفع حالته الوظيفية</w:t>
      </w:r>
      <w:r>
        <w:rPr>
          <w:rFonts w:ascii="Simplified Arabic" w:hAnsi="Simplified Arabic" w:cs="Simplified Arabic" w:hint="cs"/>
          <w:sz w:val="32"/>
          <w:szCs w:val="32"/>
          <w:rtl/>
          <w:lang w:bidi="ar-IQ"/>
        </w:rPr>
        <w:t xml:space="preserve"> </w:t>
      </w:r>
      <w:r w:rsidR="009A69A2" w:rsidRPr="00DC27CB">
        <w:rPr>
          <w:rFonts w:ascii="Simplified Arabic" w:hAnsi="Simplified Arabic" w:cs="Simplified Arabic"/>
          <w:sz w:val="32"/>
          <w:szCs w:val="32"/>
          <w:rtl/>
          <w:lang w:bidi="ar-IQ"/>
        </w:rPr>
        <w:t>"فمن أهم واجبات الإعداد البدني الخاص في كرة السلة هو تحسين القدرة الوظيفية</w:t>
      </w:r>
      <w:r>
        <w:rPr>
          <w:rFonts w:ascii="Simplified Arabic" w:hAnsi="Simplified Arabic" w:cs="Simplified Arabic" w:hint="cs"/>
          <w:sz w:val="32"/>
          <w:szCs w:val="32"/>
          <w:rtl/>
          <w:lang w:bidi="ar-IQ"/>
        </w:rPr>
        <w:t xml:space="preserve"> </w:t>
      </w:r>
      <w:r w:rsidR="009A69A2" w:rsidRPr="00DC27CB">
        <w:rPr>
          <w:rFonts w:ascii="Simplified Arabic" w:hAnsi="Simplified Arabic" w:cs="Simplified Arabic"/>
          <w:sz w:val="32"/>
          <w:szCs w:val="32"/>
          <w:rtl/>
          <w:lang w:bidi="ar-IQ"/>
        </w:rPr>
        <w:t xml:space="preserve">للاعب كذلك الكفاية الحركية لأداء المهارات حتى نهاية المباراة " </w:t>
      </w:r>
      <w:r w:rsidR="009A69A2" w:rsidRPr="00DC27CB">
        <w:rPr>
          <w:rFonts w:ascii="Simplified Arabic" w:hAnsi="Simplified Arabic" w:cs="Simplified Arabic"/>
          <w:b/>
          <w:bCs/>
          <w:sz w:val="32"/>
          <w:szCs w:val="32"/>
          <w:vertAlign w:val="superscript"/>
          <w:rtl/>
          <w:lang w:bidi="ar-IQ"/>
        </w:rPr>
        <w:t>(</w:t>
      </w:r>
      <w:r w:rsidR="009A69A2" w:rsidRPr="00DC27CB">
        <w:rPr>
          <w:rStyle w:val="ab"/>
          <w:rFonts w:ascii="Simplified Arabic" w:hAnsi="Simplified Arabic" w:cs="Simplified Arabic"/>
          <w:b/>
          <w:bCs/>
          <w:sz w:val="32"/>
          <w:szCs w:val="32"/>
          <w:rtl/>
          <w:lang w:bidi="ar-IQ"/>
        </w:rPr>
        <w:footnoteReference w:id="21"/>
      </w:r>
      <w:r w:rsidR="009A69A2" w:rsidRPr="00DC27CB">
        <w:rPr>
          <w:rFonts w:ascii="Simplified Arabic" w:hAnsi="Simplified Arabic" w:cs="Simplified Arabic"/>
          <w:b/>
          <w:bCs/>
          <w:sz w:val="32"/>
          <w:szCs w:val="32"/>
          <w:vertAlign w:val="superscript"/>
          <w:rtl/>
          <w:lang w:bidi="ar-IQ"/>
        </w:rPr>
        <w:t>)</w:t>
      </w:r>
      <w:r w:rsidR="009A69A2" w:rsidRPr="00DC27CB">
        <w:rPr>
          <w:rFonts w:ascii="Simplified Arabic" w:hAnsi="Simplified Arabic" w:cs="Simplified Arabic"/>
          <w:sz w:val="32"/>
          <w:szCs w:val="32"/>
          <w:rtl/>
          <w:lang w:bidi="ar-IQ"/>
        </w:rPr>
        <w:t>.</w:t>
      </w:r>
    </w:p>
    <w:p w:rsidR="009A69A2" w:rsidRPr="00A92EFD" w:rsidRDefault="009A69A2" w:rsidP="009A69A2">
      <w:pPr>
        <w:spacing w:after="120" w:line="240" w:lineRule="auto"/>
        <w:jc w:val="both"/>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إن الأداء المهاري للاعب كرة السلة على الكراسي المتحركة مرتبط دائما بالأداة التي يجري بها (الكرسي المتحرك)، إذ يوجد هناك مقاومة  يجب التغلب عليها مع وجود كرة أو بدونها،لذا فأن الحاجة الهامة لتحمل القدرة تبرز هنا بسبب وجود هذه المقاومة الدائمة ووجوب التغلب عليها,وهنا يلحظ بشكل عام ظهور التعب من خلال حركة </w:t>
      </w:r>
      <w:r w:rsidRPr="00DC27CB">
        <w:rPr>
          <w:rFonts w:ascii="Simplified Arabic" w:hAnsi="Simplified Arabic" w:cs="Simplified Arabic"/>
          <w:sz w:val="32"/>
          <w:szCs w:val="32"/>
          <w:rtl/>
          <w:lang w:bidi="ar-IQ"/>
        </w:rPr>
        <w:lastRenderedPageBreak/>
        <w:t xml:space="preserve">اللاعبين بشكل مستمر بين الدفاع والهجوم،إذ يولد جهداً مضاعفاً لاستمرارية اللعبة , </w:t>
      </w:r>
      <w:r>
        <w:rPr>
          <w:rFonts w:ascii="Simplified Arabic" w:hAnsi="Simplified Arabic" w:cs="Simplified Arabic" w:hint="cs"/>
          <w:sz w:val="32"/>
          <w:szCs w:val="32"/>
          <w:rtl/>
          <w:lang w:bidi="ar-IQ"/>
        </w:rPr>
        <w:t>و</w:t>
      </w:r>
      <w:r w:rsidRPr="00DC27CB">
        <w:rPr>
          <w:rFonts w:ascii="Simplified Arabic" w:hAnsi="Simplified Arabic" w:cs="Simplified Arabic"/>
          <w:sz w:val="32"/>
          <w:szCs w:val="32"/>
          <w:rtl/>
          <w:lang w:bidi="ar-IQ"/>
        </w:rPr>
        <w:t>أن الأداء المهاري يعتمد على بذل القوة المناسبة وبسرعة مختلفة حيث يتميز بها الأعداد الخططي في المنافسة</w:t>
      </w:r>
      <w:r w:rsidRPr="00DC27CB">
        <w:rPr>
          <w:rFonts w:ascii="Simplified Arabic" w:hAnsi="Simplified Arabic" w:cs="Simplified Arabic"/>
          <w:color w:val="000000"/>
          <w:sz w:val="32"/>
          <w:szCs w:val="32"/>
          <w:rtl/>
          <w:lang w:bidi="ar-IQ"/>
        </w:rPr>
        <w:t xml:space="preserve"> . </w:t>
      </w:r>
    </w:p>
    <w:p w:rsidR="00DA349B" w:rsidRDefault="009A69A2" w:rsidP="00AD3119">
      <w:pPr>
        <w:spacing w:before="10" w:line="240" w:lineRule="auto"/>
        <w:jc w:val="both"/>
        <w:rPr>
          <w:rFonts w:ascii="Simplified Arabic" w:hAnsi="Simplified Arabic" w:cs="Simplified Arabic"/>
          <w:color w:val="000000"/>
          <w:sz w:val="32"/>
          <w:szCs w:val="32"/>
          <w:rtl/>
          <w:lang w:bidi="ar-IQ"/>
        </w:rPr>
      </w:pPr>
      <w:r w:rsidRPr="00DC27CB">
        <w:rPr>
          <w:rFonts w:ascii="Simplified Arabic" w:hAnsi="Simplified Arabic" w:cs="Simplified Arabic"/>
          <w:color w:val="000000"/>
          <w:sz w:val="32"/>
          <w:szCs w:val="32"/>
          <w:rtl/>
          <w:lang w:bidi="ar-IQ"/>
        </w:rPr>
        <w:t>من هنا فأن الهدف المهم لتطوير تحمل القدرة للاعبي كرة السلة على الكراسي المتحركة هو تنمية وتطوير المجاميع العضلية الرئيسة التي يقع عليها الحمل الرئيس للمقاومة بشكل عام ومقاومة الكرسي بشكل خاص</w:t>
      </w:r>
      <w:r w:rsidR="000B2CBF">
        <w:rPr>
          <w:rFonts w:ascii="Simplified Arabic" w:hAnsi="Simplified Arabic" w:cs="Simplified Arabic" w:hint="cs"/>
          <w:color w:val="000000"/>
          <w:sz w:val="32"/>
          <w:szCs w:val="32"/>
          <w:rtl/>
          <w:lang w:bidi="ar-IQ"/>
        </w:rPr>
        <w:t xml:space="preserve"> ،</w:t>
      </w:r>
      <w:r w:rsidRPr="00DC27CB">
        <w:rPr>
          <w:rFonts w:ascii="Simplified Arabic" w:hAnsi="Simplified Arabic" w:cs="Simplified Arabic"/>
          <w:color w:val="000000"/>
          <w:sz w:val="32"/>
          <w:szCs w:val="32"/>
          <w:rtl/>
          <w:lang w:bidi="ar-IQ"/>
        </w:rPr>
        <w:t xml:space="preserve"> في إثناء المباريات بانقباضات عضلية تتميز بالسرعة والقوة ولعدد من المرات بحيث ينعكس على الأداء المهاري والمتمثل في دقة المناولة والطبطبة و</w:t>
      </w:r>
      <w:r>
        <w:rPr>
          <w:rFonts w:ascii="Simplified Arabic" w:hAnsi="Simplified Arabic" w:cs="Simplified Arabic" w:hint="cs"/>
          <w:color w:val="000000"/>
          <w:sz w:val="32"/>
          <w:szCs w:val="32"/>
          <w:rtl/>
          <w:lang w:bidi="ar-IQ"/>
        </w:rPr>
        <w:t>التصويب</w:t>
      </w:r>
      <w:r w:rsidRPr="00DC27CB">
        <w:rPr>
          <w:rFonts w:ascii="Simplified Arabic" w:hAnsi="Simplified Arabic" w:cs="Simplified Arabic"/>
          <w:color w:val="000000"/>
          <w:sz w:val="32"/>
          <w:szCs w:val="32"/>
          <w:rtl/>
          <w:lang w:bidi="ar-IQ"/>
        </w:rPr>
        <w:t xml:space="preserve"> بالإضافة إلى سرعة العودة إلى الدفاع أو الهجوم، هذا ما يجعل اللعبة تعتمد على القدرات البدنية التي يعتمد عليها الأداء المهاري والخططي الخاص باللعبة .</w:t>
      </w: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Default="00AD3119" w:rsidP="00AD3119">
      <w:pPr>
        <w:spacing w:before="10" w:line="240" w:lineRule="auto"/>
        <w:jc w:val="both"/>
        <w:rPr>
          <w:rFonts w:ascii="Simplified Arabic" w:hAnsi="Simplified Arabic" w:cs="Simplified Arabic"/>
          <w:color w:val="000000"/>
          <w:sz w:val="32"/>
          <w:szCs w:val="32"/>
          <w:rtl/>
          <w:lang w:bidi="ar-IQ"/>
        </w:rPr>
      </w:pPr>
    </w:p>
    <w:p w:rsidR="00AD3119" w:rsidRPr="00DC27CB" w:rsidRDefault="00AD3119" w:rsidP="00AD3119">
      <w:pPr>
        <w:spacing w:before="10" w:line="240" w:lineRule="auto"/>
        <w:jc w:val="both"/>
        <w:rPr>
          <w:rFonts w:ascii="Simplified Arabic" w:hAnsi="Simplified Arabic" w:cs="Simplified Arabic"/>
          <w:color w:val="000000"/>
          <w:sz w:val="32"/>
          <w:szCs w:val="32"/>
          <w:rtl/>
          <w:lang w:bidi="ar-IQ"/>
        </w:rPr>
      </w:pPr>
    </w:p>
    <w:p w:rsidR="009A69A2" w:rsidRPr="00DC27CB" w:rsidRDefault="009A69A2" w:rsidP="009A69A2">
      <w:pPr>
        <w:spacing w:before="10" w:line="240" w:lineRule="auto"/>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2-1-8 </w:t>
      </w:r>
      <w:r w:rsidRPr="00DC27CB">
        <w:rPr>
          <w:rFonts w:ascii="Simplified Arabic" w:hAnsi="Simplified Arabic" w:cs="Simplified Arabic"/>
          <w:b/>
          <w:bCs/>
          <w:sz w:val="32"/>
          <w:szCs w:val="32"/>
          <w:rtl/>
        </w:rPr>
        <w:t xml:space="preserve"> الإدراك الحس ــ حركي</w:t>
      </w:r>
      <w:r>
        <w:rPr>
          <w:rFonts w:ascii="Simplified Arabic" w:hAnsi="Simplified Arabic" w:cs="Simplified Arabic" w:hint="cs"/>
          <w:b/>
          <w:bCs/>
          <w:sz w:val="32"/>
          <w:szCs w:val="32"/>
          <w:rtl/>
        </w:rPr>
        <w:t>:</w:t>
      </w:r>
    </w:p>
    <w:p w:rsidR="00DA349B" w:rsidRDefault="009A69A2" w:rsidP="00DA349B">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يعد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الإدراك 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)واحدا من</w:t>
      </w:r>
      <w:r w:rsidRPr="00DC27CB">
        <w:rPr>
          <w:rFonts w:ascii="Simplified Arabic" w:hAnsi="Simplified Arabic" w:cs="Simplified Arabic"/>
          <w:sz w:val="32"/>
          <w:szCs w:val="32"/>
          <w:rtl/>
        </w:rPr>
        <w:t xml:space="preserve"> العمليات العقلية التي تؤدي دوراً مهماً في تكامل الأداء الحركي والشعور العضلي الصحيح عند الأداء لمختلف أجزاء الجسم وفقاً لخصوصية الأداء .</w:t>
      </w:r>
    </w:p>
    <w:p w:rsidR="009A69A2" w:rsidRPr="00DC27CB" w:rsidRDefault="009A69A2" w:rsidP="00DA349B">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ويمكن تعريف</w:t>
      </w:r>
      <w:r>
        <w:rPr>
          <w:rFonts w:ascii="Simplified Arabic" w:hAnsi="Simplified Arabic" w:cs="Simplified Arabic" w:hint="cs"/>
          <w:sz w:val="32"/>
          <w:szCs w:val="32"/>
          <w:rtl/>
        </w:rPr>
        <w:t>ه</w:t>
      </w:r>
      <w:r w:rsidRPr="00DC27CB">
        <w:rPr>
          <w:rFonts w:ascii="Simplified Arabic" w:hAnsi="Simplified Arabic" w:cs="Simplified Arabic"/>
          <w:sz w:val="32"/>
          <w:szCs w:val="32"/>
          <w:rtl/>
        </w:rPr>
        <w:t xml:space="preserve"> بأنه " عبارة عن إثارة الأعضاء الحسية الموجودة في العضلات والأعصاب والمفاصل ، فهي تزود العقل بالمعلومات بما يجب أن تفعله أجزاء الجسم عند القيام بتنفيذ أي مهارة "</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22"/>
      </w:r>
      <w:r w:rsidRPr="00DC27CB">
        <w:rPr>
          <w:rFonts w:ascii="Simplified Arabic" w:hAnsi="Simplified Arabic" w:cs="Simplified Arabic"/>
          <w:sz w:val="32"/>
          <w:szCs w:val="32"/>
          <w:vertAlign w:val="superscript"/>
          <w:rtl/>
        </w:rPr>
        <w:t>) .</w:t>
      </w:r>
    </w:p>
    <w:p w:rsidR="009A69A2" w:rsidRPr="00DC27CB" w:rsidRDefault="009A69A2"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كما</w:t>
      </w:r>
      <w:r w:rsidRPr="00DC27CB">
        <w:rPr>
          <w:rFonts w:ascii="Simplified Arabic" w:hAnsi="Simplified Arabic" w:cs="Simplified Arabic"/>
          <w:sz w:val="32"/>
          <w:szCs w:val="32"/>
          <w:rtl/>
        </w:rPr>
        <w:t xml:space="preserve">عرفه كل من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فورست وروبن  </w:t>
      </w:r>
      <w:r w:rsidRPr="00DC27CB">
        <w:rPr>
          <w:rFonts w:ascii="Simplified Arabic" w:hAnsi="Simplified Arabic" w:cs="Simplified Arabic"/>
          <w:sz w:val="32"/>
          <w:szCs w:val="32"/>
        </w:rPr>
        <w:t>forst &amp; roubeen</w:t>
      </w:r>
      <w:r w:rsidRPr="00DC27CB">
        <w:rPr>
          <w:rFonts w:ascii="Simplified Arabic" w:hAnsi="Simplified Arabic" w:cs="Simplified Arabic"/>
          <w:sz w:val="32"/>
          <w:szCs w:val="32"/>
          <w:rtl/>
        </w:rPr>
        <w:t xml:space="preserve"> ) بأنه " إدراك موقف الجسم وحركة أجزائه الناشئة من إحساس العضلات والأوتار والمفاصل "</w:t>
      </w:r>
      <w:r w:rsidRPr="003F5E6D">
        <w:rPr>
          <w:rFonts w:ascii="Simplified Arabic" w:hAnsi="Simplified Arabic" w:cs="Simplified Arabic"/>
          <w:sz w:val="32"/>
          <w:szCs w:val="32"/>
          <w:vertAlign w:val="superscript"/>
          <w:rtl/>
        </w:rPr>
        <w:t>(</w:t>
      </w:r>
      <w:r w:rsidRPr="003F5E6D">
        <w:rPr>
          <w:rFonts w:ascii="Simplified Arabic" w:hAnsi="Simplified Arabic" w:cs="Simplified Arabic"/>
          <w:sz w:val="32"/>
          <w:szCs w:val="32"/>
          <w:vertAlign w:val="superscript"/>
          <w:rtl/>
        </w:rPr>
        <w:footnoteReference w:id="23"/>
      </w:r>
      <w:r w:rsidRPr="003F5E6D">
        <w:rPr>
          <w:rFonts w:ascii="Simplified Arabic" w:hAnsi="Simplified Arabic" w:cs="Simplified Arabic"/>
          <w:sz w:val="32"/>
          <w:szCs w:val="32"/>
          <w:vertAlign w:val="superscript"/>
          <w:rtl/>
        </w:rPr>
        <w:t>)</w:t>
      </w:r>
      <w:r w:rsidRPr="00DC27CB">
        <w:rPr>
          <w:rFonts w:ascii="Simplified Arabic" w:hAnsi="Simplified Arabic" w:cs="Simplified Arabic"/>
          <w:sz w:val="32"/>
          <w:szCs w:val="32"/>
          <w:rtl/>
        </w:rPr>
        <w:t>.</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وترتبط لعبة كرة السلة على الكراسي المتحرك</w:t>
      </w:r>
      <w:r>
        <w:rPr>
          <w:rFonts w:ascii="Simplified Arabic" w:hAnsi="Simplified Arabic" w:cs="Simplified Arabic"/>
          <w:sz w:val="32"/>
          <w:szCs w:val="32"/>
          <w:rtl/>
        </w:rPr>
        <w:t>ة  بالعديد من المدركات الحسية (</w:t>
      </w:r>
      <w:r w:rsidRPr="00DC27CB">
        <w:rPr>
          <w:rFonts w:ascii="Simplified Arabic" w:hAnsi="Simplified Arabic" w:cs="Simplified Arabic"/>
          <w:sz w:val="32"/>
          <w:szCs w:val="32"/>
          <w:rtl/>
        </w:rPr>
        <w:t>الإدراك 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 ) التي يمكن تنميتها وتطويرها في التدريب ، ومن أهمها إدراك الإحساس بالمسافة ، والزمن ، وبال</w:t>
      </w:r>
      <w:r>
        <w:rPr>
          <w:rFonts w:ascii="Simplified Arabic" w:hAnsi="Simplified Arabic" w:cs="Simplified Arabic"/>
          <w:sz w:val="32"/>
          <w:szCs w:val="32"/>
          <w:rtl/>
        </w:rPr>
        <w:t xml:space="preserve">مكان ، وكذلك الإحساس بالكرة . </w:t>
      </w:r>
      <w:r w:rsidRPr="00DC27CB">
        <w:rPr>
          <w:rFonts w:ascii="Simplified Arabic" w:hAnsi="Simplified Arabic" w:cs="Simplified Arabic"/>
          <w:sz w:val="32"/>
          <w:szCs w:val="32"/>
          <w:rtl/>
        </w:rPr>
        <w:t xml:space="preserve">ويعد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الإدراك 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ذا أهمية في مجالات الحياة المختلفة نظراً لأهميته لجميع حركات التوافق ، وهذا يسمى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بالحس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الحركي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أو بالإثارة الاستقبالية الذاتية وهو يتبنى الإحساس الذي يعطينا القدرة على إدراك وضع الجسم وأعضائه في الفراغ ، لدرجة انه يمكننا من معرفة مسببات الحركة بدون استعمال حواسنا الخمس </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24"/>
      </w:r>
      <w:r w:rsidRPr="00DC27CB">
        <w:rPr>
          <w:rFonts w:ascii="Simplified Arabic" w:hAnsi="Simplified Arabic" w:cs="Simplified Arabic"/>
          <w:sz w:val="32"/>
          <w:szCs w:val="32"/>
          <w:vertAlign w:val="superscript"/>
          <w:rtl/>
        </w:rPr>
        <w:t>)</w:t>
      </w:r>
      <w:r w:rsidRPr="00DC27CB">
        <w:rPr>
          <w:rFonts w:ascii="Simplified Arabic" w:hAnsi="Simplified Arabic" w:cs="Simplified Arabic"/>
          <w:sz w:val="32"/>
          <w:szCs w:val="32"/>
          <w:rtl/>
        </w:rPr>
        <w:t xml:space="preserve">.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ومما لاشك فيه أن الأحاسيس تشكل الدور الأساسي لعملية الإدراك ، لذا فقد اقترن الإدراك بالأحاسيس التي هي بالأساس ظاهرة أولية بسيطة لعملية الإدراك ، أي إن </w:t>
      </w:r>
      <w:r w:rsidRPr="00DC27CB">
        <w:rPr>
          <w:rFonts w:ascii="Simplified Arabic" w:hAnsi="Simplified Arabic" w:cs="Simplified Arabic"/>
          <w:sz w:val="32"/>
          <w:szCs w:val="32"/>
          <w:rtl/>
        </w:rPr>
        <w:lastRenderedPageBreak/>
        <w:t xml:space="preserve">الإحساس يسبق الإدراك ، وان التفريق بين الإحساس والإدراك من الممكن أن يساعدنا على فهم هذه الاصطلاحات بصورة أفضل ، فالإحساس معناه تسلم المثير ، بينما الإدراك معناه تفسير المثير </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25"/>
      </w:r>
      <w:r w:rsidRPr="00DC27CB">
        <w:rPr>
          <w:rFonts w:ascii="Simplified Arabic" w:hAnsi="Simplified Arabic" w:cs="Simplified Arabic"/>
          <w:sz w:val="32"/>
          <w:szCs w:val="32"/>
          <w:vertAlign w:val="superscript"/>
          <w:rtl/>
        </w:rPr>
        <w:t>)</w:t>
      </w:r>
      <w:r w:rsidRPr="00DC27CB">
        <w:rPr>
          <w:rFonts w:ascii="Simplified Arabic" w:hAnsi="Simplified Arabic" w:cs="Simplified Arabic"/>
          <w:sz w:val="32"/>
          <w:szCs w:val="32"/>
          <w:rtl/>
        </w:rPr>
        <w:t xml:space="preserve">.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وإن عناصر الإدراك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أو مكوناته يقصد بها أشكال الوظائف التي تتعامل مع تفسير الفرد للمثير والتي تقود إلى الأداء الحركي الصحيح</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26"/>
      </w:r>
      <w:r w:rsidRPr="00DC27CB">
        <w:rPr>
          <w:rFonts w:ascii="Simplified Arabic" w:hAnsi="Simplified Arabic" w:cs="Simplified Arabic"/>
          <w:sz w:val="32"/>
          <w:szCs w:val="32"/>
          <w:vertAlign w:val="superscript"/>
          <w:rtl/>
        </w:rPr>
        <w:t>)</w:t>
      </w:r>
      <w:r w:rsidRPr="00DC27CB">
        <w:rPr>
          <w:rFonts w:ascii="Simplified Arabic" w:hAnsi="Simplified Arabic" w:cs="Simplified Arabic"/>
          <w:sz w:val="32"/>
          <w:szCs w:val="32"/>
          <w:rtl/>
        </w:rPr>
        <w:t xml:space="preserve"> .</w:t>
      </w:r>
    </w:p>
    <w:p w:rsidR="009A69A2" w:rsidRDefault="009A69A2" w:rsidP="009A69A2">
      <w:pPr>
        <w:spacing w:before="10" w:line="240" w:lineRule="auto"/>
        <w:ind w:firstLine="720"/>
        <w:jc w:val="lowKashida"/>
        <w:rPr>
          <w:rFonts w:ascii="Simplified Arabic" w:hAnsi="Simplified Arabic" w:cs="Simplified Arabic"/>
          <w:sz w:val="32"/>
          <w:szCs w:val="32"/>
          <w:rtl/>
        </w:rPr>
      </w:pPr>
      <w:r w:rsidRPr="00DC27CB">
        <w:rPr>
          <w:rFonts w:ascii="Simplified Arabic" w:hAnsi="Simplified Arabic" w:cs="Simplified Arabic"/>
          <w:sz w:val="32"/>
          <w:szCs w:val="32"/>
          <w:rtl/>
        </w:rPr>
        <w:t>وفي ضوء ما تقدم ي</w:t>
      </w:r>
      <w:r>
        <w:rPr>
          <w:rFonts w:ascii="Simplified Arabic" w:hAnsi="Simplified Arabic" w:cs="Simplified Arabic"/>
          <w:sz w:val="32"/>
          <w:szCs w:val="32"/>
          <w:rtl/>
        </w:rPr>
        <w:t xml:space="preserve">مكن للباحث تعريف الإدراك </w:t>
      </w:r>
      <w:r>
        <w:rPr>
          <w:rFonts w:ascii="Simplified Arabic" w:hAnsi="Simplified Arabic" w:cs="Simplified Arabic" w:hint="cs"/>
          <w:sz w:val="32"/>
          <w:szCs w:val="32"/>
          <w:rtl/>
        </w:rPr>
        <w:t>(</w:t>
      </w:r>
      <w:r>
        <w:rPr>
          <w:rFonts w:ascii="Simplified Arabic" w:hAnsi="Simplified Arabic" w:cs="Simplified Arabic"/>
          <w:sz w:val="32"/>
          <w:szCs w:val="32"/>
          <w:rtl/>
        </w:rPr>
        <w:t>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بأنه إدراك أداء حسي مرتبط بحركة العضلات والمفاصل ، أي في ضوء الإدراك الحسي تحدث الحركة</w:t>
      </w:r>
      <w:r>
        <w:rPr>
          <w:rFonts w:ascii="Simplified Arabic" w:hAnsi="Simplified Arabic" w:cs="Simplified Arabic" w:hint="cs"/>
          <w:sz w:val="32"/>
          <w:szCs w:val="32"/>
          <w:rtl/>
        </w:rPr>
        <w:t>.</w:t>
      </w:r>
    </w:p>
    <w:p w:rsidR="009A69A2" w:rsidRPr="00DC27CB" w:rsidRDefault="009A69A2" w:rsidP="009A69A2">
      <w:pPr>
        <w:spacing w:before="10" w:line="240" w:lineRule="auto"/>
        <w:ind w:firstLine="720"/>
        <w:jc w:val="lowKashida"/>
        <w:rPr>
          <w:rFonts w:ascii="Simplified Arabic" w:hAnsi="Simplified Arabic" w:cs="Simplified Arabic"/>
          <w:sz w:val="32"/>
          <w:szCs w:val="32"/>
          <w:lang w:bidi="ar-IQ"/>
        </w:rPr>
      </w:pPr>
      <w:r w:rsidRPr="00DC27CB">
        <w:rPr>
          <w:rFonts w:ascii="Simplified Arabic" w:hAnsi="Simplified Arabic" w:cs="Simplified Arabic"/>
          <w:sz w:val="32"/>
          <w:szCs w:val="32"/>
          <w:rtl/>
        </w:rPr>
        <w:tab/>
      </w:r>
    </w:p>
    <w:p w:rsidR="009A69A2" w:rsidRPr="00DC27CB" w:rsidRDefault="009A69A2" w:rsidP="000B2CBF">
      <w:pPr>
        <w:spacing w:before="10" w:line="240" w:lineRule="auto"/>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t>2-1-9</w:t>
      </w:r>
      <w:r w:rsidRPr="00DC27CB">
        <w:rPr>
          <w:rFonts w:ascii="Simplified Arabic" w:hAnsi="Simplified Arabic" w:cs="Simplified Arabic"/>
          <w:b/>
          <w:bCs/>
          <w:sz w:val="32"/>
          <w:szCs w:val="32"/>
          <w:rtl/>
        </w:rPr>
        <w:t xml:space="preserve">  كيف يحدث الإدراك الحس ــ حركي </w:t>
      </w:r>
      <w:r w:rsidR="000B2CBF">
        <w:rPr>
          <w:rFonts w:ascii="Simplified Arabic" w:hAnsi="Simplified Arabic" w:cs="Simplified Arabic" w:hint="cs"/>
          <w:b/>
          <w:bCs/>
          <w:sz w:val="32"/>
          <w:szCs w:val="32"/>
          <w:rtl/>
        </w:rPr>
        <w:t>؟</w:t>
      </w:r>
    </w:p>
    <w:p w:rsidR="009A69A2" w:rsidRDefault="00826DF7" w:rsidP="00054276">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pict>
          <v:shape id="Text Box 33" o:spid="_x0000_s1051" type="#_x0000_t202" style="position:absolute;left:0;text-align:left;margin-left:45pt;margin-top:239.6pt;width:1in;height:32.8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HdlugIAAMI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" filled="f" stroked="f">
            <v:textbox>
              <w:txbxContent>
                <w:p w:rsidR="00DF5B74" w:rsidRPr="00E435AD" w:rsidRDefault="00DF5B74" w:rsidP="009A69A2">
                  <w:pPr>
                    <w:rPr>
                      <w:szCs w:val="28"/>
                    </w:rPr>
                  </w:pPr>
                </w:p>
              </w:txbxContent>
            </v:textbox>
          </v:shape>
        </w:pict>
      </w:r>
      <w:r w:rsidR="009A69A2" w:rsidRPr="00DC27CB">
        <w:rPr>
          <w:rFonts w:ascii="Simplified Arabic" w:hAnsi="Simplified Arabic" w:cs="Simplified Arabic"/>
          <w:sz w:val="32"/>
          <w:szCs w:val="32"/>
          <w:rtl/>
        </w:rPr>
        <w:t xml:space="preserve">تتم عملية </w:t>
      </w:r>
      <w:r w:rsidR="009A69A2">
        <w:rPr>
          <w:rFonts w:ascii="Simplified Arabic" w:hAnsi="Simplified Arabic" w:cs="Simplified Arabic"/>
          <w:sz w:val="32"/>
          <w:szCs w:val="32"/>
          <w:rtl/>
        </w:rPr>
        <w:t xml:space="preserve">الإدراك </w:t>
      </w:r>
      <w:r w:rsidR="009A69A2">
        <w:rPr>
          <w:rFonts w:ascii="Simplified Arabic" w:hAnsi="Simplified Arabic" w:cs="Simplified Arabic" w:hint="cs"/>
          <w:sz w:val="32"/>
          <w:szCs w:val="32"/>
          <w:rtl/>
        </w:rPr>
        <w:t>(</w:t>
      </w:r>
      <w:r w:rsidR="009A69A2">
        <w:rPr>
          <w:rFonts w:ascii="Simplified Arabic" w:hAnsi="Simplified Arabic" w:cs="Simplified Arabic"/>
          <w:sz w:val="32"/>
          <w:szCs w:val="32"/>
          <w:rtl/>
        </w:rPr>
        <w:t>الحس</w:t>
      </w:r>
      <w:r w:rsidR="009A69A2">
        <w:rPr>
          <w:rFonts w:ascii="Simplified Arabic" w:hAnsi="Simplified Arabic" w:cs="Simplified Arabic" w:hint="cs"/>
          <w:sz w:val="32"/>
          <w:szCs w:val="32"/>
          <w:rtl/>
        </w:rPr>
        <w:t>-</w:t>
      </w:r>
      <w:r w:rsidR="009A69A2" w:rsidRPr="00DC27CB">
        <w:rPr>
          <w:rFonts w:ascii="Simplified Arabic" w:hAnsi="Simplified Arabic" w:cs="Simplified Arabic"/>
          <w:sz w:val="32"/>
          <w:szCs w:val="32"/>
          <w:rtl/>
        </w:rPr>
        <w:t>حركي</w:t>
      </w:r>
      <w:r w:rsidR="009A69A2">
        <w:rPr>
          <w:rFonts w:ascii="Simplified Arabic" w:hAnsi="Simplified Arabic" w:cs="Simplified Arabic" w:hint="cs"/>
          <w:sz w:val="32"/>
          <w:szCs w:val="32"/>
          <w:rtl/>
        </w:rPr>
        <w:t>)</w:t>
      </w:r>
      <w:r w:rsidR="009A69A2" w:rsidRPr="00DC27CB">
        <w:rPr>
          <w:rFonts w:ascii="Simplified Arabic" w:hAnsi="Simplified Arabic" w:cs="Simplified Arabic"/>
          <w:sz w:val="32"/>
          <w:szCs w:val="32"/>
          <w:rtl/>
        </w:rPr>
        <w:t xml:space="preserve"> من خلال تتابع مراحل متعددة تبدأ عندما يكون هناك مثير مناسب لنوع الحاسة وبشدة كافية يؤثر فيها مولداً سيالات عصبية يتم نقلها عن طريق الألياف العصبية الحسية الخاصة بتلك الحاسة إلى مناطق في المخ خاصة بتلك الحاسة </w:t>
      </w:r>
      <w:r w:rsidR="009A69A2">
        <w:rPr>
          <w:rFonts w:ascii="Simplified Arabic" w:hAnsi="Simplified Arabic" w:cs="Simplified Arabic" w:hint="cs"/>
          <w:sz w:val="32"/>
          <w:szCs w:val="32"/>
          <w:rtl/>
        </w:rPr>
        <w:t>.</w:t>
      </w:r>
      <w:r w:rsidR="009A69A2" w:rsidRPr="00DC27CB">
        <w:rPr>
          <w:rFonts w:ascii="Simplified Arabic" w:hAnsi="Simplified Arabic" w:cs="Simplified Arabic"/>
          <w:sz w:val="32"/>
          <w:szCs w:val="32"/>
          <w:rtl/>
        </w:rPr>
        <w:t xml:space="preserve"> مما يؤدي إلى تزويد الدماغ بمعلومات حسية ذاتية يتم تفسيرها عن طريق عملية الإدراك على أساس خبرات الفرد السابقة المخزونة في الذاكرة ، والذي يولد إدراكاً حسياً اتجاه المثير وفي ضوئه يتم اتخـاذ القرار بشكل يتناسب والموقف الحركي </w:t>
      </w:r>
      <w:r w:rsidR="009A69A2">
        <w:rPr>
          <w:rFonts w:ascii="Simplified Arabic" w:hAnsi="Simplified Arabic" w:cs="Simplified Arabic" w:hint="cs"/>
          <w:sz w:val="32"/>
          <w:szCs w:val="32"/>
          <w:rtl/>
        </w:rPr>
        <w:t>.</w:t>
      </w:r>
      <w:r w:rsidR="009A69A2" w:rsidRPr="00DC27CB">
        <w:rPr>
          <w:rFonts w:ascii="Simplified Arabic" w:hAnsi="Simplified Arabic" w:cs="Simplified Arabic"/>
          <w:sz w:val="32"/>
          <w:szCs w:val="32"/>
          <w:rtl/>
        </w:rPr>
        <w:t xml:space="preserve"> و</w:t>
      </w:r>
      <w:r w:rsidR="009A69A2">
        <w:rPr>
          <w:rFonts w:ascii="Simplified Arabic" w:hAnsi="Simplified Arabic" w:cs="Simplified Arabic" w:hint="cs"/>
          <w:sz w:val="32"/>
          <w:szCs w:val="32"/>
          <w:rtl/>
        </w:rPr>
        <w:t xml:space="preserve">هكذا </w:t>
      </w:r>
      <w:r w:rsidR="009A69A2" w:rsidRPr="00DC27CB">
        <w:rPr>
          <w:rFonts w:ascii="Simplified Arabic" w:hAnsi="Simplified Arabic" w:cs="Simplified Arabic"/>
          <w:sz w:val="32"/>
          <w:szCs w:val="32"/>
          <w:rtl/>
        </w:rPr>
        <w:t xml:space="preserve">يتم تنفيذ القرار من خلال إشارات عصبية حركية من الجهاز العصبي المركزي يتم نقلها عن طريق الألياف العصبية الحركية إلى المجاميع العضلية المسؤولة عن الحركة ، مؤدياً إلى ظهور الاستجابة الحركية لذلك المثير. </w:t>
      </w:r>
      <w:r w:rsidR="00DA349B">
        <w:rPr>
          <w:rFonts w:ascii="Simplified Arabic" w:hAnsi="Simplified Arabic" w:cs="Simplified Arabic" w:hint="cs"/>
          <w:sz w:val="32"/>
          <w:szCs w:val="32"/>
          <w:rtl/>
        </w:rPr>
        <w:t>و</w:t>
      </w:r>
      <w:r w:rsidR="00054276">
        <w:rPr>
          <w:rFonts w:ascii="Simplified Arabic" w:hAnsi="Simplified Arabic" w:cs="Simplified Arabic" w:hint="cs"/>
          <w:sz w:val="32"/>
          <w:szCs w:val="32"/>
          <w:rtl/>
        </w:rPr>
        <w:t>المخطط</w:t>
      </w:r>
      <w:r w:rsidR="009A69A2" w:rsidRPr="00DC27CB">
        <w:rPr>
          <w:rFonts w:ascii="Simplified Arabic" w:hAnsi="Simplified Arabic" w:cs="Simplified Arabic"/>
          <w:sz w:val="32"/>
          <w:szCs w:val="32"/>
          <w:rtl/>
        </w:rPr>
        <w:t xml:space="preserve"> (</w:t>
      </w:r>
      <w:r w:rsidR="009A69A2">
        <w:rPr>
          <w:rFonts w:ascii="Simplified Arabic" w:hAnsi="Simplified Arabic" w:cs="Simplified Arabic" w:hint="cs"/>
          <w:sz w:val="32"/>
          <w:szCs w:val="32"/>
          <w:rtl/>
        </w:rPr>
        <w:t>4</w:t>
      </w:r>
      <w:r w:rsidR="009A69A2" w:rsidRPr="00DC27CB">
        <w:rPr>
          <w:rFonts w:ascii="Simplified Arabic" w:hAnsi="Simplified Arabic" w:cs="Simplified Arabic"/>
          <w:sz w:val="32"/>
          <w:szCs w:val="32"/>
          <w:rtl/>
        </w:rPr>
        <w:t>) يوضح آلية حدوثه .</w:t>
      </w:r>
      <w:r w:rsidR="000B2CBF" w:rsidRPr="00DC27CB">
        <w:rPr>
          <w:rFonts w:ascii="Simplified Arabic" w:hAnsi="Simplified Arabic" w:cs="Simplified Arabic"/>
          <w:b/>
          <w:bCs/>
          <w:sz w:val="32"/>
          <w:szCs w:val="32"/>
          <w:vertAlign w:val="superscript"/>
          <w:rtl/>
        </w:rPr>
        <w:t>(</w:t>
      </w:r>
      <w:r w:rsidR="000B2CBF" w:rsidRPr="00DC27CB">
        <w:rPr>
          <w:rStyle w:val="ab"/>
          <w:rFonts w:ascii="Simplified Arabic" w:hAnsi="Simplified Arabic" w:cs="Simplified Arabic"/>
          <w:b/>
          <w:bCs/>
          <w:sz w:val="32"/>
          <w:szCs w:val="32"/>
          <w:rtl/>
        </w:rPr>
        <w:footnoteReference w:id="27"/>
      </w:r>
      <w:r w:rsidR="000B2CBF" w:rsidRPr="00DC27CB">
        <w:rPr>
          <w:rFonts w:ascii="Simplified Arabic" w:hAnsi="Simplified Arabic" w:cs="Simplified Arabic"/>
          <w:b/>
          <w:bCs/>
          <w:sz w:val="32"/>
          <w:szCs w:val="32"/>
          <w:vertAlign w:val="superscript"/>
          <w:rtl/>
        </w:rPr>
        <w:t>)</w:t>
      </w:r>
    </w:p>
    <w:p w:rsidR="00DA349B" w:rsidRDefault="00DA349B" w:rsidP="00DA349B">
      <w:pPr>
        <w:spacing w:before="10" w:line="240" w:lineRule="auto"/>
        <w:jc w:val="lowKashida"/>
        <w:rPr>
          <w:rFonts w:ascii="Simplified Arabic" w:hAnsi="Simplified Arabic" w:cs="Simplified Arabic"/>
          <w:sz w:val="32"/>
          <w:szCs w:val="32"/>
          <w:rtl/>
        </w:rPr>
      </w:pPr>
    </w:p>
    <w:p w:rsidR="009A69A2" w:rsidRPr="00DC27CB" w:rsidRDefault="00826DF7"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lastRenderedPageBreak/>
        <w:pict>
          <v:shape id="Text Box 32" o:spid="_x0000_s1052" type="#_x0000_t202" style="position:absolute;left:0;text-align:left;margin-left:162pt;margin-top:9.25pt;width:104.4pt;height:32.8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XFfuwIAAMM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" filled="f" stroked="f">
            <v:textbox>
              <w:txbxContent>
                <w:p w:rsidR="00DF5B74" w:rsidRPr="00E435AD" w:rsidRDefault="00DF5B74" w:rsidP="009A69A2">
                  <w:pPr>
                    <w:rPr>
                      <w:szCs w:val="28"/>
                    </w:rPr>
                  </w:pPr>
                  <w:r>
                    <w:rPr>
                      <w:rFonts w:hint="eastAsia"/>
                      <w:szCs w:val="28"/>
                      <w:rtl/>
                    </w:rPr>
                    <w:t>الإدراك</w:t>
                  </w:r>
                  <w:r>
                    <w:rPr>
                      <w:rFonts w:hint="cs"/>
                      <w:szCs w:val="28"/>
                      <w:rtl/>
                    </w:rPr>
                    <w:t xml:space="preserve"> </w:t>
                  </w:r>
                  <w:r>
                    <w:rPr>
                      <w:rFonts w:hint="eastAsia"/>
                      <w:szCs w:val="28"/>
                      <w:rtl/>
                    </w:rPr>
                    <w:t>الحسي</w:t>
                  </w:r>
                </w:p>
              </w:txbxContent>
            </v:textbox>
          </v:shape>
        </w:pict>
      </w:r>
      <w:r>
        <w:rPr>
          <w:rFonts w:ascii="Simplified Arabic" w:hAnsi="Simplified Arabic" w:cs="Simplified Arabic"/>
          <w:noProof/>
          <w:sz w:val="32"/>
          <w:szCs w:val="32"/>
          <w:rtl/>
        </w:rPr>
        <w:pict>
          <v:shape id="Text Box 31" o:spid="_x0000_s1053" type="#_x0000_t202" style="position:absolute;left:0;text-align:left;margin-left:261pt;margin-top:18.25pt;width:90pt;height:54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" filled="f" stroked="f">
            <v:textbox>
              <w:txbxContent>
                <w:p w:rsidR="00DF5B74" w:rsidRPr="00F82F6C" w:rsidRDefault="00DF5B74" w:rsidP="009A69A2">
                  <w:pPr>
                    <w:jc w:val="center"/>
                    <w:rPr>
                      <w:sz w:val="28"/>
                      <w:szCs w:val="28"/>
                    </w:rPr>
                  </w:pPr>
                  <w:r w:rsidRPr="00F82F6C">
                    <w:rPr>
                      <w:rFonts w:hint="eastAsia"/>
                      <w:sz w:val="28"/>
                      <w:szCs w:val="28"/>
                      <w:rtl/>
                    </w:rPr>
                    <w:t>مثيرمناسب</w:t>
                  </w:r>
                  <w:r>
                    <w:rPr>
                      <w:rFonts w:hint="cs"/>
                      <w:sz w:val="28"/>
                      <w:szCs w:val="28"/>
                      <w:rtl/>
                    </w:rPr>
                    <w:t xml:space="preserve"> </w:t>
                  </w:r>
                  <w:r w:rsidRPr="00F82F6C">
                    <w:rPr>
                      <w:rFonts w:hint="eastAsia"/>
                      <w:sz w:val="28"/>
                      <w:szCs w:val="28"/>
                      <w:rtl/>
                    </w:rPr>
                    <w:t>للأداء</w:t>
                  </w:r>
                </w:p>
              </w:txbxContent>
            </v:textbox>
          </v:shape>
        </w:pict>
      </w:r>
      <w:r>
        <w:rPr>
          <w:rFonts w:ascii="Simplified Arabic" w:hAnsi="Simplified Arabic" w:cs="Simplified Arabic"/>
          <w:noProof/>
          <w:sz w:val="32"/>
          <w:szCs w:val="32"/>
          <w:rtl/>
        </w:rPr>
        <w:pict>
          <v:shape id="Text Box 30" o:spid="_x0000_s1054" type="#_x0000_t202" style="position:absolute;left:0;text-align:left;margin-left:184.5pt;margin-top:10.45pt;width:153pt;height:1in;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XcO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" filled="f" stroked="f">
            <v:textbox>
              <w:txbxContent>
                <w:p w:rsidR="00DF5B74" w:rsidRPr="00BE7B9F" w:rsidRDefault="00DF5B74" w:rsidP="009A69A2">
                  <w:pPr>
                    <w:rPr>
                      <w:szCs w:val="28"/>
                    </w:rPr>
                  </w:pPr>
                </w:p>
              </w:txbxContent>
            </v:textbox>
          </v:shape>
        </w:pict>
      </w:r>
    </w:p>
    <w:p w:rsidR="009A69A2" w:rsidRPr="00DC27CB" w:rsidRDefault="00826DF7"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pict>
          <v:group id="Group 19" o:spid="_x0000_s1109" style="position:absolute;left:0;text-align:left;margin-left:9pt;margin-top:10.5pt;width:2in;height:73.85pt;z-index:251639808" coordorigin="1440,3780" coordsize="3060,1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">
            <v:line id="Line 70" o:spid="_x0000_s1119" style="position:absolute;visibility:visible" from="3780,4103" to="4500,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cAAAADbAAAADwAAAGRycy9kb3ducmV2LnhtbERPy4rCMBTdD/gP4QqzG1NdjGM1ilgE&#10;FzOCD1xfm2tTbG5KE2vm7ycLYZaH816som1ET52vHSsYjzIQxKXTNVcKzqftxxcIH5A1No5JwS95&#10;WC0HbwvMtXvygfpjqEQKYZ+jAhNCm0vpS0MW/ci1xIm7uc5iSLCrpO7wmcJtIydZ9ikt1pwaDLa0&#10;MVTejw+rYGqKg5zK4vu0L/p6PIs/8XKdKfU+jOs5iEAx/Itf7p1WMEnr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VwoHAAAAA2wAAAA8AAAAAAAAAAAAAAAAA&#10;oQIAAGRycy9kb3ducmV2LnhtbFBLBQYAAAAABAAEAPkAAACOAwAAAAA=&#10;">
              <v:stroke endarrow="block"/>
            </v:line>
            <v:line id="Line 71" o:spid="_x0000_s1118" style="position:absolute;visibility:visible" from="3780,4343" to="4500,4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lnGsQAAADbAAAADwAAAGRycy9kb3ducmV2LnhtbESPQWsCMRSE7wX/Q3iCt5pdD1pXo4hL&#10;wYMtqKXn5+a5Wdy8LJt0Tf99Uyj0OMzMN8x6G20rBup941hBPs1AEFdON1wr+Li8Pr+A8AFZY+uY&#10;FHyTh+1m9LTGQrsHn2g4h1okCPsCFZgQukJKXxmy6KeuI07ezfUWQ5J9LXWPjwS3rZxl2VxabDgt&#10;GOxob6i6n7+sgoUpT3Ihy+PlvRyafBnf4ud1qdRkHHcrEIFi+A//tQ9awS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mWcaxAAAANsAAAAPAAAAAAAAAAAA&#10;AAAAAKECAABkcnMvZG93bnJldi54bWxQSwUGAAAAAAQABAD5AAAAkgMAAAAA&#10;">
              <v:stroke endarrow="block"/>
            </v:line>
            <v:line id="Line 72" o:spid="_x0000_s1117" style="position:absolute;visibility:visible" from="3780,4860" to="4500,4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group id="Group 73" o:spid="_x0000_s1111" style="position:absolute;left:1440;top:3780;width:720;height:1477" coordorigin="1440,3780" coordsize="720,1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Line 74" o:spid="_x0000_s1116" style="position:absolute;visibility:visible" from="1440,5220" to="2160,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gsQAAADbAAAADwAAAGRycy9kb3ducmV2LnhtbESPT2sCMRTE74V+h/AK3mpWk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7sSCxAAAANsAAAAPAAAAAAAAAAAA&#10;AAAAAKECAABkcnMvZG93bnJldi54bWxQSwUGAAAAAAQABAD5AAAAkgMAAAAA&#10;">
                <v:stroke endarrow="block"/>
              </v:line>
              <v:line id="Line 75" o:spid="_x0000_s1115" style="position:absolute;visibility:visible" from="1440,4860" to="2160,4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hGcQAAADbAAAADwAAAGRycy9kb3ducmV2LnhtbESPT2sCMRTE74V+h/AK3mpWw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mEZxAAAANsAAAAPAAAAAAAAAAAA&#10;AAAAAKECAABkcnMvZG93bnJldi54bWxQSwUGAAAAAAQABAD5AAAAkgMAAAAA&#10;">
                <v:stroke endarrow="block"/>
              </v:line>
              <v:line id="Line 76" o:spid="_x0000_s1114" style="position:absolute;visibility:visible" from="1440,4500" to="2160,4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D/bsQAAADbAAAADwAAAGRycy9kb3ducmV2LnhtbESPT2sCMRTE74LfITyhN83qQetqFHER&#10;eqgF/9Dz6+a5Wdy8LJt0Tb99IxR6HGbmN8x6G20jeup87VjBdJKBIC6drrlScL0cxq8gfEDW2Dgm&#10;BT/kYbsZDtaYa/fgE/XnUIkEYZ+jAhNCm0vpS0MW/cS1xMm7uc5iSLKrpO7wkeC2kbMsm0uLNacF&#10;gy3tDZX387dVsDDFSS5k8X75KPp6uozH+Pm1VOplFHcrEIFi+A//td+0gtkc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cP9uxAAAANsAAAAPAAAAAAAAAAAA&#10;AAAAAKECAABkcnMvZG93bnJldi54bWxQSwUGAAAAAAQABAD5AAAAkgMAAAAA&#10;">
                <v:stroke endarrow="block"/>
              </v:line>
              <v:line id="Line 77" o:spid="_x0000_s1113" style="position:absolute;visibility:visible" from="1440,4103" to="2160,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xa9cQAAADbAAAADwAAAGRycy9kb3ducmV2LnhtbESPQWsCMRSE7wX/Q3iCt5rVg1u3RhGX&#10;ggctqKXn183rZunmZdmka/z3Rij0OMzMN8xqE20rBup941jBbJqBIK6cbrhW8HF5e34B4QOyxtYx&#10;KbiRh8169LTCQrsrn2g4h1okCPsCFZgQukJKXxmy6KeuI07et+sthiT7WuoerwluWznPsoW02HBa&#10;MNjRzlD1c/61CnJTnmQuy8PlvRya2TIe4+fXUqnJOG5fQQSK4T/8195rBfMcHl/SD5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PFr1xAAAANsAAAAPAAAAAAAAAAAA&#10;AAAAAKECAABkcnMvZG93bnJldi54bWxQSwUGAAAAAAQABAD5AAAAkgMAAAAA&#10;">
                <v:stroke endarrow="block"/>
              </v:line>
              <v:line id="Line 78" o:spid="_x0000_s1112" style="position:absolute;visibility:visible" from="1440,3780" to="2160,3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group>
            <v:line id="Line 79" o:spid="_x0000_s1110" style="position:absolute;visibility:visible" from="3780,4643" to="4500,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9rHMQAAADbAAAADwAAAGRycy9kb3ducmV2LnhtbESPQWsCMRSE7wX/Q3iCt5rVg3ZXo4hL&#10;wYMtqKXn5+a5Wdy8LJt0Tf99Uyj0OMzMN8x6G20rBup941jBbJqBIK6cbrhW8HF5fX4B4QOyxtYx&#10;KfgmD9vN6GmNhXYPPtFwDrVIEPYFKjAhdIWUvjJk0U9dR5y8m+sthiT7WuoeHwluWznPsoW02HBa&#10;MNjR3lB1P39ZBUtTnuRSlsfLezk0szy+xc9rrtRkHHcrEIFi+A//tQ9awT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72scxAAAANsAAAAPAAAAAAAAAAAA&#10;AAAAAKECAABkcnMvZG93bnJldi54bWxQSwUGAAAAAAQABAD5AAAAkgMAAAAA&#10;">
              <v:stroke endarrow="block"/>
            </v:line>
          </v:group>
        </w:pict>
      </w:r>
      <w:r>
        <w:rPr>
          <w:rFonts w:ascii="Simplified Arabic" w:hAnsi="Simplified Arabic" w:cs="Simplified Arabic"/>
          <w:noProof/>
          <w:sz w:val="32"/>
          <w:szCs w:val="32"/>
          <w:rtl/>
        </w:rPr>
        <w:pict>
          <v:shape id="Text Box 18" o:spid="_x0000_s1055" type="#_x0000_t202" style="position:absolute;left:0;text-align:left;margin-left:-27pt;margin-top:5.55pt;width:63pt;height:99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" filled="f" stroked="f">
            <v:textbox style="layout-flow:vertical;mso-layout-flow-alt:bottom-to-top">
              <w:txbxContent>
                <w:p w:rsidR="00DF5B74" w:rsidRPr="00E435AD" w:rsidRDefault="00DF5B74" w:rsidP="009A69A2">
                  <w:pPr>
                    <w:rPr>
                      <w:szCs w:val="28"/>
                    </w:rPr>
                  </w:pPr>
                  <w:r>
                    <w:rPr>
                      <w:rFonts w:hint="eastAsia"/>
                      <w:szCs w:val="28"/>
                      <w:rtl/>
                    </w:rPr>
                    <w:t>دخول</w:t>
                  </w:r>
                  <w:r>
                    <w:rPr>
                      <w:rFonts w:hint="cs"/>
                      <w:szCs w:val="28"/>
                      <w:rtl/>
                    </w:rPr>
                    <w:t xml:space="preserve"> </w:t>
                  </w:r>
                  <w:r>
                    <w:rPr>
                      <w:rFonts w:hint="eastAsia"/>
                      <w:szCs w:val="28"/>
                      <w:rtl/>
                    </w:rPr>
                    <w:t>المثيرات</w:t>
                  </w:r>
                </w:p>
              </w:txbxContent>
            </v:textbox>
          </v:shape>
        </w:pict>
      </w:r>
      <w:r>
        <w:rPr>
          <w:rFonts w:ascii="Simplified Arabic" w:hAnsi="Simplified Arabic" w:cs="Simplified Arabic"/>
          <w:noProof/>
          <w:sz w:val="32"/>
          <w:szCs w:val="32"/>
          <w:rtl/>
        </w:rPr>
        <w:pict>
          <v:rect id="Rectangle 17" o:spid="_x0000_s1056" style="position:absolute;left:0;text-align:left;margin-left:54pt;margin-top:-.35pt;width:54.1pt;height:90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" fillcolor="silver">
            <v:textbox>
              <w:txbxContent>
                <w:p w:rsidR="00DF5B74" w:rsidRDefault="00DF5B74" w:rsidP="009A69A2">
                  <w:pPr>
                    <w:jc w:val="center"/>
                    <w:rPr>
                      <w:sz w:val="26"/>
                      <w:szCs w:val="26"/>
                      <w:rtl/>
                    </w:rPr>
                  </w:pPr>
                  <w:r>
                    <w:rPr>
                      <w:rFonts w:hint="eastAsia"/>
                      <w:sz w:val="26"/>
                      <w:szCs w:val="26"/>
                      <w:rtl/>
                    </w:rPr>
                    <w:t>الحواس</w:t>
                  </w:r>
                </w:p>
                <w:p w:rsidR="00DF5B74" w:rsidRDefault="00DF5B74" w:rsidP="009A69A2">
                  <w:pPr>
                    <w:jc w:val="center"/>
                    <w:rPr>
                      <w:sz w:val="26"/>
                      <w:szCs w:val="26"/>
                      <w:rtl/>
                    </w:rPr>
                  </w:pPr>
                  <w:r>
                    <w:rPr>
                      <w:sz w:val="26"/>
                      <w:szCs w:val="26"/>
                      <w:rtl/>
                    </w:rPr>
                    <w:t xml:space="preserve">( </w:t>
                  </w:r>
                  <w:r>
                    <w:rPr>
                      <w:rFonts w:hint="eastAsia"/>
                      <w:sz w:val="26"/>
                      <w:szCs w:val="26"/>
                      <w:rtl/>
                    </w:rPr>
                    <w:t>بصرية</w:t>
                  </w:r>
                </w:p>
                <w:p w:rsidR="00DF5B74" w:rsidRDefault="00DF5B74" w:rsidP="009A69A2">
                  <w:pPr>
                    <w:jc w:val="center"/>
                    <w:rPr>
                      <w:sz w:val="26"/>
                      <w:szCs w:val="26"/>
                      <w:rtl/>
                    </w:rPr>
                  </w:pPr>
                  <w:r>
                    <w:rPr>
                      <w:rFonts w:hint="eastAsia"/>
                      <w:sz w:val="26"/>
                      <w:szCs w:val="26"/>
                      <w:rtl/>
                    </w:rPr>
                    <w:t>سمعية</w:t>
                  </w:r>
                </w:p>
                <w:p w:rsidR="00DF5B74" w:rsidRPr="0071526F" w:rsidRDefault="00DF5B74" w:rsidP="009A69A2">
                  <w:pPr>
                    <w:jc w:val="center"/>
                    <w:rPr>
                      <w:sz w:val="26"/>
                      <w:szCs w:val="26"/>
                    </w:rPr>
                  </w:pPr>
                  <w:r>
                    <w:rPr>
                      <w:rFonts w:hint="eastAsia"/>
                      <w:sz w:val="26"/>
                      <w:szCs w:val="26"/>
                      <w:rtl/>
                    </w:rPr>
                    <w:t>حسية</w:t>
                  </w:r>
                  <w:r>
                    <w:rPr>
                      <w:sz w:val="26"/>
                      <w:szCs w:val="26"/>
                      <w:rtl/>
                    </w:rPr>
                    <w:t xml:space="preserve"> )</w:t>
                  </w:r>
                </w:p>
              </w:txbxContent>
            </v:textbox>
          </v:rect>
        </w:pict>
      </w:r>
      <w:r>
        <w:rPr>
          <w:rFonts w:ascii="Simplified Arabic" w:hAnsi="Simplified Arabic" w:cs="Simplified Arabic"/>
          <w:noProof/>
          <w:sz w:val="32"/>
          <w:szCs w:val="32"/>
          <w:rtl/>
        </w:rPr>
        <w:pict>
          <v:rect id="Rectangle 16" o:spid="_x0000_s1057" style="position:absolute;left:0;text-align:left;margin-left:162pt;margin-top:17.65pt;width:100.55pt;height:60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" fillcolor="silver">
            <v:textbox>
              <w:txbxContent>
                <w:p w:rsidR="00DF5B74" w:rsidRPr="007754E1" w:rsidRDefault="00DF5B74" w:rsidP="009A69A2">
                  <w:pPr>
                    <w:jc w:val="center"/>
                    <w:rPr>
                      <w:rtl/>
                    </w:rPr>
                  </w:pPr>
                  <w:r w:rsidRPr="007754E1">
                    <w:rPr>
                      <w:rFonts w:hint="eastAsia"/>
                      <w:rtl/>
                    </w:rPr>
                    <w:t>التمييز</w:t>
                  </w:r>
                  <w:r w:rsidRPr="007754E1">
                    <w:rPr>
                      <w:rtl/>
                    </w:rPr>
                    <w:t xml:space="preserve"> – </w:t>
                  </w:r>
                  <w:r w:rsidRPr="007754E1">
                    <w:rPr>
                      <w:rFonts w:hint="eastAsia"/>
                      <w:rtl/>
                    </w:rPr>
                    <w:t>التحديد</w:t>
                  </w:r>
                </w:p>
                <w:p w:rsidR="00DF5B74" w:rsidRPr="007754E1" w:rsidRDefault="00DF5B74" w:rsidP="009A69A2">
                  <w:pPr>
                    <w:jc w:val="center"/>
                  </w:pPr>
                  <w:r w:rsidRPr="007754E1">
                    <w:rPr>
                      <w:rFonts w:hint="eastAsia"/>
                      <w:rtl/>
                    </w:rPr>
                    <w:t>تصنيف</w:t>
                  </w:r>
                  <w:r>
                    <w:rPr>
                      <w:rFonts w:hint="cs"/>
                      <w:rtl/>
                    </w:rPr>
                    <w:t xml:space="preserve"> </w:t>
                  </w:r>
                  <w:r w:rsidRPr="007754E1">
                    <w:rPr>
                      <w:rFonts w:hint="eastAsia"/>
                      <w:rtl/>
                    </w:rPr>
                    <w:t>المثيرات</w:t>
                  </w:r>
                  <w:r>
                    <w:rPr>
                      <w:rFonts w:hint="cs"/>
                      <w:rtl/>
                    </w:rPr>
                    <w:t xml:space="preserve"> </w:t>
                  </w:r>
                  <w:r w:rsidRPr="007754E1">
                    <w:rPr>
                      <w:rFonts w:hint="eastAsia"/>
                      <w:rtl/>
                    </w:rPr>
                    <w:t>ثم</w:t>
                  </w:r>
                  <w:r>
                    <w:rPr>
                      <w:rFonts w:hint="cs"/>
                      <w:rtl/>
                    </w:rPr>
                    <w:t xml:space="preserve"> </w:t>
                  </w:r>
                  <w:r w:rsidRPr="007754E1">
                    <w:rPr>
                      <w:rFonts w:hint="eastAsia"/>
                      <w:rtl/>
                    </w:rPr>
                    <w:t>عزلها</w:t>
                  </w:r>
                  <w:r>
                    <w:rPr>
                      <w:rFonts w:hint="cs"/>
                      <w:rtl/>
                    </w:rPr>
                    <w:t xml:space="preserve"> </w:t>
                  </w:r>
                  <w:r w:rsidRPr="007754E1">
                    <w:rPr>
                      <w:rFonts w:hint="eastAsia"/>
                      <w:rtl/>
                    </w:rPr>
                    <w:t>من</w:t>
                  </w:r>
                  <w:r>
                    <w:rPr>
                      <w:rFonts w:hint="cs"/>
                      <w:rtl/>
                    </w:rPr>
                    <w:t xml:space="preserve"> </w:t>
                  </w:r>
                  <w:r w:rsidRPr="007754E1">
                    <w:rPr>
                      <w:rFonts w:hint="eastAsia"/>
                      <w:rtl/>
                    </w:rPr>
                    <w:t>خلال</w:t>
                  </w:r>
                </w:p>
              </w:txbxContent>
            </v:textbox>
          </v:rect>
        </w:pict>
      </w:r>
      <w:r>
        <w:rPr>
          <w:rFonts w:ascii="Simplified Arabic" w:hAnsi="Simplified Arabic" w:cs="Simplified Arabic"/>
          <w:noProof/>
          <w:sz w:val="32"/>
          <w:szCs w:val="32"/>
          <w:rtl/>
        </w:rPr>
        <w:pict>
          <v:rect id="Rectangle 15" o:spid="_x0000_s1058" style="position:absolute;left:0;text-align:left;margin-left:351pt;margin-top:8.65pt;width:81pt;height:63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" fillcolor="silver">
            <v:textbox>
              <w:txbxContent>
                <w:p w:rsidR="00DF5B74" w:rsidRPr="0071526F" w:rsidRDefault="00DF5B74" w:rsidP="009A69A2">
                  <w:pPr>
                    <w:jc w:val="center"/>
                    <w:rPr>
                      <w:sz w:val="26"/>
                      <w:szCs w:val="26"/>
                    </w:rPr>
                  </w:pPr>
                  <w:r>
                    <w:rPr>
                      <w:rFonts w:hint="eastAsia"/>
                      <w:sz w:val="26"/>
                      <w:szCs w:val="26"/>
                      <w:rtl/>
                    </w:rPr>
                    <w:t>المولدالحركي</w:t>
                  </w:r>
                  <w:r>
                    <w:rPr>
                      <w:rFonts w:hint="cs"/>
                      <w:sz w:val="26"/>
                      <w:szCs w:val="26"/>
                      <w:rtl/>
                    </w:rPr>
                    <w:t xml:space="preserve"> </w:t>
                  </w:r>
                  <w:r>
                    <w:rPr>
                      <w:rFonts w:hint="eastAsia"/>
                      <w:sz w:val="26"/>
                      <w:szCs w:val="26"/>
                      <w:rtl/>
                    </w:rPr>
                    <w:t>لاتخاذالقرار</w:t>
                  </w:r>
                </w:p>
              </w:txbxContent>
            </v:textbox>
          </v:rect>
        </w:pict>
      </w:r>
    </w:p>
    <w:p w:rsidR="009A69A2" w:rsidRPr="00DC27CB" w:rsidRDefault="00826DF7"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pict>
          <v:line id="Straight Connector 14" o:spid="_x0000_s1108" style="position:absolute;left:0;text-align:left;flip:y;z-index:251700224;visibility:visible" from="306pt,8.05pt" to="306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">
            <v:stroke endarrow="block"/>
          </v:line>
        </w:pict>
      </w:r>
      <w:r>
        <w:rPr>
          <w:rFonts w:ascii="Simplified Arabic" w:hAnsi="Simplified Arabic" w:cs="Simplified Arabic"/>
          <w:noProof/>
          <w:sz w:val="32"/>
          <w:szCs w:val="32"/>
          <w:rtl/>
        </w:rPr>
        <w:pict>
          <v:line id="Straight Connector 13" o:spid="_x0000_s1107" style="position:absolute;left:0;text-align:left;z-index:251699200;visibility:visible" from="279pt,26.05pt" to="333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">
            <v:stroke endarrow="block"/>
          </v:line>
        </w:pict>
      </w:r>
    </w:p>
    <w:p w:rsidR="009A69A2" w:rsidRPr="00DC27CB" w:rsidRDefault="00826DF7"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pict>
          <v:line id="Straight Connector 12" o:spid="_x0000_s1106" style="position:absolute;left:0;text-align:left;z-index:251640832;visibility:visible" from="171pt,25.45pt" to="171pt,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zfQMw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">
            <v:stroke endarrow="block"/>
          </v:line>
        </w:pict>
      </w:r>
      <w:r>
        <w:rPr>
          <w:rFonts w:ascii="Simplified Arabic" w:hAnsi="Simplified Arabic" w:cs="Simplified Arabic"/>
          <w:noProof/>
          <w:sz w:val="32"/>
          <w:szCs w:val="32"/>
          <w:rtl/>
        </w:rPr>
        <w:pict>
          <v:line id="Straight Connector 11" o:spid="_x0000_s1105" style="position:absolute;left:0;text-align:left;z-index:251641856;visibility:visible" from="198pt,25.45pt" to="198pt,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">
            <v:stroke endarrow="block"/>
          </v:line>
        </w:pict>
      </w:r>
      <w:r>
        <w:rPr>
          <w:rFonts w:ascii="Simplified Arabic" w:hAnsi="Simplified Arabic" w:cs="Simplified Arabic"/>
          <w:noProof/>
          <w:sz w:val="32"/>
          <w:szCs w:val="32"/>
          <w:rtl/>
        </w:rPr>
        <w:pict>
          <v:line id="Straight Connector 10" o:spid="_x0000_s1104" style="position:absolute;left:0;text-align:left;z-index:251642880;visibility:visible" from="225pt,25.45pt" to="225pt,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8U6Mg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">
            <v:stroke endarrow="block"/>
          </v:line>
        </w:pict>
      </w:r>
      <w:r>
        <w:rPr>
          <w:rFonts w:ascii="Simplified Arabic" w:hAnsi="Simplified Arabic" w:cs="Simplified Arabic"/>
          <w:noProof/>
          <w:sz w:val="32"/>
          <w:szCs w:val="32"/>
          <w:rtl/>
        </w:rPr>
        <w:pict>
          <v:line id="Straight Connector 9" o:spid="_x0000_s1103" style="position:absolute;left:0;text-align:left;z-index:251643904;visibility:visible" from="252pt,25.45pt" to="252pt,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">
            <v:stroke endarrow="block"/>
          </v:line>
        </w:pict>
      </w:r>
    </w:p>
    <w:p w:rsidR="009A69A2" w:rsidRPr="00DC27CB" w:rsidRDefault="00826DF7"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pict>
          <v:shape id="Text Box 8" o:spid="_x0000_s1059" type="#_x0000_t202" style="position:absolute;left:0;text-align:left;margin-left:-37.55pt;margin-top:24.85pt;width:104.4pt;height:1in;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" filled="f" stroked="f">
            <v:textbox>
              <w:txbxContent>
                <w:p w:rsidR="00DF5B74" w:rsidRPr="00E435AD" w:rsidRDefault="00DF5B74" w:rsidP="009A69A2">
                  <w:pPr>
                    <w:jc w:val="center"/>
                    <w:rPr>
                      <w:szCs w:val="28"/>
                    </w:rPr>
                  </w:pPr>
                  <w:r>
                    <w:rPr>
                      <w:rFonts w:hint="eastAsia"/>
                      <w:szCs w:val="28"/>
                      <w:rtl/>
                    </w:rPr>
                    <w:t>لغرض</w:t>
                  </w:r>
                  <w:r>
                    <w:rPr>
                      <w:rFonts w:hint="cs"/>
                      <w:szCs w:val="28"/>
                      <w:rtl/>
                    </w:rPr>
                    <w:t xml:space="preserve"> </w:t>
                  </w:r>
                  <w:r>
                    <w:rPr>
                      <w:rFonts w:hint="eastAsia"/>
                      <w:szCs w:val="28"/>
                      <w:rtl/>
                    </w:rPr>
                    <w:t>التفتيش</w:t>
                  </w:r>
                  <w:r>
                    <w:rPr>
                      <w:rFonts w:hint="cs"/>
                      <w:szCs w:val="28"/>
                      <w:rtl/>
                    </w:rPr>
                    <w:t xml:space="preserve"> </w:t>
                  </w:r>
                  <w:r>
                    <w:rPr>
                      <w:rFonts w:hint="eastAsia"/>
                      <w:szCs w:val="28"/>
                      <w:rtl/>
                    </w:rPr>
                    <w:t>عن</w:t>
                  </w:r>
                  <w:r>
                    <w:rPr>
                      <w:rFonts w:hint="cs"/>
                      <w:szCs w:val="28"/>
                      <w:rtl/>
                    </w:rPr>
                    <w:t xml:space="preserve"> </w:t>
                  </w:r>
                  <w:r>
                    <w:rPr>
                      <w:rFonts w:hint="eastAsia"/>
                      <w:szCs w:val="28"/>
                      <w:rtl/>
                    </w:rPr>
                    <w:t>الحالات</w:t>
                  </w:r>
                </w:p>
              </w:txbxContent>
            </v:textbox>
          </v:shape>
        </w:pict>
      </w:r>
      <w:r>
        <w:rPr>
          <w:rFonts w:ascii="Simplified Arabic" w:hAnsi="Simplified Arabic" w:cs="Simplified Arabic"/>
          <w:noProof/>
          <w:sz w:val="32"/>
          <w:szCs w:val="32"/>
          <w:rtl/>
        </w:rPr>
        <w:pict>
          <v:group id="Group 5" o:spid="_x0000_s1060" style="position:absolute;left:0;text-align:left;margin-left:104.4pt;margin-top:33.85pt;width:206.05pt;height:36pt;z-index:251620352" coordorigin="2707,4687" coordsize="4121,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">
            <v:rect id="Rectangle 67" o:spid="_x0000_s1061" style="position:absolute;left:2707;top:4687;width:4121;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pOQ8MA&#10;AADaAAAADwAAAGRycy9kb3ducmV2LnhtbESPQWvCQBSE7wX/w/IEb7qxoGjqKiJWFApFDfT62H1N&#10;QrNvQ3Zjor/eLRR6HGbmG2a16W0lbtT40rGC6SQBQaydKTlXkF3fxwsQPiAbrByTgjt52KwHLytM&#10;jev4TLdLyEWEsE9RQRFCnUrpdUEW/cTVxNH7do3FEGWTS9NgF+G2kq9JMpcWS44LBda0K0j/XFqr&#10;QC/bU5fz6RMfmZ8dvtq9/phlSo2G/fYNRKA+/If/2kejYA6/V+IN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pOQ8MAAADaAAAADwAAAAAAAAAAAAAAAACYAgAAZHJzL2Rv&#10;d25yZXYueG1sUEsFBgAAAAAEAAQA9QAAAIgDAAAAAA==&#10;" fillcolor="silver">
              <v:textbox>
                <w:txbxContent>
                  <w:p w:rsidR="00DF5B74" w:rsidRPr="00317B1E" w:rsidRDefault="00DF5B74" w:rsidP="009A69A2">
                    <w:r w:rsidRPr="001169B0">
                      <w:rPr>
                        <w:rFonts w:hint="eastAsia"/>
                        <w:szCs w:val="28"/>
                        <w:rtl/>
                      </w:rPr>
                      <w:t>ذاكرةقصيرةالأمد</w:t>
                    </w:r>
                    <w:r>
                      <w:rPr>
                        <w:rFonts w:hint="cs"/>
                        <w:sz w:val="28"/>
                        <w:szCs w:val="28"/>
                        <w:rtl/>
                      </w:rPr>
                      <w:t xml:space="preserve">       </w:t>
                    </w:r>
                    <w:r w:rsidRPr="00DE3730">
                      <w:rPr>
                        <w:rFonts w:hint="eastAsia"/>
                        <w:sz w:val="28"/>
                        <w:szCs w:val="28"/>
                        <w:rtl/>
                      </w:rPr>
                      <w:t>ذاكرةطويلةالأمد</w:t>
                    </w:r>
                  </w:p>
                </w:txbxContent>
              </v:textbox>
            </v:rect>
            <v:line id="Line 68" o:spid="_x0000_s1062" style="position:absolute;visibility:visible" from="4857,4687" to="4857,5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group>
        </w:pict>
      </w:r>
    </w:p>
    <w:p w:rsidR="009A69A2" w:rsidRPr="00DC27CB" w:rsidRDefault="00826DF7"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noProof/>
          <w:sz w:val="32"/>
          <w:szCs w:val="32"/>
          <w:rtl/>
        </w:rPr>
        <w:pict>
          <v:line id="Straight Connector 4" o:spid="_x0000_s1102" style="position:absolute;left:0;text-align:left;z-index:251701248;visibility:visible" from="50.4pt,15pt" to="104.4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bTNgIAAFoEAAAOAAAAZHJzL2Uyb0RvYy54bWysVE2P2yAQvVfqf0DcE9tZJ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">
            <v:stroke endarrow="block"/>
          </v:line>
        </w:pict>
      </w:r>
    </w:p>
    <w:p w:rsidR="009A69A2" w:rsidRPr="00DC27CB" w:rsidRDefault="009A69A2" w:rsidP="00054276">
      <w:pPr>
        <w:tabs>
          <w:tab w:val="left" w:pos="3488"/>
          <w:tab w:val="center" w:pos="4153"/>
        </w:tabs>
        <w:spacing w:before="10" w:line="240" w:lineRule="auto"/>
        <w:rPr>
          <w:rFonts w:ascii="Simplified Arabic" w:hAnsi="Simplified Arabic" w:cs="Simplified Arabic"/>
          <w:b/>
          <w:bCs/>
          <w:sz w:val="32"/>
          <w:szCs w:val="32"/>
          <w:rtl/>
        </w:rPr>
      </w:pPr>
      <w:r>
        <w:rPr>
          <w:rFonts w:ascii="Simplified Arabic" w:hAnsi="Simplified Arabic" w:cs="Simplified Arabic"/>
          <w:b/>
          <w:bCs/>
          <w:sz w:val="32"/>
          <w:szCs w:val="32"/>
          <w:rtl/>
        </w:rPr>
        <w:tab/>
      </w:r>
      <w:r w:rsidR="00054276">
        <w:rPr>
          <w:rFonts w:ascii="Simplified Arabic" w:hAnsi="Simplified Arabic" w:cs="Simplified Arabic" w:hint="cs"/>
          <w:b/>
          <w:bCs/>
          <w:sz w:val="32"/>
          <w:szCs w:val="32"/>
          <w:rtl/>
        </w:rPr>
        <w:t>مخطط</w:t>
      </w:r>
      <w:r w:rsidRPr="00DC27CB">
        <w:rPr>
          <w:rFonts w:ascii="Simplified Arabic" w:hAnsi="Simplified Arabic" w:cs="Simplified Arabic"/>
          <w:b/>
          <w:bCs/>
          <w:sz w:val="32"/>
          <w:szCs w:val="32"/>
          <w:rtl/>
        </w:rPr>
        <w:t xml:space="preserve"> (</w:t>
      </w:r>
      <w:r>
        <w:rPr>
          <w:rFonts w:ascii="Simplified Arabic" w:hAnsi="Simplified Arabic" w:cs="Simplified Arabic" w:hint="cs"/>
          <w:b/>
          <w:bCs/>
          <w:sz w:val="32"/>
          <w:szCs w:val="32"/>
          <w:rtl/>
        </w:rPr>
        <w:t>4</w:t>
      </w:r>
      <w:r w:rsidRPr="00DC27CB">
        <w:rPr>
          <w:rFonts w:ascii="Simplified Arabic" w:hAnsi="Simplified Arabic" w:cs="Simplified Arabic"/>
          <w:b/>
          <w:bCs/>
          <w:sz w:val="32"/>
          <w:szCs w:val="32"/>
          <w:rtl/>
        </w:rPr>
        <w:t>)</w:t>
      </w:r>
    </w:p>
    <w:p w:rsidR="009A69A2" w:rsidRPr="00DC27CB" w:rsidRDefault="009A69A2" w:rsidP="000B2CBF">
      <w:pPr>
        <w:spacing w:before="10" w:line="240" w:lineRule="auto"/>
        <w:jc w:val="center"/>
        <w:rPr>
          <w:rFonts w:ascii="Simplified Arabic" w:hAnsi="Simplified Arabic" w:cs="Simplified Arabic"/>
          <w:b/>
          <w:bCs/>
          <w:sz w:val="32"/>
          <w:szCs w:val="32"/>
          <w:rtl/>
        </w:rPr>
      </w:pPr>
      <w:r w:rsidRPr="00DC27CB">
        <w:rPr>
          <w:rFonts w:ascii="Simplified Arabic" w:hAnsi="Simplified Arabic" w:cs="Simplified Arabic"/>
          <w:b/>
          <w:bCs/>
          <w:sz w:val="32"/>
          <w:szCs w:val="32"/>
          <w:rtl/>
        </w:rPr>
        <w:t xml:space="preserve">يوضح آلية عملية الإدراك الحس ــ حركي </w:t>
      </w:r>
    </w:p>
    <w:p w:rsidR="009A69A2"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في ضوء ما تقد</w:t>
      </w:r>
      <w:r>
        <w:rPr>
          <w:rFonts w:ascii="Simplified Arabic" w:hAnsi="Simplified Arabic" w:cs="Simplified Arabic"/>
          <w:sz w:val="32"/>
          <w:szCs w:val="32"/>
          <w:rtl/>
        </w:rPr>
        <w:t xml:space="preserve">م نلاحظ إن عملية </w:t>
      </w:r>
      <w:r>
        <w:rPr>
          <w:rFonts w:ascii="Simplified Arabic" w:hAnsi="Simplified Arabic" w:cs="Simplified Arabic" w:hint="cs"/>
          <w:sz w:val="32"/>
          <w:szCs w:val="32"/>
          <w:rtl/>
        </w:rPr>
        <w:t>(</w:t>
      </w:r>
      <w:r>
        <w:rPr>
          <w:rFonts w:ascii="Simplified Arabic" w:hAnsi="Simplified Arabic" w:cs="Simplified Arabic"/>
          <w:sz w:val="32"/>
          <w:szCs w:val="32"/>
          <w:rtl/>
        </w:rPr>
        <w:t>الإدراك 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تتم بمراحل منتظمة</w:t>
      </w:r>
      <w:r>
        <w:rPr>
          <w:rFonts w:ascii="Simplified Arabic" w:hAnsi="Simplified Arabic" w:cs="Simplified Arabic"/>
          <w:sz w:val="32"/>
          <w:szCs w:val="32"/>
          <w:rtl/>
        </w:rPr>
        <w:t>(مترابطة ومتسلسلة</w:t>
      </w:r>
      <w:r w:rsidRPr="00DC27CB">
        <w:rPr>
          <w:rFonts w:ascii="Simplified Arabic" w:hAnsi="Simplified Arabic" w:cs="Simplified Arabic"/>
          <w:sz w:val="32"/>
          <w:szCs w:val="32"/>
          <w:rtl/>
        </w:rPr>
        <w:t>) و</w:t>
      </w:r>
      <w:r>
        <w:rPr>
          <w:rFonts w:ascii="Simplified Arabic" w:hAnsi="Simplified Arabic" w:cs="Simplified Arabic" w:hint="cs"/>
          <w:sz w:val="32"/>
          <w:szCs w:val="32"/>
          <w:rtl/>
        </w:rPr>
        <w:t>أ</w:t>
      </w:r>
      <w:r w:rsidRPr="00DC27CB">
        <w:rPr>
          <w:rFonts w:ascii="Simplified Arabic" w:hAnsi="Simplified Arabic" w:cs="Simplified Arabic"/>
          <w:sz w:val="32"/>
          <w:szCs w:val="32"/>
          <w:rtl/>
        </w:rPr>
        <w:t>ن وجود أي خلل خلال هذه المراحل ي</w:t>
      </w:r>
      <w:r>
        <w:rPr>
          <w:rFonts w:ascii="Simplified Arabic" w:hAnsi="Simplified Arabic" w:cs="Simplified Arabic"/>
          <w:sz w:val="32"/>
          <w:szCs w:val="32"/>
          <w:rtl/>
        </w:rPr>
        <w:t xml:space="preserve">ؤثر في مجمل عمليات </w:t>
      </w:r>
      <w:r>
        <w:rPr>
          <w:rFonts w:ascii="Simplified Arabic" w:hAnsi="Simplified Arabic" w:cs="Simplified Arabic" w:hint="cs"/>
          <w:sz w:val="32"/>
          <w:szCs w:val="32"/>
          <w:rtl/>
        </w:rPr>
        <w:t>(</w:t>
      </w:r>
      <w:r>
        <w:rPr>
          <w:rFonts w:ascii="Simplified Arabic" w:hAnsi="Simplified Arabic" w:cs="Simplified Arabic"/>
          <w:sz w:val="32"/>
          <w:szCs w:val="32"/>
          <w:rtl/>
        </w:rPr>
        <w:t>الإدراك الحس–</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 فمثلا صعوبة اتخاذ القرار يجعل الفرد غير قادر على التعامل مع المثيرات ومن ثم يؤدي إلى السلوك الخاطئ .</w:t>
      </w:r>
    </w:p>
    <w:p w:rsidR="00353480" w:rsidRDefault="00353480" w:rsidP="009A69A2">
      <w:pPr>
        <w:spacing w:before="10" w:line="240" w:lineRule="auto"/>
        <w:jc w:val="lowKashida"/>
        <w:rPr>
          <w:rFonts w:ascii="Simplified Arabic" w:hAnsi="Simplified Arabic" w:cs="Simplified Arabic"/>
          <w:sz w:val="32"/>
          <w:szCs w:val="32"/>
          <w:rtl/>
        </w:rPr>
      </w:pPr>
    </w:p>
    <w:p w:rsidR="00353480" w:rsidRDefault="00353480" w:rsidP="009A69A2">
      <w:pPr>
        <w:spacing w:before="10" w:line="240" w:lineRule="auto"/>
        <w:jc w:val="lowKashida"/>
        <w:rPr>
          <w:rFonts w:ascii="Simplified Arabic" w:hAnsi="Simplified Arabic" w:cs="Simplified Arabic"/>
          <w:sz w:val="32"/>
          <w:szCs w:val="32"/>
          <w:rtl/>
        </w:rPr>
      </w:pPr>
    </w:p>
    <w:p w:rsidR="00353480" w:rsidRDefault="00353480" w:rsidP="009A69A2">
      <w:pPr>
        <w:spacing w:before="10" w:line="240" w:lineRule="auto"/>
        <w:jc w:val="lowKashida"/>
        <w:rPr>
          <w:rFonts w:ascii="Simplified Arabic" w:hAnsi="Simplified Arabic" w:cs="Simplified Arabic"/>
          <w:sz w:val="32"/>
          <w:szCs w:val="32"/>
          <w:rtl/>
        </w:rPr>
      </w:pPr>
    </w:p>
    <w:p w:rsidR="00353480" w:rsidRDefault="00353480" w:rsidP="009A69A2">
      <w:pPr>
        <w:spacing w:before="10" w:line="240" w:lineRule="auto"/>
        <w:jc w:val="lowKashida"/>
        <w:rPr>
          <w:rFonts w:ascii="Simplified Arabic" w:hAnsi="Simplified Arabic" w:cs="Simplified Arabic"/>
          <w:sz w:val="32"/>
          <w:szCs w:val="32"/>
          <w:rtl/>
        </w:rPr>
      </w:pPr>
    </w:p>
    <w:p w:rsidR="00AD3119" w:rsidRDefault="00AD3119" w:rsidP="009A69A2">
      <w:pPr>
        <w:spacing w:before="10" w:line="240" w:lineRule="auto"/>
        <w:jc w:val="lowKashida"/>
        <w:rPr>
          <w:rFonts w:ascii="Simplified Arabic" w:hAnsi="Simplified Arabic" w:cs="Simplified Arabic"/>
          <w:sz w:val="32"/>
          <w:szCs w:val="32"/>
          <w:rtl/>
        </w:rPr>
      </w:pPr>
    </w:p>
    <w:p w:rsidR="00353480" w:rsidRDefault="00353480" w:rsidP="009A69A2">
      <w:pPr>
        <w:spacing w:before="10" w:line="240" w:lineRule="auto"/>
        <w:jc w:val="lowKashida"/>
        <w:rPr>
          <w:rFonts w:ascii="Simplified Arabic" w:hAnsi="Simplified Arabic" w:cs="Simplified Arabic"/>
          <w:sz w:val="32"/>
          <w:szCs w:val="32"/>
          <w:rtl/>
        </w:rPr>
      </w:pPr>
    </w:p>
    <w:p w:rsidR="00353480" w:rsidRPr="00DC27CB" w:rsidRDefault="00353480" w:rsidP="009A69A2">
      <w:pPr>
        <w:spacing w:before="10" w:line="240" w:lineRule="auto"/>
        <w:jc w:val="lowKashida"/>
        <w:rPr>
          <w:rFonts w:ascii="Simplified Arabic" w:hAnsi="Simplified Arabic" w:cs="Simplified Arabic"/>
          <w:sz w:val="32"/>
          <w:szCs w:val="32"/>
          <w:rtl/>
        </w:rPr>
      </w:pPr>
    </w:p>
    <w:p w:rsidR="009A69A2" w:rsidRPr="00DC27CB" w:rsidRDefault="009A69A2" w:rsidP="009A69A2">
      <w:pPr>
        <w:spacing w:before="10" w:line="240" w:lineRule="auto"/>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2-1-10 </w:t>
      </w:r>
      <w:r w:rsidRPr="00DC27CB">
        <w:rPr>
          <w:rFonts w:ascii="Simplified Arabic" w:hAnsi="Simplified Arabic" w:cs="Simplified Arabic"/>
          <w:b/>
          <w:bCs/>
          <w:sz w:val="32"/>
          <w:szCs w:val="32"/>
          <w:rtl/>
        </w:rPr>
        <w:t>المدركات الحسية الخاصة بلعبة كرة السلة على الكراسي المتحركة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ab/>
        <w:t>ترتبط لعبة كرة السلة على الكراسي المتحركة بأنواع عديدة من المدركات التي يمكن تنميتها وتطويرها في غضون عمليات التدريب ، ومن أهم هذه المدركات ما يأتي</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28"/>
      </w:r>
      <w:r w:rsidRPr="00DC27CB">
        <w:rPr>
          <w:rFonts w:ascii="Simplified Arabic" w:hAnsi="Simplified Arabic" w:cs="Simplified Arabic"/>
          <w:sz w:val="32"/>
          <w:szCs w:val="32"/>
          <w:vertAlign w:val="superscript"/>
          <w:rtl/>
        </w:rPr>
        <w:t>)</w:t>
      </w:r>
      <w:r w:rsidRPr="00DC27CB">
        <w:rPr>
          <w:rFonts w:ascii="Simplified Arabic" w:hAnsi="Simplified Arabic" w:cs="Simplified Arabic"/>
          <w:sz w:val="32"/>
          <w:szCs w:val="32"/>
          <w:rtl/>
        </w:rPr>
        <w:t xml:space="preserve"> :</w:t>
      </w:r>
    </w:p>
    <w:p w:rsidR="009A69A2" w:rsidRPr="00F01C73" w:rsidRDefault="009A69A2" w:rsidP="00960EB3">
      <w:pPr>
        <w:pStyle w:val="a8"/>
        <w:numPr>
          <w:ilvl w:val="0"/>
          <w:numId w:val="12"/>
        </w:numPr>
        <w:spacing w:before="10"/>
        <w:jc w:val="lowKashida"/>
        <w:rPr>
          <w:rFonts w:ascii="Simplified Arabic" w:hAnsi="Simplified Arabic" w:cs="Simplified Arabic"/>
          <w:b/>
          <w:bCs/>
          <w:sz w:val="32"/>
          <w:szCs w:val="32"/>
          <w:rtl/>
        </w:rPr>
      </w:pPr>
      <w:r w:rsidRPr="00F01C73">
        <w:rPr>
          <w:rFonts w:ascii="Simplified Arabic" w:hAnsi="Simplified Arabic" w:cs="Simplified Arabic" w:hint="cs"/>
          <w:b/>
          <w:bCs/>
          <w:sz w:val="32"/>
          <w:szCs w:val="32"/>
          <w:rtl/>
        </w:rPr>
        <w:t>إدراك</w:t>
      </w:r>
      <w:r w:rsidRPr="00F01C73">
        <w:rPr>
          <w:rFonts w:ascii="Simplified Arabic" w:hAnsi="Simplified Arabic" w:cs="Simplified Arabic"/>
          <w:b/>
          <w:bCs/>
          <w:sz w:val="32"/>
          <w:szCs w:val="32"/>
          <w:rtl/>
        </w:rPr>
        <w:t xml:space="preserve"> الإحساس بالكرة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تتأسس كفاءة اللاعب الفنية في لعبة كرة السلةعلى الكراسي المتحركة على دقة التحكم بالكرة ، وهذا يتطلب نوعاً خاصاً من الإدراك ، يعرف بادراك الإحساس بالكرة ، وهذا الإدراك الخاص يساعد اللاعب على توافق حركاته مع الكرة وخصائصها ويرتبط بذلك دقة إدراك الكرة ووزنها وشكلها وقوة المناولة أو التصويب وسرعتها وارتفاعها وما إلى ذلك ،  مما يسمح للاعب عند القيام بالمناولة أو التصويب من تحديد مكانها وكذلك ارتفاعها ، كما يسمح له بالقدرة على السيطرة على الكرة وإيقافها .</w:t>
      </w:r>
    </w:p>
    <w:p w:rsidR="009A69A2" w:rsidRPr="00F01C73" w:rsidRDefault="009A69A2" w:rsidP="00960EB3">
      <w:pPr>
        <w:pStyle w:val="a8"/>
        <w:numPr>
          <w:ilvl w:val="0"/>
          <w:numId w:val="12"/>
        </w:numPr>
        <w:spacing w:before="10"/>
        <w:jc w:val="lowKashida"/>
        <w:rPr>
          <w:rFonts w:ascii="Simplified Arabic" w:hAnsi="Simplified Arabic" w:cs="Simplified Arabic"/>
          <w:b/>
          <w:bCs/>
          <w:sz w:val="32"/>
          <w:szCs w:val="32"/>
        </w:rPr>
      </w:pPr>
      <w:r w:rsidRPr="00F01C73">
        <w:rPr>
          <w:rFonts w:ascii="Simplified Arabic" w:hAnsi="Simplified Arabic" w:cs="Simplified Arabic"/>
          <w:b/>
          <w:bCs/>
          <w:sz w:val="32"/>
          <w:szCs w:val="32"/>
          <w:rtl/>
        </w:rPr>
        <w:t>إدراك الإحساس بالقوة العضلية :</w:t>
      </w:r>
    </w:p>
    <w:p w:rsidR="009A69A2" w:rsidRPr="00DC27CB" w:rsidRDefault="009A69A2" w:rsidP="009A69A2">
      <w:pPr>
        <w:spacing w:before="10" w:line="240" w:lineRule="auto"/>
        <w:jc w:val="lowKashida"/>
        <w:rPr>
          <w:rFonts w:ascii="Simplified Arabic" w:hAnsi="Simplified Arabic" w:cs="Simplified Arabic"/>
          <w:b/>
          <w:bCs/>
          <w:sz w:val="32"/>
          <w:szCs w:val="32"/>
          <w:rtl/>
        </w:rPr>
      </w:pPr>
      <w:r w:rsidRPr="00DC27CB">
        <w:rPr>
          <w:rFonts w:ascii="Simplified Arabic" w:hAnsi="Simplified Arabic" w:cs="Simplified Arabic"/>
          <w:sz w:val="32"/>
          <w:szCs w:val="32"/>
          <w:rtl/>
        </w:rPr>
        <w:t xml:space="preserve">هو قدرة اللاعب على إظهار القدر المناسب من القوة العضلية لأداء حركي معين ، كإظهار أقصى قوة عضلية ، أو متوسطة ، أو قليلة . كما هو الحال عند مناولة الكرة للزميل إلى مسافات مختلفة أو تصويب الكرة على السلة  من مسافات مختلفة ، كما تتطلب عملية التحرك على الكرسي المتحرك استخدام القوة العضلية بكمية تتناسب مع الموقف الحركي </w:t>
      </w:r>
      <w:r w:rsidRPr="00DC27CB">
        <w:rPr>
          <w:rFonts w:ascii="Simplified Arabic" w:hAnsi="Simplified Arabic" w:cs="Simplified Arabic" w:hint="cs"/>
          <w:sz w:val="32"/>
          <w:szCs w:val="32"/>
          <w:rtl/>
        </w:rPr>
        <w:t>أثناء</w:t>
      </w:r>
      <w:r w:rsidRPr="00DC27CB">
        <w:rPr>
          <w:rFonts w:ascii="Simplified Arabic" w:hAnsi="Simplified Arabic" w:cs="Simplified Arabic"/>
          <w:sz w:val="32"/>
          <w:szCs w:val="32"/>
          <w:rtl/>
        </w:rPr>
        <w:t xml:space="preserve"> المباراة .</w:t>
      </w:r>
    </w:p>
    <w:p w:rsidR="009A69A2" w:rsidRPr="00F01C73" w:rsidRDefault="009A69A2" w:rsidP="00960EB3">
      <w:pPr>
        <w:pStyle w:val="a8"/>
        <w:numPr>
          <w:ilvl w:val="0"/>
          <w:numId w:val="12"/>
        </w:numPr>
        <w:spacing w:before="10"/>
        <w:jc w:val="lowKashida"/>
        <w:rPr>
          <w:rFonts w:ascii="Simplified Arabic" w:hAnsi="Simplified Arabic" w:cs="Simplified Arabic"/>
          <w:b/>
          <w:bCs/>
          <w:sz w:val="32"/>
          <w:szCs w:val="32"/>
        </w:rPr>
      </w:pPr>
      <w:r w:rsidRPr="00F01C73">
        <w:rPr>
          <w:rFonts w:ascii="Simplified Arabic" w:hAnsi="Simplified Arabic" w:cs="Simplified Arabic"/>
          <w:b/>
          <w:bCs/>
          <w:sz w:val="32"/>
          <w:szCs w:val="32"/>
          <w:rtl/>
        </w:rPr>
        <w:t>إدراك الإحساس بالسرعة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هو قدرة اللاعب على إدراك سرعة الأداء ، إذا كانت سريعة أو بطيئة أو متوسطة السرعة ، كادراك اللاعب لدرجة السرعة التي تنتقل بها الكرة ، أو سرعة الكرسي المتحرك الذي ينتقل به الزملاء أو اللاعبون المنافسون </w:t>
      </w:r>
      <w:r w:rsidRPr="00DC27CB">
        <w:rPr>
          <w:rFonts w:ascii="Simplified Arabic" w:hAnsi="Simplified Arabic" w:cs="Simplified Arabic" w:hint="cs"/>
          <w:sz w:val="32"/>
          <w:szCs w:val="32"/>
          <w:rtl/>
        </w:rPr>
        <w:t>أواللاع</w:t>
      </w:r>
      <w:r w:rsidRPr="00DC27CB">
        <w:rPr>
          <w:rFonts w:ascii="Simplified Arabic" w:hAnsi="Simplified Arabic" w:cs="Simplified Arabic" w:hint="eastAsia"/>
          <w:sz w:val="32"/>
          <w:szCs w:val="32"/>
          <w:rtl/>
        </w:rPr>
        <w:t>ب</w:t>
      </w:r>
      <w:r w:rsidRPr="00DC27CB">
        <w:rPr>
          <w:rFonts w:ascii="Simplified Arabic" w:hAnsi="Simplified Arabic" w:cs="Simplified Arabic"/>
          <w:sz w:val="32"/>
          <w:szCs w:val="32"/>
          <w:rtl/>
        </w:rPr>
        <w:t xml:space="preserve"> نفسه ، وكذلك انتقال أجزاء الجسم المختلفة المشتركة في الأداء الحركي .</w:t>
      </w:r>
    </w:p>
    <w:p w:rsidR="009A69A2" w:rsidRPr="00F01C73" w:rsidRDefault="009A69A2" w:rsidP="00960EB3">
      <w:pPr>
        <w:pStyle w:val="a8"/>
        <w:numPr>
          <w:ilvl w:val="0"/>
          <w:numId w:val="12"/>
        </w:numPr>
        <w:spacing w:before="10"/>
        <w:jc w:val="lowKashida"/>
        <w:rPr>
          <w:rFonts w:ascii="Simplified Arabic" w:hAnsi="Simplified Arabic" w:cs="Simplified Arabic"/>
          <w:b/>
          <w:bCs/>
          <w:sz w:val="32"/>
          <w:szCs w:val="32"/>
        </w:rPr>
      </w:pPr>
      <w:r w:rsidRPr="00F01C73">
        <w:rPr>
          <w:rFonts w:ascii="Simplified Arabic" w:hAnsi="Simplified Arabic" w:cs="Simplified Arabic"/>
          <w:b/>
          <w:bCs/>
          <w:sz w:val="32"/>
          <w:szCs w:val="32"/>
          <w:rtl/>
        </w:rPr>
        <w:lastRenderedPageBreak/>
        <w:t>إدراك الإحساس بالمكان :</w:t>
      </w:r>
    </w:p>
    <w:p w:rsidR="00353480" w:rsidRPr="00DC27CB" w:rsidRDefault="009A69A2" w:rsidP="00353480">
      <w:pPr>
        <w:spacing w:before="10" w:line="240" w:lineRule="auto"/>
        <w:jc w:val="lowKashida"/>
        <w:rPr>
          <w:rFonts w:ascii="Simplified Arabic" w:hAnsi="Simplified Arabic" w:cs="Simplified Arabic"/>
          <w:b/>
          <w:bCs/>
          <w:sz w:val="32"/>
          <w:szCs w:val="32"/>
          <w:rtl/>
        </w:rPr>
      </w:pPr>
      <w:r w:rsidRPr="00DC27CB">
        <w:rPr>
          <w:rFonts w:ascii="Simplified Arabic" w:hAnsi="Simplified Arabic" w:cs="Simplified Arabic"/>
          <w:sz w:val="32"/>
          <w:szCs w:val="32"/>
          <w:rtl/>
        </w:rPr>
        <w:t xml:space="preserve">هو قدرة اللاعب على تحديد مكان الكرسي المتحرك في أثناء الأداء الحركي ، وكذلك القدرة على إدراك العلاقات بين مكانه في الملعب ومكان الزملاء ، أو المنافسين ، </w:t>
      </w:r>
      <w:r w:rsidRPr="00DC27CB">
        <w:rPr>
          <w:rFonts w:ascii="Simplified Arabic" w:hAnsi="Simplified Arabic" w:cs="Simplified Arabic" w:hint="cs"/>
          <w:sz w:val="32"/>
          <w:szCs w:val="32"/>
          <w:rtl/>
        </w:rPr>
        <w:t>وإدراك</w:t>
      </w:r>
      <w:r w:rsidRPr="00DC27CB">
        <w:rPr>
          <w:rFonts w:ascii="Simplified Arabic" w:hAnsi="Simplified Arabic" w:cs="Simplified Arabic"/>
          <w:sz w:val="32"/>
          <w:szCs w:val="32"/>
          <w:rtl/>
        </w:rPr>
        <w:t xml:space="preserve"> العلاقة بين موقع الكرسي المتحرك </w:t>
      </w:r>
      <w:r w:rsidRPr="00DC27CB">
        <w:rPr>
          <w:rFonts w:ascii="Simplified Arabic" w:hAnsi="Simplified Arabic" w:cs="Simplified Arabic" w:hint="cs"/>
          <w:sz w:val="32"/>
          <w:szCs w:val="32"/>
          <w:rtl/>
        </w:rPr>
        <w:t>وأبعاد</w:t>
      </w:r>
      <w:r w:rsidRPr="00DC27CB">
        <w:rPr>
          <w:rFonts w:ascii="Simplified Arabic" w:hAnsi="Simplified Arabic" w:cs="Simplified Arabic"/>
          <w:sz w:val="32"/>
          <w:szCs w:val="32"/>
          <w:rtl/>
        </w:rPr>
        <w:t xml:space="preserve"> الملعب والهدف ،  أي إدراك العلاقات المكانية في أثناء الأداء الحركي .</w:t>
      </w:r>
    </w:p>
    <w:p w:rsidR="009A69A2" w:rsidRPr="00F01C73" w:rsidRDefault="009A69A2" w:rsidP="00960EB3">
      <w:pPr>
        <w:pStyle w:val="a8"/>
        <w:numPr>
          <w:ilvl w:val="0"/>
          <w:numId w:val="12"/>
        </w:numPr>
        <w:spacing w:before="10"/>
        <w:jc w:val="lowKashida"/>
        <w:rPr>
          <w:rFonts w:ascii="Simplified Arabic" w:hAnsi="Simplified Arabic" w:cs="Simplified Arabic"/>
          <w:b/>
          <w:bCs/>
          <w:sz w:val="32"/>
          <w:szCs w:val="32"/>
        </w:rPr>
      </w:pPr>
      <w:r w:rsidRPr="00F01C73">
        <w:rPr>
          <w:rFonts w:ascii="Simplified Arabic" w:hAnsi="Simplified Arabic" w:cs="Simplified Arabic"/>
          <w:b/>
          <w:bCs/>
          <w:sz w:val="32"/>
          <w:szCs w:val="32"/>
          <w:rtl/>
        </w:rPr>
        <w:t>إدراك الإحساس بالمسافة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وهي قدرة اللاعب على تحديد المسافة التي يقطعها في أثناء الأداء ، ثم قدرته على تحديد مسافة الجري بالكرسي المتحرك ، وكذلك قدرته على تحديد المسافة التي تفصل بينه وبين الكرة أو الزميل أو المنافس . </w:t>
      </w:r>
    </w:p>
    <w:p w:rsidR="009A69A2" w:rsidRPr="00F01C73" w:rsidRDefault="009A69A2" w:rsidP="00960EB3">
      <w:pPr>
        <w:pStyle w:val="a8"/>
        <w:numPr>
          <w:ilvl w:val="0"/>
          <w:numId w:val="12"/>
        </w:numPr>
        <w:spacing w:before="10"/>
        <w:jc w:val="lowKashida"/>
        <w:rPr>
          <w:rFonts w:ascii="Simplified Arabic" w:hAnsi="Simplified Arabic" w:cs="Simplified Arabic"/>
          <w:b/>
          <w:bCs/>
          <w:sz w:val="32"/>
          <w:szCs w:val="32"/>
        </w:rPr>
      </w:pPr>
      <w:r w:rsidRPr="00F01C73">
        <w:rPr>
          <w:rFonts w:ascii="Simplified Arabic" w:hAnsi="Simplified Arabic" w:cs="Simplified Arabic"/>
          <w:b/>
          <w:bCs/>
          <w:sz w:val="32"/>
          <w:szCs w:val="32"/>
          <w:rtl/>
        </w:rPr>
        <w:t>إدراك الإحساس بالزمن :</w:t>
      </w:r>
    </w:p>
    <w:p w:rsidR="009A69A2"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وهي قدرة اللاعب على تحديد زمن أداء الحركة أو أداء خططي معين ، ومن أمثلة ذلك إدراك لاعب كرة السلة على الكراسي المتحركة لزمن (24) ثانية </w:t>
      </w:r>
      <w:r w:rsidRPr="00DC27CB">
        <w:rPr>
          <w:rFonts w:ascii="Simplified Arabic" w:hAnsi="Simplified Arabic" w:cs="Simplified Arabic" w:hint="cs"/>
          <w:sz w:val="32"/>
          <w:szCs w:val="32"/>
          <w:rtl/>
        </w:rPr>
        <w:t>لإنهاء</w:t>
      </w:r>
      <w:r w:rsidRPr="00DC27CB">
        <w:rPr>
          <w:rFonts w:ascii="Simplified Arabic" w:hAnsi="Simplified Arabic" w:cs="Simplified Arabic"/>
          <w:sz w:val="32"/>
          <w:szCs w:val="32"/>
          <w:rtl/>
        </w:rPr>
        <w:t xml:space="preserve"> الهجوم وزمن (3) ثوان </w:t>
      </w:r>
      <w:r w:rsidRPr="00DC27CB">
        <w:rPr>
          <w:rFonts w:ascii="Simplified Arabic" w:hAnsi="Simplified Arabic" w:cs="Simplified Arabic" w:hint="cs"/>
          <w:sz w:val="32"/>
          <w:szCs w:val="32"/>
          <w:rtl/>
        </w:rPr>
        <w:t>والإمساك</w:t>
      </w:r>
      <w:r w:rsidRPr="00DC27CB">
        <w:rPr>
          <w:rFonts w:ascii="Simplified Arabic" w:hAnsi="Simplified Arabic" w:cs="Simplified Arabic"/>
          <w:sz w:val="32"/>
          <w:szCs w:val="32"/>
          <w:rtl/>
        </w:rPr>
        <w:t xml:space="preserve"> بالكرة لمدة لا تزيد على (5) ثوان لكي يلعبها ، وتعد هذه قدرة مهمة جداً إذ يتحتم على اللاعب أن يكون لديه إحساس تام بالزمن الذي تستغرقه الحركة ليتمكن من تحديد سرعة الأداء الحركي .</w:t>
      </w:r>
    </w:p>
    <w:p w:rsidR="00353480" w:rsidRDefault="00353480" w:rsidP="009A69A2">
      <w:pPr>
        <w:spacing w:before="10" w:line="240" w:lineRule="auto"/>
        <w:jc w:val="lowKashida"/>
        <w:rPr>
          <w:rFonts w:ascii="Simplified Arabic" w:hAnsi="Simplified Arabic" w:cs="Simplified Arabic"/>
          <w:sz w:val="32"/>
          <w:szCs w:val="32"/>
          <w:rtl/>
        </w:rPr>
      </w:pPr>
    </w:p>
    <w:p w:rsidR="00353480" w:rsidRDefault="00353480" w:rsidP="009A69A2">
      <w:pPr>
        <w:spacing w:before="10" w:line="240" w:lineRule="auto"/>
        <w:jc w:val="lowKashida"/>
        <w:rPr>
          <w:rFonts w:ascii="Simplified Arabic" w:hAnsi="Simplified Arabic" w:cs="Simplified Arabic"/>
          <w:sz w:val="32"/>
          <w:szCs w:val="32"/>
          <w:rtl/>
        </w:rPr>
      </w:pPr>
    </w:p>
    <w:p w:rsidR="009A69A2" w:rsidRDefault="009A69A2" w:rsidP="009A69A2">
      <w:pPr>
        <w:spacing w:before="10" w:line="240" w:lineRule="auto"/>
        <w:jc w:val="lowKashida"/>
        <w:rPr>
          <w:rFonts w:ascii="Simplified Arabic" w:hAnsi="Simplified Arabic" w:cs="Simplified Arabic"/>
          <w:sz w:val="32"/>
          <w:szCs w:val="32"/>
          <w:rtl/>
        </w:rPr>
      </w:pPr>
    </w:p>
    <w:p w:rsidR="00AD3119" w:rsidRDefault="00AD3119" w:rsidP="009A69A2">
      <w:pPr>
        <w:spacing w:before="10" w:line="240" w:lineRule="auto"/>
        <w:jc w:val="lowKashida"/>
        <w:rPr>
          <w:rFonts w:ascii="Simplified Arabic" w:hAnsi="Simplified Arabic" w:cs="Simplified Arabic"/>
          <w:sz w:val="32"/>
          <w:szCs w:val="32"/>
          <w:rtl/>
        </w:rPr>
      </w:pPr>
    </w:p>
    <w:p w:rsidR="00AD3119" w:rsidRDefault="00AD3119" w:rsidP="009A69A2">
      <w:pPr>
        <w:spacing w:before="10" w:line="240" w:lineRule="auto"/>
        <w:jc w:val="lowKashida"/>
        <w:rPr>
          <w:rFonts w:ascii="Simplified Arabic" w:hAnsi="Simplified Arabic" w:cs="Simplified Arabic"/>
          <w:sz w:val="32"/>
          <w:szCs w:val="32"/>
          <w:rtl/>
        </w:rPr>
      </w:pPr>
    </w:p>
    <w:p w:rsidR="009A69A2" w:rsidRDefault="009A69A2" w:rsidP="009A69A2">
      <w:pPr>
        <w:spacing w:before="10" w:line="240" w:lineRule="auto"/>
        <w:jc w:val="lowKashida"/>
        <w:rPr>
          <w:rFonts w:ascii="Simplified Arabic" w:hAnsi="Simplified Arabic" w:cs="Simplified Arabic"/>
          <w:sz w:val="32"/>
          <w:szCs w:val="32"/>
          <w:rtl/>
        </w:rPr>
      </w:pPr>
    </w:p>
    <w:p w:rsidR="009A69A2" w:rsidRPr="00DC27CB" w:rsidRDefault="009A69A2" w:rsidP="00353480">
      <w:pPr>
        <w:spacing w:before="10" w:line="240" w:lineRule="auto"/>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2-1-11 </w:t>
      </w:r>
      <w:r w:rsidRPr="00DC27CB">
        <w:rPr>
          <w:rFonts w:ascii="Simplified Arabic" w:hAnsi="Simplified Arabic" w:cs="Simplified Arabic"/>
          <w:b/>
          <w:bCs/>
          <w:sz w:val="32"/>
          <w:szCs w:val="32"/>
          <w:rtl/>
        </w:rPr>
        <w:t xml:space="preserve">أهمية الإدراك الحس ــ حركي </w:t>
      </w:r>
      <w:r w:rsidR="00353480">
        <w:rPr>
          <w:rFonts w:ascii="Simplified Arabic" w:hAnsi="Simplified Arabic" w:cs="Simplified Arabic" w:hint="cs"/>
          <w:b/>
          <w:bCs/>
          <w:sz w:val="32"/>
          <w:szCs w:val="32"/>
          <w:rtl/>
        </w:rPr>
        <w:t>ب</w:t>
      </w:r>
      <w:r w:rsidRPr="00DC27CB">
        <w:rPr>
          <w:rFonts w:ascii="Simplified Arabic" w:hAnsi="Simplified Arabic" w:cs="Simplified Arabic"/>
          <w:b/>
          <w:bCs/>
          <w:sz w:val="32"/>
          <w:szCs w:val="32"/>
          <w:rtl/>
        </w:rPr>
        <w:t>لعبة كرة السلة على الكراسي المتحركة:</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 xml:space="preserve">مهارات لعبة كرة السلة على الكراسي المتحركة  من المهارات المفتوحة التي يكون محيطها وفيراً بالمثيرات والمتغيرات ، لذا تحتاج إلى عمليات عقلية منها الإحساس والإدراك ،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كما إن خصائص كل نوع من أنواع الرياضات تؤكد على نوع معين من عمليات الإدراك </w:t>
      </w:r>
      <w:r w:rsidRPr="00DC27CB">
        <w:rPr>
          <w:rFonts w:ascii="Simplified Arabic" w:hAnsi="Simplified Arabic" w:cs="Simplified Arabic" w:hint="cs"/>
          <w:sz w:val="32"/>
          <w:szCs w:val="32"/>
          <w:rtl/>
        </w:rPr>
        <w:t>والإحساس</w:t>
      </w:r>
      <w:r>
        <w:rPr>
          <w:rFonts w:ascii="Simplified Arabic" w:hAnsi="Simplified Arabic" w:cs="Simplified Arabic" w:hint="cs"/>
          <w:sz w:val="32"/>
          <w:szCs w:val="32"/>
          <w:rtl/>
        </w:rPr>
        <w:t>"</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29"/>
      </w:r>
      <w:r w:rsidRPr="00DC27CB">
        <w:rPr>
          <w:rFonts w:ascii="Simplified Arabic" w:hAnsi="Simplified Arabic" w:cs="Simplified Arabic"/>
          <w:sz w:val="32"/>
          <w:szCs w:val="32"/>
          <w:vertAlign w:val="superscript"/>
          <w:rtl/>
        </w:rPr>
        <w:t>)</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ومن بينها لعبة كرة السلة التي تحتاج إلى مدركات حسية خاصة.</w:t>
      </w:r>
    </w:p>
    <w:p w:rsidR="009A69A2" w:rsidRPr="00DC27CB" w:rsidRDefault="009A69A2" w:rsidP="009A69A2">
      <w:pPr>
        <w:spacing w:before="10" w:line="240" w:lineRule="auto"/>
        <w:jc w:val="lowKashida"/>
        <w:rPr>
          <w:rFonts w:ascii="Simplified Arabic" w:hAnsi="Simplified Arabic" w:cs="Simplified Arabic"/>
          <w:sz w:val="32"/>
          <w:szCs w:val="32"/>
          <w:rtl/>
        </w:rPr>
      </w:pPr>
      <w:r>
        <w:rPr>
          <w:rFonts w:ascii="Simplified Arabic" w:hAnsi="Simplified Arabic" w:cs="Simplified Arabic"/>
          <w:sz w:val="32"/>
          <w:szCs w:val="32"/>
          <w:rtl/>
        </w:rPr>
        <w:tab/>
        <w:t xml:space="preserve">ويعد الإدراك </w:t>
      </w:r>
      <w:r>
        <w:rPr>
          <w:rFonts w:ascii="Simplified Arabic" w:hAnsi="Simplified Arabic" w:cs="Simplified Arabic" w:hint="cs"/>
          <w:sz w:val="32"/>
          <w:szCs w:val="32"/>
          <w:rtl/>
        </w:rPr>
        <w:t>(</w:t>
      </w:r>
      <w:r>
        <w:rPr>
          <w:rFonts w:ascii="Simplified Arabic" w:hAnsi="Simplified Arabic" w:cs="Simplified Arabic"/>
          <w:sz w:val="32"/>
          <w:szCs w:val="32"/>
          <w:rtl/>
        </w:rPr>
        <w:t>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احد الأبعاد المهمة للعب كرة السلة على الكراسي المتحركة ، وتظهر أهميته  من خلال إحساس اللاعب بحركة الكرسي المتحرك وبالأداة ( الكرة ) ، ومدى السيطرة والتنقل بالكرسي المتحرك بالكرة أو بدون كرة وفقاً لما يتطلبه الواجب الحركي ،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إذ تتطلب العضلات العاملة في كل مهارة من مهاراتها قوة معينة للأداء الحركي تبعاً للانقباضات العضلية وما تتضمنها من إحساس بالج</w:t>
      </w:r>
      <w:r>
        <w:rPr>
          <w:rFonts w:ascii="Simplified Arabic" w:hAnsi="Simplified Arabic" w:cs="Simplified Arabic"/>
          <w:sz w:val="32"/>
          <w:szCs w:val="32"/>
          <w:rtl/>
        </w:rPr>
        <w:t>هد العضلي وسرعة الحركة والتوازن</w:t>
      </w:r>
      <w:r>
        <w:rPr>
          <w:rFonts w:ascii="Simplified Arabic" w:hAnsi="Simplified Arabic" w:cs="Simplified Arabic" w:hint="cs"/>
          <w:sz w:val="32"/>
          <w:szCs w:val="32"/>
          <w:rtl/>
        </w:rPr>
        <w:t>"</w:t>
      </w:r>
      <w:r w:rsidRPr="00DC27CB">
        <w:rPr>
          <w:rFonts w:ascii="Simplified Arabic" w:hAnsi="Simplified Arabic" w:cs="Simplified Arabic"/>
          <w:sz w:val="32"/>
          <w:szCs w:val="32"/>
          <w:vertAlign w:val="superscript"/>
          <w:rtl/>
        </w:rPr>
        <w:t>(</w:t>
      </w:r>
      <w:r w:rsidRPr="00DC27CB">
        <w:rPr>
          <w:rStyle w:val="ab"/>
          <w:rFonts w:ascii="Simplified Arabic" w:hAnsi="Simplified Arabic" w:cs="Simplified Arabic"/>
          <w:sz w:val="32"/>
          <w:szCs w:val="32"/>
          <w:rtl/>
        </w:rPr>
        <w:footnoteReference w:id="30"/>
      </w:r>
      <w:r w:rsidRPr="00DC27CB">
        <w:rPr>
          <w:rFonts w:ascii="Simplified Arabic" w:hAnsi="Simplified Arabic" w:cs="Simplified Arabic"/>
          <w:sz w:val="32"/>
          <w:szCs w:val="32"/>
          <w:vertAlign w:val="superscript"/>
          <w:rtl/>
        </w:rPr>
        <w:t>)</w:t>
      </w:r>
      <w:r w:rsidRPr="00DC27CB">
        <w:rPr>
          <w:rFonts w:ascii="Simplified Arabic" w:hAnsi="Simplified Arabic" w:cs="Simplified Arabic"/>
          <w:sz w:val="32"/>
          <w:szCs w:val="32"/>
          <w:rtl/>
        </w:rPr>
        <w:t xml:space="preserve"> ، فضلاً عن المواقف المتغيرة في </w:t>
      </w:r>
      <w:r>
        <w:rPr>
          <w:rFonts w:ascii="Simplified Arabic" w:hAnsi="Simplified Arabic" w:cs="Simplified Arabic"/>
          <w:sz w:val="32"/>
          <w:szCs w:val="32"/>
          <w:rtl/>
        </w:rPr>
        <w:t xml:space="preserve">لعبة كرة السلة والإيقاع السريع </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إذ تتطلب إدراكا واسعاً لطبيعة مجريات اللعبة ، كالمسافات والأزمنة والمكان وقوة المناولة والتصويب ودقتها .</w:t>
      </w:r>
    </w:p>
    <w:p w:rsidR="009A69A2" w:rsidRPr="00DC27CB" w:rsidRDefault="009A69A2" w:rsidP="009A69A2">
      <w:pPr>
        <w:spacing w:before="10" w:line="240" w:lineRule="auto"/>
        <w:jc w:val="lowKashida"/>
        <w:rPr>
          <w:rFonts w:ascii="Simplified Arabic" w:hAnsi="Simplified Arabic" w:cs="Simplified Arabic"/>
          <w:sz w:val="32"/>
          <w:szCs w:val="32"/>
          <w:rtl/>
        </w:rPr>
      </w:pPr>
      <w:r w:rsidRPr="00DC27CB">
        <w:rPr>
          <w:rFonts w:ascii="Simplified Arabic" w:hAnsi="Simplified Arabic" w:cs="Simplified Arabic"/>
          <w:sz w:val="32"/>
          <w:szCs w:val="32"/>
          <w:rtl/>
        </w:rPr>
        <w:t>ويرى</w:t>
      </w:r>
      <w:r>
        <w:rPr>
          <w:rFonts w:ascii="Simplified Arabic" w:hAnsi="Simplified Arabic" w:cs="Simplified Arabic"/>
          <w:sz w:val="32"/>
          <w:szCs w:val="32"/>
          <w:rtl/>
        </w:rPr>
        <w:t xml:space="preserve"> الباحث إن عملية </w:t>
      </w:r>
      <w:r>
        <w:rPr>
          <w:rFonts w:ascii="Simplified Arabic" w:hAnsi="Simplified Arabic" w:cs="Simplified Arabic" w:hint="cs"/>
          <w:sz w:val="32"/>
          <w:szCs w:val="32"/>
          <w:rtl/>
        </w:rPr>
        <w:t>(</w:t>
      </w:r>
      <w:r>
        <w:rPr>
          <w:rFonts w:ascii="Simplified Arabic" w:hAnsi="Simplified Arabic" w:cs="Simplified Arabic"/>
          <w:sz w:val="32"/>
          <w:szCs w:val="32"/>
          <w:rtl/>
        </w:rPr>
        <w:t>الإدراك الحس</w:t>
      </w:r>
      <w:r>
        <w:rPr>
          <w:rFonts w:ascii="Simplified Arabic" w:hAnsi="Simplified Arabic" w:cs="Simplified Arabic" w:hint="cs"/>
          <w:sz w:val="32"/>
          <w:szCs w:val="32"/>
          <w:rtl/>
        </w:rPr>
        <w:t>-</w:t>
      </w:r>
      <w:r w:rsidRPr="00DC27CB">
        <w:rPr>
          <w:rFonts w:ascii="Simplified Arabic" w:hAnsi="Simplified Arabic" w:cs="Simplified Arabic"/>
          <w:sz w:val="32"/>
          <w:szCs w:val="32"/>
          <w:rtl/>
        </w:rPr>
        <w:t>حركي</w:t>
      </w:r>
      <w:r>
        <w:rPr>
          <w:rFonts w:ascii="Simplified Arabic" w:hAnsi="Simplified Arabic" w:cs="Simplified Arabic" w:hint="cs"/>
          <w:sz w:val="32"/>
          <w:szCs w:val="32"/>
          <w:rtl/>
        </w:rPr>
        <w:t>)</w:t>
      </w:r>
      <w:r w:rsidRPr="00DC27CB">
        <w:rPr>
          <w:rFonts w:ascii="Simplified Arabic" w:hAnsi="Simplified Arabic" w:cs="Simplified Arabic"/>
          <w:sz w:val="32"/>
          <w:szCs w:val="32"/>
          <w:rtl/>
        </w:rPr>
        <w:t xml:space="preserve"> تشكل واحدة من العوامل المهمة التي تحدد طريقة الأداء المهاري والخططي وسرعته ودقـته لدى لاعب كرة السلة على الكراسي المتحركة ، وتعمل على تقليل </w:t>
      </w:r>
      <w:r w:rsidRPr="00DC27CB">
        <w:rPr>
          <w:rFonts w:ascii="Simplified Arabic" w:hAnsi="Simplified Arabic" w:cs="Simplified Arabic" w:hint="cs"/>
          <w:sz w:val="32"/>
          <w:szCs w:val="32"/>
          <w:rtl/>
        </w:rPr>
        <w:t>أخطاء</w:t>
      </w:r>
      <w:r w:rsidRPr="00DC27CB">
        <w:rPr>
          <w:rFonts w:ascii="Simplified Arabic" w:hAnsi="Simplified Arabic" w:cs="Simplified Arabic"/>
          <w:sz w:val="32"/>
          <w:szCs w:val="32"/>
          <w:rtl/>
        </w:rPr>
        <w:t xml:space="preserve"> اللاعب </w:t>
      </w:r>
      <w:r>
        <w:rPr>
          <w:rFonts w:ascii="Simplified Arabic" w:hAnsi="Simplified Arabic" w:cs="Simplified Arabic"/>
          <w:sz w:val="32"/>
          <w:szCs w:val="32"/>
          <w:rtl/>
        </w:rPr>
        <w:t xml:space="preserve">والفريق والانسجام فيما بينهم ، </w:t>
      </w:r>
      <w:r>
        <w:rPr>
          <w:rFonts w:ascii="Simplified Arabic" w:hAnsi="Simplified Arabic" w:cs="Simplified Arabic" w:hint="cs"/>
          <w:sz w:val="32"/>
          <w:szCs w:val="32"/>
          <w:rtl/>
        </w:rPr>
        <w:t xml:space="preserve">إذ إن </w:t>
      </w:r>
      <w:r w:rsidRPr="00DC27CB">
        <w:rPr>
          <w:rFonts w:ascii="Simplified Arabic" w:hAnsi="Simplified Arabic" w:cs="Simplified Arabic"/>
          <w:sz w:val="32"/>
          <w:szCs w:val="32"/>
          <w:rtl/>
        </w:rPr>
        <w:t xml:space="preserve">اللاعب الذي يمتلك الإدراك الكافي </w:t>
      </w:r>
      <w:r w:rsidRPr="00DC27CB">
        <w:rPr>
          <w:rFonts w:ascii="Simplified Arabic" w:hAnsi="Simplified Arabic" w:cs="Simplified Arabic" w:hint="cs"/>
          <w:sz w:val="32"/>
          <w:szCs w:val="32"/>
          <w:rtl/>
        </w:rPr>
        <w:t>يفسر</w:t>
      </w:r>
      <w:r w:rsidRPr="00DC27CB">
        <w:rPr>
          <w:rFonts w:ascii="Simplified Arabic" w:hAnsi="Simplified Arabic" w:cs="Simplified Arabic"/>
          <w:sz w:val="32"/>
          <w:szCs w:val="32"/>
          <w:rtl/>
        </w:rPr>
        <w:t xml:space="preserve"> الإحساسات إلى مجموعة من الأفعال الحركية التوافقية التي تؤدي إلى التصرف الجيد في مواقف اللعب المختلفة ، </w:t>
      </w:r>
      <w:r>
        <w:rPr>
          <w:rFonts w:ascii="Simplified Arabic" w:hAnsi="Simplified Arabic" w:cs="Simplified Arabic" w:hint="cs"/>
          <w:sz w:val="32"/>
          <w:szCs w:val="32"/>
          <w:rtl/>
        </w:rPr>
        <w:t xml:space="preserve">والتي </w:t>
      </w:r>
      <w:r w:rsidRPr="00DC27CB">
        <w:rPr>
          <w:rFonts w:ascii="Simplified Arabic" w:hAnsi="Simplified Arabic" w:cs="Simplified Arabic"/>
          <w:sz w:val="32"/>
          <w:szCs w:val="32"/>
          <w:rtl/>
        </w:rPr>
        <w:t xml:space="preserve">تتوافق مع مايجب </w:t>
      </w:r>
      <w:r w:rsidRPr="00DC27CB">
        <w:rPr>
          <w:rFonts w:ascii="Simplified Arabic" w:hAnsi="Simplified Arabic" w:cs="Simplified Arabic" w:hint="cs"/>
          <w:sz w:val="32"/>
          <w:szCs w:val="32"/>
          <w:rtl/>
        </w:rPr>
        <w:t>أن</w:t>
      </w:r>
      <w:r w:rsidRPr="00DC27CB">
        <w:rPr>
          <w:rFonts w:ascii="Simplified Arabic" w:hAnsi="Simplified Arabic" w:cs="Simplified Arabic"/>
          <w:sz w:val="32"/>
          <w:szCs w:val="32"/>
          <w:rtl/>
        </w:rPr>
        <w:t xml:space="preserve"> يحققه </w:t>
      </w:r>
      <w:r w:rsidRPr="00DC27CB">
        <w:rPr>
          <w:rFonts w:ascii="Simplified Arabic" w:hAnsi="Simplified Arabic" w:cs="Simplified Arabic" w:hint="cs"/>
          <w:sz w:val="32"/>
          <w:szCs w:val="32"/>
          <w:rtl/>
        </w:rPr>
        <w:t>أثناء</w:t>
      </w:r>
      <w:r w:rsidRPr="00DC27CB">
        <w:rPr>
          <w:rFonts w:ascii="Simplified Arabic" w:hAnsi="Simplified Arabic" w:cs="Simplified Arabic"/>
          <w:sz w:val="32"/>
          <w:szCs w:val="32"/>
          <w:rtl/>
        </w:rPr>
        <w:t xml:space="preserve"> المباريات.</w:t>
      </w:r>
    </w:p>
    <w:p w:rsidR="009A69A2" w:rsidRDefault="009A69A2" w:rsidP="00353480">
      <w:pPr>
        <w:spacing w:before="10" w:line="240" w:lineRule="auto"/>
        <w:jc w:val="lowKashida"/>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lastRenderedPageBreak/>
        <w:t>فالنجاح في الأداء يعتمد على درجة الإحساس ومدى إمكانية وفاعلية اللاعب في اكتشاف وتصور واستعمال المعلومات الحسية المتعلقة بالحركة . لهذا تزداد فاعلية عملية الاكتشاف والإحساس والإدراك لموقعه وموقع اللا</w:t>
      </w:r>
      <w:r>
        <w:rPr>
          <w:rFonts w:ascii="Simplified Arabic" w:hAnsi="Simplified Arabic" w:cs="Simplified Arabic"/>
          <w:sz w:val="32"/>
          <w:szCs w:val="32"/>
          <w:rtl/>
          <w:lang w:bidi="ar-IQ"/>
        </w:rPr>
        <w:t>عب المنافس وموقع الأداة (الكرة</w:t>
      </w:r>
      <w:r w:rsidRPr="00DC27CB">
        <w:rPr>
          <w:rFonts w:ascii="Simplified Arabic" w:hAnsi="Simplified Arabic" w:cs="Simplified Arabic"/>
          <w:sz w:val="32"/>
          <w:szCs w:val="32"/>
          <w:rtl/>
          <w:lang w:bidi="ar-IQ"/>
        </w:rPr>
        <w:t>) بدقة بزيادة اللاعب للعديد من المثيرات والمتغيرات والتنويع فيها لكي يستطيع عزل المثيرات التي ليس لها أهمية في الأداء والاستفادة من المثيرات ذات العلاقة بالأداء وهذا سوف يقوده إلى زيادة خبرته ومن ثم يتمكن من السرعة في إدراك المواقف المتغيرة وظروف المنافسة والتعامل الدقيق مع المثيرات با</w:t>
      </w:r>
      <w:r>
        <w:rPr>
          <w:rFonts w:ascii="Simplified Arabic" w:hAnsi="Simplified Arabic" w:cs="Simplified Arabic"/>
          <w:sz w:val="32"/>
          <w:szCs w:val="32"/>
          <w:rtl/>
          <w:lang w:bidi="ar-IQ"/>
        </w:rPr>
        <w:t>لشكل الذي يتطلبه الواجب الحركي</w:t>
      </w:r>
      <w:r w:rsidRPr="00DC27CB">
        <w:rPr>
          <w:rFonts w:ascii="Simplified Arabic" w:hAnsi="Simplified Arabic" w:cs="Simplified Arabic"/>
          <w:sz w:val="32"/>
          <w:szCs w:val="32"/>
          <w:rtl/>
          <w:lang w:bidi="ar-IQ"/>
        </w:rPr>
        <w:t xml:space="preserve"> "</w:t>
      </w:r>
      <w:r w:rsidR="00353480">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 xml:space="preserve">إذ تتطلب العضلات العاملة في كل مهارة من مهاراتها قوة معينة للأداء </w:t>
      </w:r>
      <w:r w:rsidR="00353480">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 xml:space="preserve">تبعا للانقباضات العضلية وما يتضمنها من إحساس بالجهد العضلي وسرعة الحركة والتوازن " </w:t>
      </w:r>
      <w:r w:rsidRPr="00DC27CB">
        <w:rPr>
          <w:rFonts w:ascii="Simplified Arabic" w:hAnsi="Simplified Arabic" w:cs="Simplified Arabic"/>
          <w:b/>
          <w:bCs/>
          <w:sz w:val="32"/>
          <w:szCs w:val="32"/>
          <w:vertAlign w:val="superscript"/>
          <w:rtl/>
          <w:lang w:bidi="ar-IQ"/>
        </w:rPr>
        <w:t>(</w:t>
      </w:r>
      <w:r w:rsidRPr="00DC27CB">
        <w:rPr>
          <w:rStyle w:val="ab"/>
          <w:rFonts w:ascii="Simplified Arabic" w:hAnsi="Simplified Arabic" w:cs="Simplified Arabic"/>
          <w:b/>
          <w:bCs/>
          <w:sz w:val="32"/>
          <w:szCs w:val="32"/>
          <w:rtl/>
          <w:lang w:bidi="ar-IQ"/>
        </w:rPr>
        <w:footnoteReference w:id="31"/>
      </w:r>
      <w:r w:rsidRPr="00DC27CB">
        <w:rPr>
          <w:rFonts w:ascii="Simplified Arabic" w:hAnsi="Simplified Arabic" w:cs="Simplified Arabic"/>
          <w:b/>
          <w:bCs/>
          <w:sz w:val="32"/>
          <w:szCs w:val="32"/>
          <w:vertAlign w:val="superscript"/>
          <w:rtl/>
          <w:lang w:bidi="ar-IQ"/>
        </w:rPr>
        <w:t>)</w:t>
      </w:r>
      <w:r>
        <w:rPr>
          <w:rFonts w:ascii="Simplified Arabic" w:hAnsi="Simplified Arabic" w:cs="Simplified Arabic" w:hint="cs"/>
          <w:sz w:val="32"/>
          <w:szCs w:val="32"/>
          <w:rtl/>
          <w:lang w:bidi="ar-IQ"/>
        </w:rPr>
        <w:t>.</w:t>
      </w:r>
    </w:p>
    <w:p w:rsidR="009A69A2" w:rsidRDefault="009A69A2" w:rsidP="009A69A2">
      <w:pPr>
        <w:spacing w:before="10" w:line="240" w:lineRule="auto"/>
        <w:jc w:val="lowKashida"/>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فالانجاز</w:t>
      </w:r>
      <w:r w:rsidR="000B2CBF">
        <w:rPr>
          <w:rFonts w:ascii="Simplified Arabic" w:hAnsi="Simplified Arabic" w:cs="Simplified Arabic" w:hint="cs"/>
          <w:sz w:val="32"/>
          <w:szCs w:val="32"/>
          <w:rtl/>
          <w:lang w:bidi="ar-IQ"/>
        </w:rPr>
        <w:t xml:space="preserve"> (الاداء)</w:t>
      </w:r>
      <w:r w:rsidRPr="00DC27CB">
        <w:rPr>
          <w:rFonts w:ascii="Simplified Arabic" w:hAnsi="Simplified Arabic" w:cs="Simplified Arabic"/>
          <w:sz w:val="32"/>
          <w:szCs w:val="32"/>
          <w:rtl/>
          <w:lang w:bidi="ar-IQ"/>
        </w:rPr>
        <w:t xml:space="preserve"> المهاري يعتمد بصو</w:t>
      </w:r>
      <w:r>
        <w:rPr>
          <w:rFonts w:ascii="Simplified Arabic" w:hAnsi="Simplified Arabic" w:cs="Simplified Arabic"/>
          <w:sz w:val="32"/>
          <w:szCs w:val="32"/>
          <w:rtl/>
          <w:lang w:bidi="ar-IQ"/>
        </w:rPr>
        <w:t>رة كبيرة على المعلومات الحسية (</w:t>
      </w:r>
      <w:r w:rsidRPr="00DC27CB">
        <w:rPr>
          <w:rFonts w:ascii="Simplified Arabic" w:hAnsi="Simplified Arabic" w:cs="Simplified Arabic"/>
          <w:sz w:val="32"/>
          <w:szCs w:val="32"/>
          <w:rtl/>
          <w:lang w:bidi="ar-IQ"/>
        </w:rPr>
        <w:t>السم</w:t>
      </w:r>
      <w:r>
        <w:rPr>
          <w:rFonts w:ascii="Simplified Arabic" w:hAnsi="Simplified Arabic" w:cs="Simplified Arabic"/>
          <w:sz w:val="32"/>
          <w:szCs w:val="32"/>
          <w:rtl/>
          <w:lang w:bidi="ar-IQ"/>
        </w:rPr>
        <w:t>ع , البصر</w:t>
      </w:r>
      <w:r w:rsidRPr="00DC27CB">
        <w:rPr>
          <w:rFonts w:ascii="Simplified Arabic" w:hAnsi="Simplified Arabic" w:cs="Simplified Arabic"/>
          <w:sz w:val="32"/>
          <w:szCs w:val="32"/>
          <w:rtl/>
          <w:lang w:bidi="ar-IQ"/>
        </w:rPr>
        <w:t>) التي يتم فيها تنظيم وترج</w:t>
      </w:r>
      <w:r>
        <w:rPr>
          <w:rFonts w:ascii="Simplified Arabic" w:hAnsi="Simplified Arabic" w:cs="Simplified Arabic"/>
          <w:sz w:val="32"/>
          <w:szCs w:val="32"/>
          <w:rtl/>
          <w:lang w:bidi="ar-IQ"/>
        </w:rPr>
        <w:t>مة الإدخال الحسي ( الإدراك الحس</w:t>
      </w:r>
      <w:r>
        <w:rPr>
          <w:rFonts w:ascii="Simplified Arabic" w:hAnsi="Simplified Arabic" w:cs="Simplified Arabic" w:hint="cs"/>
          <w:sz w:val="32"/>
          <w:szCs w:val="32"/>
          <w:rtl/>
          <w:lang w:bidi="ar-IQ"/>
        </w:rPr>
        <w:t>-</w:t>
      </w:r>
      <w:r w:rsidRPr="00DC27CB">
        <w:rPr>
          <w:rFonts w:ascii="Simplified Arabic" w:hAnsi="Simplified Arabic" w:cs="Simplified Arabic"/>
          <w:sz w:val="32"/>
          <w:szCs w:val="32"/>
          <w:rtl/>
          <w:lang w:bidi="ar-IQ"/>
        </w:rPr>
        <w:t>حركي ) وهذا يأتي متوافقا مع أهمية الأداء المهاري من خلال الإحساس بالمسافة والزمن</w:t>
      </w:r>
      <w:r w:rsidRPr="00DC27CB">
        <w:rPr>
          <w:rFonts w:ascii="Simplified Arabic" w:hAnsi="Simplified Arabic" w:cs="Simplified Arabic"/>
          <w:b/>
          <w:bCs/>
          <w:sz w:val="32"/>
          <w:szCs w:val="32"/>
          <w:vertAlign w:val="superscript"/>
          <w:rtl/>
          <w:lang w:bidi="ar-IQ"/>
        </w:rPr>
        <w:t>(</w:t>
      </w:r>
      <w:r w:rsidRPr="00DC27CB">
        <w:rPr>
          <w:rStyle w:val="ab"/>
          <w:rFonts w:ascii="Simplified Arabic" w:hAnsi="Simplified Arabic" w:cs="Simplified Arabic"/>
          <w:b/>
          <w:bCs/>
          <w:sz w:val="32"/>
          <w:szCs w:val="32"/>
          <w:rtl/>
          <w:lang w:bidi="ar-IQ"/>
        </w:rPr>
        <w:footnoteReference w:id="32"/>
      </w:r>
      <w:r w:rsidRPr="00DC27CB">
        <w:rPr>
          <w:rFonts w:ascii="Simplified Arabic" w:hAnsi="Simplified Arabic" w:cs="Simplified Arabic"/>
          <w:b/>
          <w:bCs/>
          <w:sz w:val="32"/>
          <w:szCs w:val="32"/>
          <w:vertAlign w:val="superscript"/>
          <w:rtl/>
          <w:lang w:bidi="ar-IQ"/>
        </w:rPr>
        <w:t>)</w:t>
      </w:r>
      <w:r>
        <w:rPr>
          <w:rFonts w:ascii="Simplified Arabic" w:hAnsi="Simplified Arabic" w:cs="Simplified Arabic" w:hint="cs"/>
          <w:sz w:val="32"/>
          <w:szCs w:val="32"/>
          <w:rtl/>
          <w:lang w:bidi="ar-IQ"/>
        </w:rPr>
        <w:t>.</w:t>
      </w:r>
    </w:p>
    <w:p w:rsidR="009A69A2" w:rsidRDefault="009A69A2" w:rsidP="009A69A2">
      <w:pPr>
        <w:spacing w:before="10" w:line="240" w:lineRule="auto"/>
        <w:jc w:val="lowKashida"/>
        <w:rPr>
          <w:rFonts w:ascii="Simplified Arabic" w:hAnsi="Simplified Arabic" w:cs="Simplified Arabic"/>
          <w:sz w:val="32"/>
          <w:szCs w:val="32"/>
          <w:rtl/>
          <w:lang w:bidi="ar-IQ"/>
        </w:rPr>
      </w:pPr>
      <w:r w:rsidRPr="00DC27CB">
        <w:rPr>
          <w:rFonts w:ascii="Simplified Arabic" w:hAnsi="Simplified Arabic" w:cs="Simplified Arabic"/>
          <w:sz w:val="32"/>
          <w:szCs w:val="32"/>
          <w:rtl/>
          <w:lang w:bidi="ar-IQ"/>
        </w:rPr>
        <w:t xml:space="preserve">ان فعالية الإحساسات المختلفة يكتسبها اللاعب من خبرته المتنوعة والتدريب </w:t>
      </w:r>
      <w:r w:rsidR="000B2CBF">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lang w:bidi="ar-IQ"/>
        </w:rPr>
        <w:t xml:space="preserve">ولإتقان دقة مهارات هذه اللعبة لابد من استعمال الطرائق والأساليب والأدوات والبرامج التدريبية الملائمة التي تسهم في بناء المعلومات وخزنها  والاستفادة منها في المواقف الحقيقية الواجب إدراكها . </w:t>
      </w:r>
    </w:p>
    <w:p w:rsidR="00353480" w:rsidRDefault="00353480" w:rsidP="009A69A2">
      <w:pPr>
        <w:spacing w:before="10" w:line="240" w:lineRule="auto"/>
        <w:jc w:val="lowKashida"/>
        <w:rPr>
          <w:rFonts w:ascii="Simplified Arabic" w:hAnsi="Simplified Arabic" w:cs="Simplified Arabic"/>
          <w:sz w:val="32"/>
          <w:szCs w:val="32"/>
          <w:rtl/>
          <w:lang w:bidi="ar-IQ"/>
        </w:rPr>
      </w:pPr>
    </w:p>
    <w:p w:rsidR="00353480" w:rsidRDefault="00353480" w:rsidP="009A69A2">
      <w:pPr>
        <w:spacing w:before="10" w:line="240" w:lineRule="auto"/>
        <w:jc w:val="lowKashida"/>
        <w:rPr>
          <w:rFonts w:ascii="Simplified Arabic" w:hAnsi="Simplified Arabic" w:cs="Simplified Arabic"/>
          <w:sz w:val="32"/>
          <w:szCs w:val="32"/>
          <w:rtl/>
          <w:lang w:bidi="ar-IQ"/>
        </w:rPr>
      </w:pPr>
    </w:p>
    <w:p w:rsidR="009A69A2" w:rsidRDefault="009A69A2" w:rsidP="009A69A2">
      <w:pPr>
        <w:spacing w:before="10" w:line="240" w:lineRule="auto"/>
        <w:jc w:val="lowKashida"/>
        <w:rPr>
          <w:rFonts w:ascii="Simplified Arabic" w:hAnsi="Simplified Arabic" w:cs="Simplified Arabic"/>
          <w:sz w:val="32"/>
          <w:szCs w:val="32"/>
          <w:rtl/>
          <w:lang w:bidi="ar-IQ"/>
        </w:rPr>
      </w:pPr>
    </w:p>
    <w:p w:rsidR="009A69A2" w:rsidRPr="00892E02" w:rsidRDefault="009A69A2" w:rsidP="009A69A2">
      <w:pPr>
        <w:spacing w:before="10" w:after="0" w:line="240" w:lineRule="auto"/>
        <w:jc w:val="lowKashida"/>
        <w:rPr>
          <w:rFonts w:ascii="Simplified Arabic" w:hAnsi="Simplified Arabic" w:cs="Simplified Arabic"/>
          <w:sz w:val="32"/>
          <w:szCs w:val="32"/>
          <w:rtl/>
        </w:rPr>
      </w:pPr>
      <w:r w:rsidRPr="00892E02">
        <w:rPr>
          <w:rFonts w:ascii="Simplified Arabic" w:hAnsi="Simplified Arabic" w:cs="Simplified Arabic" w:hint="cs"/>
          <w:b/>
          <w:bCs/>
          <w:sz w:val="32"/>
          <w:szCs w:val="32"/>
          <w:rtl/>
        </w:rPr>
        <w:lastRenderedPageBreak/>
        <w:t xml:space="preserve">2-1-12 </w:t>
      </w:r>
      <w:r w:rsidRPr="00892E02">
        <w:rPr>
          <w:rFonts w:ascii="Simplified Arabic" w:hAnsi="Simplified Arabic" w:cs="Simplified Arabic"/>
          <w:b/>
          <w:bCs/>
          <w:sz w:val="32"/>
          <w:szCs w:val="32"/>
          <w:rtl/>
        </w:rPr>
        <w:t xml:space="preserve">المهارات </w:t>
      </w:r>
      <w:r w:rsidR="00AD3119">
        <w:rPr>
          <w:rFonts w:ascii="Simplified Arabic" w:hAnsi="Simplified Arabic" w:cs="Simplified Arabic" w:hint="cs"/>
          <w:b/>
          <w:bCs/>
          <w:sz w:val="32"/>
          <w:szCs w:val="32"/>
          <w:rtl/>
        </w:rPr>
        <w:t>الهجومية</w:t>
      </w:r>
      <w:r w:rsidRPr="00892E02">
        <w:rPr>
          <w:rFonts w:ascii="Simplified Arabic" w:hAnsi="Simplified Arabic" w:cs="Simplified Arabic"/>
          <w:b/>
          <w:bCs/>
          <w:sz w:val="32"/>
          <w:szCs w:val="32"/>
          <w:rtl/>
        </w:rPr>
        <w:t xml:space="preserve"> في كرة السلة على الكراسي المتحركة :</w:t>
      </w:r>
    </w:p>
    <w:p w:rsidR="009A69A2" w:rsidRPr="00892E02" w:rsidRDefault="009A69A2" w:rsidP="006A60ED">
      <w:pPr>
        <w:spacing w:before="10" w:after="0" w:line="240" w:lineRule="auto"/>
        <w:jc w:val="lowKashida"/>
        <w:rPr>
          <w:rFonts w:ascii="Simplified Arabic" w:hAnsi="Simplified Arabic" w:cs="Simplified Arabic"/>
          <w:sz w:val="32"/>
          <w:szCs w:val="32"/>
          <w:rtl/>
        </w:rPr>
      </w:pPr>
      <w:r w:rsidRPr="00892E02">
        <w:rPr>
          <w:rFonts w:ascii="Simplified Arabic" w:hAnsi="Simplified Arabic" w:cs="Simplified Arabic"/>
          <w:sz w:val="32"/>
          <w:szCs w:val="32"/>
          <w:rtl/>
        </w:rPr>
        <w:t xml:space="preserve">تعرف المهارة على إنها </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 xml:space="preserve">مقدرة </w:t>
      </w:r>
      <w:r w:rsidR="00353480" w:rsidRPr="00892E02">
        <w:rPr>
          <w:rFonts w:ascii="Simplified Arabic" w:hAnsi="Simplified Arabic" w:cs="Simplified Arabic" w:hint="cs"/>
          <w:sz w:val="32"/>
          <w:szCs w:val="32"/>
          <w:rtl/>
        </w:rPr>
        <w:t>اللاعب</w:t>
      </w:r>
      <w:r w:rsidRPr="00892E02">
        <w:rPr>
          <w:rFonts w:ascii="Simplified Arabic" w:hAnsi="Simplified Arabic" w:cs="Simplified Arabic"/>
          <w:sz w:val="32"/>
          <w:szCs w:val="32"/>
          <w:rtl/>
        </w:rPr>
        <w:t xml:space="preserve"> على التوصل إلى نتيجة ما من خلال القيام بأداء واجب حركي بأقصى درجة من الإتقان وبأقل قدر من الجهد في اقل زمن</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33"/>
      </w:r>
      <w:r w:rsidRPr="00892E02">
        <w:rPr>
          <w:rFonts w:ascii="Simplified Arabic" w:hAnsi="Simplified Arabic" w:cs="Simplified Arabic"/>
          <w:sz w:val="32"/>
          <w:szCs w:val="32"/>
          <w:vertAlign w:val="superscript"/>
          <w:rtl/>
        </w:rPr>
        <w:t xml:space="preserve">) </w:t>
      </w:r>
      <w:r w:rsidRPr="00892E02">
        <w:rPr>
          <w:rFonts w:ascii="Simplified Arabic" w:hAnsi="Simplified Arabic" w:cs="Simplified Arabic"/>
          <w:sz w:val="32"/>
          <w:szCs w:val="32"/>
          <w:rtl/>
        </w:rPr>
        <w:t xml:space="preserve">، كما تعرف على إنها </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الحركات التي يتحتم على اللاعب أداؤها في جميع المواقف التي تتطلبها اللعبة للوصول إلى أفضل النتائج مع الاقتصاد في الجهد</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34"/>
      </w:r>
      <w:r w:rsidRPr="00892E02">
        <w:rPr>
          <w:rFonts w:ascii="Simplified Arabic" w:hAnsi="Simplified Arabic" w:cs="Simplified Arabic"/>
          <w:sz w:val="32"/>
          <w:szCs w:val="32"/>
          <w:vertAlign w:val="superscript"/>
          <w:rtl/>
        </w:rPr>
        <w:t>)</w:t>
      </w:r>
      <w:r w:rsidRPr="00892E02">
        <w:rPr>
          <w:rFonts w:ascii="Simplified Arabic" w:hAnsi="Simplified Arabic" w:cs="Simplified Arabic"/>
          <w:sz w:val="32"/>
          <w:szCs w:val="32"/>
          <w:rtl/>
        </w:rPr>
        <w:t xml:space="preserve"> ، كما عرفت بأنها </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المقدرة على استخدام العضلات الصحيحة بالقوة اللازمة لتنفيذ الحركة المرغوب فيها بالاتجاه الصحيح وبالتوقيت المناسب وبالدقة المطلوبة</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35"/>
      </w:r>
      <w:r w:rsidRPr="00892E02">
        <w:rPr>
          <w:rFonts w:ascii="Simplified Arabic" w:hAnsi="Simplified Arabic" w:cs="Simplified Arabic"/>
          <w:sz w:val="32"/>
          <w:szCs w:val="32"/>
          <w:vertAlign w:val="superscript"/>
          <w:rtl/>
        </w:rPr>
        <w:t>)</w:t>
      </w:r>
      <w:r w:rsidRPr="00892E02">
        <w:rPr>
          <w:rFonts w:ascii="Simplified Arabic" w:hAnsi="Simplified Arabic" w:cs="Simplified Arabic"/>
          <w:sz w:val="32"/>
          <w:szCs w:val="32"/>
          <w:rtl/>
        </w:rPr>
        <w:t xml:space="preserve">، </w:t>
      </w:r>
      <w:r w:rsidRPr="00892E02">
        <w:rPr>
          <w:rFonts w:ascii="Simplified Arabic" w:hAnsi="Simplified Arabic" w:cs="Simplified Arabic" w:hint="cs"/>
          <w:sz w:val="32"/>
          <w:szCs w:val="32"/>
          <w:rtl/>
        </w:rPr>
        <w:t>وعلى هذا</w:t>
      </w:r>
      <w:r w:rsidRPr="00892E02">
        <w:rPr>
          <w:rFonts w:ascii="Simplified Arabic" w:hAnsi="Simplified Arabic" w:cs="Simplified Arabic"/>
          <w:sz w:val="32"/>
          <w:szCs w:val="32"/>
          <w:rtl/>
        </w:rPr>
        <w:t xml:space="preserve"> يتفق الباحث مع </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مصطفى زيدان وجمال رمضان موسى</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 xml:space="preserve"> على إنها </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كل المفردات والواجبات الحركية المختلفة والتي يقوم بها اللاعب</w:t>
      </w:r>
      <w:r w:rsidR="006A60ED" w:rsidRPr="00892E02">
        <w:rPr>
          <w:rFonts w:ascii="Simplified Arabic" w:hAnsi="Simplified Arabic" w:cs="Simplified Arabic" w:hint="cs"/>
          <w:sz w:val="32"/>
          <w:szCs w:val="32"/>
          <w:rtl/>
        </w:rPr>
        <w:t xml:space="preserve"> على الكرسي المتحرك</w:t>
      </w:r>
      <w:r w:rsidR="00215470">
        <w:rPr>
          <w:rFonts w:ascii="Simplified Arabic" w:hAnsi="Simplified Arabic" w:cs="Simplified Arabic"/>
          <w:sz w:val="32"/>
          <w:szCs w:val="32"/>
          <w:rtl/>
        </w:rPr>
        <w:t xml:space="preserve"> أثناء الممارسة </w:t>
      </w:r>
      <w:r w:rsidR="00215470">
        <w:rPr>
          <w:rFonts w:ascii="Simplified Arabic" w:hAnsi="Simplified Arabic" w:cs="Simplified Arabic" w:hint="cs"/>
          <w:sz w:val="32"/>
          <w:szCs w:val="32"/>
          <w:rtl/>
        </w:rPr>
        <w:t>و</w:t>
      </w:r>
      <w:r w:rsidR="00215470">
        <w:rPr>
          <w:rFonts w:ascii="Simplified Arabic" w:hAnsi="Simplified Arabic" w:cs="Simplified Arabic"/>
          <w:sz w:val="32"/>
          <w:szCs w:val="32"/>
          <w:rtl/>
        </w:rPr>
        <w:t xml:space="preserve">المنافسة في إطار يحدده قانون </w:t>
      </w:r>
      <w:r w:rsidR="00215470">
        <w:rPr>
          <w:rFonts w:ascii="Simplified Arabic" w:hAnsi="Simplified Arabic" w:cs="Simplified Arabic" w:hint="cs"/>
          <w:sz w:val="32"/>
          <w:szCs w:val="32"/>
          <w:rtl/>
        </w:rPr>
        <w:t>ا</w:t>
      </w:r>
      <w:r w:rsidRPr="00892E02">
        <w:rPr>
          <w:rFonts w:ascii="Simplified Arabic" w:hAnsi="Simplified Arabic" w:cs="Simplified Arabic"/>
          <w:sz w:val="32"/>
          <w:szCs w:val="32"/>
          <w:rtl/>
        </w:rPr>
        <w:t xml:space="preserve">لعبة </w:t>
      </w:r>
      <w:r w:rsidR="006A60ED" w:rsidRPr="00892E02">
        <w:rPr>
          <w:rFonts w:ascii="Simplified Arabic" w:hAnsi="Simplified Arabic" w:cs="Simplified Arabic" w:hint="cs"/>
          <w:sz w:val="32"/>
          <w:szCs w:val="32"/>
          <w:rtl/>
        </w:rPr>
        <w:t xml:space="preserve">وشدة اعاقته الحركية </w:t>
      </w:r>
      <w:r w:rsidRPr="00892E02">
        <w:rPr>
          <w:rFonts w:ascii="Simplified Arabic" w:hAnsi="Simplified Arabic" w:cs="Simplified Arabic"/>
          <w:sz w:val="32"/>
          <w:szCs w:val="32"/>
          <w:rtl/>
        </w:rPr>
        <w:t xml:space="preserve">وقد تكون هجومية </w:t>
      </w:r>
      <w:r w:rsidR="000B2CBF" w:rsidRPr="00892E02">
        <w:rPr>
          <w:rFonts w:ascii="Simplified Arabic" w:hAnsi="Simplified Arabic" w:cs="Simplified Arabic" w:hint="cs"/>
          <w:sz w:val="32"/>
          <w:szCs w:val="32"/>
          <w:rtl/>
        </w:rPr>
        <w:t>أ</w:t>
      </w:r>
      <w:r w:rsidRPr="00892E02">
        <w:rPr>
          <w:rFonts w:ascii="Simplified Arabic" w:hAnsi="Simplified Arabic" w:cs="Simplified Arabic"/>
          <w:sz w:val="32"/>
          <w:szCs w:val="32"/>
          <w:rtl/>
        </w:rPr>
        <w:t>و دفاعية</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36"/>
      </w:r>
      <w:r w:rsidRPr="00892E02">
        <w:rPr>
          <w:rFonts w:ascii="Simplified Arabic" w:hAnsi="Simplified Arabic" w:cs="Simplified Arabic"/>
          <w:sz w:val="32"/>
          <w:szCs w:val="32"/>
          <w:vertAlign w:val="superscript"/>
          <w:rtl/>
        </w:rPr>
        <w:t>)</w:t>
      </w:r>
      <w:r w:rsidRPr="00892E02">
        <w:rPr>
          <w:rFonts w:ascii="Simplified Arabic" w:hAnsi="Simplified Arabic" w:cs="Simplified Arabic"/>
          <w:sz w:val="32"/>
          <w:szCs w:val="32"/>
          <w:rtl/>
        </w:rPr>
        <w:t xml:space="preserve"> .</w:t>
      </w:r>
    </w:p>
    <w:p w:rsidR="009A69A2" w:rsidRPr="00892E02" w:rsidRDefault="009A69A2" w:rsidP="009A69A2">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sz w:val="32"/>
          <w:szCs w:val="32"/>
          <w:rtl/>
        </w:rPr>
        <w:t>والمهارات</w:t>
      </w:r>
      <w:r w:rsidR="00215470">
        <w:rPr>
          <w:rFonts w:ascii="Simplified Arabic" w:hAnsi="Simplified Arabic" w:cs="Simplified Arabic" w:hint="cs"/>
          <w:sz w:val="32"/>
          <w:szCs w:val="32"/>
          <w:rtl/>
        </w:rPr>
        <w:t xml:space="preserve"> الاساسية بكرة السلة على الكراسي المتحركة</w:t>
      </w:r>
      <w:r w:rsidRPr="00892E02">
        <w:rPr>
          <w:rFonts w:ascii="Simplified Arabic" w:hAnsi="Simplified Arabic" w:cs="Simplified Arabic"/>
          <w:sz w:val="32"/>
          <w:szCs w:val="32"/>
          <w:rtl/>
        </w:rPr>
        <w:t xml:space="preserve"> لها عدة خصائص</w:t>
      </w:r>
      <w:r w:rsidRPr="00892E02">
        <w:rPr>
          <w:rFonts w:ascii="Simplified Arabic" w:hAnsi="Simplified Arabic" w:cs="Simplified Arabic" w:hint="cs"/>
          <w:sz w:val="32"/>
          <w:szCs w:val="32"/>
          <w:rtl/>
        </w:rPr>
        <w:t xml:space="preserve"> ،</w:t>
      </w:r>
      <w:r w:rsidRPr="00892E02">
        <w:rPr>
          <w:rFonts w:ascii="Simplified Arabic" w:hAnsi="Simplified Arabic" w:cs="Simplified Arabic"/>
          <w:sz w:val="32"/>
          <w:szCs w:val="32"/>
          <w:rtl/>
        </w:rPr>
        <w:t xml:space="preserve"> و</w:t>
      </w:r>
      <w:r w:rsidRPr="00892E02">
        <w:rPr>
          <w:rFonts w:ascii="Simplified Arabic" w:hAnsi="Simplified Arabic" w:cs="Simplified Arabic" w:hint="cs"/>
          <w:sz w:val="32"/>
          <w:szCs w:val="32"/>
          <w:rtl/>
        </w:rPr>
        <w:t xml:space="preserve">هي </w:t>
      </w:r>
      <w:r w:rsidRPr="00892E02">
        <w:rPr>
          <w:rFonts w:ascii="Simplified Arabic" w:hAnsi="Simplified Arabic" w:cs="Simplified Arabic"/>
          <w:sz w:val="32"/>
          <w:szCs w:val="32"/>
          <w:rtl/>
        </w:rPr>
        <w:t>كالآتي</w:t>
      </w:r>
      <w:r w:rsidR="00994C76" w:rsidRPr="00892E02">
        <w:rPr>
          <w:rFonts w:ascii="Simplified Arabic" w:hAnsi="Simplified Arabic" w:cs="Simplified Arabic" w:hint="cs"/>
          <w:sz w:val="32"/>
          <w:szCs w:val="32"/>
          <w:vertAlign w:val="superscript"/>
          <w:rtl/>
        </w:rPr>
        <w:t>(</w:t>
      </w:r>
      <w:r w:rsidR="00994C76" w:rsidRPr="00892E02">
        <w:rPr>
          <w:rStyle w:val="ab"/>
          <w:rFonts w:ascii="Simplified Arabic" w:hAnsi="Simplified Arabic"/>
          <w:sz w:val="32"/>
          <w:szCs w:val="32"/>
          <w:rtl/>
        </w:rPr>
        <w:footnoteReference w:id="37"/>
      </w:r>
      <w:r w:rsidR="00994C76" w:rsidRPr="00892E02">
        <w:rPr>
          <w:rFonts w:ascii="Simplified Arabic" w:hAnsi="Simplified Arabic" w:cs="Simplified Arabic" w:hint="cs"/>
          <w:sz w:val="32"/>
          <w:szCs w:val="32"/>
          <w:vertAlign w:val="superscript"/>
          <w:rtl/>
        </w:rPr>
        <w:t>)</w:t>
      </w:r>
      <w:r w:rsidRPr="00892E02">
        <w:rPr>
          <w:rFonts w:ascii="Simplified Arabic" w:hAnsi="Simplified Arabic" w:cs="Simplified Arabic"/>
          <w:sz w:val="32"/>
          <w:szCs w:val="32"/>
          <w:rtl/>
        </w:rPr>
        <w:t xml:space="preserve">: </w:t>
      </w:r>
    </w:p>
    <w:p w:rsidR="00215470" w:rsidRDefault="00215470" w:rsidP="00960EB3">
      <w:pPr>
        <w:numPr>
          <w:ilvl w:val="0"/>
          <w:numId w:val="10"/>
        </w:numPr>
        <w:spacing w:before="10" w:after="0" w:line="240" w:lineRule="auto"/>
        <w:ind w:left="0"/>
        <w:jc w:val="lowKashida"/>
        <w:rPr>
          <w:rFonts w:ascii="Simplified Arabic" w:hAnsi="Simplified Arabic" w:cs="Simplified Arabic"/>
          <w:sz w:val="32"/>
          <w:szCs w:val="32"/>
        </w:rPr>
      </w:pPr>
      <w:r>
        <w:rPr>
          <w:rFonts w:ascii="Simplified Arabic" w:hAnsi="Simplified Arabic" w:cs="Simplified Arabic" w:hint="cs"/>
          <w:sz w:val="32"/>
          <w:szCs w:val="32"/>
          <w:rtl/>
        </w:rPr>
        <w:t xml:space="preserve">استخدام الكرسي المتحرك ومهاراته بشكل جيد. </w:t>
      </w:r>
      <w:r w:rsidR="009A69A2" w:rsidRPr="00892E02">
        <w:rPr>
          <w:rFonts w:ascii="Simplified Arabic" w:hAnsi="Simplified Arabic" w:cs="Simplified Arabic"/>
          <w:sz w:val="32"/>
          <w:szCs w:val="32"/>
          <w:rtl/>
        </w:rPr>
        <w:t xml:space="preserve"> </w:t>
      </w:r>
    </w:p>
    <w:p w:rsidR="009A69A2" w:rsidRPr="00892E02" w:rsidRDefault="009A69A2" w:rsidP="00960EB3">
      <w:pPr>
        <w:numPr>
          <w:ilvl w:val="0"/>
          <w:numId w:val="10"/>
        </w:numPr>
        <w:spacing w:before="10" w:after="0" w:line="240" w:lineRule="auto"/>
        <w:ind w:left="0"/>
        <w:jc w:val="lowKashida"/>
        <w:rPr>
          <w:rFonts w:ascii="Simplified Arabic" w:hAnsi="Simplified Arabic" w:cs="Simplified Arabic"/>
          <w:sz w:val="32"/>
          <w:szCs w:val="32"/>
        </w:rPr>
      </w:pPr>
      <w:r w:rsidRPr="00892E02">
        <w:rPr>
          <w:rFonts w:ascii="Simplified Arabic" w:hAnsi="Simplified Arabic" w:cs="Simplified Arabic"/>
          <w:sz w:val="32"/>
          <w:szCs w:val="32"/>
          <w:rtl/>
        </w:rPr>
        <w:t>التفاعل والتنسيق والتوافق الحركي.</w:t>
      </w:r>
    </w:p>
    <w:p w:rsidR="009A69A2" w:rsidRPr="00892E02" w:rsidRDefault="009A69A2" w:rsidP="00960EB3">
      <w:pPr>
        <w:numPr>
          <w:ilvl w:val="0"/>
          <w:numId w:val="10"/>
        </w:numPr>
        <w:spacing w:before="10" w:after="0" w:line="240" w:lineRule="auto"/>
        <w:ind w:left="0"/>
        <w:jc w:val="lowKashida"/>
        <w:rPr>
          <w:rFonts w:ascii="Simplified Arabic" w:hAnsi="Simplified Arabic" w:cs="Simplified Arabic"/>
          <w:sz w:val="32"/>
          <w:szCs w:val="32"/>
        </w:rPr>
      </w:pPr>
      <w:r w:rsidRPr="00892E02">
        <w:rPr>
          <w:rFonts w:ascii="Simplified Arabic" w:hAnsi="Simplified Arabic" w:cs="Simplified Arabic"/>
          <w:sz w:val="32"/>
          <w:szCs w:val="32"/>
          <w:rtl/>
        </w:rPr>
        <w:t>الدقة والسرعة في الأداء.</w:t>
      </w:r>
    </w:p>
    <w:p w:rsidR="009A69A2" w:rsidRPr="00892E02" w:rsidRDefault="009A69A2" w:rsidP="00960EB3">
      <w:pPr>
        <w:numPr>
          <w:ilvl w:val="0"/>
          <w:numId w:val="10"/>
        </w:numPr>
        <w:spacing w:before="10" w:after="0" w:line="240" w:lineRule="auto"/>
        <w:ind w:left="0"/>
        <w:jc w:val="lowKashida"/>
        <w:rPr>
          <w:rFonts w:ascii="Simplified Arabic" w:hAnsi="Simplified Arabic" w:cs="Simplified Arabic"/>
          <w:sz w:val="32"/>
          <w:szCs w:val="32"/>
        </w:rPr>
      </w:pPr>
      <w:r w:rsidRPr="00892E02">
        <w:rPr>
          <w:rFonts w:ascii="Simplified Arabic" w:hAnsi="Simplified Arabic" w:cs="Simplified Arabic"/>
          <w:sz w:val="32"/>
          <w:szCs w:val="32"/>
          <w:rtl/>
        </w:rPr>
        <w:t>الاستعمال المناسب للمهارات في الملعب.</w:t>
      </w:r>
    </w:p>
    <w:p w:rsidR="009A69A2" w:rsidRPr="00892E02" w:rsidRDefault="009A69A2" w:rsidP="00960EB3">
      <w:pPr>
        <w:numPr>
          <w:ilvl w:val="0"/>
          <w:numId w:val="10"/>
        </w:numPr>
        <w:spacing w:before="10" w:after="0" w:line="240" w:lineRule="auto"/>
        <w:ind w:left="0"/>
        <w:jc w:val="lowKashida"/>
        <w:rPr>
          <w:rFonts w:ascii="Simplified Arabic" w:hAnsi="Simplified Arabic" w:cs="Simplified Arabic"/>
          <w:sz w:val="32"/>
          <w:szCs w:val="32"/>
        </w:rPr>
      </w:pPr>
      <w:r w:rsidRPr="00892E02">
        <w:rPr>
          <w:rFonts w:ascii="Simplified Arabic" w:hAnsi="Simplified Arabic" w:cs="Simplified Arabic"/>
          <w:sz w:val="32"/>
          <w:szCs w:val="32"/>
          <w:rtl/>
        </w:rPr>
        <w:t>الاحتفاظ بالمهارة حتى التعب.</w:t>
      </w:r>
    </w:p>
    <w:p w:rsidR="009A69A2" w:rsidRPr="00892E02" w:rsidRDefault="006A60ED" w:rsidP="000F6175">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hint="cs"/>
          <w:sz w:val="32"/>
          <w:szCs w:val="32"/>
          <w:rtl/>
        </w:rPr>
        <w:t xml:space="preserve">  </w:t>
      </w:r>
      <w:r w:rsidR="009A69A2" w:rsidRPr="00892E02">
        <w:rPr>
          <w:rFonts w:ascii="Simplified Arabic" w:hAnsi="Simplified Arabic" w:cs="Simplified Arabic"/>
          <w:sz w:val="32"/>
          <w:szCs w:val="32"/>
          <w:rtl/>
        </w:rPr>
        <w:t>وتع</w:t>
      </w:r>
      <w:r w:rsidR="000B2CBF" w:rsidRPr="00892E02">
        <w:rPr>
          <w:rFonts w:ascii="Simplified Arabic" w:hAnsi="Simplified Arabic" w:cs="Simplified Arabic" w:hint="cs"/>
          <w:sz w:val="32"/>
          <w:szCs w:val="32"/>
          <w:rtl/>
        </w:rPr>
        <w:t>د</w:t>
      </w:r>
      <w:r w:rsidR="009A69A2" w:rsidRPr="00892E02">
        <w:rPr>
          <w:rFonts w:ascii="Simplified Arabic" w:hAnsi="Simplified Arabic" w:cs="Simplified Arabic"/>
          <w:sz w:val="32"/>
          <w:szCs w:val="32"/>
          <w:rtl/>
        </w:rPr>
        <w:t xml:space="preserve"> المهارات </w:t>
      </w:r>
      <w:r w:rsidR="009A69A2" w:rsidRPr="00892E02">
        <w:rPr>
          <w:rFonts w:ascii="Simplified Arabic" w:hAnsi="Simplified Arabic" w:cs="Simplified Arabic" w:hint="cs"/>
          <w:sz w:val="32"/>
          <w:szCs w:val="32"/>
          <w:rtl/>
        </w:rPr>
        <w:t>الأساسية</w:t>
      </w:r>
      <w:r w:rsidR="009A69A2" w:rsidRPr="00892E02">
        <w:rPr>
          <w:rFonts w:ascii="Simplified Arabic" w:hAnsi="Simplified Arabic" w:cs="Simplified Arabic"/>
          <w:sz w:val="32"/>
          <w:szCs w:val="32"/>
          <w:rtl/>
        </w:rPr>
        <w:t xml:space="preserve"> في كرة السلة على الكراسي المتحركة من المهارات الصعبة والتي لا يستطيع اللاعب أداؤها بسهولة </w:t>
      </w:r>
      <w:r w:rsidR="00054276">
        <w:rPr>
          <w:rFonts w:ascii="Simplified Arabic" w:hAnsi="Simplified Arabic" w:cs="Simplified Arabic" w:hint="cs"/>
          <w:sz w:val="32"/>
          <w:szCs w:val="32"/>
          <w:rtl/>
        </w:rPr>
        <w:t xml:space="preserve">، اذ ان من أهم الواجبات التي يجب ان يتعلمها </w:t>
      </w:r>
      <w:r w:rsidR="00054276">
        <w:rPr>
          <w:rFonts w:ascii="Simplified Arabic" w:hAnsi="Simplified Arabic" w:cs="Simplified Arabic" w:hint="cs"/>
          <w:sz w:val="32"/>
          <w:szCs w:val="32"/>
          <w:rtl/>
        </w:rPr>
        <w:lastRenderedPageBreak/>
        <w:t xml:space="preserve">لاعب كرة السلة على الكراسي المتحركة بجانب المهارات الأساسية (الطبطبة ، المناولة ، التهديف) </w:t>
      </w:r>
      <w:r w:rsidR="000F6175">
        <w:rPr>
          <w:rFonts w:ascii="Simplified Arabic" w:hAnsi="Simplified Arabic" w:cs="Simplified Arabic" w:hint="cs"/>
          <w:sz w:val="32"/>
          <w:szCs w:val="32"/>
          <w:rtl/>
        </w:rPr>
        <w:t>هو كيفية استخدام الكرسي المتحرك اثناء اداء المهارات ، اذ يعد الكرسي المتحرك بمثابة القدمين اللتين يتحرك بهما اللاعب المعاق سواء كان ذلك في اثناء التدريب او المباراة ، فهو بذلك جزء لايتجزء من اللاعب .</w:t>
      </w:r>
      <w:r w:rsidR="00054276">
        <w:rPr>
          <w:rFonts w:ascii="Simplified Arabic" w:hAnsi="Simplified Arabic" w:cs="Simplified Arabic" w:hint="cs"/>
          <w:sz w:val="32"/>
          <w:szCs w:val="32"/>
          <w:rtl/>
        </w:rPr>
        <w:t xml:space="preserve"> </w:t>
      </w:r>
    </w:p>
    <w:p w:rsidR="009A69A2" w:rsidRPr="00892E02" w:rsidRDefault="009A69A2" w:rsidP="00B73533">
      <w:pPr>
        <w:spacing w:before="10" w:line="240" w:lineRule="auto"/>
        <w:jc w:val="lowKashida"/>
        <w:rPr>
          <w:rFonts w:ascii="Simplified Arabic" w:hAnsi="Simplified Arabic" w:cs="Simplified Arabic"/>
          <w:b/>
          <w:bCs/>
          <w:sz w:val="32"/>
          <w:szCs w:val="32"/>
          <w:rtl/>
        </w:rPr>
      </w:pPr>
      <w:r w:rsidRPr="00892E02">
        <w:rPr>
          <w:rFonts w:ascii="Simplified Arabic" w:hAnsi="Simplified Arabic" w:cs="Simplified Arabic"/>
          <w:b/>
          <w:bCs/>
          <w:sz w:val="32"/>
          <w:szCs w:val="32"/>
          <w:rtl/>
        </w:rPr>
        <w:t>وفيما يأتي المهارات الأساسية بكرة السلة على الكراسي المتحركة :</w:t>
      </w:r>
    </w:p>
    <w:p w:rsidR="009A69A2" w:rsidRPr="00892E02" w:rsidRDefault="009A69A2" w:rsidP="00960EB3">
      <w:pPr>
        <w:numPr>
          <w:ilvl w:val="0"/>
          <w:numId w:val="10"/>
        </w:numPr>
        <w:spacing w:before="10" w:after="0" w:line="240" w:lineRule="auto"/>
        <w:ind w:left="0"/>
        <w:jc w:val="lowKashida"/>
        <w:rPr>
          <w:rFonts w:ascii="Simplified Arabic" w:hAnsi="Simplified Arabic" w:cs="Simplified Arabic"/>
          <w:sz w:val="32"/>
          <w:szCs w:val="32"/>
          <w:rtl/>
        </w:rPr>
      </w:pPr>
      <w:r w:rsidRPr="00892E02">
        <w:rPr>
          <w:rFonts w:ascii="Simplified Arabic" w:hAnsi="Simplified Arabic" w:cs="Simplified Arabic"/>
          <w:b/>
          <w:bCs/>
          <w:sz w:val="32"/>
          <w:szCs w:val="32"/>
          <w:rtl/>
        </w:rPr>
        <w:t>المناولة:</w:t>
      </w:r>
    </w:p>
    <w:p w:rsidR="009A69A2" w:rsidRPr="00B73533" w:rsidRDefault="009A69A2" w:rsidP="00B73533">
      <w:pPr>
        <w:spacing w:before="10" w:line="240" w:lineRule="auto"/>
        <w:jc w:val="lowKashida"/>
        <w:rPr>
          <w:rFonts w:ascii="Simplified Arabic" w:hAnsi="Simplified Arabic" w:cs="Simplified Arabic"/>
          <w:color w:val="000000" w:themeColor="text1"/>
          <w:sz w:val="32"/>
          <w:szCs w:val="32"/>
          <w:rtl/>
        </w:rPr>
      </w:pPr>
      <w:r w:rsidRPr="00B73533">
        <w:rPr>
          <w:rFonts w:ascii="Simplified Arabic" w:hAnsi="Simplified Arabic" w:cs="Simplified Arabic"/>
          <w:color w:val="000000" w:themeColor="text1"/>
          <w:sz w:val="32"/>
          <w:szCs w:val="32"/>
          <w:rtl/>
        </w:rPr>
        <w:t xml:space="preserve">وهي </w:t>
      </w:r>
      <w:r w:rsidRPr="00B73533">
        <w:rPr>
          <w:rFonts w:ascii="Simplified Arabic" w:hAnsi="Simplified Arabic" w:cs="Simplified Arabic" w:hint="cs"/>
          <w:color w:val="000000" w:themeColor="text1"/>
          <w:sz w:val="32"/>
          <w:szCs w:val="32"/>
          <w:rtl/>
        </w:rPr>
        <w:t>"</w:t>
      </w:r>
      <w:r w:rsidRPr="00B73533">
        <w:rPr>
          <w:rFonts w:ascii="Simplified Arabic" w:hAnsi="Simplified Arabic" w:cs="Simplified Arabic"/>
          <w:color w:val="000000" w:themeColor="text1"/>
          <w:sz w:val="32"/>
          <w:szCs w:val="32"/>
          <w:rtl/>
        </w:rPr>
        <w:t>أسرع طريقة لنقل الكرة أثناء المباراة في الملعب</w:t>
      </w:r>
      <w:r w:rsidRPr="00B73533">
        <w:rPr>
          <w:rFonts w:ascii="Simplified Arabic" w:hAnsi="Simplified Arabic" w:cs="Simplified Arabic" w:hint="cs"/>
          <w:color w:val="000000" w:themeColor="text1"/>
          <w:sz w:val="32"/>
          <w:szCs w:val="32"/>
          <w:rtl/>
        </w:rPr>
        <w:t>"</w:t>
      </w:r>
      <w:r w:rsidRPr="00B73533">
        <w:rPr>
          <w:rFonts w:ascii="Simplified Arabic" w:hAnsi="Simplified Arabic" w:cs="Simplified Arabic"/>
          <w:color w:val="000000" w:themeColor="text1"/>
          <w:sz w:val="32"/>
          <w:szCs w:val="32"/>
          <w:vertAlign w:val="superscript"/>
          <w:rtl/>
        </w:rPr>
        <w:t>(</w:t>
      </w:r>
      <w:r w:rsidRPr="00B73533">
        <w:rPr>
          <w:rStyle w:val="ab"/>
          <w:rFonts w:ascii="Simplified Arabic" w:hAnsi="Simplified Arabic" w:cs="Simplified Arabic"/>
          <w:color w:val="000000" w:themeColor="text1"/>
          <w:sz w:val="32"/>
          <w:szCs w:val="32"/>
          <w:rtl/>
        </w:rPr>
        <w:footnoteReference w:id="38"/>
      </w:r>
      <w:r w:rsidRPr="00B73533">
        <w:rPr>
          <w:rFonts w:ascii="Simplified Arabic" w:hAnsi="Simplified Arabic" w:cs="Simplified Arabic"/>
          <w:color w:val="000000" w:themeColor="text1"/>
          <w:sz w:val="32"/>
          <w:szCs w:val="32"/>
          <w:vertAlign w:val="superscript"/>
          <w:rtl/>
        </w:rPr>
        <w:t>)</w:t>
      </w:r>
      <w:r w:rsidRPr="00B73533">
        <w:rPr>
          <w:rFonts w:ascii="Simplified Arabic" w:hAnsi="Simplified Arabic" w:cs="Simplified Arabic"/>
          <w:color w:val="000000" w:themeColor="text1"/>
          <w:sz w:val="32"/>
          <w:szCs w:val="32"/>
          <w:rtl/>
        </w:rPr>
        <w:t>.</w:t>
      </w:r>
      <w:r w:rsidR="00B73533" w:rsidRPr="00B73533">
        <w:rPr>
          <w:rFonts w:ascii="Simplified Arabic" w:hAnsi="Simplified Arabic" w:cs="Simplified Arabic" w:hint="cs"/>
          <w:color w:val="000000" w:themeColor="text1"/>
          <w:sz w:val="32"/>
          <w:szCs w:val="32"/>
          <w:rtl/>
        </w:rPr>
        <w:t xml:space="preserve"> </w:t>
      </w:r>
      <w:r w:rsidRPr="00B73533">
        <w:rPr>
          <w:rFonts w:ascii="Simplified Arabic" w:hAnsi="Simplified Arabic" w:cs="Simplified Arabic"/>
          <w:color w:val="000000" w:themeColor="text1"/>
          <w:sz w:val="32"/>
          <w:szCs w:val="32"/>
          <w:rtl/>
        </w:rPr>
        <w:t xml:space="preserve">والقدرة على </w:t>
      </w:r>
      <w:r w:rsidR="00B73533" w:rsidRPr="00B73533">
        <w:rPr>
          <w:rFonts w:ascii="Simplified Arabic" w:hAnsi="Simplified Arabic" w:cs="Simplified Arabic" w:hint="cs"/>
          <w:color w:val="000000" w:themeColor="text1"/>
          <w:sz w:val="32"/>
          <w:szCs w:val="32"/>
          <w:rtl/>
        </w:rPr>
        <w:t>المناولة</w:t>
      </w:r>
      <w:r w:rsidRPr="00B73533">
        <w:rPr>
          <w:rFonts w:ascii="Simplified Arabic" w:hAnsi="Simplified Arabic" w:cs="Simplified Arabic"/>
          <w:color w:val="000000" w:themeColor="text1"/>
          <w:sz w:val="32"/>
          <w:szCs w:val="32"/>
          <w:rtl/>
        </w:rPr>
        <w:t xml:space="preserve"> في كرة السلة</w:t>
      </w:r>
      <w:r w:rsidR="00B73533" w:rsidRPr="00B73533">
        <w:rPr>
          <w:rFonts w:ascii="Simplified Arabic" w:hAnsi="Simplified Arabic" w:cs="Simplified Arabic" w:hint="cs"/>
          <w:color w:val="000000" w:themeColor="text1"/>
          <w:sz w:val="32"/>
          <w:szCs w:val="32"/>
          <w:rtl/>
        </w:rPr>
        <w:t xml:space="preserve"> على الكراسي المتحركة بحسب درجات عوقهم</w:t>
      </w:r>
      <w:r w:rsidRPr="00B73533">
        <w:rPr>
          <w:rFonts w:ascii="Simplified Arabic" w:hAnsi="Simplified Arabic" w:cs="Simplified Arabic"/>
          <w:color w:val="000000" w:themeColor="text1"/>
          <w:sz w:val="32"/>
          <w:szCs w:val="32"/>
          <w:rtl/>
        </w:rPr>
        <w:t xml:space="preserve"> تشغل بال المدربين في كل المستويات </w:t>
      </w:r>
      <w:r w:rsidRPr="00B73533">
        <w:rPr>
          <w:rFonts w:ascii="Simplified Arabic" w:hAnsi="Simplified Arabic" w:cs="Simplified Arabic" w:hint="cs"/>
          <w:color w:val="000000" w:themeColor="text1"/>
          <w:sz w:val="32"/>
          <w:szCs w:val="32"/>
          <w:rtl/>
        </w:rPr>
        <w:t xml:space="preserve">. </w:t>
      </w:r>
      <w:r w:rsidR="00B73533" w:rsidRPr="00B73533">
        <w:rPr>
          <w:rFonts w:ascii="Simplified Arabic" w:hAnsi="Simplified Arabic" w:cs="Simplified Arabic"/>
          <w:color w:val="000000" w:themeColor="text1"/>
          <w:sz w:val="32"/>
          <w:szCs w:val="32"/>
          <w:rtl/>
        </w:rPr>
        <w:t>و</w:t>
      </w:r>
      <w:r w:rsidR="00B73533" w:rsidRPr="00B73533">
        <w:rPr>
          <w:rFonts w:ascii="Simplified Arabic" w:hAnsi="Simplified Arabic" w:cs="Simplified Arabic" w:hint="cs"/>
          <w:color w:val="000000" w:themeColor="text1"/>
          <w:sz w:val="32"/>
          <w:szCs w:val="32"/>
          <w:rtl/>
        </w:rPr>
        <w:t>ت</w:t>
      </w:r>
      <w:r w:rsidRPr="00B73533">
        <w:rPr>
          <w:rFonts w:ascii="Simplified Arabic" w:hAnsi="Simplified Arabic" w:cs="Simplified Arabic"/>
          <w:color w:val="000000" w:themeColor="text1"/>
          <w:sz w:val="32"/>
          <w:szCs w:val="32"/>
          <w:rtl/>
        </w:rPr>
        <w:t>أتي ال</w:t>
      </w:r>
      <w:r w:rsidR="00B73533" w:rsidRPr="00B73533">
        <w:rPr>
          <w:rFonts w:ascii="Simplified Arabic" w:hAnsi="Simplified Arabic" w:cs="Simplified Arabic" w:hint="cs"/>
          <w:color w:val="000000" w:themeColor="text1"/>
          <w:sz w:val="32"/>
          <w:szCs w:val="32"/>
          <w:rtl/>
        </w:rPr>
        <w:t>مناولة</w:t>
      </w:r>
      <w:r w:rsidRPr="00B73533">
        <w:rPr>
          <w:rFonts w:ascii="Simplified Arabic" w:hAnsi="Simplified Arabic" w:cs="Simplified Arabic"/>
          <w:color w:val="000000" w:themeColor="text1"/>
          <w:sz w:val="32"/>
          <w:szCs w:val="32"/>
          <w:rtl/>
        </w:rPr>
        <w:t xml:space="preserve"> في المرتبة الثانية بعد التصويب من حيث التأثير على ناتج الأداء في كرة السلة </w:t>
      </w:r>
      <w:r w:rsidRPr="00B73533">
        <w:rPr>
          <w:rFonts w:ascii="Simplified Arabic" w:hAnsi="Simplified Arabic" w:cs="Simplified Arabic"/>
          <w:color w:val="000000" w:themeColor="text1"/>
          <w:sz w:val="32"/>
          <w:szCs w:val="32"/>
          <w:vertAlign w:val="superscript"/>
          <w:rtl/>
        </w:rPr>
        <w:t>(</w:t>
      </w:r>
      <w:r w:rsidRPr="00B73533">
        <w:rPr>
          <w:rStyle w:val="ab"/>
          <w:rFonts w:ascii="Simplified Arabic" w:hAnsi="Simplified Arabic" w:cs="Simplified Arabic"/>
          <w:color w:val="000000" w:themeColor="text1"/>
          <w:sz w:val="32"/>
          <w:szCs w:val="32"/>
          <w:rtl/>
        </w:rPr>
        <w:footnoteReference w:id="39"/>
      </w:r>
      <w:r w:rsidRPr="00B73533">
        <w:rPr>
          <w:rFonts w:ascii="Simplified Arabic" w:hAnsi="Simplified Arabic" w:cs="Simplified Arabic"/>
          <w:color w:val="000000" w:themeColor="text1"/>
          <w:sz w:val="32"/>
          <w:szCs w:val="32"/>
          <w:vertAlign w:val="superscript"/>
          <w:rtl/>
        </w:rPr>
        <w:t>)</w:t>
      </w:r>
      <w:r w:rsidRPr="00B73533">
        <w:rPr>
          <w:rFonts w:ascii="Simplified Arabic" w:hAnsi="Simplified Arabic" w:cs="Simplified Arabic"/>
          <w:color w:val="000000" w:themeColor="text1"/>
          <w:sz w:val="32"/>
          <w:szCs w:val="32"/>
          <w:rtl/>
        </w:rPr>
        <w:t>.</w:t>
      </w:r>
    </w:p>
    <w:p w:rsidR="009A69A2" w:rsidRDefault="009A69A2" w:rsidP="004A1128">
      <w:pPr>
        <w:spacing w:before="10" w:line="240" w:lineRule="auto"/>
        <w:jc w:val="both"/>
        <w:rPr>
          <w:rFonts w:ascii="Simplified Arabic" w:hAnsi="Simplified Arabic" w:cs="Simplified Arabic"/>
          <w:sz w:val="32"/>
          <w:szCs w:val="32"/>
          <w:rtl/>
          <w:lang w:bidi="ar-IQ"/>
        </w:rPr>
      </w:pPr>
      <w:r w:rsidRPr="00B73533">
        <w:rPr>
          <w:rFonts w:ascii="Simplified Arabic" w:hAnsi="Simplified Arabic" w:cs="Simplified Arabic"/>
          <w:color w:val="000000" w:themeColor="text1"/>
          <w:sz w:val="32"/>
          <w:szCs w:val="32"/>
          <w:rtl/>
        </w:rPr>
        <w:t>وهنا يجب التركيز على عامل مهم في المناولة ألا وهو عامل الدقة حيث يجب أن يكون لدى لاعب كرة السلة</w:t>
      </w:r>
      <w:r w:rsidR="00B73533" w:rsidRPr="00B73533">
        <w:rPr>
          <w:rFonts w:ascii="Simplified Arabic" w:hAnsi="Simplified Arabic" w:cs="Simplified Arabic" w:hint="cs"/>
          <w:color w:val="000000" w:themeColor="text1"/>
          <w:sz w:val="32"/>
          <w:szCs w:val="32"/>
          <w:rtl/>
        </w:rPr>
        <w:t xml:space="preserve"> على الكراسي المتحركة</w:t>
      </w:r>
      <w:r w:rsidRPr="00B73533">
        <w:rPr>
          <w:rFonts w:ascii="Simplified Arabic" w:hAnsi="Simplified Arabic" w:cs="Simplified Arabic"/>
          <w:color w:val="000000" w:themeColor="text1"/>
          <w:sz w:val="32"/>
          <w:szCs w:val="32"/>
          <w:rtl/>
        </w:rPr>
        <w:t xml:space="preserve"> دقة عالية في</w:t>
      </w:r>
      <w:r w:rsidR="00B73533" w:rsidRPr="00B73533">
        <w:rPr>
          <w:rFonts w:ascii="Simplified Arabic" w:hAnsi="Simplified Arabic" w:cs="Simplified Arabic"/>
          <w:color w:val="000000" w:themeColor="text1"/>
          <w:sz w:val="32"/>
          <w:szCs w:val="32"/>
          <w:rtl/>
        </w:rPr>
        <w:t xml:space="preserve"> تحديد و توقيت اتجاه المناولة و</w:t>
      </w:r>
      <w:r w:rsidRPr="00B73533">
        <w:rPr>
          <w:rFonts w:ascii="Simplified Arabic" w:hAnsi="Simplified Arabic" w:cs="Simplified Arabic"/>
          <w:color w:val="000000" w:themeColor="text1"/>
          <w:sz w:val="32"/>
          <w:szCs w:val="32"/>
          <w:rtl/>
        </w:rPr>
        <w:t xml:space="preserve">كذلك يجب أن تقترن الدقة في المناولة مع السرعة الحركية كذلك يجب أن تتكيف مع الموقف في المباراة </w:t>
      </w:r>
      <w:r w:rsidR="00B73533" w:rsidRPr="00B73533">
        <w:rPr>
          <w:rFonts w:ascii="Simplified Arabic" w:hAnsi="Simplified Arabic" w:cs="Simplified Arabic" w:hint="cs"/>
          <w:color w:val="000000" w:themeColor="text1"/>
          <w:sz w:val="32"/>
          <w:szCs w:val="32"/>
          <w:rtl/>
        </w:rPr>
        <w:t xml:space="preserve">ومستويات عوق اللاعبين </w:t>
      </w:r>
      <w:r w:rsidRPr="00B73533">
        <w:rPr>
          <w:rFonts w:ascii="Simplified Arabic" w:hAnsi="Simplified Arabic" w:cs="Simplified Arabic"/>
          <w:color w:val="000000" w:themeColor="text1"/>
          <w:sz w:val="32"/>
          <w:szCs w:val="32"/>
          <w:rtl/>
        </w:rPr>
        <w:t xml:space="preserve">بحيث أن لا تكون المناولة قوية بدرجة أن لا يستطيع اللاعب المستلم من استلام الكرة </w:t>
      </w:r>
      <w:r w:rsidR="00B73533" w:rsidRPr="00B73533">
        <w:rPr>
          <w:rFonts w:ascii="Simplified Arabic" w:hAnsi="Simplified Arabic" w:cs="Simplified Arabic" w:hint="cs"/>
          <w:color w:val="000000" w:themeColor="text1"/>
          <w:sz w:val="32"/>
          <w:szCs w:val="32"/>
          <w:rtl/>
        </w:rPr>
        <w:t xml:space="preserve">وخصوصا فئات العوق الواطئة </w:t>
      </w:r>
      <w:r w:rsidR="00B73533" w:rsidRPr="00B73533">
        <w:rPr>
          <w:rFonts w:ascii="Simplified Arabic" w:hAnsi="Simplified Arabic" w:cs="Simplified Arabic"/>
          <w:color w:val="000000" w:themeColor="text1"/>
          <w:sz w:val="32"/>
          <w:szCs w:val="32"/>
          <w:rtl/>
        </w:rPr>
        <w:t>وأن لا</w:t>
      </w:r>
      <w:r w:rsidRPr="00B73533">
        <w:rPr>
          <w:rFonts w:ascii="Simplified Arabic" w:hAnsi="Simplified Arabic" w:cs="Simplified Arabic"/>
          <w:color w:val="000000" w:themeColor="text1"/>
          <w:sz w:val="32"/>
          <w:szCs w:val="32"/>
          <w:rtl/>
        </w:rPr>
        <w:t>تكون ضعيفة بحيث يسهل على اللاعب المدافع قطعها.</w:t>
      </w:r>
      <w:r w:rsidR="00B73533">
        <w:rPr>
          <w:rFonts w:ascii="Simplified Arabic" w:hAnsi="Simplified Arabic" w:cs="Simplified Arabic" w:hint="cs"/>
          <w:color w:val="000000" w:themeColor="text1"/>
          <w:sz w:val="32"/>
          <w:szCs w:val="32"/>
          <w:rtl/>
          <w:lang w:bidi="ar-IQ"/>
        </w:rPr>
        <w:t>و</w:t>
      </w:r>
      <w:r w:rsidRPr="00B73533">
        <w:rPr>
          <w:rFonts w:ascii="Simplified Arabic" w:hAnsi="Simplified Arabic" w:cs="Simplified Arabic"/>
          <w:color w:val="000000" w:themeColor="text1"/>
          <w:sz w:val="32"/>
          <w:szCs w:val="32"/>
          <w:rtl/>
          <w:lang w:bidi="ar-IQ"/>
        </w:rPr>
        <w:t>أن استخدام</w:t>
      </w:r>
      <w:r w:rsidRPr="00DC27CB">
        <w:rPr>
          <w:rFonts w:ascii="Simplified Arabic" w:hAnsi="Simplified Arabic" w:cs="Simplified Arabic"/>
          <w:sz w:val="32"/>
          <w:szCs w:val="32"/>
          <w:rtl/>
          <w:lang w:bidi="ar-IQ"/>
        </w:rPr>
        <w:t xml:space="preserve"> المناولات من مسافات طويلة أو قصيرة  مهمة جدا للفريق الذي يجيد لاعبيه المناولات بأنواعها ليستطيع أن يحتفظ بالكرة خلال مدة الهجمة القانونية </w:t>
      </w:r>
      <w:r w:rsidR="004A1128">
        <w:rPr>
          <w:rFonts w:ascii="Simplified Arabic" w:hAnsi="Simplified Arabic" w:cs="Simplified Arabic" w:hint="cs"/>
          <w:sz w:val="32"/>
          <w:szCs w:val="32"/>
          <w:rtl/>
          <w:lang w:bidi="ar-IQ"/>
        </w:rPr>
        <w:t>.</w:t>
      </w:r>
      <w:r w:rsidRPr="00DC27CB">
        <w:rPr>
          <w:rFonts w:ascii="Simplified Arabic" w:hAnsi="Simplified Arabic" w:cs="Simplified Arabic"/>
          <w:sz w:val="32"/>
          <w:szCs w:val="32"/>
          <w:rtl/>
          <w:lang w:bidi="ar-IQ"/>
        </w:rPr>
        <w:t xml:space="preserve"> والفريق الذي ينقل الكرة بدقة بين لاعبيه يكون الأكثر حيازة على الكرة </w:t>
      </w:r>
      <w:r w:rsidR="004A1128">
        <w:rPr>
          <w:rFonts w:ascii="Simplified Arabic" w:hAnsi="Simplified Arabic" w:cs="Simplified Arabic" w:hint="cs"/>
          <w:sz w:val="32"/>
          <w:szCs w:val="32"/>
          <w:rtl/>
          <w:lang w:bidi="ar-IQ"/>
        </w:rPr>
        <w:t>م</w:t>
      </w:r>
      <w:r w:rsidRPr="00DC27CB">
        <w:rPr>
          <w:rFonts w:ascii="Simplified Arabic" w:hAnsi="Simplified Arabic" w:cs="Simplified Arabic"/>
          <w:sz w:val="32"/>
          <w:szCs w:val="32"/>
          <w:rtl/>
          <w:lang w:bidi="ar-IQ"/>
        </w:rPr>
        <w:t xml:space="preserve">ما ينتج فرص أكثر بالتهديف, وتقسم المناولة </w:t>
      </w:r>
      <w:r w:rsidR="00B73533">
        <w:rPr>
          <w:rFonts w:ascii="Simplified Arabic" w:hAnsi="Simplified Arabic" w:cs="Simplified Arabic" w:hint="cs"/>
          <w:sz w:val="32"/>
          <w:szCs w:val="32"/>
          <w:rtl/>
          <w:lang w:bidi="ar-IQ"/>
        </w:rPr>
        <w:t xml:space="preserve">بكرة السلة على الكراسي المتحركة </w:t>
      </w:r>
      <w:r w:rsidRPr="00DC27CB">
        <w:rPr>
          <w:rFonts w:ascii="Simplified Arabic" w:hAnsi="Simplified Arabic" w:cs="Simplified Arabic"/>
          <w:sz w:val="32"/>
          <w:szCs w:val="32"/>
          <w:rtl/>
          <w:lang w:bidi="ar-IQ"/>
        </w:rPr>
        <w:t>إلى الأنواع الآتية</w:t>
      </w:r>
      <w:r w:rsidRPr="00DC27CB">
        <w:rPr>
          <w:rFonts w:ascii="Simplified Arabic" w:hAnsi="Simplified Arabic" w:cs="Simplified Arabic"/>
          <w:b/>
          <w:bCs/>
          <w:sz w:val="32"/>
          <w:szCs w:val="32"/>
          <w:vertAlign w:val="superscript"/>
          <w:rtl/>
          <w:lang w:bidi="ar-IQ"/>
        </w:rPr>
        <w:t>(</w:t>
      </w:r>
      <w:r w:rsidRPr="00DC27CB">
        <w:rPr>
          <w:rStyle w:val="ab"/>
          <w:rFonts w:ascii="Simplified Arabic" w:hAnsi="Simplified Arabic" w:cs="Simplified Arabic"/>
          <w:b/>
          <w:bCs/>
          <w:sz w:val="32"/>
          <w:szCs w:val="32"/>
          <w:rtl/>
          <w:lang w:bidi="ar-IQ"/>
        </w:rPr>
        <w:footnoteReference w:id="40"/>
      </w:r>
      <w:r w:rsidRPr="00DC27CB">
        <w:rPr>
          <w:rFonts w:ascii="Simplified Arabic" w:hAnsi="Simplified Arabic" w:cs="Simplified Arabic"/>
          <w:b/>
          <w:bCs/>
          <w:sz w:val="32"/>
          <w:szCs w:val="32"/>
          <w:vertAlign w:val="superscript"/>
          <w:rtl/>
          <w:lang w:bidi="ar-IQ"/>
        </w:rPr>
        <w:t>)</w:t>
      </w:r>
      <w:r w:rsidRPr="00DC27CB">
        <w:rPr>
          <w:rFonts w:ascii="Simplified Arabic" w:hAnsi="Simplified Arabic" w:cs="Simplified Arabic"/>
          <w:b/>
          <w:bCs/>
          <w:sz w:val="32"/>
          <w:szCs w:val="32"/>
          <w:rtl/>
          <w:lang w:bidi="ar-IQ"/>
        </w:rPr>
        <w:t xml:space="preserve"> :-</w:t>
      </w:r>
    </w:p>
    <w:p w:rsidR="00B167A8" w:rsidRPr="00DC27CB" w:rsidRDefault="00B167A8" w:rsidP="004A1128">
      <w:pPr>
        <w:spacing w:before="10" w:line="240" w:lineRule="auto"/>
        <w:jc w:val="both"/>
        <w:rPr>
          <w:rFonts w:ascii="Simplified Arabic" w:hAnsi="Simplified Arabic" w:cs="Simplified Arabic"/>
          <w:sz w:val="32"/>
          <w:szCs w:val="32"/>
          <w:rtl/>
          <w:lang w:bidi="ar-IQ"/>
        </w:rPr>
      </w:pPr>
    </w:p>
    <w:p w:rsidR="009A69A2"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 xml:space="preserve">المناولة المرتدة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المناولة من فوق الرأس .</w:t>
      </w:r>
    </w:p>
    <w:p w:rsidR="009A69A2"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 xml:space="preserve">المناولة من الأسفل (المذراة)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المناولة من الطبطبة.</w:t>
      </w:r>
    </w:p>
    <w:p w:rsidR="009A69A2"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 xml:space="preserve">المناولة بيد واحدة من الكتف            </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مناولة الدفعة البسيطة.</w:t>
      </w:r>
    </w:p>
    <w:p w:rsidR="009A69A2"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 xml:space="preserve">المناولة الخطافية                 </w:t>
      </w:r>
    </w:p>
    <w:p w:rsidR="005116F5" w:rsidRDefault="009A69A2" w:rsidP="005116F5">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_ </w:t>
      </w:r>
      <w:r w:rsidRPr="00DC27CB">
        <w:rPr>
          <w:rFonts w:ascii="Simplified Arabic" w:hAnsi="Simplified Arabic" w:cs="Simplified Arabic"/>
          <w:sz w:val="32"/>
          <w:szCs w:val="32"/>
          <w:rtl/>
          <w:lang w:bidi="ar-IQ"/>
        </w:rPr>
        <w:t>المناولة من خلف الظهر.</w:t>
      </w:r>
    </w:p>
    <w:p w:rsidR="005116F5" w:rsidRDefault="005116F5" w:rsidP="005116F5">
      <w:pPr>
        <w:spacing w:before="10" w:line="240" w:lineRule="auto"/>
        <w:jc w:val="both"/>
        <w:rPr>
          <w:rFonts w:ascii="Simplified Arabic" w:hAnsi="Simplified Arabic" w:cs="Simplified Arabic"/>
          <w:sz w:val="32"/>
          <w:szCs w:val="32"/>
          <w:rtl/>
          <w:lang w:bidi="ar-IQ"/>
        </w:rPr>
      </w:pPr>
    </w:p>
    <w:p w:rsidR="004A1128" w:rsidRPr="00AF257F" w:rsidRDefault="009A69A2" w:rsidP="004A1128">
      <w:pPr>
        <w:numPr>
          <w:ilvl w:val="0"/>
          <w:numId w:val="10"/>
        </w:numPr>
        <w:spacing w:before="10" w:after="0" w:line="240" w:lineRule="auto"/>
        <w:ind w:left="0"/>
        <w:jc w:val="lowKashida"/>
        <w:rPr>
          <w:rFonts w:ascii="Simplified Arabic" w:hAnsi="Simplified Arabic" w:cs="Simplified Arabic"/>
          <w:sz w:val="32"/>
          <w:szCs w:val="32"/>
        </w:rPr>
      </w:pPr>
      <w:r w:rsidRPr="00AF257F">
        <w:rPr>
          <w:rFonts w:ascii="Simplified Arabic" w:hAnsi="Simplified Arabic" w:cs="Simplified Arabic"/>
          <w:b/>
          <w:bCs/>
          <w:sz w:val="32"/>
          <w:szCs w:val="32"/>
          <w:rtl/>
        </w:rPr>
        <w:t>الطبطبة:</w:t>
      </w:r>
    </w:p>
    <w:p w:rsidR="009A69A2" w:rsidRPr="00AF257F" w:rsidRDefault="009A69A2" w:rsidP="004A1128">
      <w:pPr>
        <w:spacing w:before="10" w:after="0" w:line="240" w:lineRule="auto"/>
        <w:jc w:val="lowKashida"/>
        <w:rPr>
          <w:rFonts w:ascii="Simplified Arabic" w:hAnsi="Simplified Arabic" w:cs="Simplified Arabic"/>
          <w:sz w:val="32"/>
          <w:szCs w:val="32"/>
          <w:rtl/>
        </w:rPr>
      </w:pPr>
      <w:r w:rsidRPr="00AF257F">
        <w:rPr>
          <w:rFonts w:ascii="Simplified Arabic" w:hAnsi="Simplified Arabic" w:cs="Simplified Arabic"/>
          <w:sz w:val="32"/>
          <w:szCs w:val="32"/>
          <w:rtl/>
        </w:rPr>
        <w:t xml:space="preserve">وهي </w:t>
      </w:r>
      <w:r w:rsidRPr="00AF257F">
        <w:rPr>
          <w:rFonts w:ascii="Simplified Arabic" w:hAnsi="Simplified Arabic" w:cs="Simplified Arabic" w:hint="cs"/>
          <w:sz w:val="32"/>
          <w:szCs w:val="32"/>
          <w:rtl/>
        </w:rPr>
        <w:t>"</w:t>
      </w:r>
      <w:r w:rsidRPr="00AF257F">
        <w:rPr>
          <w:rFonts w:ascii="Simplified Arabic" w:hAnsi="Simplified Arabic" w:cs="Simplified Arabic"/>
          <w:sz w:val="32"/>
          <w:szCs w:val="32"/>
          <w:rtl/>
        </w:rPr>
        <w:t>الطريقة الوحيدة التي يمكن أن يستخدمها اللاعب المهاجم لكي يتحرك والكرة في حوزته في أي جزء من أجزاء الملعب عن طريق ارتداد الكرة ما بين اليد الواحدة و الأرض</w:t>
      </w:r>
      <w:r w:rsidRPr="00AF257F">
        <w:rPr>
          <w:rFonts w:ascii="Simplified Arabic" w:hAnsi="Simplified Arabic" w:cs="Simplified Arabic" w:hint="cs"/>
          <w:sz w:val="32"/>
          <w:szCs w:val="32"/>
          <w:rtl/>
        </w:rPr>
        <w:t>"</w:t>
      </w:r>
      <w:r w:rsidRPr="00AF257F">
        <w:rPr>
          <w:rFonts w:ascii="Simplified Arabic" w:hAnsi="Simplified Arabic" w:cs="Simplified Arabic"/>
          <w:sz w:val="32"/>
          <w:szCs w:val="32"/>
          <w:vertAlign w:val="superscript"/>
          <w:rtl/>
        </w:rPr>
        <w:t>(</w:t>
      </w:r>
      <w:r w:rsidRPr="00AF257F">
        <w:rPr>
          <w:rStyle w:val="ab"/>
          <w:rFonts w:ascii="Simplified Arabic" w:hAnsi="Simplified Arabic" w:cs="Simplified Arabic"/>
          <w:sz w:val="32"/>
          <w:szCs w:val="32"/>
          <w:rtl/>
        </w:rPr>
        <w:footnoteReference w:id="41"/>
      </w:r>
      <w:r w:rsidRPr="00AF257F">
        <w:rPr>
          <w:rFonts w:ascii="Simplified Arabic" w:hAnsi="Simplified Arabic" w:cs="Simplified Arabic"/>
          <w:sz w:val="32"/>
          <w:szCs w:val="32"/>
          <w:vertAlign w:val="superscript"/>
          <w:rtl/>
        </w:rPr>
        <w:t>)</w:t>
      </w:r>
      <w:r w:rsidRPr="00AF257F">
        <w:rPr>
          <w:rFonts w:ascii="Simplified Arabic" w:hAnsi="Simplified Arabic" w:cs="Simplified Arabic"/>
          <w:sz w:val="32"/>
          <w:szCs w:val="32"/>
          <w:rtl/>
        </w:rPr>
        <w:t>.</w:t>
      </w:r>
    </w:p>
    <w:p w:rsidR="009A69A2" w:rsidRDefault="00B73533" w:rsidP="00892E02">
      <w:pPr>
        <w:spacing w:before="10" w:line="240" w:lineRule="auto"/>
        <w:jc w:val="lowKashida"/>
        <w:rPr>
          <w:rFonts w:ascii="Simplified Arabic" w:hAnsi="Simplified Arabic" w:cs="Simplified Arabic"/>
          <w:sz w:val="32"/>
          <w:szCs w:val="32"/>
          <w:rtl/>
        </w:rPr>
      </w:pPr>
      <w:r w:rsidRPr="00AF257F">
        <w:rPr>
          <w:rFonts w:ascii="Simplified Arabic" w:hAnsi="Simplified Arabic" w:cs="Simplified Arabic"/>
          <w:sz w:val="32"/>
          <w:szCs w:val="32"/>
          <w:rtl/>
        </w:rPr>
        <w:t>وعندما يتم استخدام</w:t>
      </w:r>
      <w:r w:rsidRPr="00AF257F">
        <w:rPr>
          <w:rFonts w:ascii="Simplified Arabic" w:hAnsi="Simplified Arabic" w:cs="Simplified Arabic" w:hint="cs"/>
          <w:sz w:val="32"/>
          <w:szCs w:val="32"/>
          <w:rtl/>
        </w:rPr>
        <w:t xml:space="preserve"> </w:t>
      </w:r>
      <w:r w:rsidR="009A69A2" w:rsidRPr="00AF257F">
        <w:rPr>
          <w:rFonts w:ascii="Simplified Arabic" w:hAnsi="Simplified Arabic" w:cs="Simplified Arabic"/>
          <w:sz w:val="32"/>
          <w:szCs w:val="32"/>
          <w:rtl/>
        </w:rPr>
        <w:t>ا</w:t>
      </w:r>
      <w:r w:rsidRPr="00AF257F">
        <w:rPr>
          <w:rFonts w:ascii="Simplified Arabic" w:hAnsi="Simplified Arabic" w:cs="Simplified Arabic" w:hint="cs"/>
          <w:sz w:val="32"/>
          <w:szCs w:val="32"/>
          <w:rtl/>
        </w:rPr>
        <w:t>لطبطبة</w:t>
      </w:r>
      <w:r w:rsidRPr="00AF257F">
        <w:rPr>
          <w:rFonts w:ascii="Simplified Arabic" w:hAnsi="Simplified Arabic" w:cs="Simplified Arabic"/>
          <w:sz w:val="32"/>
          <w:szCs w:val="32"/>
          <w:rtl/>
        </w:rPr>
        <w:t xml:space="preserve"> بشكل صحيح و</w:t>
      </w:r>
      <w:r w:rsidR="009A69A2" w:rsidRPr="00AF257F">
        <w:rPr>
          <w:rFonts w:ascii="Simplified Arabic" w:hAnsi="Simplified Arabic" w:cs="Simplified Arabic"/>
          <w:sz w:val="32"/>
          <w:szCs w:val="32"/>
          <w:rtl/>
        </w:rPr>
        <w:t xml:space="preserve">في الوقت المناسب في المباراة فإنها تؤثر تأثيرا مهما بوصفها سلاحا هجوميا بكرة السلة </w:t>
      </w:r>
      <w:r w:rsidR="009A69A2" w:rsidRPr="00AF257F">
        <w:rPr>
          <w:rFonts w:ascii="Simplified Arabic" w:hAnsi="Simplified Arabic" w:cs="Simplified Arabic" w:hint="cs"/>
          <w:sz w:val="32"/>
          <w:szCs w:val="32"/>
          <w:rtl/>
        </w:rPr>
        <w:t xml:space="preserve">. </w:t>
      </w:r>
      <w:r w:rsidR="006713D8" w:rsidRPr="00AF257F">
        <w:rPr>
          <w:rFonts w:ascii="Simplified Arabic" w:hAnsi="Simplified Arabic" w:cs="Simplified Arabic" w:hint="cs"/>
          <w:sz w:val="32"/>
          <w:szCs w:val="32"/>
          <w:rtl/>
        </w:rPr>
        <w:t xml:space="preserve">وفي كرة السلة على الكراسي المتحركة يمكن للاعب ان يطبطب بالكرة او يضعا على الرجلين ويقوم بدفع الكرسي مرتين متتاليتين ، ولا يحق له بدفعة ثالثة لانها تعد مخالفة ، </w:t>
      </w:r>
      <w:r w:rsidR="00892E02">
        <w:rPr>
          <w:rFonts w:ascii="Simplified Arabic" w:hAnsi="Simplified Arabic" w:cs="Simplified Arabic" w:hint="cs"/>
          <w:sz w:val="32"/>
          <w:szCs w:val="32"/>
          <w:rtl/>
        </w:rPr>
        <w:t>ول</w:t>
      </w:r>
      <w:r w:rsidR="00892E02" w:rsidRPr="00AF257F">
        <w:rPr>
          <w:rFonts w:ascii="Simplified Arabic" w:hAnsi="Simplified Arabic" w:cs="Simplified Arabic"/>
          <w:sz w:val="32"/>
          <w:szCs w:val="32"/>
          <w:rtl/>
        </w:rPr>
        <w:t xml:space="preserve">تطوير هذه المهارة بشكل كبير </w:t>
      </w:r>
      <w:r w:rsidR="00892E02">
        <w:rPr>
          <w:rFonts w:ascii="Simplified Arabic" w:hAnsi="Simplified Arabic" w:cs="Simplified Arabic" w:hint="cs"/>
          <w:sz w:val="32"/>
          <w:szCs w:val="32"/>
          <w:rtl/>
        </w:rPr>
        <w:t xml:space="preserve">يجب </w:t>
      </w:r>
      <w:r w:rsidR="009A69A2" w:rsidRPr="00AF257F">
        <w:rPr>
          <w:rFonts w:ascii="Simplified Arabic" w:hAnsi="Simplified Arabic" w:cs="Simplified Arabic" w:hint="cs"/>
          <w:sz w:val="32"/>
          <w:szCs w:val="32"/>
          <w:rtl/>
        </w:rPr>
        <w:t>إن</w:t>
      </w:r>
      <w:r w:rsidR="00892E02">
        <w:rPr>
          <w:rFonts w:ascii="Simplified Arabic" w:hAnsi="Simplified Arabic" w:cs="Simplified Arabic" w:hint="cs"/>
          <w:sz w:val="32"/>
          <w:szCs w:val="32"/>
          <w:rtl/>
        </w:rPr>
        <w:t xml:space="preserve"> يكثف اللاعبون</w:t>
      </w:r>
      <w:r w:rsidR="009A69A2" w:rsidRPr="00AF257F">
        <w:rPr>
          <w:rFonts w:ascii="Simplified Arabic" w:hAnsi="Simplified Arabic" w:cs="Simplified Arabic"/>
          <w:sz w:val="32"/>
          <w:szCs w:val="32"/>
          <w:rtl/>
        </w:rPr>
        <w:t xml:space="preserve"> </w:t>
      </w:r>
      <w:r w:rsidR="00892E02">
        <w:rPr>
          <w:rFonts w:ascii="Simplified Arabic" w:hAnsi="Simplified Arabic" w:cs="Simplified Arabic" w:hint="cs"/>
          <w:sz w:val="32"/>
          <w:szCs w:val="32"/>
          <w:rtl/>
        </w:rPr>
        <w:t xml:space="preserve">التدريب على </w:t>
      </w:r>
      <w:r w:rsidR="009A69A2" w:rsidRPr="00AF257F">
        <w:rPr>
          <w:rFonts w:ascii="Simplified Arabic" w:hAnsi="Simplified Arabic" w:cs="Simplified Arabic"/>
          <w:sz w:val="32"/>
          <w:szCs w:val="32"/>
          <w:rtl/>
        </w:rPr>
        <w:t>الطبطبة لأنها سوف تزيد من</w:t>
      </w:r>
      <w:r w:rsidR="00892E02">
        <w:rPr>
          <w:rFonts w:ascii="Simplified Arabic" w:hAnsi="Simplified Arabic" w:cs="Simplified Arabic" w:hint="cs"/>
          <w:sz w:val="32"/>
          <w:szCs w:val="32"/>
          <w:rtl/>
        </w:rPr>
        <w:t xml:space="preserve"> مهارة اللاعب</w:t>
      </w:r>
      <w:r w:rsidR="00892E02">
        <w:rPr>
          <w:rFonts w:ascii="Simplified Arabic" w:hAnsi="Simplified Arabic" w:cs="Simplified Arabic"/>
          <w:sz w:val="32"/>
          <w:szCs w:val="32"/>
          <w:rtl/>
        </w:rPr>
        <w:t xml:space="preserve"> </w:t>
      </w:r>
      <w:r w:rsidR="009A69A2" w:rsidRPr="00AF257F">
        <w:rPr>
          <w:rFonts w:ascii="Simplified Arabic" w:hAnsi="Simplified Arabic" w:cs="Simplified Arabic"/>
          <w:sz w:val="32"/>
          <w:szCs w:val="32"/>
          <w:rtl/>
        </w:rPr>
        <w:lastRenderedPageBreak/>
        <w:t xml:space="preserve">حيث ذكر </w:t>
      </w:r>
      <w:r w:rsidR="009A69A2" w:rsidRPr="00AF257F">
        <w:rPr>
          <w:rFonts w:ascii="Simplified Arabic" w:hAnsi="Simplified Arabic" w:cs="Simplified Arabic" w:hint="cs"/>
          <w:sz w:val="32"/>
          <w:szCs w:val="32"/>
          <w:rtl/>
        </w:rPr>
        <w:t>(</w:t>
      </w:r>
      <w:r w:rsidR="009A69A2" w:rsidRPr="00AF257F">
        <w:rPr>
          <w:rFonts w:ascii="Simplified Arabic" w:hAnsi="Simplified Arabic" w:cs="Simplified Arabic"/>
          <w:sz w:val="32"/>
          <w:szCs w:val="32"/>
          <w:rtl/>
        </w:rPr>
        <w:t>هلال عبد الكريم</w:t>
      </w:r>
      <w:r w:rsidR="009A69A2" w:rsidRPr="00AF257F">
        <w:rPr>
          <w:rFonts w:ascii="Simplified Arabic" w:hAnsi="Simplified Arabic" w:cs="Simplified Arabic" w:hint="cs"/>
          <w:sz w:val="32"/>
          <w:szCs w:val="32"/>
          <w:rtl/>
        </w:rPr>
        <w:t>)</w:t>
      </w:r>
      <w:r w:rsidR="009A69A2" w:rsidRPr="00AF257F">
        <w:rPr>
          <w:rFonts w:ascii="Simplified Arabic" w:hAnsi="Simplified Arabic" w:cs="Simplified Arabic"/>
          <w:sz w:val="32"/>
          <w:szCs w:val="32"/>
          <w:rtl/>
        </w:rPr>
        <w:t xml:space="preserve"> نقلا عن </w:t>
      </w:r>
      <w:r w:rsidR="009A69A2" w:rsidRPr="00AF257F">
        <w:rPr>
          <w:rFonts w:ascii="Simplified Arabic" w:hAnsi="Simplified Arabic" w:cs="Simplified Arabic" w:hint="cs"/>
          <w:sz w:val="32"/>
          <w:szCs w:val="32"/>
          <w:rtl/>
        </w:rPr>
        <w:t>(</w:t>
      </w:r>
      <w:r w:rsidR="009A69A2" w:rsidRPr="00AF257F">
        <w:rPr>
          <w:rFonts w:ascii="Simplified Arabic" w:hAnsi="Simplified Arabic" w:cs="Simplified Arabic"/>
          <w:sz w:val="32"/>
          <w:szCs w:val="32"/>
          <w:rtl/>
        </w:rPr>
        <w:t>كوبر</w:t>
      </w:r>
      <w:r w:rsidR="009A69A2" w:rsidRPr="00AF257F">
        <w:rPr>
          <w:rFonts w:ascii="Simplified Arabic" w:hAnsi="Simplified Arabic" w:cs="Simplified Arabic" w:hint="cs"/>
          <w:sz w:val="32"/>
          <w:szCs w:val="32"/>
          <w:rtl/>
        </w:rPr>
        <w:t>)"</w:t>
      </w:r>
      <w:r w:rsidR="009A69A2" w:rsidRPr="00AF257F">
        <w:rPr>
          <w:rFonts w:ascii="Simplified Arabic" w:hAnsi="Simplified Arabic" w:cs="Simplified Arabic"/>
          <w:sz w:val="32"/>
          <w:szCs w:val="32"/>
          <w:rtl/>
        </w:rPr>
        <w:t xml:space="preserve">إن اللاعب الذي لا يجيد الطبطبة لا يمكن </w:t>
      </w:r>
      <w:r w:rsidR="009A69A2" w:rsidRPr="00AF257F">
        <w:rPr>
          <w:rFonts w:ascii="Simplified Arabic" w:hAnsi="Simplified Arabic" w:cs="Simplified Arabic" w:hint="cs"/>
          <w:sz w:val="32"/>
          <w:szCs w:val="32"/>
          <w:rtl/>
        </w:rPr>
        <w:t>أن</w:t>
      </w:r>
      <w:r w:rsidR="009A69A2" w:rsidRPr="00AF257F">
        <w:rPr>
          <w:rFonts w:ascii="Simplified Arabic" w:hAnsi="Simplified Arabic" w:cs="Simplified Arabic"/>
          <w:sz w:val="32"/>
          <w:szCs w:val="32"/>
          <w:rtl/>
        </w:rPr>
        <w:t xml:space="preserve"> يكون لاعبا جيدا في الهجوم</w:t>
      </w:r>
      <w:r w:rsidR="009A69A2" w:rsidRPr="00AF257F">
        <w:rPr>
          <w:rFonts w:ascii="Simplified Arabic" w:hAnsi="Simplified Arabic" w:cs="Simplified Arabic" w:hint="cs"/>
          <w:sz w:val="32"/>
          <w:szCs w:val="32"/>
          <w:rtl/>
        </w:rPr>
        <w:t>"</w:t>
      </w:r>
      <w:r w:rsidR="009A69A2" w:rsidRPr="00AF257F">
        <w:rPr>
          <w:rFonts w:ascii="Simplified Arabic" w:hAnsi="Simplified Arabic" w:cs="Simplified Arabic"/>
          <w:sz w:val="32"/>
          <w:szCs w:val="32"/>
          <w:vertAlign w:val="superscript"/>
          <w:rtl/>
        </w:rPr>
        <w:t>(</w:t>
      </w:r>
      <w:r w:rsidR="009A69A2" w:rsidRPr="00AF257F">
        <w:rPr>
          <w:rStyle w:val="ab"/>
          <w:rFonts w:ascii="Simplified Arabic" w:hAnsi="Simplified Arabic" w:cs="Simplified Arabic"/>
          <w:sz w:val="32"/>
          <w:szCs w:val="32"/>
          <w:rtl/>
        </w:rPr>
        <w:footnoteReference w:id="42"/>
      </w:r>
      <w:r w:rsidR="009A69A2" w:rsidRPr="00AF257F">
        <w:rPr>
          <w:rFonts w:ascii="Simplified Arabic" w:hAnsi="Simplified Arabic" w:cs="Simplified Arabic"/>
          <w:sz w:val="32"/>
          <w:szCs w:val="32"/>
          <w:vertAlign w:val="superscript"/>
          <w:rtl/>
        </w:rPr>
        <w:t>)</w:t>
      </w:r>
      <w:r w:rsidR="009A69A2" w:rsidRPr="00AF257F">
        <w:rPr>
          <w:rFonts w:ascii="Simplified Arabic" w:hAnsi="Simplified Arabic" w:cs="Simplified Arabic"/>
          <w:sz w:val="32"/>
          <w:szCs w:val="32"/>
          <w:rtl/>
        </w:rPr>
        <w:t>، لذلك يجب على اللاعبين أن يبذلوا جهدا كبيرا لكي يصبحوا محاورين على درجة عالية.</w:t>
      </w:r>
    </w:p>
    <w:p w:rsidR="00892E02" w:rsidRPr="00AF257F" w:rsidRDefault="00892E02" w:rsidP="00892E02">
      <w:pPr>
        <w:spacing w:before="10" w:line="240" w:lineRule="auto"/>
        <w:jc w:val="lowKashida"/>
        <w:rPr>
          <w:rFonts w:ascii="Simplified Arabic" w:hAnsi="Simplified Arabic" w:cs="Simplified Arabic"/>
          <w:sz w:val="32"/>
          <w:szCs w:val="32"/>
          <w:rtl/>
        </w:rPr>
      </w:pPr>
    </w:p>
    <w:p w:rsidR="009A69A2" w:rsidRPr="00DC27CB" w:rsidRDefault="009A69A2" w:rsidP="009A69A2">
      <w:pPr>
        <w:spacing w:before="10" w:line="240" w:lineRule="auto"/>
        <w:jc w:val="lowKashida"/>
        <w:rPr>
          <w:rFonts w:ascii="Simplified Arabic" w:hAnsi="Simplified Arabic" w:cs="Simplified Arabic"/>
          <w:color w:val="333333"/>
          <w:sz w:val="32"/>
          <w:szCs w:val="32"/>
          <w:rtl/>
          <w:lang w:bidi="ar-IQ"/>
        </w:rPr>
      </w:pPr>
      <w:r w:rsidRPr="00DC27CB">
        <w:rPr>
          <w:rFonts w:ascii="Simplified Arabic" w:hAnsi="Simplified Arabic" w:cs="Simplified Arabic"/>
          <w:sz w:val="32"/>
          <w:szCs w:val="32"/>
          <w:rtl/>
          <w:lang w:bidi="ar-IQ"/>
        </w:rPr>
        <w:t xml:space="preserve">وتقسم الطبطبة </w:t>
      </w:r>
      <w:r w:rsidR="00892E02">
        <w:rPr>
          <w:rFonts w:ascii="Simplified Arabic" w:hAnsi="Simplified Arabic" w:cs="Simplified Arabic" w:hint="cs"/>
          <w:sz w:val="32"/>
          <w:szCs w:val="32"/>
          <w:rtl/>
          <w:lang w:bidi="ar-IQ"/>
        </w:rPr>
        <w:t xml:space="preserve">بكرة السل على الكراسي المتحركة </w:t>
      </w:r>
      <w:r w:rsidRPr="00DC27CB">
        <w:rPr>
          <w:rFonts w:ascii="Simplified Arabic" w:hAnsi="Simplified Arabic" w:cs="Simplified Arabic"/>
          <w:sz w:val="32"/>
          <w:szCs w:val="32"/>
          <w:rtl/>
          <w:lang w:bidi="ar-IQ"/>
        </w:rPr>
        <w:t>إلى الأنواع الآتية</w:t>
      </w:r>
      <w:r w:rsidRPr="00DC27CB">
        <w:rPr>
          <w:rFonts w:ascii="Simplified Arabic" w:hAnsi="Simplified Arabic" w:cs="Simplified Arabic"/>
          <w:b/>
          <w:bCs/>
          <w:sz w:val="32"/>
          <w:szCs w:val="32"/>
          <w:vertAlign w:val="superscript"/>
          <w:rtl/>
          <w:lang w:bidi="ar-IQ"/>
        </w:rPr>
        <w:t>(</w:t>
      </w:r>
      <w:r w:rsidRPr="00DC27CB">
        <w:rPr>
          <w:rStyle w:val="ab"/>
          <w:rFonts w:ascii="Simplified Arabic" w:hAnsi="Simplified Arabic" w:cs="Simplified Arabic"/>
          <w:b/>
          <w:bCs/>
          <w:sz w:val="32"/>
          <w:szCs w:val="32"/>
          <w:rtl/>
          <w:lang w:bidi="ar-IQ"/>
        </w:rPr>
        <w:footnoteReference w:id="43"/>
      </w:r>
      <w:r w:rsidRPr="00DC27CB">
        <w:rPr>
          <w:rFonts w:ascii="Simplified Arabic" w:hAnsi="Simplified Arabic" w:cs="Simplified Arabic"/>
          <w:b/>
          <w:bCs/>
          <w:sz w:val="32"/>
          <w:szCs w:val="32"/>
          <w:vertAlign w:val="superscript"/>
          <w:rtl/>
          <w:lang w:bidi="ar-IQ"/>
        </w:rPr>
        <w:t>)</w:t>
      </w:r>
      <w:r w:rsidRPr="00DC27CB">
        <w:rPr>
          <w:rFonts w:ascii="Simplified Arabic" w:hAnsi="Simplified Arabic" w:cs="Simplified Arabic"/>
          <w:b/>
          <w:bCs/>
          <w:sz w:val="32"/>
          <w:szCs w:val="32"/>
          <w:rtl/>
          <w:lang w:bidi="ar-IQ"/>
        </w:rPr>
        <w:t xml:space="preserve"> :-</w:t>
      </w:r>
    </w:p>
    <w:p w:rsidR="009A69A2" w:rsidRPr="00892E02" w:rsidRDefault="009A69A2" w:rsidP="009A69A2">
      <w:pPr>
        <w:spacing w:before="10" w:after="0" w:line="240" w:lineRule="auto"/>
        <w:jc w:val="lowKashida"/>
        <w:rPr>
          <w:rFonts w:ascii="Simplified Arabic" w:hAnsi="Simplified Arabic" w:cs="Simplified Arabic"/>
          <w:sz w:val="32"/>
          <w:szCs w:val="32"/>
          <w:lang w:bidi="ar-IQ"/>
        </w:rPr>
      </w:pPr>
      <w:r>
        <w:rPr>
          <w:rFonts w:ascii="Simplified Arabic" w:hAnsi="Simplified Arabic" w:cs="Simplified Arabic" w:hint="cs"/>
          <w:color w:val="333333"/>
          <w:sz w:val="32"/>
          <w:szCs w:val="32"/>
          <w:rtl/>
          <w:lang w:bidi="ar-IQ"/>
        </w:rPr>
        <w:t xml:space="preserve">_ </w:t>
      </w:r>
      <w:r w:rsidRPr="00892E02">
        <w:rPr>
          <w:rFonts w:ascii="Simplified Arabic" w:hAnsi="Simplified Arabic" w:cs="Simplified Arabic"/>
          <w:sz w:val="32"/>
          <w:szCs w:val="32"/>
          <w:rtl/>
          <w:lang w:bidi="ar-IQ"/>
        </w:rPr>
        <w:t>الطبطبة العالية .</w:t>
      </w:r>
    </w:p>
    <w:p w:rsidR="009A69A2" w:rsidRPr="00892E02" w:rsidRDefault="009A69A2" w:rsidP="009A69A2">
      <w:pPr>
        <w:spacing w:before="10" w:after="0" w:line="240" w:lineRule="auto"/>
        <w:jc w:val="lowKashida"/>
        <w:rPr>
          <w:rFonts w:ascii="Simplified Arabic" w:hAnsi="Simplified Arabic" w:cs="Simplified Arabic"/>
          <w:sz w:val="32"/>
          <w:szCs w:val="32"/>
          <w:lang w:bidi="ar-IQ"/>
        </w:rPr>
      </w:pPr>
      <w:r w:rsidRPr="00892E02">
        <w:rPr>
          <w:rFonts w:ascii="Simplified Arabic" w:hAnsi="Simplified Arabic" w:cs="Simplified Arabic" w:hint="cs"/>
          <w:sz w:val="32"/>
          <w:szCs w:val="32"/>
          <w:rtl/>
          <w:lang w:bidi="ar-IQ"/>
        </w:rPr>
        <w:t xml:space="preserve">_ </w:t>
      </w:r>
      <w:r w:rsidRPr="00892E02">
        <w:rPr>
          <w:rFonts w:ascii="Simplified Arabic" w:hAnsi="Simplified Arabic" w:cs="Simplified Arabic"/>
          <w:sz w:val="32"/>
          <w:szCs w:val="32"/>
          <w:rtl/>
          <w:lang w:bidi="ar-IQ"/>
        </w:rPr>
        <w:t>الطبطبة الواطئة .</w:t>
      </w:r>
    </w:p>
    <w:p w:rsidR="009A69A2" w:rsidRPr="00892E02" w:rsidRDefault="009A69A2" w:rsidP="009A69A2">
      <w:pPr>
        <w:spacing w:before="10" w:after="0" w:line="240" w:lineRule="auto"/>
        <w:jc w:val="lowKashida"/>
        <w:rPr>
          <w:rFonts w:ascii="Simplified Arabic" w:hAnsi="Simplified Arabic" w:cs="Simplified Arabic"/>
          <w:sz w:val="32"/>
          <w:szCs w:val="32"/>
          <w:lang w:bidi="ar-IQ"/>
        </w:rPr>
      </w:pPr>
      <w:r w:rsidRPr="00892E02">
        <w:rPr>
          <w:rFonts w:ascii="Simplified Arabic" w:hAnsi="Simplified Arabic" w:cs="Simplified Arabic" w:hint="cs"/>
          <w:sz w:val="32"/>
          <w:szCs w:val="32"/>
          <w:rtl/>
          <w:lang w:bidi="ar-IQ"/>
        </w:rPr>
        <w:t xml:space="preserve">_ </w:t>
      </w:r>
      <w:r w:rsidRPr="00892E02">
        <w:rPr>
          <w:rFonts w:ascii="Simplified Arabic" w:hAnsi="Simplified Arabic" w:cs="Simplified Arabic"/>
          <w:sz w:val="32"/>
          <w:szCs w:val="32"/>
          <w:rtl/>
          <w:lang w:bidi="ar-IQ"/>
        </w:rPr>
        <w:t>الطبطبة بتغيير السرعة .</w:t>
      </w:r>
    </w:p>
    <w:p w:rsidR="009A69A2" w:rsidRDefault="009A69A2" w:rsidP="009A69A2">
      <w:pPr>
        <w:spacing w:before="10" w:after="0" w:line="240" w:lineRule="auto"/>
        <w:jc w:val="lowKashida"/>
        <w:rPr>
          <w:rFonts w:ascii="Simplified Arabic" w:hAnsi="Simplified Arabic" w:cs="Simplified Arabic"/>
          <w:sz w:val="32"/>
          <w:szCs w:val="32"/>
          <w:rtl/>
          <w:lang w:bidi="ar-IQ"/>
        </w:rPr>
      </w:pPr>
      <w:r w:rsidRPr="00892E02">
        <w:rPr>
          <w:rFonts w:ascii="Simplified Arabic" w:hAnsi="Simplified Arabic" w:cs="Simplified Arabic" w:hint="cs"/>
          <w:sz w:val="32"/>
          <w:szCs w:val="32"/>
          <w:rtl/>
          <w:lang w:bidi="ar-IQ"/>
        </w:rPr>
        <w:t xml:space="preserve">_ </w:t>
      </w:r>
      <w:r w:rsidRPr="00892E02">
        <w:rPr>
          <w:rFonts w:ascii="Simplified Arabic" w:hAnsi="Simplified Arabic" w:cs="Simplified Arabic"/>
          <w:sz w:val="32"/>
          <w:szCs w:val="32"/>
          <w:rtl/>
          <w:lang w:bidi="ar-IQ"/>
        </w:rPr>
        <w:t>الطبطبة بتغيير الاتجاه .</w:t>
      </w:r>
    </w:p>
    <w:p w:rsidR="005116F5" w:rsidRPr="00892E02" w:rsidRDefault="005116F5" w:rsidP="009A69A2">
      <w:pPr>
        <w:spacing w:before="10" w:after="0" w:line="240" w:lineRule="auto"/>
        <w:jc w:val="lowKashida"/>
        <w:rPr>
          <w:rFonts w:ascii="Simplified Arabic" w:hAnsi="Simplified Arabic" w:cs="Simplified Arabic"/>
          <w:sz w:val="32"/>
          <w:szCs w:val="32"/>
          <w:rtl/>
          <w:lang w:bidi="ar-IQ"/>
        </w:rPr>
      </w:pPr>
    </w:p>
    <w:p w:rsidR="009A69A2" w:rsidRPr="00892E02" w:rsidRDefault="009A69A2" w:rsidP="00960EB3">
      <w:pPr>
        <w:numPr>
          <w:ilvl w:val="0"/>
          <w:numId w:val="10"/>
        </w:numPr>
        <w:spacing w:before="10" w:after="0" w:line="240" w:lineRule="auto"/>
        <w:ind w:left="0"/>
        <w:jc w:val="lowKashida"/>
        <w:rPr>
          <w:rFonts w:ascii="Simplified Arabic" w:hAnsi="Simplified Arabic" w:cs="Simplified Arabic"/>
          <w:b/>
          <w:bCs/>
          <w:sz w:val="32"/>
          <w:szCs w:val="32"/>
        </w:rPr>
      </w:pPr>
      <w:r w:rsidRPr="00892E02">
        <w:rPr>
          <w:rFonts w:ascii="Simplified Arabic" w:hAnsi="Simplified Arabic" w:cs="Simplified Arabic"/>
          <w:b/>
          <w:bCs/>
          <w:sz w:val="32"/>
          <w:szCs w:val="32"/>
          <w:rtl/>
        </w:rPr>
        <w:t>التصويب:</w:t>
      </w:r>
    </w:p>
    <w:p w:rsidR="005116F5" w:rsidRPr="00892E02" w:rsidRDefault="009A69A2" w:rsidP="00AD3119">
      <w:pPr>
        <w:spacing w:before="10" w:line="240" w:lineRule="auto"/>
        <w:jc w:val="lowKashida"/>
        <w:rPr>
          <w:rFonts w:ascii="Simplified Arabic" w:hAnsi="Simplified Arabic" w:cs="Simplified Arabic"/>
          <w:sz w:val="32"/>
          <w:szCs w:val="32"/>
          <w:rtl/>
        </w:rPr>
      </w:pPr>
      <w:r w:rsidRPr="00892E02">
        <w:rPr>
          <w:rFonts w:ascii="Simplified Arabic" w:hAnsi="Simplified Arabic" w:cs="Simplified Arabic"/>
          <w:sz w:val="32"/>
          <w:szCs w:val="32"/>
          <w:rtl/>
        </w:rPr>
        <w:t xml:space="preserve">التصويب هو عملية </w:t>
      </w:r>
      <w:r w:rsidRPr="00892E02">
        <w:rPr>
          <w:rFonts w:ascii="Simplified Arabic" w:hAnsi="Simplified Arabic" w:cs="Simplified Arabic" w:hint="cs"/>
          <w:sz w:val="32"/>
          <w:szCs w:val="32"/>
          <w:rtl/>
        </w:rPr>
        <w:t>"</w:t>
      </w:r>
      <w:r w:rsidR="00892E02">
        <w:rPr>
          <w:rFonts w:ascii="Simplified Arabic" w:hAnsi="Simplified Arabic" w:cs="Simplified Arabic" w:hint="cs"/>
          <w:sz w:val="32"/>
          <w:szCs w:val="32"/>
          <w:rtl/>
        </w:rPr>
        <w:t>رمي</w:t>
      </w:r>
      <w:r w:rsidRPr="00892E02">
        <w:rPr>
          <w:rFonts w:ascii="Simplified Arabic" w:hAnsi="Simplified Arabic" w:cs="Simplified Arabic"/>
          <w:sz w:val="32"/>
          <w:szCs w:val="32"/>
          <w:rtl/>
        </w:rPr>
        <w:t xml:space="preserve"> الكرة باتجاه الهدف على شكل حركة رمي باستخدام ذراع واحدة أو ذراعين</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44"/>
      </w:r>
      <w:r w:rsidRPr="00892E02">
        <w:rPr>
          <w:rFonts w:ascii="Simplified Arabic" w:hAnsi="Simplified Arabic" w:cs="Simplified Arabic"/>
          <w:sz w:val="32"/>
          <w:szCs w:val="32"/>
          <w:vertAlign w:val="superscript"/>
          <w:rtl/>
        </w:rPr>
        <w:t>)</w:t>
      </w:r>
      <w:r w:rsidRPr="00892E02">
        <w:rPr>
          <w:rFonts w:ascii="Simplified Arabic" w:hAnsi="Simplified Arabic" w:cs="Simplified Arabic"/>
          <w:sz w:val="32"/>
          <w:szCs w:val="32"/>
          <w:rtl/>
        </w:rPr>
        <w:t xml:space="preserve"> كذلك هو </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rtl/>
        </w:rPr>
        <w:t>الهدف الأساسي الذي يتوج جميع العمليات التي تحدث بكرة السلة حيث يعتبر المهارة الأساسية الأولى من حيث الأهمية التي يمكن عن طريقها تحقيق ال</w:t>
      </w:r>
      <w:r w:rsidRPr="00892E02">
        <w:rPr>
          <w:rFonts w:ascii="Simplified Arabic" w:hAnsi="Simplified Arabic" w:cs="Simplified Arabic" w:hint="cs"/>
          <w:sz w:val="32"/>
          <w:szCs w:val="32"/>
          <w:rtl/>
        </w:rPr>
        <w:t>فوز</w:t>
      </w:r>
      <w:r w:rsidRPr="00892E02">
        <w:rPr>
          <w:rFonts w:ascii="Simplified Arabic" w:hAnsi="Simplified Arabic" w:cs="Simplified Arabic"/>
          <w:sz w:val="32"/>
          <w:szCs w:val="32"/>
          <w:rtl/>
        </w:rPr>
        <w:t xml:space="preserve"> في المباراة</w:t>
      </w:r>
      <w:r w:rsidRPr="00892E02">
        <w:rPr>
          <w:rFonts w:ascii="Simplified Arabic" w:hAnsi="Simplified Arabic" w:cs="Simplified Arabic" w:hint="cs"/>
          <w:sz w:val="32"/>
          <w:szCs w:val="32"/>
          <w:rtl/>
        </w:rPr>
        <w:t>"</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45"/>
      </w:r>
      <w:r w:rsidRPr="00892E02">
        <w:rPr>
          <w:rFonts w:ascii="Simplified Arabic" w:hAnsi="Simplified Arabic" w:cs="Simplified Arabic"/>
          <w:sz w:val="32"/>
          <w:szCs w:val="32"/>
          <w:vertAlign w:val="superscript"/>
          <w:rtl/>
        </w:rPr>
        <w:t>)</w:t>
      </w:r>
      <w:r w:rsidRPr="00892E02">
        <w:rPr>
          <w:rFonts w:ascii="Simplified Arabic" w:hAnsi="Simplified Arabic" w:cs="Simplified Arabic" w:hint="cs"/>
          <w:sz w:val="32"/>
          <w:szCs w:val="32"/>
          <w:rtl/>
        </w:rPr>
        <w:t xml:space="preserve">، </w:t>
      </w:r>
      <w:r w:rsidRPr="00892E02">
        <w:rPr>
          <w:rFonts w:ascii="Simplified Arabic" w:hAnsi="Simplified Arabic" w:cs="Simplified Arabic"/>
          <w:sz w:val="32"/>
          <w:szCs w:val="32"/>
          <w:rtl/>
        </w:rPr>
        <w:t xml:space="preserve">لذلك يعد من أهم الجوانب المهارية في كرة السلة </w:t>
      </w:r>
      <w:r w:rsidR="00892E02">
        <w:rPr>
          <w:rFonts w:ascii="Simplified Arabic" w:hAnsi="Simplified Arabic" w:cs="Simplified Arabic" w:hint="cs"/>
          <w:sz w:val="32"/>
          <w:szCs w:val="32"/>
          <w:rtl/>
        </w:rPr>
        <w:t xml:space="preserve">على الكراسي المتحركة </w:t>
      </w:r>
      <w:r w:rsidRPr="00892E02">
        <w:rPr>
          <w:rFonts w:ascii="Simplified Arabic" w:hAnsi="Simplified Arabic" w:cs="Simplified Arabic"/>
          <w:sz w:val="32"/>
          <w:szCs w:val="32"/>
          <w:rtl/>
        </w:rPr>
        <w:t>فبدون وجود مصوبين متميزين</w:t>
      </w:r>
      <w:r w:rsidR="00892E02">
        <w:rPr>
          <w:rFonts w:ascii="Simplified Arabic" w:hAnsi="Simplified Arabic" w:cs="Simplified Arabic" w:hint="cs"/>
          <w:sz w:val="32"/>
          <w:szCs w:val="32"/>
          <w:rtl/>
        </w:rPr>
        <w:t xml:space="preserve"> من الفئات العالية والواطئة </w:t>
      </w:r>
      <w:r w:rsidRPr="00892E02">
        <w:rPr>
          <w:rFonts w:ascii="Simplified Arabic" w:hAnsi="Simplified Arabic" w:cs="Simplified Arabic"/>
          <w:sz w:val="32"/>
          <w:szCs w:val="32"/>
          <w:rtl/>
        </w:rPr>
        <w:t xml:space="preserve"> بالفريق الذي</w:t>
      </w:r>
      <w:r w:rsidR="00892E02">
        <w:rPr>
          <w:rFonts w:ascii="Simplified Arabic" w:hAnsi="Simplified Arabic" w:cs="Simplified Arabic" w:hint="cs"/>
          <w:sz w:val="32"/>
          <w:szCs w:val="32"/>
          <w:rtl/>
        </w:rPr>
        <w:t xml:space="preserve">ن يجيدون التصويب </w:t>
      </w:r>
      <w:r w:rsidR="005116F5">
        <w:rPr>
          <w:rFonts w:ascii="Simplified Arabic" w:hAnsi="Simplified Arabic" w:cs="Simplified Arabic" w:hint="cs"/>
          <w:sz w:val="32"/>
          <w:szCs w:val="32"/>
          <w:rtl/>
        </w:rPr>
        <w:t>البعيد و</w:t>
      </w:r>
      <w:r w:rsidR="00892E02">
        <w:rPr>
          <w:rFonts w:ascii="Simplified Arabic" w:hAnsi="Simplified Arabic" w:cs="Simplified Arabic" w:hint="cs"/>
          <w:sz w:val="32"/>
          <w:szCs w:val="32"/>
          <w:rtl/>
        </w:rPr>
        <w:t xml:space="preserve">من اسفل السلة </w:t>
      </w:r>
      <w:r w:rsidR="005116F5">
        <w:rPr>
          <w:rFonts w:ascii="Simplified Arabic" w:hAnsi="Simplified Arabic" w:cs="Simplified Arabic" w:hint="cs"/>
          <w:sz w:val="32"/>
          <w:szCs w:val="32"/>
          <w:rtl/>
        </w:rPr>
        <w:t>بدقةعالية سواء كان من الثبات او الحركة</w:t>
      </w:r>
      <w:r w:rsidRPr="00892E02">
        <w:rPr>
          <w:rFonts w:ascii="Simplified Arabic" w:hAnsi="Simplified Arabic" w:cs="Simplified Arabic"/>
          <w:sz w:val="32"/>
          <w:szCs w:val="32"/>
          <w:rtl/>
        </w:rPr>
        <w:t xml:space="preserve"> </w:t>
      </w:r>
      <w:r w:rsidR="005116F5">
        <w:rPr>
          <w:rFonts w:ascii="Simplified Arabic" w:hAnsi="Simplified Arabic" w:cs="Simplified Arabic" w:hint="cs"/>
          <w:sz w:val="32"/>
          <w:szCs w:val="32"/>
          <w:rtl/>
        </w:rPr>
        <w:t>لايتمكنون من</w:t>
      </w:r>
      <w:r w:rsidRPr="00892E02">
        <w:rPr>
          <w:rFonts w:ascii="Simplified Arabic" w:hAnsi="Simplified Arabic" w:cs="Simplified Arabic"/>
          <w:sz w:val="32"/>
          <w:szCs w:val="32"/>
          <w:rtl/>
        </w:rPr>
        <w:t xml:space="preserve"> إحراز الفوز دائما </w:t>
      </w:r>
      <w:r w:rsidR="005116F5">
        <w:rPr>
          <w:rFonts w:ascii="Simplified Arabic" w:hAnsi="Simplified Arabic" w:cs="Simplified Arabic" w:hint="cs"/>
          <w:sz w:val="32"/>
          <w:szCs w:val="32"/>
          <w:rtl/>
        </w:rPr>
        <w:t>.</w:t>
      </w:r>
      <w:r w:rsidR="00892E02">
        <w:rPr>
          <w:rFonts w:ascii="Simplified Arabic" w:hAnsi="Simplified Arabic" w:cs="Simplified Arabic" w:hint="cs"/>
          <w:sz w:val="32"/>
          <w:szCs w:val="32"/>
          <w:rtl/>
        </w:rPr>
        <w:t xml:space="preserve"> </w:t>
      </w:r>
      <w:r w:rsidRPr="00892E02">
        <w:rPr>
          <w:rFonts w:ascii="Simplified Arabic" w:hAnsi="Simplified Arabic" w:cs="Simplified Arabic"/>
          <w:sz w:val="32"/>
          <w:szCs w:val="32"/>
          <w:rtl/>
        </w:rPr>
        <w:t xml:space="preserve"> ويشعر العديد من المدربين إن اللاعبين </w:t>
      </w:r>
      <w:r w:rsidRPr="00892E02">
        <w:rPr>
          <w:rFonts w:ascii="Simplified Arabic" w:hAnsi="Simplified Arabic" w:cs="Simplified Arabic"/>
          <w:sz w:val="32"/>
          <w:szCs w:val="32"/>
          <w:rtl/>
        </w:rPr>
        <w:lastRenderedPageBreak/>
        <w:t xml:space="preserve">المتخصصين </w:t>
      </w:r>
      <w:r w:rsidRPr="00892E02">
        <w:rPr>
          <w:rFonts w:ascii="Simplified Arabic" w:hAnsi="Simplified Arabic" w:cs="Simplified Arabic" w:hint="cs"/>
          <w:sz w:val="32"/>
          <w:szCs w:val="32"/>
          <w:rtl/>
        </w:rPr>
        <w:t>في</w:t>
      </w:r>
      <w:r w:rsidRPr="00892E02">
        <w:rPr>
          <w:rFonts w:ascii="Simplified Arabic" w:hAnsi="Simplified Arabic" w:cs="Simplified Arabic"/>
          <w:sz w:val="32"/>
          <w:szCs w:val="32"/>
          <w:rtl/>
        </w:rPr>
        <w:t xml:space="preserve"> التصويب يولدون ولا يصنعون وان اللعب بتألق من جانب بعض اللاعبين المصوبين إنما يؤيد هذا الاعتقاد</w:t>
      </w:r>
      <w:r w:rsidRPr="00892E02">
        <w:rPr>
          <w:rFonts w:ascii="Simplified Arabic" w:hAnsi="Simplified Arabic" w:cs="Simplified Arabic"/>
          <w:sz w:val="32"/>
          <w:szCs w:val="32"/>
          <w:vertAlign w:val="superscript"/>
          <w:rtl/>
        </w:rPr>
        <w:t>(</w:t>
      </w:r>
      <w:r w:rsidRPr="00892E02">
        <w:rPr>
          <w:rStyle w:val="ab"/>
          <w:rFonts w:ascii="Simplified Arabic" w:hAnsi="Simplified Arabic" w:cs="Simplified Arabic"/>
          <w:sz w:val="32"/>
          <w:szCs w:val="32"/>
          <w:rtl/>
        </w:rPr>
        <w:footnoteReference w:id="46"/>
      </w:r>
      <w:r w:rsidRPr="00892E02">
        <w:rPr>
          <w:rFonts w:ascii="Simplified Arabic" w:hAnsi="Simplified Arabic" w:cs="Simplified Arabic"/>
          <w:sz w:val="32"/>
          <w:szCs w:val="32"/>
          <w:vertAlign w:val="superscript"/>
          <w:rtl/>
        </w:rPr>
        <w:t>)</w:t>
      </w:r>
      <w:r w:rsidRPr="00892E02">
        <w:rPr>
          <w:rFonts w:ascii="Simplified Arabic" w:hAnsi="Simplified Arabic" w:cs="Simplified Arabic"/>
          <w:sz w:val="32"/>
          <w:szCs w:val="32"/>
          <w:rtl/>
        </w:rPr>
        <w:t>.</w:t>
      </w:r>
    </w:p>
    <w:p w:rsidR="009A69A2" w:rsidRPr="005116F5" w:rsidRDefault="009A69A2" w:rsidP="009A69A2">
      <w:pPr>
        <w:spacing w:before="10" w:line="240" w:lineRule="auto"/>
        <w:jc w:val="lowKashida"/>
        <w:rPr>
          <w:rFonts w:ascii="Simplified Arabic" w:hAnsi="Simplified Arabic" w:cs="Simplified Arabic"/>
          <w:sz w:val="32"/>
          <w:szCs w:val="32"/>
          <w:rtl/>
        </w:rPr>
      </w:pPr>
      <w:r w:rsidRPr="005116F5">
        <w:rPr>
          <w:rFonts w:ascii="Simplified Arabic" w:hAnsi="Simplified Arabic" w:cs="Simplified Arabic"/>
          <w:sz w:val="32"/>
          <w:szCs w:val="32"/>
          <w:rtl/>
          <w:lang w:bidi="ar-IQ"/>
        </w:rPr>
        <w:t xml:space="preserve">ويقسم التصويب بكرة السلة على الكراسي المتحركة </w:t>
      </w:r>
      <w:r w:rsidRPr="005116F5">
        <w:rPr>
          <w:rFonts w:ascii="Simplified Arabic" w:hAnsi="Simplified Arabic" w:cs="Simplified Arabic" w:hint="cs"/>
          <w:sz w:val="32"/>
          <w:szCs w:val="32"/>
          <w:rtl/>
          <w:lang w:bidi="ar-IQ"/>
        </w:rPr>
        <w:t>إلى</w:t>
      </w:r>
      <w:r w:rsidR="005116F5" w:rsidRPr="005116F5">
        <w:rPr>
          <w:rFonts w:ascii="Simplified Arabic" w:hAnsi="Simplified Arabic" w:cs="Simplified Arabic" w:hint="cs"/>
          <w:sz w:val="32"/>
          <w:szCs w:val="32"/>
          <w:rtl/>
          <w:lang w:bidi="ar-IQ"/>
        </w:rPr>
        <w:t xml:space="preserve"> </w:t>
      </w:r>
      <w:r w:rsidRPr="005116F5">
        <w:rPr>
          <w:rFonts w:ascii="Simplified Arabic" w:hAnsi="Simplified Arabic" w:cs="Simplified Arabic" w:hint="cs"/>
          <w:sz w:val="32"/>
          <w:szCs w:val="32"/>
          <w:rtl/>
          <w:lang w:bidi="ar-IQ"/>
        </w:rPr>
        <w:t>الأنواع</w:t>
      </w:r>
      <w:r w:rsidRPr="005116F5">
        <w:rPr>
          <w:rFonts w:ascii="Simplified Arabic" w:hAnsi="Simplified Arabic" w:cs="Simplified Arabic"/>
          <w:sz w:val="32"/>
          <w:szCs w:val="32"/>
          <w:rtl/>
          <w:lang w:bidi="ar-IQ"/>
        </w:rPr>
        <w:t xml:space="preserve"> التالية :</w:t>
      </w:r>
      <w:r w:rsidRPr="005116F5">
        <w:rPr>
          <w:rFonts w:ascii="Simplified Arabic" w:hAnsi="Simplified Arabic" w:cs="Simplified Arabic"/>
          <w:sz w:val="32"/>
          <w:szCs w:val="32"/>
          <w:vertAlign w:val="superscript"/>
          <w:rtl/>
        </w:rPr>
        <w:t xml:space="preserve"> (</w:t>
      </w:r>
      <w:r w:rsidRPr="005116F5">
        <w:rPr>
          <w:rStyle w:val="ab"/>
          <w:rFonts w:ascii="Simplified Arabic" w:hAnsi="Simplified Arabic" w:cs="Simplified Arabic"/>
          <w:sz w:val="32"/>
          <w:szCs w:val="32"/>
          <w:rtl/>
        </w:rPr>
        <w:footnoteReference w:id="47"/>
      </w:r>
      <w:r w:rsidRPr="005116F5">
        <w:rPr>
          <w:rFonts w:ascii="Simplified Arabic" w:hAnsi="Simplified Arabic" w:cs="Simplified Arabic"/>
          <w:sz w:val="32"/>
          <w:szCs w:val="32"/>
          <w:vertAlign w:val="superscript"/>
          <w:rtl/>
        </w:rPr>
        <w:t>)</w:t>
      </w:r>
      <w:r w:rsidRPr="005116F5">
        <w:rPr>
          <w:rFonts w:ascii="Simplified Arabic" w:hAnsi="Simplified Arabic" w:cs="Simplified Arabic"/>
          <w:sz w:val="32"/>
          <w:szCs w:val="32"/>
          <w:rtl/>
        </w:rPr>
        <w:t>.</w:t>
      </w:r>
    </w:p>
    <w:p w:rsidR="009A69A2" w:rsidRPr="005116F5" w:rsidRDefault="009A69A2" w:rsidP="009A69A2">
      <w:pPr>
        <w:spacing w:before="10" w:after="0" w:line="240" w:lineRule="auto"/>
        <w:jc w:val="lowKashida"/>
        <w:rPr>
          <w:rFonts w:ascii="Simplified Arabic" w:hAnsi="Simplified Arabic" w:cs="Simplified Arabic"/>
          <w:sz w:val="32"/>
          <w:szCs w:val="32"/>
        </w:rPr>
      </w:pPr>
      <w:r w:rsidRPr="005116F5">
        <w:rPr>
          <w:rFonts w:ascii="Simplified Arabic" w:hAnsi="Simplified Arabic" w:cs="Simplified Arabic" w:hint="cs"/>
          <w:sz w:val="32"/>
          <w:szCs w:val="32"/>
          <w:rtl/>
        </w:rPr>
        <w:t>_ التصويب</w:t>
      </w:r>
      <w:r w:rsidRPr="005116F5">
        <w:rPr>
          <w:rFonts w:ascii="Simplified Arabic" w:hAnsi="Simplified Arabic" w:cs="Simplified Arabic"/>
          <w:sz w:val="32"/>
          <w:szCs w:val="32"/>
          <w:rtl/>
        </w:rPr>
        <w:t xml:space="preserve"> السلمي .</w:t>
      </w:r>
    </w:p>
    <w:p w:rsidR="009A69A2" w:rsidRPr="005116F5" w:rsidRDefault="009A69A2" w:rsidP="009A69A2">
      <w:pPr>
        <w:spacing w:before="10" w:after="0" w:line="240" w:lineRule="auto"/>
        <w:jc w:val="lowKashida"/>
        <w:rPr>
          <w:rFonts w:ascii="Simplified Arabic" w:hAnsi="Simplified Arabic" w:cs="Simplified Arabic"/>
          <w:sz w:val="32"/>
          <w:szCs w:val="32"/>
        </w:rPr>
      </w:pPr>
      <w:r w:rsidRPr="005116F5">
        <w:rPr>
          <w:rFonts w:ascii="Simplified Arabic" w:hAnsi="Simplified Arabic" w:cs="Simplified Arabic" w:hint="cs"/>
          <w:sz w:val="32"/>
          <w:szCs w:val="32"/>
          <w:rtl/>
        </w:rPr>
        <w:t xml:space="preserve">_ </w:t>
      </w:r>
      <w:r w:rsidRPr="005116F5">
        <w:rPr>
          <w:rFonts w:ascii="Simplified Arabic" w:hAnsi="Simplified Arabic" w:cs="Simplified Arabic"/>
          <w:sz w:val="32"/>
          <w:szCs w:val="32"/>
          <w:rtl/>
        </w:rPr>
        <w:t>الت</w:t>
      </w:r>
      <w:r w:rsidRPr="005116F5">
        <w:rPr>
          <w:rFonts w:ascii="Simplified Arabic" w:hAnsi="Simplified Arabic" w:cs="Simplified Arabic" w:hint="cs"/>
          <w:sz w:val="32"/>
          <w:szCs w:val="32"/>
          <w:rtl/>
        </w:rPr>
        <w:t>صويب</w:t>
      </w:r>
      <w:r w:rsidRPr="005116F5">
        <w:rPr>
          <w:rFonts w:ascii="Simplified Arabic" w:hAnsi="Simplified Arabic" w:cs="Simplified Arabic"/>
          <w:sz w:val="32"/>
          <w:szCs w:val="32"/>
          <w:rtl/>
        </w:rPr>
        <w:t xml:space="preserve"> الخطافي.</w:t>
      </w:r>
    </w:p>
    <w:p w:rsidR="009A69A2" w:rsidRPr="005116F5" w:rsidRDefault="009A69A2" w:rsidP="009A69A2">
      <w:pPr>
        <w:spacing w:before="10" w:after="0" w:line="240" w:lineRule="auto"/>
        <w:jc w:val="lowKashida"/>
        <w:rPr>
          <w:rFonts w:ascii="Simplified Arabic" w:hAnsi="Simplified Arabic" w:cs="Simplified Arabic"/>
          <w:sz w:val="32"/>
          <w:szCs w:val="32"/>
        </w:rPr>
      </w:pPr>
      <w:r w:rsidRPr="005116F5">
        <w:rPr>
          <w:rFonts w:ascii="Simplified Arabic" w:hAnsi="Simplified Arabic" w:cs="Simplified Arabic" w:hint="cs"/>
          <w:sz w:val="32"/>
          <w:szCs w:val="32"/>
          <w:rtl/>
        </w:rPr>
        <w:t xml:space="preserve">_ </w:t>
      </w:r>
      <w:r w:rsidRPr="005116F5">
        <w:rPr>
          <w:rFonts w:ascii="Simplified Arabic" w:hAnsi="Simplified Arabic" w:cs="Simplified Arabic"/>
          <w:sz w:val="32"/>
          <w:szCs w:val="32"/>
          <w:rtl/>
        </w:rPr>
        <w:t>الت</w:t>
      </w:r>
      <w:r w:rsidRPr="005116F5">
        <w:rPr>
          <w:rFonts w:ascii="Simplified Arabic" w:hAnsi="Simplified Arabic" w:cs="Simplified Arabic" w:hint="cs"/>
          <w:sz w:val="32"/>
          <w:szCs w:val="32"/>
          <w:rtl/>
        </w:rPr>
        <w:t>صويب</w:t>
      </w:r>
      <w:r w:rsidRPr="005116F5">
        <w:rPr>
          <w:rFonts w:ascii="Simplified Arabic" w:hAnsi="Simplified Arabic" w:cs="Simplified Arabic"/>
          <w:sz w:val="32"/>
          <w:szCs w:val="32"/>
          <w:rtl/>
        </w:rPr>
        <w:t xml:space="preserve"> من الثبات باليدين. </w:t>
      </w:r>
    </w:p>
    <w:p w:rsidR="009A69A2" w:rsidRPr="005116F5" w:rsidRDefault="009A69A2" w:rsidP="009A69A2">
      <w:pPr>
        <w:spacing w:before="10" w:after="0" w:line="240" w:lineRule="auto"/>
        <w:jc w:val="lowKashida"/>
        <w:rPr>
          <w:rFonts w:ascii="Simplified Arabic" w:hAnsi="Simplified Arabic" w:cs="Simplified Arabic"/>
          <w:sz w:val="32"/>
          <w:szCs w:val="32"/>
        </w:rPr>
      </w:pPr>
      <w:r w:rsidRPr="005116F5">
        <w:rPr>
          <w:rFonts w:ascii="Simplified Arabic" w:hAnsi="Simplified Arabic" w:cs="Simplified Arabic" w:hint="cs"/>
          <w:sz w:val="32"/>
          <w:szCs w:val="32"/>
          <w:rtl/>
        </w:rPr>
        <w:t xml:space="preserve">_ </w:t>
      </w:r>
      <w:r w:rsidRPr="005116F5">
        <w:rPr>
          <w:rFonts w:ascii="Simplified Arabic" w:hAnsi="Simplified Arabic" w:cs="Simplified Arabic"/>
          <w:sz w:val="32"/>
          <w:szCs w:val="32"/>
          <w:rtl/>
        </w:rPr>
        <w:t>الت</w:t>
      </w:r>
      <w:r w:rsidRPr="005116F5">
        <w:rPr>
          <w:rFonts w:ascii="Simplified Arabic" w:hAnsi="Simplified Arabic" w:cs="Simplified Arabic" w:hint="cs"/>
          <w:sz w:val="32"/>
          <w:szCs w:val="32"/>
          <w:rtl/>
        </w:rPr>
        <w:t>صو</w:t>
      </w:r>
      <w:r w:rsidRPr="005116F5">
        <w:rPr>
          <w:rFonts w:ascii="Simplified Arabic" w:hAnsi="Simplified Arabic" w:cs="Simplified Arabic"/>
          <w:sz w:val="32"/>
          <w:szCs w:val="32"/>
          <w:rtl/>
        </w:rPr>
        <w:t>ي</w:t>
      </w:r>
      <w:r w:rsidRPr="005116F5">
        <w:rPr>
          <w:rFonts w:ascii="Simplified Arabic" w:hAnsi="Simplified Arabic" w:cs="Simplified Arabic" w:hint="cs"/>
          <w:sz w:val="32"/>
          <w:szCs w:val="32"/>
          <w:rtl/>
        </w:rPr>
        <w:t>ب</w:t>
      </w:r>
      <w:r w:rsidRPr="005116F5">
        <w:rPr>
          <w:rFonts w:ascii="Simplified Arabic" w:hAnsi="Simplified Arabic" w:cs="Simplified Arabic"/>
          <w:sz w:val="32"/>
          <w:szCs w:val="32"/>
          <w:rtl/>
        </w:rPr>
        <w:t xml:space="preserve"> من الثبات بيد واحدة.</w:t>
      </w:r>
    </w:p>
    <w:p w:rsidR="009A69A2" w:rsidRPr="005116F5" w:rsidRDefault="009A69A2" w:rsidP="009A69A2">
      <w:pPr>
        <w:spacing w:before="10" w:after="0" w:line="240" w:lineRule="auto"/>
        <w:jc w:val="lowKashida"/>
        <w:rPr>
          <w:rFonts w:ascii="Simplified Arabic" w:hAnsi="Simplified Arabic" w:cs="Simplified Arabic"/>
          <w:sz w:val="32"/>
          <w:szCs w:val="32"/>
          <w:rtl/>
        </w:rPr>
      </w:pPr>
      <w:r w:rsidRPr="005116F5">
        <w:rPr>
          <w:rFonts w:ascii="Simplified Arabic" w:hAnsi="Simplified Arabic" w:cs="Simplified Arabic" w:hint="cs"/>
          <w:sz w:val="32"/>
          <w:szCs w:val="32"/>
          <w:rtl/>
        </w:rPr>
        <w:t xml:space="preserve">_ </w:t>
      </w:r>
      <w:r w:rsidRPr="005116F5">
        <w:rPr>
          <w:rFonts w:ascii="Simplified Arabic" w:hAnsi="Simplified Arabic" w:cs="Simplified Arabic"/>
          <w:sz w:val="32"/>
          <w:szCs w:val="32"/>
          <w:rtl/>
        </w:rPr>
        <w:t>الت</w:t>
      </w:r>
      <w:r w:rsidRPr="005116F5">
        <w:rPr>
          <w:rFonts w:ascii="Simplified Arabic" w:hAnsi="Simplified Arabic" w:cs="Simplified Arabic" w:hint="cs"/>
          <w:sz w:val="32"/>
          <w:szCs w:val="32"/>
          <w:rtl/>
        </w:rPr>
        <w:t>صويب</w:t>
      </w:r>
      <w:r w:rsidRPr="005116F5">
        <w:rPr>
          <w:rFonts w:ascii="Simplified Arabic" w:hAnsi="Simplified Arabic" w:cs="Simplified Arabic"/>
          <w:sz w:val="32"/>
          <w:szCs w:val="32"/>
          <w:rtl/>
        </w:rPr>
        <w:t xml:space="preserve"> من الحركة.</w:t>
      </w:r>
    </w:p>
    <w:p w:rsidR="009A69A2" w:rsidRDefault="009A69A2"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Default="00AD3119" w:rsidP="009A69A2">
      <w:pPr>
        <w:spacing w:before="10" w:line="240" w:lineRule="auto"/>
        <w:jc w:val="both"/>
        <w:rPr>
          <w:rFonts w:ascii="Simplified Arabic" w:hAnsi="Simplified Arabic" w:cs="Simplified Arabic"/>
          <w:sz w:val="32"/>
          <w:szCs w:val="32"/>
          <w:rtl/>
        </w:rPr>
      </w:pPr>
    </w:p>
    <w:p w:rsidR="00AD3119" w:rsidRPr="00DC27CB" w:rsidRDefault="00AD3119" w:rsidP="009A69A2">
      <w:pPr>
        <w:spacing w:before="10" w:line="240" w:lineRule="auto"/>
        <w:jc w:val="both"/>
        <w:rPr>
          <w:rFonts w:ascii="Simplified Arabic" w:hAnsi="Simplified Arabic" w:cs="Simplified Arabic"/>
          <w:sz w:val="32"/>
          <w:szCs w:val="32"/>
          <w:rtl/>
        </w:rPr>
      </w:pPr>
    </w:p>
    <w:p w:rsidR="009A69A2" w:rsidRPr="00DC27CB" w:rsidRDefault="009A69A2" w:rsidP="009A69A2">
      <w:pPr>
        <w:spacing w:before="10" w:line="240" w:lineRule="auto"/>
        <w:jc w:val="both"/>
        <w:rPr>
          <w:rFonts w:ascii="Simplified Arabic" w:hAnsi="Simplified Arabic" w:cs="Simplified Arabic"/>
          <w:bCs/>
          <w:sz w:val="32"/>
          <w:szCs w:val="32"/>
          <w:rtl/>
          <w:lang w:eastAsia="zh-CN" w:bidi="ar-IQ"/>
        </w:rPr>
      </w:pPr>
      <w:r>
        <w:rPr>
          <w:rFonts w:ascii="Simplified Arabic" w:hAnsi="Simplified Arabic" w:cs="Simplified Arabic" w:hint="cs"/>
          <w:b/>
          <w:sz w:val="32"/>
          <w:szCs w:val="32"/>
          <w:rtl/>
          <w:lang w:eastAsia="zh-CN"/>
        </w:rPr>
        <w:lastRenderedPageBreak/>
        <w:t xml:space="preserve">2-2 </w:t>
      </w:r>
      <w:r w:rsidRPr="00DC27CB">
        <w:rPr>
          <w:rFonts w:ascii="Simplified Arabic" w:hAnsi="Simplified Arabic" w:cs="Simplified Arabic"/>
          <w:b/>
          <w:bCs/>
          <w:sz w:val="32"/>
          <w:szCs w:val="32"/>
          <w:rtl/>
          <w:lang w:eastAsia="zh-CN"/>
        </w:rPr>
        <w:t xml:space="preserve"> الدراسات </w:t>
      </w:r>
      <w:r w:rsidRPr="00DC27CB">
        <w:rPr>
          <w:rFonts w:ascii="Simplified Arabic" w:hAnsi="Simplified Arabic" w:cs="Simplified Arabic"/>
          <w:b/>
          <w:sz w:val="32"/>
          <w:szCs w:val="32"/>
          <w:rtl/>
          <w:lang w:eastAsia="zh-CN" w:bidi="ar-IQ"/>
        </w:rPr>
        <w:t>ال</w:t>
      </w:r>
      <w:r>
        <w:rPr>
          <w:rFonts w:ascii="Simplified Arabic" w:hAnsi="Simplified Arabic" w:cs="Simplified Arabic" w:hint="cs"/>
          <w:b/>
          <w:sz w:val="32"/>
          <w:szCs w:val="32"/>
          <w:rtl/>
          <w:lang w:eastAsia="zh-CN" w:bidi="ar-IQ"/>
        </w:rPr>
        <w:t>س</w:t>
      </w:r>
      <w:r w:rsidRPr="00DC27CB">
        <w:rPr>
          <w:rFonts w:ascii="Simplified Arabic" w:hAnsi="Simplified Arabic" w:cs="Simplified Arabic"/>
          <w:b/>
          <w:sz w:val="32"/>
          <w:szCs w:val="32"/>
          <w:rtl/>
          <w:lang w:eastAsia="zh-CN" w:bidi="ar-IQ"/>
        </w:rPr>
        <w:t>اب</w:t>
      </w:r>
      <w:r>
        <w:rPr>
          <w:rFonts w:ascii="Simplified Arabic" w:hAnsi="Simplified Arabic" w:cs="Simplified Arabic" w:hint="cs"/>
          <w:b/>
          <w:sz w:val="32"/>
          <w:szCs w:val="32"/>
          <w:rtl/>
          <w:lang w:eastAsia="zh-CN" w:bidi="ar-IQ"/>
        </w:rPr>
        <w:t>ق</w:t>
      </w:r>
      <w:r w:rsidRPr="00DC27CB">
        <w:rPr>
          <w:rFonts w:ascii="Simplified Arabic" w:hAnsi="Simplified Arabic" w:cs="Simplified Arabic"/>
          <w:b/>
          <w:sz w:val="32"/>
          <w:szCs w:val="32"/>
          <w:rtl/>
          <w:lang w:eastAsia="zh-CN" w:bidi="ar-IQ"/>
        </w:rPr>
        <w:t>ة</w:t>
      </w:r>
      <w:r w:rsidRPr="00DC27CB">
        <w:rPr>
          <w:rFonts w:ascii="Simplified Arabic" w:hAnsi="Simplified Arabic" w:cs="Simplified Arabic"/>
          <w:b/>
          <w:sz w:val="32"/>
          <w:szCs w:val="32"/>
          <w:lang w:eastAsia="zh-CN"/>
        </w:rPr>
        <w:t>:</w:t>
      </w:r>
    </w:p>
    <w:p w:rsidR="009A69A2" w:rsidRPr="00DC27CB" w:rsidRDefault="009A69A2" w:rsidP="00FF19E8">
      <w:pPr>
        <w:spacing w:before="10" w:line="240" w:lineRule="auto"/>
        <w:jc w:val="both"/>
        <w:rPr>
          <w:rFonts w:ascii="Simplified Arabic" w:hAnsi="Simplified Arabic" w:cs="Simplified Arabic"/>
          <w:bCs/>
          <w:sz w:val="32"/>
          <w:szCs w:val="32"/>
          <w:lang w:eastAsia="zh-CN" w:bidi="as-IN"/>
        </w:rPr>
      </w:pPr>
      <w:r>
        <w:rPr>
          <w:rFonts w:ascii="Simplified Arabic" w:hAnsi="Simplified Arabic" w:cs="Simplified Arabic" w:hint="cs"/>
          <w:b/>
          <w:sz w:val="32"/>
          <w:szCs w:val="32"/>
          <w:rtl/>
          <w:lang w:eastAsia="zh-CN" w:bidi="ar-IQ"/>
        </w:rPr>
        <w:t xml:space="preserve">2-2-1 </w:t>
      </w:r>
      <w:r w:rsidRPr="00DC27CB">
        <w:rPr>
          <w:rFonts w:ascii="Simplified Arabic" w:hAnsi="Simplified Arabic" w:cs="Simplified Arabic"/>
          <w:b/>
          <w:bCs/>
          <w:sz w:val="32"/>
          <w:szCs w:val="32"/>
          <w:rtl/>
          <w:lang w:eastAsia="zh-CN"/>
        </w:rPr>
        <w:t xml:space="preserve">دراسة نعيم عبد الحسين الربيعي </w:t>
      </w:r>
      <w:r>
        <w:rPr>
          <w:rFonts w:ascii="Simplified Arabic" w:hAnsi="Simplified Arabic" w:cs="Simplified Arabic" w:hint="cs"/>
          <w:b/>
          <w:sz w:val="32"/>
          <w:szCs w:val="32"/>
          <w:rtl/>
          <w:lang w:eastAsia="zh-CN" w:bidi="ar-IQ"/>
        </w:rPr>
        <w:t xml:space="preserve">(2005) </w:t>
      </w:r>
      <w:r w:rsidRPr="005E2DD3">
        <w:rPr>
          <w:rFonts w:ascii="Simplified Arabic" w:hAnsi="Simplified Arabic" w:cs="Simplified Arabic"/>
          <w:sz w:val="32"/>
          <w:szCs w:val="32"/>
          <w:vertAlign w:val="superscript"/>
          <w:rtl/>
          <w:lang w:bidi="ar-IQ"/>
        </w:rPr>
        <w:t>(</w:t>
      </w:r>
      <w:r w:rsidRPr="005E2DD3">
        <w:rPr>
          <w:rStyle w:val="ab"/>
          <w:rFonts w:ascii="Simplified Arabic" w:hAnsi="Simplified Arabic" w:cs="Simplified Arabic"/>
          <w:sz w:val="32"/>
          <w:szCs w:val="32"/>
          <w:rtl/>
          <w:lang w:bidi="ar-IQ"/>
        </w:rPr>
        <w:footnoteReference w:id="48"/>
      </w:r>
      <w:r w:rsidRPr="005E2DD3">
        <w:rPr>
          <w:rFonts w:ascii="Simplified Arabic" w:hAnsi="Simplified Arabic" w:cs="Simplified Arabic"/>
          <w:sz w:val="32"/>
          <w:szCs w:val="32"/>
          <w:vertAlign w:val="superscript"/>
          <w:rtl/>
          <w:lang w:bidi="ar-IQ"/>
        </w:rPr>
        <w:t>)</w:t>
      </w:r>
      <w:r w:rsidRPr="005E2DD3">
        <w:rPr>
          <w:rFonts w:ascii="Simplified Arabic" w:hAnsi="Simplified Arabic" w:cs="Simplified Arabic"/>
          <w:b/>
          <w:sz w:val="32"/>
          <w:szCs w:val="32"/>
          <w:vertAlign w:val="superscript"/>
          <w:lang w:eastAsia="zh-CN" w:bidi="as-IN"/>
        </w:rPr>
        <w:t>:</w:t>
      </w:r>
    </w:p>
    <w:p w:rsidR="009A69A2" w:rsidRDefault="009A69A2" w:rsidP="00960EB3">
      <w:pPr>
        <w:numPr>
          <w:ilvl w:val="0"/>
          <w:numId w:val="7"/>
        </w:numPr>
        <w:spacing w:before="10" w:after="0" w:line="240" w:lineRule="auto"/>
        <w:ind w:left="0"/>
        <w:jc w:val="both"/>
        <w:rPr>
          <w:rFonts w:ascii="Simplified Arabic" w:hAnsi="Simplified Arabic" w:cs="Simplified Arabic"/>
          <w:b/>
          <w:bCs/>
          <w:sz w:val="32"/>
          <w:szCs w:val="32"/>
          <w:lang w:bidi="as-IN"/>
        </w:rPr>
      </w:pPr>
      <w:r w:rsidRPr="00DC27CB">
        <w:rPr>
          <w:rFonts w:ascii="Simplified Arabic" w:hAnsi="Simplified Arabic" w:cs="Simplified Arabic"/>
          <w:b/>
          <w:bCs/>
          <w:sz w:val="32"/>
          <w:szCs w:val="32"/>
          <w:rtl/>
        </w:rPr>
        <w:t>عنوان الدراسة</w:t>
      </w:r>
      <w:r w:rsidRPr="00DC27CB">
        <w:rPr>
          <w:rFonts w:ascii="Simplified Arabic" w:hAnsi="Simplified Arabic" w:cs="Simplified Arabic"/>
          <w:b/>
          <w:bCs/>
          <w:sz w:val="32"/>
          <w:szCs w:val="32"/>
          <w:rtl/>
          <w:lang w:bidi="ar-IQ"/>
        </w:rPr>
        <w:t>:</w:t>
      </w:r>
    </w:p>
    <w:p w:rsidR="009A69A2" w:rsidRPr="00DC27CB" w:rsidRDefault="009A69A2" w:rsidP="00FF19E8">
      <w:pPr>
        <w:spacing w:before="10" w:after="0" w:line="240" w:lineRule="auto"/>
        <w:jc w:val="both"/>
        <w:rPr>
          <w:rFonts w:ascii="Simplified Arabic" w:hAnsi="Simplified Arabic" w:cs="Simplified Arabic"/>
          <w:b/>
          <w:bCs/>
          <w:sz w:val="32"/>
          <w:szCs w:val="32"/>
          <w:lang w:bidi="as-IN"/>
        </w:rPr>
      </w:pPr>
      <w:r w:rsidRPr="003F5E6D">
        <w:rPr>
          <w:rFonts w:ascii="Simplified Arabic" w:hAnsi="Simplified Arabic" w:cs="Simplified Arabic" w:hint="cs"/>
          <w:b/>
          <w:bCs/>
          <w:sz w:val="32"/>
          <w:szCs w:val="32"/>
          <w:rtl/>
        </w:rPr>
        <w:t>(</w:t>
      </w:r>
      <w:r w:rsidRPr="003F5E6D">
        <w:rPr>
          <w:rFonts w:ascii="Simplified Arabic" w:hAnsi="Simplified Arabic" w:cs="Simplified Arabic"/>
          <w:b/>
          <w:bCs/>
          <w:sz w:val="32"/>
          <w:szCs w:val="32"/>
          <w:rtl/>
        </w:rPr>
        <w:t>تأثير برنامج تدريبي</w:t>
      </w:r>
      <w:r w:rsidRPr="003F5E6D">
        <w:rPr>
          <w:rFonts w:ascii="Simplified Arabic" w:hAnsi="Simplified Arabic" w:cs="Simplified Arabic"/>
          <w:b/>
          <w:bCs/>
          <w:sz w:val="32"/>
          <w:szCs w:val="32"/>
          <w:lang w:bidi="as-IN"/>
        </w:rPr>
        <w:t>)</w:t>
      </w:r>
      <w:r w:rsidRPr="003F5E6D">
        <w:rPr>
          <w:rFonts w:ascii="Simplified Arabic" w:hAnsi="Simplified Arabic" w:cs="Simplified Arabic"/>
          <w:b/>
          <w:bCs/>
          <w:sz w:val="32"/>
          <w:szCs w:val="32"/>
          <w:rtl/>
        </w:rPr>
        <w:t>بدني</w:t>
      </w:r>
      <w:r w:rsidRPr="003F5E6D">
        <w:rPr>
          <w:rFonts w:ascii="Simplified Arabic" w:hAnsi="Simplified Arabic" w:cs="Simplified Arabic"/>
          <w:b/>
          <w:bCs/>
          <w:sz w:val="32"/>
          <w:szCs w:val="32"/>
          <w:rtl/>
          <w:lang w:bidi="ar-IQ"/>
        </w:rPr>
        <w:t>,</w:t>
      </w:r>
      <w:r w:rsidRPr="003F5E6D">
        <w:rPr>
          <w:rFonts w:ascii="Simplified Arabic" w:hAnsi="Simplified Arabic" w:cs="Simplified Arabic"/>
          <w:b/>
          <w:bCs/>
          <w:sz w:val="32"/>
          <w:szCs w:val="32"/>
          <w:rtl/>
        </w:rPr>
        <w:t>مهاري</w:t>
      </w:r>
      <w:r w:rsidRPr="003F5E6D">
        <w:rPr>
          <w:rFonts w:ascii="Simplified Arabic" w:hAnsi="Simplified Arabic" w:cs="Simplified Arabic"/>
          <w:b/>
          <w:bCs/>
          <w:sz w:val="32"/>
          <w:szCs w:val="32"/>
          <w:lang w:bidi="as-IN"/>
        </w:rPr>
        <w:t>(</w:t>
      </w:r>
      <w:r w:rsidRPr="003F5E6D">
        <w:rPr>
          <w:rFonts w:ascii="Simplified Arabic" w:hAnsi="Simplified Arabic" w:cs="Simplified Arabic"/>
          <w:b/>
          <w:bCs/>
          <w:sz w:val="32"/>
          <w:szCs w:val="32"/>
          <w:rtl/>
        </w:rPr>
        <w:t>مقترح على وفق بعض المتغيرات الميكانيكية لتطوير مهارة التهديف المباشر لدى لاعبي كرة السلة بالكراسي المتحركة</w:t>
      </w:r>
      <w:r w:rsidRPr="003F5E6D">
        <w:rPr>
          <w:rFonts w:ascii="Simplified Arabic" w:hAnsi="Simplified Arabic" w:cs="Simplified Arabic"/>
          <w:b/>
          <w:bCs/>
          <w:sz w:val="32"/>
          <w:szCs w:val="32"/>
        </w:rPr>
        <w:t>(</w:t>
      </w:r>
      <w:r>
        <w:rPr>
          <w:rFonts w:ascii="Simplified Arabic" w:hAnsi="Simplified Arabic" w:cs="Simplified Arabic" w:hint="cs"/>
          <w:b/>
          <w:bCs/>
          <w:sz w:val="32"/>
          <w:szCs w:val="32"/>
          <w:rtl/>
          <w:lang w:bidi="ar-IQ"/>
        </w:rPr>
        <w:t xml:space="preserve"> .</w:t>
      </w:r>
    </w:p>
    <w:p w:rsidR="009A69A2" w:rsidRPr="00DC27CB" w:rsidRDefault="009A69A2" w:rsidP="00960EB3">
      <w:pPr>
        <w:numPr>
          <w:ilvl w:val="0"/>
          <w:numId w:val="7"/>
        </w:numPr>
        <w:spacing w:before="10" w:after="0" w:line="240" w:lineRule="auto"/>
        <w:ind w:left="0"/>
        <w:jc w:val="both"/>
        <w:rPr>
          <w:rFonts w:ascii="Simplified Arabic" w:hAnsi="Simplified Arabic" w:cs="Simplified Arabic"/>
          <w:b/>
          <w:bCs/>
          <w:sz w:val="32"/>
          <w:szCs w:val="32"/>
          <w:lang w:bidi="as-IN"/>
        </w:rPr>
      </w:pPr>
      <w:r w:rsidRPr="00DC27CB">
        <w:rPr>
          <w:rFonts w:ascii="Simplified Arabic" w:hAnsi="Simplified Arabic" w:cs="Simplified Arabic"/>
          <w:b/>
          <w:bCs/>
          <w:sz w:val="32"/>
          <w:szCs w:val="32"/>
          <w:rtl/>
        </w:rPr>
        <w:t>أهداف الدراسة</w:t>
      </w:r>
      <w:r w:rsidRPr="00DC27CB">
        <w:rPr>
          <w:rFonts w:ascii="Simplified Arabic" w:hAnsi="Simplified Arabic" w:cs="Simplified Arabic"/>
          <w:b/>
          <w:bCs/>
          <w:sz w:val="32"/>
          <w:szCs w:val="32"/>
          <w:lang w:bidi="as-IN"/>
        </w:rPr>
        <w:t>:</w:t>
      </w:r>
    </w:p>
    <w:p w:rsidR="00FF19E8" w:rsidRDefault="009A69A2" w:rsidP="00FF19E8">
      <w:pPr>
        <w:spacing w:before="10" w:line="240" w:lineRule="auto"/>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1- </w:t>
      </w:r>
      <w:r w:rsidRPr="00DC27CB">
        <w:rPr>
          <w:rFonts w:ascii="Simplified Arabic" w:hAnsi="Simplified Arabic" w:cs="Simplified Arabic"/>
          <w:sz w:val="32"/>
          <w:szCs w:val="32"/>
          <w:rtl/>
        </w:rPr>
        <w:t>التعرف على المتغيرات الميكانيكية في أداء مهارة التصويب المباشر لدى لاعبي كرة السلة بالكراسي المتحركة</w:t>
      </w:r>
      <w:r w:rsidRPr="00DC27CB">
        <w:rPr>
          <w:rFonts w:ascii="Simplified Arabic" w:hAnsi="Simplified Arabic" w:cs="Simplified Arabic"/>
          <w:sz w:val="32"/>
          <w:szCs w:val="32"/>
          <w:lang w:bidi="as-IN"/>
        </w:rPr>
        <w:t>.</w:t>
      </w:r>
    </w:p>
    <w:p w:rsidR="009A69A2" w:rsidRPr="00DC27CB" w:rsidRDefault="009A69A2" w:rsidP="00FF19E8">
      <w:pPr>
        <w:spacing w:before="10" w:line="240" w:lineRule="auto"/>
        <w:jc w:val="both"/>
        <w:rPr>
          <w:rFonts w:ascii="Simplified Arabic" w:hAnsi="Simplified Arabic" w:cs="Simplified Arabic"/>
          <w:sz w:val="32"/>
          <w:szCs w:val="32"/>
          <w:lang w:bidi="as-IN"/>
        </w:rPr>
      </w:pPr>
      <w:r>
        <w:rPr>
          <w:rFonts w:ascii="Simplified Arabic" w:hAnsi="Simplified Arabic" w:cs="Simplified Arabic" w:hint="cs"/>
          <w:sz w:val="32"/>
          <w:szCs w:val="32"/>
          <w:rtl/>
          <w:lang w:bidi="ar-IQ"/>
        </w:rPr>
        <w:t xml:space="preserve">2- </w:t>
      </w:r>
      <w:r w:rsidRPr="00DC27CB">
        <w:rPr>
          <w:rFonts w:ascii="Simplified Arabic" w:hAnsi="Simplified Arabic" w:cs="Simplified Arabic"/>
          <w:sz w:val="32"/>
          <w:szCs w:val="32"/>
          <w:rtl/>
        </w:rPr>
        <w:t>وضع برنامج تدريبي</w:t>
      </w:r>
      <w:r>
        <w:rPr>
          <w:rFonts w:ascii="Simplified Arabic" w:hAnsi="Simplified Arabic" w:cs="Simplified Arabic" w:hint="cs"/>
          <w:sz w:val="32"/>
          <w:szCs w:val="32"/>
          <w:rtl/>
          <w:lang w:bidi="ar-IQ"/>
        </w:rPr>
        <w:t>(</w:t>
      </w:r>
      <w:r w:rsidRPr="00DC27CB">
        <w:rPr>
          <w:rFonts w:ascii="Simplified Arabic" w:hAnsi="Simplified Arabic" w:cs="Simplified Arabic"/>
          <w:sz w:val="32"/>
          <w:szCs w:val="32"/>
          <w:rtl/>
        </w:rPr>
        <w:t>بدني</w:t>
      </w:r>
      <w:r w:rsidRPr="00DC27CB">
        <w:rPr>
          <w:rFonts w:ascii="Simplified Arabic" w:hAnsi="Simplified Arabic" w:cs="Simplified Arabic"/>
          <w:sz w:val="32"/>
          <w:szCs w:val="32"/>
          <w:lang w:bidi="as-IN"/>
        </w:rPr>
        <w:t>-</w:t>
      </w:r>
      <w:r w:rsidRPr="00DC27CB">
        <w:rPr>
          <w:rFonts w:ascii="Simplified Arabic" w:hAnsi="Simplified Arabic" w:cs="Simplified Arabic"/>
          <w:sz w:val="32"/>
          <w:szCs w:val="32"/>
          <w:rtl/>
        </w:rPr>
        <w:t>مهاري</w:t>
      </w:r>
      <w:r>
        <w:rPr>
          <w:rFonts w:ascii="Simplified Arabic" w:hAnsi="Simplified Arabic" w:cs="Simplified Arabic" w:hint="cs"/>
          <w:sz w:val="32"/>
          <w:szCs w:val="32"/>
          <w:rtl/>
          <w:lang w:bidi="ar-IQ"/>
        </w:rPr>
        <w:t xml:space="preserve">) </w:t>
      </w:r>
      <w:r w:rsidRPr="00DC27CB">
        <w:rPr>
          <w:rFonts w:ascii="Simplified Arabic" w:hAnsi="Simplified Arabic" w:cs="Simplified Arabic"/>
          <w:sz w:val="32"/>
          <w:szCs w:val="32"/>
          <w:rtl/>
        </w:rPr>
        <w:t>مقترح على وفق بعض المتغيرات الميكانيكية لتطوير مهارة التصويب المباشر لدى لاعبي كرة السلة بالكراسي المتحركة</w:t>
      </w:r>
      <w:r w:rsidRPr="00DC27CB">
        <w:rPr>
          <w:rFonts w:ascii="Simplified Arabic" w:hAnsi="Simplified Arabic" w:cs="Simplified Arabic"/>
          <w:sz w:val="32"/>
          <w:szCs w:val="32"/>
          <w:lang w:bidi="as-IN"/>
        </w:rPr>
        <w:t>.</w:t>
      </w:r>
    </w:p>
    <w:p w:rsidR="009A69A2" w:rsidRPr="00DC27CB" w:rsidRDefault="009A69A2" w:rsidP="00FF19E8">
      <w:pPr>
        <w:spacing w:before="10" w:line="240" w:lineRule="auto"/>
        <w:jc w:val="both"/>
        <w:rPr>
          <w:rFonts w:ascii="Simplified Arabic" w:hAnsi="Simplified Arabic" w:cs="Simplified Arabic"/>
          <w:sz w:val="32"/>
          <w:szCs w:val="32"/>
          <w:lang w:bidi="as-IN"/>
        </w:rPr>
      </w:pPr>
      <w:r>
        <w:rPr>
          <w:rFonts w:ascii="Simplified Arabic" w:hAnsi="Simplified Arabic" w:cs="Simplified Arabic" w:hint="cs"/>
          <w:sz w:val="32"/>
          <w:szCs w:val="32"/>
          <w:rtl/>
          <w:lang w:bidi="ar-IQ"/>
        </w:rPr>
        <w:t xml:space="preserve">3- </w:t>
      </w:r>
      <w:r>
        <w:rPr>
          <w:rFonts w:ascii="Simplified Arabic" w:hAnsi="Simplified Arabic" w:cs="Simplified Arabic"/>
          <w:sz w:val="32"/>
          <w:szCs w:val="32"/>
          <w:rtl/>
        </w:rPr>
        <w:t>معرفة أثر</w:t>
      </w:r>
      <w:r w:rsidRPr="00DC27CB">
        <w:rPr>
          <w:rFonts w:ascii="Simplified Arabic" w:hAnsi="Simplified Arabic" w:cs="Simplified Arabic"/>
          <w:sz w:val="32"/>
          <w:szCs w:val="32"/>
          <w:rtl/>
        </w:rPr>
        <w:t>البرنامج التدريبي على وفق المتغيرات الميكانيكية في تطوير أداء مهارة التهديف لدى لاعبي كرة السلة</w:t>
      </w:r>
      <w:r w:rsidRPr="00DC27CB">
        <w:rPr>
          <w:rFonts w:ascii="Simplified Arabic" w:hAnsi="Simplified Arabic" w:cs="Simplified Arabic"/>
          <w:sz w:val="32"/>
          <w:szCs w:val="32"/>
          <w:lang w:bidi="as-IN"/>
        </w:rPr>
        <w:t>.</w:t>
      </w:r>
    </w:p>
    <w:p w:rsidR="00C113B8" w:rsidRDefault="00CA6BEC" w:rsidP="00680F46">
      <w:pPr>
        <w:pStyle w:val="ae"/>
        <w:ind w:left="0" w:firstLine="0"/>
        <w:rPr>
          <w:rFonts w:cs="PT Bold Heading"/>
          <w:b/>
          <w:bCs/>
          <w:rtl/>
          <w:lang w:bidi="ar-IQ"/>
        </w:rPr>
      </w:pPr>
      <w:r>
        <w:rPr>
          <w:rFonts w:ascii="Simplified Arabic" w:hAnsi="Simplified Arabic" w:hint="cs"/>
          <w:b/>
          <w:bCs/>
          <w:sz w:val="32"/>
          <w:rtl/>
        </w:rPr>
        <w:t>إجراءات الدراسة</w:t>
      </w:r>
      <w:r w:rsidR="009A69A2" w:rsidRPr="005E2DD3">
        <w:rPr>
          <w:rFonts w:ascii="Simplified Arabic" w:hAnsi="Simplified Arabic"/>
          <w:b/>
          <w:bCs/>
          <w:sz w:val="32"/>
          <w:lang w:bidi="as-IN"/>
        </w:rPr>
        <w:t>:</w:t>
      </w:r>
      <w:r w:rsidR="00C113B8" w:rsidRPr="00C113B8">
        <w:rPr>
          <w:rFonts w:cs="PT Bold Heading"/>
          <w:b/>
          <w:bCs/>
          <w:rtl/>
        </w:rPr>
        <w:t xml:space="preserve"> </w:t>
      </w:r>
    </w:p>
    <w:p w:rsidR="00C113B8" w:rsidRPr="00C113B8" w:rsidRDefault="00C113B8" w:rsidP="00680F46">
      <w:pPr>
        <w:spacing w:line="240" w:lineRule="auto"/>
        <w:jc w:val="lowKashida"/>
        <w:rPr>
          <w:rFonts w:ascii="Simplified Arabic" w:hAnsi="Simplified Arabic" w:cs="Simplified Arabic"/>
          <w:b/>
          <w:bCs/>
          <w:sz w:val="32"/>
          <w:szCs w:val="32"/>
          <w:rtl/>
        </w:rPr>
      </w:pPr>
      <w:r w:rsidRPr="00C113B8">
        <w:rPr>
          <w:rFonts w:ascii="Simplified Arabic" w:hAnsi="Simplified Arabic" w:cs="Simplified Arabic"/>
          <w:sz w:val="32"/>
          <w:szCs w:val="32"/>
          <w:rtl/>
        </w:rPr>
        <w:t>استخدم الباحث المنهج التجريبي كونه منسجماً مع هذه الدراسة 0 وتكونت العينة من (12) لاعباً هم لاعبوا المنتخب الوطني العراقي بكرة السلة بالكراسي المتحركة 0 وتم اجراء الاختبارات القبلية بعدها تم تطبيق المنهج التدريبي المقترح الذي بلغ (36) وحدة تدريبية ، واستمر لمدة (12) اسبوعاً بمعدل ثلاث وحدات تدريبية في الأسبوع ، وبزمن (90) دقيقة للوحدة التدريبية ، ثم إجراء الاختبارات البعدية وبالظروف والإمكانات نفسها من اجل الحصول على ادق النتائج للاختبارات والوقوف على مستوى التطور لدى افراد عينة البحث0</w:t>
      </w:r>
      <w:r w:rsidRPr="00C113B8">
        <w:rPr>
          <w:rFonts w:ascii="Simplified Arabic" w:hAnsi="Simplified Arabic" w:cs="Simplified Arabic"/>
          <w:b/>
          <w:bCs/>
          <w:sz w:val="32"/>
          <w:szCs w:val="32"/>
          <w:rtl/>
        </w:rPr>
        <w:t xml:space="preserve"> </w:t>
      </w:r>
    </w:p>
    <w:p w:rsidR="00C113B8" w:rsidRDefault="00C113B8" w:rsidP="00C113B8">
      <w:pPr>
        <w:spacing w:line="192" w:lineRule="auto"/>
        <w:jc w:val="lowKashida"/>
        <w:rPr>
          <w:rFonts w:cs="Simplified Arabic"/>
          <w:b/>
          <w:bCs/>
          <w:sz w:val="32"/>
          <w:szCs w:val="32"/>
          <w:rtl/>
        </w:rPr>
      </w:pPr>
    </w:p>
    <w:p w:rsidR="00C113B8" w:rsidRPr="00C113B8" w:rsidRDefault="00C113B8" w:rsidP="00C113B8">
      <w:pPr>
        <w:spacing w:line="192" w:lineRule="auto"/>
        <w:jc w:val="lowKashida"/>
        <w:rPr>
          <w:rFonts w:ascii="Simplified Arabic" w:hAnsi="Simplified Arabic" w:cs="Simplified Arabic"/>
          <w:sz w:val="32"/>
          <w:szCs w:val="32"/>
          <w:rtl/>
        </w:rPr>
      </w:pPr>
      <w:r>
        <w:rPr>
          <w:rFonts w:cs="Simplified Arabic" w:hint="cs"/>
          <w:sz w:val="32"/>
          <w:szCs w:val="32"/>
          <w:rtl/>
        </w:rPr>
        <w:lastRenderedPageBreak/>
        <w:t>واستعان</w:t>
      </w:r>
      <w:r>
        <w:rPr>
          <w:rFonts w:cs="Simplified Arabic"/>
          <w:sz w:val="32"/>
          <w:szCs w:val="32"/>
          <w:rtl/>
        </w:rPr>
        <w:t xml:space="preserve"> الباحث </w:t>
      </w:r>
      <w:r>
        <w:rPr>
          <w:rFonts w:cs="Simplified Arabic" w:hint="cs"/>
          <w:sz w:val="32"/>
          <w:szCs w:val="32"/>
          <w:rtl/>
        </w:rPr>
        <w:t>ب</w:t>
      </w:r>
      <w:r>
        <w:rPr>
          <w:rFonts w:cs="Simplified Arabic"/>
          <w:sz w:val="32"/>
          <w:szCs w:val="32"/>
          <w:rtl/>
        </w:rPr>
        <w:t xml:space="preserve">الوسائل الإحصائية الآتية لمعالجة نتائج البحث 0 </w:t>
      </w:r>
    </w:p>
    <w:p w:rsidR="00C113B8" w:rsidRDefault="00826DF7" w:rsidP="00C113B8">
      <w:pPr>
        <w:spacing w:line="192" w:lineRule="auto"/>
        <w:jc w:val="lowKashida"/>
        <w:rPr>
          <w:rFonts w:cs="Simplified Arabic"/>
          <w:sz w:val="32"/>
          <w:szCs w:val="32"/>
          <w:rtl/>
        </w:rPr>
      </w:pPr>
      <w:r>
        <w:rPr>
          <w:rFonts w:cs="Simplified Arabic"/>
          <w:noProof/>
          <w:sz w:val="32"/>
          <w:szCs w:val="32"/>
          <w:rtl/>
          <w:lang w:bidi="ar-IQ"/>
        </w:rPr>
        <w:pict>
          <v:shape id="_x0000_s1168" type="#_x0000_t202" style="position:absolute;left:0;text-align:left;margin-left:302.9pt;margin-top:19.9pt;width:99pt;height:63pt;z-index:251708416" filled="f" stroked="f">
            <v:textbox>
              <w:txbxContent>
                <w:p w:rsidR="00DF5B74" w:rsidRPr="00C22EE6" w:rsidRDefault="00DF5B74" w:rsidP="00C113B8">
                  <w:pPr>
                    <w:rPr>
                      <w:rFonts w:cs="Simplified Arabic"/>
                      <w:sz w:val="32"/>
                      <w:szCs w:val="32"/>
                    </w:rPr>
                  </w:pPr>
                </w:p>
              </w:txbxContent>
            </v:textbox>
            <w10:wrap anchorx="page"/>
          </v:shape>
        </w:pict>
      </w:r>
      <w:r w:rsidR="00C113B8">
        <w:rPr>
          <w:rFonts w:cs="Simplified Arabic"/>
          <w:sz w:val="32"/>
          <w:szCs w:val="32"/>
          <w:rtl/>
        </w:rPr>
        <w:t xml:space="preserve">1- </w:t>
      </w:r>
      <w:r w:rsidR="00C113B8">
        <w:rPr>
          <w:rFonts w:cs="Simplified Arabic" w:hint="cs"/>
          <w:sz w:val="32"/>
          <w:szCs w:val="32"/>
          <w:rtl/>
        </w:rPr>
        <w:t xml:space="preserve">أختبار( </w:t>
      </w:r>
      <w:r w:rsidR="00C113B8">
        <w:rPr>
          <w:rFonts w:cs="Simplified Arabic"/>
          <w:sz w:val="32"/>
          <w:szCs w:val="32"/>
        </w:rPr>
        <w:t>T</w:t>
      </w:r>
      <w:r w:rsidR="00C113B8">
        <w:rPr>
          <w:rFonts w:cs="Simplified Arabic" w:hint="cs"/>
          <w:sz w:val="32"/>
          <w:szCs w:val="32"/>
          <w:rtl/>
        </w:rPr>
        <w:t xml:space="preserve"> ) للعينة الواحدة </w:t>
      </w:r>
    </w:p>
    <w:p w:rsidR="00C113B8" w:rsidRDefault="00C113B8" w:rsidP="00C113B8">
      <w:pPr>
        <w:spacing w:line="192" w:lineRule="auto"/>
        <w:jc w:val="lowKashida"/>
        <w:rPr>
          <w:rFonts w:cs="Simplified Arabic"/>
          <w:szCs w:val="32"/>
          <w:rtl/>
        </w:rPr>
      </w:pPr>
      <w:r>
        <w:rPr>
          <w:rFonts w:cs="Simplified Arabic" w:hint="cs"/>
          <w:szCs w:val="32"/>
          <w:rtl/>
        </w:rPr>
        <w:t xml:space="preserve">2 </w:t>
      </w:r>
      <w:r>
        <w:rPr>
          <w:rFonts w:cs="Simplified Arabic"/>
          <w:szCs w:val="32"/>
          <w:rtl/>
        </w:rPr>
        <w:t>–</w:t>
      </w:r>
      <w:r>
        <w:rPr>
          <w:rFonts w:cs="Simplified Arabic" w:hint="cs"/>
          <w:szCs w:val="32"/>
          <w:rtl/>
        </w:rPr>
        <w:t xml:space="preserve"> قانون معامل الارتباط (بيرسن) وهو :-</w:t>
      </w:r>
    </w:p>
    <w:p w:rsidR="009A69A2" w:rsidRPr="00DC27CB" w:rsidRDefault="009A69A2" w:rsidP="00960EB3">
      <w:pPr>
        <w:numPr>
          <w:ilvl w:val="0"/>
          <w:numId w:val="7"/>
        </w:numPr>
        <w:spacing w:before="10" w:after="0" w:line="240" w:lineRule="auto"/>
        <w:ind w:left="0"/>
        <w:jc w:val="both"/>
        <w:rPr>
          <w:rFonts w:ascii="Simplified Arabic" w:hAnsi="Simplified Arabic" w:cs="Simplified Arabic"/>
          <w:b/>
          <w:bCs/>
          <w:sz w:val="32"/>
          <w:szCs w:val="32"/>
          <w:lang w:bidi="as-IN"/>
        </w:rPr>
      </w:pPr>
      <w:r w:rsidRPr="00DC27CB">
        <w:rPr>
          <w:rFonts w:ascii="Simplified Arabic" w:hAnsi="Simplified Arabic" w:cs="Simplified Arabic"/>
          <w:b/>
          <w:bCs/>
          <w:sz w:val="32"/>
          <w:szCs w:val="32"/>
          <w:rtl/>
        </w:rPr>
        <w:t>أهم الاستنتاجات</w:t>
      </w:r>
      <w:r w:rsidRPr="00DC27CB">
        <w:rPr>
          <w:rFonts w:ascii="Simplified Arabic" w:hAnsi="Simplified Arabic" w:cs="Simplified Arabic"/>
          <w:b/>
          <w:bCs/>
          <w:sz w:val="32"/>
          <w:szCs w:val="32"/>
          <w:lang w:bidi="as-IN"/>
        </w:rPr>
        <w:t>:</w:t>
      </w:r>
    </w:p>
    <w:p w:rsidR="009A69A2" w:rsidRPr="00DC27CB" w:rsidRDefault="009A69A2" w:rsidP="009A69A2">
      <w:pPr>
        <w:spacing w:before="10" w:line="240" w:lineRule="auto"/>
        <w:jc w:val="both"/>
        <w:rPr>
          <w:rFonts w:ascii="Simplified Arabic" w:hAnsi="Simplified Arabic" w:cs="Simplified Arabic"/>
          <w:sz w:val="32"/>
          <w:szCs w:val="32"/>
          <w:lang w:bidi="as-IN"/>
        </w:rPr>
      </w:pPr>
      <w:r>
        <w:rPr>
          <w:rFonts w:ascii="Simplified Arabic" w:hAnsi="Simplified Arabic" w:cs="Simplified Arabic" w:hint="cs"/>
          <w:sz w:val="32"/>
          <w:szCs w:val="32"/>
          <w:rtl/>
          <w:lang w:bidi="ar-IQ"/>
        </w:rPr>
        <w:t xml:space="preserve">1- </w:t>
      </w:r>
      <w:r w:rsidRPr="00DC27CB">
        <w:rPr>
          <w:rFonts w:ascii="Simplified Arabic" w:hAnsi="Simplified Arabic" w:cs="Simplified Arabic"/>
          <w:sz w:val="32"/>
          <w:szCs w:val="32"/>
          <w:rtl/>
        </w:rPr>
        <w:t>كان لضعف عضلات الأطراف العليا لأفراد عينة البحث أثر سلبي واضح فيالتصويب بكرة السلة لعدم وصول الكرة إلى الهدف، وبعد التدريب تطورت القوة لرمي الكرة وإيصالها إلى الهدف وتوضح ذلك من خلال الاختبارات البدنية البعدية</w:t>
      </w:r>
      <w:r w:rsidRPr="00DC27CB">
        <w:rPr>
          <w:rFonts w:ascii="Simplified Arabic" w:hAnsi="Simplified Arabic" w:cs="Simplified Arabic"/>
          <w:sz w:val="32"/>
          <w:szCs w:val="32"/>
          <w:lang w:bidi="as-IN"/>
        </w:rPr>
        <w:t>.</w:t>
      </w:r>
    </w:p>
    <w:p w:rsidR="009A69A2" w:rsidRPr="00DC27CB" w:rsidRDefault="009A69A2" w:rsidP="009A69A2">
      <w:pPr>
        <w:spacing w:before="10"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w:t>
      </w:r>
      <w:r>
        <w:rPr>
          <w:rFonts w:ascii="Simplified Arabic" w:hAnsi="Simplified Arabic" w:cs="Simplified Arabic"/>
          <w:sz w:val="32"/>
          <w:szCs w:val="32"/>
          <w:rtl/>
        </w:rPr>
        <w:t>كان لتطور</w:t>
      </w:r>
      <w:r w:rsidRPr="00DC27CB">
        <w:rPr>
          <w:rFonts w:ascii="Simplified Arabic" w:hAnsi="Simplified Arabic" w:cs="Simplified Arabic"/>
          <w:sz w:val="32"/>
          <w:szCs w:val="32"/>
          <w:rtl/>
        </w:rPr>
        <w:t xml:space="preserve">متغيري زاوية انطلاق الكرة </w:t>
      </w:r>
      <w:r>
        <w:rPr>
          <w:rFonts w:ascii="Simplified Arabic" w:hAnsi="Simplified Arabic" w:cs="Simplified Arabic"/>
          <w:sz w:val="32"/>
          <w:szCs w:val="32"/>
          <w:rtl/>
        </w:rPr>
        <w:t>وسرعة وارتفاع نقطة انطلاقهاأهم</w:t>
      </w:r>
      <w:r w:rsidRPr="00DC27CB">
        <w:rPr>
          <w:rFonts w:ascii="Simplified Arabic" w:hAnsi="Simplified Arabic" w:cs="Simplified Arabic"/>
          <w:sz w:val="32"/>
          <w:szCs w:val="32"/>
          <w:rtl/>
        </w:rPr>
        <w:t xml:space="preserve">المتغيرات الميكانيكية التي أثرت وبشكل ايجابي في دقة </w:t>
      </w:r>
      <w:r w:rsidRPr="00DC27CB">
        <w:rPr>
          <w:rFonts w:ascii="Simplified Arabic" w:hAnsi="Simplified Arabic" w:cs="Simplified Arabic"/>
          <w:sz w:val="32"/>
          <w:szCs w:val="32"/>
          <w:rtl/>
          <w:lang w:bidi="ar-IQ"/>
        </w:rPr>
        <w:t>التهديف</w:t>
      </w:r>
      <w:r w:rsidRPr="00DC27CB">
        <w:rPr>
          <w:rFonts w:ascii="Simplified Arabic" w:hAnsi="Simplified Arabic" w:cs="Simplified Arabic"/>
          <w:sz w:val="32"/>
          <w:szCs w:val="32"/>
          <w:rtl/>
        </w:rPr>
        <w:t xml:space="preserve"> لدى أفراد </w:t>
      </w:r>
      <w:r w:rsidRPr="00DC27CB">
        <w:rPr>
          <w:rFonts w:ascii="Simplified Arabic" w:hAnsi="Simplified Arabic" w:cs="Simplified Arabic"/>
          <w:sz w:val="32"/>
          <w:szCs w:val="32"/>
          <w:rtl/>
          <w:lang w:bidi="ar-IQ"/>
        </w:rPr>
        <w:t>العينة</w:t>
      </w:r>
    </w:p>
    <w:p w:rsidR="009A69A2" w:rsidRPr="00DC27CB" w:rsidRDefault="009A69A2" w:rsidP="009A69A2">
      <w:pPr>
        <w:spacing w:before="10" w:line="240" w:lineRule="auto"/>
        <w:jc w:val="both"/>
        <w:rPr>
          <w:rFonts w:ascii="Simplified Arabic" w:hAnsi="Simplified Arabic" w:cs="Simplified Arabic"/>
          <w:sz w:val="32"/>
          <w:szCs w:val="32"/>
          <w:lang w:bidi="as-IN"/>
        </w:rPr>
      </w:pPr>
      <w:r>
        <w:rPr>
          <w:rFonts w:ascii="Simplified Arabic" w:hAnsi="Simplified Arabic" w:cs="Simplified Arabic" w:hint="cs"/>
          <w:sz w:val="32"/>
          <w:szCs w:val="32"/>
          <w:rtl/>
          <w:lang w:bidi="ar-IQ"/>
        </w:rPr>
        <w:t xml:space="preserve">3- </w:t>
      </w:r>
      <w:r w:rsidRPr="00DC27CB">
        <w:rPr>
          <w:rFonts w:ascii="Simplified Arabic" w:hAnsi="Simplified Arabic" w:cs="Simplified Arabic"/>
          <w:sz w:val="32"/>
          <w:szCs w:val="32"/>
          <w:rtl/>
        </w:rPr>
        <w:t>اتضح إن قصر ارتفاع نقطة الانطلاق لأفراد عينة البحث له أثر في زيادة قيم زاوية طيران الكرة، تؤدي دوراً كبيراً في تحقيق المسافة المطلوبة في أثناء التصويب</w:t>
      </w:r>
      <w:r w:rsidRPr="00DC27CB">
        <w:rPr>
          <w:rFonts w:ascii="Simplified Arabic" w:hAnsi="Simplified Arabic" w:cs="Simplified Arabic"/>
          <w:sz w:val="32"/>
          <w:szCs w:val="32"/>
          <w:lang w:bidi="as-IN"/>
        </w:rPr>
        <w:t>.</w:t>
      </w:r>
    </w:p>
    <w:p w:rsidR="009A69A2" w:rsidRDefault="009A69A2" w:rsidP="004A1128">
      <w:pPr>
        <w:spacing w:before="10" w:line="240" w:lineRule="auto"/>
        <w:jc w:val="both"/>
        <w:rPr>
          <w:rFonts w:ascii="Simplified Arabic" w:hAnsi="Simplified Arabic" w:cs="Simplified Arabic"/>
          <w:sz w:val="32"/>
          <w:szCs w:val="32"/>
          <w:lang w:bidi="as-IN"/>
        </w:rPr>
      </w:pPr>
      <w:r>
        <w:rPr>
          <w:rFonts w:ascii="Simplified Arabic" w:hAnsi="Simplified Arabic" w:cs="Simplified Arabic" w:hint="cs"/>
          <w:sz w:val="32"/>
          <w:szCs w:val="32"/>
          <w:rtl/>
          <w:lang w:bidi="ar-IQ"/>
        </w:rPr>
        <w:t xml:space="preserve">4- </w:t>
      </w:r>
      <w:r w:rsidRPr="00DC27CB">
        <w:rPr>
          <w:rFonts w:ascii="Simplified Arabic" w:hAnsi="Simplified Arabic" w:cs="Simplified Arabic"/>
          <w:sz w:val="32"/>
          <w:szCs w:val="32"/>
          <w:rtl/>
        </w:rPr>
        <w:t xml:space="preserve">هناك أخطاء ميكانيكية وتكنيكية في أداء مهارة التهديف من أفراد عينة البحث مما أدى إلى عدم دخول الكرة في السلة وبعد التدريب تمكن اللاعبون من التقدم في إتقان عملية التهديف من المواقع الثلاثة </w:t>
      </w:r>
      <w:r w:rsidR="004A1128">
        <w:rPr>
          <w:rFonts w:ascii="Simplified Arabic" w:hAnsi="Simplified Arabic" w:cs="Simplified Arabic" w:hint="cs"/>
          <w:sz w:val="32"/>
          <w:szCs w:val="32"/>
          <w:rtl/>
        </w:rPr>
        <w:t>(</w:t>
      </w:r>
      <w:r w:rsidRPr="00DC27CB">
        <w:rPr>
          <w:rFonts w:ascii="Simplified Arabic" w:hAnsi="Simplified Arabic" w:cs="Simplified Arabic"/>
          <w:sz w:val="32"/>
          <w:szCs w:val="32"/>
          <w:rtl/>
        </w:rPr>
        <w:t>اليمين والأمام واليسار</w:t>
      </w:r>
      <w:r w:rsidRPr="00DC27CB">
        <w:rPr>
          <w:rFonts w:ascii="Simplified Arabic" w:hAnsi="Simplified Arabic" w:cs="Simplified Arabic"/>
          <w:sz w:val="32"/>
          <w:szCs w:val="32"/>
          <w:lang w:bidi="as-IN"/>
        </w:rPr>
        <w:t>.</w:t>
      </w:r>
      <w:r w:rsidR="004A1128">
        <w:rPr>
          <w:rFonts w:ascii="Simplified Arabic" w:hAnsi="Simplified Arabic" w:cs="Simplified Arabic"/>
          <w:sz w:val="32"/>
          <w:szCs w:val="32"/>
          <w:lang w:bidi="as-IN"/>
        </w:rPr>
        <w:t>(</w:t>
      </w:r>
    </w:p>
    <w:p w:rsidR="00680F46" w:rsidRDefault="00680F46" w:rsidP="004A1128">
      <w:pPr>
        <w:spacing w:before="10" w:line="240" w:lineRule="auto"/>
        <w:jc w:val="both"/>
        <w:rPr>
          <w:rFonts w:ascii="Simplified Arabic" w:hAnsi="Simplified Arabic" w:cs="Simplified Arabic"/>
          <w:sz w:val="32"/>
          <w:szCs w:val="32"/>
          <w:lang w:bidi="as-IN"/>
        </w:rPr>
      </w:pPr>
    </w:p>
    <w:p w:rsidR="00680F46" w:rsidRDefault="00680F46" w:rsidP="004A1128">
      <w:pPr>
        <w:spacing w:before="10" w:line="240" w:lineRule="auto"/>
        <w:jc w:val="both"/>
        <w:rPr>
          <w:rFonts w:ascii="Simplified Arabic" w:hAnsi="Simplified Arabic" w:cs="Simplified Arabic"/>
          <w:sz w:val="32"/>
          <w:szCs w:val="32"/>
          <w:lang w:bidi="as-IN"/>
        </w:rPr>
      </w:pPr>
    </w:p>
    <w:p w:rsidR="00680F46" w:rsidRDefault="00680F46" w:rsidP="004A1128">
      <w:pPr>
        <w:spacing w:before="10" w:line="240" w:lineRule="auto"/>
        <w:jc w:val="both"/>
        <w:rPr>
          <w:rFonts w:ascii="Simplified Arabic" w:hAnsi="Simplified Arabic" w:cs="Simplified Arabic"/>
          <w:sz w:val="32"/>
          <w:szCs w:val="32"/>
          <w:rtl/>
          <w:lang w:bidi="ar-IQ"/>
        </w:rPr>
      </w:pPr>
    </w:p>
    <w:p w:rsidR="00AD3119" w:rsidRDefault="00AD3119" w:rsidP="004A1128">
      <w:pPr>
        <w:spacing w:before="10" w:line="240" w:lineRule="auto"/>
        <w:jc w:val="both"/>
        <w:rPr>
          <w:rFonts w:ascii="Simplified Arabic" w:hAnsi="Simplified Arabic" w:cs="Simplified Arabic"/>
          <w:sz w:val="32"/>
          <w:szCs w:val="32"/>
          <w:lang w:bidi="as-IN"/>
        </w:rPr>
      </w:pPr>
    </w:p>
    <w:p w:rsidR="00680F46" w:rsidRDefault="00680F46" w:rsidP="004A1128">
      <w:pPr>
        <w:spacing w:before="10" w:line="240" w:lineRule="auto"/>
        <w:jc w:val="both"/>
        <w:rPr>
          <w:rFonts w:ascii="Simplified Arabic" w:hAnsi="Simplified Arabic" w:cs="Simplified Arabic"/>
          <w:sz w:val="32"/>
          <w:szCs w:val="32"/>
          <w:lang w:bidi="as-IN"/>
        </w:rPr>
      </w:pPr>
    </w:p>
    <w:p w:rsidR="009A69A2" w:rsidRDefault="009A69A2" w:rsidP="00FF19E8">
      <w:pPr>
        <w:spacing w:before="10" w:line="240" w:lineRule="auto"/>
        <w:jc w:val="both"/>
        <w:rPr>
          <w:rFonts w:ascii="Simplified Arabic" w:hAnsi="Simplified Arabic" w:cs="Simplified Arabic"/>
          <w:rtl/>
          <w:lang w:bidi="ar-IQ"/>
        </w:rPr>
      </w:pPr>
      <w:r>
        <w:rPr>
          <w:rFonts w:ascii="Simplified Arabic" w:hAnsi="Simplified Arabic" w:cs="Simplified Arabic" w:hint="cs"/>
          <w:sz w:val="32"/>
          <w:szCs w:val="32"/>
          <w:rtl/>
          <w:lang w:bidi="ar-IQ"/>
        </w:rPr>
        <w:lastRenderedPageBreak/>
        <w:t xml:space="preserve">2-2-2 </w:t>
      </w:r>
      <w:r w:rsidRPr="00E253D5">
        <w:rPr>
          <w:rFonts w:ascii="Simplified Arabic" w:hAnsi="Simplified Arabic" w:cs="Simplified Arabic" w:hint="cs"/>
          <w:b/>
          <w:bCs/>
          <w:sz w:val="32"/>
          <w:szCs w:val="32"/>
          <w:rtl/>
          <w:lang w:bidi="ar-IQ"/>
        </w:rPr>
        <w:t xml:space="preserve">دراسة ثائر صالح شنيار(2012) </w:t>
      </w:r>
      <w:r w:rsidRPr="00E253D5">
        <w:rPr>
          <w:rFonts w:ascii="Simplified Arabic" w:hAnsi="Simplified Arabic" w:cs="Simplified Arabic"/>
          <w:b/>
          <w:bCs/>
          <w:sz w:val="32"/>
          <w:szCs w:val="32"/>
          <w:vertAlign w:val="superscript"/>
          <w:rtl/>
          <w:lang w:bidi="ar-IQ"/>
        </w:rPr>
        <w:t>(</w:t>
      </w:r>
      <w:r w:rsidRPr="00E253D5">
        <w:rPr>
          <w:rStyle w:val="ab"/>
          <w:rFonts w:ascii="Simplified Arabic" w:hAnsi="Simplified Arabic" w:cs="Simplified Arabic"/>
          <w:b/>
          <w:bCs/>
          <w:sz w:val="32"/>
          <w:szCs w:val="32"/>
          <w:rtl/>
          <w:lang w:bidi="ar-IQ"/>
        </w:rPr>
        <w:footnoteReference w:id="49"/>
      </w:r>
      <w:r w:rsidRPr="00E253D5">
        <w:rPr>
          <w:rFonts w:ascii="Simplified Arabic" w:hAnsi="Simplified Arabic" w:cs="Simplified Arabic"/>
          <w:b/>
          <w:bCs/>
          <w:sz w:val="32"/>
          <w:szCs w:val="32"/>
          <w:vertAlign w:val="superscript"/>
          <w:rtl/>
          <w:lang w:bidi="ar-IQ"/>
        </w:rPr>
        <w:t>)</w:t>
      </w:r>
      <w:r w:rsidRPr="00E253D5">
        <w:rPr>
          <w:rFonts w:ascii="Simplified Arabic" w:hAnsi="Simplified Arabic" w:cs="Simplified Arabic" w:hint="cs"/>
          <w:b/>
          <w:bCs/>
          <w:sz w:val="32"/>
          <w:szCs w:val="32"/>
          <w:rtl/>
          <w:lang w:bidi="ar-IQ"/>
        </w:rPr>
        <w:t>.</w:t>
      </w:r>
    </w:p>
    <w:p w:rsidR="009A69A2" w:rsidRPr="00E253D5" w:rsidRDefault="009A69A2" w:rsidP="00960EB3">
      <w:pPr>
        <w:numPr>
          <w:ilvl w:val="0"/>
          <w:numId w:val="7"/>
        </w:numPr>
        <w:spacing w:before="10" w:after="0" w:line="240" w:lineRule="auto"/>
        <w:ind w:left="0"/>
        <w:jc w:val="both"/>
        <w:rPr>
          <w:rFonts w:ascii="Simplified Arabic" w:hAnsi="Simplified Arabic" w:cs="Simplified Arabic"/>
          <w:b/>
          <w:bCs/>
          <w:sz w:val="32"/>
          <w:szCs w:val="32"/>
          <w:rtl/>
          <w:cs/>
          <w:lang w:bidi="as-IN"/>
        </w:rPr>
      </w:pPr>
      <w:r w:rsidRPr="00DC27CB">
        <w:rPr>
          <w:rFonts w:ascii="Simplified Arabic" w:hAnsi="Simplified Arabic" w:cs="Simplified Arabic"/>
          <w:b/>
          <w:bCs/>
          <w:sz w:val="32"/>
          <w:szCs w:val="32"/>
          <w:rtl/>
        </w:rPr>
        <w:t>عنوان الدراسة</w:t>
      </w:r>
      <w:r w:rsidRPr="00DC27CB">
        <w:rPr>
          <w:rFonts w:ascii="Simplified Arabic" w:hAnsi="Simplified Arabic" w:cs="Simplified Arabic"/>
          <w:b/>
          <w:bCs/>
          <w:sz w:val="32"/>
          <w:szCs w:val="32"/>
          <w:rtl/>
          <w:lang w:bidi="ar-IQ"/>
        </w:rPr>
        <w:t>:</w:t>
      </w:r>
    </w:p>
    <w:p w:rsidR="009A69A2" w:rsidRPr="003F5E6D" w:rsidRDefault="009A69A2" w:rsidP="004A1128">
      <w:pPr>
        <w:spacing w:before="10" w:after="0" w:line="240" w:lineRule="auto"/>
        <w:jc w:val="both"/>
        <w:rPr>
          <w:rFonts w:ascii="Simplified Arabic" w:hAnsi="Simplified Arabic" w:cs="Simplified Arabic"/>
          <w:b/>
          <w:bCs/>
          <w:sz w:val="32"/>
          <w:szCs w:val="32"/>
          <w:lang w:bidi="as-IN"/>
        </w:rPr>
      </w:pPr>
      <w:r w:rsidRPr="003F5E6D">
        <w:rPr>
          <w:rFonts w:ascii="Simplified Arabic" w:hAnsi="Simplified Arabic" w:cs="Simplified Arabic"/>
          <w:b/>
          <w:bCs/>
          <w:sz w:val="32"/>
          <w:szCs w:val="32"/>
          <w:rtl/>
          <w:lang w:bidi="ar-IQ"/>
        </w:rPr>
        <w:t>استخدام تمارين لتطوير (تحمل القوة-القوة المميزة بالسرعة) وتأثيرها في دقة أداء بعض المهارات الهجومية للاعبي كرة السلة على الكراسي المتحركة .</w:t>
      </w:r>
    </w:p>
    <w:p w:rsidR="009A69A2" w:rsidRPr="00FF1871" w:rsidRDefault="009A69A2" w:rsidP="00960EB3">
      <w:pPr>
        <w:numPr>
          <w:ilvl w:val="0"/>
          <w:numId w:val="7"/>
        </w:numPr>
        <w:spacing w:before="10" w:after="0" w:line="240" w:lineRule="auto"/>
        <w:ind w:left="0"/>
        <w:jc w:val="both"/>
        <w:rPr>
          <w:rFonts w:ascii="Simplified Arabic" w:hAnsi="Simplified Arabic" w:cs="Simplified Arabic"/>
          <w:b/>
          <w:bCs/>
          <w:sz w:val="32"/>
          <w:szCs w:val="32"/>
          <w:rtl/>
          <w:cs/>
          <w:lang w:bidi="as-IN"/>
        </w:rPr>
      </w:pPr>
      <w:r w:rsidRPr="00FF1871">
        <w:rPr>
          <w:rFonts w:ascii="Simplified Arabic" w:hAnsi="Simplified Arabic" w:cs="Simplified Arabic"/>
          <w:b/>
          <w:bCs/>
          <w:sz w:val="32"/>
          <w:szCs w:val="32"/>
          <w:rtl/>
        </w:rPr>
        <w:t>أهداف الدراسة</w:t>
      </w:r>
      <w:r w:rsidRPr="00FF1871">
        <w:rPr>
          <w:rFonts w:ascii="Simplified Arabic" w:hAnsi="Simplified Arabic" w:cs="Simplified Arabic"/>
          <w:b/>
          <w:bCs/>
          <w:sz w:val="32"/>
          <w:szCs w:val="32"/>
          <w:lang w:bidi="as-IN"/>
        </w:rPr>
        <w:t>:</w:t>
      </w:r>
    </w:p>
    <w:p w:rsidR="009A69A2" w:rsidRPr="00256204" w:rsidRDefault="009A69A2" w:rsidP="009A69A2">
      <w:pPr>
        <w:spacing w:line="240" w:lineRule="auto"/>
        <w:jc w:val="both"/>
        <w:rPr>
          <w:rFonts w:ascii="Simplified Arabic" w:hAnsi="Simplified Arabic" w:cs="PT Bold Mirror"/>
          <w:b/>
          <w:bCs/>
          <w:sz w:val="40"/>
          <w:szCs w:val="40"/>
          <w:lang w:bidi="ar-IQ"/>
        </w:rPr>
      </w:pPr>
      <w:r>
        <w:rPr>
          <w:rFonts w:ascii="Simplified Arabic" w:hAnsi="Simplified Arabic" w:cs="Simplified Arabic" w:hint="cs"/>
          <w:sz w:val="32"/>
          <w:szCs w:val="32"/>
          <w:rtl/>
          <w:lang w:bidi="ar-IQ"/>
        </w:rPr>
        <w:t xml:space="preserve">1- </w:t>
      </w:r>
      <w:r w:rsidRPr="009C6148">
        <w:rPr>
          <w:rFonts w:ascii="Simplified Arabic" w:hAnsi="Simplified Arabic" w:cs="Simplified Arabic"/>
          <w:sz w:val="32"/>
          <w:szCs w:val="32"/>
          <w:rtl/>
          <w:lang w:bidi="ar-IQ"/>
        </w:rPr>
        <w:t xml:space="preserve">إعداد تمارين (تحمل القوة والقوة المميزة بالسرعة)  </w:t>
      </w:r>
      <w:r>
        <w:rPr>
          <w:rFonts w:ascii="Simplified Arabic" w:hAnsi="Simplified Arabic" w:cs="Simplified Arabic" w:hint="cs"/>
          <w:sz w:val="32"/>
          <w:szCs w:val="32"/>
          <w:rtl/>
          <w:lang w:bidi="ar-IQ"/>
        </w:rPr>
        <w:t xml:space="preserve">لدى أفراد عينة البحث </w:t>
      </w:r>
      <w:r w:rsidRPr="009C6148">
        <w:rPr>
          <w:rFonts w:ascii="Simplified Arabic" w:hAnsi="Simplified Arabic" w:cs="Simplified Arabic"/>
          <w:sz w:val="32"/>
          <w:szCs w:val="32"/>
          <w:rtl/>
          <w:lang w:bidi="ar-IQ"/>
        </w:rPr>
        <w:t>.</w:t>
      </w:r>
    </w:p>
    <w:p w:rsidR="009A69A2" w:rsidRDefault="009A69A2" w:rsidP="009A69A2">
      <w:pPr>
        <w:spacing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w:t>
      </w:r>
      <w:r w:rsidRPr="009C6148">
        <w:rPr>
          <w:rFonts w:ascii="Simplified Arabic" w:hAnsi="Simplified Arabic" w:cs="Simplified Arabic"/>
          <w:sz w:val="32"/>
          <w:szCs w:val="32"/>
          <w:rtl/>
          <w:lang w:bidi="ar-IQ"/>
        </w:rPr>
        <w:t>التعرف على تأثير استخدام  التمارين في تطوير تحمل القوة والقوة المميزة ب</w:t>
      </w:r>
      <w:r>
        <w:rPr>
          <w:rFonts w:ascii="Simplified Arabic" w:hAnsi="Simplified Arabic" w:cs="Simplified Arabic"/>
          <w:sz w:val="32"/>
          <w:szCs w:val="32"/>
          <w:rtl/>
          <w:lang w:bidi="ar-IQ"/>
        </w:rPr>
        <w:t xml:space="preserve">السرعة لدى أفراد عينة البحث </w:t>
      </w:r>
      <w:r>
        <w:rPr>
          <w:rFonts w:ascii="Simplified Arabic" w:hAnsi="Simplified Arabic" w:cs="Simplified Arabic" w:hint="cs"/>
          <w:sz w:val="32"/>
          <w:szCs w:val="32"/>
          <w:rtl/>
          <w:lang w:bidi="ar-IQ"/>
        </w:rPr>
        <w:t>.</w:t>
      </w:r>
    </w:p>
    <w:p w:rsidR="009A69A2" w:rsidRPr="00DC7C4F" w:rsidRDefault="009A69A2" w:rsidP="00FF19E8">
      <w:pPr>
        <w:spacing w:line="240" w:lineRule="auto"/>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w:t>
      </w:r>
      <w:r w:rsidRPr="009C6148">
        <w:rPr>
          <w:rFonts w:ascii="Simplified Arabic" w:hAnsi="Simplified Arabic" w:cs="Simplified Arabic"/>
          <w:sz w:val="32"/>
          <w:szCs w:val="32"/>
          <w:rtl/>
          <w:lang w:bidi="ar-IQ"/>
        </w:rPr>
        <w:t>التع</w:t>
      </w:r>
      <w:r>
        <w:rPr>
          <w:rFonts w:ascii="Simplified Arabic" w:hAnsi="Simplified Arabic" w:cs="Simplified Arabic" w:hint="cs"/>
          <w:sz w:val="32"/>
          <w:szCs w:val="32"/>
          <w:rtl/>
          <w:lang w:bidi="ar-IQ"/>
        </w:rPr>
        <w:t>ــ</w:t>
      </w:r>
      <w:r>
        <w:rPr>
          <w:rFonts w:ascii="Simplified Arabic" w:hAnsi="Simplified Arabic" w:cs="Simplified Arabic"/>
          <w:sz w:val="32"/>
          <w:szCs w:val="32"/>
          <w:rtl/>
          <w:lang w:bidi="ar-IQ"/>
        </w:rPr>
        <w:t>رف على</w:t>
      </w:r>
      <w:r w:rsidRPr="009C6148">
        <w:rPr>
          <w:rFonts w:ascii="Simplified Arabic" w:hAnsi="Simplified Arabic" w:cs="Simplified Arabic"/>
          <w:sz w:val="32"/>
          <w:szCs w:val="32"/>
          <w:rtl/>
          <w:lang w:bidi="ar-IQ"/>
        </w:rPr>
        <w:t xml:space="preserve"> تطوي</w:t>
      </w:r>
      <w:r>
        <w:rPr>
          <w:rFonts w:ascii="Simplified Arabic" w:hAnsi="Simplified Arabic" w:cs="Simplified Arabic" w:hint="cs"/>
          <w:sz w:val="32"/>
          <w:szCs w:val="32"/>
          <w:rtl/>
          <w:lang w:bidi="ar-IQ"/>
        </w:rPr>
        <w:t>ـ</w:t>
      </w:r>
      <w:r w:rsidRPr="009C6148">
        <w:rPr>
          <w:rFonts w:ascii="Simplified Arabic" w:hAnsi="Simplified Arabic" w:cs="Simplified Arabic"/>
          <w:sz w:val="32"/>
          <w:szCs w:val="32"/>
          <w:rtl/>
          <w:lang w:bidi="ar-IQ"/>
        </w:rPr>
        <w:t>ر تحمل القوة والقوة المميزة بالسرع</w:t>
      </w:r>
      <w:r>
        <w:rPr>
          <w:rFonts w:ascii="Simplified Arabic" w:hAnsi="Simplified Arabic" w:cs="Simplified Arabic" w:hint="cs"/>
          <w:sz w:val="32"/>
          <w:szCs w:val="32"/>
          <w:rtl/>
          <w:lang w:bidi="ar-IQ"/>
        </w:rPr>
        <w:t>ـ</w:t>
      </w:r>
      <w:r w:rsidRPr="009C6148">
        <w:rPr>
          <w:rFonts w:ascii="Simplified Arabic" w:hAnsi="Simplified Arabic" w:cs="Simplified Arabic"/>
          <w:sz w:val="32"/>
          <w:szCs w:val="32"/>
          <w:rtl/>
          <w:lang w:bidi="ar-IQ"/>
        </w:rPr>
        <w:t>ة بدق</w:t>
      </w:r>
      <w:r>
        <w:rPr>
          <w:rFonts w:ascii="Simplified Arabic" w:hAnsi="Simplified Arabic" w:cs="Simplified Arabic" w:hint="cs"/>
          <w:sz w:val="32"/>
          <w:szCs w:val="32"/>
          <w:rtl/>
          <w:lang w:bidi="ar-IQ"/>
        </w:rPr>
        <w:t>ــ</w:t>
      </w:r>
      <w:r w:rsidRPr="009C6148">
        <w:rPr>
          <w:rFonts w:ascii="Simplified Arabic" w:hAnsi="Simplified Arabic" w:cs="Simplified Arabic"/>
          <w:sz w:val="32"/>
          <w:szCs w:val="32"/>
          <w:rtl/>
          <w:lang w:bidi="ar-IQ"/>
        </w:rPr>
        <w:t>ة أداء بعض المهارات الهجومية لكرة السلة على الكراسي المتحركة لإفراد عينة البحث.</w:t>
      </w:r>
    </w:p>
    <w:p w:rsidR="00680F46" w:rsidRDefault="009A69A2" w:rsidP="00680F46">
      <w:pPr>
        <w:jc w:val="lowKashida"/>
        <w:rPr>
          <w:rFonts w:cs="Times New Roman"/>
          <w:b/>
          <w:bCs/>
          <w:color w:val="000000"/>
          <w:sz w:val="52"/>
          <w:szCs w:val="52"/>
          <w:rtl/>
          <w:lang w:bidi="ar-IQ"/>
        </w:rPr>
      </w:pPr>
      <w:r w:rsidRPr="005E2DD3">
        <w:rPr>
          <w:rFonts w:ascii="Simplified Arabic" w:hAnsi="Simplified Arabic" w:cs="Simplified Arabic"/>
          <w:b/>
          <w:bCs/>
          <w:sz w:val="32"/>
          <w:szCs w:val="32"/>
          <w:rtl/>
        </w:rPr>
        <w:t>عينة الدراسة</w:t>
      </w:r>
      <w:r w:rsidRPr="005E2DD3">
        <w:rPr>
          <w:rFonts w:ascii="Simplified Arabic" w:hAnsi="Simplified Arabic" w:cs="Simplified Arabic"/>
          <w:b/>
          <w:bCs/>
          <w:sz w:val="32"/>
          <w:szCs w:val="32"/>
          <w:lang w:bidi="as-IN"/>
        </w:rPr>
        <w:t>:</w:t>
      </w:r>
      <w:r w:rsidR="00680F46" w:rsidRPr="002356E2">
        <w:rPr>
          <w:rFonts w:cs="Times New Roman" w:hint="cs"/>
          <w:b/>
          <w:bCs/>
          <w:color w:val="000000"/>
          <w:sz w:val="52"/>
          <w:szCs w:val="52"/>
          <w:rtl/>
          <w:lang w:bidi="ar-IQ"/>
        </w:rPr>
        <w:t xml:space="preserve">  </w:t>
      </w:r>
    </w:p>
    <w:p w:rsidR="00680F46" w:rsidRDefault="00680F46" w:rsidP="00680F46">
      <w:pPr>
        <w:jc w:val="lowKashida"/>
        <w:rPr>
          <w:rFonts w:ascii="Simplified Arabic" w:hAnsi="Simplified Arabic" w:cs="Simplified Arabic"/>
          <w:sz w:val="32"/>
          <w:szCs w:val="32"/>
          <w:rtl/>
          <w:lang w:bidi="ar-IQ"/>
        </w:rPr>
      </w:pPr>
      <w:r>
        <w:rPr>
          <w:rFonts w:cs="Times New Roman" w:hint="cs"/>
          <w:b/>
          <w:bCs/>
          <w:color w:val="000000"/>
          <w:sz w:val="52"/>
          <w:szCs w:val="52"/>
          <w:rtl/>
          <w:lang w:bidi="ar-IQ"/>
        </w:rPr>
        <w:t xml:space="preserve">  </w:t>
      </w:r>
      <w:r w:rsidRPr="002356E2">
        <w:rPr>
          <w:rFonts w:cs="Times New Roman" w:hint="cs"/>
          <w:b/>
          <w:bCs/>
          <w:color w:val="000000"/>
          <w:sz w:val="52"/>
          <w:szCs w:val="52"/>
          <w:rtl/>
          <w:lang w:bidi="ar-IQ"/>
        </w:rPr>
        <w:t xml:space="preserve"> </w:t>
      </w:r>
      <w:r>
        <w:rPr>
          <w:rFonts w:ascii="Simplified Arabic" w:hAnsi="Simplified Arabic" w:cs="Simplified Arabic" w:hint="cs"/>
          <w:color w:val="000000"/>
          <w:sz w:val="32"/>
          <w:szCs w:val="32"/>
          <w:rtl/>
          <w:lang w:bidi="ar-IQ"/>
        </w:rPr>
        <w:t>استخدم</w:t>
      </w:r>
      <w:r w:rsidRPr="002356E2">
        <w:rPr>
          <w:rFonts w:ascii="Simplified Arabic" w:hAnsi="Simplified Arabic" w:cs="Simplified Arabic"/>
          <w:color w:val="000000"/>
          <w:sz w:val="32"/>
          <w:szCs w:val="32"/>
          <w:rtl/>
          <w:lang w:bidi="ar-IQ"/>
        </w:rPr>
        <w:t xml:space="preserve"> الباحث المنهج التجريبي</w:t>
      </w:r>
      <w:r w:rsidRPr="002356E2">
        <w:rPr>
          <w:rFonts w:ascii="Simplified Arabic" w:hAnsi="Simplified Arabic" w:cs="Simplified Arabic" w:hint="cs"/>
          <w:color w:val="000000"/>
          <w:sz w:val="32"/>
          <w:szCs w:val="32"/>
          <w:rtl/>
          <w:lang w:bidi="ar-IQ"/>
        </w:rPr>
        <w:t xml:space="preserve"> نظرا لملاءمته طبيعة مشكلة البحث , إذ تم اختيار عينة </w:t>
      </w:r>
      <w:r w:rsidRPr="002356E2">
        <w:rPr>
          <w:rFonts w:ascii="Simplified Arabic" w:hAnsi="Simplified Arabic" w:cs="Simplified Arabic" w:hint="cs"/>
          <w:sz w:val="32"/>
          <w:szCs w:val="32"/>
          <w:rtl/>
          <w:lang w:bidi="ar-IQ"/>
        </w:rPr>
        <w:t>البحث بالطريقة العمدية من لاعبي منتخب محافظة بابل لكرة السلة على الكراسي المتحركة</w:t>
      </w:r>
      <w:r w:rsidRPr="002356E2">
        <w:rPr>
          <w:rFonts w:ascii="Simplified Arabic" w:hAnsi="Simplified Arabic" w:cs="Simplified Arabic" w:hint="cs"/>
          <w:color w:val="000000"/>
          <w:sz w:val="32"/>
          <w:szCs w:val="32"/>
          <w:rtl/>
          <w:lang w:bidi="ar-IQ"/>
        </w:rPr>
        <w:t xml:space="preserve"> والبالغ عددهم (10) لاعبين وهم يكونون</w:t>
      </w:r>
      <w:r>
        <w:rPr>
          <w:rFonts w:ascii="Simplified Arabic" w:hAnsi="Simplified Arabic" w:cs="Simplified Arabic" w:hint="cs"/>
          <w:color w:val="000000"/>
          <w:sz w:val="32"/>
          <w:szCs w:val="32"/>
          <w:rtl/>
          <w:lang w:bidi="ar-IQ"/>
        </w:rPr>
        <w:t xml:space="preserve"> كل</w:t>
      </w:r>
      <w:r w:rsidRPr="002356E2">
        <w:rPr>
          <w:rFonts w:ascii="Simplified Arabic" w:hAnsi="Simplified Arabic" w:cs="Simplified Arabic" w:hint="cs"/>
          <w:color w:val="000000"/>
          <w:sz w:val="32"/>
          <w:szCs w:val="32"/>
          <w:rtl/>
          <w:lang w:bidi="ar-IQ"/>
        </w:rPr>
        <w:t xml:space="preserve"> مجتمع الأصل , </w:t>
      </w:r>
      <w:r>
        <w:rPr>
          <w:rFonts w:ascii="Simplified Arabic" w:hAnsi="Simplified Arabic" w:cs="Simplified Arabic" w:hint="cs"/>
          <w:sz w:val="32"/>
          <w:szCs w:val="32"/>
          <w:rtl/>
          <w:lang w:bidi="ar-IQ"/>
        </w:rPr>
        <w:t>وقام الباحث</w:t>
      </w:r>
      <w:r>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ب</w:t>
      </w:r>
      <w:r>
        <w:rPr>
          <w:rFonts w:ascii="Simplified Arabic" w:hAnsi="Simplified Arabic" w:cs="Simplified Arabic"/>
          <w:sz w:val="32"/>
          <w:szCs w:val="32"/>
          <w:rtl/>
          <w:lang w:bidi="ar-IQ"/>
        </w:rPr>
        <w:t>تطبيق التمارين</w:t>
      </w:r>
      <w:r>
        <w:rPr>
          <w:rFonts w:ascii="Simplified Arabic" w:hAnsi="Simplified Arabic" w:cs="Simplified Arabic" w:hint="cs"/>
          <w:sz w:val="32"/>
          <w:szCs w:val="32"/>
          <w:rtl/>
          <w:lang w:bidi="ar-IQ"/>
        </w:rPr>
        <w:t xml:space="preserve"> في ا</w:t>
      </w:r>
      <w:r>
        <w:rPr>
          <w:rFonts w:ascii="Simplified Arabic" w:hAnsi="Simplified Arabic" w:cs="Simplified Arabic"/>
          <w:sz w:val="32"/>
          <w:szCs w:val="32"/>
          <w:rtl/>
          <w:lang w:bidi="ar-IQ"/>
        </w:rPr>
        <w:t>لقسم الرئيسي للوحدة التدريبية بواقع (30 ــــ 40) دقيقة على طول فترة تطبيق مفردات المنهج الموضوع لمدة (</w:t>
      </w:r>
      <w:r>
        <w:rPr>
          <w:rFonts w:ascii="Simplified Arabic" w:hAnsi="Simplified Arabic" w:cs="Simplified Arabic" w:hint="cs"/>
          <w:sz w:val="32"/>
          <w:szCs w:val="32"/>
          <w:rtl/>
          <w:lang w:bidi="ar-IQ"/>
        </w:rPr>
        <w:t>8</w:t>
      </w:r>
      <w:r>
        <w:rPr>
          <w:rFonts w:ascii="Simplified Arabic" w:hAnsi="Simplified Arabic" w:cs="Simplified Arabic"/>
          <w:sz w:val="32"/>
          <w:szCs w:val="32"/>
          <w:rtl/>
          <w:lang w:bidi="ar-IQ"/>
        </w:rPr>
        <w:t>) أسابيع , على أن تكون (</w:t>
      </w:r>
      <w:r>
        <w:rPr>
          <w:rFonts w:ascii="Simplified Arabic" w:hAnsi="Simplified Arabic" w:cs="Simplified Arabic" w:hint="cs"/>
          <w:sz w:val="32"/>
          <w:szCs w:val="32"/>
          <w:rtl/>
          <w:lang w:bidi="ar-IQ"/>
        </w:rPr>
        <w:t>3</w:t>
      </w:r>
      <w:r>
        <w:rPr>
          <w:rFonts w:ascii="Simplified Arabic" w:hAnsi="Simplified Arabic" w:cs="Simplified Arabic"/>
          <w:sz w:val="32"/>
          <w:szCs w:val="32"/>
          <w:rtl/>
          <w:lang w:bidi="ar-IQ"/>
        </w:rPr>
        <w:t>) وحدات تدريبية في كل أسبوع , وبذلك يكون مجموع الوحدات التدريبية (</w:t>
      </w:r>
      <w:r>
        <w:rPr>
          <w:rFonts w:ascii="Simplified Arabic" w:hAnsi="Simplified Arabic" w:cs="Simplified Arabic" w:hint="cs"/>
          <w:sz w:val="32"/>
          <w:szCs w:val="32"/>
          <w:rtl/>
          <w:lang w:bidi="ar-IQ"/>
        </w:rPr>
        <w:t>24</w:t>
      </w:r>
      <w:r>
        <w:rPr>
          <w:rFonts w:ascii="Simplified Arabic" w:hAnsi="Simplified Arabic" w:cs="Simplified Arabic"/>
          <w:sz w:val="32"/>
          <w:szCs w:val="32"/>
          <w:rtl/>
          <w:lang w:bidi="ar-IQ"/>
        </w:rPr>
        <w:t xml:space="preserve">) وحدة </w:t>
      </w:r>
      <w:r>
        <w:rPr>
          <w:rFonts w:ascii="Simplified Arabic" w:hAnsi="Simplified Arabic" w:cs="Simplified Arabic" w:hint="cs"/>
          <w:sz w:val="32"/>
          <w:szCs w:val="32"/>
          <w:rtl/>
          <w:lang w:bidi="ar-IQ"/>
        </w:rPr>
        <w:t>.</w:t>
      </w:r>
    </w:p>
    <w:p w:rsidR="00680F46" w:rsidRDefault="00680F46" w:rsidP="00680F46">
      <w:pPr>
        <w:jc w:val="lowKashida"/>
        <w:rPr>
          <w:rFonts w:ascii="Simplified Arabic" w:hAnsi="Simplified Arabic" w:cs="Simplified Arabic"/>
          <w:color w:val="000000"/>
          <w:sz w:val="32"/>
          <w:szCs w:val="32"/>
          <w:rtl/>
          <w:lang w:bidi="ar-IQ"/>
        </w:rPr>
      </w:pPr>
      <w:r>
        <w:rPr>
          <w:rFonts w:ascii="Simplified Arabic" w:hAnsi="Simplified Arabic" w:cs="Simplified Arabic" w:hint="cs"/>
          <w:sz w:val="32"/>
          <w:szCs w:val="32"/>
          <w:rtl/>
          <w:lang w:bidi="ar-IQ"/>
        </w:rPr>
        <w:t xml:space="preserve">واستعان الباحث </w:t>
      </w:r>
      <w:r>
        <w:rPr>
          <w:rFonts w:ascii="Simplified Arabic" w:hAnsi="Simplified Arabic" w:cs="Simplified Arabic" w:hint="cs"/>
          <w:color w:val="000000"/>
          <w:sz w:val="32"/>
          <w:szCs w:val="32"/>
          <w:rtl/>
          <w:lang w:bidi="ar-IQ"/>
        </w:rPr>
        <w:t>ب</w:t>
      </w:r>
      <w:r w:rsidRPr="002356E2">
        <w:rPr>
          <w:rFonts w:ascii="Simplified Arabic" w:hAnsi="Simplified Arabic" w:cs="Simplified Arabic" w:hint="cs"/>
          <w:color w:val="000000"/>
          <w:sz w:val="32"/>
          <w:szCs w:val="32"/>
          <w:rtl/>
          <w:lang w:bidi="ar-IQ"/>
        </w:rPr>
        <w:t>الوسائل الإحصائية</w:t>
      </w:r>
      <w:r>
        <w:rPr>
          <w:rFonts w:ascii="Simplified Arabic" w:hAnsi="Simplified Arabic" w:cs="Simplified Arabic" w:hint="cs"/>
          <w:color w:val="000000"/>
          <w:sz w:val="32"/>
          <w:szCs w:val="32"/>
          <w:rtl/>
          <w:lang w:bidi="ar-IQ"/>
        </w:rPr>
        <w:t xml:space="preserve"> التالية:</w:t>
      </w:r>
    </w:p>
    <w:p w:rsidR="00680F46" w:rsidRDefault="00680F46" w:rsidP="00680F46">
      <w:pPr>
        <w:numPr>
          <w:ilvl w:val="0"/>
          <w:numId w:val="31"/>
        </w:numPr>
        <w:spacing w:after="0" w:line="240" w:lineRule="auto"/>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الوسط الحسابي .</w:t>
      </w:r>
    </w:p>
    <w:p w:rsidR="00680F46" w:rsidRDefault="00680F46" w:rsidP="00680F46">
      <w:pPr>
        <w:numPr>
          <w:ilvl w:val="0"/>
          <w:numId w:val="31"/>
        </w:numPr>
        <w:spacing w:after="0" w:line="240" w:lineRule="auto"/>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lastRenderedPageBreak/>
        <w:t xml:space="preserve"> الانحراف المعياري.</w:t>
      </w:r>
    </w:p>
    <w:p w:rsidR="00680F46" w:rsidRDefault="00680F46" w:rsidP="00680F46">
      <w:pPr>
        <w:numPr>
          <w:ilvl w:val="0"/>
          <w:numId w:val="31"/>
        </w:numPr>
        <w:spacing w:after="0" w:line="240" w:lineRule="auto"/>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 الوسيط .</w:t>
      </w:r>
    </w:p>
    <w:p w:rsidR="00680F46" w:rsidRDefault="00680F46" w:rsidP="00680F46">
      <w:pPr>
        <w:numPr>
          <w:ilvl w:val="0"/>
          <w:numId w:val="31"/>
        </w:numPr>
        <w:spacing w:after="0" w:line="240" w:lineRule="auto"/>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 معامل الالتواء .</w:t>
      </w:r>
    </w:p>
    <w:p w:rsidR="00680F46" w:rsidRDefault="00680F46" w:rsidP="00680F46">
      <w:pPr>
        <w:numPr>
          <w:ilvl w:val="0"/>
          <w:numId w:val="31"/>
        </w:numPr>
        <w:spacing w:after="0" w:line="240" w:lineRule="auto"/>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 الارتباط البسيط (بيرسون).</w:t>
      </w:r>
    </w:p>
    <w:p w:rsidR="00680F46" w:rsidRDefault="00680F46" w:rsidP="00680F46">
      <w:pPr>
        <w:numPr>
          <w:ilvl w:val="0"/>
          <w:numId w:val="31"/>
        </w:numPr>
        <w:spacing w:after="0" w:line="240" w:lineRule="auto"/>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 النسبة المئوية .</w:t>
      </w:r>
    </w:p>
    <w:p w:rsidR="00680F46" w:rsidRDefault="00680F46" w:rsidP="00680F46">
      <w:pPr>
        <w:numPr>
          <w:ilvl w:val="0"/>
          <w:numId w:val="31"/>
        </w:numPr>
        <w:spacing w:after="0" w:line="240" w:lineRule="auto"/>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w:t>
      </w:r>
      <w:r>
        <w:rPr>
          <w:rFonts w:ascii="Simplified Arabic" w:hAnsi="Simplified Arabic" w:cs="Simplified Arabic"/>
          <w:sz w:val="32"/>
          <w:szCs w:val="32"/>
          <w:lang w:bidi="ar-IQ"/>
        </w:rPr>
        <w:t>t</w:t>
      </w:r>
      <w:r>
        <w:rPr>
          <w:rFonts w:ascii="Simplified Arabic" w:hAnsi="Simplified Arabic" w:cs="Simplified Arabic"/>
          <w:sz w:val="32"/>
          <w:szCs w:val="32"/>
          <w:rtl/>
          <w:lang w:bidi="ar-IQ"/>
        </w:rPr>
        <w:t>) للعينات المستقلة .</w:t>
      </w:r>
    </w:p>
    <w:p w:rsidR="00680F46" w:rsidRPr="00680F46" w:rsidRDefault="00680F46" w:rsidP="00680F46">
      <w:pPr>
        <w:spacing w:before="10" w:after="0" w:line="240" w:lineRule="auto"/>
        <w:ind w:firstLine="720"/>
        <w:jc w:val="both"/>
        <w:rPr>
          <w:rFonts w:ascii="Simplified Arabic" w:hAnsi="Simplified Arabic" w:cs="Simplified Arabic"/>
          <w:b/>
          <w:bCs/>
          <w:sz w:val="32"/>
          <w:szCs w:val="32"/>
          <w:lang w:bidi="ar-IQ"/>
        </w:rPr>
      </w:pPr>
    </w:p>
    <w:p w:rsidR="009A69A2" w:rsidRPr="00DC27CB" w:rsidRDefault="009A69A2" w:rsidP="00960EB3">
      <w:pPr>
        <w:numPr>
          <w:ilvl w:val="0"/>
          <w:numId w:val="7"/>
        </w:numPr>
        <w:spacing w:before="10" w:after="0" w:line="240" w:lineRule="auto"/>
        <w:ind w:left="0"/>
        <w:jc w:val="both"/>
        <w:rPr>
          <w:rFonts w:ascii="Simplified Arabic" w:hAnsi="Simplified Arabic" w:cs="Simplified Arabic"/>
          <w:b/>
          <w:bCs/>
          <w:sz w:val="32"/>
          <w:szCs w:val="32"/>
          <w:lang w:bidi="as-IN"/>
        </w:rPr>
      </w:pPr>
      <w:r w:rsidRPr="00DC27CB">
        <w:rPr>
          <w:rFonts w:ascii="Simplified Arabic" w:hAnsi="Simplified Arabic" w:cs="Simplified Arabic"/>
          <w:b/>
          <w:bCs/>
          <w:sz w:val="32"/>
          <w:szCs w:val="32"/>
          <w:rtl/>
        </w:rPr>
        <w:t>أهم الاستنتاجات</w:t>
      </w:r>
      <w:r w:rsidRPr="00DC27CB">
        <w:rPr>
          <w:rFonts w:ascii="Simplified Arabic" w:hAnsi="Simplified Arabic" w:cs="Simplified Arabic"/>
          <w:b/>
          <w:bCs/>
          <w:sz w:val="32"/>
          <w:szCs w:val="32"/>
          <w:lang w:bidi="as-IN"/>
        </w:rPr>
        <w:t>:</w:t>
      </w:r>
    </w:p>
    <w:p w:rsidR="009A69A2" w:rsidRPr="005B79FA" w:rsidRDefault="009A69A2" w:rsidP="009A69A2">
      <w:pPr>
        <w:spacing w:after="0"/>
        <w:jc w:val="both"/>
        <w:rPr>
          <w:rFonts w:ascii="Simplified Arabic" w:hAnsi="Simplified Arabic" w:cs="Simplified Arabic"/>
          <w:sz w:val="32"/>
          <w:szCs w:val="32"/>
          <w:lang w:bidi="ar-IQ"/>
        </w:rPr>
      </w:pPr>
      <w:r>
        <w:rPr>
          <w:rFonts w:ascii="Simplified Arabic" w:hAnsi="Simplified Arabic" w:cs="Simplified Arabic" w:hint="cs"/>
          <w:sz w:val="30"/>
          <w:szCs w:val="30"/>
          <w:rtl/>
          <w:lang w:bidi="ar-IQ"/>
        </w:rPr>
        <w:t>1</w:t>
      </w:r>
      <w:r>
        <w:rPr>
          <w:rFonts w:ascii="Simplified Arabic" w:hAnsi="Simplified Arabic" w:cs="Simplified Arabic" w:hint="cs"/>
          <w:sz w:val="32"/>
          <w:szCs w:val="32"/>
          <w:rtl/>
          <w:lang w:bidi="ar-IQ"/>
        </w:rPr>
        <w:t>-</w:t>
      </w:r>
      <w:r w:rsidRPr="005B79FA">
        <w:rPr>
          <w:rFonts w:ascii="Simplified Arabic" w:hAnsi="Simplified Arabic" w:cs="Simplified Arabic" w:hint="cs"/>
          <w:sz w:val="32"/>
          <w:szCs w:val="32"/>
          <w:rtl/>
          <w:lang w:bidi="ar-IQ"/>
        </w:rPr>
        <w:t xml:space="preserve"> للتمارين المعدة تأثير ايجابي في تطوير القدرات البدنية المبحوثة(تحمل القوة ــــ القوة المميزة بالسرعة) ومعالجة الضعف الموجود في عضلات الذراعيين لأفراد عينة البحث.</w:t>
      </w:r>
    </w:p>
    <w:p w:rsidR="009A69A2" w:rsidRPr="005B79FA" w:rsidRDefault="009A69A2" w:rsidP="009A69A2">
      <w:pPr>
        <w:spacing w:after="0"/>
        <w:jc w:val="both"/>
        <w:rPr>
          <w:rFonts w:ascii="Simplified Arabic" w:hAnsi="Simplified Arabic" w:cs="Simplified Arabic"/>
          <w:sz w:val="32"/>
          <w:szCs w:val="32"/>
          <w:lang w:bidi="ar-IQ"/>
        </w:rPr>
      </w:pPr>
      <w:r>
        <w:rPr>
          <w:rFonts w:ascii="Simplified Arabic" w:hAnsi="Simplified Arabic" w:cs="Simplified Arabic" w:hint="cs"/>
          <w:sz w:val="30"/>
          <w:szCs w:val="30"/>
          <w:rtl/>
          <w:lang w:bidi="ar-IQ"/>
        </w:rPr>
        <w:t>2</w:t>
      </w:r>
      <w:r>
        <w:rPr>
          <w:rFonts w:ascii="Simplified Arabic" w:hAnsi="Simplified Arabic" w:cs="Simplified Arabic" w:hint="cs"/>
          <w:sz w:val="32"/>
          <w:szCs w:val="32"/>
          <w:rtl/>
          <w:lang w:bidi="ar-IQ"/>
        </w:rPr>
        <w:t>-</w:t>
      </w:r>
      <w:r w:rsidRPr="005B79FA">
        <w:rPr>
          <w:rFonts w:ascii="Simplified Arabic" w:hAnsi="Simplified Arabic" w:cs="Simplified Arabic" w:hint="cs"/>
          <w:sz w:val="32"/>
          <w:szCs w:val="32"/>
          <w:rtl/>
          <w:lang w:bidi="ar-IQ"/>
        </w:rPr>
        <w:t xml:space="preserve"> للطرق التدريبية المستخدمة في البحث (التدريب الفتري منخفض الشدة ومرتفع الشدة, بالأسلو</w:t>
      </w:r>
      <w:r w:rsidRPr="005B79FA">
        <w:rPr>
          <w:rFonts w:ascii="Simplified Arabic" w:hAnsi="Simplified Arabic" w:cs="Simplified Arabic" w:hint="eastAsia"/>
          <w:sz w:val="32"/>
          <w:szCs w:val="32"/>
          <w:rtl/>
          <w:lang w:bidi="ar-IQ"/>
        </w:rPr>
        <w:t>ب</w:t>
      </w:r>
      <w:r w:rsidRPr="005B79FA">
        <w:rPr>
          <w:rFonts w:ascii="Simplified Arabic" w:hAnsi="Simplified Arabic" w:cs="Simplified Arabic" w:hint="cs"/>
          <w:sz w:val="32"/>
          <w:szCs w:val="32"/>
          <w:rtl/>
          <w:lang w:bidi="ar-IQ"/>
        </w:rPr>
        <w:t xml:space="preserve"> التدريب الدائري) قد أسهمت في تنمية القدرات البدنية قيد البحث لدى أفراد عينة البحث, الأمر الذي انعكس على النتائج للاختبارات البدنية البعدية</w:t>
      </w:r>
      <w:r>
        <w:rPr>
          <w:rFonts w:ascii="Simplified Arabic" w:hAnsi="Simplified Arabic" w:cs="Simplified Arabic" w:hint="cs"/>
          <w:sz w:val="32"/>
          <w:szCs w:val="32"/>
          <w:rtl/>
          <w:lang w:bidi="ar-IQ"/>
        </w:rPr>
        <w:t>.</w:t>
      </w:r>
    </w:p>
    <w:p w:rsidR="009A69A2" w:rsidRPr="005B79FA" w:rsidRDefault="009A69A2" w:rsidP="009A69A2">
      <w:pPr>
        <w:spacing w:after="0"/>
        <w:jc w:val="both"/>
        <w:rPr>
          <w:rFonts w:ascii="Simplified Arabic" w:hAnsi="Simplified Arabic" w:cs="Simplified Arabic"/>
          <w:sz w:val="32"/>
          <w:szCs w:val="32"/>
          <w:lang w:bidi="ar-IQ"/>
        </w:rPr>
      </w:pPr>
      <w:r>
        <w:rPr>
          <w:rFonts w:ascii="Simplified Arabic" w:hAnsi="Simplified Arabic" w:cs="Simplified Arabic" w:hint="cs"/>
          <w:sz w:val="30"/>
          <w:szCs w:val="30"/>
          <w:rtl/>
          <w:lang w:bidi="ar-IQ"/>
        </w:rPr>
        <w:t>3</w:t>
      </w:r>
      <w:r>
        <w:rPr>
          <w:rFonts w:ascii="Simplified Arabic" w:hAnsi="Simplified Arabic" w:cs="Simplified Arabic" w:hint="cs"/>
          <w:sz w:val="32"/>
          <w:szCs w:val="32"/>
          <w:rtl/>
          <w:lang w:bidi="ar-IQ"/>
        </w:rPr>
        <w:t>-</w:t>
      </w:r>
      <w:r w:rsidRPr="005B79FA">
        <w:rPr>
          <w:rFonts w:ascii="Simplified Arabic" w:hAnsi="Simplified Arabic" w:cs="Simplified Arabic" w:hint="cs"/>
          <w:sz w:val="32"/>
          <w:szCs w:val="32"/>
          <w:rtl/>
          <w:lang w:bidi="ar-IQ"/>
        </w:rPr>
        <w:t xml:space="preserve"> للتمارين المعدة لتطوير القدرات البدنية المبحوثة تأثير واضح في تنمية المهارات الهجومية قيد البحث , إذ إن تطبيق التمارين البدنية المناسبة تعمل على إتقان المهارات.</w:t>
      </w:r>
    </w:p>
    <w:p w:rsidR="009A69A2" w:rsidRPr="005B79FA" w:rsidRDefault="009A69A2" w:rsidP="009A69A2">
      <w:pPr>
        <w:spacing w:after="0"/>
        <w:jc w:val="both"/>
        <w:rPr>
          <w:rFonts w:ascii="Simplified Arabic" w:hAnsi="Simplified Arabic" w:cs="Simplified Arabic"/>
          <w:sz w:val="32"/>
          <w:szCs w:val="32"/>
          <w:rtl/>
          <w:lang w:bidi="ar-IQ"/>
        </w:rPr>
      </w:pPr>
      <w:r>
        <w:rPr>
          <w:rFonts w:ascii="Simplified Arabic" w:hAnsi="Simplified Arabic" w:cs="Simplified Arabic" w:hint="cs"/>
          <w:sz w:val="30"/>
          <w:szCs w:val="30"/>
          <w:rtl/>
          <w:lang w:bidi="ar-IQ"/>
        </w:rPr>
        <w:t>4</w:t>
      </w:r>
      <w:r>
        <w:rPr>
          <w:rFonts w:ascii="Simplified Arabic" w:hAnsi="Simplified Arabic" w:cs="Simplified Arabic" w:hint="cs"/>
          <w:sz w:val="32"/>
          <w:szCs w:val="32"/>
          <w:rtl/>
          <w:lang w:bidi="ar-IQ"/>
        </w:rPr>
        <w:t>-</w:t>
      </w:r>
      <w:r w:rsidRPr="005B79FA">
        <w:rPr>
          <w:rFonts w:ascii="Simplified Arabic" w:hAnsi="Simplified Arabic" w:cs="Simplified Arabic" w:hint="cs"/>
          <w:sz w:val="32"/>
          <w:szCs w:val="32"/>
          <w:rtl/>
          <w:lang w:bidi="ar-IQ"/>
        </w:rPr>
        <w:t xml:space="preserve"> لتطوير مستوى عضلات الأطراف العليا لدى أفراد عينة البحث أسهم في تنمية دقة المهارات الهجومية المبحوثة , فضلاً على تحمل أداء الجهد العضلي عليها, حيث رفع قابلية القوة لعضلات الذراعين له تأثير على الأداء المهاري أضافه على طبيعة الأداء للاعبي كرة السلة على الكراسي المتحركة.</w:t>
      </w:r>
    </w:p>
    <w:p w:rsidR="009A69A2" w:rsidRDefault="009A69A2" w:rsidP="00FF19E8">
      <w:pPr>
        <w:spacing w:after="0"/>
        <w:jc w:val="both"/>
        <w:rPr>
          <w:rFonts w:ascii="Simplified Arabic" w:hAnsi="Simplified Arabic" w:cs="Simplified Arabic"/>
          <w:sz w:val="32"/>
          <w:szCs w:val="32"/>
          <w:rtl/>
          <w:lang w:bidi="ar-IQ"/>
        </w:rPr>
      </w:pPr>
      <w:r>
        <w:rPr>
          <w:rFonts w:ascii="Simplified Arabic" w:hAnsi="Simplified Arabic" w:cs="Simplified Arabic" w:hint="cs"/>
          <w:sz w:val="30"/>
          <w:szCs w:val="30"/>
          <w:rtl/>
          <w:lang w:bidi="ar-IQ"/>
        </w:rPr>
        <w:t xml:space="preserve">5- </w:t>
      </w:r>
      <w:r w:rsidRPr="005B79FA">
        <w:rPr>
          <w:rFonts w:ascii="Simplified Arabic" w:hAnsi="Simplified Arabic" w:cs="Simplified Arabic" w:hint="cs"/>
          <w:sz w:val="32"/>
          <w:szCs w:val="32"/>
          <w:rtl/>
          <w:lang w:bidi="ar-IQ"/>
        </w:rPr>
        <w:t>إن مستوى دقة المهارات الهجومية قيد البحث يتوقف على مدى ما تكون علية قابلية الفرد الرياضي من القدرات البدنية التي لها علاقة بالمهارة.</w:t>
      </w:r>
    </w:p>
    <w:p w:rsidR="003F5E6D" w:rsidRDefault="003F5E6D" w:rsidP="00FF19E8">
      <w:pPr>
        <w:spacing w:after="0"/>
        <w:jc w:val="both"/>
        <w:rPr>
          <w:rFonts w:ascii="Simplified Arabic" w:hAnsi="Simplified Arabic" w:cs="Simplified Arabic"/>
          <w:sz w:val="32"/>
          <w:szCs w:val="32"/>
          <w:rtl/>
          <w:lang w:bidi="ar-IQ"/>
        </w:rPr>
      </w:pPr>
    </w:p>
    <w:p w:rsidR="006F0044" w:rsidRDefault="009A69A2" w:rsidP="006F0044">
      <w:pPr>
        <w:spacing w:before="10" w:line="240" w:lineRule="auto"/>
        <w:jc w:val="both"/>
        <w:rPr>
          <w:rFonts w:ascii="Simplified Arabic" w:hAnsi="Simplified Arabic" w:cs="Simplified Arabic"/>
          <w:b/>
          <w:bCs/>
          <w:sz w:val="32"/>
          <w:szCs w:val="32"/>
          <w:rtl/>
          <w:lang w:bidi="ar-IQ"/>
        </w:rPr>
      </w:pPr>
      <w:r w:rsidRPr="00452AF0">
        <w:rPr>
          <w:rFonts w:ascii="Simplified Arabic" w:hAnsi="Simplified Arabic" w:cs="Simplified Arabic" w:hint="cs"/>
          <w:b/>
          <w:bCs/>
          <w:sz w:val="32"/>
          <w:szCs w:val="32"/>
          <w:rtl/>
        </w:rPr>
        <w:lastRenderedPageBreak/>
        <w:t>2</w:t>
      </w:r>
      <w:r>
        <w:rPr>
          <w:rFonts w:ascii="Simplified Arabic" w:hAnsi="Simplified Arabic" w:cs="Simplified Arabic" w:hint="cs"/>
          <w:b/>
          <w:bCs/>
          <w:sz w:val="32"/>
          <w:szCs w:val="32"/>
          <w:rtl/>
        </w:rPr>
        <w:t>-</w:t>
      </w:r>
      <w:r w:rsidRPr="00452AF0">
        <w:rPr>
          <w:rFonts w:ascii="Simplified Arabic" w:hAnsi="Simplified Arabic" w:cs="Simplified Arabic" w:hint="cs"/>
          <w:b/>
          <w:bCs/>
          <w:sz w:val="32"/>
          <w:szCs w:val="32"/>
          <w:rtl/>
        </w:rPr>
        <w:t>2</w:t>
      </w:r>
      <w:r>
        <w:rPr>
          <w:rFonts w:ascii="Simplified Arabic" w:hAnsi="Simplified Arabic" w:cs="Simplified Arabic" w:hint="cs"/>
          <w:b/>
          <w:bCs/>
          <w:sz w:val="32"/>
          <w:szCs w:val="32"/>
          <w:rtl/>
        </w:rPr>
        <w:t>-</w:t>
      </w:r>
      <w:r w:rsidRPr="00452AF0">
        <w:rPr>
          <w:rFonts w:ascii="Simplified Arabic" w:hAnsi="Simplified Arabic" w:cs="Simplified Arabic" w:hint="cs"/>
          <w:b/>
          <w:bCs/>
          <w:sz w:val="32"/>
          <w:szCs w:val="32"/>
          <w:rtl/>
        </w:rPr>
        <w:t xml:space="preserve">3 </w:t>
      </w:r>
      <w:r w:rsidR="00AD3119">
        <w:rPr>
          <w:rFonts w:ascii="Simplified Arabic" w:hAnsi="Simplified Arabic" w:cs="Simplified Arabic"/>
          <w:b/>
          <w:bCs/>
          <w:sz w:val="32"/>
          <w:szCs w:val="32"/>
          <w:rtl/>
        </w:rPr>
        <w:t>مناقشة الدراس</w:t>
      </w:r>
      <w:r w:rsidR="00AD3119">
        <w:rPr>
          <w:rFonts w:ascii="Simplified Arabic" w:hAnsi="Simplified Arabic" w:cs="Simplified Arabic" w:hint="cs"/>
          <w:b/>
          <w:bCs/>
          <w:sz w:val="32"/>
          <w:szCs w:val="32"/>
          <w:rtl/>
        </w:rPr>
        <w:t>تين</w:t>
      </w:r>
      <w:r w:rsidR="00AD3119">
        <w:rPr>
          <w:rFonts w:ascii="Simplified Arabic" w:hAnsi="Simplified Arabic" w:cs="Simplified Arabic"/>
          <w:b/>
          <w:bCs/>
          <w:sz w:val="32"/>
          <w:szCs w:val="32"/>
          <w:rtl/>
        </w:rPr>
        <w:t xml:space="preserve"> السابق</w:t>
      </w:r>
      <w:r w:rsidR="00AD3119">
        <w:rPr>
          <w:rFonts w:ascii="Simplified Arabic" w:hAnsi="Simplified Arabic" w:cs="Simplified Arabic" w:hint="cs"/>
          <w:b/>
          <w:bCs/>
          <w:sz w:val="32"/>
          <w:szCs w:val="32"/>
          <w:rtl/>
        </w:rPr>
        <w:t>تين</w:t>
      </w:r>
      <w:r w:rsidR="006F0044">
        <w:rPr>
          <w:rFonts w:ascii="Simplified Arabic" w:hAnsi="Simplified Arabic" w:cs="Simplified Arabic"/>
          <w:b/>
          <w:bCs/>
          <w:sz w:val="32"/>
          <w:szCs w:val="32"/>
          <w:rtl/>
          <w:lang w:bidi="ar-IQ"/>
        </w:rPr>
        <w:t>:</w:t>
      </w:r>
    </w:p>
    <w:p w:rsidR="009A69A2" w:rsidRPr="006F0044" w:rsidRDefault="009A69A2" w:rsidP="000A5C5C">
      <w:pPr>
        <w:spacing w:before="10" w:line="240" w:lineRule="auto"/>
        <w:jc w:val="both"/>
        <w:rPr>
          <w:rFonts w:ascii="Simplified Arabic" w:hAnsi="Simplified Arabic" w:cs="Simplified Arabic"/>
          <w:b/>
          <w:bCs/>
          <w:sz w:val="32"/>
          <w:szCs w:val="32"/>
          <w:rtl/>
          <w:lang w:bidi="ar-IQ"/>
        </w:rPr>
      </w:pPr>
      <w:r w:rsidRPr="00452AF0">
        <w:rPr>
          <w:rFonts w:ascii="Simplified Arabic" w:hAnsi="Simplified Arabic" w:cs="Simplified Arabic"/>
          <w:sz w:val="32"/>
          <w:szCs w:val="32"/>
          <w:rtl/>
        </w:rPr>
        <w:t>من خلال ما تم عرضه من دراسات سابقة وجد الباحث أن هناك تماثلاً في بعض الفقرات الخاصة بدراسته ، وخاصة ما يأتي :</w:t>
      </w:r>
    </w:p>
    <w:p w:rsidR="009A69A2" w:rsidRPr="00452AF0" w:rsidRDefault="009A69A2" w:rsidP="00960EB3">
      <w:pPr>
        <w:numPr>
          <w:ilvl w:val="0"/>
          <w:numId w:val="13"/>
        </w:numPr>
        <w:spacing w:after="0" w:line="240" w:lineRule="auto"/>
        <w:jc w:val="lowKashida"/>
        <w:rPr>
          <w:rFonts w:ascii="Simplified Arabic" w:hAnsi="Simplified Arabic" w:cs="Simplified Arabic"/>
          <w:sz w:val="32"/>
          <w:szCs w:val="32"/>
        </w:rPr>
      </w:pPr>
      <w:r w:rsidRPr="00452AF0">
        <w:rPr>
          <w:rFonts w:ascii="Simplified Arabic" w:hAnsi="Simplified Arabic" w:cs="Simplified Arabic"/>
          <w:sz w:val="32"/>
          <w:szCs w:val="32"/>
          <w:rtl/>
        </w:rPr>
        <w:t>تماثلت الدراسة الحالية مع الدراستين السابقتين باستخدام المنهج التجريبي .</w:t>
      </w:r>
    </w:p>
    <w:p w:rsidR="009A69A2" w:rsidRPr="00452AF0" w:rsidRDefault="009A69A2" w:rsidP="00960EB3">
      <w:pPr>
        <w:numPr>
          <w:ilvl w:val="0"/>
          <w:numId w:val="13"/>
        </w:numPr>
        <w:spacing w:after="0" w:line="240" w:lineRule="auto"/>
        <w:jc w:val="lowKashida"/>
        <w:rPr>
          <w:rFonts w:ascii="Simplified Arabic" w:hAnsi="Simplified Arabic" w:cs="Simplified Arabic"/>
          <w:sz w:val="32"/>
          <w:szCs w:val="32"/>
        </w:rPr>
      </w:pPr>
      <w:r w:rsidRPr="00452AF0">
        <w:rPr>
          <w:rFonts w:ascii="Simplified Arabic" w:hAnsi="Simplified Arabic" w:cs="Simplified Arabic"/>
          <w:sz w:val="32"/>
          <w:szCs w:val="32"/>
          <w:rtl/>
        </w:rPr>
        <w:t>تماثلت الدراسة الحالية مع الدراستين السابقتين بكونهما أجريتا على عينة من اللاعبين المتقدمين .</w:t>
      </w:r>
    </w:p>
    <w:p w:rsidR="009A69A2" w:rsidRPr="00452AF0" w:rsidRDefault="009A69A2" w:rsidP="00960EB3">
      <w:pPr>
        <w:numPr>
          <w:ilvl w:val="0"/>
          <w:numId w:val="13"/>
        </w:numPr>
        <w:spacing w:after="0" w:line="240" w:lineRule="auto"/>
        <w:jc w:val="lowKashida"/>
        <w:rPr>
          <w:rFonts w:ascii="Simplified Arabic" w:hAnsi="Simplified Arabic" w:cs="Simplified Arabic"/>
          <w:sz w:val="32"/>
          <w:szCs w:val="32"/>
        </w:rPr>
      </w:pPr>
      <w:r w:rsidRPr="00452AF0">
        <w:rPr>
          <w:rFonts w:ascii="Simplified Arabic" w:hAnsi="Simplified Arabic" w:cs="Simplified Arabic"/>
          <w:sz w:val="32"/>
          <w:szCs w:val="32"/>
          <w:rtl/>
        </w:rPr>
        <w:t>تماثلت الدراسة الحالية مع الدراستين السابقتين من حيث نوع الفعالية (كرة السلة على الكراسي المتحركة) .</w:t>
      </w:r>
    </w:p>
    <w:p w:rsidR="009A69A2" w:rsidRPr="00452AF0" w:rsidRDefault="009A69A2" w:rsidP="00B96C81">
      <w:pPr>
        <w:numPr>
          <w:ilvl w:val="0"/>
          <w:numId w:val="13"/>
        </w:numPr>
        <w:spacing w:after="0" w:line="240" w:lineRule="auto"/>
        <w:jc w:val="lowKashida"/>
        <w:rPr>
          <w:rFonts w:ascii="Simplified Arabic" w:hAnsi="Simplified Arabic" w:cs="Simplified Arabic"/>
          <w:sz w:val="32"/>
          <w:szCs w:val="32"/>
          <w:rtl/>
        </w:rPr>
      </w:pPr>
      <w:r w:rsidRPr="00452AF0">
        <w:rPr>
          <w:rFonts w:ascii="Simplified Arabic" w:hAnsi="Simplified Arabic" w:cs="Simplified Arabic"/>
          <w:sz w:val="32"/>
          <w:szCs w:val="32"/>
          <w:rtl/>
        </w:rPr>
        <w:t xml:space="preserve">اتفقت جميع الدراسات على إن </w:t>
      </w:r>
      <w:r w:rsidR="00B96C81">
        <w:rPr>
          <w:rFonts w:ascii="Simplified Arabic" w:hAnsi="Simplified Arabic" w:cs="Simplified Arabic" w:hint="cs"/>
          <w:sz w:val="32"/>
          <w:szCs w:val="32"/>
          <w:rtl/>
        </w:rPr>
        <w:t>ل</w:t>
      </w:r>
      <w:r w:rsidRPr="00452AF0">
        <w:rPr>
          <w:rFonts w:ascii="Simplified Arabic" w:hAnsi="Simplified Arabic" w:cs="Simplified Arabic"/>
          <w:sz w:val="32"/>
          <w:szCs w:val="32"/>
          <w:rtl/>
        </w:rPr>
        <w:t>لتمرينات المستخدمة تأثير ايجابي في تطور المهارات الأساسية للعبة .</w:t>
      </w:r>
    </w:p>
    <w:p w:rsidR="009A69A2" w:rsidRPr="00452AF0" w:rsidRDefault="009A69A2" w:rsidP="000A5C5C">
      <w:pPr>
        <w:spacing w:line="240" w:lineRule="auto"/>
        <w:ind w:left="360"/>
        <w:jc w:val="lowKashida"/>
        <w:rPr>
          <w:rFonts w:ascii="Simplified Arabic" w:hAnsi="Simplified Arabic" w:cs="Simplified Arabic"/>
          <w:b/>
          <w:bCs/>
          <w:sz w:val="32"/>
          <w:szCs w:val="32"/>
          <w:rtl/>
        </w:rPr>
      </w:pPr>
      <w:r w:rsidRPr="00452AF0">
        <w:rPr>
          <w:rFonts w:ascii="Simplified Arabic" w:hAnsi="Simplified Arabic" w:cs="Simplified Arabic"/>
          <w:b/>
          <w:bCs/>
          <w:sz w:val="32"/>
          <w:szCs w:val="32"/>
          <w:rtl/>
        </w:rPr>
        <w:t>اختلفت الدراسة الحالية عن الدراستين السابقتين بما يأتي :</w:t>
      </w:r>
    </w:p>
    <w:p w:rsidR="009A69A2" w:rsidRPr="00452AF0" w:rsidRDefault="009A69A2" w:rsidP="00960EB3">
      <w:pPr>
        <w:numPr>
          <w:ilvl w:val="0"/>
          <w:numId w:val="14"/>
        </w:numPr>
        <w:spacing w:after="0" w:line="240" w:lineRule="auto"/>
        <w:jc w:val="lowKashida"/>
        <w:rPr>
          <w:rFonts w:ascii="Simplified Arabic" w:hAnsi="Simplified Arabic" w:cs="Simplified Arabic"/>
          <w:sz w:val="32"/>
          <w:szCs w:val="32"/>
        </w:rPr>
      </w:pPr>
      <w:r w:rsidRPr="00452AF0">
        <w:rPr>
          <w:rFonts w:ascii="Simplified Arabic" w:hAnsi="Simplified Arabic" w:cs="Simplified Arabic"/>
          <w:sz w:val="32"/>
          <w:szCs w:val="32"/>
          <w:rtl/>
        </w:rPr>
        <w:t>اختلفت الدراسة الحالية عن الدراستين السابقتين بدرجة العوق حيث تناولت الدراسة الحالية درجات العوق العالية فقط.</w:t>
      </w:r>
    </w:p>
    <w:p w:rsidR="009A69A2" w:rsidRPr="00452AF0" w:rsidRDefault="009A69A2" w:rsidP="00960EB3">
      <w:pPr>
        <w:numPr>
          <w:ilvl w:val="0"/>
          <w:numId w:val="14"/>
        </w:numPr>
        <w:spacing w:after="0" w:line="240" w:lineRule="auto"/>
        <w:jc w:val="lowKashida"/>
        <w:rPr>
          <w:rFonts w:ascii="Simplified Arabic" w:hAnsi="Simplified Arabic" w:cs="Simplified Arabic"/>
          <w:sz w:val="32"/>
          <w:szCs w:val="32"/>
          <w:rtl/>
        </w:rPr>
      </w:pPr>
      <w:r w:rsidRPr="00452AF0">
        <w:rPr>
          <w:rFonts w:ascii="Simplified Arabic" w:hAnsi="Simplified Arabic" w:cs="Simplified Arabic"/>
          <w:sz w:val="32"/>
          <w:szCs w:val="32"/>
          <w:rtl/>
        </w:rPr>
        <w:t>تناولت الدراستين السابقتين متغيرات بدنية ومهارية وبايوميكانيكية ، بينما الدراسة الحالية تناولت متغيرات بدنية ومهارية وحس-حركية .</w:t>
      </w:r>
    </w:p>
    <w:p w:rsidR="009A69A2" w:rsidRPr="00DC27CB" w:rsidRDefault="009A69A2" w:rsidP="000A5C5C">
      <w:pPr>
        <w:spacing w:line="240" w:lineRule="auto"/>
        <w:ind w:firstLine="360"/>
        <w:jc w:val="lowKashida"/>
        <w:rPr>
          <w:rFonts w:ascii="Simplified Arabic" w:hAnsi="Simplified Arabic" w:cs="Simplified Arabic"/>
          <w:sz w:val="32"/>
          <w:szCs w:val="32"/>
        </w:rPr>
      </w:pPr>
      <w:r w:rsidRPr="00452AF0">
        <w:rPr>
          <w:rFonts w:ascii="Simplified Arabic" w:hAnsi="Simplified Arabic" w:cs="Simplified Arabic"/>
          <w:sz w:val="32"/>
          <w:szCs w:val="32"/>
          <w:rtl/>
        </w:rPr>
        <w:t>تميزت الدراسة الحالية عن الدراستين السابقتين من حيث استخدام التمرينات بشدد عالية خاصة لدرجات العوق العالية لتطوير تحمل القدرة والحس ـ حركي ، وكذلك اختبارات جديدة ومعدلة لقياس تحمل القدرة والحس ـ حركي خاصة بلعبة كرة السلة على الكراسي المتحركة ، بالإضافة إلى وضع التمارين بحسب نسب مساهمتها في الأداء المهاري . كما تناولت الدراسة الحالية (8) من المهارات الأساسية بكرة السلة على الكراسي المتحركة . واستفاد الباحث من الدراستين السابقتين في الباب النظري والاختبارات المهارية فضلاً عن مناقشة النتائج.</w:t>
      </w:r>
    </w:p>
    <w:p w:rsidR="009A69A2" w:rsidRDefault="009A69A2">
      <w:pPr>
        <w:rPr>
          <w:rtl/>
          <w:lang w:bidi="ar-IQ"/>
        </w:rPr>
      </w:pPr>
    </w:p>
    <w:p w:rsidR="00E4155F" w:rsidRPr="00E4155F" w:rsidRDefault="00E4155F" w:rsidP="00E4155F">
      <w:pPr>
        <w:spacing w:after="0" w:line="240" w:lineRule="auto"/>
        <w:jc w:val="center"/>
        <w:rPr>
          <w:rFonts w:ascii="Times New Roman" w:eastAsia="Times New Roman" w:hAnsi="Times New Roman" w:cs="Simplified Arabic"/>
          <w:b/>
          <w:bCs/>
          <w:sz w:val="96"/>
          <w:szCs w:val="96"/>
          <w:rtl/>
        </w:rPr>
      </w:pPr>
      <w:r w:rsidRPr="00E4155F">
        <w:rPr>
          <w:rFonts w:ascii="Times New Roman" w:eastAsia="Times New Roman" w:hAnsi="Times New Roman" w:cs="Simplified Arabic" w:hint="cs"/>
          <w:b/>
          <w:bCs/>
          <w:sz w:val="96"/>
          <w:szCs w:val="96"/>
          <w:rtl/>
        </w:rPr>
        <w:lastRenderedPageBreak/>
        <w:t>الباب الثالث</w:t>
      </w:r>
    </w:p>
    <w:p w:rsidR="00E4155F" w:rsidRPr="00E4155F" w:rsidRDefault="00E4155F" w:rsidP="00E4155F">
      <w:pPr>
        <w:spacing w:after="0" w:line="240" w:lineRule="auto"/>
        <w:jc w:val="center"/>
        <w:rPr>
          <w:rFonts w:ascii="Times New Roman" w:eastAsia="Times New Roman" w:hAnsi="Times New Roman" w:cs="Simplified Arabic"/>
          <w:b/>
          <w:bCs/>
          <w:sz w:val="56"/>
          <w:szCs w:val="56"/>
          <w:rtl/>
        </w:rPr>
      </w:pPr>
    </w:p>
    <w:p w:rsidR="00E4155F" w:rsidRPr="00E4155F" w:rsidRDefault="00E4155F" w:rsidP="00E4155F">
      <w:pPr>
        <w:spacing w:after="0" w:line="240" w:lineRule="auto"/>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rPr>
        <w:t xml:space="preserve">3- منهجية البحث وإجراءاته الميدانية </w:t>
      </w:r>
      <w:r w:rsidRPr="00E4155F">
        <w:rPr>
          <w:rFonts w:ascii="Simplified Arabic" w:eastAsia="Times New Roman" w:hAnsi="Simplified Arabic" w:cs="Simplified Arabic" w:hint="cs"/>
          <w:b/>
          <w:bCs/>
          <w:sz w:val="32"/>
          <w:szCs w:val="32"/>
          <w:rtl/>
        </w:rPr>
        <w:t>.</w:t>
      </w:r>
    </w:p>
    <w:p w:rsidR="00E4155F" w:rsidRPr="00E4155F" w:rsidRDefault="00E4155F" w:rsidP="00E4155F">
      <w:pPr>
        <w:spacing w:after="0" w:line="240" w:lineRule="auto"/>
        <w:rPr>
          <w:rFonts w:ascii="Simplified Arabic" w:eastAsia="Times New Roman" w:hAnsi="Simplified Arabic" w:cs="Simplified Arabic"/>
          <w:b/>
          <w:bCs/>
          <w:sz w:val="32"/>
          <w:szCs w:val="32"/>
          <w:rtl/>
        </w:rPr>
      </w:pPr>
      <w:r w:rsidRPr="00E4155F">
        <w:rPr>
          <w:rFonts w:ascii="Simplified Arabic" w:eastAsia="Times New Roman" w:hAnsi="Simplified Arabic" w:cs="Simplified Arabic"/>
          <w:b/>
          <w:bCs/>
          <w:sz w:val="32"/>
          <w:szCs w:val="32"/>
          <w:rtl/>
        </w:rPr>
        <w:t xml:space="preserve">3-1 منهج البحث </w:t>
      </w:r>
      <w:r w:rsidRPr="00E4155F">
        <w:rPr>
          <w:rFonts w:ascii="Simplified Arabic" w:eastAsia="Times New Roman" w:hAnsi="Simplified Arabic" w:cs="Simplified Arabic" w:hint="cs"/>
          <w:b/>
          <w:bCs/>
          <w:sz w:val="32"/>
          <w:szCs w:val="32"/>
          <w:rtl/>
        </w:rPr>
        <w:t>.</w:t>
      </w:r>
    </w:p>
    <w:p w:rsidR="00E4155F" w:rsidRPr="00E4155F" w:rsidRDefault="00E4155F" w:rsidP="00E4155F">
      <w:pPr>
        <w:spacing w:after="0" w:line="240" w:lineRule="auto"/>
        <w:rPr>
          <w:rFonts w:ascii="Simplified Arabic" w:eastAsia="Times New Roman" w:hAnsi="Simplified Arabic" w:cs="Simplified Arabic"/>
          <w:b/>
          <w:bCs/>
          <w:sz w:val="32"/>
          <w:szCs w:val="32"/>
          <w:lang w:bidi="ar-IQ"/>
        </w:rPr>
      </w:pPr>
      <w:r w:rsidRPr="00E4155F">
        <w:rPr>
          <w:rFonts w:ascii="Simplified Arabic" w:eastAsia="Times New Roman" w:hAnsi="Simplified Arabic" w:cs="Simplified Arabic"/>
          <w:b/>
          <w:bCs/>
          <w:sz w:val="32"/>
          <w:szCs w:val="32"/>
          <w:rtl/>
        </w:rPr>
        <w:t xml:space="preserve">3-2 مجتمع البحث وعيناته </w:t>
      </w:r>
      <w:r w:rsidRPr="00E4155F">
        <w:rPr>
          <w:rFonts w:ascii="Simplified Arabic" w:eastAsia="Times New Roman" w:hAnsi="Simplified Arabic" w:cs="Simplified Arabic" w:hint="cs"/>
          <w:b/>
          <w:bCs/>
          <w:sz w:val="32"/>
          <w:szCs w:val="32"/>
          <w:rtl/>
        </w:rPr>
        <w:t>.</w:t>
      </w:r>
    </w:p>
    <w:p w:rsidR="00E4155F" w:rsidRPr="00E4155F" w:rsidRDefault="00E4155F" w:rsidP="00E4155F">
      <w:pPr>
        <w:spacing w:after="0" w:line="240" w:lineRule="auto"/>
        <w:jc w:val="lowKashida"/>
        <w:rPr>
          <w:rFonts w:ascii="Times New Roman" w:eastAsia="Times New Roman" w:hAnsi="Times New Roman" w:cs="Simplified Arabic"/>
          <w:b/>
          <w:bCs/>
          <w:color w:val="000000"/>
          <w:sz w:val="32"/>
          <w:szCs w:val="32"/>
          <w:rtl/>
        </w:rPr>
      </w:pPr>
      <w:r w:rsidRPr="00E4155F">
        <w:rPr>
          <w:rFonts w:ascii="Times New Roman" w:eastAsia="Times New Roman" w:hAnsi="Times New Roman" w:cs="Simplified Arabic" w:hint="cs"/>
          <w:b/>
          <w:bCs/>
          <w:color w:val="000000"/>
          <w:sz w:val="32"/>
          <w:szCs w:val="32"/>
          <w:rtl/>
        </w:rPr>
        <w:t>3-2-1 مجتمع البحث.</w:t>
      </w:r>
    </w:p>
    <w:p w:rsidR="00E4155F" w:rsidRPr="00E4155F" w:rsidRDefault="00E4155F" w:rsidP="00E4155F">
      <w:pPr>
        <w:spacing w:after="0" w:line="240" w:lineRule="auto"/>
        <w:jc w:val="lowKashida"/>
        <w:rPr>
          <w:rFonts w:ascii="Times New Roman" w:eastAsia="Times New Roman" w:hAnsi="Times New Roman" w:cs="Simplified Arabic"/>
          <w:b/>
          <w:bCs/>
          <w:color w:val="000000"/>
          <w:sz w:val="32"/>
          <w:szCs w:val="32"/>
          <w:rtl/>
          <w:lang w:bidi="ar-IQ"/>
        </w:rPr>
      </w:pPr>
      <w:r w:rsidRPr="00E4155F">
        <w:rPr>
          <w:rFonts w:ascii="Times New Roman" w:eastAsia="Times New Roman" w:hAnsi="Times New Roman" w:cs="Simplified Arabic" w:hint="cs"/>
          <w:b/>
          <w:bCs/>
          <w:color w:val="000000"/>
          <w:sz w:val="32"/>
          <w:szCs w:val="32"/>
          <w:rtl/>
        </w:rPr>
        <w:t>3-2-2  عينة البحث</w:t>
      </w:r>
      <w:r w:rsidRPr="00E4155F">
        <w:rPr>
          <w:rFonts w:ascii="Times New Roman" w:eastAsia="Times New Roman" w:hAnsi="Times New Roman" w:cs="Simplified Arabic" w:hint="cs"/>
          <w:b/>
          <w:bCs/>
          <w:color w:val="000000"/>
          <w:sz w:val="32"/>
          <w:szCs w:val="32"/>
          <w:rtl/>
          <w:lang w:bidi="ar-IQ"/>
        </w:rPr>
        <w:t xml:space="preserve"> .</w:t>
      </w:r>
    </w:p>
    <w:p w:rsidR="00E4155F" w:rsidRPr="00E4155F" w:rsidRDefault="00E4155F" w:rsidP="00E4155F">
      <w:pPr>
        <w:spacing w:after="0" w:line="240" w:lineRule="auto"/>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rPr>
        <w:t xml:space="preserve">3-3 أدوات البحث </w:t>
      </w:r>
      <w:r w:rsidRPr="00E4155F">
        <w:rPr>
          <w:rFonts w:ascii="Simplified Arabic" w:eastAsia="Times New Roman" w:hAnsi="Simplified Arabic" w:cs="Simplified Arabic" w:hint="cs"/>
          <w:b/>
          <w:bCs/>
          <w:sz w:val="32"/>
          <w:szCs w:val="32"/>
          <w:rtl/>
        </w:rPr>
        <w:t>.</w:t>
      </w:r>
    </w:p>
    <w:p w:rsidR="00E4155F" w:rsidRPr="00E4155F" w:rsidRDefault="00E4155F" w:rsidP="00B96C81">
      <w:pPr>
        <w:spacing w:after="0"/>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 xml:space="preserve">3-3-1 </w:t>
      </w:r>
      <w:r w:rsidR="00B96C81" w:rsidRPr="00E4155F">
        <w:rPr>
          <w:rFonts w:ascii="Simplified Arabic" w:eastAsia="Times New Roman" w:hAnsi="Simplified Arabic" w:cs="Simplified Arabic"/>
          <w:b/>
          <w:bCs/>
          <w:sz w:val="32"/>
          <w:szCs w:val="32"/>
          <w:rtl/>
          <w:lang w:bidi="ar-IQ"/>
        </w:rPr>
        <w:t>وسائل جمع المعلومات</w:t>
      </w:r>
      <w:r w:rsidR="00B96C81" w:rsidRPr="00E4155F">
        <w:rPr>
          <w:rFonts w:ascii="Simplified Arabic" w:eastAsia="Times New Roman" w:hAnsi="Simplified Arabic" w:cs="Simplified Arabic" w:hint="cs"/>
          <w:b/>
          <w:bCs/>
          <w:sz w:val="32"/>
          <w:szCs w:val="32"/>
          <w:rtl/>
          <w:lang w:bidi="ar-IQ"/>
        </w:rPr>
        <w:t>.</w:t>
      </w:r>
    </w:p>
    <w:p w:rsidR="00B96C81" w:rsidRPr="00E4155F" w:rsidRDefault="00E4155F" w:rsidP="00B96C81">
      <w:pPr>
        <w:spacing w:after="0"/>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-3-2</w:t>
      </w:r>
      <w:r w:rsidR="00B96C81" w:rsidRPr="00E4155F">
        <w:rPr>
          <w:rFonts w:ascii="Simplified Arabic" w:eastAsia="Times New Roman" w:hAnsi="Simplified Arabic" w:cs="Simplified Arabic"/>
          <w:b/>
          <w:bCs/>
          <w:sz w:val="32"/>
          <w:szCs w:val="32"/>
          <w:rtl/>
          <w:lang w:bidi="ar-IQ"/>
        </w:rPr>
        <w:t>الأدوات والأجهزة  المستخدمة في البحث</w:t>
      </w:r>
      <w:r w:rsidR="00B96C81" w:rsidRPr="00E4155F">
        <w:rPr>
          <w:rFonts w:ascii="Simplified Arabic" w:eastAsia="Times New Roman" w:hAnsi="Simplified Arabic" w:cs="Simplified Arabic" w:hint="cs"/>
          <w:b/>
          <w:bCs/>
          <w:sz w:val="32"/>
          <w:szCs w:val="32"/>
          <w:rtl/>
          <w:lang w:bidi="ar-IQ"/>
        </w:rPr>
        <w:t xml:space="preserve"> .</w:t>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rPr>
      </w:pPr>
      <w:r w:rsidRPr="00E4155F">
        <w:rPr>
          <w:rFonts w:ascii="Simplified Arabic" w:eastAsia="Times New Roman" w:hAnsi="Simplified Arabic" w:cs="Simplified Arabic"/>
          <w:b/>
          <w:bCs/>
          <w:sz w:val="32"/>
          <w:szCs w:val="32"/>
          <w:rtl/>
        </w:rPr>
        <w:t>3-4 إجراءات البحث الميدانية</w:t>
      </w:r>
      <w:r w:rsidRPr="00E4155F">
        <w:rPr>
          <w:rFonts w:ascii="Simplified Arabic" w:eastAsia="Times New Roman" w:hAnsi="Simplified Arabic" w:cs="Simplified Arabic" w:hint="cs"/>
          <w:b/>
          <w:bCs/>
          <w:sz w:val="32"/>
          <w:szCs w:val="32"/>
          <w:rtl/>
        </w:rPr>
        <w:t>.</w:t>
      </w:r>
    </w:p>
    <w:p w:rsidR="00E4155F" w:rsidRPr="00E4155F" w:rsidRDefault="00E4155F" w:rsidP="00E4155F">
      <w:pPr>
        <w:spacing w:after="0" w:line="240" w:lineRule="auto"/>
        <w:jc w:val="both"/>
        <w:rPr>
          <w:rFonts w:ascii="Simplified Arabic" w:eastAsia="Times New Roman" w:hAnsi="Simplified Arabic" w:cs="Simplified Arabic"/>
          <w:b/>
          <w:bCs/>
          <w:sz w:val="32"/>
          <w:szCs w:val="32"/>
          <w:lang w:bidi="ar-IQ"/>
        </w:rPr>
      </w:pPr>
      <w:r w:rsidRPr="00E4155F">
        <w:rPr>
          <w:rFonts w:ascii="Simplified Arabic" w:eastAsia="Times New Roman" w:hAnsi="Simplified Arabic" w:cs="Simplified Arabic" w:hint="cs"/>
          <w:b/>
          <w:bCs/>
          <w:color w:val="000000"/>
          <w:sz w:val="32"/>
          <w:szCs w:val="32"/>
          <w:rtl/>
        </w:rPr>
        <w:t>3</w:t>
      </w:r>
      <w:r w:rsidRPr="00E4155F">
        <w:rPr>
          <w:rFonts w:ascii="Simplified Arabic" w:eastAsia="Times New Roman" w:hAnsi="Simplified Arabic" w:cs="Simplified Arabic"/>
          <w:b/>
          <w:bCs/>
          <w:color w:val="000000"/>
          <w:sz w:val="32"/>
          <w:szCs w:val="32"/>
          <w:rtl/>
        </w:rPr>
        <w:t>-</w:t>
      </w:r>
      <w:r w:rsidRPr="00E4155F">
        <w:rPr>
          <w:rFonts w:ascii="Simplified Arabic" w:eastAsia="Times New Roman" w:hAnsi="Simplified Arabic" w:cs="Simplified Arabic" w:hint="cs"/>
          <w:b/>
          <w:bCs/>
          <w:color w:val="000000"/>
          <w:sz w:val="32"/>
          <w:szCs w:val="32"/>
          <w:rtl/>
        </w:rPr>
        <w:t>4</w:t>
      </w:r>
      <w:r w:rsidRPr="00E4155F">
        <w:rPr>
          <w:rFonts w:ascii="Simplified Arabic" w:eastAsia="Times New Roman" w:hAnsi="Simplified Arabic" w:cs="Simplified Arabic"/>
          <w:b/>
          <w:bCs/>
          <w:color w:val="000000"/>
          <w:sz w:val="32"/>
          <w:szCs w:val="32"/>
          <w:rtl/>
        </w:rPr>
        <w:t>-1</w:t>
      </w:r>
      <w:r w:rsidRPr="00E4155F">
        <w:rPr>
          <w:rFonts w:ascii="Simplified Arabic" w:eastAsia="Times New Roman" w:hAnsi="Simplified Arabic" w:cs="Simplified Arabic"/>
          <w:b/>
          <w:bCs/>
          <w:sz w:val="32"/>
          <w:szCs w:val="32"/>
          <w:rtl/>
          <w:lang w:bidi="ar-IQ"/>
        </w:rPr>
        <w:t xml:space="preserve"> تحديد متغيرات البحث واختباراتها </w:t>
      </w:r>
      <w:r w:rsidRPr="00E4155F">
        <w:rPr>
          <w:rFonts w:ascii="Simplified Arabic" w:eastAsia="Times New Roman" w:hAnsi="Simplified Arabic" w:cs="Simplified Arabic" w:hint="cs"/>
          <w:b/>
          <w:bCs/>
          <w:sz w:val="32"/>
          <w:szCs w:val="32"/>
          <w:rtl/>
          <w:lang w:bidi="ar-IQ"/>
        </w:rPr>
        <w:t>.</w:t>
      </w:r>
    </w:p>
    <w:p w:rsidR="00E4155F" w:rsidRPr="00E4155F" w:rsidRDefault="00E4155F" w:rsidP="00E4155F">
      <w:pPr>
        <w:spacing w:after="0" w:line="240" w:lineRule="auto"/>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1</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 xml:space="preserve">1  تحديد المتغيرات المستخدمة للقدرات البدنية </w:t>
      </w:r>
      <w:r w:rsidR="000270D7">
        <w:rPr>
          <w:rFonts w:ascii="Simplified Arabic" w:eastAsia="Times New Roman" w:hAnsi="Simplified Arabic" w:cs="Simplified Arabic"/>
          <w:b/>
          <w:bCs/>
          <w:sz w:val="32"/>
          <w:szCs w:val="32"/>
          <w:rtl/>
          <w:lang w:bidi="ar-IQ"/>
        </w:rPr>
        <w:t>والادراك الحس - حركي</w:t>
      </w:r>
      <w:r w:rsidRPr="00E4155F">
        <w:rPr>
          <w:rFonts w:ascii="Simplified Arabic" w:eastAsia="Times New Roman" w:hAnsi="Simplified Arabic" w:cs="Simplified Arabic"/>
          <w:b/>
          <w:bCs/>
          <w:sz w:val="32"/>
          <w:szCs w:val="32"/>
          <w:rtl/>
          <w:lang w:bidi="ar-IQ"/>
        </w:rPr>
        <w:t xml:space="preserve"> والمهارات الأساسية قيد البحث </w:t>
      </w:r>
      <w:r w:rsidRPr="00E4155F">
        <w:rPr>
          <w:rFonts w:ascii="Simplified Arabic" w:eastAsia="Times New Roman" w:hAnsi="Simplified Arabic" w:cs="Simplified Arabic" w:hint="cs"/>
          <w:b/>
          <w:bCs/>
          <w:sz w:val="32"/>
          <w:szCs w:val="32"/>
          <w:rtl/>
          <w:lang w:bidi="ar-IQ"/>
        </w:rPr>
        <w:t>.</w:t>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1</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 xml:space="preserve">2 تحديد الاختبارات المستخدمة في البحث </w:t>
      </w:r>
      <w:r w:rsidRPr="00E4155F">
        <w:rPr>
          <w:rFonts w:ascii="Simplified Arabic" w:eastAsia="Times New Roman" w:hAnsi="Simplified Arabic" w:cs="Simplified Arabic" w:hint="cs"/>
          <w:b/>
          <w:bCs/>
          <w:sz w:val="32"/>
          <w:szCs w:val="32"/>
          <w:rtl/>
          <w:lang w:bidi="ar-IQ"/>
        </w:rPr>
        <w:t>.</w:t>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2 التجربة الاستطلاعية</w:t>
      </w:r>
      <w:r w:rsidRPr="00E4155F">
        <w:rPr>
          <w:rFonts w:ascii="Simplified Arabic" w:eastAsia="Times New Roman" w:hAnsi="Simplified Arabic" w:cs="Simplified Arabic" w:hint="cs"/>
          <w:b/>
          <w:bCs/>
          <w:sz w:val="32"/>
          <w:szCs w:val="32"/>
          <w:rtl/>
        </w:rPr>
        <w:t>.</w:t>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 xml:space="preserve">3-4-2-1 </w:t>
      </w:r>
      <w:r w:rsidRPr="00E4155F">
        <w:rPr>
          <w:rFonts w:ascii="Simplified Arabic" w:eastAsia="Times New Roman" w:hAnsi="Simplified Arabic" w:cs="Simplified Arabic"/>
          <w:b/>
          <w:bCs/>
          <w:sz w:val="32"/>
          <w:szCs w:val="32"/>
          <w:rtl/>
          <w:lang w:bidi="ar-IQ"/>
        </w:rPr>
        <w:t>التجربة الاستطلاعية الأولى</w:t>
      </w:r>
      <w:r w:rsidRPr="00E4155F">
        <w:rPr>
          <w:rFonts w:ascii="Simplified Arabic" w:eastAsia="Times New Roman" w:hAnsi="Simplified Arabic" w:cs="Simplified Arabic" w:hint="cs"/>
          <w:b/>
          <w:bCs/>
          <w:sz w:val="32"/>
          <w:szCs w:val="32"/>
          <w:rtl/>
          <w:lang w:bidi="ar-IQ"/>
        </w:rPr>
        <w:t xml:space="preserve"> .</w:t>
      </w:r>
    </w:p>
    <w:p w:rsidR="00E4155F" w:rsidRPr="00E4155F" w:rsidRDefault="00E4155F" w:rsidP="00E4155F">
      <w:pPr>
        <w:spacing w:after="0"/>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-4-2-2</w:t>
      </w:r>
      <w:r w:rsidRPr="00E4155F">
        <w:rPr>
          <w:rFonts w:ascii="Simplified Arabic" w:eastAsia="Times New Roman" w:hAnsi="Simplified Arabic" w:cs="Simplified Arabic"/>
          <w:b/>
          <w:bCs/>
          <w:sz w:val="32"/>
          <w:szCs w:val="32"/>
          <w:rtl/>
          <w:lang w:bidi="ar-IQ"/>
        </w:rPr>
        <w:t xml:space="preserve"> التجربة الاستطلاعية الثانية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ind w:right="720"/>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2-2-1</w:t>
      </w:r>
      <w:r w:rsidRPr="00E4155F">
        <w:rPr>
          <w:rFonts w:ascii="Simplified Arabic" w:eastAsia="Times New Roman" w:hAnsi="Simplified Arabic" w:cs="Simplified Arabic"/>
          <w:b/>
          <w:bCs/>
          <w:sz w:val="32"/>
          <w:szCs w:val="32"/>
          <w:rtl/>
          <w:lang w:bidi="ar-IQ"/>
        </w:rPr>
        <w:t xml:space="preserve"> الثقل العلمي للاختبارات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ind w:right="720"/>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2-2-1</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 xml:space="preserve">1 صلاحية الاختبارات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ind w:right="720"/>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2-2-1</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 xml:space="preserve">2 المعاملات العلمية للاختبارات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lastRenderedPageBreak/>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2</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 xml:space="preserve">3  توصيف الاختبارات المستخدمة في البحث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3القياس</w:t>
      </w:r>
      <w:r w:rsidRPr="00E4155F">
        <w:rPr>
          <w:rFonts w:ascii="Simplified Arabic" w:eastAsia="Times New Roman" w:hAnsi="Simplified Arabic" w:cs="Simplified Arabic"/>
          <w:b/>
          <w:bCs/>
          <w:sz w:val="32"/>
          <w:szCs w:val="32"/>
          <w:rtl/>
          <w:lang w:bidi="ar-IQ"/>
        </w:rPr>
        <w:t xml:space="preserve"> القبلي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 xml:space="preserve">1 التقديرات الإحصائية للمتغيرات المبحوثة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Pr>
      </w:pPr>
      <w:r w:rsidRPr="00E4155F">
        <w:rPr>
          <w:rFonts w:ascii="Simplified Arabic" w:eastAsia="Times New Roman" w:hAnsi="Simplified Arabic" w:cs="Simplified Arabic"/>
          <w:b/>
          <w:bCs/>
          <w:sz w:val="32"/>
          <w:szCs w:val="32"/>
          <w:rtl/>
        </w:rPr>
        <w:t>3</w:t>
      </w:r>
      <w:r w:rsidRPr="00E4155F">
        <w:rPr>
          <w:rFonts w:ascii="Simplified Arabic" w:eastAsia="Times New Roman" w:hAnsi="Simplified Arabic" w:cs="Simplified Arabic" w:hint="cs"/>
          <w:b/>
          <w:bCs/>
          <w:sz w:val="32"/>
          <w:szCs w:val="32"/>
          <w:rtl/>
        </w:rPr>
        <w:t>-</w:t>
      </w:r>
      <w:r w:rsidRPr="00E4155F">
        <w:rPr>
          <w:rFonts w:ascii="Simplified Arabic" w:eastAsia="Times New Roman" w:hAnsi="Simplified Arabic" w:cs="Simplified Arabic"/>
          <w:b/>
          <w:bCs/>
          <w:sz w:val="32"/>
          <w:szCs w:val="32"/>
          <w:rtl/>
        </w:rPr>
        <w:t>4</w:t>
      </w:r>
      <w:r w:rsidRPr="00E4155F">
        <w:rPr>
          <w:rFonts w:ascii="Simplified Arabic" w:eastAsia="Times New Roman" w:hAnsi="Simplified Arabic" w:cs="Simplified Arabic" w:hint="cs"/>
          <w:b/>
          <w:bCs/>
          <w:sz w:val="32"/>
          <w:szCs w:val="32"/>
          <w:rtl/>
        </w:rPr>
        <w:t>-</w:t>
      </w:r>
      <w:r w:rsidR="00B96C81">
        <w:rPr>
          <w:rFonts w:ascii="Simplified Arabic" w:eastAsia="Times New Roman" w:hAnsi="Simplified Arabic" w:cs="Simplified Arabic" w:hint="cs"/>
          <w:b/>
          <w:bCs/>
          <w:sz w:val="32"/>
          <w:szCs w:val="32"/>
          <w:rtl/>
        </w:rPr>
        <w:t>3</w:t>
      </w:r>
      <w:r w:rsidRPr="00E4155F">
        <w:rPr>
          <w:rFonts w:ascii="Simplified Arabic" w:eastAsia="Times New Roman" w:hAnsi="Simplified Arabic" w:cs="Simplified Arabic" w:hint="cs"/>
          <w:b/>
          <w:bCs/>
          <w:sz w:val="32"/>
          <w:szCs w:val="32"/>
          <w:rtl/>
        </w:rPr>
        <w:t>-</w:t>
      </w:r>
      <w:r w:rsidRPr="00E4155F">
        <w:rPr>
          <w:rFonts w:ascii="Simplified Arabic" w:eastAsia="Times New Roman" w:hAnsi="Simplified Arabic" w:cs="Simplified Arabic"/>
          <w:b/>
          <w:bCs/>
          <w:sz w:val="32"/>
          <w:szCs w:val="32"/>
          <w:rtl/>
        </w:rPr>
        <w:t xml:space="preserve">2 إجراءات تكافؤ مجموعتي البحث </w:t>
      </w:r>
      <w:r w:rsidRPr="00E4155F">
        <w:rPr>
          <w:rFonts w:ascii="Simplified Arabic" w:eastAsia="Times New Roman" w:hAnsi="Simplified Arabic" w:cs="Simplified Arabic" w:hint="cs"/>
          <w:b/>
          <w:bCs/>
          <w:sz w:val="32"/>
          <w:szCs w:val="32"/>
          <w:rtl/>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3 مصفوفة الارتباطات البينية للمتغيرات المبحوثة</w:t>
      </w:r>
      <w:r w:rsidRPr="00E4155F">
        <w:rPr>
          <w:rFonts w:ascii="Simplified Arabic" w:eastAsia="Times New Roman" w:hAnsi="Simplified Arabic" w:cs="Simplified Arabic" w:hint="cs"/>
          <w:b/>
          <w:bCs/>
          <w:sz w:val="32"/>
          <w:szCs w:val="32"/>
          <w:rtl/>
          <w:lang w:bidi="ar-IQ"/>
        </w:rPr>
        <w:t xml:space="preserve"> .</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 التقدير الكمي لمعادلات الانحدار الخاصة بالمهارات المبحوثة</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-4-1التقدير الكمي لمعادلة انحدار مهارة الطبطبة بتغيير الاتجاه</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-4-2التقدير الكمي لمعادلة انحدار مهارة الطبطبة العالية</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-4-3التقدير الكمي لمعادلة انحدار مهارة التصويب من الثبات</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-4-4التقدير الكمي لمعادلة انحدار مهارة التصويب من الحركة</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-4-5التقدير الكمي لمعادلة انحدار مهارة التصويب البعيد من الثبات</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-4-6التقدير الكمي لمعادلة انحدار مهارة المناولة الصدرية</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-4-7التقدير الكمي لمعادلة انحدار مهارة المناولة من فوق الرأس</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-4-8التقدير الكمي لمعادلة انحدار مهارة المناولة من فوق الكتف</w:t>
      </w:r>
      <w:r w:rsidRPr="00E4155F">
        <w:rPr>
          <w:rFonts w:ascii="Simplified Arabic" w:eastAsia="Times New Roman" w:hAnsi="Simplified Arabic" w:cs="Simplified Arabic" w:hint="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B96C81">
        <w:rPr>
          <w:rFonts w:ascii="Simplified Arabic" w:eastAsia="Times New Roman" w:hAnsi="Simplified Arabic" w:cs="Simplified Arabic" w:hint="cs"/>
          <w:b/>
          <w:bCs/>
          <w:sz w:val="32"/>
          <w:szCs w:val="32"/>
          <w:rtl/>
          <w:lang w:bidi="ar-IQ"/>
        </w:rPr>
        <w:t>4</w:t>
      </w:r>
      <w:r w:rsidRPr="00E4155F">
        <w:rPr>
          <w:rFonts w:ascii="Simplified Arabic" w:eastAsia="Times New Roman" w:hAnsi="Simplified Arabic" w:cs="Simplified Arabic"/>
          <w:b/>
          <w:bCs/>
          <w:sz w:val="32"/>
          <w:szCs w:val="32"/>
          <w:rtl/>
          <w:lang w:bidi="ar-IQ"/>
        </w:rPr>
        <w:t xml:space="preserve"> وضع البرنامج (التجربة الرئيسية)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-4-</w:t>
      </w:r>
      <w:r w:rsidR="00B96C81">
        <w:rPr>
          <w:rFonts w:ascii="Simplified Arabic" w:eastAsia="Times New Roman" w:hAnsi="Simplified Arabic" w:cs="Simplified Arabic" w:hint="cs"/>
          <w:b/>
          <w:bCs/>
          <w:sz w:val="32"/>
          <w:szCs w:val="32"/>
          <w:rtl/>
          <w:lang w:bidi="ar-IQ"/>
        </w:rPr>
        <w:t>5</w:t>
      </w:r>
      <w:r w:rsidRPr="00E4155F">
        <w:rPr>
          <w:rFonts w:ascii="Simplified Arabic" w:eastAsia="Times New Roman" w:hAnsi="Simplified Arabic" w:cs="Simplified Arabic"/>
          <w:b/>
          <w:bCs/>
          <w:sz w:val="32"/>
          <w:szCs w:val="32"/>
          <w:rtl/>
          <w:lang w:bidi="ar-IQ"/>
        </w:rPr>
        <w:t xml:space="preserve">  الاختبارات البعدية </w:t>
      </w:r>
      <w:r w:rsidRPr="00E4155F">
        <w:rPr>
          <w:rFonts w:ascii="Simplified Arabic" w:eastAsia="Times New Roman" w:hAnsi="Simplified Arabic" w:cs="Simplified Arabic" w:hint="cs"/>
          <w:b/>
          <w:bCs/>
          <w:sz w:val="32"/>
          <w:szCs w:val="32"/>
          <w:rtl/>
          <w:lang w:bidi="ar-IQ"/>
        </w:rPr>
        <w:t>.</w:t>
      </w:r>
    </w:p>
    <w:p w:rsidR="00E4155F" w:rsidRPr="00E4155F" w:rsidRDefault="00E4155F" w:rsidP="00B96C81">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00B96C81">
        <w:rPr>
          <w:rFonts w:ascii="Simplified Arabic" w:eastAsia="Times New Roman" w:hAnsi="Simplified Arabic" w:cs="Simplified Arabic" w:hint="cs"/>
          <w:b/>
          <w:bCs/>
          <w:sz w:val="32"/>
          <w:szCs w:val="32"/>
          <w:rtl/>
          <w:lang w:bidi="ar-IQ"/>
        </w:rPr>
        <w:t>5</w:t>
      </w:r>
      <w:r w:rsidRPr="00E4155F">
        <w:rPr>
          <w:rFonts w:ascii="Simplified Arabic" w:eastAsia="Times New Roman" w:hAnsi="Simplified Arabic" w:cs="Simplified Arabic"/>
          <w:b/>
          <w:bCs/>
          <w:sz w:val="32"/>
          <w:szCs w:val="32"/>
          <w:rtl/>
          <w:lang w:bidi="ar-IQ"/>
        </w:rPr>
        <w:t xml:space="preserve"> الوسائل الإحصائية </w:t>
      </w:r>
      <w:r w:rsidRPr="00E4155F">
        <w:rPr>
          <w:rFonts w:ascii="Simplified Arabic" w:eastAsia="Times New Roman" w:hAnsi="Simplified Arabic" w:cs="Simplified Arabic" w:hint="cs"/>
          <w:b/>
          <w:bCs/>
          <w:sz w:val="32"/>
          <w:szCs w:val="32"/>
          <w:rtl/>
          <w:lang w:bidi="ar-IQ"/>
        </w:rPr>
        <w:t>.</w:t>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680F46" w:rsidRPr="00E4155F" w:rsidRDefault="00680F46"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826DF7" w:rsidP="005964E8">
      <w:pPr>
        <w:spacing w:after="0" w:line="240" w:lineRule="auto"/>
        <w:rPr>
          <w:rFonts w:ascii="Simplified Arabic" w:eastAsia="Times New Roman" w:hAnsi="Simplified Arabic" w:cs="Simplified Arabic"/>
          <w:b/>
          <w:bCs/>
          <w:sz w:val="32"/>
          <w:szCs w:val="32"/>
          <w:lang w:bidi="ar-IQ"/>
        </w:rPr>
      </w:pPr>
      <w:r>
        <w:rPr>
          <w:rFonts w:ascii="Simplified Arabic" w:eastAsia="Times New Roman" w:hAnsi="Simplified Arabic" w:cs="Simplified Arabic"/>
          <w:b/>
          <w:bCs/>
          <w:noProof/>
          <w:sz w:val="32"/>
          <w:szCs w:val="32"/>
        </w:rPr>
        <w:lastRenderedPageBreak/>
        <w:pic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16-Point Star 135" o:spid="_x0000_s1063" type="#_x0000_t59" style="position:absolute;left:0;text-align:left;margin-left:-148.7pt;margin-top:-19.25pt;width:41pt;height:41.0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">
            <v:textbox>
              <w:txbxContent>
                <w:p w:rsidR="00DF5B74" w:rsidRDefault="00DF5B74" w:rsidP="00E4155F">
                  <w:pPr>
                    <w:rPr>
                      <w:lang w:bidi="ar-IQ"/>
                    </w:rPr>
                  </w:pPr>
                  <w:r>
                    <w:rPr>
                      <w:rFonts w:hint="cs"/>
                      <w:rtl/>
                      <w:lang w:bidi="ar-IQ"/>
                    </w:rPr>
                    <w:t>9</w:t>
                  </w:r>
                </w:p>
              </w:txbxContent>
            </v:textbox>
          </v:shape>
        </w:pict>
      </w:r>
      <w:r w:rsidR="00E4155F" w:rsidRPr="00E4155F">
        <w:rPr>
          <w:rFonts w:ascii="Simplified Arabic" w:eastAsia="Times New Roman" w:hAnsi="Simplified Arabic" w:cs="Simplified Arabic" w:hint="cs"/>
          <w:b/>
          <w:bCs/>
          <w:sz w:val="32"/>
          <w:szCs w:val="32"/>
          <w:rtl/>
          <w:lang w:bidi="ar-IQ"/>
        </w:rPr>
        <w:t>3-</w:t>
      </w:r>
      <w:r w:rsidR="00E4155F" w:rsidRPr="00E4155F">
        <w:rPr>
          <w:rFonts w:ascii="Simplified Arabic" w:eastAsia="Times New Roman" w:hAnsi="Simplified Arabic" w:cs="Simplified Arabic"/>
          <w:b/>
          <w:bCs/>
          <w:sz w:val="32"/>
          <w:szCs w:val="32"/>
          <w:rtl/>
          <w:lang w:bidi="ar-IQ"/>
        </w:rPr>
        <w:t xml:space="preserve"> منهجية البحث وإجراءاته الميدانية</w:t>
      </w:r>
    </w:p>
    <w:p w:rsidR="00E4155F" w:rsidRDefault="00E4155F" w:rsidP="005964E8">
      <w:pPr>
        <w:spacing w:after="0" w:line="240" w:lineRule="auto"/>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3-1</w:t>
      </w:r>
      <w:r w:rsidRPr="00E4155F">
        <w:rPr>
          <w:rFonts w:ascii="Simplified Arabic" w:eastAsia="Times New Roman" w:hAnsi="Simplified Arabic" w:cs="Simplified Arabic"/>
          <w:b/>
          <w:bCs/>
          <w:sz w:val="32"/>
          <w:szCs w:val="32"/>
          <w:rtl/>
          <w:lang w:bidi="ar-IQ"/>
        </w:rPr>
        <w:t xml:space="preserve"> منهج البحث</w:t>
      </w:r>
    </w:p>
    <w:p w:rsidR="00E4155F" w:rsidRPr="00E4155F" w:rsidRDefault="00E4155F" w:rsidP="00B96C81">
      <w:pPr>
        <w:spacing w:after="0" w:line="240" w:lineRule="auto"/>
        <w:jc w:val="both"/>
        <w:rPr>
          <w:rFonts w:ascii="Times New Roman" w:eastAsia="Times New Roman" w:hAnsi="Times New Roman" w:cs="Simplified Arabic"/>
          <w:sz w:val="32"/>
          <w:szCs w:val="32"/>
          <w:rtl/>
          <w:lang w:bidi="ar-IQ"/>
        </w:rPr>
      </w:pPr>
      <w:r w:rsidRPr="00E4155F">
        <w:rPr>
          <w:rFonts w:ascii="Simplified Arabic" w:eastAsia="Times New Roman" w:hAnsi="Simplified Arabic" w:cs="Simplified Arabic"/>
          <w:sz w:val="32"/>
          <w:szCs w:val="32"/>
          <w:rtl/>
          <w:lang w:bidi="ar-IQ"/>
        </w:rPr>
        <w:t>يعد المنهج الطريق الصحيح الذي يسلكه الباحث في تنفيذ بحثه للوصول إلى النتائج وعليه اختار الباحث المنهج  التجريبي بأسلوب المجموع</w:t>
      </w:r>
      <w:r w:rsidR="00B96C81">
        <w:rPr>
          <w:rFonts w:ascii="Simplified Arabic" w:eastAsia="Times New Roman" w:hAnsi="Simplified Arabic" w:cs="Simplified Arabic" w:hint="cs"/>
          <w:sz w:val="32"/>
          <w:szCs w:val="32"/>
          <w:rtl/>
          <w:lang w:bidi="ar-IQ"/>
        </w:rPr>
        <w:t>ا</w:t>
      </w:r>
      <w:r w:rsidRPr="00E4155F">
        <w:rPr>
          <w:rFonts w:ascii="Simplified Arabic" w:eastAsia="Times New Roman" w:hAnsi="Simplified Arabic" w:cs="Simplified Arabic" w:hint="cs"/>
          <w:sz w:val="32"/>
          <w:szCs w:val="32"/>
          <w:rtl/>
          <w:lang w:bidi="ar-IQ"/>
        </w:rPr>
        <w:t>ت المتكافئ</w:t>
      </w:r>
      <w:r w:rsidR="00B96C81">
        <w:rPr>
          <w:rFonts w:ascii="Simplified Arabic" w:eastAsia="Times New Roman" w:hAnsi="Simplified Arabic" w:cs="Simplified Arabic" w:hint="cs"/>
          <w:sz w:val="32"/>
          <w:szCs w:val="32"/>
          <w:rtl/>
          <w:lang w:bidi="ar-IQ"/>
        </w:rPr>
        <w:t>ة</w:t>
      </w:r>
      <w:r w:rsidRPr="00E4155F">
        <w:rPr>
          <w:rFonts w:ascii="Simplified Arabic" w:eastAsia="Times New Roman" w:hAnsi="Simplified Arabic" w:cs="Simplified Arabic" w:hint="cs"/>
          <w:sz w:val="32"/>
          <w:szCs w:val="32"/>
          <w:rtl/>
          <w:lang w:bidi="ar-IQ"/>
        </w:rPr>
        <w:t xml:space="preserve">(ذات </w:t>
      </w:r>
      <w:r w:rsidR="00B96C81">
        <w:rPr>
          <w:rFonts w:ascii="Simplified Arabic" w:eastAsia="Times New Roman" w:hAnsi="Simplified Arabic" w:cs="Simplified Arabic" w:hint="cs"/>
          <w:sz w:val="32"/>
          <w:szCs w:val="32"/>
          <w:rtl/>
          <w:lang w:bidi="ar-IQ"/>
        </w:rPr>
        <w:t>القياس</w:t>
      </w:r>
      <w:r w:rsidRPr="00E4155F">
        <w:rPr>
          <w:rFonts w:ascii="Simplified Arabic" w:eastAsia="Times New Roman" w:hAnsi="Simplified Arabic" w:cs="Simplified Arabic" w:hint="cs"/>
          <w:sz w:val="32"/>
          <w:szCs w:val="32"/>
          <w:rtl/>
          <w:lang w:bidi="ar-IQ"/>
        </w:rPr>
        <w:t>ال</w:t>
      </w:r>
      <w:r w:rsidRPr="00E4155F">
        <w:rPr>
          <w:rFonts w:ascii="Simplified Arabic" w:eastAsia="Times New Roman" w:hAnsi="Simplified Arabic" w:cs="Simplified Arabic"/>
          <w:sz w:val="32"/>
          <w:szCs w:val="32"/>
          <w:rtl/>
          <w:lang w:bidi="ar-IQ"/>
        </w:rPr>
        <w:t xml:space="preserve">قبلي </w:t>
      </w:r>
      <w:r w:rsidRPr="00E4155F">
        <w:rPr>
          <w:rFonts w:ascii="Simplified Arabic" w:eastAsia="Times New Roman" w:hAnsi="Simplified Arabic" w:cs="Simplified Arabic" w:hint="cs"/>
          <w:sz w:val="32"/>
          <w:szCs w:val="32"/>
          <w:rtl/>
          <w:lang w:bidi="ar-IQ"/>
        </w:rPr>
        <w:t>وال</w:t>
      </w:r>
      <w:r w:rsidRPr="00E4155F">
        <w:rPr>
          <w:rFonts w:ascii="Simplified Arabic" w:eastAsia="Times New Roman" w:hAnsi="Simplified Arabic" w:cs="Simplified Arabic"/>
          <w:sz w:val="32"/>
          <w:szCs w:val="32"/>
          <w:rtl/>
          <w:lang w:bidi="ar-IQ"/>
        </w:rPr>
        <w:t>بعدي) لملاءمته في حل طبيعة مشكلة البحث</w:t>
      </w:r>
      <w:r w:rsidR="00B96C81">
        <w:rPr>
          <w:rFonts w:ascii="Simplified Arabic" w:eastAsia="Times New Roman" w:hAnsi="Simplified Arabic" w:cs="Simplified Arabic" w:hint="cs"/>
          <w:sz w:val="32"/>
          <w:szCs w:val="32"/>
          <w:rtl/>
          <w:lang w:bidi="ar-IQ"/>
        </w:rPr>
        <w:t xml:space="preserve"> .اذ ا</w:t>
      </w:r>
      <w:r w:rsidRPr="00E4155F">
        <w:rPr>
          <w:rFonts w:ascii="Simplified Arabic" w:eastAsia="Times New Roman" w:hAnsi="Simplified Arabic" w:cs="Simplified Arabic"/>
          <w:sz w:val="32"/>
          <w:szCs w:val="32"/>
          <w:rtl/>
          <w:lang w:bidi="ar-IQ"/>
        </w:rPr>
        <w:t xml:space="preserve">ن المنهج </w:t>
      </w:r>
      <w:r w:rsidRPr="00E4155F">
        <w:rPr>
          <w:rFonts w:ascii="Simplified Arabic" w:eastAsia="Times New Roman" w:hAnsi="Simplified Arabic" w:cs="Simplified Arabic" w:hint="cs"/>
          <w:sz w:val="32"/>
          <w:szCs w:val="32"/>
          <w:rtl/>
          <w:lang w:bidi="ar-IQ"/>
        </w:rPr>
        <w:t>التجريبي ي</w:t>
      </w:r>
      <w:r w:rsidRPr="00E4155F">
        <w:rPr>
          <w:rFonts w:ascii="Simplified Arabic" w:eastAsia="Times New Roman" w:hAnsi="Simplified Arabic" w:cs="Simplified Arabic"/>
          <w:sz w:val="32"/>
          <w:szCs w:val="32"/>
          <w:rtl/>
          <w:lang w:bidi="ar-IQ"/>
        </w:rPr>
        <w:t xml:space="preserve">تميز عن غيره بقدرته على التحكم والضبط في مختلف العوامل التي يمكن </w:t>
      </w:r>
      <w:r w:rsidR="00B96C81">
        <w:rPr>
          <w:rFonts w:ascii="Simplified Arabic" w:eastAsia="Times New Roman" w:hAnsi="Simplified Arabic" w:cs="Simplified Arabic" w:hint="cs"/>
          <w:sz w:val="32"/>
          <w:szCs w:val="32"/>
          <w:rtl/>
          <w:lang w:bidi="ar-IQ"/>
        </w:rPr>
        <w:t>ا</w:t>
      </w:r>
      <w:r w:rsidRPr="00E4155F">
        <w:rPr>
          <w:rFonts w:ascii="Simplified Arabic" w:eastAsia="Times New Roman" w:hAnsi="Simplified Arabic" w:cs="Simplified Arabic"/>
          <w:sz w:val="32"/>
          <w:szCs w:val="32"/>
          <w:rtl/>
          <w:lang w:bidi="ar-IQ"/>
        </w:rPr>
        <w:t>ن تؤثر في السلوك ال</w:t>
      </w:r>
      <w:r w:rsidRPr="00E4155F">
        <w:rPr>
          <w:rFonts w:ascii="Simplified Arabic" w:eastAsia="Times New Roman" w:hAnsi="Simplified Arabic" w:cs="Simplified Arabic" w:hint="cs"/>
          <w:sz w:val="32"/>
          <w:szCs w:val="32"/>
          <w:rtl/>
          <w:lang w:bidi="ar-IQ"/>
        </w:rPr>
        <w:t>مبحوث</w:t>
      </w:r>
      <w:r w:rsidR="00B96C81">
        <w:rPr>
          <w:rFonts w:ascii="Times New Roman" w:eastAsia="Times New Roman" w:hAnsi="Times New Roman" w:cs="Simplified Arabic" w:hint="cs"/>
          <w:sz w:val="32"/>
          <w:szCs w:val="32"/>
          <w:rtl/>
        </w:rPr>
        <w:t xml:space="preserve"> ، و</w:t>
      </w:r>
      <w:r>
        <w:rPr>
          <w:rFonts w:ascii="Times New Roman" w:eastAsia="Times New Roman" w:hAnsi="Times New Roman" w:cs="Simplified Arabic" w:hint="cs"/>
          <w:sz w:val="32"/>
          <w:szCs w:val="32"/>
          <w:rtl/>
        </w:rPr>
        <w:t>أن "</w:t>
      </w:r>
      <w:r w:rsidRPr="00E4155F">
        <w:rPr>
          <w:rFonts w:ascii="Times New Roman" w:eastAsia="Times New Roman" w:hAnsi="Times New Roman" w:cs="Simplified Arabic" w:hint="cs"/>
          <w:sz w:val="32"/>
          <w:szCs w:val="32"/>
          <w:rtl/>
        </w:rPr>
        <w:t xml:space="preserve">أهم ما يميز النشاط العلمي </w:t>
      </w:r>
      <w:r>
        <w:rPr>
          <w:rFonts w:ascii="Times New Roman" w:eastAsia="Times New Roman" w:hAnsi="Times New Roman" w:cs="Simplified Arabic" w:hint="cs"/>
          <w:sz w:val="32"/>
          <w:szCs w:val="32"/>
          <w:rtl/>
        </w:rPr>
        <w:t>الدقيق هو استخدام أسلوب التجربة"</w:t>
      </w:r>
      <w:r w:rsidRPr="00E4155F">
        <w:rPr>
          <w:rFonts w:ascii="Times New Roman" w:eastAsia="Times New Roman" w:hAnsi="Times New Roman" w:cs="Simplified Arabic" w:hint="cs"/>
          <w:b/>
          <w:bCs/>
          <w:sz w:val="32"/>
          <w:szCs w:val="32"/>
          <w:vertAlign w:val="superscript"/>
          <w:rtl/>
        </w:rPr>
        <w:t>(</w:t>
      </w:r>
      <w:r w:rsidRPr="00E4155F">
        <w:rPr>
          <w:rFonts w:ascii="Times New Roman" w:eastAsia="Times New Roman" w:hAnsi="Times New Roman" w:cs="Simplified Arabic"/>
          <w:b/>
          <w:bCs/>
          <w:sz w:val="32"/>
          <w:szCs w:val="32"/>
          <w:vertAlign w:val="superscript"/>
          <w:rtl/>
        </w:rPr>
        <w:footnoteReference w:id="50"/>
      </w:r>
      <w:r w:rsidRPr="00E4155F">
        <w:rPr>
          <w:rFonts w:ascii="Times New Roman" w:eastAsia="Times New Roman" w:hAnsi="Times New Roman" w:cs="Simplified Arabic" w:hint="cs"/>
          <w:b/>
          <w:bCs/>
          <w:sz w:val="32"/>
          <w:szCs w:val="32"/>
          <w:vertAlign w:val="superscript"/>
          <w:rtl/>
        </w:rPr>
        <w:t>)</w:t>
      </w:r>
      <w:r w:rsidRPr="00E4155F">
        <w:rPr>
          <w:rFonts w:ascii="Times New Roman" w:eastAsia="Times New Roman" w:hAnsi="Times New Roman" w:cs="Simplified Arabic" w:hint="cs"/>
          <w:sz w:val="32"/>
          <w:szCs w:val="32"/>
          <w:rtl/>
        </w:rPr>
        <w:t xml:space="preserve">. والجدول (1) يبين التصميم التجريبي للبحث .  </w:t>
      </w:r>
    </w:p>
    <w:p w:rsidR="00E4155F" w:rsidRPr="00E4155F" w:rsidRDefault="00E4155F" w:rsidP="00E4155F">
      <w:pPr>
        <w:spacing w:after="0" w:line="240" w:lineRule="auto"/>
        <w:jc w:val="center"/>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جدول ( 1 )</w:t>
      </w:r>
    </w:p>
    <w:p w:rsidR="00E4155F" w:rsidRDefault="00E4155F" w:rsidP="00E4155F">
      <w:pPr>
        <w:spacing w:after="0" w:line="240" w:lineRule="auto"/>
        <w:jc w:val="center"/>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يبين تصميم عمل مجموعتي البحث ( الضابطة والتجريبية )</w:t>
      </w:r>
    </w:p>
    <w:p w:rsidR="00DC1D5A" w:rsidRPr="00E4155F" w:rsidRDefault="00DC1D5A" w:rsidP="00E4155F">
      <w:pPr>
        <w:spacing w:after="0" w:line="240" w:lineRule="auto"/>
        <w:jc w:val="center"/>
        <w:rPr>
          <w:rFonts w:ascii="Times New Roman" w:eastAsia="Times New Roman" w:hAnsi="Times New Roman" w:cs="Simplified Arabic"/>
          <w:sz w:val="32"/>
          <w:szCs w:val="32"/>
          <w:rtl/>
        </w:rPr>
      </w:pPr>
    </w:p>
    <w:tbl>
      <w:tblPr>
        <w:tblpPr w:leftFromText="180" w:rightFromText="180" w:vertAnchor="text" w:horzAnchor="margin" w:tblpY="104"/>
        <w:bidiVisual/>
        <w:tblW w:w="9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326"/>
        <w:gridCol w:w="2977"/>
        <w:gridCol w:w="1701"/>
        <w:gridCol w:w="3018"/>
      </w:tblGrid>
      <w:tr w:rsidR="00E4155F" w:rsidRPr="00E4155F" w:rsidTr="00E4155F">
        <w:tc>
          <w:tcPr>
            <w:tcW w:w="1326" w:type="dxa"/>
          </w:tcPr>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rtl/>
              </w:rPr>
              <w:t>المجموعة</w:t>
            </w:r>
          </w:p>
        </w:tc>
        <w:tc>
          <w:tcPr>
            <w:tcW w:w="2977" w:type="dxa"/>
          </w:tcPr>
          <w:p w:rsidR="00E4155F" w:rsidRPr="00E4155F" w:rsidRDefault="00B96C81" w:rsidP="00B96C81">
            <w:pPr>
              <w:spacing w:after="0" w:line="240" w:lineRule="auto"/>
              <w:jc w:val="center"/>
              <w:rPr>
                <w:rFonts w:ascii="Times New Roman" w:eastAsia="Times New Roman" w:hAnsi="Times New Roman" w:cs="Simplified Arabic"/>
                <w:b/>
                <w:bCs/>
                <w:sz w:val="28"/>
                <w:szCs w:val="28"/>
                <w:rtl/>
              </w:rPr>
            </w:pPr>
            <w:r>
              <w:rPr>
                <w:rFonts w:ascii="Times New Roman" w:eastAsia="Times New Roman" w:hAnsi="Times New Roman" w:cs="Simplified Arabic" w:hint="cs"/>
                <w:b/>
                <w:bCs/>
                <w:sz w:val="28"/>
                <w:szCs w:val="28"/>
                <w:rtl/>
              </w:rPr>
              <w:t>القياس</w:t>
            </w:r>
            <w:r w:rsidR="00E4155F" w:rsidRPr="00E4155F">
              <w:rPr>
                <w:rFonts w:ascii="Times New Roman" w:eastAsia="Times New Roman" w:hAnsi="Times New Roman" w:cs="Simplified Arabic" w:hint="cs"/>
                <w:b/>
                <w:bCs/>
                <w:sz w:val="28"/>
                <w:szCs w:val="28"/>
                <w:rtl/>
              </w:rPr>
              <w:t xml:space="preserve"> القبلي</w:t>
            </w:r>
          </w:p>
        </w:tc>
        <w:tc>
          <w:tcPr>
            <w:tcW w:w="1701" w:type="dxa"/>
          </w:tcPr>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rtl/>
              </w:rPr>
              <w:t>المعالجة</w:t>
            </w:r>
          </w:p>
        </w:tc>
        <w:tc>
          <w:tcPr>
            <w:tcW w:w="3018" w:type="dxa"/>
          </w:tcPr>
          <w:p w:rsidR="00E4155F" w:rsidRPr="00E4155F" w:rsidRDefault="00B96C81" w:rsidP="00E4155F">
            <w:pPr>
              <w:spacing w:after="0" w:line="240" w:lineRule="auto"/>
              <w:jc w:val="center"/>
              <w:rPr>
                <w:rFonts w:ascii="Times New Roman" w:eastAsia="Times New Roman" w:hAnsi="Times New Roman" w:cs="Simplified Arabic"/>
                <w:b/>
                <w:bCs/>
                <w:sz w:val="28"/>
                <w:szCs w:val="28"/>
                <w:rtl/>
              </w:rPr>
            </w:pPr>
            <w:r>
              <w:rPr>
                <w:rFonts w:ascii="Times New Roman" w:eastAsia="Times New Roman" w:hAnsi="Times New Roman" w:cs="Simplified Arabic" w:hint="cs"/>
                <w:b/>
                <w:bCs/>
                <w:sz w:val="28"/>
                <w:szCs w:val="28"/>
                <w:rtl/>
              </w:rPr>
              <w:t>القياس</w:t>
            </w:r>
            <w:r w:rsidR="00E4155F" w:rsidRPr="00E4155F">
              <w:rPr>
                <w:rFonts w:ascii="Times New Roman" w:eastAsia="Times New Roman" w:hAnsi="Times New Roman" w:cs="Simplified Arabic" w:hint="cs"/>
                <w:b/>
                <w:bCs/>
                <w:sz w:val="28"/>
                <w:szCs w:val="28"/>
                <w:rtl/>
              </w:rPr>
              <w:t xml:space="preserve"> البعدي</w:t>
            </w:r>
          </w:p>
        </w:tc>
      </w:tr>
      <w:tr w:rsidR="00B96C81" w:rsidRPr="00E4155F" w:rsidTr="00DC1D5A">
        <w:trPr>
          <w:trHeight w:val="2202"/>
        </w:trPr>
        <w:tc>
          <w:tcPr>
            <w:tcW w:w="1326" w:type="dxa"/>
          </w:tcPr>
          <w:p w:rsidR="00B96C81" w:rsidRPr="00E4155F" w:rsidRDefault="00B96C81" w:rsidP="00E4155F">
            <w:pPr>
              <w:spacing w:after="0" w:line="240" w:lineRule="auto"/>
              <w:rPr>
                <w:rFonts w:ascii="Times New Roman" w:eastAsia="Times New Roman" w:hAnsi="Times New Roman" w:cs="Simplified Arabic"/>
                <w:b/>
                <w:bCs/>
                <w:sz w:val="32"/>
                <w:szCs w:val="32"/>
                <w:rtl/>
              </w:rPr>
            </w:pPr>
          </w:p>
          <w:p w:rsidR="00B96C81" w:rsidRPr="00DC1D5A" w:rsidRDefault="00401022" w:rsidP="00AE0317">
            <w:pPr>
              <w:spacing w:after="0" w:line="240" w:lineRule="auto"/>
              <w:rPr>
                <w:rFonts w:ascii="Times New Roman" w:eastAsia="Times New Roman" w:hAnsi="Times New Roman" w:cs="Simplified Arabic"/>
                <w:b/>
                <w:bCs/>
                <w:sz w:val="32"/>
                <w:szCs w:val="32"/>
                <w:rtl/>
              </w:rPr>
            </w:pPr>
            <w:r>
              <w:rPr>
                <w:rFonts w:ascii="Times New Roman" w:eastAsia="Times New Roman" w:hAnsi="Times New Roman" w:cs="Simplified Arabic" w:hint="cs"/>
                <w:b/>
                <w:bCs/>
                <w:sz w:val="32"/>
                <w:szCs w:val="32"/>
                <w:rtl/>
              </w:rPr>
              <w:t>التجريبية</w:t>
            </w:r>
          </w:p>
        </w:tc>
        <w:tc>
          <w:tcPr>
            <w:tcW w:w="2977" w:type="dxa"/>
          </w:tcPr>
          <w:p w:rsidR="00B96C81" w:rsidRPr="00E4155F" w:rsidRDefault="00DC1D5A" w:rsidP="00B96C81">
            <w:pPr>
              <w:spacing w:after="0" w:line="240" w:lineRule="auto"/>
              <w:jc w:val="lowKashida"/>
              <w:rPr>
                <w:rFonts w:ascii="Times New Roman" w:eastAsia="Times New Roman" w:hAnsi="Times New Roman" w:cs="Simplified Arabic"/>
                <w:sz w:val="26"/>
                <w:szCs w:val="26"/>
                <w:rtl/>
              </w:rPr>
            </w:pPr>
            <w:r>
              <w:rPr>
                <w:rFonts w:ascii="Times New Roman" w:eastAsia="Times New Roman" w:hAnsi="Times New Roman" w:cs="Simplified Arabic" w:hint="cs"/>
                <w:sz w:val="26"/>
                <w:szCs w:val="26"/>
                <w:rtl/>
              </w:rPr>
              <w:t xml:space="preserve">اختبارات تحمل القدرة </w:t>
            </w:r>
            <w:r w:rsidR="000270D7">
              <w:rPr>
                <w:rFonts w:ascii="Times New Roman" w:eastAsia="Times New Roman" w:hAnsi="Times New Roman" w:cs="Simplified Arabic" w:hint="cs"/>
                <w:sz w:val="26"/>
                <w:szCs w:val="26"/>
                <w:rtl/>
              </w:rPr>
              <w:t>والادراك الحس - حركي</w:t>
            </w:r>
            <w:r>
              <w:rPr>
                <w:rFonts w:ascii="Times New Roman" w:eastAsia="Times New Roman" w:hAnsi="Times New Roman" w:cs="Simplified Arabic" w:hint="cs"/>
                <w:sz w:val="26"/>
                <w:szCs w:val="26"/>
                <w:rtl/>
              </w:rPr>
              <w:t xml:space="preserve"> والمهارات الأساسية بكرة السلة على الكراسي المتحركة</w:t>
            </w:r>
          </w:p>
        </w:tc>
        <w:tc>
          <w:tcPr>
            <w:tcW w:w="1701" w:type="dxa"/>
          </w:tcPr>
          <w:p w:rsidR="00B96C81" w:rsidRPr="00DC1D5A" w:rsidRDefault="00401022" w:rsidP="00401022">
            <w:pPr>
              <w:spacing w:after="0" w:line="240" w:lineRule="auto"/>
              <w:jc w:val="center"/>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rtl/>
              </w:rPr>
              <w:t>التمرينات الخاصة</w:t>
            </w:r>
            <w:r w:rsidR="00B167A8">
              <w:rPr>
                <w:rFonts w:ascii="Times New Roman" w:eastAsia="Times New Roman" w:hAnsi="Times New Roman" w:cs="Simplified Arabic" w:hint="cs"/>
                <w:sz w:val="28"/>
                <w:szCs w:val="28"/>
                <w:rtl/>
              </w:rPr>
              <w:t xml:space="preserve"> المستخدمة من قبل الباحث</w:t>
            </w:r>
          </w:p>
        </w:tc>
        <w:tc>
          <w:tcPr>
            <w:tcW w:w="3018" w:type="dxa"/>
          </w:tcPr>
          <w:p w:rsidR="00B96C81" w:rsidRPr="00E4155F" w:rsidRDefault="00DC1D5A" w:rsidP="00B96C81">
            <w:pPr>
              <w:spacing w:after="0" w:line="240" w:lineRule="auto"/>
              <w:jc w:val="lowKashida"/>
              <w:rPr>
                <w:rFonts w:ascii="Times New Roman" w:eastAsia="Times New Roman" w:hAnsi="Times New Roman" w:cs="Simplified Arabic"/>
                <w:sz w:val="26"/>
                <w:szCs w:val="26"/>
                <w:rtl/>
              </w:rPr>
            </w:pPr>
            <w:r>
              <w:rPr>
                <w:rFonts w:ascii="Times New Roman" w:eastAsia="Times New Roman" w:hAnsi="Times New Roman" w:cs="Simplified Arabic" w:hint="cs"/>
                <w:sz w:val="26"/>
                <w:szCs w:val="26"/>
                <w:rtl/>
              </w:rPr>
              <w:t xml:space="preserve">اختبارات تحمل القدرة </w:t>
            </w:r>
            <w:r w:rsidR="000270D7">
              <w:rPr>
                <w:rFonts w:ascii="Times New Roman" w:eastAsia="Times New Roman" w:hAnsi="Times New Roman" w:cs="Simplified Arabic" w:hint="cs"/>
                <w:sz w:val="26"/>
                <w:szCs w:val="26"/>
                <w:rtl/>
              </w:rPr>
              <w:t>والادراك الحس - حركي</w:t>
            </w:r>
            <w:r>
              <w:rPr>
                <w:rFonts w:ascii="Times New Roman" w:eastAsia="Times New Roman" w:hAnsi="Times New Roman" w:cs="Simplified Arabic" w:hint="cs"/>
                <w:sz w:val="26"/>
                <w:szCs w:val="26"/>
                <w:rtl/>
              </w:rPr>
              <w:t xml:space="preserve"> والمهارات الأساسية بكرة السلة على الكراسي المتحركة</w:t>
            </w:r>
          </w:p>
        </w:tc>
      </w:tr>
      <w:tr w:rsidR="00DC1D5A" w:rsidRPr="00E4155F" w:rsidTr="00401022">
        <w:trPr>
          <w:trHeight w:val="2410"/>
        </w:trPr>
        <w:tc>
          <w:tcPr>
            <w:tcW w:w="1326" w:type="dxa"/>
          </w:tcPr>
          <w:p w:rsidR="00DC1D5A" w:rsidRPr="00E4155F" w:rsidRDefault="00DC1D5A" w:rsidP="00E4155F">
            <w:pPr>
              <w:spacing w:after="0" w:line="240" w:lineRule="auto"/>
              <w:rPr>
                <w:rFonts w:ascii="Times New Roman" w:eastAsia="Times New Roman" w:hAnsi="Times New Roman" w:cs="Simplified Arabic"/>
                <w:b/>
                <w:bCs/>
                <w:sz w:val="32"/>
                <w:szCs w:val="32"/>
                <w:rtl/>
              </w:rPr>
            </w:pPr>
          </w:p>
          <w:p w:rsidR="00DC1D5A" w:rsidRPr="00E4155F" w:rsidRDefault="00401022" w:rsidP="00BE4092">
            <w:pPr>
              <w:spacing w:after="0" w:line="240" w:lineRule="auto"/>
              <w:rPr>
                <w:rFonts w:ascii="Times New Roman" w:eastAsia="Times New Roman" w:hAnsi="Times New Roman" w:cs="Simplified Arabic"/>
                <w:b/>
                <w:bCs/>
                <w:sz w:val="32"/>
                <w:szCs w:val="32"/>
                <w:rtl/>
              </w:rPr>
            </w:pPr>
            <w:r>
              <w:rPr>
                <w:rFonts w:ascii="Times New Roman" w:eastAsia="Times New Roman" w:hAnsi="Times New Roman" w:cs="Simplified Arabic" w:hint="cs"/>
                <w:b/>
                <w:bCs/>
                <w:sz w:val="32"/>
                <w:szCs w:val="32"/>
                <w:rtl/>
              </w:rPr>
              <w:t>الضابطة</w:t>
            </w:r>
          </w:p>
        </w:tc>
        <w:tc>
          <w:tcPr>
            <w:tcW w:w="2977" w:type="dxa"/>
          </w:tcPr>
          <w:p w:rsidR="00DC1D5A" w:rsidRPr="00E4155F" w:rsidRDefault="00DC1D5A" w:rsidP="00127558">
            <w:pPr>
              <w:spacing w:after="0" w:line="240" w:lineRule="auto"/>
              <w:jc w:val="lowKashida"/>
              <w:rPr>
                <w:rFonts w:ascii="Times New Roman" w:eastAsia="Times New Roman" w:hAnsi="Times New Roman" w:cs="Simplified Arabic"/>
                <w:sz w:val="26"/>
                <w:szCs w:val="26"/>
                <w:rtl/>
              </w:rPr>
            </w:pPr>
            <w:r>
              <w:rPr>
                <w:rFonts w:ascii="Times New Roman" w:eastAsia="Times New Roman" w:hAnsi="Times New Roman" w:cs="Simplified Arabic" w:hint="cs"/>
                <w:sz w:val="26"/>
                <w:szCs w:val="26"/>
                <w:rtl/>
              </w:rPr>
              <w:t xml:space="preserve">اختبارات تحمل القدرة </w:t>
            </w:r>
            <w:r w:rsidR="000270D7">
              <w:rPr>
                <w:rFonts w:ascii="Times New Roman" w:eastAsia="Times New Roman" w:hAnsi="Times New Roman" w:cs="Simplified Arabic" w:hint="cs"/>
                <w:sz w:val="26"/>
                <w:szCs w:val="26"/>
                <w:rtl/>
              </w:rPr>
              <w:t>والادراك الحس - حركي</w:t>
            </w:r>
            <w:r>
              <w:rPr>
                <w:rFonts w:ascii="Times New Roman" w:eastAsia="Times New Roman" w:hAnsi="Times New Roman" w:cs="Simplified Arabic" w:hint="cs"/>
                <w:sz w:val="26"/>
                <w:szCs w:val="26"/>
                <w:rtl/>
              </w:rPr>
              <w:t xml:space="preserve"> والمهارات الأساسية بكرة السلة على الكراسي المتحركة</w:t>
            </w:r>
          </w:p>
        </w:tc>
        <w:tc>
          <w:tcPr>
            <w:tcW w:w="1701" w:type="dxa"/>
          </w:tcPr>
          <w:p w:rsidR="00DC1D5A" w:rsidRPr="00DC1D5A" w:rsidRDefault="00B167A8" w:rsidP="00E4155F">
            <w:pPr>
              <w:spacing w:after="0" w:line="240" w:lineRule="auto"/>
              <w:jc w:val="center"/>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rtl/>
              </w:rPr>
              <w:t>التمرينات</w:t>
            </w:r>
            <w:r w:rsidR="00DC1D5A" w:rsidRPr="00DC1D5A">
              <w:rPr>
                <w:rFonts w:ascii="Times New Roman" w:eastAsia="Times New Roman" w:hAnsi="Times New Roman" w:cs="Simplified Arabic" w:hint="cs"/>
                <w:sz w:val="28"/>
                <w:szCs w:val="28"/>
                <w:rtl/>
              </w:rPr>
              <w:t xml:space="preserve">     المتبع</w:t>
            </w:r>
            <w:r>
              <w:rPr>
                <w:rFonts w:ascii="Times New Roman" w:eastAsia="Times New Roman" w:hAnsi="Times New Roman" w:cs="Simplified Arabic" w:hint="cs"/>
                <w:sz w:val="28"/>
                <w:szCs w:val="28"/>
                <w:rtl/>
              </w:rPr>
              <w:t>ة</w:t>
            </w:r>
            <w:r w:rsidR="00DC1D5A" w:rsidRPr="00DC1D5A">
              <w:rPr>
                <w:rFonts w:ascii="Times New Roman" w:eastAsia="Times New Roman" w:hAnsi="Times New Roman" w:cs="Simplified Arabic" w:hint="cs"/>
                <w:sz w:val="28"/>
                <w:szCs w:val="28"/>
                <w:rtl/>
              </w:rPr>
              <w:t xml:space="preserve"> من قبل   المدرب</w:t>
            </w:r>
          </w:p>
          <w:p w:rsidR="00DC1D5A" w:rsidRPr="00E4155F" w:rsidRDefault="00DC1D5A" w:rsidP="00E4155F">
            <w:pPr>
              <w:spacing w:after="0" w:line="240" w:lineRule="auto"/>
              <w:jc w:val="center"/>
              <w:rPr>
                <w:rFonts w:ascii="Times New Roman" w:eastAsia="Times New Roman" w:hAnsi="Times New Roman" w:cs="Simplified Arabic"/>
                <w:sz w:val="26"/>
                <w:szCs w:val="26"/>
                <w:rtl/>
              </w:rPr>
            </w:pPr>
          </w:p>
        </w:tc>
        <w:tc>
          <w:tcPr>
            <w:tcW w:w="3018" w:type="dxa"/>
          </w:tcPr>
          <w:p w:rsidR="00DC1D5A" w:rsidRPr="00E4155F" w:rsidRDefault="00DC1D5A" w:rsidP="00127558">
            <w:pPr>
              <w:spacing w:after="0" w:line="240" w:lineRule="auto"/>
              <w:jc w:val="lowKashida"/>
              <w:rPr>
                <w:rFonts w:ascii="Times New Roman" w:eastAsia="Times New Roman" w:hAnsi="Times New Roman" w:cs="Simplified Arabic"/>
                <w:sz w:val="26"/>
                <w:szCs w:val="26"/>
                <w:rtl/>
              </w:rPr>
            </w:pPr>
            <w:r>
              <w:rPr>
                <w:rFonts w:ascii="Times New Roman" w:eastAsia="Times New Roman" w:hAnsi="Times New Roman" w:cs="Simplified Arabic" w:hint="cs"/>
                <w:sz w:val="26"/>
                <w:szCs w:val="26"/>
                <w:rtl/>
              </w:rPr>
              <w:t xml:space="preserve">اختبارات تحمل القدرة </w:t>
            </w:r>
            <w:r w:rsidR="000270D7">
              <w:rPr>
                <w:rFonts w:ascii="Times New Roman" w:eastAsia="Times New Roman" w:hAnsi="Times New Roman" w:cs="Simplified Arabic" w:hint="cs"/>
                <w:sz w:val="26"/>
                <w:szCs w:val="26"/>
                <w:rtl/>
              </w:rPr>
              <w:t>والادراك الحس - حركي</w:t>
            </w:r>
            <w:r>
              <w:rPr>
                <w:rFonts w:ascii="Times New Roman" w:eastAsia="Times New Roman" w:hAnsi="Times New Roman" w:cs="Simplified Arabic" w:hint="cs"/>
                <w:sz w:val="26"/>
                <w:szCs w:val="26"/>
                <w:rtl/>
              </w:rPr>
              <w:t xml:space="preserve"> والمهارات الأساسية بكرة السلة على الكراسي المتحركة</w:t>
            </w:r>
          </w:p>
        </w:tc>
      </w:tr>
    </w:tbl>
    <w:p w:rsidR="00401022" w:rsidRDefault="00401022" w:rsidP="005964E8">
      <w:pPr>
        <w:spacing w:after="0"/>
        <w:jc w:val="both"/>
        <w:rPr>
          <w:rFonts w:ascii="Simplified Arabic" w:eastAsia="Times New Roman" w:hAnsi="Simplified Arabic" w:cs="Simplified Arabic"/>
          <w:b/>
          <w:bCs/>
          <w:sz w:val="32"/>
          <w:szCs w:val="32"/>
          <w:rtl/>
          <w:lang w:bidi="ar-IQ"/>
        </w:rPr>
      </w:pPr>
    </w:p>
    <w:p w:rsidR="00401022" w:rsidRDefault="00401022" w:rsidP="005964E8">
      <w:pPr>
        <w:spacing w:after="0"/>
        <w:jc w:val="both"/>
        <w:rPr>
          <w:rFonts w:ascii="Simplified Arabic" w:eastAsia="Times New Roman" w:hAnsi="Simplified Arabic" w:cs="Simplified Arabic"/>
          <w:b/>
          <w:bCs/>
          <w:sz w:val="32"/>
          <w:szCs w:val="32"/>
          <w:rtl/>
          <w:lang w:bidi="ar-IQ"/>
        </w:rPr>
      </w:pPr>
    </w:p>
    <w:p w:rsidR="00E4155F" w:rsidRPr="00E4155F" w:rsidRDefault="00401022" w:rsidP="005964E8">
      <w:pPr>
        <w:spacing w:after="0"/>
        <w:jc w:val="both"/>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lastRenderedPageBreak/>
        <w:t>3</w:t>
      </w:r>
      <w:r w:rsidR="00E4155F" w:rsidRPr="00E4155F">
        <w:rPr>
          <w:rFonts w:ascii="Simplified Arabic" w:eastAsia="Times New Roman" w:hAnsi="Simplified Arabic" w:cs="Simplified Arabic" w:hint="cs"/>
          <w:b/>
          <w:bCs/>
          <w:sz w:val="32"/>
          <w:szCs w:val="32"/>
          <w:rtl/>
          <w:lang w:bidi="ar-IQ"/>
        </w:rPr>
        <w:t>-</w:t>
      </w:r>
      <w:r w:rsidR="00E4155F" w:rsidRPr="00E4155F">
        <w:rPr>
          <w:rFonts w:ascii="Simplified Arabic" w:eastAsia="Times New Roman" w:hAnsi="Simplified Arabic" w:cs="Simplified Arabic"/>
          <w:b/>
          <w:bCs/>
          <w:sz w:val="32"/>
          <w:szCs w:val="32"/>
          <w:rtl/>
          <w:lang w:bidi="ar-IQ"/>
        </w:rPr>
        <w:t xml:space="preserve">2 مجتمع البحث وعيناته </w:t>
      </w:r>
    </w:p>
    <w:p w:rsidR="00E4155F" w:rsidRPr="00E4155F" w:rsidRDefault="00E4155F" w:rsidP="00E4155F">
      <w:pPr>
        <w:spacing w:after="0"/>
        <w:jc w:val="both"/>
        <w:rPr>
          <w:rFonts w:ascii="Simplified Arabic" w:eastAsia="Times New Roman" w:hAnsi="Simplified Arabic" w:cs="Simplified Arabic"/>
          <w:sz w:val="2"/>
          <w:szCs w:val="2"/>
          <w:rtl/>
          <w:lang w:bidi="ar-IQ"/>
        </w:rPr>
      </w:pPr>
    </w:p>
    <w:p w:rsidR="00E4155F" w:rsidRPr="00E4155F" w:rsidRDefault="00E4155F" w:rsidP="005964E8">
      <w:pPr>
        <w:spacing w:after="0" w:line="240" w:lineRule="auto"/>
        <w:jc w:val="lowKashida"/>
        <w:rPr>
          <w:rFonts w:ascii="Times New Roman" w:eastAsia="Times New Roman" w:hAnsi="Times New Roman" w:cs="Simplified Arabic"/>
          <w:b/>
          <w:bCs/>
          <w:color w:val="000000"/>
          <w:sz w:val="32"/>
          <w:szCs w:val="32"/>
          <w:rtl/>
          <w:lang w:bidi="ar-IQ"/>
        </w:rPr>
      </w:pPr>
      <w:r w:rsidRPr="00E4155F">
        <w:rPr>
          <w:rFonts w:ascii="Times New Roman" w:eastAsia="Times New Roman" w:hAnsi="Times New Roman" w:cs="Simplified Arabic" w:hint="cs"/>
          <w:b/>
          <w:bCs/>
          <w:color w:val="000000"/>
          <w:sz w:val="32"/>
          <w:szCs w:val="32"/>
          <w:rtl/>
        </w:rPr>
        <w:t>3-2-1 مجتمع البحث</w:t>
      </w:r>
    </w:p>
    <w:p w:rsidR="00E4155F" w:rsidRPr="00E4155F" w:rsidRDefault="00E4155F" w:rsidP="00401022">
      <w:pPr>
        <w:spacing w:after="0" w:line="240" w:lineRule="auto"/>
        <w:jc w:val="lowKashida"/>
        <w:rPr>
          <w:rFonts w:ascii="Times New Roman" w:eastAsia="Times New Roman" w:hAnsi="Times New Roman" w:cs="Simplified Arabic"/>
          <w:color w:val="000000"/>
          <w:sz w:val="32"/>
          <w:szCs w:val="32"/>
          <w:rtl/>
          <w:lang w:bidi="ar-IQ"/>
        </w:rPr>
      </w:pPr>
      <w:r w:rsidRPr="00E4155F">
        <w:rPr>
          <w:rFonts w:ascii="Times New Roman" w:eastAsia="Times New Roman" w:hAnsi="Times New Roman" w:cs="Simplified Arabic" w:hint="cs"/>
          <w:color w:val="000000"/>
          <w:sz w:val="32"/>
          <w:szCs w:val="32"/>
          <w:rtl/>
          <w:lang w:bidi="ar-IQ"/>
        </w:rPr>
        <w:t xml:space="preserve">   حدد الباحث مجتمع بحثه بلاعبي</w:t>
      </w:r>
      <w:r w:rsidR="00401022">
        <w:rPr>
          <w:rFonts w:ascii="Times New Roman" w:eastAsia="Times New Roman" w:hAnsi="Times New Roman" w:cs="Simplified Arabic" w:hint="cs"/>
          <w:color w:val="000000"/>
          <w:sz w:val="32"/>
          <w:szCs w:val="32"/>
          <w:rtl/>
          <w:lang w:bidi="ar-IQ"/>
        </w:rPr>
        <w:t xml:space="preserve"> الفئات العالية</w:t>
      </w:r>
      <w:r w:rsidRPr="00E4155F">
        <w:rPr>
          <w:rFonts w:ascii="Times New Roman" w:eastAsia="Times New Roman" w:hAnsi="Times New Roman" w:cs="Simplified Arabic" w:hint="cs"/>
          <w:color w:val="000000"/>
          <w:sz w:val="32"/>
          <w:szCs w:val="32"/>
          <w:rtl/>
          <w:lang w:bidi="ar-IQ"/>
        </w:rPr>
        <w:t xml:space="preserve"> </w:t>
      </w:r>
      <w:r w:rsidR="00401022">
        <w:rPr>
          <w:rFonts w:ascii="Times New Roman" w:eastAsia="Times New Roman" w:hAnsi="Times New Roman" w:cs="Simplified Arabic" w:hint="cs"/>
          <w:color w:val="000000"/>
          <w:sz w:val="32"/>
          <w:szCs w:val="32"/>
          <w:rtl/>
          <w:lang w:bidi="ar-IQ"/>
        </w:rPr>
        <w:t xml:space="preserve">من </w:t>
      </w:r>
      <w:r w:rsidRPr="00E4155F">
        <w:rPr>
          <w:rFonts w:ascii="Times New Roman" w:eastAsia="Times New Roman" w:hAnsi="Times New Roman" w:cs="Simplified Arabic" w:hint="cs"/>
          <w:color w:val="000000"/>
          <w:sz w:val="32"/>
          <w:szCs w:val="32"/>
          <w:rtl/>
          <w:lang w:bidi="ar-IQ"/>
        </w:rPr>
        <w:t>منتخب محافظة بغداد ومنتخب محافظة بابل  بكرة السلة على الكراسي المتحركة والبالغ عددهم (</w:t>
      </w:r>
      <w:r w:rsidR="00401022">
        <w:rPr>
          <w:rFonts w:ascii="Times New Roman" w:eastAsia="Times New Roman" w:hAnsi="Times New Roman" w:cs="Simplified Arabic" w:hint="cs"/>
          <w:color w:val="000000"/>
          <w:sz w:val="32"/>
          <w:szCs w:val="32"/>
          <w:rtl/>
          <w:lang w:bidi="ar-IQ"/>
        </w:rPr>
        <w:t>12</w:t>
      </w:r>
      <w:r w:rsidRPr="00E4155F">
        <w:rPr>
          <w:rFonts w:ascii="Times New Roman" w:eastAsia="Times New Roman" w:hAnsi="Times New Roman" w:cs="Simplified Arabic" w:hint="cs"/>
          <w:color w:val="000000"/>
          <w:sz w:val="32"/>
          <w:szCs w:val="32"/>
          <w:rtl/>
          <w:lang w:bidi="ar-IQ"/>
        </w:rPr>
        <w:t xml:space="preserve">) لاعب ، للموسم الرياضي 2012 </w:t>
      </w:r>
      <w:r w:rsidRPr="00E4155F">
        <w:rPr>
          <w:rFonts w:ascii="Times New Roman" w:eastAsia="Times New Roman" w:hAnsi="Times New Roman" w:cs="Simplified Arabic"/>
          <w:color w:val="000000"/>
          <w:sz w:val="32"/>
          <w:szCs w:val="32"/>
          <w:rtl/>
          <w:lang w:bidi="ar-IQ"/>
        </w:rPr>
        <w:t>–</w:t>
      </w:r>
      <w:r w:rsidRPr="00E4155F">
        <w:rPr>
          <w:rFonts w:ascii="Times New Roman" w:eastAsia="Times New Roman" w:hAnsi="Times New Roman" w:cs="Simplified Arabic" w:hint="cs"/>
          <w:color w:val="000000"/>
          <w:sz w:val="32"/>
          <w:szCs w:val="32"/>
          <w:rtl/>
          <w:lang w:bidi="ar-IQ"/>
        </w:rPr>
        <w:t xml:space="preserve"> 2013  .</w:t>
      </w:r>
    </w:p>
    <w:p w:rsidR="00E4155F" w:rsidRPr="00E4155F" w:rsidRDefault="00E4155F" w:rsidP="005964E8">
      <w:pPr>
        <w:spacing w:after="0" w:line="240" w:lineRule="auto"/>
        <w:jc w:val="lowKashida"/>
        <w:rPr>
          <w:rFonts w:ascii="Times New Roman" w:eastAsia="Times New Roman" w:hAnsi="Times New Roman" w:cs="Simplified Arabic"/>
          <w:b/>
          <w:bCs/>
          <w:color w:val="000000"/>
          <w:sz w:val="32"/>
          <w:szCs w:val="32"/>
          <w:rtl/>
          <w:lang w:bidi="ar-IQ"/>
        </w:rPr>
      </w:pPr>
      <w:r w:rsidRPr="00E4155F">
        <w:rPr>
          <w:rFonts w:ascii="Times New Roman" w:eastAsia="Times New Roman" w:hAnsi="Times New Roman" w:cs="Simplified Arabic" w:hint="cs"/>
          <w:b/>
          <w:bCs/>
          <w:color w:val="000000"/>
          <w:sz w:val="32"/>
          <w:szCs w:val="32"/>
          <w:rtl/>
        </w:rPr>
        <w:t>3-2-2  عينة البحث</w:t>
      </w:r>
    </w:p>
    <w:p w:rsidR="00E4155F" w:rsidRPr="00E4155F" w:rsidRDefault="00401022" w:rsidP="005964E8">
      <w:pPr>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E4155F" w:rsidRPr="00E4155F">
        <w:rPr>
          <w:rFonts w:ascii="Simplified Arabic" w:eastAsia="Times New Roman" w:hAnsi="Simplified Arabic" w:cs="Simplified Arabic"/>
          <w:sz w:val="32"/>
          <w:szCs w:val="32"/>
          <w:rtl/>
          <w:lang w:bidi="ar-IQ"/>
        </w:rPr>
        <w:t>إن الاختيار الصحيح لعينة البحث هو من الركائز والعوامل المهمة في البحث العلمي وكذلك في إنجاح عمل الباحث حين يقوم بتطبيق خطوات أو مفردات بحثه عملياً, والعينة هي "النموذج الذي يجري الباحث مجمل ومحور عمله "</w:t>
      </w:r>
      <w:r w:rsidR="00E4155F" w:rsidRPr="00E4155F">
        <w:rPr>
          <w:rFonts w:ascii="Simplified Arabic" w:eastAsia="Times New Roman" w:hAnsi="Simplified Arabic" w:cs="Simplified Arabic"/>
          <w:sz w:val="32"/>
          <w:szCs w:val="32"/>
          <w:vertAlign w:val="superscript"/>
          <w:rtl/>
          <w:lang w:bidi="ar-IQ"/>
        </w:rPr>
        <w:t>(</w:t>
      </w:r>
      <w:r w:rsidR="00E4155F" w:rsidRPr="00E4155F">
        <w:rPr>
          <w:rFonts w:ascii="Simplified Arabic" w:eastAsia="Times New Roman" w:hAnsi="Simplified Arabic" w:cs="Simplified Arabic"/>
          <w:sz w:val="32"/>
          <w:szCs w:val="32"/>
          <w:vertAlign w:val="superscript"/>
          <w:rtl/>
          <w:lang w:bidi="ar-IQ"/>
        </w:rPr>
        <w:footnoteReference w:id="51"/>
      </w:r>
      <w:r w:rsidR="00E4155F" w:rsidRPr="00E4155F">
        <w:rPr>
          <w:rFonts w:ascii="Simplified Arabic" w:eastAsia="Times New Roman" w:hAnsi="Simplified Arabic" w:cs="Simplified Arabic"/>
          <w:sz w:val="32"/>
          <w:szCs w:val="32"/>
          <w:vertAlign w:val="superscript"/>
          <w:rtl/>
          <w:lang w:bidi="ar-IQ"/>
        </w:rPr>
        <w:t>)</w:t>
      </w:r>
      <w:r w:rsidR="00826DF7" w:rsidRPr="00826DF7">
        <w:rPr>
          <w:rFonts w:ascii="Times New Roman" w:eastAsia="Times New Roman" w:hAnsi="Times New Roman" w:cs="Times New Roman"/>
          <w:noProof/>
          <w:sz w:val="24"/>
          <w:szCs w:val="24"/>
          <w:rtl/>
        </w:rPr>
        <w:pict>
          <v:shape id="16-Point Star 134" o:spid="_x0000_s1064" type="#_x0000_t59" style="position:absolute;left:0;text-align:left;margin-left:-157.55pt;margin-top:78.75pt;width:41pt;height:41.05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">
            <v:textbox>
              <w:txbxContent>
                <w:p w:rsidR="00DF5B74" w:rsidRDefault="00DF5B74" w:rsidP="00E4155F">
                  <w:pPr>
                    <w:rPr>
                      <w:lang w:bidi="ar-IQ"/>
                    </w:rPr>
                  </w:pPr>
                  <w:r>
                    <w:rPr>
                      <w:rFonts w:hint="cs"/>
                      <w:rtl/>
                      <w:lang w:bidi="ar-IQ"/>
                    </w:rPr>
                    <w:t>10</w:t>
                  </w:r>
                  <w:r>
                    <w:rPr>
                      <w:noProof/>
                      <w:sz w:val="20"/>
                      <w:szCs w:val="20"/>
                    </w:rPr>
                    <w:drawing>
                      <wp:inline distT="0" distB="0" distL="0" distR="0">
                        <wp:extent cx="180975" cy="17145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p>
              </w:txbxContent>
            </v:textbox>
          </v:shape>
        </w:pict>
      </w:r>
      <w:r w:rsidR="00E4155F" w:rsidRPr="00E4155F">
        <w:rPr>
          <w:rFonts w:ascii="Simplified Arabic" w:eastAsia="Times New Roman" w:hAnsi="Simplified Arabic" w:cs="Simplified Arabic" w:hint="cs"/>
          <w:sz w:val="32"/>
          <w:szCs w:val="32"/>
          <w:rtl/>
          <w:lang w:bidi="ar-IQ"/>
        </w:rPr>
        <w:t xml:space="preserve"> .</w:t>
      </w:r>
    </w:p>
    <w:p w:rsidR="00E4155F" w:rsidRPr="00E4155F" w:rsidRDefault="00E4155F" w:rsidP="00401022">
      <w:pPr>
        <w:spacing w:after="0" w:line="240" w:lineRule="auto"/>
        <w:jc w:val="lowKashida"/>
        <w:rPr>
          <w:rFonts w:ascii="Times New Roman" w:eastAsia="Times New Roman" w:hAnsi="Times New Roman" w:cs="Simplified Arabic"/>
          <w:sz w:val="32"/>
          <w:szCs w:val="32"/>
          <w:rtl/>
        </w:rPr>
      </w:pPr>
      <w:r w:rsidRPr="00E4155F">
        <w:rPr>
          <w:rFonts w:ascii="Simplified Arabic" w:eastAsia="Times New Roman" w:hAnsi="Simplified Arabic" w:cs="Simplified Arabic" w:hint="cs"/>
          <w:sz w:val="32"/>
          <w:szCs w:val="32"/>
          <w:rtl/>
          <w:lang w:bidi="ar-IQ"/>
        </w:rPr>
        <w:t xml:space="preserve">    واختار الباحث عينته </w:t>
      </w:r>
      <w:r w:rsidR="00401022">
        <w:rPr>
          <w:rFonts w:ascii="Simplified Arabic" w:eastAsia="Times New Roman" w:hAnsi="Simplified Arabic" w:cs="Simplified Arabic" w:hint="cs"/>
          <w:sz w:val="32"/>
          <w:szCs w:val="32"/>
          <w:rtl/>
          <w:lang w:bidi="ar-IQ"/>
        </w:rPr>
        <w:t xml:space="preserve">بالطريقة العشوائية البسيطة من </w:t>
      </w:r>
      <w:r w:rsidRPr="00E4155F">
        <w:rPr>
          <w:rFonts w:ascii="Simplified Arabic" w:eastAsia="Times New Roman" w:hAnsi="Simplified Arabic" w:cs="Simplified Arabic" w:hint="cs"/>
          <w:sz w:val="32"/>
          <w:szCs w:val="32"/>
          <w:rtl/>
          <w:lang w:bidi="ar-IQ"/>
        </w:rPr>
        <w:t xml:space="preserve">لاعبي منتخب محافظة </w:t>
      </w:r>
      <w:r w:rsidR="00401022">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hint="cs"/>
          <w:sz w:val="32"/>
          <w:szCs w:val="32"/>
          <w:rtl/>
          <w:lang w:bidi="ar-IQ"/>
        </w:rPr>
        <w:t>( بغداد وبابل ) بكرة السلة على الكراسي المتحركة ( الفئ</w:t>
      </w:r>
      <w:r w:rsidR="00401022">
        <w:rPr>
          <w:rFonts w:ascii="Simplified Arabic" w:eastAsia="Times New Roman" w:hAnsi="Simplified Arabic" w:cs="Simplified Arabic" w:hint="cs"/>
          <w:sz w:val="32"/>
          <w:szCs w:val="32"/>
          <w:rtl/>
          <w:lang w:bidi="ar-IQ"/>
        </w:rPr>
        <w:t>ات العالية ) والبالغ عددهم (10</w:t>
      </w:r>
      <w:r w:rsidRPr="00E4155F">
        <w:rPr>
          <w:rFonts w:ascii="Simplified Arabic" w:eastAsia="Times New Roman" w:hAnsi="Simplified Arabic" w:cs="Simplified Arabic" w:hint="cs"/>
          <w:sz w:val="32"/>
          <w:szCs w:val="32"/>
          <w:rtl/>
          <w:lang w:bidi="ar-IQ"/>
        </w:rPr>
        <w:t>) لاعبين</w:t>
      </w:r>
      <w:r w:rsidR="00401022">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hint="cs"/>
          <w:sz w:val="32"/>
          <w:szCs w:val="32"/>
          <w:rtl/>
          <w:lang w:bidi="ar-IQ"/>
        </w:rPr>
        <w:t xml:space="preserve"> </w:t>
      </w:r>
      <w:r w:rsidR="00401022">
        <w:rPr>
          <w:rFonts w:ascii="Simplified Arabic" w:eastAsia="Times New Roman" w:hAnsi="Simplified Arabic" w:cs="Simplified Arabic" w:hint="cs"/>
          <w:sz w:val="32"/>
          <w:szCs w:val="32"/>
          <w:rtl/>
          <w:lang w:bidi="ar-IQ"/>
        </w:rPr>
        <w:t>(4) من محافظة بابل و (6) من محافظة بغداد</w:t>
      </w:r>
      <w:r w:rsidRPr="00E4155F">
        <w:rPr>
          <w:rFonts w:ascii="Simplified Arabic" w:eastAsia="Times New Roman" w:hAnsi="Simplified Arabic" w:cs="Simplified Arabic" w:hint="cs"/>
          <w:sz w:val="32"/>
          <w:szCs w:val="32"/>
          <w:rtl/>
          <w:lang w:bidi="ar-IQ"/>
        </w:rPr>
        <w:t xml:space="preserve">، للموسم الرياضي 2012 </w:t>
      </w:r>
      <w:r w:rsidRPr="00E4155F">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hint="cs"/>
          <w:sz w:val="32"/>
          <w:szCs w:val="32"/>
          <w:rtl/>
          <w:lang w:bidi="ar-IQ"/>
        </w:rPr>
        <w:t xml:space="preserve"> 2013 . وقد كرر عليهم الاختبارات مرتين ، فبذلك تصبح عينة المحاولات (20)</w:t>
      </w:r>
      <w:r w:rsidRPr="00E4155F">
        <w:rPr>
          <w:rFonts w:ascii="Times New Roman" w:eastAsia="Times New Roman" w:hAnsi="Times New Roman" w:cs="Simplified Arabic" w:hint="cs"/>
          <w:sz w:val="32"/>
          <w:szCs w:val="32"/>
          <w:rtl/>
        </w:rPr>
        <w:t xml:space="preserve"> . تم تقسيمهم بالطريقة العشوائية  إلى مجموعتين متكافئتين إحداها ضابطة والأخرى تجريبية وبواقع (10) </w:t>
      </w:r>
      <w:r w:rsidR="00E71FF7">
        <w:rPr>
          <w:rFonts w:ascii="Times New Roman" w:eastAsia="Times New Roman" w:hAnsi="Times New Roman" w:cs="Simplified Arabic" w:hint="cs"/>
          <w:sz w:val="32"/>
          <w:szCs w:val="32"/>
          <w:rtl/>
        </w:rPr>
        <w:t xml:space="preserve">محاولة </w:t>
      </w:r>
      <w:r w:rsidRPr="00E4155F">
        <w:rPr>
          <w:rFonts w:ascii="Times New Roman" w:eastAsia="Times New Roman" w:hAnsi="Times New Roman" w:cs="Simplified Arabic" w:hint="cs"/>
          <w:sz w:val="32"/>
          <w:szCs w:val="32"/>
          <w:rtl/>
        </w:rPr>
        <w:t xml:space="preserve">لكل مجموعه .  </w:t>
      </w:r>
    </w:p>
    <w:p w:rsidR="005964E8" w:rsidRDefault="005964E8" w:rsidP="005964E8">
      <w:pPr>
        <w:spacing w:after="0" w:line="240" w:lineRule="auto"/>
        <w:rPr>
          <w:rFonts w:ascii="Simplified Arabic" w:eastAsia="Times New Roman" w:hAnsi="Simplified Arabic" w:cs="Simplified Arabic"/>
          <w:b/>
          <w:bCs/>
          <w:sz w:val="32"/>
          <w:szCs w:val="32"/>
          <w:rtl/>
          <w:lang w:bidi="ar-IQ"/>
        </w:rPr>
      </w:pPr>
    </w:p>
    <w:p w:rsidR="00E4155F" w:rsidRDefault="00E4155F" w:rsidP="00400EE4">
      <w:pPr>
        <w:spacing w:after="0" w:line="240" w:lineRule="auto"/>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3-3</w:t>
      </w:r>
      <w:r w:rsidRPr="00E4155F">
        <w:rPr>
          <w:rFonts w:ascii="Simplified Arabic" w:eastAsia="Times New Roman" w:hAnsi="Simplified Arabic" w:cs="Simplified Arabic"/>
          <w:b/>
          <w:bCs/>
          <w:sz w:val="32"/>
          <w:szCs w:val="32"/>
          <w:rtl/>
          <w:lang w:bidi="ar-IQ"/>
        </w:rPr>
        <w:t xml:space="preserve"> </w:t>
      </w:r>
      <w:r w:rsidR="00400EE4">
        <w:rPr>
          <w:rFonts w:ascii="Simplified Arabic" w:eastAsia="Times New Roman" w:hAnsi="Simplified Arabic" w:cs="Simplified Arabic" w:hint="cs"/>
          <w:b/>
          <w:bCs/>
          <w:sz w:val="32"/>
          <w:szCs w:val="32"/>
          <w:rtl/>
          <w:lang w:bidi="ar-IQ"/>
        </w:rPr>
        <w:t>الوسائل والأدوات والأجهزة المستخدمة في البحث:</w:t>
      </w:r>
      <w:r w:rsidR="005964E8">
        <w:rPr>
          <w:rFonts w:ascii="Simplified Arabic" w:eastAsia="Times New Roman" w:hAnsi="Simplified Arabic" w:cs="Simplified Arabic" w:hint="cs"/>
          <w:b/>
          <w:bCs/>
          <w:sz w:val="32"/>
          <w:szCs w:val="32"/>
          <w:rtl/>
          <w:lang w:bidi="ar-IQ"/>
        </w:rPr>
        <w:t xml:space="preserve"> </w:t>
      </w:r>
    </w:p>
    <w:p w:rsidR="005964E8" w:rsidRPr="00E4155F" w:rsidRDefault="005964E8" w:rsidP="005964E8">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-3-</w:t>
      </w:r>
      <w:r>
        <w:rPr>
          <w:rFonts w:ascii="Simplified Arabic" w:eastAsia="Times New Roman" w:hAnsi="Simplified Arabic" w:cs="Simplified Arabic" w:hint="cs"/>
          <w:b/>
          <w:bCs/>
          <w:sz w:val="32"/>
          <w:szCs w:val="32"/>
          <w:rtl/>
          <w:lang w:bidi="ar-IQ"/>
        </w:rPr>
        <w:t>1</w:t>
      </w:r>
      <w:r w:rsidRPr="00E4155F">
        <w:rPr>
          <w:rFonts w:ascii="Simplified Arabic" w:eastAsia="Times New Roman" w:hAnsi="Simplified Arabic" w:cs="Simplified Arabic"/>
          <w:b/>
          <w:bCs/>
          <w:sz w:val="32"/>
          <w:szCs w:val="32"/>
          <w:rtl/>
          <w:lang w:bidi="ar-IQ"/>
        </w:rPr>
        <w:t xml:space="preserve"> وسائل جمع المعلومات</w:t>
      </w:r>
      <w:r w:rsidR="00400EE4">
        <w:rPr>
          <w:rFonts w:ascii="Simplified Arabic" w:eastAsia="Times New Roman" w:hAnsi="Simplified Arabic" w:cs="Simplified Arabic" w:hint="cs"/>
          <w:b/>
          <w:bCs/>
          <w:sz w:val="32"/>
          <w:szCs w:val="32"/>
          <w:rtl/>
          <w:lang w:bidi="ar-IQ"/>
        </w:rPr>
        <w:t>:</w:t>
      </w:r>
    </w:p>
    <w:p w:rsidR="005964E8" w:rsidRPr="00E4155F" w:rsidRDefault="005964E8" w:rsidP="005964E8">
      <w:pPr>
        <w:numPr>
          <w:ilvl w:val="0"/>
          <w:numId w:val="16"/>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المقابلات الشخصية .</w:t>
      </w:r>
      <w:r w:rsidR="00400EE4" w:rsidRPr="00400EE4">
        <w:rPr>
          <w:rFonts w:ascii="Times New Roman" w:eastAsia="Times New Roman" w:hAnsi="Times New Roman" w:cs="Simplified Arabic"/>
          <w:color w:val="000000"/>
          <w:sz w:val="32"/>
          <w:szCs w:val="32"/>
          <w:vertAlign w:val="superscript"/>
          <w:rtl/>
          <w:lang w:bidi="ar-IQ"/>
        </w:rPr>
        <w:t xml:space="preserve"> </w:t>
      </w:r>
      <w:r w:rsidR="00400EE4" w:rsidRPr="00E4155F">
        <w:rPr>
          <w:rFonts w:ascii="Times New Roman" w:eastAsia="Times New Roman" w:hAnsi="Times New Roman" w:cs="Simplified Arabic"/>
          <w:color w:val="000000"/>
          <w:sz w:val="32"/>
          <w:szCs w:val="32"/>
          <w:vertAlign w:val="superscript"/>
          <w:rtl/>
          <w:lang w:bidi="ar-IQ"/>
        </w:rPr>
        <w:footnoteReference w:customMarkFollows="1" w:id="52"/>
        <w:sym w:font="Symbol" w:char="F0B7"/>
      </w:r>
    </w:p>
    <w:p w:rsidR="005964E8" w:rsidRPr="00E4155F" w:rsidRDefault="005964E8" w:rsidP="005964E8">
      <w:pPr>
        <w:numPr>
          <w:ilvl w:val="0"/>
          <w:numId w:val="16"/>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الملاحظة . </w:t>
      </w:r>
    </w:p>
    <w:p w:rsidR="005964E8" w:rsidRPr="005964E8" w:rsidRDefault="005964E8" w:rsidP="005964E8">
      <w:pPr>
        <w:numPr>
          <w:ilvl w:val="0"/>
          <w:numId w:val="16"/>
        </w:numPr>
        <w:spacing w:after="0" w:line="240" w:lineRule="auto"/>
        <w:jc w:val="both"/>
        <w:rPr>
          <w:rFonts w:ascii="Simplified Arabic" w:eastAsia="Times New Roman" w:hAnsi="Simplified Arabic" w:cs="Simplified Arabic"/>
          <w:sz w:val="32"/>
          <w:szCs w:val="32"/>
          <w:lang w:bidi="ar-IQ"/>
        </w:rPr>
      </w:pPr>
      <w:r w:rsidRPr="005964E8">
        <w:rPr>
          <w:rFonts w:ascii="Simplified Arabic" w:eastAsia="Times New Roman" w:hAnsi="Simplified Arabic" w:cs="Simplified Arabic"/>
          <w:sz w:val="32"/>
          <w:szCs w:val="32"/>
          <w:rtl/>
          <w:lang w:bidi="ar-IQ"/>
        </w:rPr>
        <w:t xml:space="preserve"> استمارة الاستبانة.</w:t>
      </w:r>
      <w:r w:rsidR="000C5C47" w:rsidRPr="000C5C47">
        <w:rPr>
          <w:rFonts w:ascii="Times New Roman" w:eastAsia="Times New Roman" w:hAnsi="Times New Roman" w:cs="Simplified Arabic"/>
          <w:color w:val="000000"/>
          <w:sz w:val="32"/>
          <w:szCs w:val="32"/>
          <w:vertAlign w:val="superscript"/>
          <w:rtl/>
          <w:lang w:bidi="ar-IQ"/>
        </w:rPr>
        <w:t xml:space="preserve"> </w:t>
      </w:r>
      <w:r w:rsidR="000C5C47" w:rsidRPr="00E4155F">
        <w:rPr>
          <w:rFonts w:ascii="Times New Roman" w:eastAsia="Times New Roman" w:hAnsi="Times New Roman" w:cs="Simplified Arabic"/>
          <w:color w:val="000000"/>
          <w:sz w:val="32"/>
          <w:szCs w:val="32"/>
          <w:vertAlign w:val="superscript"/>
          <w:rtl/>
          <w:lang w:bidi="ar-IQ"/>
        </w:rPr>
        <w:footnoteReference w:customMarkFollows="1" w:id="53"/>
        <w:sym w:font="Symbol" w:char="F0B7"/>
      </w:r>
    </w:p>
    <w:p w:rsidR="005964E8" w:rsidRDefault="005964E8" w:rsidP="005964E8">
      <w:pPr>
        <w:numPr>
          <w:ilvl w:val="0"/>
          <w:numId w:val="16"/>
        </w:numPr>
        <w:spacing w:after="0" w:line="240"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lastRenderedPageBreak/>
        <w:t>الأختبار والقياس .</w:t>
      </w:r>
    </w:p>
    <w:p w:rsidR="006C7651" w:rsidRPr="000C5C47" w:rsidRDefault="006C7651" w:rsidP="000C5C47">
      <w:pPr>
        <w:numPr>
          <w:ilvl w:val="0"/>
          <w:numId w:val="16"/>
        </w:numPr>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المصادر العربية والاجنبية .</w:t>
      </w:r>
    </w:p>
    <w:p w:rsidR="00E4155F" w:rsidRPr="00E4155F" w:rsidRDefault="00E4155F" w:rsidP="005964E8">
      <w:pPr>
        <w:spacing w:after="0" w:line="240" w:lineRule="auto"/>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3-3-</w:t>
      </w:r>
      <w:r w:rsidR="005964E8">
        <w:rPr>
          <w:rFonts w:ascii="Simplified Arabic" w:eastAsia="Times New Roman" w:hAnsi="Simplified Arabic" w:cs="Simplified Arabic" w:hint="cs"/>
          <w:b/>
          <w:bCs/>
          <w:sz w:val="32"/>
          <w:szCs w:val="32"/>
          <w:rtl/>
          <w:lang w:bidi="ar-IQ"/>
        </w:rPr>
        <w:t>2</w:t>
      </w:r>
      <w:r w:rsidR="006C7651">
        <w:rPr>
          <w:rFonts w:ascii="Simplified Arabic" w:eastAsia="Times New Roman" w:hAnsi="Simplified Arabic" w:cs="Simplified Arabic" w:hint="cs"/>
          <w:b/>
          <w:bCs/>
          <w:sz w:val="32"/>
          <w:szCs w:val="32"/>
          <w:rtl/>
          <w:lang w:bidi="ar-IQ"/>
        </w:rPr>
        <w:t xml:space="preserve"> </w:t>
      </w:r>
      <w:r w:rsidRPr="00E4155F">
        <w:rPr>
          <w:rFonts w:ascii="Simplified Arabic" w:eastAsia="Times New Roman" w:hAnsi="Simplified Arabic" w:cs="Simplified Arabic"/>
          <w:b/>
          <w:bCs/>
          <w:sz w:val="32"/>
          <w:szCs w:val="32"/>
          <w:rtl/>
          <w:lang w:bidi="ar-IQ"/>
        </w:rPr>
        <w:t>الأدوات والأجهزة  المستخدمة في البحث</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lang w:bidi="ar-IQ"/>
        </w:rPr>
        <w:t xml:space="preserve"> ملعب كرة سلة قانوني.</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كرات سلة </w:t>
      </w:r>
      <w:r w:rsidRPr="00E4155F">
        <w:rPr>
          <w:rFonts w:ascii="Simplified Arabic" w:eastAsia="Times New Roman" w:hAnsi="Simplified Arabic" w:cs="Simplified Arabic" w:hint="cs"/>
          <w:sz w:val="32"/>
          <w:szCs w:val="32"/>
          <w:rtl/>
          <w:lang w:bidi="ar-IQ"/>
        </w:rPr>
        <w:t xml:space="preserve">قانونية </w:t>
      </w:r>
      <w:r w:rsidRPr="00E4155F">
        <w:rPr>
          <w:rFonts w:ascii="Simplified Arabic" w:eastAsia="Times New Roman" w:hAnsi="Simplified Arabic" w:cs="Simplified Arabic"/>
          <w:sz w:val="32"/>
          <w:szCs w:val="32"/>
          <w:rtl/>
          <w:lang w:bidi="ar-IQ"/>
        </w:rPr>
        <w:t>عدد (</w:t>
      </w:r>
      <w:r w:rsidRPr="00E4155F">
        <w:rPr>
          <w:rFonts w:ascii="Simplified Arabic" w:eastAsia="Times New Roman" w:hAnsi="Simplified Arabic" w:cs="Simplified Arabic" w:hint="cs"/>
          <w:sz w:val="32"/>
          <w:szCs w:val="32"/>
          <w:rtl/>
          <w:lang w:bidi="ar-IQ"/>
        </w:rPr>
        <w:t>4</w:t>
      </w:r>
      <w:r w:rsidRPr="00E4155F">
        <w:rPr>
          <w:rFonts w:ascii="Simplified Arabic" w:eastAsia="Times New Roman" w:hAnsi="Simplified Arabic" w:cs="Simplified Arabic"/>
          <w:sz w:val="32"/>
          <w:szCs w:val="32"/>
          <w:rtl/>
          <w:lang w:bidi="ar-IQ"/>
        </w:rPr>
        <w:t>)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hint="cs"/>
          <w:sz w:val="32"/>
          <w:szCs w:val="32"/>
          <w:rtl/>
          <w:lang w:bidi="ar-IQ"/>
        </w:rPr>
        <w:t xml:space="preserve">كرات طبية وزن ( 1,5 و3 )  كغم عدد(4) </w:t>
      </w:r>
      <w:r w:rsidR="005964E8">
        <w:rPr>
          <w:rFonts w:ascii="Simplified Arabic" w:eastAsia="Times New Roman" w:hAnsi="Simplified Arabic" w:cs="Simplified Arabic" w:hint="cs"/>
          <w:sz w:val="32"/>
          <w:szCs w:val="32"/>
          <w:rtl/>
          <w:lang w:bidi="ar-IQ"/>
        </w:rPr>
        <w:t xml:space="preserve">نوع مطاط </w:t>
      </w:r>
      <w:r w:rsidRPr="00E4155F">
        <w:rPr>
          <w:rFonts w:ascii="Simplified Arabic" w:eastAsia="Times New Roman" w:hAnsi="Simplified Arabic" w:cs="Simplified Arabic" w:hint="cs"/>
          <w:sz w:val="32"/>
          <w:szCs w:val="32"/>
          <w:rtl/>
          <w:lang w:bidi="ar-IQ"/>
        </w:rPr>
        <w:t>.</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Times New Roman" w:eastAsia="Times New Roman" w:hAnsi="Times New Roman" w:cs="Simplified Arabic" w:hint="cs"/>
          <w:sz w:val="32"/>
          <w:szCs w:val="32"/>
          <w:rtl/>
          <w:lang w:bidi="ar-IQ"/>
        </w:rPr>
        <w:t>حائط أملس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Times New Roman" w:eastAsia="Times New Roman" w:hAnsi="Times New Roman" w:cs="Simplified Arabic" w:hint="cs"/>
          <w:sz w:val="32"/>
          <w:szCs w:val="32"/>
          <w:rtl/>
          <w:lang w:bidi="ar-IQ"/>
        </w:rPr>
        <w:t>حبل بقطر ( 1 ) سم وبطول ( 10 ) م عدد (4)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Times New Roman" w:eastAsia="Times New Roman" w:hAnsi="Times New Roman" w:cs="Simplified Arabic" w:hint="cs"/>
          <w:sz w:val="32"/>
          <w:szCs w:val="32"/>
          <w:rtl/>
          <w:lang w:bidi="ar-IQ"/>
        </w:rPr>
        <w:t>حبل مطاط بقطر ( 1 ) سم مختلف الأطوال عدد (8)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شاخص عدد (</w:t>
      </w:r>
      <w:r w:rsidRPr="00E4155F">
        <w:rPr>
          <w:rFonts w:ascii="Simplified Arabic" w:eastAsia="Times New Roman" w:hAnsi="Simplified Arabic" w:cs="Simplified Arabic" w:hint="cs"/>
          <w:sz w:val="32"/>
          <w:szCs w:val="32"/>
          <w:rtl/>
          <w:lang w:bidi="ar-IQ"/>
        </w:rPr>
        <w:t>10</w:t>
      </w:r>
      <w:r w:rsidRPr="00E4155F">
        <w:rPr>
          <w:rFonts w:ascii="Simplified Arabic" w:eastAsia="Times New Roman" w:hAnsi="Simplified Arabic" w:cs="Simplified Arabic"/>
          <w:sz w:val="32"/>
          <w:szCs w:val="32"/>
          <w:rtl/>
          <w:lang w:bidi="ar-IQ"/>
        </w:rPr>
        <w:t>)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حاسبة يدوية  نوع </w:t>
      </w:r>
      <w:r w:rsidRPr="00E4155F">
        <w:rPr>
          <w:rFonts w:ascii="Simplified Arabic" w:eastAsia="Times New Roman" w:hAnsi="Simplified Arabic" w:cs="Simplified Arabic"/>
          <w:sz w:val="32"/>
          <w:szCs w:val="32"/>
          <w:lang w:bidi="ar-IQ"/>
        </w:rPr>
        <w:t>(Casio)</w:t>
      </w:r>
      <w:r w:rsidRPr="00E4155F">
        <w:rPr>
          <w:rFonts w:ascii="Simplified Arabic" w:eastAsia="Times New Roman" w:hAnsi="Simplified Arabic" w:cs="Simplified Arabic"/>
          <w:sz w:val="32"/>
          <w:szCs w:val="32"/>
          <w:rtl/>
          <w:lang w:bidi="ar-IQ"/>
        </w:rPr>
        <w:t xml:space="preserve"> المنشاء ياباني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كراسي متحركة خاصة بالمعاقين </w:t>
      </w:r>
      <w:r w:rsidRPr="00E4155F">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sz w:val="32"/>
          <w:szCs w:val="32"/>
          <w:lang w:bidi="ar-IQ"/>
        </w:rPr>
        <w:t xml:space="preserve">spin off </w:t>
      </w:r>
      <w:r w:rsidRPr="00E4155F">
        <w:rPr>
          <w:rFonts w:ascii="Simplified Arabic" w:eastAsia="Times New Roman" w:hAnsi="Simplified Arabic" w:cs="Simplified Arabic" w:hint="cs"/>
          <w:sz w:val="32"/>
          <w:szCs w:val="32"/>
          <w:rtl/>
          <w:lang w:bidi="ar-IQ"/>
        </w:rPr>
        <w:t xml:space="preserve"> ) ا</w:t>
      </w:r>
      <w:r w:rsidRPr="00E4155F">
        <w:rPr>
          <w:rFonts w:ascii="Simplified Arabic" w:eastAsia="Times New Roman" w:hAnsi="Simplified Arabic" w:cs="Simplified Arabic"/>
          <w:sz w:val="32"/>
          <w:szCs w:val="32"/>
          <w:rtl/>
          <w:lang w:bidi="ar-IQ"/>
        </w:rPr>
        <w:t>لمنش</w:t>
      </w:r>
      <w:r w:rsidRPr="00E4155F">
        <w:rPr>
          <w:rFonts w:ascii="Simplified Arabic" w:eastAsia="Times New Roman" w:hAnsi="Simplified Arabic" w:cs="Simplified Arabic" w:hint="cs"/>
          <w:sz w:val="32"/>
          <w:szCs w:val="32"/>
          <w:rtl/>
          <w:lang w:bidi="ar-IQ"/>
        </w:rPr>
        <w:t>أ</w:t>
      </w:r>
      <w:r w:rsidRPr="00E4155F">
        <w:rPr>
          <w:rFonts w:ascii="Simplified Arabic" w:eastAsia="Times New Roman" w:hAnsi="Simplified Arabic" w:cs="Simplified Arabic"/>
          <w:sz w:val="32"/>
          <w:szCs w:val="32"/>
          <w:rtl/>
          <w:lang w:bidi="ar-IQ"/>
        </w:rPr>
        <w:t xml:space="preserve"> ايطالي.</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شريط قياس</w:t>
      </w:r>
      <w:r w:rsidR="006C7651">
        <w:rPr>
          <w:rFonts w:ascii="Simplified Arabic" w:eastAsia="Times New Roman" w:hAnsi="Simplified Arabic" w:cs="Simplified Arabic" w:hint="cs"/>
          <w:sz w:val="32"/>
          <w:szCs w:val="32"/>
          <w:rtl/>
          <w:lang w:bidi="ar-IQ"/>
        </w:rPr>
        <w:t xml:space="preserve"> بطول (50) متر</w:t>
      </w:r>
      <w:r w:rsidRPr="00E4155F">
        <w:rPr>
          <w:rFonts w:ascii="Simplified Arabic" w:eastAsia="Times New Roman" w:hAnsi="Simplified Arabic" w:cs="Simplified Arabic"/>
          <w:sz w:val="32"/>
          <w:szCs w:val="32"/>
          <w:rtl/>
          <w:lang w:bidi="ar-IQ"/>
        </w:rPr>
        <w:t xml:space="preserve"> مع لاصق و طباشير.</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ساعة توقيت عدد (</w:t>
      </w:r>
      <w:r w:rsidRPr="00E4155F">
        <w:rPr>
          <w:rFonts w:ascii="Simplified Arabic" w:eastAsia="Times New Roman" w:hAnsi="Simplified Arabic" w:cs="Simplified Arabic"/>
          <w:sz w:val="32"/>
          <w:szCs w:val="32"/>
          <w:lang w:bidi="ar-IQ"/>
        </w:rPr>
        <w:t>2</w:t>
      </w:r>
      <w:r w:rsidRPr="00E4155F">
        <w:rPr>
          <w:rFonts w:ascii="Simplified Arabic" w:eastAsia="Times New Roman" w:hAnsi="Simplified Arabic" w:cs="Simplified Arabic"/>
          <w:sz w:val="32"/>
          <w:szCs w:val="32"/>
          <w:rtl/>
          <w:lang w:bidi="ar-IQ"/>
        </w:rPr>
        <w:t>) نوع (</w:t>
      </w:r>
      <w:r w:rsidRPr="00E4155F">
        <w:rPr>
          <w:rFonts w:ascii="Simplified Arabic" w:eastAsia="Times New Roman" w:hAnsi="Simplified Arabic" w:cs="Simplified Arabic"/>
          <w:sz w:val="32"/>
          <w:szCs w:val="32"/>
          <w:lang w:bidi="ar-IQ"/>
        </w:rPr>
        <w:t>Sewan</w:t>
      </w:r>
      <w:r w:rsidRPr="00E4155F">
        <w:rPr>
          <w:rFonts w:ascii="Simplified Arabic" w:eastAsia="Times New Roman" w:hAnsi="Simplified Arabic" w:cs="Simplified Arabic"/>
          <w:sz w:val="32"/>
          <w:szCs w:val="32"/>
          <w:rtl/>
          <w:lang w:bidi="ar-IQ"/>
        </w:rPr>
        <w:t>) صينية المنشأ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صفارة عدد (</w:t>
      </w:r>
      <w:r w:rsidRPr="00E4155F">
        <w:rPr>
          <w:rFonts w:ascii="Simplified Arabic" w:eastAsia="Times New Roman" w:hAnsi="Simplified Arabic" w:cs="Simplified Arabic"/>
          <w:sz w:val="32"/>
          <w:szCs w:val="32"/>
          <w:lang w:bidi="ar-IQ"/>
        </w:rPr>
        <w:t>2</w:t>
      </w:r>
      <w:r w:rsidRPr="00E4155F">
        <w:rPr>
          <w:rFonts w:ascii="Simplified Arabic" w:eastAsia="Times New Roman" w:hAnsi="Simplified Arabic" w:cs="Simplified Arabic"/>
          <w:sz w:val="32"/>
          <w:szCs w:val="32"/>
          <w:rtl/>
          <w:lang w:bidi="ar-IQ"/>
        </w:rPr>
        <w:t xml:space="preserve">) نوع </w:t>
      </w:r>
      <w:r w:rsidRPr="00E4155F">
        <w:rPr>
          <w:rFonts w:ascii="Simplified Arabic" w:eastAsia="Times New Roman" w:hAnsi="Simplified Arabic" w:cs="Simplified Arabic"/>
          <w:sz w:val="32"/>
          <w:szCs w:val="32"/>
          <w:lang w:bidi="ar-IQ"/>
        </w:rPr>
        <w:t>FOX</w:t>
      </w:r>
      <w:r w:rsidRPr="00E4155F">
        <w:rPr>
          <w:rFonts w:ascii="Simplified Arabic" w:eastAsia="Times New Roman" w:hAnsi="Simplified Arabic" w:cs="Simplified Arabic"/>
          <w:sz w:val="32"/>
          <w:szCs w:val="32"/>
          <w:rtl/>
          <w:lang w:bidi="ar-IQ"/>
        </w:rPr>
        <w:t xml:space="preserve"> صينية المنشأ.</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لابتوب نوع (</w:t>
      </w:r>
      <w:r w:rsidRPr="00E4155F">
        <w:rPr>
          <w:rFonts w:ascii="Simplified Arabic" w:eastAsia="Times New Roman" w:hAnsi="Simplified Arabic" w:cs="Simplified Arabic"/>
          <w:sz w:val="32"/>
          <w:szCs w:val="32"/>
          <w:lang w:bidi="ar-IQ"/>
        </w:rPr>
        <w:t>HP</w:t>
      </w:r>
      <w:r w:rsidRPr="00E4155F">
        <w:rPr>
          <w:rFonts w:ascii="Simplified Arabic" w:eastAsia="Times New Roman" w:hAnsi="Simplified Arabic" w:cs="Simplified Arabic"/>
          <w:sz w:val="32"/>
          <w:szCs w:val="32"/>
          <w:rtl/>
          <w:lang w:bidi="ar-IQ"/>
        </w:rPr>
        <w:t>) كوري المنشأ.</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كام</w:t>
      </w:r>
      <w:r w:rsidRPr="00E4155F">
        <w:rPr>
          <w:rFonts w:ascii="Simplified Arabic" w:eastAsia="Times New Roman" w:hAnsi="Simplified Arabic" w:cs="Simplified Arabic" w:hint="cs"/>
          <w:sz w:val="32"/>
          <w:szCs w:val="32"/>
          <w:rtl/>
          <w:lang w:bidi="ar-IQ"/>
        </w:rPr>
        <w:t>ي</w:t>
      </w:r>
      <w:r w:rsidRPr="00E4155F">
        <w:rPr>
          <w:rFonts w:ascii="Simplified Arabic" w:eastAsia="Times New Roman" w:hAnsi="Simplified Arabic" w:cs="Simplified Arabic"/>
          <w:sz w:val="32"/>
          <w:szCs w:val="32"/>
          <w:rtl/>
          <w:lang w:bidi="ar-IQ"/>
        </w:rPr>
        <w:t>ر</w:t>
      </w:r>
      <w:r w:rsidRPr="00E4155F">
        <w:rPr>
          <w:rFonts w:ascii="Simplified Arabic" w:eastAsia="Times New Roman" w:hAnsi="Simplified Arabic" w:cs="Simplified Arabic" w:hint="cs"/>
          <w:sz w:val="32"/>
          <w:szCs w:val="32"/>
          <w:rtl/>
          <w:lang w:bidi="ar-IQ"/>
        </w:rPr>
        <w:t>ا</w:t>
      </w:r>
      <w:r w:rsidRPr="00E4155F">
        <w:rPr>
          <w:rFonts w:ascii="Simplified Arabic" w:eastAsia="Times New Roman" w:hAnsi="Simplified Arabic" w:cs="Simplified Arabic"/>
          <w:sz w:val="32"/>
          <w:szCs w:val="32"/>
          <w:rtl/>
          <w:lang w:bidi="ar-IQ"/>
        </w:rPr>
        <w:t xml:space="preserve"> ف</w:t>
      </w:r>
      <w:r w:rsidRPr="00E4155F">
        <w:rPr>
          <w:rFonts w:ascii="Simplified Arabic" w:eastAsia="Times New Roman" w:hAnsi="Simplified Arabic" w:cs="Simplified Arabic" w:hint="cs"/>
          <w:sz w:val="32"/>
          <w:szCs w:val="32"/>
          <w:rtl/>
          <w:lang w:bidi="ar-IQ"/>
        </w:rPr>
        <w:t>ي</w:t>
      </w:r>
      <w:r w:rsidRPr="00E4155F">
        <w:rPr>
          <w:rFonts w:ascii="Simplified Arabic" w:eastAsia="Times New Roman" w:hAnsi="Simplified Arabic" w:cs="Simplified Arabic"/>
          <w:sz w:val="32"/>
          <w:szCs w:val="32"/>
          <w:rtl/>
          <w:lang w:bidi="ar-IQ"/>
        </w:rPr>
        <w:t>ديو</w:t>
      </w:r>
      <w:r w:rsidRPr="00E4155F">
        <w:rPr>
          <w:rFonts w:ascii="Simplified Arabic" w:eastAsia="Times New Roman" w:hAnsi="Simplified Arabic" w:cs="Simplified Arabic" w:hint="cs"/>
          <w:sz w:val="32"/>
          <w:szCs w:val="32"/>
          <w:rtl/>
          <w:lang w:bidi="ar-IQ"/>
        </w:rPr>
        <w:t xml:space="preserve"> نوع </w:t>
      </w:r>
      <w:r w:rsidRPr="00E4155F">
        <w:rPr>
          <w:rFonts w:ascii="Times New Roman" w:eastAsia="Times New Roman" w:hAnsi="Times New Roman" w:cs="Simplified Arabic" w:hint="cs"/>
          <w:sz w:val="32"/>
          <w:szCs w:val="32"/>
          <w:rtl/>
          <w:lang w:bidi="ar-IQ"/>
        </w:rPr>
        <w:t>(</w:t>
      </w:r>
      <w:r w:rsidRPr="00E4155F">
        <w:rPr>
          <w:rFonts w:ascii="Times New Roman" w:eastAsia="Times New Roman" w:hAnsi="Times New Roman" w:cs="Simplified Arabic"/>
          <w:sz w:val="32"/>
          <w:szCs w:val="32"/>
          <w:lang w:bidi="ar-IQ"/>
        </w:rPr>
        <w:t>( Sony</w:t>
      </w:r>
      <w:r w:rsidRPr="00E4155F">
        <w:rPr>
          <w:rFonts w:ascii="Simplified Arabic" w:eastAsia="Times New Roman" w:hAnsi="Simplified Arabic" w:cs="Simplified Arabic" w:hint="cs"/>
          <w:sz w:val="32"/>
          <w:szCs w:val="32"/>
          <w:rtl/>
          <w:lang w:bidi="ar-IQ"/>
        </w:rPr>
        <w:t xml:space="preserve"> صينية</w:t>
      </w:r>
      <w:r w:rsidRPr="00E4155F">
        <w:rPr>
          <w:rFonts w:ascii="Simplified Arabic" w:eastAsia="Times New Roman" w:hAnsi="Simplified Arabic" w:cs="Simplified Arabic"/>
          <w:sz w:val="32"/>
          <w:szCs w:val="32"/>
          <w:rtl/>
          <w:lang w:bidi="ar-IQ"/>
        </w:rPr>
        <w:t xml:space="preserve"> المنشأ.</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hint="cs"/>
          <w:sz w:val="32"/>
          <w:szCs w:val="32"/>
          <w:rtl/>
          <w:lang w:bidi="ar-IQ"/>
        </w:rPr>
        <w:t>واقية عيون عدد (</w:t>
      </w:r>
      <w:r w:rsidRPr="00E4155F">
        <w:rPr>
          <w:rFonts w:ascii="Simplified Arabic" w:eastAsia="Times New Roman" w:hAnsi="Simplified Arabic" w:cs="Simplified Arabic"/>
          <w:sz w:val="32"/>
          <w:szCs w:val="32"/>
          <w:lang w:bidi="ar-IQ"/>
        </w:rPr>
        <w:t>4</w:t>
      </w:r>
      <w:r w:rsidRPr="00E4155F">
        <w:rPr>
          <w:rFonts w:ascii="Simplified Arabic" w:eastAsia="Times New Roman" w:hAnsi="Simplified Arabic" w:cs="Simplified Arabic" w:hint="cs"/>
          <w:sz w:val="32"/>
          <w:szCs w:val="32"/>
          <w:rtl/>
          <w:lang w:bidi="ar-IQ"/>
        </w:rPr>
        <w:t>) .</w:t>
      </w:r>
    </w:p>
    <w:p w:rsidR="00E4155F" w:rsidRP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hint="cs"/>
          <w:sz w:val="32"/>
          <w:szCs w:val="32"/>
          <w:rtl/>
          <w:lang w:bidi="ar-IQ"/>
        </w:rPr>
        <w:t xml:space="preserve">أوزان مختلفة </w:t>
      </w:r>
      <w:r w:rsidR="006C7651">
        <w:rPr>
          <w:rFonts w:ascii="Simplified Arabic" w:eastAsia="Times New Roman" w:hAnsi="Simplified Arabic" w:cs="Simplified Arabic" w:hint="cs"/>
          <w:sz w:val="32"/>
          <w:szCs w:val="32"/>
          <w:rtl/>
          <w:lang w:bidi="ar-IQ"/>
        </w:rPr>
        <w:t>من(1-5) كيلو</w:t>
      </w:r>
      <w:r w:rsidRPr="00E4155F">
        <w:rPr>
          <w:rFonts w:ascii="Simplified Arabic" w:eastAsia="Times New Roman" w:hAnsi="Simplified Arabic" w:cs="Simplified Arabic" w:hint="cs"/>
          <w:sz w:val="32"/>
          <w:szCs w:val="32"/>
          <w:rtl/>
          <w:lang w:bidi="ar-IQ"/>
        </w:rPr>
        <w:t>.</w:t>
      </w:r>
    </w:p>
    <w:p w:rsidR="00E4155F" w:rsidRDefault="00E4155F" w:rsidP="00960EB3">
      <w:pPr>
        <w:numPr>
          <w:ilvl w:val="0"/>
          <w:numId w:val="15"/>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hint="cs"/>
          <w:sz w:val="32"/>
          <w:szCs w:val="32"/>
          <w:rtl/>
          <w:lang w:bidi="ar-IQ"/>
        </w:rPr>
        <w:t>لاصق ذراعين مثقل عدد (4) .</w:t>
      </w:r>
    </w:p>
    <w:p w:rsidR="00E4155F" w:rsidRPr="005862C0" w:rsidRDefault="000C5C47" w:rsidP="000C5C47">
      <w:pPr>
        <w:numPr>
          <w:ilvl w:val="0"/>
          <w:numId w:val="15"/>
        </w:numPr>
        <w:spacing w:after="0" w:line="240"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sz w:val="32"/>
          <w:szCs w:val="32"/>
          <w:rtl/>
          <w:lang w:bidi="ar-IQ"/>
        </w:rPr>
        <w:t>استمارة تسجيل درجات الاختبارا</w:t>
      </w:r>
      <w:r>
        <w:rPr>
          <w:rFonts w:ascii="Simplified Arabic" w:eastAsia="Times New Roman" w:hAnsi="Simplified Arabic" w:cs="Simplified Arabic" w:hint="cs"/>
          <w:sz w:val="32"/>
          <w:szCs w:val="32"/>
          <w:rtl/>
          <w:lang w:bidi="ar-IQ"/>
        </w:rPr>
        <w:t>ت</w:t>
      </w:r>
      <w:r w:rsidRPr="00E4155F">
        <w:rPr>
          <w:rFonts w:ascii="Times New Roman" w:eastAsia="Times New Roman" w:hAnsi="Times New Roman" w:cs="Simplified Arabic"/>
          <w:color w:val="000000"/>
          <w:sz w:val="32"/>
          <w:szCs w:val="32"/>
          <w:vertAlign w:val="superscript"/>
          <w:rtl/>
          <w:lang w:bidi="ar-IQ"/>
        </w:rPr>
        <w:footnoteReference w:customMarkFollows="1" w:id="54"/>
        <w:sym w:font="Symbol" w:char="F0B7"/>
      </w:r>
      <w:r w:rsidRPr="00E4155F">
        <w:rPr>
          <w:rFonts w:ascii="Times New Roman" w:eastAsia="Times New Roman" w:hAnsi="Times New Roman" w:cs="Simplified Arabic"/>
          <w:color w:val="000000"/>
          <w:sz w:val="32"/>
          <w:szCs w:val="32"/>
          <w:vertAlign w:val="superscript"/>
          <w:rtl/>
          <w:lang w:bidi="ar-IQ"/>
        </w:rPr>
        <w:footnoteReference w:customMarkFollows="1" w:id="55"/>
        <w:sym w:font="Symbol" w:char="F0B7"/>
      </w:r>
      <w:r w:rsidR="005964E8" w:rsidRPr="00E4155F">
        <w:rPr>
          <w:rFonts w:ascii="Simplified Arabic" w:eastAsia="Times New Roman" w:hAnsi="Simplified Arabic" w:cs="Simplified Arabic"/>
          <w:sz w:val="32"/>
          <w:szCs w:val="32"/>
          <w:rtl/>
          <w:lang w:bidi="ar-IQ"/>
        </w:rPr>
        <w:t>.</w:t>
      </w:r>
      <w:r w:rsidR="006C7651" w:rsidRPr="006C7651">
        <w:rPr>
          <w:rFonts w:ascii="Times New Roman" w:eastAsia="Times New Roman" w:hAnsi="Times New Roman" w:cs="Simplified Arabic"/>
          <w:color w:val="000000"/>
          <w:sz w:val="32"/>
          <w:szCs w:val="32"/>
          <w:vertAlign w:val="superscript"/>
          <w:rtl/>
          <w:lang w:bidi="ar-IQ"/>
        </w:rPr>
        <w:t xml:space="preserve"> </w:t>
      </w:r>
    </w:p>
    <w:p w:rsidR="005862C0" w:rsidRPr="006C7651" w:rsidRDefault="005862C0" w:rsidP="005862C0">
      <w:pPr>
        <w:spacing w:after="0" w:line="240" w:lineRule="auto"/>
        <w:ind w:left="1061"/>
        <w:jc w:val="both"/>
        <w:rPr>
          <w:rFonts w:ascii="Simplified Arabic" w:eastAsia="Times New Roman" w:hAnsi="Simplified Arabic" w:cs="Simplified Arabic"/>
          <w:sz w:val="32"/>
          <w:szCs w:val="32"/>
          <w:rtl/>
          <w:lang w:bidi="ar-IQ"/>
        </w:rPr>
      </w:pPr>
    </w:p>
    <w:p w:rsidR="00E4155F" w:rsidRPr="00E4155F" w:rsidRDefault="00E4155F" w:rsidP="00E4155F">
      <w:pPr>
        <w:spacing w:after="0" w:line="240" w:lineRule="auto"/>
        <w:jc w:val="lowKashida"/>
        <w:rPr>
          <w:rFonts w:ascii="Times New Roman" w:eastAsia="Times New Roman" w:hAnsi="Times New Roman" w:cs="Simplified Arabic"/>
          <w:b/>
          <w:bCs/>
          <w:sz w:val="32"/>
          <w:szCs w:val="32"/>
          <w:lang w:bidi="ar-IQ"/>
        </w:rPr>
      </w:pPr>
      <w:r w:rsidRPr="00E4155F">
        <w:rPr>
          <w:rFonts w:ascii="Times New Roman" w:eastAsia="Times New Roman" w:hAnsi="Times New Roman" w:cs="Simplified Arabic" w:hint="cs"/>
          <w:b/>
          <w:bCs/>
          <w:sz w:val="32"/>
          <w:szCs w:val="32"/>
          <w:rtl/>
          <w:lang w:bidi="ar-IQ"/>
        </w:rPr>
        <w:lastRenderedPageBreak/>
        <w:t xml:space="preserve">3-4 إجراءات البحث الميدانية :- </w:t>
      </w:r>
    </w:p>
    <w:p w:rsidR="00E4155F" w:rsidRPr="00E4155F" w:rsidRDefault="00E4155F" w:rsidP="00E4155F">
      <w:pPr>
        <w:spacing w:after="0" w:line="240" w:lineRule="auto"/>
        <w:rPr>
          <w:rFonts w:ascii="Simplified Arabic" w:eastAsia="Times New Roman" w:hAnsi="Simplified Arabic" w:cs="Simplified Arabic"/>
          <w:b/>
          <w:bCs/>
          <w:sz w:val="32"/>
          <w:szCs w:val="32"/>
          <w:lang w:bidi="ar-IQ"/>
        </w:rPr>
      </w:pPr>
      <w:r w:rsidRPr="00E4155F">
        <w:rPr>
          <w:rFonts w:ascii="Simplified Arabic" w:eastAsia="Times New Roman" w:hAnsi="Simplified Arabic" w:cs="Simplified Arabic" w:hint="cs"/>
          <w:b/>
          <w:bCs/>
          <w:sz w:val="36"/>
          <w:szCs w:val="36"/>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hint="cs"/>
          <w:b/>
          <w:bCs/>
          <w:sz w:val="36"/>
          <w:szCs w:val="36"/>
          <w:rtl/>
          <w:lang w:bidi="ar-IQ"/>
        </w:rPr>
        <w:t>4</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hint="cs"/>
          <w:b/>
          <w:bCs/>
          <w:sz w:val="36"/>
          <w:szCs w:val="36"/>
          <w:rtl/>
          <w:lang w:bidi="ar-IQ"/>
        </w:rPr>
        <w:t>1</w:t>
      </w:r>
      <w:r w:rsidRPr="00E4155F">
        <w:rPr>
          <w:rFonts w:ascii="Simplified Arabic" w:eastAsia="Times New Roman" w:hAnsi="Simplified Arabic" w:cs="Simplified Arabic"/>
          <w:b/>
          <w:bCs/>
          <w:sz w:val="32"/>
          <w:szCs w:val="32"/>
          <w:rtl/>
          <w:lang w:bidi="ar-IQ"/>
        </w:rPr>
        <w:t>تحديد متغيرات البحث واختباراتها:_</w:t>
      </w:r>
    </w:p>
    <w:p w:rsidR="00E4155F" w:rsidRPr="00E4155F" w:rsidRDefault="00E4155F" w:rsidP="006C7651">
      <w:pPr>
        <w:spacing w:after="0" w:line="240" w:lineRule="auto"/>
        <w:rPr>
          <w:rFonts w:ascii="Simplified Arabic" w:eastAsia="Times New Roman" w:hAnsi="Simplified Arabic" w:cs="PT Bold Mirror"/>
          <w:b/>
          <w:bCs/>
          <w:sz w:val="36"/>
          <w:szCs w:val="36"/>
          <w:rtl/>
          <w:lang w:bidi="ar-IQ"/>
        </w:rPr>
      </w:pPr>
      <w:r w:rsidRPr="00E4155F">
        <w:rPr>
          <w:rFonts w:ascii="Simplified Arabic" w:eastAsia="Times New Roman" w:hAnsi="Simplified Arabic" w:cs="Simplified Arabic" w:hint="cs"/>
          <w:b/>
          <w:bCs/>
          <w:sz w:val="32"/>
          <w:szCs w:val="32"/>
          <w:rtl/>
          <w:lang w:bidi="ar-IQ"/>
        </w:rPr>
        <w:t>3-4-1-1</w:t>
      </w:r>
      <w:r w:rsidRPr="00E4155F">
        <w:rPr>
          <w:rFonts w:ascii="Simplified Arabic" w:eastAsia="Times New Roman" w:hAnsi="Simplified Arabic" w:cs="Simplified Arabic" w:hint="cs"/>
          <w:sz w:val="32"/>
          <w:szCs w:val="32"/>
          <w:rtl/>
          <w:lang w:bidi="ar-IQ"/>
        </w:rPr>
        <w:t xml:space="preserve"> تحديد</w:t>
      </w:r>
      <w:r w:rsidR="006C7651">
        <w:rPr>
          <w:rFonts w:ascii="Simplified Arabic" w:eastAsia="Times New Roman" w:hAnsi="Simplified Arabic" w:cs="Simplified Arabic"/>
          <w:b/>
          <w:bCs/>
          <w:sz w:val="32"/>
          <w:szCs w:val="32"/>
          <w:rtl/>
          <w:lang w:bidi="ar-IQ"/>
        </w:rPr>
        <w:t xml:space="preserve"> المتغيرات المستخدمة للقدر</w:t>
      </w:r>
      <w:r w:rsidR="006C7651">
        <w:rPr>
          <w:rFonts w:ascii="Simplified Arabic" w:eastAsia="Times New Roman" w:hAnsi="Simplified Arabic" w:cs="Simplified Arabic" w:hint="cs"/>
          <w:b/>
          <w:bCs/>
          <w:sz w:val="32"/>
          <w:szCs w:val="32"/>
          <w:rtl/>
          <w:lang w:bidi="ar-IQ"/>
        </w:rPr>
        <w:t>ة</w:t>
      </w:r>
      <w:r w:rsidRPr="00E4155F">
        <w:rPr>
          <w:rFonts w:ascii="Simplified Arabic" w:eastAsia="Times New Roman" w:hAnsi="Simplified Arabic" w:cs="Simplified Arabic"/>
          <w:b/>
          <w:bCs/>
          <w:sz w:val="32"/>
          <w:szCs w:val="32"/>
          <w:rtl/>
          <w:lang w:bidi="ar-IQ"/>
        </w:rPr>
        <w:t xml:space="preserve"> البدنية و</w:t>
      </w:r>
      <w:r w:rsidR="006C7651">
        <w:rPr>
          <w:rFonts w:ascii="Simplified Arabic" w:eastAsia="Times New Roman" w:hAnsi="Simplified Arabic" w:cs="Simplified Arabic" w:hint="cs"/>
          <w:b/>
          <w:bCs/>
          <w:sz w:val="32"/>
          <w:szCs w:val="32"/>
          <w:rtl/>
          <w:lang w:bidi="ar-IQ"/>
        </w:rPr>
        <w:t xml:space="preserve">الادراك </w:t>
      </w:r>
      <w:r w:rsidRPr="00E4155F">
        <w:rPr>
          <w:rFonts w:ascii="Simplified Arabic" w:eastAsia="Times New Roman" w:hAnsi="Simplified Arabic" w:cs="Simplified Arabic"/>
          <w:b/>
          <w:bCs/>
          <w:sz w:val="32"/>
          <w:szCs w:val="32"/>
          <w:rtl/>
          <w:lang w:bidi="ar-IQ"/>
        </w:rPr>
        <w:t>الحس-حركي</w:t>
      </w:r>
      <w:r w:rsidR="006C7651">
        <w:rPr>
          <w:rFonts w:ascii="Simplified Arabic" w:eastAsia="Times New Roman" w:hAnsi="Simplified Arabic" w:cs="Simplified Arabic" w:hint="cs"/>
          <w:b/>
          <w:bCs/>
          <w:sz w:val="32"/>
          <w:szCs w:val="32"/>
          <w:rtl/>
          <w:lang w:bidi="ar-IQ"/>
        </w:rPr>
        <w:t xml:space="preserve"> </w:t>
      </w:r>
      <w:r w:rsidRPr="00E4155F">
        <w:rPr>
          <w:rFonts w:ascii="Simplified Arabic" w:eastAsia="Times New Roman" w:hAnsi="Simplified Arabic" w:cs="Simplified Arabic"/>
          <w:b/>
          <w:bCs/>
          <w:sz w:val="32"/>
          <w:szCs w:val="32"/>
          <w:rtl/>
          <w:lang w:bidi="ar-IQ"/>
        </w:rPr>
        <w:t xml:space="preserve">والمهارات </w:t>
      </w:r>
      <w:r w:rsidR="006C7651">
        <w:rPr>
          <w:rFonts w:ascii="Simplified Arabic" w:eastAsia="Times New Roman" w:hAnsi="Simplified Arabic" w:cs="Simplified Arabic" w:hint="cs"/>
          <w:b/>
          <w:bCs/>
          <w:sz w:val="32"/>
          <w:szCs w:val="32"/>
          <w:rtl/>
          <w:lang w:bidi="ar-IQ"/>
        </w:rPr>
        <w:t>الهجومية</w:t>
      </w:r>
      <w:r w:rsidRPr="00E4155F">
        <w:rPr>
          <w:rFonts w:ascii="Simplified Arabic" w:eastAsia="Times New Roman" w:hAnsi="Simplified Arabic" w:cs="Simplified Arabic"/>
          <w:b/>
          <w:bCs/>
          <w:sz w:val="32"/>
          <w:szCs w:val="32"/>
          <w:rtl/>
          <w:lang w:bidi="ar-IQ"/>
        </w:rPr>
        <w:t xml:space="preserve"> قيد البحث</w:t>
      </w:r>
      <w:r w:rsidRPr="00E4155F">
        <w:rPr>
          <w:rFonts w:ascii="Simplified Arabic" w:eastAsia="Times New Roman" w:hAnsi="Simplified Arabic" w:cs="PT Bold Mirror" w:hint="cs"/>
          <w:b/>
          <w:bCs/>
          <w:sz w:val="36"/>
          <w:szCs w:val="36"/>
          <w:rtl/>
          <w:lang w:bidi="ar-IQ"/>
        </w:rPr>
        <w:t xml:space="preserve"> :</w:t>
      </w:r>
      <w:r w:rsidRPr="00E4155F">
        <w:rPr>
          <w:rFonts w:ascii="Arial" w:eastAsia="Times New Roman" w:hAnsi="Arial" w:cs="Arial"/>
          <w:b/>
          <w:bCs/>
          <w:sz w:val="36"/>
          <w:szCs w:val="36"/>
          <w:rtl/>
          <w:lang w:bidi="ar-IQ"/>
        </w:rPr>
        <w:t>ــ</w:t>
      </w:r>
    </w:p>
    <w:p w:rsidR="00E4155F" w:rsidRPr="00E4155F" w:rsidRDefault="00E4155F" w:rsidP="000C5C47">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rPr>
        <w:t xml:space="preserve">     بعد الاستعانة بآراء الخبراء والمختصين، لتحديد ا</w:t>
      </w:r>
      <w:r w:rsidRPr="00E4155F">
        <w:rPr>
          <w:rFonts w:ascii="Simplified Arabic" w:eastAsia="Times New Roman" w:hAnsi="Simplified Arabic" w:cs="Simplified Arabic" w:hint="cs"/>
          <w:sz w:val="32"/>
          <w:szCs w:val="32"/>
          <w:rtl/>
        </w:rPr>
        <w:t>لمتغي</w:t>
      </w:r>
      <w:r w:rsidR="006C7651">
        <w:rPr>
          <w:rFonts w:ascii="Simplified Arabic" w:eastAsia="Times New Roman" w:hAnsi="Simplified Arabic" w:cs="Simplified Arabic"/>
          <w:sz w:val="32"/>
          <w:szCs w:val="32"/>
          <w:rtl/>
        </w:rPr>
        <w:t>رات الخاصة بالقدر</w:t>
      </w:r>
      <w:r w:rsidR="006C7651">
        <w:rPr>
          <w:rFonts w:ascii="Simplified Arabic" w:eastAsia="Times New Roman" w:hAnsi="Simplified Arabic" w:cs="Simplified Arabic" w:hint="cs"/>
          <w:sz w:val="32"/>
          <w:szCs w:val="32"/>
          <w:rtl/>
        </w:rPr>
        <w:t>ة</w:t>
      </w:r>
      <w:r w:rsidRPr="00E4155F">
        <w:rPr>
          <w:rFonts w:ascii="Simplified Arabic" w:eastAsia="Times New Roman" w:hAnsi="Simplified Arabic" w:cs="Simplified Arabic"/>
          <w:sz w:val="32"/>
          <w:szCs w:val="32"/>
          <w:rtl/>
        </w:rPr>
        <w:t xml:space="preserve"> البدنية</w:t>
      </w:r>
      <w:r w:rsidR="006C7651">
        <w:rPr>
          <w:rFonts w:ascii="Simplified Arabic" w:eastAsia="Times New Roman" w:hAnsi="Simplified Arabic" w:cs="Simplified Arabic" w:hint="cs"/>
          <w:sz w:val="32"/>
          <w:szCs w:val="32"/>
          <w:rtl/>
        </w:rPr>
        <w:t xml:space="preserve"> والادراك الحس-حركي والمهارات الهجومية</w:t>
      </w:r>
      <w:r w:rsidRPr="00E4155F">
        <w:rPr>
          <w:rFonts w:ascii="Simplified Arabic" w:eastAsia="Times New Roman" w:hAnsi="Simplified Arabic" w:cs="Simplified Arabic" w:hint="cs"/>
          <w:sz w:val="32"/>
          <w:szCs w:val="32"/>
          <w:rtl/>
        </w:rPr>
        <w:t xml:space="preserve"> بكرة السلة على الكراسي المتحركة</w:t>
      </w:r>
      <w:r w:rsidRPr="00E4155F">
        <w:rPr>
          <w:rFonts w:ascii="Simplified Arabic" w:eastAsia="Times New Roman" w:hAnsi="Simplified Arabic" w:cs="Simplified Arabic"/>
          <w:sz w:val="32"/>
          <w:szCs w:val="32"/>
          <w:rtl/>
        </w:rPr>
        <w:t xml:space="preserve"> قيد البحث، قام الباحث بعرض مجموعة من ال</w:t>
      </w:r>
      <w:r w:rsidRPr="00E4155F">
        <w:rPr>
          <w:rFonts w:ascii="Simplified Arabic" w:eastAsia="Times New Roman" w:hAnsi="Simplified Arabic" w:cs="Simplified Arabic" w:hint="cs"/>
          <w:sz w:val="32"/>
          <w:szCs w:val="32"/>
          <w:rtl/>
        </w:rPr>
        <w:t>متغي</w:t>
      </w:r>
      <w:r w:rsidRPr="00E4155F">
        <w:rPr>
          <w:rFonts w:ascii="Simplified Arabic" w:eastAsia="Times New Roman" w:hAnsi="Simplified Arabic" w:cs="Simplified Arabic"/>
          <w:sz w:val="32"/>
          <w:szCs w:val="32"/>
          <w:rtl/>
        </w:rPr>
        <w:t>رات ضمن استمارة استبانه على ذوي الاختصاص من الخبراء والمختصين</w:t>
      </w:r>
      <w:r w:rsidR="000C5C47" w:rsidRPr="00E4155F">
        <w:rPr>
          <w:rFonts w:ascii="Times New Roman" w:eastAsia="Times New Roman" w:hAnsi="Times New Roman" w:cs="Simplified Arabic"/>
          <w:color w:val="000000"/>
          <w:sz w:val="32"/>
          <w:szCs w:val="32"/>
          <w:vertAlign w:val="superscript"/>
          <w:rtl/>
          <w:lang w:bidi="ar-IQ"/>
        </w:rPr>
        <w:footnoteReference w:customMarkFollows="1" w:id="56"/>
        <w:sym w:font="Symbol" w:char="F0B7"/>
      </w:r>
      <w:r w:rsidRPr="00E4155F">
        <w:rPr>
          <w:rFonts w:ascii="Simplified Arabic" w:eastAsia="Times New Roman" w:hAnsi="Simplified Arabic" w:cs="Simplified Arabic"/>
          <w:sz w:val="32"/>
          <w:szCs w:val="32"/>
          <w:rtl/>
        </w:rPr>
        <w:t xml:space="preserve"> في مجال تدريب</w:t>
      </w:r>
      <w:r w:rsidRPr="00E4155F">
        <w:rPr>
          <w:rFonts w:ascii="Simplified Arabic" w:eastAsia="Times New Roman" w:hAnsi="Simplified Arabic" w:cs="Simplified Arabic" w:hint="cs"/>
          <w:sz w:val="32"/>
          <w:szCs w:val="32"/>
          <w:rtl/>
        </w:rPr>
        <w:t xml:space="preserve"> كرة السلة</w:t>
      </w:r>
      <w:r w:rsidRPr="00E4155F">
        <w:rPr>
          <w:rFonts w:ascii="Simplified Arabic" w:eastAsia="Times New Roman" w:hAnsi="Simplified Arabic" w:cs="Simplified Arabic"/>
          <w:sz w:val="32"/>
          <w:szCs w:val="32"/>
          <w:rtl/>
        </w:rPr>
        <w:t xml:space="preserve"> وت</w:t>
      </w:r>
      <w:r w:rsidRPr="00E4155F">
        <w:rPr>
          <w:rFonts w:ascii="Simplified Arabic" w:eastAsia="Times New Roman" w:hAnsi="Simplified Arabic" w:cs="Simplified Arabic" w:hint="cs"/>
          <w:sz w:val="32"/>
          <w:szCs w:val="32"/>
          <w:rtl/>
        </w:rPr>
        <w:t>دريب ذوي الاحتياجات الخاصة</w:t>
      </w:r>
      <w:r w:rsidR="005964E8">
        <w:rPr>
          <w:rFonts w:ascii="Simplified Arabic" w:eastAsia="Times New Roman" w:hAnsi="Simplified Arabic" w:cs="Simplified Arabic" w:hint="cs"/>
          <w:sz w:val="32"/>
          <w:szCs w:val="32"/>
          <w:rtl/>
        </w:rPr>
        <w:t>ا</w:t>
      </w:r>
      <w:r w:rsidRPr="00E4155F">
        <w:rPr>
          <w:rFonts w:ascii="Simplified Arabic" w:eastAsia="Times New Roman" w:hAnsi="Simplified Arabic" w:cs="Simplified Arabic"/>
          <w:sz w:val="32"/>
          <w:szCs w:val="32"/>
          <w:rtl/>
        </w:rPr>
        <w:t xml:space="preserve">لبالغ عددهم </w:t>
      </w:r>
      <w:r w:rsidRPr="00E4155F">
        <w:rPr>
          <w:rFonts w:ascii="Simplified Arabic" w:eastAsia="Times New Roman" w:hAnsi="Simplified Arabic" w:cs="Simplified Arabic" w:hint="cs"/>
          <w:sz w:val="32"/>
          <w:szCs w:val="32"/>
          <w:rtl/>
        </w:rPr>
        <w:t>(12</w:t>
      </w:r>
      <w:r w:rsidRPr="00E4155F">
        <w:rPr>
          <w:rFonts w:ascii="Simplified Arabic" w:eastAsia="Times New Roman" w:hAnsi="Simplified Arabic" w:cs="Simplified Arabic"/>
          <w:sz w:val="32"/>
          <w:szCs w:val="32"/>
          <w:rtl/>
        </w:rPr>
        <w:t xml:space="preserve">) </w:t>
      </w:r>
      <w:r w:rsidR="005964E8">
        <w:rPr>
          <w:rFonts w:ascii="Simplified Arabic" w:eastAsia="Times New Roman" w:hAnsi="Simplified Arabic" w:cs="Simplified Arabic" w:hint="cs"/>
          <w:sz w:val="32"/>
          <w:szCs w:val="32"/>
          <w:rtl/>
        </w:rPr>
        <w:t>خبيرا" ومختصا"</w:t>
      </w:r>
      <w:r w:rsidRPr="00E4155F">
        <w:rPr>
          <w:rFonts w:ascii="Simplified Arabic" w:eastAsia="Times New Roman" w:hAnsi="Simplified Arabic" w:cs="Simplified Arabic"/>
          <w:sz w:val="32"/>
          <w:szCs w:val="32"/>
          <w:rtl/>
        </w:rPr>
        <w:t>، لغرض اختيار ال</w:t>
      </w:r>
      <w:r w:rsidRPr="00E4155F">
        <w:rPr>
          <w:rFonts w:ascii="Simplified Arabic" w:eastAsia="Times New Roman" w:hAnsi="Simplified Arabic" w:cs="Simplified Arabic" w:hint="cs"/>
          <w:sz w:val="32"/>
          <w:szCs w:val="32"/>
          <w:rtl/>
        </w:rPr>
        <w:t>متغي</w:t>
      </w:r>
      <w:r w:rsidRPr="00E4155F">
        <w:rPr>
          <w:rFonts w:ascii="Simplified Arabic" w:eastAsia="Times New Roman" w:hAnsi="Simplified Arabic" w:cs="Simplified Arabic"/>
          <w:sz w:val="32"/>
          <w:szCs w:val="32"/>
          <w:rtl/>
        </w:rPr>
        <w:t>ر</w:t>
      </w:r>
      <w:r w:rsidRPr="00E4155F">
        <w:rPr>
          <w:rFonts w:ascii="Simplified Arabic" w:eastAsia="Times New Roman" w:hAnsi="Simplified Arabic" w:cs="Simplified Arabic" w:hint="cs"/>
          <w:sz w:val="32"/>
          <w:szCs w:val="32"/>
          <w:rtl/>
        </w:rPr>
        <w:t>ات</w:t>
      </w:r>
      <w:r w:rsidRPr="00E4155F">
        <w:rPr>
          <w:rFonts w:ascii="Simplified Arabic" w:eastAsia="Times New Roman" w:hAnsi="Simplified Arabic" w:cs="Simplified Arabic"/>
          <w:sz w:val="32"/>
          <w:szCs w:val="32"/>
          <w:rtl/>
        </w:rPr>
        <w:t xml:space="preserve"> الأنسب لكل </w:t>
      </w:r>
      <w:r w:rsidR="00873ECE">
        <w:rPr>
          <w:rFonts w:ascii="Simplified Arabic" w:eastAsia="Times New Roman" w:hAnsi="Simplified Arabic" w:cs="Simplified Arabic" w:hint="cs"/>
          <w:sz w:val="32"/>
          <w:szCs w:val="32"/>
          <w:rtl/>
        </w:rPr>
        <w:t>متغير</w:t>
      </w:r>
      <w:r w:rsidRPr="00E4155F">
        <w:rPr>
          <w:rFonts w:ascii="Simplified Arabic" w:eastAsia="Times New Roman" w:hAnsi="Simplified Arabic" w:cs="Simplified Arabic"/>
          <w:sz w:val="32"/>
          <w:szCs w:val="32"/>
          <w:rtl/>
        </w:rPr>
        <w:t xml:space="preserve"> مع إضافة أي </w:t>
      </w:r>
      <w:r w:rsidRPr="00E4155F">
        <w:rPr>
          <w:rFonts w:ascii="Simplified Arabic" w:eastAsia="Times New Roman" w:hAnsi="Simplified Arabic" w:cs="Simplified Arabic" w:hint="cs"/>
          <w:sz w:val="32"/>
          <w:szCs w:val="32"/>
          <w:rtl/>
        </w:rPr>
        <w:t>متغي</w:t>
      </w:r>
      <w:r w:rsidRPr="00E4155F">
        <w:rPr>
          <w:rFonts w:ascii="Simplified Arabic" w:eastAsia="Times New Roman" w:hAnsi="Simplified Arabic" w:cs="Simplified Arabic"/>
          <w:sz w:val="32"/>
          <w:szCs w:val="32"/>
          <w:rtl/>
        </w:rPr>
        <w:t>ر يرونه مناسباً أكثر من غيره،وبعد جمع البيانات وتفريغها</w:t>
      </w:r>
      <w:r w:rsidRPr="00E4155F">
        <w:rPr>
          <w:rFonts w:ascii="Simplified Arabic" w:eastAsia="Times New Roman" w:hAnsi="Simplified Arabic" w:cs="Simplified Arabic" w:hint="cs"/>
          <w:sz w:val="32"/>
          <w:szCs w:val="32"/>
          <w:rtl/>
        </w:rPr>
        <w:t xml:space="preserve"> ، قام الباحث باستخراج قيمة(كأ)</w:t>
      </w:r>
      <w:r w:rsidR="00873ECE">
        <w:rPr>
          <w:rFonts w:ascii="Simplified Arabic" w:eastAsia="Times New Roman" w:hAnsi="Simplified Arabic" w:cs="Simplified Arabic" w:hint="cs"/>
          <w:sz w:val="32"/>
          <w:szCs w:val="32"/>
          <w:rtl/>
        </w:rPr>
        <w:t xml:space="preserve"> </w:t>
      </w:r>
      <w:r w:rsidRPr="00E4155F">
        <w:rPr>
          <w:rFonts w:ascii="Simplified Arabic" w:eastAsia="Times New Roman" w:hAnsi="Simplified Arabic" w:cs="Simplified Arabic" w:hint="cs"/>
          <w:sz w:val="32"/>
          <w:szCs w:val="32"/>
          <w:rtl/>
        </w:rPr>
        <w:t>لغرض</w:t>
      </w:r>
      <w:r w:rsidRPr="00E4155F">
        <w:rPr>
          <w:rFonts w:ascii="Simplified Arabic" w:eastAsia="Times New Roman" w:hAnsi="Simplified Arabic" w:cs="Simplified Arabic"/>
          <w:sz w:val="32"/>
          <w:szCs w:val="32"/>
          <w:rtl/>
        </w:rPr>
        <w:t xml:space="preserve"> التعرف على </w:t>
      </w:r>
      <w:r w:rsidRPr="00E4155F">
        <w:rPr>
          <w:rFonts w:ascii="Simplified Arabic" w:eastAsia="Times New Roman" w:hAnsi="Simplified Arabic" w:cs="Simplified Arabic" w:hint="cs"/>
          <w:sz w:val="32"/>
          <w:szCs w:val="32"/>
          <w:rtl/>
        </w:rPr>
        <w:t xml:space="preserve">صلاحية </w:t>
      </w:r>
      <w:r w:rsidRPr="00E4155F">
        <w:rPr>
          <w:rFonts w:ascii="Simplified Arabic" w:eastAsia="Times New Roman" w:hAnsi="Simplified Arabic" w:cs="Simplified Arabic"/>
          <w:sz w:val="32"/>
          <w:szCs w:val="32"/>
          <w:rtl/>
        </w:rPr>
        <w:t>ا</w:t>
      </w:r>
      <w:r w:rsidRPr="00E4155F">
        <w:rPr>
          <w:rFonts w:ascii="Simplified Arabic" w:eastAsia="Times New Roman" w:hAnsi="Simplified Arabic" w:cs="Simplified Arabic" w:hint="cs"/>
          <w:sz w:val="32"/>
          <w:szCs w:val="32"/>
          <w:rtl/>
        </w:rPr>
        <w:t>لمتغي</w:t>
      </w:r>
      <w:r w:rsidRPr="00E4155F">
        <w:rPr>
          <w:rFonts w:ascii="Simplified Arabic" w:eastAsia="Times New Roman" w:hAnsi="Simplified Arabic" w:cs="Simplified Arabic"/>
          <w:sz w:val="32"/>
          <w:szCs w:val="32"/>
          <w:rtl/>
        </w:rPr>
        <w:t xml:space="preserve">رات الخاصة </w:t>
      </w:r>
      <w:r w:rsidRPr="00E4155F">
        <w:rPr>
          <w:rFonts w:ascii="Simplified Arabic" w:eastAsia="Times New Roman" w:hAnsi="Simplified Arabic" w:cs="Simplified Arabic" w:hint="cs"/>
          <w:sz w:val="32"/>
          <w:szCs w:val="32"/>
          <w:rtl/>
        </w:rPr>
        <w:t>ب</w:t>
      </w:r>
      <w:r w:rsidR="00873ECE">
        <w:rPr>
          <w:rFonts w:ascii="Simplified Arabic" w:eastAsia="Times New Roman" w:hAnsi="Simplified Arabic" w:cs="Simplified Arabic" w:hint="cs"/>
          <w:sz w:val="32"/>
          <w:szCs w:val="32"/>
          <w:rtl/>
        </w:rPr>
        <w:t xml:space="preserve">تحمل القدرة والادراك </w:t>
      </w:r>
      <w:r w:rsidRPr="00E4155F">
        <w:rPr>
          <w:rFonts w:ascii="Simplified Arabic" w:eastAsia="Times New Roman" w:hAnsi="Simplified Arabic" w:cs="Simplified Arabic" w:hint="cs"/>
          <w:sz w:val="32"/>
          <w:szCs w:val="32"/>
          <w:rtl/>
        </w:rPr>
        <w:t>الحس-حركي و</w:t>
      </w:r>
      <w:r w:rsidR="00873ECE">
        <w:rPr>
          <w:rFonts w:ascii="Simplified Arabic" w:eastAsia="Times New Roman" w:hAnsi="Simplified Arabic" w:cs="Simplified Arabic" w:hint="cs"/>
          <w:sz w:val="32"/>
          <w:szCs w:val="32"/>
          <w:rtl/>
        </w:rPr>
        <w:t xml:space="preserve">بعض </w:t>
      </w:r>
      <w:r w:rsidRPr="00E4155F">
        <w:rPr>
          <w:rFonts w:ascii="Simplified Arabic" w:eastAsia="Times New Roman" w:hAnsi="Simplified Arabic" w:cs="Simplified Arabic" w:hint="cs"/>
          <w:sz w:val="32"/>
          <w:szCs w:val="32"/>
          <w:rtl/>
        </w:rPr>
        <w:t>المهارات</w:t>
      </w:r>
      <w:r w:rsidR="00873ECE">
        <w:rPr>
          <w:rFonts w:ascii="Simplified Arabic" w:eastAsia="Times New Roman" w:hAnsi="Simplified Arabic" w:cs="Simplified Arabic" w:hint="cs"/>
          <w:sz w:val="32"/>
          <w:szCs w:val="32"/>
          <w:rtl/>
        </w:rPr>
        <w:t xml:space="preserve"> الهجومية</w:t>
      </w:r>
      <w:r w:rsidRPr="00E4155F">
        <w:rPr>
          <w:rFonts w:ascii="Simplified Arabic" w:eastAsia="Times New Roman" w:hAnsi="Simplified Arabic" w:cs="Simplified Arabic" w:hint="cs"/>
          <w:sz w:val="32"/>
          <w:szCs w:val="32"/>
          <w:rtl/>
        </w:rPr>
        <w:t xml:space="preserve"> بكرة السلة على الكراسي المتحركة </w:t>
      </w:r>
      <w:r w:rsidRPr="00E4155F">
        <w:rPr>
          <w:rFonts w:ascii="Simplified Arabic" w:eastAsia="Times New Roman" w:hAnsi="Simplified Arabic" w:cs="Simplified Arabic"/>
          <w:sz w:val="32"/>
          <w:szCs w:val="32"/>
          <w:rtl/>
        </w:rPr>
        <w:t>والتي تعد</w:t>
      </w:r>
      <w:r w:rsidR="00873ECE">
        <w:rPr>
          <w:rFonts w:ascii="Simplified Arabic" w:eastAsia="Times New Roman" w:hAnsi="Simplified Arabic" w:cs="Simplified Arabic" w:hint="cs"/>
          <w:sz w:val="32"/>
          <w:szCs w:val="32"/>
          <w:rtl/>
        </w:rPr>
        <w:t xml:space="preserve"> </w:t>
      </w:r>
      <w:r w:rsidRPr="00E4155F">
        <w:rPr>
          <w:rFonts w:ascii="Simplified Arabic" w:eastAsia="Times New Roman" w:hAnsi="Simplified Arabic" w:cs="Simplified Arabic"/>
          <w:sz w:val="32"/>
          <w:szCs w:val="32"/>
          <w:rtl/>
        </w:rPr>
        <w:t>بمثابة عامل مساعد وخط الشروع باجرات البحث.</w:t>
      </w:r>
      <w:r w:rsidR="00873ECE">
        <w:rPr>
          <w:rFonts w:ascii="Simplified Arabic" w:eastAsia="Times New Roman" w:hAnsi="Simplified Arabic" w:cs="Simplified Arabic" w:hint="cs"/>
          <w:sz w:val="32"/>
          <w:szCs w:val="32"/>
          <w:rtl/>
        </w:rPr>
        <w:t xml:space="preserve"> </w:t>
      </w:r>
      <w:r w:rsidRPr="00E4155F">
        <w:rPr>
          <w:rFonts w:ascii="Simplified Arabic" w:eastAsia="Times New Roman" w:hAnsi="Simplified Arabic" w:cs="Simplified Arabic"/>
          <w:sz w:val="32"/>
          <w:szCs w:val="32"/>
          <w:rtl/>
        </w:rPr>
        <w:t>وكما مبين في الجدول رقم(</w:t>
      </w:r>
      <w:r w:rsidRPr="00E4155F">
        <w:rPr>
          <w:rFonts w:ascii="Simplified Arabic" w:eastAsia="Times New Roman" w:hAnsi="Simplified Arabic" w:cs="Simplified Arabic" w:hint="cs"/>
          <w:sz w:val="32"/>
          <w:szCs w:val="32"/>
          <w:rtl/>
          <w:lang w:bidi="ar-IQ"/>
        </w:rPr>
        <w:t>2</w:t>
      </w:r>
      <w:r w:rsidRPr="00E4155F">
        <w:rPr>
          <w:rFonts w:ascii="Simplified Arabic" w:eastAsia="Times New Roman" w:hAnsi="Simplified Arabic" w:cs="Simplified Arabic"/>
          <w:sz w:val="32"/>
          <w:szCs w:val="32"/>
          <w:rtl/>
        </w:rPr>
        <w:t>).</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0951B7" w:rsidRDefault="000951B7" w:rsidP="00E4155F">
      <w:pPr>
        <w:spacing w:after="0" w:line="240" w:lineRule="auto"/>
        <w:jc w:val="both"/>
        <w:rPr>
          <w:rFonts w:ascii="Simplified Arabic" w:eastAsia="Times New Roman" w:hAnsi="Simplified Arabic" w:cs="Simplified Arabic"/>
          <w:sz w:val="32"/>
          <w:szCs w:val="32"/>
          <w:rtl/>
          <w:lang w:bidi="ar-IQ"/>
        </w:rPr>
      </w:pPr>
    </w:p>
    <w:p w:rsidR="000951B7" w:rsidRDefault="000951B7" w:rsidP="00E4155F">
      <w:pPr>
        <w:spacing w:after="0" w:line="240" w:lineRule="auto"/>
        <w:jc w:val="both"/>
        <w:rPr>
          <w:rFonts w:ascii="Simplified Arabic" w:eastAsia="Times New Roman" w:hAnsi="Simplified Arabic" w:cs="Simplified Arabic"/>
          <w:sz w:val="32"/>
          <w:szCs w:val="32"/>
          <w:rtl/>
          <w:lang w:bidi="ar-IQ"/>
        </w:rPr>
      </w:pPr>
    </w:p>
    <w:p w:rsidR="000951B7" w:rsidRDefault="000951B7" w:rsidP="00E4155F">
      <w:pPr>
        <w:spacing w:after="0" w:line="240" w:lineRule="auto"/>
        <w:jc w:val="both"/>
        <w:rPr>
          <w:rFonts w:ascii="Simplified Arabic" w:eastAsia="Times New Roman" w:hAnsi="Simplified Arabic" w:cs="Simplified Arabic"/>
          <w:sz w:val="32"/>
          <w:szCs w:val="32"/>
          <w:rtl/>
          <w:lang w:bidi="ar-IQ"/>
        </w:rPr>
      </w:pPr>
    </w:p>
    <w:p w:rsidR="000951B7" w:rsidRDefault="000951B7" w:rsidP="00E4155F">
      <w:pPr>
        <w:spacing w:after="0" w:line="240" w:lineRule="auto"/>
        <w:jc w:val="both"/>
        <w:rPr>
          <w:rFonts w:ascii="Simplified Arabic" w:eastAsia="Times New Roman" w:hAnsi="Simplified Arabic" w:cs="Simplified Arabic"/>
          <w:sz w:val="32"/>
          <w:szCs w:val="32"/>
          <w:rtl/>
          <w:lang w:bidi="ar-IQ"/>
        </w:rPr>
      </w:pPr>
    </w:p>
    <w:p w:rsidR="000951B7" w:rsidRDefault="000951B7" w:rsidP="00E4155F">
      <w:pPr>
        <w:spacing w:after="0" w:line="240" w:lineRule="auto"/>
        <w:jc w:val="both"/>
        <w:rPr>
          <w:rFonts w:ascii="Simplified Arabic" w:eastAsia="Times New Roman" w:hAnsi="Simplified Arabic" w:cs="Simplified Arabic"/>
          <w:sz w:val="32"/>
          <w:szCs w:val="32"/>
          <w:rtl/>
          <w:lang w:bidi="ar-IQ"/>
        </w:rPr>
      </w:pPr>
    </w:p>
    <w:p w:rsidR="000C5C47" w:rsidRDefault="000C5C47" w:rsidP="00E4155F">
      <w:pPr>
        <w:spacing w:after="0" w:line="240" w:lineRule="auto"/>
        <w:jc w:val="both"/>
        <w:rPr>
          <w:rFonts w:ascii="Simplified Arabic" w:eastAsia="Times New Roman" w:hAnsi="Simplified Arabic" w:cs="Simplified Arabic"/>
          <w:sz w:val="32"/>
          <w:szCs w:val="32"/>
          <w:rtl/>
          <w:lang w:bidi="ar-IQ"/>
        </w:rPr>
      </w:pPr>
    </w:p>
    <w:p w:rsidR="000C5C47" w:rsidRPr="00E4155F" w:rsidRDefault="000C5C47" w:rsidP="00E4155F">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A75C6B">
      <w:pPr>
        <w:spacing w:after="0" w:line="240" w:lineRule="auto"/>
        <w:jc w:val="center"/>
        <w:rPr>
          <w:rFonts w:ascii="Simplified Arabic" w:eastAsia="Times New Roman" w:hAnsi="Simplified Arabic" w:cs="Times New Roman"/>
          <w:b/>
          <w:bCs/>
          <w:sz w:val="32"/>
          <w:szCs w:val="32"/>
          <w:rtl/>
        </w:rPr>
      </w:pPr>
      <w:r w:rsidRPr="00E4155F">
        <w:rPr>
          <w:rFonts w:ascii="Simplified Arabic" w:eastAsia="Times New Roman" w:hAnsi="Simplified Arabic" w:cs="Times New Roman" w:hint="cs"/>
          <w:b/>
          <w:bCs/>
          <w:sz w:val="32"/>
          <w:szCs w:val="32"/>
          <w:rtl/>
        </w:rPr>
        <w:lastRenderedPageBreak/>
        <w:t>الجدول رقم (2)</w:t>
      </w:r>
    </w:p>
    <w:tbl>
      <w:tblPr>
        <w:tblpPr w:leftFromText="180" w:rightFromText="180" w:bottomFromText="200" w:vertAnchor="page" w:horzAnchor="margin" w:tblpXSpec="center" w:tblpY="3016"/>
        <w:bidiVisual/>
        <w:tblW w:w="10530" w:type="dxa"/>
        <w:tblInd w:w="39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1E0"/>
      </w:tblPr>
      <w:tblGrid>
        <w:gridCol w:w="1162"/>
        <w:gridCol w:w="708"/>
        <w:gridCol w:w="3840"/>
        <w:gridCol w:w="1134"/>
        <w:gridCol w:w="1135"/>
        <w:gridCol w:w="1134"/>
        <w:gridCol w:w="708"/>
        <w:gridCol w:w="709"/>
      </w:tblGrid>
      <w:tr w:rsidR="00873ECE" w:rsidRPr="00E4155F" w:rsidTr="00A75C6B">
        <w:trPr>
          <w:trHeight w:val="515"/>
        </w:trPr>
        <w:tc>
          <w:tcPr>
            <w:tcW w:w="1870" w:type="dxa"/>
            <w:gridSpan w:val="2"/>
            <w:vMerge w:val="restart"/>
          </w:tcPr>
          <w:p w:rsidR="00873ECE" w:rsidRPr="00E4155F" w:rsidRDefault="00873ECE" w:rsidP="000951B7">
            <w:pPr>
              <w:spacing w:after="0" w:line="240" w:lineRule="auto"/>
              <w:jc w:val="center"/>
              <w:rPr>
                <w:rFonts w:ascii="Times New Roman" w:eastAsia="Times New Roman" w:hAnsi="Times New Roman" w:cs="Simplified Arabic"/>
                <w:b/>
                <w:bCs/>
                <w:color w:val="000000"/>
                <w:sz w:val="28"/>
                <w:szCs w:val="28"/>
              </w:rPr>
            </w:pPr>
            <w:r>
              <w:rPr>
                <w:rFonts w:ascii="Times New Roman" w:eastAsia="Times New Roman" w:hAnsi="Times New Roman" w:cs="Simplified Arabic" w:hint="cs"/>
                <w:b/>
                <w:bCs/>
                <w:color w:val="000000"/>
                <w:sz w:val="28"/>
                <w:szCs w:val="28"/>
                <w:rtl/>
              </w:rPr>
              <w:t>المتغيرات المبحوثة</w:t>
            </w:r>
          </w:p>
        </w:tc>
        <w:tc>
          <w:tcPr>
            <w:tcW w:w="3840" w:type="dxa"/>
            <w:vMerge w:val="restart"/>
          </w:tcPr>
          <w:p w:rsidR="00873ECE" w:rsidRPr="00E4155F" w:rsidRDefault="00873ECE" w:rsidP="000951B7">
            <w:pPr>
              <w:spacing w:after="0" w:line="240" w:lineRule="auto"/>
              <w:jc w:val="center"/>
              <w:rPr>
                <w:rFonts w:ascii="Times New Roman" w:eastAsia="Times New Roman" w:hAnsi="Times New Roman" w:cs="Simplified Arabic"/>
                <w:b/>
                <w:bCs/>
                <w:color w:val="000000"/>
                <w:sz w:val="28"/>
                <w:szCs w:val="28"/>
              </w:rPr>
            </w:pPr>
            <w:r>
              <w:rPr>
                <w:rFonts w:ascii="Times New Roman" w:eastAsia="Times New Roman" w:hAnsi="Times New Roman" w:cs="Simplified Arabic" w:hint="cs"/>
                <w:b/>
                <w:bCs/>
                <w:color w:val="000000"/>
                <w:sz w:val="28"/>
                <w:szCs w:val="28"/>
                <w:rtl/>
              </w:rPr>
              <w:t>الأختبارات</w:t>
            </w:r>
          </w:p>
        </w:tc>
        <w:tc>
          <w:tcPr>
            <w:tcW w:w="2269" w:type="dxa"/>
            <w:gridSpan w:val="2"/>
          </w:tcPr>
          <w:p w:rsidR="00873ECE" w:rsidRPr="00E4155F" w:rsidRDefault="00873ECE" w:rsidP="000951B7">
            <w:pPr>
              <w:spacing w:after="0" w:line="240" w:lineRule="auto"/>
              <w:jc w:val="center"/>
              <w:rPr>
                <w:rFonts w:ascii="Times New Roman" w:eastAsia="Times New Roman" w:hAnsi="Times New Roman" w:cs="Simplified Arabic"/>
                <w:b/>
                <w:bCs/>
                <w:color w:val="000000"/>
                <w:sz w:val="28"/>
                <w:szCs w:val="28"/>
                <w:rtl/>
              </w:rPr>
            </w:pPr>
            <w:r>
              <w:rPr>
                <w:rFonts w:ascii="Times New Roman" w:eastAsia="Times New Roman" w:hAnsi="Times New Roman" w:cs="Simplified Arabic" w:hint="cs"/>
                <w:b/>
                <w:bCs/>
                <w:color w:val="000000"/>
                <w:sz w:val="28"/>
                <w:szCs w:val="28"/>
                <w:rtl/>
              </w:rPr>
              <w:t>عدد الخبراء</w:t>
            </w:r>
          </w:p>
        </w:tc>
        <w:tc>
          <w:tcPr>
            <w:tcW w:w="1134" w:type="dxa"/>
            <w:vMerge w:val="restart"/>
          </w:tcPr>
          <w:p w:rsidR="00873ECE" w:rsidRPr="00E4155F" w:rsidRDefault="00873ECE" w:rsidP="000951B7">
            <w:pPr>
              <w:spacing w:after="0" w:line="240" w:lineRule="auto"/>
              <w:jc w:val="center"/>
              <w:rPr>
                <w:rFonts w:ascii="Times New Roman" w:eastAsia="Times New Roman" w:hAnsi="Times New Roman" w:cs="Simplified Arabic"/>
                <w:b/>
                <w:bCs/>
                <w:color w:val="000000"/>
                <w:sz w:val="28"/>
                <w:szCs w:val="28"/>
              </w:rPr>
            </w:pPr>
            <w:r w:rsidRPr="00E4155F">
              <w:rPr>
                <w:rFonts w:ascii="Times New Roman" w:eastAsia="Times New Roman" w:hAnsi="Times New Roman" w:cs="Simplified Arabic" w:hint="cs"/>
                <w:b/>
                <w:bCs/>
                <w:color w:val="000000"/>
                <w:sz w:val="28"/>
                <w:szCs w:val="28"/>
                <w:rtl/>
              </w:rPr>
              <w:t>قيمة كا</w:t>
            </w:r>
            <w:r w:rsidRPr="00E4155F">
              <w:rPr>
                <w:rFonts w:ascii="Times New Roman" w:eastAsia="Times New Roman" w:hAnsi="Times New Roman" w:cs="Simplified Arabic" w:hint="cs"/>
                <w:b/>
                <w:bCs/>
                <w:color w:val="000000"/>
                <w:sz w:val="28"/>
                <w:szCs w:val="28"/>
                <w:vertAlign w:val="superscript"/>
                <w:rtl/>
              </w:rPr>
              <w:t>2</w:t>
            </w:r>
          </w:p>
        </w:tc>
        <w:tc>
          <w:tcPr>
            <w:tcW w:w="1417" w:type="dxa"/>
            <w:gridSpan w:val="2"/>
          </w:tcPr>
          <w:p w:rsidR="00873ECE" w:rsidRPr="00E4155F" w:rsidRDefault="00873ECE" w:rsidP="000951B7">
            <w:pPr>
              <w:spacing w:after="0" w:line="240" w:lineRule="auto"/>
              <w:jc w:val="center"/>
              <w:rPr>
                <w:rFonts w:ascii="Times New Roman" w:eastAsia="Times New Roman" w:hAnsi="Times New Roman" w:cs="Simplified Arabic"/>
                <w:b/>
                <w:bCs/>
                <w:color w:val="000000"/>
                <w:sz w:val="28"/>
                <w:szCs w:val="28"/>
              </w:rPr>
            </w:pPr>
            <w:r w:rsidRPr="00E4155F">
              <w:rPr>
                <w:rFonts w:ascii="Times New Roman" w:eastAsia="Times New Roman" w:hAnsi="Times New Roman" w:cs="Simplified Arabic" w:hint="cs"/>
                <w:b/>
                <w:bCs/>
                <w:color w:val="000000"/>
                <w:sz w:val="28"/>
                <w:szCs w:val="28"/>
                <w:rtl/>
              </w:rPr>
              <w:t>الصلاحية</w:t>
            </w:r>
          </w:p>
        </w:tc>
      </w:tr>
      <w:tr w:rsidR="00876496" w:rsidRPr="00E4155F" w:rsidTr="00A75C6B">
        <w:trPr>
          <w:trHeight w:val="448"/>
        </w:trPr>
        <w:tc>
          <w:tcPr>
            <w:tcW w:w="1870" w:type="dxa"/>
            <w:gridSpan w:val="2"/>
            <w:vMerge/>
          </w:tcPr>
          <w:p w:rsidR="00873ECE" w:rsidRPr="00E4155F" w:rsidRDefault="00873ECE" w:rsidP="000951B7">
            <w:pPr>
              <w:spacing w:after="0" w:line="240" w:lineRule="auto"/>
              <w:jc w:val="center"/>
              <w:rPr>
                <w:rFonts w:ascii="Times New Roman" w:eastAsia="Times New Roman" w:hAnsi="Times New Roman" w:cs="Simplified Arabic"/>
                <w:b/>
                <w:bCs/>
                <w:color w:val="000000"/>
                <w:sz w:val="32"/>
                <w:szCs w:val="32"/>
                <w:rtl/>
              </w:rPr>
            </w:pPr>
          </w:p>
        </w:tc>
        <w:tc>
          <w:tcPr>
            <w:tcW w:w="3840" w:type="dxa"/>
            <w:vMerge/>
          </w:tcPr>
          <w:p w:rsidR="00873ECE" w:rsidRPr="00E4155F" w:rsidRDefault="00873ECE" w:rsidP="000951B7">
            <w:pPr>
              <w:spacing w:after="0" w:line="240" w:lineRule="auto"/>
              <w:jc w:val="center"/>
              <w:rPr>
                <w:rFonts w:ascii="Times New Roman" w:eastAsia="Times New Roman" w:hAnsi="Times New Roman" w:cs="Simplified Arabic"/>
                <w:b/>
                <w:bCs/>
                <w:color w:val="000000"/>
                <w:sz w:val="32"/>
                <w:szCs w:val="32"/>
                <w:rtl/>
              </w:rPr>
            </w:pPr>
          </w:p>
        </w:tc>
        <w:tc>
          <w:tcPr>
            <w:tcW w:w="1134" w:type="dxa"/>
          </w:tcPr>
          <w:p w:rsidR="00873ECE" w:rsidRPr="00876496" w:rsidRDefault="00873ECE" w:rsidP="000951B7">
            <w:pPr>
              <w:spacing w:after="0" w:line="240" w:lineRule="auto"/>
              <w:jc w:val="center"/>
              <w:rPr>
                <w:rFonts w:ascii="Times New Roman" w:eastAsia="Times New Roman" w:hAnsi="Times New Roman" w:cs="Simplified Arabic"/>
                <w:b/>
                <w:bCs/>
                <w:color w:val="000000"/>
                <w:sz w:val="24"/>
                <w:szCs w:val="24"/>
                <w:rtl/>
              </w:rPr>
            </w:pPr>
            <w:r w:rsidRPr="00876496">
              <w:rPr>
                <w:rFonts w:ascii="Times New Roman" w:eastAsia="Times New Roman" w:hAnsi="Times New Roman" w:cs="Simplified Arabic" w:hint="cs"/>
                <w:b/>
                <w:bCs/>
                <w:color w:val="000000"/>
                <w:sz w:val="24"/>
                <w:szCs w:val="24"/>
                <w:rtl/>
              </w:rPr>
              <w:t>موافق</w:t>
            </w:r>
          </w:p>
        </w:tc>
        <w:tc>
          <w:tcPr>
            <w:tcW w:w="1135" w:type="dxa"/>
          </w:tcPr>
          <w:p w:rsidR="00873ECE" w:rsidRPr="00876496" w:rsidRDefault="00873ECE" w:rsidP="000951B7">
            <w:pPr>
              <w:spacing w:after="0" w:line="240" w:lineRule="auto"/>
              <w:jc w:val="center"/>
              <w:rPr>
                <w:rFonts w:ascii="Times New Roman" w:eastAsia="Times New Roman" w:hAnsi="Times New Roman" w:cs="Simplified Arabic"/>
                <w:b/>
                <w:bCs/>
                <w:color w:val="000000"/>
                <w:sz w:val="24"/>
                <w:szCs w:val="24"/>
                <w:rtl/>
              </w:rPr>
            </w:pPr>
            <w:r w:rsidRPr="00876496">
              <w:rPr>
                <w:rFonts w:ascii="Times New Roman" w:eastAsia="Times New Roman" w:hAnsi="Times New Roman" w:cs="Simplified Arabic" w:hint="cs"/>
                <w:b/>
                <w:bCs/>
                <w:color w:val="000000"/>
                <w:sz w:val="24"/>
                <w:szCs w:val="24"/>
                <w:rtl/>
              </w:rPr>
              <w:t>غير موافق</w:t>
            </w:r>
          </w:p>
        </w:tc>
        <w:tc>
          <w:tcPr>
            <w:tcW w:w="1134" w:type="dxa"/>
            <w:vMerge/>
          </w:tcPr>
          <w:p w:rsidR="00873ECE" w:rsidRPr="00E4155F" w:rsidRDefault="00873ECE" w:rsidP="000951B7">
            <w:pPr>
              <w:spacing w:after="0" w:line="240" w:lineRule="auto"/>
              <w:jc w:val="center"/>
              <w:rPr>
                <w:rFonts w:ascii="Times New Roman" w:eastAsia="Times New Roman" w:hAnsi="Times New Roman" w:cs="Simplified Arabic"/>
                <w:b/>
                <w:bCs/>
                <w:color w:val="000000"/>
                <w:sz w:val="32"/>
                <w:szCs w:val="32"/>
                <w:rtl/>
              </w:rPr>
            </w:pPr>
          </w:p>
        </w:tc>
        <w:tc>
          <w:tcPr>
            <w:tcW w:w="708" w:type="dxa"/>
          </w:tcPr>
          <w:p w:rsidR="00873ECE" w:rsidRPr="00876496" w:rsidRDefault="00873ECE" w:rsidP="000951B7">
            <w:pPr>
              <w:spacing w:after="0" w:line="240" w:lineRule="auto"/>
              <w:jc w:val="center"/>
              <w:rPr>
                <w:rFonts w:ascii="Times New Roman" w:eastAsia="Times New Roman" w:hAnsi="Times New Roman" w:cs="Simplified Arabic"/>
                <w:b/>
                <w:bCs/>
                <w:color w:val="000000"/>
                <w:sz w:val="24"/>
                <w:szCs w:val="24"/>
              </w:rPr>
            </w:pPr>
            <w:r w:rsidRPr="00876496">
              <w:rPr>
                <w:rFonts w:ascii="Times New Roman" w:eastAsia="Times New Roman" w:hAnsi="Times New Roman" w:cs="Simplified Arabic" w:hint="cs"/>
                <w:b/>
                <w:bCs/>
                <w:color w:val="000000"/>
                <w:sz w:val="24"/>
                <w:szCs w:val="24"/>
                <w:rtl/>
              </w:rPr>
              <w:t>نعم</w:t>
            </w:r>
          </w:p>
        </w:tc>
        <w:tc>
          <w:tcPr>
            <w:tcW w:w="709" w:type="dxa"/>
          </w:tcPr>
          <w:p w:rsidR="00873ECE" w:rsidRPr="00876496" w:rsidRDefault="00876496" w:rsidP="00876496">
            <w:pPr>
              <w:tabs>
                <w:tab w:val="center" w:pos="246"/>
              </w:tabs>
              <w:spacing w:after="0" w:line="240" w:lineRule="auto"/>
              <w:rPr>
                <w:rFonts w:ascii="Times New Roman" w:eastAsia="Times New Roman" w:hAnsi="Times New Roman" w:cs="Simplified Arabic"/>
                <w:b/>
                <w:bCs/>
                <w:color w:val="000000"/>
                <w:sz w:val="24"/>
                <w:szCs w:val="24"/>
              </w:rPr>
            </w:pPr>
            <w:r w:rsidRPr="00876496">
              <w:rPr>
                <w:rFonts w:ascii="Times New Roman" w:eastAsia="Times New Roman" w:hAnsi="Times New Roman" w:cs="Simplified Arabic"/>
                <w:b/>
                <w:bCs/>
                <w:color w:val="000000"/>
                <w:sz w:val="24"/>
                <w:szCs w:val="24"/>
                <w:rtl/>
              </w:rPr>
              <w:tab/>
            </w:r>
            <w:r w:rsidR="00873ECE" w:rsidRPr="00876496">
              <w:rPr>
                <w:rFonts w:ascii="Times New Roman" w:eastAsia="Times New Roman" w:hAnsi="Times New Roman" w:cs="Simplified Arabic" w:hint="cs"/>
                <w:b/>
                <w:bCs/>
                <w:color w:val="000000"/>
                <w:sz w:val="24"/>
                <w:szCs w:val="24"/>
                <w:rtl/>
              </w:rPr>
              <w:t>لا</w:t>
            </w:r>
          </w:p>
        </w:tc>
      </w:tr>
      <w:tr w:rsidR="00876496" w:rsidRPr="00E4155F" w:rsidTr="00A75C6B">
        <w:trPr>
          <w:trHeight w:val="456"/>
        </w:trPr>
        <w:tc>
          <w:tcPr>
            <w:tcW w:w="1162" w:type="dxa"/>
          </w:tcPr>
          <w:p w:rsidR="00873ECE" w:rsidRPr="00E4155F" w:rsidRDefault="00873ECE" w:rsidP="000951B7">
            <w:pPr>
              <w:spacing w:after="0" w:line="240" w:lineRule="auto"/>
              <w:rPr>
                <w:rFonts w:ascii="Times New Roman" w:eastAsia="Times New Roman" w:hAnsi="Times New Roman" w:cs="Simplified Arabic"/>
                <w:b/>
                <w:bCs/>
                <w:sz w:val="28"/>
                <w:szCs w:val="28"/>
              </w:rPr>
            </w:pPr>
            <w:r w:rsidRPr="00E4155F">
              <w:rPr>
                <w:rFonts w:ascii="Times New Roman" w:eastAsia="Times New Roman" w:hAnsi="Times New Roman" w:cs="Simplified Arabic" w:hint="cs"/>
                <w:b/>
                <w:bCs/>
                <w:sz w:val="28"/>
                <w:szCs w:val="28"/>
                <w:rtl/>
              </w:rPr>
              <w:t>ال</w:t>
            </w:r>
            <w:r>
              <w:rPr>
                <w:rFonts w:ascii="Times New Roman" w:eastAsia="Times New Roman" w:hAnsi="Times New Roman" w:cs="Simplified Arabic" w:hint="cs"/>
                <w:b/>
                <w:bCs/>
                <w:sz w:val="28"/>
                <w:szCs w:val="28"/>
                <w:rtl/>
              </w:rPr>
              <w:t>قدرا</w:t>
            </w:r>
            <w:r w:rsidRPr="00E4155F">
              <w:rPr>
                <w:rFonts w:ascii="Times New Roman" w:eastAsia="Times New Roman" w:hAnsi="Times New Roman" w:cs="Simplified Arabic" w:hint="cs"/>
                <w:b/>
                <w:bCs/>
                <w:sz w:val="28"/>
                <w:szCs w:val="28"/>
                <w:rtl/>
              </w:rPr>
              <w:t xml:space="preserve">ت </w:t>
            </w:r>
            <w:r>
              <w:rPr>
                <w:rFonts w:ascii="Times New Roman" w:eastAsia="Times New Roman" w:hAnsi="Times New Roman" w:cs="Simplified Arabic" w:hint="cs"/>
                <w:b/>
                <w:bCs/>
                <w:sz w:val="28"/>
                <w:szCs w:val="28"/>
                <w:rtl/>
              </w:rPr>
              <w:t>ا</w:t>
            </w:r>
            <w:r w:rsidRPr="00E4155F">
              <w:rPr>
                <w:rFonts w:ascii="Times New Roman" w:eastAsia="Times New Roman" w:hAnsi="Times New Roman" w:cs="Simplified Arabic" w:hint="cs"/>
                <w:b/>
                <w:bCs/>
                <w:sz w:val="28"/>
                <w:szCs w:val="28"/>
                <w:rtl/>
              </w:rPr>
              <w:t>لبدنية</w:t>
            </w:r>
          </w:p>
        </w:tc>
        <w:tc>
          <w:tcPr>
            <w:tcW w:w="708"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تحمل القدرة.</w:t>
            </w:r>
          </w:p>
        </w:tc>
        <w:tc>
          <w:tcPr>
            <w:tcW w:w="1134" w:type="dxa"/>
          </w:tcPr>
          <w:p w:rsidR="00873ECE" w:rsidRPr="00E4155F" w:rsidRDefault="008547CA"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11</w:t>
            </w:r>
          </w:p>
        </w:tc>
        <w:tc>
          <w:tcPr>
            <w:tcW w:w="1135" w:type="dxa"/>
          </w:tcPr>
          <w:p w:rsidR="00873ECE" w:rsidRPr="00E4155F" w:rsidRDefault="008547CA"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8,33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464"/>
        </w:trPr>
        <w:tc>
          <w:tcPr>
            <w:tcW w:w="1162" w:type="dxa"/>
            <w:vMerge w:val="restart"/>
          </w:tcPr>
          <w:p w:rsidR="00873ECE" w:rsidRPr="00E4155F" w:rsidRDefault="00873ECE" w:rsidP="000951B7">
            <w:pPr>
              <w:spacing w:after="0" w:line="240" w:lineRule="auto"/>
              <w:rPr>
                <w:rFonts w:ascii="Times New Roman" w:eastAsia="Times New Roman" w:hAnsi="Times New Roman" w:cs="Simplified Arabic"/>
                <w:b/>
                <w:bCs/>
                <w:sz w:val="24"/>
                <w:szCs w:val="24"/>
                <w:rtl/>
              </w:rPr>
            </w:pPr>
          </w:p>
          <w:p w:rsidR="00873ECE" w:rsidRPr="00E4155F" w:rsidRDefault="0013377E" w:rsidP="000951B7">
            <w:pPr>
              <w:spacing w:after="0" w:line="240" w:lineRule="auto"/>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 xml:space="preserve">   الادراك</w:t>
            </w:r>
          </w:p>
          <w:p w:rsidR="00873ECE" w:rsidRPr="00E4155F" w:rsidRDefault="00873ECE" w:rsidP="000951B7">
            <w:pPr>
              <w:spacing w:after="0" w:line="240" w:lineRule="auto"/>
              <w:rPr>
                <w:rFonts w:ascii="Times New Roman" w:eastAsia="Times New Roman" w:hAnsi="Times New Roman" w:cs="Simplified Arabic"/>
                <w:b/>
                <w:bCs/>
                <w:sz w:val="28"/>
                <w:szCs w:val="28"/>
              </w:rPr>
            </w:pPr>
            <w:r w:rsidRPr="00E4155F">
              <w:rPr>
                <w:rFonts w:ascii="Times New Roman" w:eastAsia="Times New Roman" w:hAnsi="Times New Roman" w:cs="Simplified Arabic" w:hint="cs"/>
                <w:b/>
                <w:bCs/>
                <w:sz w:val="24"/>
                <w:szCs w:val="24"/>
                <w:rtl/>
              </w:rPr>
              <w:t>الحس- حركي</w:t>
            </w:r>
          </w:p>
        </w:tc>
        <w:tc>
          <w:tcPr>
            <w:tcW w:w="708"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الإحساس بالقوة .</w:t>
            </w:r>
          </w:p>
        </w:tc>
        <w:tc>
          <w:tcPr>
            <w:tcW w:w="1134" w:type="dxa"/>
          </w:tcPr>
          <w:p w:rsidR="00873ECE" w:rsidRPr="00E4155F" w:rsidRDefault="003E1EC3" w:rsidP="003E1EC3">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9</w:t>
            </w:r>
          </w:p>
        </w:tc>
        <w:tc>
          <w:tcPr>
            <w:tcW w:w="1135" w:type="dxa"/>
          </w:tcPr>
          <w:p w:rsidR="00873ECE" w:rsidRPr="00E4155F" w:rsidRDefault="003E1EC3" w:rsidP="003E1EC3">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3</w:t>
            </w:r>
          </w:p>
        </w:tc>
        <w:tc>
          <w:tcPr>
            <w:tcW w:w="1134" w:type="dxa"/>
          </w:tcPr>
          <w:p w:rsidR="00873ECE" w:rsidRPr="00E4155F" w:rsidRDefault="00873ECE" w:rsidP="003E1EC3">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438"/>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2-</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الإحساس بالزمن.</w:t>
            </w:r>
          </w:p>
        </w:tc>
        <w:tc>
          <w:tcPr>
            <w:tcW w:w="1134" w:type="dxa"/>
          </w:tcPr>
          <w:p w:rsidR="00873ECE" w:rsidRPr="00E4155F" w:rsidRDefault="008547CA"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11</w:t>
            </w:r>
          </w:p>
        </w:tc>
        <w:tc>
          <w:tcPr>
            <w:tcW w:w="1135" w:type="dxa"/>
          </w:tcPr>
          <w:p w:rsidR="00873ECE" w:rsidRPr="00E4155F" w:rsidRDefault="008547CA"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8,33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438"/>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3-</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الإحساس بالمسافة.</w:t>
            </w:r>
          </w:p>
        </w:tc>
        <w:tc>
          <w:tcPr>
            <w:tcW w:w="1134" w:type="dxa"/>
          </w:tcPr>
          <w:p w:rsidR="00873ECE" w:rsidRPr="00E4155F" w:rsidRDefault="008547CA"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12</w:t>
            </w:r>
          </w:p>
        </w:tc>
        <w:tc>
          <w:tcPr>
            <w:tcW w:w="1135" w:type="dxa"/>
          </w:tcPr>
          <w:p w:rsidR="00873ECE" w:rsidRPr="00E4155F" w:rsidRDefault="008547CA"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0</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12</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401"/>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4-</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الإحساس بالكرة.</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8</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4</w:t>
            </w:r>
          </w:p>
        </w:tc>
        <w:tc>
          <w:tcPr>
            <w:tcW w:w="1134"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351"/>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5-</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الإحساس بالحركة.</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5</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7</w:t>
            </w:r>
          </w:p>
        </w:tc>
        <w:tc>
          <w:tcPr>
            <w:tcW w:w="1134"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Times New Roman"/>
                <w:b/>
                <w:bCs/>
                <w:sz w:val="24"/>
                <w:szCs w:val="24"/>
                <w:rtl/>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287"/>
        </w:trPr>
        <w:tc>
          <w:tcPr>
            <w:tcW w:w="1162" w:type="dxa"/>
            <w:vMerge w:val="restart"/>
          </w:tcPr>
          <w:p w:rsidR="00873ECE" w:rsidRPr="00E4155F" w:rsidRDefault="00873ECE" w:rsidP="000951B7">
            <w:pPr>
              <w:spacing w:after="0" w:line="240" w:lineRule="auto"/>
              <w:rPr>
                <w:rFonts w:ascii="Times New Roman" w:eastAsia="Times New Roman" w:hAnsi="Times New Roman" w:cs="Simplified Arabic"/>
                <w:b/>
                <w:bCs/>
                <w:sz w:val="28"/>
                <w:szCs w:val="28"/>
                <w:rtl/>
              </w:rPr>
            </w:pPr>
          </w:p>
          <w:p w:rsidR="00873ECE" w:rsidRPr="00E4155F" w:rsidRDefault="00873ECE" w:rsidP="000951B7">
            <w:pPr>
              <w:spacing w:after="0" w:line="240" w:lineRule="auto"/>
              <w:rPr>
                <w:rFonts w:ascii="Times New Roman" w:eastAsia="Times New Roman" w:hAnsi="Times New Roman" w:cs="Simplified Arabic"/>
                <w:b/>
                <w:bCs/>
                <w:sz w:val="28"/>
                <w:szCs w:val="28"/>
                <w:rtl/>
              </w:rPr>
            </w:pPr>
          </w:p>
          <w:p w:rsidR="00873ECE" w:rsidRPr="00E4155F" w:rsidRDefault="00873ECE" w:rsidP="000951B7">
            <w:pPr>
              <w:spacing w:after="0" w:line="240" w:lineRule="auto"/>
              <w:rPr>
                <w:rFonts w:ascii="Times New Roman" w:eastAsia="Times New Roman" w:hAnsi="Times New Roman" w:cs="Simplified Arabic"/>
                <w:b/>
                <w:bCs/>
                <w:sz w:val="28"/>
                <w:szCs w:val="28"/>
                <w:rtl/>
              </w:rPr>
            </w:pPr>
          </w:p>
          <w:p w:rsidR="00873ECE" w:rsidRPr="00E4155F" w:rsidRDefault="00873ECE" w:rsidP="000951B7">
            <w:pPr>
              <w:spacing w:after="0" w:line="240" w:lineRule="auto"/>
              <w:rPr>
                <w:rFonts w:ascii="Times New Roman" w:eastAsia="Times New Roman" w:hAnsi="Times New Roman" w:cs="Simplified Arabic"/>
                <w:b/>
                <w:bCs/>
                <w:sz w:val="28"/>
                <w:szCs w:val="28"/>
                <w:rtl/>
              </w:rPr>
            </w:pPr>
          </w:p>
          <w:p w:rsidR="00873ECE" w:rsidRPr="00E4155F" w:rsidRDefault="00873ECE" w:rsidP="000951B7">
            <w:pPr>
              <w:spacing w:after="0" w:line="240" w:lineRule="auto"/>
              <w:rPr>
                <w:rFonts w:ascii="Times New Roman" w:eastAsia="Times New Roman" w:hAnsi="Times New Roman" w:cs="Simplified Arabic"/>
                <w:b/>
                <w:bCs/>
                <w:sz w:val="28"/>
                <w:szCs w:val="28"/>
                <w:rtl/>
              </w:rPr>
            </w:pPr>
          </w:p>
          <w:p w:rsidR="00873ECE" w:rsidRPr="00E4155F" w:rsidRDefault="00873ECE" w:rsidP="000951B7">
            <w:pPr>
              <w:spacing w:after="0" w:line="240" w:lineRule="auto"/>
              <w:rPr>
                <w:rFonts w:ascii="Times New Roman" w:eastAsia="Times New Roman" w:hAnsi="Times New Roman" w:cs="Simplified Arabic"/>
                <w:b/>
                <w:bCs/>
                <w:sz w:val="28"/>
                <w:szCs w:val="28"/>
                <w:rtl/>
              </w:rPr>
            </w:pPr>
          </w:p>
          <w:p w:rsidR="00873ECE" w:rsidRPr="00E4155F" w:rsidRDefault="00873ECE" w:rsidP="0013377E">
            <w:pPr>
              <w:spacing w:after="0" w:line="240" w:lineRule="auto"/>
              <w:rPr>
                <w:rFonts w:ascii="Times New Roman" w:eastAsia="Times New Roman" w:hAnsi="Times New Roman" w:cs="Simplified Arabic"/>
                <w:b/>
                <w:bCs/>
                <w:sz w:val="28"/>
                <w:szCs w:val="28"/>
              </w:rPr>
            </w:pPr>
            <w:r w:rsidRPr="00E4155F">
              <w:rPr>
                <w:rFonts w:ascii="Times New Roman" w:eastAsia="Times New Roman" w:hAnsi="Times New Roman" w:cs="Simplified Arabic" w:hint="cs"/>
                <w:b/>
                <w:bCs/>
                <w:sz w:val="28"/>
                <w:szCs w:val="28"/>
                <w:rtl/>
              </w:rPr>
              <w:t xml:space="preserve">المهارات </w:t>
            </w:r>
            <w:r w:rsidR="0013377E">
              <w:rPr>
                <w:rFonts w:ascii="Times New Roman" w:eastAsia="Times New Roman" w:hAnsi="Times New Roman" w:cs="Simplified Arabic" w:hint="cs"/>
                <w:b/>
                <w:bCs/>
                <w:sz w:val="28"/>
                <w:szCs w:val="28"/>
                <w:rtl/>
              </w:rPr>
              <w:t>الهجومية</w:t>
            </w:r>
          </w:p>
        </w:tc>
        <w:tc>
          <w:tcPr>
            <w:tcW w:w="708"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الطبطبة العالية.</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10</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2</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5,33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86"/>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2-</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الطبطبة الواطئ</w:t>
            </w:r>
            <w:r w:rsidRPr="00E4155F">
              <w:rPr>
                <w:rFonts w:ascii="Times New Roman" w:eastAsia="Times New Roman" w:hAnsi="Times New Roman" w:cs="Simplified Arabic" w:hint="eastAsia"/>
                <w:b/>
                <w:bCs/>
                <w:sz w:val="24"/>
                <w:szCs w:val="24"/>
                <w:rtl/>
              </w:rPr>
              <w:t>ة</w:t>
            </w:r>
            <w:r w:rsidRPr="00E4155F">
              <w:rPr>
                <w:rFonts w:ascii="Times New Roman" w:eastAsia="Times New Roman" w:hAnsi="Times New Roman" w:cs="Simplified Arabic" w:hint="cs"/>
                <w:b/>
                <w:bCs/>
                <w:sz w:val="24"/>
                <w:szCs w:val="24"/>
                <w:rtl/>
              </w:rPr>
              <w:t xml:space="preserve"> .</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6</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6</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0</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386"/>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3-</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الطبطبة بتغيير السرعة.</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9</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3</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20"/>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4-</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الطبطبة بتغيير الاتجاه.</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10</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2</w:t>
            </w:r>
          </w:p>
        </w:tc>
        <w:tc>
          <w:tcPr>
            <w:tcW w:w="1134" w:type="dxa"/>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5,33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09"/>
        </w:trPr>
        <w:tc>
          <w:tcPr>
            <w:tcW w:w="1162" w:type="dxa"/>
            <w:vMerge/>
          </w:tcPr>
          <w:p w:rsidR="00873ECE" w:rsidRPr="00E4155F" w:rsidRDefault="00873ECE" w:rsidP="000951B7">
            <w:pPr>
              <w:spacing w:after="0" w:line="240" w:lineRule="auto"/>
              <w:rPr>
                <w:rFonts w:ascii="Times New Roman" w:eastAsia="Times New Roman" w:hAnsi="Times New Roman" w:cs="Simplified Arabic"/>
                <w:b/>
                <w:bCs/>
                <w:sz w:val="28"/>
                <w:szCs w:val="28"/>
              </w:rPr>
            </w:pPr>
          </w:p>
        </w:tc>
        <w:tc>
          <w:tcPr>
            <w:tcW w:w="708"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5-</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pacing w:val="-8"/>
                <w:sz w:val="24"/>
                <w:szCs w:val="24"/>
                <w:rtl/>
              </w:rPr>
              <w:t>المناولة الصدرية .</w:t>
            </w:r>
          </w:p>
        </w:tc>
        <w:tc>
          <w:tcPr>
            <w:tcW w:w="1134" w:type="dxa"/>
          </w:tcPr>
          <w:p w:rsidR="00873ECE" w:rsidRPr="00E4155F" w:rsidRDefault="003E1EC3" w:rsidP="000951B7">
            <w:pPr>
              <w:tabs>
                <w:tab w:val="center" w:pos="522"/>
              </w:tabs>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12</w:t>
            </w:r>
          </w:p>
        </w:tc>
        <w:tc>
          <w:tcPr>
            <w:tcW w:w="1135" w:type="dxa"/>
          </w:tcPr>
          <w:p w:rsidR="00873ECE" w:rsidRPr="00E4155F" w:rsidRDefault="003E1EC3" w:rsidP="000951B7">
            <w:pPr>
              <w:tabs>
                <w:tab w:val="center" w:pos="522"/>
              </w:tabs>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0</w:t>
            </w:r>
          </w:p>
        </w:tc>
        <w:tc>
          <w:tcPr>
            <w:tcW w:w="1134" w:type="dxa"/>
          </w:tcPr>
          <w:p w:rsidR="00873ECE" w:rsidRPr="00E4155F" w:rsidRDefault="00873ECE" w:rsidP="000951B7">
            <w:pPr>
              <w:tabs>
                <w:tab w:val="center" w:pos="522"/>
              </w:tabs>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Times New Roman" w:hint="cs"/>
                <w:b/>
                <w:bCs/>
                <w:sz w:val="24"/>
                <w:szCs w:val="24"/>
                <w:rtl/>
              </w:rPr>
              <w:t>12</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51"/>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6-</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المناولة المرتدة .</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5</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7</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0,33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309"/>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7-</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 xml:space="preserve">المناولة من فوق الرأس . </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10</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2</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5,33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09"/>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8-</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المناولة بيد واحدة من الكتف.</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10</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2</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5,33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450"/>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9-</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المناولة الخطافية.</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4</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8</w:t>
            </w:r>
          </w:p>
        </w:tc>
        <w:tc>
          <w:tcPr>
            <w:tcW w:w="1134" w:type="dxa"/>
            <w:shd w:val="clear" w:color="auto" w:fill="auto"/>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1,33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lang w:bidi="ar-IQ"/>
              </w:rPr>
            </w:pPr>
            <w:r w:rsidRPr="00E4155F">
              <w:rPr>
                <w:rFonts w:ascii="Times New Roman" w:eastAsia="Times New Roman" w:hAnsi="Times New Roman" w:cs="Times New Roman"/>
                <w:b/>
                <w:bCs/>
                <w:sz w:val="24"/>
                <w:szCs w:val="24"/>
                <w:rtl/>
              </w:rPr>
              <w:t>√</w:t>
            </w:r>
          </w:p>
        </w:tc>
      </w:tr>
      <w:tr w:rsidR="00876496" w:rsidRPr="00E4155F" w:rsidTr="00A75C6B">
        <w:trPr>
          <w:trHeight w:val="407"/>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28"/>
                <w:szCs w:val="28"/>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10-</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التصويب السلمي .</w:t>
            </w:r>
          </w:p>
        </w:tc>
        <w:tc>
          <w:tcPr>
            <w:tcW w:w="1134" w:type="dxa"/>
          </w:tcPr>
          <w:p w:rsidR="00873ECE" w:rsidRPr="00E4155F" w:rsidRDefault="003E1EC3" w:rsidP="000951B7">
            <w:pPr>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9</w:t>
            </w:r>
          </w:p>
        </w:tc>
        <w:tc>
          <w:tcPr>
            <w:tcW w:w="1135" w:type="dxa"/>
          </w:tcPr>
          <w:p w:rsidR="00873ECE" w:rsidRPr="00E4155F" w:rsidRDefault="003E1EC3" w:rsidP="000951B7">
            <w:pPr>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3</w:t>
            </w:r>
          </w:p>
        </w:tc>
        <w:tc>
          <w:tcPr>
            <w:tcW w:w="1134" w:type="dxa"/>
            <w:shd w:val="clear" w:color="auto" w:fill="auto"/>
          </w:tcPr>
          <w:p w:rsidR="00873ECE" w:rsidRPr="00E4155F" w:rsidRDefault="00873ECE" w:rsidP="000951B7">
            <w:pPr>
              <w:spacing w:after="0" w:line="240" w:lineRule="auto"/>
              <w:jc w:val="center"/>
              <w:rPr>
                <w:rFonts w:ascii="Times New Roman" w:eastAsia="Times New Roman" w:hAnsi="Times New Roman" w:cs="Times New Roman"/>
                <w:b/>
                <w:bCs/>
                <w:sz w:val="24"/>
                <w:szCs w:val="24"/>
                <w:rtl/>
              </w:rPr>
            </w:pPr>
            <w:r w:rsidRPr="00E4155F">
              <w:rPr>
                <w:rFonts w:ascii="Times New Roman" w:eastAsia="Times New Roman" w:hAnsi="Times New Roman" w:cs="Times New Roman" w:hint="cs"/>
                <w:b/>
                <w:bCs/>
                <w:sz w:val="24"/>
                <w:szCs w:val="24"/>
                <w:rtl/>
              </w:rPr>
              <w:t>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Times New Roman"/>
                <w:b/>
                <w:bCs/>
                <w:sz w:val="24"/>
                <w:szCs w:val="24"/>
                <w:rtl/>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lang w:bidi="ar-IQ"/>
              </w:rPr>
            </w:pPr>
            <w:r w:rsidRPr="00E4155F">
              <w:rPr>
                <w:rFonts w:ascii="Times New Roman" w:eastAsia="Times New Roman" w:hAnsi="Times New Roman" w:cs="Times New Roman"/>
                <w:b/>
                <w:bCs/>
                <w:sz w:val="24"/>
                <w:szCs w:val="24"/>
                <w:rtl/>
              </w:rPr>
              <w:t>√</w:t>
            </w:r>
          </w:p>
        </w:tc>
      </w:tr>
      <w:tr w:rsidR="00876496" w:rsidRPr="00E4155F" w:rsidTr="00A75C6B">
        <w:trPr>
          <w:trHeight w:val="390"/>
        </w:trPr>
        <w:tc>
          <w:tcPr>
            <w:tcW w:w="1162" w:type="dxa"/>
            <w:vMerge/>
          </w:tcPr>
          <w:p w:rsidR="00873ECE" w:rsidRPr="00E4155F" w:rsidRDefault="00873ECE" w:rsidP="000951B7">
            <w:pPr>
              <w:spacing w:after="0" w:line="240" w:lineRule="auto"/>
              <w:rPr>
                <w:rFonts w:ascii="Times New Roman" w:eastAsia="Times New Roman" w:hAnsi="Times New Roman" w:cs="Simplified Arabic"/>
                <w:b/>
                <w:bCs/>
                <w:sz w:val="28"/>
                <w:szCs w:val="28"/>
              </w:rPr>
            </w:pPr>
          </w:p>
        </w:tc>
        <w:tc>
          <w:tcPr>
            <w:tcW w:w="708"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11-</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 xml:space="preserve"> التصويب الخطافي.</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5</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7</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0,33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r w:rsidR="00876496" w:rsidRPr="00E4155F" w:rsidTr="00A75C6B">
        <w:trPr>
          <w:trHeight w:val="386"/>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32"/>
                <w:szCs w:val="32"/>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12-</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التصويب من الثبات.</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11</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8,33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86"/>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32"/>
                <w:szCs w:val="32"/>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13-</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التصويب من الحركة.</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10</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2</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5,33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79"/>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32"/>
                <w:szCs w:val="32"/>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14-</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Pr>
            </w:pPr>
            <w:r w:rsidRPr="00E4155F">
              <w:rPr>
                <w:rFonts w:ascii="Times New Roman" w:eastAsia="Times New Roman" w:hAnsi="Times New Roman" w:cs="Simplified Arabic" w:hint="cs"/>
                <w:b/>
                <w:bCs/>
                <w:sz w:val="24"/>
                <w:szCs w:val="24"/>
                <w:rtl/>
              </w:rPr>
              <w:t>التصويب البعيد (بثلاث نقاط) من الثبات.</w:t>
            </w:r>
          </w:p>
        </w:tc>
        <w:tc>
          <w:tcPr>
            <w:tcW w:w="1134"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10</w:t>
            </w:r>
          </w:p>
        </w:tc>
        <w:tc>
          <w:tcPr>
            <w:tcW w:w="1135" w:type="dxa"/>
          </w:tcPr>
          <w:p w:rsidR="00873ECE" w:rsidRPr="00E4155F" w:rsidRDefault="003E1EC3" w:rsidP="000951B7">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2</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Pr>
            </w:pPr>
            <w:r w:rsidRPr="00E4155F">
              <w:rPr>
                <w:rFonts w:ascii="Times New Roman" w:eastAsia="Times New Roman" w:hAnsi="Times New Roman" w:cs="Simplified Arabic" w:hint="cs"/>
                <w:b/>
                <w:bCs/>
                <w:sz w:val="24"/>
                <w:szCs w:val="24"/>
                <w:rtl/>
              </w:rPr>
              <w:t>5,33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Simplified Arabic"/>
                <w:b/>
                <w:bCs/>
                <w:sz w:val="24"/>
                <w:szCs w:val="24"/>
              </w:rPr>
            </w:pPr>
            <w:r w:rsidRPr="00E4155F">
              <w:rPr>
                <w:rFonts w:ascii="Times New Roman" w:eastAsia="Times New Roman" w:hAnsi="Times New Roman" w:cs="Times New Roman"/>
                <w:b/>
                <w:bCs/>
                <w:sz w:val="24"/>
                <w:szCs w:val="24"/>
                <w:rtl/>
              </w:rPr>
              <w:t>√</w:t>
            </w: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p>
        </w:tc>
      </w:tr>
      <w:tr w:rsidR="00876496" w:rsidRPr="00E4155F" w:rsidTr="00A75C6B">
        <w:trPr>
          <w:trHeight w:val="329"/>
        </w:trPr>
        <w:tc>
          <w:tcPr>
            <w:tcW w:w="1162" w:type="dxa"/>
            <w:vMerge/>
            <w:vAlign w:val="center"/>
          </w:tcPr>
          <w:p w:rsidR="00873ECE" w:rsidRPr="00E4155F" w:rsidRDefault="00873ECE" w:rsidP="000951B7">
            <w:pPr>
              <w:bidi w:val="0"/>
              <w:spacing w:after="0" w:line="240" w:lineRule="auto"/>
              <w:rPr>
                <w:rFonts w:ascii="Times New Roman" w:eastAsia="Times New Roman" w:hAnsi="Times New Roman" w:cs="Simplified Arabic"/>
                <w:b/>
                <w:bCs/>
                <w:sz w:val="32"/>
                <w:szCs w:val="32"/>
              </w:rPr>
            </w:pPr>
          </w:p>
        </w:tc>
        <w:tc>
          <w:tcPr>
            <w:tcW w:w="708" w:type="dxa"/>
            <w:shd w:val="clear" w:color="auto" w:fill="auto"/>
            <w:vAlign w:val="center"/>
          </w:tcPr>
          <w:p w:rsidR="00873ECE" w:rsidRPr="00E4155F" w:rsidRDefault="00873ECE" w:rsidP="000951B7">
            <w:pPr>
              <w:spacing w:after="0" w:line="240" w:lineRule="auto"/>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15-</w:t>
            </w:r>
          </w:p>
        </w:tc>
        <w:tc>
          <w:tcPr>
            <w:tcW w:w="3840" w:type="dxa"/>
          </w:tcPr>
          <w:p w:rsidR="00873ECE" w:rsidRPr="00E4155F" w:rsidRDefault="00873ECE" w:rsidP="000951B7">
            <w:pPr>
              <w:spacing w:after="0" w:line="240" w:lineRule="auto"/>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التصويب البعيد (بثلاث نقاط) من الحركة.</w:t>
            </w:r>
          </w:p>
        </w:tc>
        <w:tc>
          <w:tcPr>
            <w:tcW w:w="1134" w:type="dxa"/>
          </w:tcPr>
          <w:p w:rsidR="00873ECE" w:rsidRPr="00E4155F" w:rsidRDefault="003E1EC3" w:rsidP="000951B7">
            <w:pPr>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9</w:t>
            </w:r>
          </w:p>
        </w:tc>
        <w:tc>
          <w:tcPr>
            <w:tcW w:w="1135" w:type="dxa"/>
          </w:tcPr>
          <w:p w:rsidR="00873ECE" w:rsidRPr="00E4155F" w:rsidRDefault="003E1EC3" w:rsidP="000951B7">
            <w:pPr>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3</w:t>
            </w:r>
          </w:p>
        </w:tc>
        <w:tc>
          <w:tcPr>
            <w:tcW w:w="1134" w:type="dxa"/>
          </w:tcPr>
          <w:p w:rsidR="00873ECE" w:rsidRPr="00E4155F" w:rsidRDefault="00873ECE" w:rsidP="000951B7">
            <w:pPr>
              <w:spacing w:after="0" w:line="240" w:lineRule="auto"/>
              <w:jc w:val="center"/>
              <w:rPr>
                <w:rFonts w:ascii="Times New Roman" w:eastAsia="Times New Roman" w:hAnsi="Times New Roman" w:cs="Times New Roman"/>
                <w:b/>
                <w:bCs/>
                <w:sz w:val="24"/>
                <w:szCs w:val="24"/>
                <w:rtl/>
              </w:rPr>
            </w:pPr>
            <w:r w:rsidRPr="00E4155F">
              <w:rPr>
                <w:rFonts w:ascii="Times New Roman" w:eastAsia="Times New Roman" w:hAnsi="Times New Roman" w:cs="Times New Roman" w:hint="cs"/>
                <w:b/>
                <w:bCs/>
                <w:sz w:val="24"/>
                <w:szCs w:val="24"/>
                <w:rtl/>
              </w:rPr>
              <w:t>3</w:t>
            </w:r>
          </w:p>
        </w:tc>
        <w:tc>
          <w:tcPr>
            <w:tcW w:w="708" w:type="dxa"/>
            <w:shd w:val="clear" w:color="auto" w:fill="auto"/>
          </w:tcPr>
          <w:p w:rsidR="00873ECE" w:rsidRPr="00E4155F" w:rsidRDefault="00873ECE" w:rsidP="000951B7">
            <w:pPr>
              <w:spacing w:after="0" w:line="240" w:lineRule="auto"/>
              <w:jc w:val="center"/>
              <w:rPr>
                <w:rFonts w:ascii="Times New Roman" w:eastAsia="Times New Roman" w:hAnsi="Times New Roman" w:cs="Times New Roman"/>
                <w:b/>
                <w:bCs/>
                <w:sz w:val="24"/>
                <w:szCs w:val="24"/>
                <w:rtl/>
              </w:rPr>
            </w:pPr>
          </w:p>
        </w:tc>
        <w:tc>
          <w:tcPr>
            <w:tcW w:w="709" w:type="dxa"/>
            <w:shd w:val="clear" w:color="auto" w:fill="auto"/>
          </w:tcPr>
          <w:p w:rsidR="00873ECE" w:rsidRPr="00E4155F" w:rsidRDefault="00873ECE" w:rsidP="000951B7">
            <w:pPr>
              <w:spacing w:after="0" w:line="240" w:lineRule="auto"/>
              <w:rPr>
                <w:rFonts w:ascii="Times New Roman" w:eastAsia="Times New Roman" w:hAnsi="Times New Roman" w:cs="Simplified Arabic"/>
                <w:b/>
                <w:bCs/>
                <w:sz w:val="32"/>
                <w:szCs w:val="32"/>
              </w:rPr>
            </w:pPr>
            <w:r w:rsidRPr="00E4155F">
              <w:rPr>
                <w:rFonts w:ascii="Times New Roman" w:eastAsia="Times New Roman" w:hAnsi="Times New Roman" w:cs="Times New Roman"/>
                <w:b/>
                <w:bCs/>
                <w:sz w:val="24"/>
                <w:szCs w:val="24"/>
                <w:rtl/>
              </w:rPr>
              <w:t>√</w:t>
            </w:r>
          </w:p>
        </w:tc>
      </w:tr>
    </w:tbl>
    <w:p w:rsidR="00E4155F" w:rsidRPr="00E4155F" w:rsidRDefault="00E4155F" w:rsidP="00873ECE">
      <w:pPr>
        <w:spacing w:after="0" w:line="240" w:lineRule="auto"/>
        <w:jc w:val="center"/>
        <w:rPr>
          <w:rFonts w:ascii="Simplified Arabic" w:eastAsia="Times New Roman" w:hAnsi="Simplified Arabic" w:cs="Times New Roman"/>
          <w:sz w:val="32"/>
          <w:szCs w:val="32"/>
          <w:rtl/>
        </w:rPr>
      </w:pPr>
      <w:r w:rsidRPr="00E4155F">
        <w:rPr>
          <w:rFonts w:ascii="Simplified Arabic" w:eastAsia="Times New Roman" w:hAnsi="Simplified Arabic" w:cs="Times New Roman" w:hint="cs"/>
          <w:b/>
          <w:bCs/>
          <w:sz w:val="32"/>
          <w:szCs w:val="32"/>
          <w:rtl/>
        </w:rPr>
        <w:t>يب</w:t>
      </w:r>
      <w:r w:rsidR="00873ECE">
        <w:rPr>
          <w:rFonts w:ascii="Simplified Arabic" w:eastAsia="Times New Roman" w:hAnsi="Simplified Arabic" w:cs="Times New Roman" w:hint="cs"/>
          <w:b/>
          <w:bCs/>
          <w:sz w:val="32"/>
          <w:szCs w:val="32"/>
          <w:rtl/>
        </w:rPr>
        <w:t>ين قيم كأ لترشيح متغيرات القدرة</w:t>
      </w:r>
      <w:r w:rsidRPr="00E4155F">
        <w:rPr>
          <w:rFonts w:ascii="Simplified Arabic" w:eastAsia="Times New Roman" w:hAnsi="Simplified Arabic" w:cs="Times New Roman" w:hint="cs"/>
          <w:b/>
          <w:bCs/>
          <w:sz w:val="32"/>
          <w:szCs w:val="32"/>
          <w:rtl/>
        </w:rPr>
        <w:t xml:space="preserve"> البدنية و</w:t>
      </w:r>
      <w:r w:rsidR="00873ECE">
        <w:rPr>
          <w:rFonts w:ascii="Simplified Arabic" w:eastAsia="Times New Roman" w:hAnsi="Simplified Arabic" w:cs="Times New Roman" w:hint="cs"/>
          <w:b/>
          <w:bCs/>
          <w:sz w:val="32"/>
          <w:szCs w:val="32"/>
          <w:rtl/>
        </w:rPr>
        <w:t xml:space="preserve">الادراك </w:t>
      </w:r>
      <w:r w:rsidRPr="00E4155F">
        <w:rPr>
          <w:rFonts w:ascii="Simplified Arabic" w:eastAsia="Times New Roman" w:hAnsi="Simplified Arabic" w:cs="Times New Roman" w:hint="cs"/>
          <w:b/>
          <w:bCs/>
          <w:sz w:val="32"/>
          <w:szCs w:val="32"/>
          <w:rtl/>
        </w:rPr>
        <w:t>الحس-حركي و</w:t>
      </w:r>
      <w:r w:rsidR="00873ECE">
        <w:rPr>
          <w:rFonts w:ascii="Simplified Arabic" w:eastAsia="Times New Roman" w:hAnsi="Simplified Arabic" w:cs="Times New Roman" w:hint="cs"/>
          <w:b/>
          <w:bCs/>
          <w:sz w:val="32"/>
          <w:szCs w:val="32"/>
          <w:rtl/>
        </w:rPr>
        <w:t xml:space="preserve">بعض </w:t>
      </w:r>
      <w:r w:rsidRPr="00E4155F">
        <w:rPr>
          <w:rFonts w:ascii="Simplified Arabic" w:eastAsia="Times New Roman" w:hAnsi="Simplified Arabic" w:cs="Times New Roman" w:hint="cs"/>
          <w:b/>
          <w:bCs/>
          <w:sz w:val="32"/>
          <w:szCs w:val="32"/>
          <w:rtl/>
        </w:rPr>
        <w:t xml:space="preserve">المهارات </w:t>
      </w:r>
      <w:r w:rsidR="00873ECE">
        <w:rPr>
          <w:rFonts w:ascii="Simplified Arabic" w:eastAsia="Times New Roman" w:hAnsi="Simplified Arabic" w:cs="Times New Roman" w:hint="cs"/>
          <w:b/>
          <w:bCs/>
          <w:sz w:val="32"/>
          <w:szCs w:val="32"/>
          <w:rtl/>
        </w:rPr>
        <w:t>الهجومية</w:t>
      </w:r>
      <w:r w:rsidRPr="00E4155F">
        <w:rPr>
          <w:rFonts w:ascii="Simplified Arabic" w:eastAsia="Times New Roman" w:hAnsi="Simplified Arabic" w:cs="Times New Roman" w:hint="cs"/>
          <w:b/>
          <w:bCs/>
          <w:sz w:val="32"/>
          <w:szCs w:val="32"/>
          <w:rtl/>
        </w:rPr>
        <w:t xml:space="preserve"> حسب وجهة نظر الخبراء والمختصين</w:t>
      </w:r>
    </w:p>
    <w:p w:rsidR="00E4155F" w:rsidRPr="00E4155F" w:rsidRDefault="00E4155F" w:rsidP="002814D6">
      <w:pPr>
        <w:spacing w:after="0" w:line="240" w:lineRule="auto"/>
        <w:jc w:val="both"/>
        <w:rPr>
          <w:rFonts w:ascii="Simplified Arabic" w:eastAsia="Times New Roman" w:hAnsi="Simplified Arabic" w:cs="Times New Roman"/>
          <w:sz w:val="32"/>
          <w:szCs w:val="32"/>
          <w:rtl/>
        </w:rPr>
      </w:pPr>
      <w:r w:rsidRPr="00E4155F">
        <w:rPr>
          <w:rFonts w:ascii="Times New Roman" w:eastAsia="Times New Roman" w:hAnsi="Times New Roman" w:cs="Simplified Arabic" w:hint="cs"/>
          <w:color w:val="000000"/>
          <w:sz w:val="32"/>
          <w:szCs w:val="32"/>
          <w:rtl/>
        </w:rPr>
        <w:lastRenderedPageBreak/>
        <w:t xml:space="preserve">   من خلال الجدول (2) تبين أن قيم  (كأ)  كانت متباينة بين قيمة وأخرى</w:t>
      </w:r>
      <w:r w:rsidR="002814D6">
        <w:rPr>
          <w:rFonts w:ascii="Times New Roman" w:eastAsia="Times New Roman" w:hAnsi="Times New Roman" w:cs="Simplified Arabic" w:hint="cs"/>
          <w:color w:val="000000"/>
          <w:sz w:val="32"/>
          <w:szCs w:val="32"/>
          <w:rtl/>
        </w:rPr>
        <w:t xml:space="preserve"> </w:t>
      </w:r>
      <w:r w:rsidRPr="00E4155F">
        <w:rPr>
          <w:rFonts w:ascii="Times New Roman" w:eastAsia="Times New Roman" w:hAnsi="Times New Roman" w:cs="Simplified Arabic" w:hint="cs"/>
          <w:color w:val="000000"/>
          <w:sz w:val="32"/>
          <w:szCs w:val="32"/>
          <w:rtl/>
        </w:rPr>
        <w:t>وبحسب ماتم الاتفاق عليه، وبعد استخراج جميع هذه القي</w:t>
      </w:r>
      <w:r w:rsidRPr="00E4155F">
        <w:rPr>
          <w:rFonts w:ascii="Times New Roman" w:eastAsia="Times New Roman" w:hAnsi="Times New Roman" w:cs="Simplified Arabic" w:hint="eastAsia"/>
          <w:color w:val="000000"/>
          <w:sz w:val="32"/>
          <w:szCs w:val="32"/>
          <w:rtl/>
        </w:rPr>
        <w:t>م</w:t>
      </w:r>
      <w:r w:rsidRPr="00E4155F">
        <w:rPr>
          <w:rFonts w:ascii="Times New Roman" w:eastAsia="Times New Roman" w:hAnsi="Times New Roman" w:cs="Simplified Arabic" w:hint="cs"/>
          <w:color w:val="000000"/>
          <w:sz w:val="32"/>
          <w:szCs w:val="32"/>
          <w:rtl/>
        </w:rPr>
        <w:t xml:space="preserve"> ومقارنتها مع قيمتها الجدولية  عند درجة حرية (1) ومستوى دلالة (0.05 ) والبالغة (3.84 ) اتضح بأنه هنالك (11) متغير صالح في حين لم تحصل (10) متغيرات على قيم أعلى من القيمة الجدولية، وبذلك تم رفض هذه المتغيرات </w:t>
      </w:r>
      <w:r w:rsidR="00027C71">
        <w:rPr>
          <w:rFonts w:ascii="Times New Roman" w:eastAsia="Times New Roman" w:hAnsi="Times New Roman" w:cs="Simplified Arabic" w:hint="cs"/>
          <w:color w:val="000000"/>
          <w:sz w:val="32"/>
          <w:szCs w:val="32"/>
          <w:rtl/>
        </w:rPr>
        <w:t>، وهذه المتغيرات هي (الاحساس بالقوة</w:t>
      </w:r>
      <w:r w:rsidR="004B3CF9">
        <w:rPr>
          <w:rFonts w:ascii="Times New Roman" w:eastAsia="Times New Roman" w:hAnsi="Times New Roman" w:cs="Simplified Arabic" w:hint="cs"/>
          <w:color w:val="000000"/>
          <w:sz w:val="32"/>
          <w:szCs w:val="32"/>
          <w:rtl/>
        </w:rPr>
        <w:t xml:space="preserve"> ، </w:t>
      </w:r>
      <w:r w:rsidR="00027C71">
        <w:rPr>
          <w:rFonts w:ascii="Times New Roman" w:eastAsia="Times New Roman" w:hAnsi="Times New Roman" w:cs="Simplified Arabic" w:hint="cs"/>
          <w:color w:val="000000"/>
          <w:sz w:val="32"/>
          <w:szCs w:val="32"/>
          <w:rtl/>
        </w:rPr>
        <w:t>الاحساس بالكرة، الاحساس بالحركة،الطبطبة الواطئة،الطبطبة بتغيير السرعة،المناولة المرتدة،المناولة الخطافية،</w:t>
      </w:r>
      <w:r w:rsidR="004B3CF9">
        <w:rPr>
          <w:rFonts w:ascii="Times New Roman" w:eastAsia="Times New Roman" w:hAnsi="Times New Roman" w:cs="Simplified Arabic" w:hint="cs"/>
          <w:color w:val="000000"/>
          <w:sz w:val="32"/>
          <w:szCs w:val="32"/>
          <w:rtl/>
        </w:rPr>
        <w:t xml:space="preserve"> التصويب السلمي ، التصويب الخطافي ، التصويب البعيد بثلاث نقاط من الحركة )</w:t>
      </w:r>
    </w:p>
    <w:p w:rsidR="00E4155F" w:rsidRPr="00E4155F" w:rsidRDefault="00E4155F" w:rsidP="002814D6">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1</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2 تحديد الاختبارات المستخدمة في البحث :</w:t>
      </w:r>
      <w:r w:rsidRPr="00E4155F">
        <w:rPr>
          <w:rFonts w:ascii="Simplified Arabic" w:eastAsia="Times New Roman" w:hAnsi="Simplified Arabic" w:cs="Simplified Arabic" w:hint="cs"/>
          <w:b/>
          <w:bCs/>
          <w:sz w:val="32"/>
          <w:szCs w:val="32"/>
          <w:rtl/>
          <w:lang w:bidi="ar-IQ"/>
        </w:rPr>
        <w:t>-</w:t>
      </w:r>
    </w:p>
    <w:p w:rsidR="00E4155F" w:rsidRPr="00E4155F" w:rsidRDefault="00E4155F" w:rsidP="002814D6">
      <w:pPr>
        <w:spacing w:after="0" w:line="240" w:lineRule="auto"/>
        <w:jc w:val="both"/>
        <w:rPr>
          <w:rFonts w:ascii="Times New Roman" w:eastAsia="Times New Roman" w:hAnsi="Times New Roman" w:cs="Times New Roman"/>
          <w:sz w:val="24"/>
          <w:szCs w:val="24"/>
          <w:rtl/>
          <w:lang w:bidi="ar-IQ"/>
        </w:rPr>
      </w:pPr>
      <w:r w:rsidRPr="00E4155F">
        <w:rPr>
          <w:rFonts w:ascii="Times New Roman" w:eastAsia="Times New Roman" w:hAnsi="Times New Roman" w:cs="Simplified Arabic" w:hint="cs"/>
          <w:sz w:val="32"/>
          <w:szCs w:val="32"/>
          <w:rtl/>
          <w:lang w:bidi="ar-IQ"/>
        </w:rPr>
        <w:t xml:space="preserve">   إتماما لإجراءات البحث ولتحقيق الأهداف لا بد من وجود اختبارات علمية لقياس المتغيرات المتعلقة بالظاهرة المراد قياسها ، تتوافر فيها شروط معينة تجعلها مقاييس حقيقية وصادقة في قياس ما تطلب قياسه ، لان الاختبار  " مجموعة من التمرينات تعطى للفرد بهدف التعرف على قدراته أو استعداده أو كفايته "</w:t>
      </w:r>
      <w:r w:rsidRPr="00E4155F">
        <w:rPr>
          <w:rFonts w:ascii="Times New Roman" w:eastAsia="Times New Roman" w:hAnsi="Times New Roman" w:cs="Simplified Arabic" w:hint="cs"/>
          <w:sz w:val="32"/>
          <w:szCs w:val="32"/>
          <w:vertAlign w:val="superscript"/>
          <w:rtl/>
        </w:rPr>
        <w:t>(</w:t>
      </w:r>
      <w:r w:rsidRPr="00E4155F">
        <w:rPr>
          <w:rFonts w:ascii="Times New Roman" w:eastAsia="Times New Roman" w:hAnsi="Times New Roman" w:cs="Simplified Arabic"/>
          <w:sz w:val="32"/>
          <w:szCs w:val="32"/>
          <w:vertAlign w:val="superscript"/>
          <w:rtl/>
        </w:rPr>
        <w:footnoteReference w:id="57"/>
      </w:r>
      <w:r w:rsidRPr="00E4155F">
        <w:rPr>
          <w:rFonts w:ascii="Times New Roman" w:eastAsia="Times New Roman" w:hAnsi="Times New Roman" w:cs="Simplified Arabic" w:hint="cs"/>
          <w:sz w:val="32"/>
          <w:szCs w:val="32"/>
          <w:vertAlign w:val="superscript"/>
          <w:rtl/>
        </w:rPr>
        <w:t>)</w:t>
      </w:r>
      <w:r w:rsidRPr="00E4155F">
        <w:rPr>
          <w:rFonts w:ascii="Times New Roman" w:eastAsia="Times New Roman" w:hAnsi="Times New Roman" w:cs="Times New Roman" w:hint="cs"/>
          <w:sz w:val="24"/>
          <w:szCs w:val="24"/>
          <w:rtl/>
          <w:lang w:bidi="ar-IQ"/>
        </w:rPr>
        <w:t>.</w:t>
      </w:r>
    </w:p>
    <w:p w:rsidR="00E4155F" w:rsidRPr="00E4155F" w:rsidRDefault="00E4155F" w:rsidP="002814D6">
      <w:pPr>
        <w:spacing w:after="0" w:line="240" w:lineRule="auto"/>
        <w:ind w:left="26"/>
        <w:jc w:val="both"/>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وعلى هذا الأساس استعان الباحث باختبارات مستخدمة من قبل باحثين سابقين</w:t>
      </w:r>
      <w:r w:rsidR="002814D6">
        <w:rPr>
          <w:rFonts w:ascii="Times New Roman" w:eastAsia="Times New Roman" w:hAnsi="Times New Roman" w:cs="Simplified Arabic" w:hint="cs"/>
          <w:sz w:val="32"/>
          <w:szCs w:val="32"/>
          <w:rtl/>
          <w:lang w:bidi="ar-IQ"/>
        </w:rPr>
        <w:t xml:space="preserve"> </w:t>
      </w:r>
      <w:r w:rsidRPr="00E4155F">
        <w:rPr>
          <w:rFonts w:ascii="Times New Roman" w:eastAsia="Times New Roman" w:hAnsi="Times New Roman" w:cs="Simplified Arabic" w:hint="cs"/>
          <w:sz w:val="32"/>
          <w:szCs w:val="32"/>
          <w:rtl/>
          <w:lang w:bidi="ar-IQ"/>
        </w:rPr>
        <w:t xml:space="preserve">لقياس بعضا من المهارات </w:t>
      </w:r>
      <w:r w:rsidR="002814D6">
        <w:rPr>
          <w:rFonts w:ascii="Times New Roman" w:eastAsia="Times New Roman" w:hAnsi="Times New Roman" w:cs="Simplified Arabic" w:hint="cs"/>
          <w:sz w:val="32"/>
          <w:szCs w:val="32"/>
          <w:rtl/>
          <w:lang w:bidi="ar-IQ"/>
        </w:rPr>
        <w:t>الهجومي</w:t>
      </w:r>
      <w:r w:rsidRPr="00E4155F">
        <w:rPr>
          <w:rFonts w:ascii="Times New Roman" w:eastAsia="Times New Roman" w:hAnsi="Times New Roman" w:cs="Simplified Arabic" w:hint="cs"/>
          <w:sz w:val="32"/>
          <w:szCs w:val="32"/>
          <w:rtl/>
          <w:lang w:bidi="ar-IQ"/>
        </w:rPr>
        <w:t>ة بكرة الس</w:t>
      </w:r>
      <w:r w:rsidR="002814D6">
        <w:rPr>
          <w:rFonts w:ascii="Times New Roman" w:eastAsia="Times New Roman" w:hAnsi="Times New Roman" w:cs="Simplified Arabic" w:hint="cs"/>
          <w:sz w:val="32"/>
          <w:szCs w:val="32"/>
          <w:rtl/>
          <w:lang w:bidi="ar-IQ"/>
        </w:rPr>
        <w:t>لة على الكراسي المتحركة،</w:t>
      </w:r>
      <w:r w:rsidRPr="00E4155F">
        <w:rPr>
          <w:rFonts w:ascii="Times New Roman" w:eastAsia="Times New Roman" w:hAnsi="Times New Roman" w:cs="Simplified Arabic" w:hint="cs"/>
          <w:sz w:val="32"/>
          <w:szCs w:val="32"/>
          <w:rtl/>
          <w:lang w:bidi="ar-IQ"/>
        </w:rPr>
        <w:t xml:space="preserve"> كما قام الباحث بتصميم بعض الاختبارات وهي </w:t>
      </w:r>
      <w:r w:rsidR="008C26A8">
        <w:rPr>
          <w:rFonts w:ascii="Times New Roman" w:eastAsia="Times New Roman" w:hAnsi="Times New Roman" w:cs="Simplified Arabic" w:hint="cs"/>
          <w:sz w:val="32"/>
          <w:szCs w:val="32"/>
          <w:rtl/>
          <w:lang w:bidi="ar-IQ"/>
        </w:rPr>
        <w:t>(</w:t>
      </w:r>
      <w:r w:rsidRPr="00E4155F">
        <w:rPr>
          <w:rFonts w:ascii="Times New Roman" w:eastAsia="Times New Roman" w:hAnsi="Times New Roman" w:cs="Simplified Arabic" w:hint="cs"/>
          <w:sz w:val="32"/>
          <w:szCs w:val="32"/>
          <w:rtl/>
          <w:lang w:bidi="ar-IQ"/>
        </w:rPr>
        <w:t>اختبار تحمل القدرة واختبار المناولة الطويلة بيد واحدة من فوق الكتف</w:t>
      </w:r>
      <w:r w:rsidR="008C26A8">
        <w:rPr>
          <w:rFonts w:ascii="Times New Roman" w:eastAsia="Times New Roman" w:hAnsi="Times New Roman" w:cs="Simplified Arabic" w:hint="cs"/>
          <w:sz w:val="32"/>
          <w:szCs w:val="32"/>
          <w:rtl/>
          <w:lang w:bidi="ar-IQ"/>
        </w:rPr>
        <w:t>)</w:t>
      </w:r>
      <w:r w:rsidRPr="00E4155F">
        <w:rPr>
          <w:rFonts w:ascii="Times New Roman" w:eastAsia="Times New Roman" w:hAnsi="Times New Roman" w:cs="Simplified Arabic" w:hint="cs"/>
          <w:sz w:val="32"/>
          <w:szCs w:val="32"/>
          <w:rtl/>
          <w:lang w:bidi="ar-IQ"/>
        </w:rPr>
        <w:t xml:space="preserve"> .</w:t>
      </w:r>
    </w:p>
    <w:p w:rsidR="00E4155F" w:rsidRPr="00E4155F" w:rsidRDefault="00E4155F" w:rsidP="0013377E">
      <w:pPr>
        <w:spacing w:after="0" w:line="240" w:lineRule="auto"/>
        <w:ind w:left="26"/>
        <w:jc w:val="both"/>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أما الاختبارات الخاصة بقدرات </w:t>
      </w:r>
      <w:r w:rsidR="002814D6">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فقد قام الباحث باستخدام اختبارات مستخدمة من قبل باحثين سابقين مع أجراء بعض التعديلات اللازمة عليها لغرض ملائمتها لطبيعة وعينة البحث </w:t>
      </w:r>
      <w:r w:rsidR="008C26A8">
        <w:rPr>
          <w:rFonts w:ascii="Times New Roman" w:eastAsia="Times New Roman" w:hAnsi="Times New Roman" w:cs="Simplified Arabic" w:hint="cs"/>
          <w:sz w:val="32"/>
          <w:szCs w:val="32"/>
          <w:rtl/>
          <w:lang w:bidi="ar-IQ"/>
        </w:rPr>
        <w:t>، ومن</w:t>
      </w:r>
      <w:r w:rsidR="00813067">
        <w:rPr>
          <w:rFonts w:ascii="Times New Roman" w:eastAsia="Times New Roman" w:hAnsi="Times New Roman" w:cs="Simplified Arabic" w:hint="cs"/>
          <w:sz w:val="32"/>
          <w:szCs w:val="32"/>
          <w:rtl/>
          <w:lang w:bidi="ar-IQ"/>
        </w:rPr>
        <w:t xml:space="preserve"> هذه الأختبارات (اختبار </w:t>
      </w:r>
      <w:r w:rsidR="0013377E">
        <w:rPr>
          <w:rFonts w:ascii="Times New Roman" w:eastAsia="Times New Roman" w:hAnsi="Times New Roman" w:cs="Simplified Arabic" w:hint="cs"/>
          <w:sz w:val="32"/>
          <w:szCs w:val="32"/>
          <w:rtl/>
          <w:lang w:bidi="ar-IQ"/>
        </w:rPr>
        <w:t>الادراك</w:t>
      </w:r>
      <w:r w:rsidR="00813067">
        <w:rPr>
          <w:rFonts w:ascii="Times New Roman" w:eastAsia="Times New Roman" w:hAnsi="Times New Roman" w:cs="Simplified Arabic" w:hint="cs"/>
          <w:sz w:val="32"/>
          <w:szCs w:val="32"/>
          <w:rtl/>
          <w:lang w:bidi="ar-IQ"/>
        </w:rPr>
        <w:t xml:space="preserve"> بالمسافة واختبار </w:t>
      </w:r>
      <w:r w:rsidR="0013377E">
        <w:rPr>
          <w:rFonts w:ascii="Times New Roman" w:eastAsia="Times New Roman" w:hAnsi="Times New Roman" w:cs="Simplified Arabic" w:hint="cs"/>
          <w:sz w:val="32"/>
          <w:szCs w:val="32"/>
          <w:rtl/>
          <w:lang w:bidi="ar-IQ"/>
        </w:rPr>
        <w:t>الادراك</w:t>
      </w:r>
      <w:r w:rsidR="00813067">
        <w:rPr>
          <w:rFonts w:ascii="Times New Roman" w:eastAsia="Times New Roman" w:hAnsi="Times New Roman" w:cs="Simplified Arabic" w:hint="cs"/>
          <w:sz w:val="32"/>
          <w:szCs w:val="32"/>
          <w:rtl/>
          <w:lang w:bidi="ar-IQ"/>
        </w:rPr>
        <w:t xml:space="preserve"> بالزمن) .</w:t>
      </w:r>
    </w:p>
    <w:p w:rsidR="00E4155F" w:rsidRPr="00E4155F" w:rsidRDefault="00E4155F" w:rsidP="002814D6">
      <w:pPr>
        <w:spacing w:after="0" w:line="240" w:lineRule="auto"/>
        <w:jc w:val="both"/>
        <w:rPr>
          <w:rFonts w:ascii="Simplified Arabic" w:eastAsia="Times New Roman" w:hAnsi="Simplified Arabic" w:cs="Simplified Arabic"/>
          <w:b/>
          <w:bCs/>
          <w:sz w:val="24"/>
          <w:szCs w:val="24"/>
          <w:rtl/>
          <w:lang w:bidi="ar-IQ"/>
        </w:rPr>
      </w:pPr>
    </w:p>
    <w:p w:rsidR="00E4155F" w:rsidRPr="00E4155F" w:rsidRDefault="00E4155F" w:rsidP="002814D6">
      <w:pPr>
        <w:spacing w:after="0" w:line="240" w:lineRule="auto"/>
        <w:jc w:val="both"/>
        <w:rPr>
          <w:rFonts w:ascii="Simplified Arabic" w:eastAsia="Times New Roman" w:hAnsi="Simplified Arabic" w:cs="Simplified Arabic"/>
          <w:b/>
          <w:bCs/>
          <w:sz w:val="24"/>
          <w:szCs w:val="24"/>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24"/>
          <w:szCs w:val="24"/>
          <w:rtl/>
          <w:lang w:bidi="ar-IQ"/>
        </w:rPr>
      </w:pPr>
    </w:p>
    <w:p w:rsidR="00E4155F" w:rsidRPr="00E4155F" w:rsidRDefault="00E4155F" w:rsidP="00813067">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lastRenderedPageBreak/>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2 التجربة الاستطلاعية</w:t>
      </w:r>
    </w:p>
    <w:p w:rsidR="00E4155F" w:rsidRPr="00E4155F" w:rsidRDefault="00E4155F" w:rsidP="00813067">
      <w:pPr>
        <w:spacing w:after="0" w:line="240" w:lineRule="auto"/>
        <w:ind w:left="26" w:firstLine="360"/>
        <w:jc w:val="both"/>
        <w:rPr>
          <w:rFonts w:ascii="Simplified Arabic" w:eastAsia="Times New Roman" w:hAnsi="Simplified Arabic" w:cs="Simplified Arabic"/>
          <w:sz w:val="32"/>
          <w:szCs w:val="32"/>
          <w:rtl/>
        </w:rPr>
      </w:pPr>
      <w:r w:rsidRPr="00E4155F">
        <w:rPr>
          <w:rFonts w:ascii="Simplified Arabic" w:eastAsia="Times New Roman" w:hAnsi="Simplified Arabic" w:cs="Simplified Arabic"/>
          <w:sz w:val="32"/>
          <w:szCs w:val="32"/>
          <w:rtl/>
        </w:rPr>
        <w:t xml:space="preserve"> تعد التجربة الاستطلاعية، من أهم الإجراءات الضرورية لتأشير متطلبات العمل العلمي الدقيق والسليم، إذ تعد بمثابة " تدريب عملي للباحث للوقوف على </w:t>
      </w:r>
      <w:r w:rsidR="00813067">
        <w:rPr>
          <w:rFonts w:ascii="Simplified Arabic" w:eastAsia="Times New Roman" w:hAnsi="Simplified Arabic" w:cs="Simplified Arabic" w:hint="cs"/>
          <w:sz w:val="32"/>
          <w:szCs w:val="32"/>
          <w:rtl/>
        </w:rPr>
        <w:t>الايجابيات و</w:t>
      </w:r>
      <w:r w:rsidRPr="00E4155F">
        <w:rPr>
          <w:rFonts w:ascii="Simplified Arabic" w:eastAsia="Times New Roman" w:hAnsi="Simplified Arabic" w:cs="Simplified Arabic"/>
          <w:sz w:val="32"/>
          <w:szCs w:val="32"/>
          <w:rtl/>
        </w:rPr>
        <w:t>السلبيات التي تقابله في أثناء إجراء الاختبارات لتفاديها مستقبلاً "</w:t>
      </w:r>
      <w:r w:rsidRPr="00E4155F">
        <w:rPr>
          <w:rFonts w:ascii="Simplified Arabic" w:eastAsia="Times New Roman" w:hAnsi="Simplified Arabic" w:cs="Simplified Arabic"/>
          <w:b/>
          <w:bCs/>
          <w:sz w:val="32"/>
          <w:szCs w:val="32"/>
          <w:vertAlign w:val="superscript"/>
          <w:rtl/>
        </w:rPr>
        <w:t>(</w:t>
      </w:r>
      <w:r w:rsidRPr="00E4155F">
        <w:rPr>
          <w:rFonts w:ascii="Simplified Arabic" w:eastAsia="Times New Roman" w:hAnsi="Simplified Arabic" w:cs="Simplified Arabic"/>
          <w:b/>
          <w:bCs/>
          <w:sz w:val="32"/>
          <w:szCs w:val="32"/>
          <w:vertAlign w:val="superscript"/>
          <w:rtl/>
        </w:rPr>
        <w:footnoteReference w:id="58"/>
      </w:r>
      <w:r w:rsidRPr="00E4155F">
        <w:rPr>
          <w:rFonts w:ascii="Simplified Arabic" w:eastAsia="Times New Roman" w:hAnsi="Simplified Arabic" w:cs="Simplified Arabic"/>
          <w:b/>
          <w:bCs/>
          <w:sz w:val="32"/>
          <w:szCs w:val="32"/>
          <w:vertAlign w:val="superscript"/>
          <w:rtl/>
        </w:rPr>
        <w:t>)</w:t>
      </w:r>
      <w:r w:rsidRPr="00E4155F">
        <w:rPr>
          <w:rFonts w:ascii="Simplified Arabic" w:eastAsia="Times New Roman" w:hAnsi="Simplified Arabic" w:cs="Simplified Arabic"/>
          <w:sz w:val="32"/>
          <w:szCs w:val="32"/>
          <w:rtl/>
        </w:rPr>
        <w:t xml:space="preserve">. </w:t>
      </w:r>
    </w:p>
    <w:p w:rsidR="00E4155F" w:rsidRPr="00E4155F" w:rsidRDefault="00E4155F" w:rsidP="007533F4">
      <w:pPr>
        <w:spacing w:after="0" w:line="240" w:lineRule="auto"/>
        <w:jc w:val="both"/>
        <w:rPr>
          <w:rFonts w:ascii="Simplified Arabic" w:eastAsia="Times New Roman" w:hAnsi="Simplified Arabic" w:cs="Simplified Arabic"/>
          <w:b/>
          <w:bCs/>
          <w:sz w:val="32"/>
          <w:szCs w:val="32"/>
          <w:rtl/>
        </w:rPr>
      </w:pPr>
      <w:r w:rsidRPr="00E4155F">
        <w:rPr>
          <w:rFonts w:ascii="Simplified Arabic" w:eastAsia="Times New Roman" w:hAnsi="Simplified Arabic" w:cs="Simplified Arabic" w:hint="cs"/>
          <w:b/>
          <w:bCs/>
          <w:sz w:val="32"/>
          <w:szCs w:val="32"/>
          <w:rtl/>
          <w:lang w:bidi="ar-IQ"/>
        </w:rPr>
        <w:t xml:space="preserve">3-4-2-1 </w:t>
      </w:r>
      <w:r w:rsidRPr="00E4155F">
        <w:rPr>
          <w:rFonts w:ascii="Simplified Arabic" w:eastAsia="Times New Roman" w:hAnsi="Simplified Arabic" w:cs="Simplified Arabic"/>
          <w:b/>
          <w:bCs/>
          <w:sz w:val="32"/>
          <w:szCs w:val="32"/>
          <w:rtl/>
          <w:lang w:bidi="ar-IQ"/>
        </w:rPr>
        <w:t>التجربة الاستطلاعية الأولى</w:t>
      </w:r>
    </w:p>
    <w:p w:rsidR="00E4155F" w:rsidRPr="00E4155F" w:rsidRDefault="00E4155F" w:rsidP="000D343B">
      <w:pPr>
        <w:spacing w:after="0" w:line="240" w:lineRule="auto"/>
        <w:jc w:val="both"/>
        <w:rPr>
          <w:rFonts w:ascii="Simplified Arabic" w:eastAsia="Times New Roman" w:hAnsi="Simplified Arabic" w:cs="Simplified Arabic"/>
          <w:sz w:val="32"/>
          <w:szCs w:val="32"/>
          <w:rtl/>
        </w:rPr>
      </w:pPr>
      <w:r w:rsidRPr="00E4155F">
        <w:rPr>
          <w:rFonts w:ascii="Simplified Arabic" w:eastAsia="Times New Roman" w:hAnsi="Simplified Arabic" w:cs="Simplified Arabic" w:hint="cs"/>
          <w:sz w:val="32"/>
          <w:szCs w:val="32"/>
          <w:rtl/>
        </w:rPr>
        <w:t xml:space="preserve">   </w:t>
      </w:r>
      <w:r w:rsidR="0013377E">
        <w:rPr>
          <w:rFonts w:ascii="Simplified Arabic" w:eastAsia="Times New Roman" w:hAnsi="Simplified Arabic" w:cs="Simplified Arabic" w:hint="cs"/>
          <w:sz w:val="32"/>
          <w:szCs w:val="32"/>
          <w:rtl/>
        </w:rPr>
        <w:t xml:space="preserve"> </w:t>
      </w:r>
      <w:r w:rsidRPr="00E4155F">
        <w:rPr>
          <w:rFonts w:ascii="Simplified Arabic" w:eastAsia="Times New Roman" w:hAnsi="Simplified Arabic" w:cs="Simplified Arabic" w:hint="cs"/>
          <w:sz w:val="32"/>
          <w:szCs w:val="32"/>
          <w:rtl/>
        </w:rPr>
        <w:t>قام الباحث ب</w:t>
      </w:r>
      <w:r w:rsidRPr="00E4155F">
        <w:rPr>
          <w:rFonts w:ascii="Simplified Arabic" w:eastAsia="Times New Roman" w:hAnsi="Simplified Arabic" w:cs="Simplified Arabic"/>
          <w:sz w:val="32"/>
          <w:szCs w:val="32"/>
          <w:rtl/>
        </w:rPr>
        <w:t xml:space="preserve">إجراء التجربة الاستطلاعية الأولى </w:t>
      </w:r>
      <w:r w:rsidRPr="00E4155F">
        <w:rPr>
          <w:rFonts w:ascii="Simplified Arabic" w:eastAsia="Times New Roman" w:hAnsi="Simplified Arabic" w:cs="Simplified Arabic" w:hint="cs"/>
          <w:sz w:val="32"/>
          <w:szCs w:val="32"/>
          <w:rtl/>
        </w:rPr>
        <w:t>يوم الأحد</w:t>
      </w:r>
      <w:r w:rsidRPr="00E4155F">
        <w:rPr>
          <w:rFonts w:ascii="Simplified Arabic" w:eastAsia="Times New Roman" w:hAnsi="Simplified Arabic" w:cs="Simplified Arabic"/>
          <w:sz w:val="32"/>
          <w:szCs w:val="32"/>
          <w:rtl/>
        </w:rPr>
        <w:t xml:space="preserve"> المصادف</w:t>
      </w:r>
      <w:r w:rsidR="0013377E">
        <w:rPr>
          <w:rFonts w:ascii="Simplified Arabic" w:eastAsia="Times New Roman" w:hAnsi="Simplified Arabic" w:cs="Simplified Arabic" w:hint="cs"/>
          <w:sz w:val="32"/>
          <w:szCs w:val="32"/>
          <w:rtl/>
        </w:rPr>
        <w:t xml:space="preserve"> </w:t>
      </w:r>
      <w:r w:rsidRPr="00E4155F">
        <w:rPr>
          <w:rFonts w:ascii="Simplified Arabic" w:eastAsia="Times New Roman" w:hAnsi="Simplified Arabic" w:cs="Simplified Arabic"/>
          <w:sz w:val="32"/>
          <w:szCs w:val="32"/>
          <w:rtl/>
        </w:rPr>
        <w:t>(</w:t>
      </w:r>
      <w:r w:rsidRPr="00E4155F">
        <w:rPr>
          <w:rFonts w:ascii="Simplified Arabic" w:eastAsia="Times New Roman" w:hAnsi="Simplified Arabic" w:cs="Simplified Arabic" w:hint="cs"/>
          <w:sz w:val="32"/>
          <w:szCs w:val="32"/>
          <w:rtl/>
        </w:rPr>
        <w:t>14/10/2012</w:t>
      </w:r>
      <w:r w:rsidRPr="00E4155F">
        <w:rPr>
          <w:rFonts w:ascii="Simplified Arabic" w:eastAsia="Times New Roman" w:hAnsi="Simplified Arabic" w:cs="Simplified Arabic"/>
          <w:sz w:val="32"/>
          <w:szCs w:val="32"/>
          <w:rtl/>
        </w:rPr>
        <w:t>) في تمام الساعة التاسعة صباحاً, على (</w:t>
      </w:r>
      <w:r w:rsidRPr="00E4155F">
        <w:rPr>
          <w:rFonts w:ascii="Simplified Arabic" w:eastAsia="Times New Roman" w:hAnsi="Simplified Arabic" w:cs="Simplified Arabic" w:hint="cs"/>
          <w:sz w:val="32"/>
          <w:szCs w:val="32"/>
          <w:rtl/>
        </w:rPr>
        <w:t>12</w:t>
      </w:r>
      <w:r w:rsidRPr="00E4155F">
        <w:rPr>
          <w:rFonts w:ascii="Simplified Arabic" w:eastAsia="Times New Roman" w:hAnsi="Simplified Arabic" w:cs="Simplified Arabic"/>
          <w:sz w:val="32"/>
          <w:szCs w:val="32"/>
          <w:rtl/>
        </w:rPr>
        <w:t>)</w:t>
      </w:r>
      <w:r w:rsidR="00B164D6">
        <w:rPr>
          <w:rFonts w:ascii="Simplified Arabic" w:eastAsia="Times New Roman" w:hAnsi="Simplified Arabic" w:cs="Simplified Arabic" w:hint="cs"/>
          <w:sz w:val="32"/>
          <w:szCs w:val="32"/>
          <w:rtl/>
        </w:rPr>
        <w:t xml:space="preserve"> لاعب</w:t>
      </w:r>
      <w:r w:rsidRPr="00E4155F">
        <w:rPr>
          <w:rFonts w:ascii="Simplified Arabic" w:eastAsia="Times New Roman" w:hAnsi="Simplified Arabic" w:cs="Simplified Arabic"/>
          <w:sz w:val="32"/>
          <w:szCs w:val="32"/>
          <w:rtl/>
        </w:rPr>
        <w:t xml:space="preserve"> </w:t>
      </w:r>
      <w:r w:rsidR="0013377E">
        <w:rPr>
          <w:rFonts w:ascii="Simplified Arabic" w:eastAsia="Times New Roman" w:hAnsi="Simplified Arabic" w:cs="Simplified Arabic" w:hint="cs"/>
          <w:sz w:val="32"/>
          <w:szCs w:val="32"/>
          <w:rtl/>
        </w:rPr>
        <w:t>وهم يمثلو</w:t>
      </w:r>
      <w:r w:rsidRPr="00E4155F">
        <w:rPr>
          <w:rFonts w:ascii="Simplified Arabic" w:eastAsia="Times New Roman" w:hAnsi="Simplified Arabic" w:cs="Simplified Arabic"/>
          <w:sz w:val="32"/>
          <w:szCs w:val="32"/>
          <w:rtl/>
        </w:rPr>
        <w:t xml:space="preserve">ن </w:t>
      </w:r>
      <w:r w:rsidR="0013377E">
        <w:rPr>
          <w:rFonts w:ascii="Simplified Arabic" w:eastAsia="Times New Roman" w:hAnsi="Simplified Arabic" w:cs="Simplified Arabic" w:hint="cs"/>
          <w:sz w:val="32"/>
          <w:szCs w:val="32"/>
          <w:rtl/>
        </w:rPr>
        <w:t xml:space="preserve">جميع </w:t>
      </w:r>
      <w:r w:rsidRPr="00E4155F">
        <w:rPr>
          <w:rFonts w:ascii="Simplified Arabic" w:eastAsia="Times New Roman" w:hAnsi="Simplified Arabic" w:cs="Simplified Arabic"/>
          <w:sz w:val="32"/>
          <w:szCs w:val="32"/>
          <w:rtl/>
        </w:rPr>
        <w:t xml:space="preserve">أفراد مجتمع البحث </w:t>
      </w:r>
      <w:r w:rsidRPr="00E4155F">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hint="cs"/>
          <w:sz w:val="32"/>
          <w:szCs w:val="32"/>
          <w:rtl/>
          <w:lang w:bidi="ar-IQ"/>
        </w:rPr>
        <w:t xml:space="preserve"> من </w:t>
      </w:r>
      <w:r w:rsidRPr="00E4155F">
        <w:rPr>
          <w:rFonts w:ascii="Simplified Arabic" w:eastAsia="Times New Roman" w:hAnsi="Simplified Arabic" w:cs="Simplified Arabic"/>
          <w:sz w:val="32"/>
          <w:szCs w:val="32"/>
          <w:rtl/>
          <w:lang w:bidi="ar-IQ"/>
        </w:rPr>
        <w:t>لاعبي</w:t>
      </w:r>
      <w:r w:rsidR="001E0303">
        <w:rPr>
          <w:rFonts w:ascii="Simplified Arabic" w:eastAsia="Times New Roman" w:hAnsi="Simplified Arabic" w:cs="Simplified Arabic" w:hint="cs"/>
          <w:sz w:val="32"/>
          <w:szCs w:val="32"/>
          <w:rtl/>
          <w:lang w:bidi="ar-IQ"/>
        </w:rPr>
        <w:t xml:space="preserve"> الفئات العالية</w:t>
      </w:r>
      <w:r w:rsidRPr="00E4155F">
        <w:rPr>
          <w:rFonts w:ascii="Simplified Arabic" w:eastAsia="Times New Roman" w:hAnsi="Simplified Arabic" w:cs="Simplified Arabic"/>
          <w:sz w:val="32"/>
          <w:szCs w:val="32"/>
          <w:rtl/>
          <w:lang w:bidi="ar-IQ"/>
        </w:rPr>
        <w:t xml:space="preserve"> </w:t>
      </w:r>
      <w:r w:rsidR="001E0303">
        <w:rPr>
          <w:rFonts w:ascii="Simplified Arabic" w:eastAsia="Times New Roman" w:hAnsi="Simplified Arabic" w:cs="Simplified Arabic" w:hint="cs"/>
          <w:sz w:val="32"/>
          <w:szCs w:val="32"/>
          <w:rtl/>
          <w:lang w:bidi="ar-IQ"/>
        </w:rPr>
        <w:t>ب</w:t>
      </w:r>
      <w:r w:rsidRPr="00E4155F">
        <w:rPr>
          <w:rFonts w:ascii="Simplified Arabic" w:eastAsia="Times New Roman" w:hAnsi="Simplified Arabic" w:cs="Simplified Arabic"/>
          <w:sz w:val="32"/>
          <w:szCs w:val="32"/>
          <w:rtl/>
          <w:lang w:bidi="ar-IQ"/>
        </w:rPr>
        <w:t xml:space="preserve">كرة السلة على الكراسي المتحركة </w:t>
      </w:r>
      <w:r w:rsidRPr="00E4155F">
        <w:rPr>
          <w:rFonts w:ascii="Simplified Arabic" w:eastAsia="Times New Roman" w:hAnsi="Simplified Arabic" w:cs="Simplified Arabic"/>
          <w:sz w:val="32"/>
          <w:szCs w:val="32"/>
          <w:rtl/>
        </w:rPr>
        <w:t xml:space="preserve"> الذين يمثلون منتخب محافظة بابل</w:t>
      </w:r>
      <w:r w:rsidR="001E0303">
        <w:rPr>
          <w:rFonts w:ascii="Simplified Arabic" w:eastAsia="Times New Roman" w:hAnsi="Simplified Arabic" w:cs="Simplified Arabic" w:hint="cs"/>
          <w:sz w:val="32"/>
          <w:szCs w:val="32"/>
          <w:rtl/>
        </w:rPr>
        <w:t xml:space="preserve"> وبغداد</w:t>
      </w:r>
      <w:r w:rsidRPr="00E4155F">
        <w:rPr>
          <w:rFonts w:ascii="Simplified Arabic" w:eastAsia="Times New Roman" w:hAnsi="Simplified Arabic" w:cs="Simplified Arabic"/>
          <w:sz w:val="32"/>
          <w:szCs w:val="32"/>
          <w:rtl/>
        </w:rPr>
        <w:t xml:space="preserve">، </w:t>
      </w:r>
      <w:r w:rsidRPr="00E4155F">
        <w:rPr>
          <w:rFonts w:ascii="Simplified Arabic" w:eastAsia="Times New Roman" w:hAnsi="Simplified Arabic" w:cs="Simplified Arabic" w:hint="cs"/>
          <w:sz w:val="32"/>
          <w:szCs w:val="32"/>
          <w:rtl/>
        </w:rPr>
        <w:t xml:space="preserve">على قاعة الشهيد (أسعد شكر) في محافظة النجف الأشرف </w:t>
      </w:r>
      <w:r w:rsidRPr="00E4155F">
        <w:rPr>
          <w:rFonts w:ascii="Simplified Arabic" w:eastAsia="Times New Roman" w:hAnsi="Simplified Arabic" w:cs="Simplified Arabic"/>
          <w:sz w:val="32"/>
          <w:szCs w:val="32"/>
          <w:rtl/>
        </w:rPr>
        <w:t xml:space="preserve">، من أجل الوقوف على دقة العمل الخاص بالبحث وصلاحيته، لغرض تلافي المعوقات الرئيسة </w:t>
      </w:r>
      <w:r w:rsidR="00813067">
        <w:rPr>
          <w:rFonts w:ascii="Simplified Arabic" w:eastAsia="Times New Roman" w:hAnsi="Simplified Arabic" w:cs="Simplified Arabic" w:hint="cs"/>
          <w:sz w:val="32"/>
          <w:szCs w:val="32"/>
          <w:rtl/>
        </w:rPr>
        <w:t xml:space="preserve">، </w:t>
      </w:r>
      <w:r w:rsidRPr="00E4155F">
        <w:rPr>
          <w:rFonts w:ascii="Simplified Arabic" w:eastAsia="Times New Roman" w:hAnsi="Simplified Arabic" w:cs="Simplified Arabic" w:hint="cs"/>
          <w:sz w:val="32"/>
          <w:szCs w:val="32"/>
          <w:rtl/>
        </w:rPr>
        <w:t>الهدف من</w:t>
      </w:r>
      <w:r w:rsidRPr="00E4155F">
        <w:rPr>
          <w:rFonts w:ascii="Simplified Arabic" w:eastAsia="Times New Roman" w:hAnsi="Simplified Arabic" w:cs="Simplified Arabic"/>
          <w:sz w:val="32"/>
          <w:szCs w:val="32"/>
          <w:rtl/>
        </w:rPr>
        <w:t xml:space="preserve"> إجراءها</w:t>
      </w:r>
      <w:r w:rsidRPr="00E4155F">
        <w:rPr>
          <w:rFonts w:ascii="Simplified Arabic" w:eastAsia="Times New Roman" w:hAnsi="Simplified Arabic" w:cs="Simplified Arabic" w:hint="cs"/>
          <w:sz w:val="32"/>
          <w:szCs w:val="32"/>
          <w:rtl/>
        </w:rPr>
        <w:t xml:space="preserve"> هو</w:t>
      </w:r>
      <w:r w:rsidRPr="00E4155F">
        <w:rPr>
          <w:rFonts w:ascii="Simplified Arabic" w:eastAsia="Times New Roman" w:hAnsi="Simplified Arabic" w:cs="Simplified Arabic"/>
          <w:sz w:val="32"/>
          <w:szCs w:val="32"/>
          <w:rtl/>
        </w:rPr>
        <w:t xml:space="preserve">:- </w:t>
      </w:r>
    </w:p>
    <w:p w:rsidR="00E4155F" w:rsidRPr="00E4155F" w:rsidRDefault="00E4155F" w:rsidP="00E4155F">
      <w:pPr>
        <w:spacing w:after="0" w:line="240" w:lineRule="auto"/>
        <w:ind w:right="795"/>
        <w:jc w:val="both"/>
        <w:rPr>
          <w:rFonts w:ascii="Simplified Arabic" w:eastAsia="Times New Roman" w:hAnsi="Simplified Arabic" w:cs="Simplified Arabic"/>
          <w:sz w:val="32"/>
          <w:szCs w:val="32"/>
        </w:rPr>
      </w:pPr>
      <w:r w:rsidRPr="00E4155F">
        <w:rPr>
          <w:rFonts w:ascii="Simplified Arabic" w:eastAsia="Times New Roman" w:hAnsi="Simplified Arabic" w:cs="Simplified Arabic"/>
          <w:sz w:val="32"/>
          <w:szCs w:val="32"/>
          <w:rtl/>
        </w:rPr>
        <w:t xml:space="preserve">1ــــ </w:t>
      </w:r>
      <w:r w:rsidRPr="00E4155F">
        <w:rPr>
          <w:rFonts w:ascii="Simplified Arabic" w:eastAsia="Times New Roman" w:hAnsi="Simplified Arabic" w:cs="Simplified Arabic" w:hint="cs"/>
          <w:sz w:val="32"/>
          <w:szCs w:val="32"/>
          <w:rtl/>
        </w:rPr>
        <w:t xml:space="preserve">التعرف على </w:t>
      </w:r>
      <w:r w:rsidRPr="00E4155F">
        <w:rPr>
          <w:rFonts w:ascii="Simplified Arabic" w:eastAsia="Times New Roman" w:hAnsi="Simplified Arabic" w:cs="Simplified Arabic"/>
          <w:sz w:val="32"/>
          <w:szCs w:val="32"/>
          <w:rtl/>
        </w:rPr>
        <w:t xml:space="preserve">صلاحية الأجهزة والأدوات المستخدمة في الاختبارات . </w:t>
      </w:r>
    </w:p>
    <w:p w:rsidR="00E4155F" w:rsidRPr="00E4155F" w:rsidRDefault="00E4155F" w:rsidP="00E4155F">
      <w:pPr>
        <w:spacing w:after="0" w:line="240" w:lineRule="auto"/>
        <w:ind w:right="795"/>
        <w:jc w:val="both"/>
        <w:rPr>
          <w:rFonts w:ascii="Simplified Arabic" w:eastAsia="Times New Roman" w:hAnsi="Simplified Arabic" w:cs="Simplified Arabic"/>
          <w:sz w:val="32"/>
          <w:szCs w:val="32"/>
        </w:rPr>
      </w:pPr>
      <w:r w:rsidRPr="00E4155F">
        <w:rPr>
          <w:rFonts w:ascii="Simplified Arabic" w:eastAsia="Times New Roman" w:hAnsi="Simplified Arabic" w:cs="Simplified Arabic"/>
          <w:sz w:val="32"/>
          <w:szCs w:val="32"/>
          <w:rtl/>
        </w:rPr>
        <w:t>2ـــــ معرفة الزمن اللازم لإجراء الاختبارات .</w:t>
      </w:r>
    </w:p>
    <w:p w:rsidR="00E4155F" w:rsidRPr="00E4155F" w:rsidRDefault="00E4155F" w:rsidP="00E4155F">
      <w:pPr>
        <w:spacing w:after="0" w:line="240" w:lineRule="auto"/>
        <w:jc w:val="lowKashida"/>
        <w:rPr>
          <w:rFonts w:ascii="Times New Roman" w:eastAsia="Times New Roman" w:hAnsi="Times New Roman" w:cs="Simplified Arabic"/>
          <w:color w:val="000000"/>
          <w:sz w:val="32"/>
          <w:szCs w:val="32"/>
        </w:rPr>
      </w:pPr>
      <w:r w:rsidRPr="00E4155F">
        <w:rPr>
          <w:rFonts w:ascii="Simplified Arabic" w:eastAsia="Times New Roman" w:hAnsi="Simplified Arabic" w:cs="Simplified Arabic" w:hint="cs"/>
          <w:sz w:val="32"/>
          <w:szCs w:val="32"/>
          <w:rtl/>
        </w:rPr>
        <w:t>3</w:t>
      </w:r>
      <w:r w:rsidRPr="00E4155F">
        <w:rPr>
          <w:rFonts w:ascii="Simplified Arabic" w:eastAsia="Times New Roman" w:hAnsi="Simplified Arabic" w:cs="Simplified Arabic"/>
          <w:sz w:val="32"/>
          <w:szCs w:val="32"/>
          <w:rtl/>
        </w:rPr>
        <w:t xml:space="preserve">ــــــ </w:t>
      </w:r>
      <w:r w:rsidRPr="00E4155F">
        <w:rPr>
          <w:rFonts w:ascii="Times New Roman" w:eastAsia="Times New Roman" w:hAnsi="Times New Roman" w:cs="Simplified Arabic" w:hint="cs"/>
          <w:color w:val="000000"/>
          <w:sz w:val="32"/>
          <w:szCs w:val="32"/>
          <w:rtl/>
        </w:rPr>
        <w:t>تنظيم عمل</w:t>
      </w:r>
      <w:r w:rsidR="0043003C">
        <w:rPr>
          <w:rFonts w:ascii="Times New Roman" w:eastAsia="Times New Roman" w:hAnsi="Times New Roman" w:cs="Simplified Arabic" w:hint="cs"/>
          <w:color w:val="000000"/>
          <w:sz w:val="32"/>
          <w:szCs w:val="32"/>
          <w:rtl/>
          <w:lang w:bidi="ar-IQ"/>
        </w:rPr>
        <w:t xml:space="preserve"> </w:t>
      </w:r>
      <w:r w:rsidRPr="00E4155F">
        <w:rPr>
          <w:rFonts w:ascii="Times New Roman" w:eastAsia="Times New Roman" w:hAnsi="Times New Roman" w:cs="Simplified Arabic" w:hint="cs"/>
          <w:color w:val="000000"/>
          <w:sz w:val="32"/>
          <w:szCs w:val="32"/>
          <w:rtl/>
          <w:lang w:bidi="ar-IQ"/>
        </w:rPr>
        <w:t>الفريق</w:t>
      </w:r>
      <w:r w:rsidRPr="00E4155F">
        <w:rPr>
          <w:rFonts w:ascii="Times New Roman" w:eastAsia="Times New Roman" w:hAnsi="Times New Roman" w:cs="Simplified Arabic"/>
          <w:color w:val="000000"/>
          <w:sz w:val="32"/>
          <w:szCs w:val="32"/>
          <w:rtl/>
        </w:rPr>
        <w:t xml:space="preserve"> المساعد</w:t>
      </w:r>
      <w:r w:rsidRPr="00E4155F">
        <w:rPr>
          <w:rFonts w:ascii="Times New Roman" w:eastAsia="Times New Roman" w:hAnsi="Times New Roman" w:cs="Simplified Arabic"/>
          <w:color w:val="000000"/>
          <w:sz w:val="32"/>
          <w:szCs w:val="32"/>
          <w:vertAlign w:val="superscript"/>
          <w:rtl/>
          <w:lang w:bidi="ar-IQ"/>
        </w:rPr>
        <w:footnoteReference w:customMarkFollows="1" w:id="59"/>
        <w:sym w:font="Symbol" w:char="F0B7"/>
      </w:r>
      <w:r w:rsidRPr="00E4155F">
        <w:rPr>
          <w:rFonts w:ascii="Times New Roman" w:eastAsia="Times New Roman" w:hAnsi="Times New Roman" w:cs="Simplified Arabic" w:hint="cs"/>
          <w:color w:val="000000"/>
          <w:sz w:val="32"/>
          <w:szCs w:val="32"/>
          <w:rtl/>
          <w:lang w:bidi="ar-IQ"/>
        </w:rPr>
        <w:t>وتوضيح التعليمات والإرشادات المتعلقة بإجراء الاختبارات .</w:t>
      </w:r>
    </w:p>
    <w:p w:rsidR="00E4155F" w:rsidRPr="00E4155F" w:rsidRDefault="00E4155F" w:rsidP="00E4155F">
      <w:pPr>
        <w:spacing w:after="0" w:line="240" w:lineRule="auto"/>
        <w:jc w:val="lowKashida"/>
        <w:rPr>
          <w:rFonts w:ascii="Times New Roman" w:eastAsia="Times New Roman" w:hAnsi="Times New Roman" w:cs="Simplified Arabic"/>
          <w:color w:val="000000"/>
          <w:sz w:val="32"/>
          <w:szCs w:val="32"/>
          <w:lang w:bidi="ar-IQ"/>
        </w:rPr>
      </w:pPr>
      <w:r w:rsidRPr="00E4155F">
        <w:rPr>
          <w:rFonts w:ascii="Simplified Arabic" w:eastAsia="Times New Roman" w:hAnsi="Simplified Arabic" w:cs="Simplified Arabic" w:hint="cs"/>
          <w:sz w:val="32"/>
          <w:szCs w:val="32"/>
          <w:rtl/>
        </w:rPr>
        <w:t>4</w:t>
      </w:r>
      <w:r w:rsidRPr="00E4155F">
        <w:rPr>
          <w:rFonts w:ascii="Simplified Arabic" w:eastAsia="Times New Roman" w:hAnsi="Simplified Arabic" w:cs="Simplified Arabic"/>
          <w:sz w:val="32"/>
          <w:szCs w:val="32"/>
          <w:rtl/>
        </w:rPr>
        <w:t xml:space="preserve">ـــــ </w:t>
      </w:r>
      <w:r w:rsidRPr="00E4155F">
        <w:rPr>
          <w:rFonts w:ascii="Times New Roman" w:eastAsia="Times New Roman" w:hAnsi="Times New Roman" w:cs="Simplified Arabic" w:hint="cs"/>
          <w:color w:val="000000"/>
          <w:sz w:val="32"/>
          <w:szCs w:val="32"/>
          <w:rtl/>
          <w:lang w:bidi="ar-IQ"/>
        </w:rPr>
        <w:t>العوامل والمعوقات التي قد تظهر عند تنفيذ الاختبارات ، والعمل على إيجاد الحلول لها .</w:t>
      </w:r>
    </w:p>
    <w:p w:rsidR="00E4155F" w:rsidRDefault="00E4155F" w:rsidP="00813067">
      <w:pPr>
        <w:spacing w:after="0" w:line="240" w:lineRule="auto"/>
        <w:jc w:val="lowKashida"/>
        <w:rPr>
          <w:rFonts w:ascii="Times New Roman" w:eastAsia="Times New Roman" w:hAnsi="Times New Roman" w:cs="Simplified Arabic"/>
          <w:color w:val="000000"/>
          <w:sz w:val="32"/>
          <w:szCs w:val="32"/>
          <w:rtl/>
          <w:lang w:bidi="ar-IQ"/>
        </w:rPr>
      </w:pPr>
      <w:r w:rsidRPr="00E4155F">
        <w:rPr>
          <w:rFonts w:ascii="Simplified Arabic" w:eastAsia="Times New Roman" w:hAnsi="Simplified Arabic" w:cs="Simplified Arabic"/>
          <w:sz w:val="32"/>
          <w:szCs w:val="32"/>
          <w:rtl/>
        </w:rPr>
        <w:t>5ـــــ استجابة العينة عند أداء وتنفيذ جميع الاختبارات والقياسات.</w:t>
      </w:r>
      <w:r w:rsidR="00813067">
        <w:rPr>
          <w:rFonts w:ascii="Times New Roman" w:eastAsia="Times New Roman" w:hAnsi="Times New Roman" w:cs="Simplified Arabic" w:hint="cs"/>
          <w:color w:val="000000"/>
          <w:sz w:val="32"/>
          <w:szCs w:val="32"/>
          <w:rtl/>
        </w:rPr>
        <w:t>و</w:t>
      </w:r>
      <w:r w:rsidRPr="00E4155F">
        <w:rPr>
          <w:rFonts w:ascii="Times New Roman" w:eastAsia="Times New Roman" w:hAnsi="Times New Roman" w:cs="Simplified Arabic" w:hint="cs"/>
          <w:color w:val="000000"/>
          <w:sz w:val="32"/>
          <w:szCs w:val="32"/>
          <w:rtl/>
          <w:lang w:bidi="ar-IQ"/>
        </w:rPr>
        <w:t xml:space="preserve">مدى تفهم واستيعاب </w:t>
      </w:r>
      <w:r w:rsidR="00813067">
        <w:rPr>
          <w:rFonts w:ascii="Times New Roman" w:eastAsia="Times New Roman" w:hAnsi="Times New Roman" w:cs="Simplified Arabic" w:hint="cs"/>
          <w:color w:val="000000"/>
          <w:sz w:val="32"/>
          <w:szCs w:val="32"/>
          <w:rtl/>
          <w:lang w:bidi="ar-IQ"/>
        </w:rPr>
        <w:t xml:space="preserve">المختبر من </w:t>
      </w:r>
      <w:r w:rsidR="000A5C5C">
        <w:rPr>
          <w:rFonts w:ascii="Times New Roman" w:eastAsia="Times New Roman" w:hAnsi="Times New Roman" w:cs="Simplified Arabic" w:hint="cs"/>
          <w:color w:val="000000"/>
          <w:sz w:val="32"/>
          <w:szCs w:val="32"/>
          <w:rtl/>
          <w:lang w:bidi="ar-IQ"/>
        </w:rPr>
        <w:t>مفردات الاختبارات المهارية .</w:t>
      </w:r>
    </w:p>
    <w:p w:rsidR="001E0303" w:rsidRDefault="001E0303" w:rsidP="0043003C">
      <w:pPr>
        <w:spacing w:after="0" w:line="240" w:lineRule="auto"/>
        <w:jc w:val="lowKashida"/>
        <w:rPr>
          <w:rFonts w:ascii="Times New Roman" w:eastAsia="Times New Roman" w:hAnsi="Times New Roman" w:cs="Simplified Arabic"/>
          <w:color w:val="000000"/>
          <w:sz w:val="32"/>
          <w:szCs w:val="32"/>
          <w:rtl/>
          <w:lang w:bidi="ar-IQ"/>
        </w:rPr>
      </w:pPr>
      <w:r>
        <w:rPr>
          <w:rFonts w:ascii="Times New Roman" w:eastAsia="Times New Roman" w:hAnsi="Times New Roman" w:cs="Simplified Arabic" w:hint="cs"/>
          <w:color w:val="000000"/>
          <w:sz w:val="32"/>
          <w:szCs w:val="32"/>
          <w:rtl/>
          <w:lang w:bidi="ar-IQ"/>
        </w:rPr>
        <w:t xml:space="preserve">وكانت أهم نتائج </w:t>
      </w:r>
      <w:r w:rsidR="000D343B">
        <w:rPr>
          <w:rFonts w:ascii="Times New Roman" w:eastAsia="Times New Roman" w:hAnsi="Times New Roman" w:cs="Simplified Arabic" w:hint="cs"/>
          <w:color w:val="000000"/>
          <w:sz w:val="32"/>
          <w:szCs w:val="32"/>
          <w:rtl/>
          <w:lang w:bidi="ar-IQ"/>
        </w:rPr>
        <w:t xml:space="preserve">هذه </w:t>
      </w:r>
      <w:r>
        <w:rPr>
          <w:rFonts w:ascii="Times New Roman" w:eastAsia="Times New Roman" w:hAnsi="Times New Roman" w:cs="Simplified Arabic" w:hint="cs"/>
          <w:color w:val="000000"/>
          <w:sz w:val="32"/>
          <w:szCs w:val="32"/>
          <w:rtl/>
          <w:lang w:bidi="ar-IQ"/>
        </w:rPr>
        <w:t>التجربة مايلي :-</w:t>
      </w:r>
    </w:p>
    <w:p w:rsidR="001E0303" w:rsidRPr="0043003C" w:rsidRDefault="0043003C" w:rsidP="0043003C">
      <w:pPr>
        <w:jc w:val="lowKashida"/>
        <w:rPr>
          <w:rFonts w:cs="Simplified Arabic"/>
          <w:color w:val="000000"/>
          <w:sz w:val="32"/>
          <w:szCs w:val="32"/>
          <w:rtl/>
          <w:lang w:bidi="ar-IQ"/>
        </w:rPr>
      </w:pPr>
      <w:r w:rsidRPr="0043003C">
        <w:rPr>
          <w:rFonts w:cs="Simplified Arabic" w:hint="cs"/>
          <w:color w:val="000000"/>
          <w:sz w:val="32"/>
          <w:szCs w:val="32"/>
          <w:rtl/>
          <w:lang w:bidi="ar-IQ"/>
        </w:rPr>
        <w:lastRenderedPageBreak/>
        <w:t>1-</w:t>
      </w:r>
      <w:r>
        <w:rPr>
          <w:rFonts w:cs="Simplified Arabic" w:hint="cs"/>
          <w:color w:val="000000"/>
          <w:sz w:val="32"/>
          <w:szCs w:val="32"/>
          <w:rtl/>
          <w:lang w:bidi="ar-IQ"/>
        </w:rPr>
        <w:t xml:space="preserve"> </w:t>
      </w:r>
      <w:r w:rsidR="001E0303" w:rsidRPr="0043003C">
        <w:rPr>
          <w:rFonts w:cs="Simplified Arabic" w:hint="cs"/>
          <w:color w:val="000000"/>
          <w:sz w:val="32"/>
          <w:szCs w:val="32"/>
          <w:rtl/>
          <w:lang w:bidi="ar-IQ"/>
        </w:rPr>
        <w:t>كانت الادوات المستخدمة في اجراء الاختبارات صالحة .</w:t>
      </w:r>
    </w:p>
    <w:p w:rsidR="001E0303" w:rsidRDefault="001E0303" w:rsidP="0043003C">
      <w:pPr>
        <w:spacing w:line="240" w:lineRule="auto"/>
        <w:jc w:val="lowKashida"/>
        <w:rPr>
          <w:rFonts w:cs="Simplified Arabic"/>
          <w:color w:val="000000"/>
          <w:sz w:val="32"/>
          <w:szCs w:val="32"/>
          <w:rtl/>
          <w:lang w:bidi="ar-IQ"/>
        </w:rPr>
      </w:pPr>
      <w:r>
        <w:rPr>
          <w:rFonts w:cs="Simplified Arabic" w:hint="cs"/>
          <w:color w:val="000000"/>
          <w:sz w:val="32"/>
          <w:szCs w:val="32"/>
          <w:rtl/>
          <w:lang w:bidi="ar-IQ"/>
        </w:rPr>
        <w:t>2-</w:t>
      </w:r>
      <w:r w:rsidR="0043003C">
        <w:rPr>
          <w:rFonts w:cs="Simplified Arabic" w:hint="cs"/>
          <w:color w:val="000000"/>
          <w:sz w:val="32"/>
          <w:szCs w:val="32"/>
          <w:rtl/>
          <w:lang w:bidi="ar-IQ"/>
        </w:rPr>
        <w:t xml:space="preserve"> كان الوقت كافي لاجراء الاختبارات .</w:t>
      </w:r>
    </w:p>
    <w:p w:rsidR="0043003C" w:rsidRDefault="0043003C" w:rsidP="0043003C">
      <w:pPr>
        <w:spacing w:line="240" w:lineRule="auto"/>
        <w:jc w:val="lowKashida"/>
        <w:rPr>
          <w:rFonts w:cs="Simplified Arabic"/>
          <w:color w:val="000000"/>
          <w:sz w:val="32"/>
          <w:szCs w:val="32"/>
          <w:rtl/>
          <w:lang w:bidi="ar-IQ"/>
        </w:rPr>
      </w:pPr>
      <w:r>
        <w:rPr>
          <w:rFonts w:cs="Simplified Arabic" w:hint="cs"/>
          <w:color w:val="000000"/>
          <w:sz w:val="32"/>
          <w:szCs w:val="32"/>
          <w:rtl/>
          <w:lang w:bidi="ar-IQ"/>
        </w:rPr>
        <w:t>3- انتظام وتناسق فريق العمل المساعد واستثمارهم للوقت .</w:t>
      </w:r>
    </w:p>
    <w:p w:rsidR="0043003C" w:rsidRDefault="0043003C" w:rsidP="0043003C">
      <w:pPr>
        <w:spacing w:line="240" w:lineRule="auto"/>
        <w:jc w:val="lowKashida"/>
        <w:rPr>
          <w:rFonts w:cs="Simplified Arabic"/>
          <w:color w:val="000000"/>
          <w:sz w:val="32"/>
          <w:szCs w:val="32"/>
          <w:rtl/>
          <w:lang w:bidi="ar-IQ"/>
        </w:rPr>
      </w:pPr>
      <w:r>
        <w:rPr>
          <w:rFonts w:cs="Simplified Arabic" w:hint="cs"/>
          <w:color w:val="000000"/>
          <w:sz w:val="32"/>
          <w:szCs w:val="32"/>
          <w:rtl/>
          <w:lang w:bidi="ar-IQ"/>
        </w:rPr>
        <w:t>4- قام الباحث بتلافي بعض المعوقات المتعلقة بمسافات  وقياسات بعض الاختبارات وتعديلها بما يتلائم مع مستوى ونوع العينة .</w:t>
      </w:r>
    </w:p>
    <w:p w:rsidR="00B17AFF" w:rsidRPr="001E0303" w:rsidRDefault="0043003C" w:rsidP="00B167A8">
      <w:pPr>
        <w:spacing w:line="240" w:lineRule="auto"/>
        <w:jc w:val="lowKashida"/>
        <w:rPr>
          <w:rFonts w:cs="Simplified Arabic"/>
          <w:color w:val="000000"/>
          <w:sz w:val="32"/>
          <w:szCs w:val="32"/>
          <w:rtl/>
          <w:lang w:bidi="ar-IQ"/>
        </w:rPr>
      </w:pPr>
      <w:r>
        <w:rPr>
          <w:rFonts w:cs="Simplified Arabic" w:hint="cs"/>
          <w:color w:val="000000"/>
          <w:sz w:val="32"/>
          <w:szCs w:val="32"/>
          <w:rtl/>
          <w:lang w:bidi="ar-IQ"/>
        </w:rPr>
        <w:t>5- كان هناك تفاعل واستجابة جيدة من قبل العينة في تنفيذ الاختبارات .</w:t>
      </w:r>
    </w:p>
    <w:p w:rsidR="00E4155F" w:rsidRPr="00E4155F" w:rsidRDefault="00E4155F" w:rsidP="007533F4">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3</w:t>
      </w:r>
      <w:r w:rsidRPr="00E4155F">
        <w:rPr>
          <w:rFonts w:ascii="Simplified Arabic" w:eastAsia="Times New Roman" w:hAnsi="Simplified Arabic" w:cs="Simplified Arabic" w:hint="cs"/>
          <w:b/>
          <w:bCs/>
          <w:sz w:val="32"/>
          <w:szCs w:val="32"/>
          <w:rtl/>
          <w:lang w:bidi="ar-IQ"/>
        </w:rPr>
        <w:t>-4-2-2</w:t>
      </w:r>
      <w:r w:rsidRPr="00E4155F">
        <w:rPr>
          <w:rFonts w:ascii="Simplified Arabic" w:eastAsia="Times New Roman" w:hAnsi="Simplified Arabic" w:cs="Simplified Arabic"/>
          <w:b/>
          <w:bCs/>
          <w:sz w:val="32"/>
          <w:szCs w:val="32"/>
          <w:rtl/>
          <w:lang w:bidi="ar-IQ"/>
        </w:rPr>
        <w:t xml:space="preserve"> التجربة الاستطلاعية الثانية </w:t>
      </w:r>
    </w:p>
    <w:p w:rsidR="00E4155F" w:rsidRPr="00E4155F" w:rsidRDefault="00E4155F" w:rsidP="000D343B">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lang w:bidi="ar-IQ"/>
        </w:rPr>
        <w:t xml:space="preserve">    قام الباحث بعد </w:t>
      </w:r>
      <w:r w:rsidRPr="00E4155F">
        <w:rPr>
          <w:rFonts w:ascii="Simplified Arabic" w:eastAsia="Times New Roman" w:hAnsi="Simplified Arabic" w:cs="Simplified Arabic" w:hint="cs"/>
          <w:sz w:val="32"/>
          <w:szCs w:val="32"/>
          <w:rtl/>
          <w:lang w:bidi="ar-IQ"/>
        </w:rPr>
        <w:t>ستة</w:t>
      </w:r>
      <w:r w:rsidRPr="00E4155F">
        <w:rPr>
          <w:rFonts w:ascii="Simplified Arabic" w:eastAsia="Times New Roman" w:hAnsi="Simplified Arabic" w:cs="Simplified Arabic"/>
          <w:sz w:val="32"/>
          <w:szCs w:val="32"/>
          <w:rtl/>
          <w:lang w:bidi="ar-IQ"/>
        </w:rPr>
        <w:t xml:space="preserve"> أيام بإعادة التجربة استطلاعية </w:t>
      </w:r>
      <w:r w:rsidR="00813067">
        <w:rPr>
          <w:rFonts w:ascii="Simplified Arabic" w:eastAsia="Times New Roman" w:hAnsi="Simplified Arabic" w:cs="Simplified Arabic" w:hint="cs"/>
          <w:sz w:val="32"/>
          <w:szCs w:val="32"/>
          <w:rtl/>
          <w:lang w:bidi="ar-IQ"/>
        </w:rPr>
        <w:t xml:space="preserve">، أي </w:t>
      </w:r>
      <w:r w:rsidRPr="00E4155F">
        <w:rPr>
          <w:rFonts w:ascii="Simplified Arabic" w:eastAsia="Times New Roman" w:hAnsi="Simplified Arabic" w:cs="Simplified Arabic"/>
          <w:sz w:val="32"/>
          <w:szCs w:val="32"/>
          <w:rtl/>
          <w:lang w:bidi="ar-IQ"/>
        </w:rPr>
        <w:t>في</w:t>
      </w:r>
      <w:r w:rsidR="000D343B">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sz w:val="32"/>
          <w:szCs w:val="32"/>
          <w:rtl/>
          <w:lang w:bidi="ar-IQ"/>
        </w:rPr>
        <w:t>ي</w:t>
      </w:r>
      <w:r w:rsidRPr="00E4155F">
        <w:rPr>
          <w:rFonts w:ascii="Simplified Arabic" w:eastAsia="Times New Roman" w:hAnsi="Simplified Arabic" w:cs="Simplified Arabic" w:hint="cs"/>
          <w:sz w:val="32"/>
          <w:szCs w:val="32"/>
          <w:rtl/>
          <w:lang w:bidi="ar-IQ"/>
        </w:rPr>
        <w:t>و</w:t>
      </w:r>
      <w:r w:rsidRPr="00E4155F">
        <w:rPr>
          <w:rFonts w:ascii="Simplified Arabic" w:eastAsia="Times New Roman" w:hAnsi="Simplified Arabic" w:cs="Simplified Arabic"/>
          <w:sz w:val="32"/>
          <w:szCs w:val="32"/>
          <w:rtl/>
          <w:lang w:bidi="ar-IQ"/>
        </w:rPr>
        <w:t>م</w:t>
      </w:r>
      <w:r w:rsidRPr="00E4155F">
        <w:rPr>
          <w:rFonts w:ascii="Simplified Arabic" w:eastAsia="Times New Roman" w:hAnsi="Simplified Arabic" w:cs="Simplified Arabic" w:hint="cs"/>
          <w:sz w:val="32"/>
          <w:szCs w:val="32"/>
          <w:rtl/>
          <w:lang w:bidi="ar-IQ"/>
        </w:rPr>
        <w:t xml:space="preserve"> السبت</w:t>
      </w:r>
      <w:r w:rsidR="000D343B">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sz w:val="32"/>
          <w:szCs w:val="32"/>
          <w:rtl/>
        </w:rPr>
        <w:t>المصا</w:t>
      </w:r>
      <w:r w:rsidRPr="00E4155F">
        <w:rPr>
          <w:rFonts w:ascii="Simplified Arabic" w:eastAsia="Times New Roman" w:hAnsi="Simplified Arabic" w:cs="Simplified Arabic" w:hint="cs"/>
          <w:sz w:val="32"/>
          <w:szCs w:val="32"/>
          <w:rtl/>
        </w:rPr>
        <w:t>دف (20/10/2012</w:t>
      </w:r>
      <w:r w:rsidRPr="00E4155F">
        <w:rPr>
          <w:rFonts w:ascii="Simplified Arabic" w:eastAsia="Times New Roman" w:hAnsi="Simplified Arabic" w:cs="Simplified Arabic"/>
          <w:sz w:val="32"/>
          <w:szCs w:val="32"/>
          <w:rtl/>
        </w:rPr>
        <w:t>)</w:t>
      </w:r>
      <w:r w:rsidRPr="00E4155F">
        <w:rPr>
          <w:rFonts w:ascii="Simplified Arabic" w:eastAsia="Times New Roman" w:hAnsi="Simplified Arabic" w:cs="Simplified Arabic"/>
          <w:sz w:val="32"/>
          <w:szCs w:val="32"/>
          <w:rtl/>
          <w:lang w:bidi="ar-IQ"/>
        </w:rPr>
        <w:t xml:space="preserve"> على العينة نفسها في التجربة الأولى من منتخب محافظة بابل</w:t>
      </w:r>
      <w:r w:rsidR="000D343B">
        <w:rPr>
          <w:rFonts w:ascii="Simplified Arabic" w:eastAsia="Times New Roman" w:hAnsi="Simplified Arabic" w:cs="Simplified Arabic" w:hint="cs"/>
          <w:sz w:val="32"/>
          <w:szCs w:val="32"/>
          <w:rtl/>
          <w:lang w:bidi="ar-IQ"/>
        </w:rPr>
        <w:t xml:space="preserve"> وبغداد</w:t>
      </w:r>
      <w:r w:rsidRPr="00E4155F">
        <w:rPr>
          <w:rFonts w:ascii="Simplified Arabic" w:eastAsia="Times New Roman" w:hAnsi="Simplified Arabic" w:cs="Simplified Arabic"/>
          <w:sz w:val="32"/>
          <w:szCs w:val="32"/>
          <w:rtl/>
          <w:lang w:bidi="ar-IQ"/>
        </w:rPr>
        <w:t xml:space="preserve"> والتي </w:t>
      </w:r>
      <w:r w:rsidR="000D343B">
        <w:rPr>
          <w:rFonts w:ascii="Simplified Arabic" w:eastAsia="Times New Roman" w:hAnsi="Simplified Arabic" w:cs="Simplified Arabic" w:hint="cs"/>
          <w:sz w:val="32"/>
          <w:szCs w:val="32"/>
          <w:rtl/>
          <w:lang w:bidi="ar-IQ"/>
        </w:rPr>
        <w:t>تمثل جميع أفراد</w:t>
      </w:r>
      <w:r w:rsidRPr="00E4155F">
        <w:rPr>
          <w:rFonts w:ascii="Simplified Arabic" w:eastAsia="Times New Roman" w:hAnsi="Simplified Arabic" w:cs="Simplified Arabic"/>
          <w:sz w:val="32"/>
          <w:szCs w:val="32"/>
          <w:rtl/>
          <w:lang w:bidi="ar-IQ"/>
        </w:rPr>
        <w:t xml:space="preserve"> مجتمع البحث</w:t>
      </w:r>
      <w:r w:rsidR="00813067">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sz w:val="32"/>
          <w:szCs w:val="32"/>
          <w:rtl/>
          <w:lang w:bidi="ar-IQ"/>
        </w:rPr>
        <w:t>الغرض منها التعرف على الأسس</w:t>
      </w:r>
      <w:r w:rsidR="000D343B">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sz w:val="32"/>
          <w:szCs w:val="32"/>
          <w:rtl/>
          <w:lang w:bidi="ar-IQ"/>
        </w:rPr>
        <w:t>العلمية</w:t>
      </w:r>
      <w:r w:rsidR="000D343B">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sz w:val="32"/>
          <w:szCs w:val="32"/>
          <w:rtl/>
          <w:lang w:bidi="ar-IQ"/>
        </w:rPr>
        <w:t>للاختبارات (الثبات , الموضوعية).</w:t>
      </w:r>
      <w:r w:rsidR="000D343B" w:rsidRPr="000D343B">
        <w:rPr>
          <w:rFonts w:ascii="Times New Roman" w:eastAsia="Times New Roman" w:hAnsi="Times New Roman" w:cs="Simplified Arabic" w:hint="cs"/>
          <w:color w:val="000000"/>
          <w:sz w:val="32"/>
          <w:szCs w:val="32"/>
          <w:rtl/>
          <w:lang w:bidi="ar-IQ"/>
        </w:rPr>
        <w:t xml:space="preserve"> </w:t>
      </w:r>
      <w:r w:rsidR="000D343B">
        <w:rPr>
          <w:rFonts w:ascii="Times New Roman" w:eastAsia="Times New Roman" w:hAnsi="Times New Roman" w:cs="Simplified Arabic" w:hint="cs"/>
          <w:color w:val="000000"/>
          <w:sz w:val="32"/>
          <w:szCs w:val="32"/>
          <w:rtl/>
          <w:lang w:bidi="ar-IQ"/>
        </w:rPr>
        <w:t>وكانت أهم نتائج هذه التجربة هو تحقيق مستوى عالي من الثبات والموضوعية وكانت الاختبارات صالحة وكما هو مبين في أدناه.</w:t>
      </w:r>
    </w:p>
    <w:p w:rsidR="00B17AFF" w:rsidRPr="00E4155F" w:rsidRDefault="00B17AFF" w:rsidP="00E4155F">
      <w:pPr>
        <w:spacing w:after="0" w:line="240" w:lineRule="auto"/>
        <w:jc w:val="both"/>
        <w:rPr>
          <w:rFonts w:ascii="Simplified Arabic" w:eastAsia="Times New Roman" w:hAnsi="Simplified Arabic" w:cs="Simplified Arabic"/>
          <w:sz w:val="32"/>
          <w:szCs w:val="32"/>
          <w:rtl/>
          <w:lang w:bidi="ar-IQ"/>
        </w:rPr>
      </w:pPr>
    </w:p>
    <w:p w:rsidR="00E4155F" w:rsidRDefault="00E4155F" w:rsidP="007533F4">
      <w:pPr>
        <w:spacing w:after="0" w:line="240" w:lineRule="auto"/>
        <w:ind w:right="720"/>
        <w:jc w:val="lowKashida"/>
        <w:rPr>
          <w:rFonts w:ascii="Times New Roman" w:eastAsia="Times New Roman" w:hAnsi="Times New Roman" w:cs="Simplified Arabic"/>
          <w:b/>
          <w:bCs/>
          <w:sz w:val="32"/>
          <w:szCs w:val="32"/>
          <w:rtl/>
          <w:lang w:bidi="ar-IQ"/>
        </w:rPr>
      </w:pPr>
      <w:r w:rsidRPr="00E4155F">
        <w:rPr>
          <w:rFonts w:ascii="Times New Roman" w:eastAsia="Times New Roman" w:hAnsi="Times New Roman" w:cs="Simplified Arabic" w:hint="cs"/>
          <w:b/>
          <w:bCs/>
          <w:sz w:val="32"/>
          <w:szCs w:val="32"/>
          <w:rtl/>
          <w:lang w:bidi="ar-IQ"/>
        </w:rPr>
        <w:t>3-4-</w:t>
      </w:r>
      <w:r w:rsidR="00813067">
        <w:rPr>
          <w:rFonts w:ascii="Times New Roman" w:eastAsia="Times New Roman" w:hAnsi="Times New Roman" w:cs="Simplified Arabic" w:hint="cs"/>
          <w:b/>
          <w:bCs/>
          <w:sz w:val="32"/>
          <w:szCs w:val="32"/>
          <w:rtl/>
          <w:lang w:bidi="ar-IQ"/>
        </w:rPr>
        <w:t>2-2-1</w:t>
      </w:r>
      <w:r w:rsidRPr="00E4155F">
        <w:rPr>
          <w:rFonts w:ascii="Times New Roman" w:eastAsia="Times New Roman" w:hAnsi="Times New Roman" w:cs="Simplified Arabic" w:hint="cs"/>
          <w:b/>
          <w:bCs/>
          <w:sz w:val="32"/>
          <w:szCs w:val="32"/>
          <w:rtl/>
          <w:lang w:bidi="ar-IQ"/>
        </w:rPr>
        <w:t xml:space="preserve"> الثقل العلمي للاختبارات </w:t>
      </w:r>
    </w:p>
    <w:p w:rsidR="00B167A8" w:rsidRPr="00E4155F" w:rsidRDefault="00B167A8" w:rsidP="00B167A8">
      <w:pPr>
        <w:keepNext/>
        <w:spacing w:before="240" w:after="60" w:line="240" w:lineRule="auto"/>
        <w:jc w:val="both"/>
        <w:outlineLvl w:val="3"/>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4</w:t>
      </w:r>
      <w:r w:rsidRPr="00E4155F">
        <w:rPr>
          <w:rFonts w:ascii="Simplified Arabic" w:eastAsia="Times New Roman" w:hAnsi="Simplified Arabic" w:cs="Simplified Arabic" w:hint="cs"/>
          <w:b/>
          <w:bCs/>
          <w:sz w:val="32"/>
          <w:szCs w:val="32"/>
          <w:rtl/>
          <w:lang w:bidi="ar-IQ"/>
        </w:rPr>
        <w:t>-</w:t>
      </w:r>
      <w:r>
        <w:rPr>
          <w:rFonts w:ascii="Simplified Arabic" w:eastAsia="Times New Roman" w:hAnsi="Simplified Arabic" w:cs="Simplified Arabic" w:hint="cs"/>
          <w:b/>
          <w:bCs/>
          <w:sz w:val="32"/>
          <w:szCs w:val="32"/>
          <w:rtl/>
          <w:lang w:bidi="ar-IQ"/>
        </w:rPr>
        <w:t>2</w:t>
      </w:r>
      <w:r w:rsidRPr="00E4155F">
        <w:rPr>
          <w:rFonts w:ascii="Simplified Arabic" w:eastAsia="Times New Roman" w:hAnsi="Simplified Arabic" w:cs="Simplified Arabic" w:hint="cs"/>
          <w:b/>
          <w:bCs/>
          <w:sz w:val="32"/>
          <w:szCs w:val="32"/>
          <w:rtl/>
          <w:lang w:bidi="ar-IQ"/>
        </w:rPr>
        <w:t>-</w:t>
      </w:r>
      <w:r w:rsidRPr="00E4155F">
        <w:rPr>
          <w:rFonts w:ascii="Simplified Arabic" w:eastAsia="Times New Roman" w:hAnsi="Simplified Arabic" w:cs="Simplified Arabic"/>
          <w:b/>
          <w:bCs/>
          <w:sz w:val="32"/>
          <w:szCs w:val="32"/>
          <w:rtl/>
          <w:lang w:bidi="ar-IQ"/>
        </w:rPr>
        <w:t>2</w:t>
      </w:r>
      <w:r>
        <w:rPr>
          <w:rFonts w:ascii="Simplified Arabic" w:eastAsia="Times New Roman" w:hAnsi="Simplified Arabic" w:cs="Simplified Arabic" w:hint="cs"/>
          <w:b/>
          <w:bCs/>
          <w:sz w:val="32"/>
          <w:szCs w:val="32"/>
          <w:rtl/>
          <w:lang w:bidi="ar-IQ"/>
        </w:rPr>
        <w:t>-1-1</w:t>
      </w:r>
      <w:r w:rsidRPr="00E4155F">
        <w:rPr>
          <w:rFonts w:ascii="Simplified Arabic" w:eastAsia="Times New Roman" w:hAnsi="Simplified Arabic" w:cs="Simplified Arabic"/>
          <w:b/>
          <w:bCs/>
          <w:sz w:val="32"/>
          <w:szCs w:val="32"/>
          <w:rtl/>
          <w:lang w:bidi="ar-IQ"/>
        </w:rPr>
        <w:t xml:space="preserve"> المعاملات العلمية للاختبارات :- </w:t>
      </w:r>
    </w:p>
    <w:p w:rsidR="00B167A8" w:rsidRPr="00E4155F" w:rsidRDefault="00B167A8" w:rsidP="00B167A8">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lang w:bidi="ar-IQ"/>
        </w:rPr>
        <w:t>تؤدي ا</w:t>
      </w:r>
      <w:r w:rsidRPr="00E4155F">
        <w:rPr>
          <w:rFonts w:ascii="Simplified Arabic" w:eastAsia="Times New Roman" w:hAnsi="Simplified Arabic" w:cs="Simplified Arabic" w:hint="cs"/>
          <w:sz w:val="32"/>
          <w:szCs w:val="32"/>
          <w:rtl/>
          <w:lang w:bidi="ar-IQ"/>
        </w:rPr>
        <w:t>لمعاملات</w:t>
      </w:r>
      <w:r w:rsidRPr="00E4155F">
        <w:rPr>
          <w:rFonts w:ascii="Simplified Arabic" w:eastAsia="Times New Roman" w:hAnsi="Simplified Arabic" w:cs="Simplified Arabic"/>
          <w:sz w:val="32"/>
          <w:szCs w:val="32"/>
          <w:rtl/>
          <w:lang w:bidi="ar-IQ"/>
        </w:rPr>
        <w:t xml:space="preserve"> العلمية للاختبارات (الصدق , الثبات , الموضوعية) </w:t>
      </w:r>
      <w:r w:rsidRPr="00E4155F">
        <w:rPr>
          <w:rFonts w:ascii="Simplified Arabic" w:eastAsia="Times New Roman" w:hAnsi="Simplified Arabic" w:cs="Simplified Arabic" w:hint="cs"/>
          <w:sz w:val="32"/>
          <w:szCs w:val="32"/>
          <w:rtl/>
          <w:lang w:bidi="ar-IQ"/>
        </w:rPr>
        <w:t xml:space="preserve">دورا مهما </w:t>
      </w:r>
      <w:r w:rsidRPr="00E4155F">
        <w:rPr>
          <w:rFonts w:ascii="Simplified Arabic" w:eastAsia="Times New Roman" w:hAnsi="Simplified Arabic" w:cs="Simplified Arabic"/>
          <w:sz w:val="32"/>
          <w:szCs w:val="32"/>
          <w:rtl/>
          <w:lang w:bidi="ar-IQ"/>
        </w:rPr>
        <w:t xml:space="preserve">في النتائج </w:t>
      </w:r>
      <w:r w:rsidRPr="00E4155F">
        <w:rPr>
          <w:rFonts w:ascii="Simplified Arabic" w:eastAsia="Times New Roman" w:hAnsi="Simplified Arabic" w:cs="Simplified Arabic" w:hint="cs"/>
          <w:sz w:val="32"/>
          <w:szCs w:val="32"/>
          <w:rtl/>
          <w:lang w:bidi="ar-IQ"/>
        </w:rPr>
        <w:t>التي ن</w:t>
      </w:r>
      <w:r w:rsidRPr="00E4155F">
        <w:rPr>
          <w:rFonts w:ascii="Simplified Arabic" w:eastAsia="Times New Roman" w:hAnsi="Simplified Arabic" w:cs="Simplified Arabic"/>
          <w:sz w:val="32"/>
          <w:szCs w:val="32"/>
          <w:rtl/>
          <w:lang w:bidi="ar-IQ"/>
        </w:rPr>
        <w:t>حصل عليها, حيث لا يمكن إخفائها على القارئ في مجال البحوث العلمية وال</w:t>
      </w:r>
      <w:r w:rsidRPr="00E4155F">
        <w:rPr>
          <w:rFonts w:ascii="Simplified Arabic" w:eastAsia="Times New Roman" w:hAnsi="Simplified Arabic" w:cs="Simplified Arabic" w:hint="cs"/>
          <w:sz w:val="32"/>
          <w:szCs w:val="32"/>
          <w:rtl/>
          <w:lang w:bidi="ar-IQ"/>
        </w:rPr>
        <w:t>ميدانية</w:t>
      </w:r>
      <w:r w:rsidRPr="00E4155F">
        <w:rPr>
          <w:rFonts w:ascii="Simplified Arabic" w:eastAsia="Times New Roman" w:hAnsi="Simplified Arabic" w:cs="Simplified Arabic"/>
          <w:sz w:val="32"/>
          <w:szCs w:val="32"/>
          <w:rtl/>
          <w:lang w:bidi="ar-IQ"/>
        </w:rPr>
        <w:t xml:space="preserve"> التي تكون فيها الاختبارات والقياسات أدواتها الفاعلة , إذ لابد </w:t>
      </w:r>
      <w:r>
        <w:rPr>
          <w:rFonts w:ascii="Simplified Arabic" w:eastAsia="Times New Roman" w:hAnsi="Simplified Arabic" w:cs="Simplified Arabic" w:hint="cs"/>
          <w:sz w:val="32"/>
          <w:szCs w:val="32"/>
          <w:rtl/>
          <w:lang w:bidi="ar-IQ"/>
        </w:rPr>
        <w:t>ا</w:t>
      </w:r>
      <w:r w:rsidRPr="00E4155F">
        <w:rPr>
          <w:rFonts w:ascii="Simplified Arabic" w:eastAsia="Times New Roman" w:hAnsi="Simplified Arabic" w:cs="Simplified Arabic"/>
          <w:sz w:val="32"/>
          <w:szCs w:val="32"/>
          <w:rtl/>
          <w:lang w:bidi="ar-IQ"/>
        </w:rPr>
        <w:t xml:space="preserve">ن تكون من </w:t>
      </w:r>
      <w:r>
        <w:rPr>
          <w:rFonts w:ascii="Simplified Arabic" w:eastAsia="Times New Roman" w:hAnsi="Simplified Arabic" w:cs="Simplified Arabic" w:hint="cs"/>
          <w:sz w:val="32"/>
          <w:szCs w:val="32"/>
          <w:rtl/>
          <w:lang w:bidi="ar-IQ"/>
        </w:rPr>
        <w:t xml:space="preserve">ضمن </w:t>
      </w:r>
      <w:r w:rsidRPr="00E4155F">
        <w:rPr>
          <w:rFonts w:ascii="Simplified Arabic" w:eastAsia="Times New Roman" w:hAnsi="Simplified Arabic" w:cs="Simplified Arabic"/>
          <w:sz w:val="32"/>
          <w:szCs w:val="32"/>
          <w:rtl/>
          <w:lang w:bidi="ar-IQ"/>
        </w:rPr>
        <w:t xml:space="preserve">واجبات الباحث </w:t>
      </w:r>
      <w:r w:rsidRPr="00E4155F">
        <w:rPr>
          <w:rFonts w:ascii="Simplified Arabic" w:eastAsia="Times New Roman" w:hAnsi="Simplified Arabic" w:cs="Simplified Arabic" w:hint="cs"/>
          <w:sz w:val="32"/>
          <w:szCs w:val="32"/>
          <w:rtl/>
          <w:lang w:bidi="ar-IQ"/>
        </w:rPr>
        <w:t>ا</w:t>
      </w:r>
      <w:r w:rsidRPr="00E4155F">
        <w:rPr>
          <w:rFonts w:ascii="Simplified Arabic" w:eastAsia="Times New Roman" w:hAnsi="Simplified Arabic" w:cs="Simplified Arabic"/>
          <w:sz w:val="32"/>
          <w:szCs w:val="32"/>
          <w:rtl/>
          <w:lang w:bidi="ar-IQ"/>
        </w:rPr>
        <w:t>لتأكد من ال</w:t>
      </w:r>
      <w:r w:rsidRPr="00E4155F">
        <w:rPr>
          <w:rFonts w:ascii="Simplified Arabic" w:eastAsia="Times New Roman" w:hAnsi="Simplified Arabic" w:cs="Simplified Arabic" w:hint="cs"/>
          <w:sz w:val="32"/>
          <w:szCs w:val="32"/>
          <w:rtl/>
          <w:lang w:bidi="ar-IQ"/>
        </w:rPr>
        <w:t>معاملات</w:t>
      </w:r>
      <w:r w:rsidRPr="00E4155F">
        <w:rPr>
          <w:rFonts w:ascii="Simplified Arabic" w:eastAsia="Times New Roman" w:hAnsi="Simplified Arabic" w:cs="Simplified Arabic"/>
          <w:sz w:val="32"/>
          <w:szCs w:val="32"/>
          <w:rtl/>
          <w:lang w:bidi="ar-IQ"/>
        </w:rPr>
        <w:t xml:space="preserve"> العلمية للاختبارات </w:t>
      </w:r>
      <w:r>
        <w:rPr>
          <w:rFonts w:ascii="Simplified Arabic" w:eastAsia="Times New Roman" w:hAnsi="Simplified Arabic" w:cs="Simplified Arabic" w:hint="cs"/>
          <w:sz w:val="32"/>
          <w:szCs w:val="32"/>
          <w:rtl/>
          <w:lang w:bidi="ar-IQ"/>
        </w:rPr>
        <w:t xml:space="preserve">بغية </w:t>
      </w:r>
      <w:r w:rsidRPr="00E4155F">
        <w:rPr>
          <w:rFonts w:ascii="Simplified Arabic" w:eastAsia="Times New Roman" w:hAnsi="Simplified Arabic" w:cs="Simplified Arabic" w:hint="cs"/>
          <w:sz w:val="32"/>
          <w:szCs w:val="32"/>
          <w:rtl/>
          <w:lang w:bidi="ar-IQ"/>
        </w:rPr>
        <w:t>إجراء</w:t>
      </w:r>
      <w:r w:rsidRPr="00E4155F">
        <w:rPr>
          <w:rFonts w:ascii="Simplified Arabic" w:eastAsia="Times New Roman" w:hAnsi="Simplified Arabic" w:cs="Simplified Arabic"/>
          <w:sz w:val="32"/>
          <w:szCs w:val="32"/>
          <w:rtl/>
          <w:lang w:bidi="ar-IQ"/>
        </w:rPr>
        <w:t xml:space="preserve"> تجربته الرئيسة </w:t>
      </w:r>
      <w:r>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sz w:val="32"/>
          <w:szCs w:val="32"/>
          <w:rtl/>
          <w:lang w:bidi="ar-IQ"/>
        </w:rPr>
        <w:t xml:space="preserve"> ومن خلال التجارب الاستطلاعية على المختبرين , </w:t>
      </w:r>
      <w:r>
        <w:rPr>
          <w:rFonts w:ascii="Simplified Arabic" w:eastAsia="Times New Roman" w:hAnsi="Simplified Arabic" w:cs="Simplified Arabic" w:hint="cs"/>
          <w:sz w:val="32"/>
          <w:szCs w:val="32"/>
          <w:rtl/>
          <w:lang w:bidi="ar-IQ"/>
        </w:rPr>
        <w:t>تمكن الباحث</w:t>
      </w:r>
      <w:r w:rsidRPr="00E4155F">
        <w:rPr>
          <w:rFonts w:ascii="Simplified Arabic" w:eastAsia="Times New Roman" w:hAnsi="Simplified Arabic" w:cs="Simplified Arabic"/>
          <w:sz w:val="32"/>
          <w:szCs w:val="32"/>
          <w:rtl/>
          <w:lang w:bidi="ar-IQ"/>
        </w:rPr>
        <w:t xml:space="preserve"> التأكد من هذه الأسس </w:t>
      </w:r>
      <w:r>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sz w:val="32"/>
          <w:szCs w:val="32"/>
          <w:rtl/>
          <w:lang w:bidi="ar-IQ"/>
        </w:rPr>
        <w:t xml:space="preserve"> و</w:t>
      </w:r>
      <w:r>
        <w:rPr>
          <w:rFonts w:ascii="Simplified Arabic" w:eastAsia="Times New Roman" w:hAnsi="Simplified Arabic" w:cs="Simplified Arabic" w:hint="cs"/>
          <w:sz w:val="32"/>
          <w:szCs w:val="32"/>
          <w:rtl/>
          <w:lang w:bidi="ar-IQ"/>
        </w:rPr>
        <w:t xml:space="preserve">هكذا </w:t>
      </w:r>
      <w:r w:rsidRPr="00E4155F">
        <w:rPr>
          <w:rFonts w:ascii="Simplified Arabic" w:eastAsia="Times New Roman" w:hAnsi="Simplified Arabic" w:cs="Simplified Arabic"/>
          <w:sz w:val="32"/>
          <w:szCs w:val="32"/>
          <w:rtl/>
          <w:lang w:bidi="ar-IQ"/>
        </w:rPr>
        <w:t>يكون الاختبار موثوق ومناسب لعينة البحث .</w:t>
      </w:r>
    </w:p>
    <w:p w:rsidR="00B167A8" w:rsidRPr="00E4155F" w:rsidRDefault="00B167A8" w:rsidP="00B167A8">
      <w:pPr>
        <w:spacing w:after="0" w:line="240" w:lineRule="auto"/>
        <w:jc w:val="both"/>
        <w:rPr>
          <w:rFonts w:ascii="Simplified Arabic" w:eastAsia="Times New Roman" w:hAnsi="Simplified Arabic" w:cs="Simplified Arabic"/>
          <w:sz w:val="32"/>
          <w:szCs w:val="32"/>
          <w:rtl/>
          <w:lang w:bidi="ar-IQ"/>
        </w:rPr>
      </w:pPr>
    </w:p>
    <w:p w:rsidR="00B167A8" w:rsidRPr="00E4155F" w:rsidRDefault="00B167A8" w:rsidP="00B167A8">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lastRenderedPageBreak/>
        <w:t xml:space="preserve">أولا :- صدق الاختبار </w:t>
      </w:r>
    </w:p>
    <w:p w:rsidR="00B167A8" w:rsidRDefault="00B167A8" w:rsidP="00B167A8">
      <w:pPr>
        <w:spacing w:line="240" w:lineRule="auto"/>
        <w:ind w:firstLine="720"/>
        <w:jc w:val="lowKashida"/>
        <w:rPr>
          <w:rFonts w:cs="Simplified Arabic"/>
          <w:b/>
          <w:bCs/>
          <w:sz w:val="32"/>
          <w:szCs w:val="32"/>
          <w:rtl/>
          <w:lang w:bidi="ar-IQ"/>
        </w:rPr>
      </w:pPr>
      <w:r w:rsidRPr="00E4155F">
        <w:rPr>
          <w:rFonts w:ascii="Simplified Arabic" w:eastAsia="Times New Roman" w:hAnsi="Simplified Arabic" w:cs="Simplified Arabic"/>
          <w:sz w:val="32"/>
          <w:szCs w:val="32"/>
          <w:rtl/>
        </w:rPr>
        <w:t xml:space="preserve">    صدق الاختبار يعني " إن معامل الصدق لأي اختبار هو إن يبين مدى صلاحيته لقياس الصفة المراد قياسها " </w:t>
      </w:r>
      <w:r w:rsidRPr="00E4155F">
        <w:rPr>
          <w:rFonts w:ascii="Simplified Arabic" w:eastAsia="Times New Roman" w:hAnsi="Simplified Arabic" w:cs="Simplified Arabic"/>
          <w:b/>
          <w:bCs/>
          <w:sz w:val="32"/>
          <w:szCs w:val="32"/>
          <w:vertAlign w:val="superscript"/>
          <w:rtl/>
        </w:rPr>
        <w:t>(</w:t>
      </w:r>
      <w:r w:rsidRPr="00E4155F">
        <w:rPr>
          <w:rFonts w:ascii="Simplified Arabic" w:eastAsia="Times New Roman" w:hAnsi="Simplified Arabic" w:cs="Simplified Arabic"/>
          <w:b/>
          <w:bCs/>
          <w:sz w:val="32"/>
          <w:szCs w:val="32"/>
          <w:vertAlign w:val="superscript"/>
          <w:rtl/>
        </w:rPr>
        <w:footnoteReference w:id="60"/>
      </w:r>
      <w:r w:rsidRPr="00E4155F">
        <w:rPr>
          <w:rFonts w:ascii="Simplified Arabic" w:eastAsia="Times New Roman" w:hAnsi="Simplified Arabic" w:cs="Simplified Arabic"/>
          <w:b/>
          <w:bCs/>
          <w:sz w:val="32"/>
          <w:szCs w:val="32"/>
          <w:vertAlign w:val="superscript"/>
          <w:rtl/>
        </w:rPr>
        <w:t>)</w:t>
      </w:r>
      <w:r w:rsidRPr="00E4155F">
        <w:rPr>
          <w:rFonts w:ascii="Simplified Arabic" w:eastAsia="Times New Roman" w:hAnsi="Simplified Arabic" w:cs="Simplified Arabic"/>
          <w:sz w:val="32"/>
          <w:szCs w:val="32"/>
          <w:rtl/>
        </w:rPr>
        <w:t xml:space="preserve">، إذ </w:t>
      </w:r>
      <w:r w:rsidRPr="00E4155F">
        <w:rPr>
          <w:rFonts w:ascii="Simplified Arabic" w:eastAsia="Times New Roman" w:hAnsi="Simplified Arabic" w:cs="Simplified Arabic"/>
          <w:sz w:val="32"/>
          <w:szCs w:val="32"/>
          <w:rtl/>
          <w:lang w:bidi="ar-IQ"/>
        </w:rPr>
        <w:t>يعد الصدق من أهم الصفات التي لابد إن يتصف بها الاختبار الجيد , فالاختبار الذي لا يتمتع بنسب عالية من الصدق لا يمكنه إن يؤدي دوره الفاعل</w:t>
      </w:r>
      <w:r>
        <w:rPr>
          <w:rFonts w:ascii="Simplified Arabic" w:eastAsia="Times New Roman" w:hAnsi="Simplified Arabic" w:cs="Simplified Arabic" w:hint="cs"/>
          <w:sz w:val="32"/>
          <w:szCs w:val="32"/>
          <w:rtl/>
          <w:lang w:bidi="ar-IQ"/>
        </w:rPr>
        <w:t>.</w:t>
      </w:r>
      <w:r w:rsidRPr="00E4155F">
        <w:rPr>
          <w:rFonts w:ascii="Times New Roman" w:eastAsia="Times New Roman" w:hAnsi="Times New Roman" w:cs="Simplified Arabic" w:hint="cs"/>
          <w:color w:val="000000"/>
          <w:sz w:val="32"/>
          <w:szCs w:val="32"/>
          <w:rtl/>
        </w:rPr>
        <w:t>وعلى هذا الأساس استخدم الباحث صدق المحتوى</w:t>
      </w:r>
      <w:r w:rsidRPr="00E4155F">
        <w:rPr>
          <w:rFonts w:ascii="Times New Roman" w:eastAsia="Times New Roman" w:hAnsi="Times New Roman" w:cs="Simplified Arabic" w:hint="cs"/>
          <w:color w:val="000000"/>
          <w:sz w:val="32"/>
          <w:szCs w:val="32"/>
          <w:rtl/>
          <w:lang w:bidi="ar-IQ"/>
        </w:rPr>
        <w:t>(الظاهري) باتفاق آراء الخبراء</w:t>
      </w:r>
      <w:r w:rsidRPr="00E4155F">
        <w:rPr>
          <w:rFonts w:ascii="Times New Roman" w:eastAsia="Times New Roman" w:hAnsi="Times New Roman" w:cs="Simplified Arabic" w:hint="cs"/>
          <w:color w:val="000000"/>
          <w:sz w:val="32"/>
          <w:szCs w:val="32"/>
          <w:rtl/>
        </w:rPr>
        <w:t xml:space="preserve"> وذلك للتحقق من صدق الاختبارات المهارية و</w:t>
      </w:r>
      <w:r>
        <w:rPr>
          <w:rFonts w:ascii="Times New Roman" w:eastAsia="Times New Roman" w:hAnsi="Times New Roman" w:cs="Simplified Arabic" w:hint="cs"/>
          <w:color w:val="000000"/>
          <w:sz w:val="32"/>
          <w:szCs w:val="32"/>
          <w:rtl/>
        </w:rPr>
        <w:t>تحمل القدرة</w:t>
      </w:r>
      <w:r w:rsidRPr="00E4155F">
        <w:rPr>
          <w:rFonts w:ascii="Times New Roman" w:eastAsia="Times New Roman" w:hAnsi="Times New Roman" w:cs="Simplified Arabic" w:hint="cs"/>
          <w:color w:val="000000"/>
          <w:sz w:val="32"/>
          <w:szCs w:val="32"/>
          <w:rtl/>
        </w:rPr>
        <w:t xml:space="preserve"> و</w:t>
      </w:r>
      <w:r>
        <w:rPr>
          <w:rFonts w:ascii="Times New Roman" w:eastAsia="Times New Roman" w:hAnsi="Times New Roman" w:cs="Simplified Arabic" w:hint="cs"/>
          <w:color w:val="000000"/>
          <w:sz w:val="32"/>
          <w:szCs w:val="32"/>
          <w:rtl/>
        </w:rPr>
        <w:t>الادراك الحس - حركي</w:t>
      </w:r>
      <w:r w:rsidRPr="00E4155F">
        <w:rPr>
          <w:rFonts w:ascii="Times New Roman" w:eastAsia="Times New Roman" w:hAnsi="Times New Roman" w:cs="Simplified Arabic" w:hint="cs"/>
          <w:color w:val="000000"/>
          <w:sz w:val="32"/>
          <w:szCs w:val="32"/>
          <w:rtl/>
        </w:rPr>
        <w:t xml:space="preserve"> من خلال عرضها على الخبراء والمختصين</w:t>
      </w:r>
      <w:r>
        <w:rPr>
          <w:rFonts w:ascii="Times New Roman" w:eastAsia="Times New Roman" w:hAnsi="Times New Roman" w:cs="Simplified Arabic" w:hint="cs"/>
          <w:color w:val="000000"/>
          <w:sz w:val="32"/>
          <w:szCs w:val="32"/>
          <w:vertAlign w:val="superscript"/>
          <w:rtl/>
          <w:lang w:bidi="ar-IQ"/>
        </w:rPr>
        <w:t>*</w:t>
      </w:r>
      <w:r w:rsidRPr="00E4155F">
        <w:rPr>
          <w:rFonts w:ascii="Simplified Arabic" w:eastAsia="Times New Roman" w:hAnsi="Simplified Arabic" w:cs="Simplified Arabic"/>
          <w:sz w:val="32"/>
          <w:szCs w:val="32"/>
          <w:rtl/>
        </w:rPr>
        <w:t>.</w:t>
      </w:r>
      <w:r>
        <w:rPr>
          <w:rFonts w:cs="Simplified Arabic" w:hint="cs"/>
          <w:sz w:val="32"/>
          <w:szCs w:val="32"/>
          <w:rtl/>
          <w:lang w:bidi="ar-IQ"/>
        </w:rPr>
        <w:t xml:space="preserve"> والجدول ( 5 ) يبين ذلك .</w:t>
      </w:r>
      <w:r>
        <w:rPr>
          <w:rFonts w:cs="Simplified Arabic"/>
          <w:b/>
          <w:bCs/>
          <w:sz w:val="32"/>
          <w:szCs w:val="32"/>
          <w:rtl/>
          <w:lang w:bidi="ar-IQ"/>
        </w:rPr>
        <w:tab/>
      </w: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ind w:firstLine="720"/>
        <w:jc w:val="lowKashida"/>
        <w:rPr>
          <w:rFonts w:cs="Simplified Arabic"/>
          <w:b/>
          <w:bCs/>
          <w:sz w:val="32"/>
          <w:szCs w:val="32"/>
          <w:rtl/>
          <w:lang w:bidi="ar-IQ"/>
        </w:rPr>
      </w:pPr>
    </w:p>
    <w:p w:rsidR="00B167A8" w:rsidRDefault="00B167A8" w:rsidP="00B167A8">
      <w:pPr>
        <w:spacing w:line="240" w:lineRule="auto"/>
        <w:jc w:val="lowKashida"/>
        <w:rPr>
          <w:rFonts w:cs="Simplified Arabic"/>
          <w:b/>
          <w:bCs/>
          <w:sz w:val="32"/>
          <w:szCs w:val="32"/>
          <w:rtl/>
          <w:lang w:bidi="ar-IQ"/>
        </w:rPr>
      </w:pPr>
    </w:p>
    <w:p w:rsidR="00433952" w:rsidRDefault="00433952" w:rsidP="00B167A8">
      <w:pPr>
        <w:spacing w:line="240" w:lineRule="auto"/>
        <w:jc w:val="lowKashida"/>
        <w:rPr>
          <w:rFonts w:cs="Simplified Arabic"/>
          <w:b/>
          <w:bCs/>
          <w:sz w:val="32"/>
          <w:szCs w:val="32"/>
          <w:rtl/>
          <w:lang w:bidi="ar-IQ"/>
        </w:rPr>
      </w:pPr>
    </w:p>
    <w:p w:rsidR="00433952" w:rsidRDefault="00433952" w:rsidP="00B167A8">
      <w:pPr>
        <w:spacing w:line="240" w:lineRule="auto"/>
        <w:jc w:val="lowKashida"/>
        <w:rPr>
          <w:rFonts w:cs="Simplified Arabic"/>
          <w:b/>
          <w:bCs/>
          <w:sz w:val="32"/>
          <w:szCs w:val="32"/>
          <w:lang w:bidi="ar-IQ"/>
        </w:rPr>
      </w:pPr>
    </w:p>
    <w:p w:rsidR="00DF5B74" w:rsidRDefault="00DF5B74" w:rsidP="00B167A8">
      <w:pPr>
        <w:spacing w:line="240" w:lineRule="auto"/>
        <w:jc w:val="lowKashida"/>
        <w:rPr>
          <w:rFonts w:cs="Simplified Arabic"/>
          <w:b/>
          <w:bCs/>
          <w:sz w:val="32"/>
          <w:szCs w:val="32"/>
          <w:rtl/>
          <w:lang w:bidi="ar-IQ"/>
        </w:rPr>
      </w:pPr>
    </w:p>
    <w:p w:rsidR="00B167A8" w:rsidRPr="00B46A7E" w:rsidRDefault="00B167A8" w:rsidP="00B167A8">
      <w:pPr>
        <w:spacing w:line="240" w:lineRule="auto"/>
        <w:ind w:firstLine="720"/>
        <w:rPr>
          <w:rFonts w:cs="Simplified Arabic"/>
          <w:sz w:val="32"/>
          <w:szCs w:val="32"/>
          <w:rtl/>
          <w:lang w:bidi="ar-IQ"/>
        </w:rPr>
      </w:pPr>
      <w:r>
        <w:rPr>
          <w:rFonts w:cs="Simplified Arabic" w:hint="cs"/>
          <w:b/>
          <w:bCs/>
          <w:sz w:val="32"/>
          <w:szCs w:val="32"/>
          <w:rtl/>
          <w:lang w:bidi="ar-IQ"/>
        </w:rPr>
        <w:lastRenderedPageBreak/>
        <w:t xml:space="preserve">                             </w:t>
      </w:r>
      <w:r w:rsidRPr="00931B25">
        <w:rPr>
          <w:rFonts w:cs="Simplified Arabic" w:hint="cs"/>
          <w:b/>
          <w:bCs/>
          <w:sz w:val="32"/>
          <w:szCs w:val="32"/>
          <w:rtl/>
          <w:lang w:bidi="ar-IQ"/>
        </w:rPr>
        <w:t xml:space="preserve">جدول ( </w:t>
      </w:r>
      <w:r>
        <w:rPr>
          <w:rFonts w:cs="Simplified Arabic" w:hint="cs"/>
          <w:b/>
          <w:bCs/>
          <w:sz w:val="32"/>
          <w:szCs w:val="32"/>
          <w:rtl/>
          <w:lang w:bidi="ar-IQ"/>
        </w:rPr>
        <w:t xml:space="preserve">5 </w:t>
      </w:r>
      <w:r w:rsidRPr="00931B25">
        <w:rPr>
          <w:rFonts w:cs="Simplified Arabic" w:hint="cs"/>
          <w:b/>
          <w:bCs/>
          <w:sz w:val="32"/>
          <w:szCs w:val="32"/>
          <w:rtl/>
          <w:lang w:bidi="ar-IQ"/>
        </w:rPr>
        <w:t>)</w:t>
      </w:r>
    </w:p>
    <w:p w:rsidR="00B167A8" w:rsidRPr="00931B25" w:rsidRDefault="00B167A8" w:rsidP="00B167A8">
      <w:pPr>
        <w:spacing w:line="240" w:lineRule="auto"/>
        <w:jc w:val="center"/>
        <w:rPr>
          <w:rFonts w:cs="Simplified Arabic"/>
          <w:b/>
          <w:bCs/>
          <w:sz w:val="32"/>
          <w:szCs w:val="32"/>
          <w:rtl/>
          <w:lang w:bidi="ar-IQ"/>
        </w:rPr>
      </w:pPr>
      <w:r w:rsidRPr="00931B25">
        <w:rPr>
          <w:rFonts w:cs="Simplified Arabic" w:hint="cs"/>
          <w:b/>
          <w:bCs/>
          <w:sz w:val="32"/>
          <w:szCs w:val="32"/>
          <w:rtl/>
          <w:lang w:bidi="ar-IQ"/>
        </w:rPr>
        <w:t>يبين عدد الموافقين وغير الموافقين والنسبة المئوية وقيمة كا</w:t>
      </w:r>
      <w:r w:rsidRPr="00931B25">
        <w:rPr>
          <w:rFonts w:cs="Simplified Arabic" w:hint="cs"/>
          <w:b/>
          <w:bCs/>
          <w:sz w:val="32"/>
          <w:szCs w:val="32"/>
          <w:vertAlign w:val="superscript"/>
          <w:rtl/>
          <w:lang w:bidi="ar-IQ"/>
        </w:rPr>
        <w:t>2</w:t>
      </w:r>
      <w:r w:rsidRPr="00931B25">
        <w:rPr>
          <w:rFonts w:cs="Simplified Arabic" w:hint="cs"/>
          <w:b/>
          <w:bCs/>
          <w:sz w:val="32"/>
          <w:szCs w:val="32"/>
          <w:rtl/>
          <w:lang w:bidi="ar-IQ"/>
        </w:rPr>
        <w:t xml:space="preserve"> المحسوبة والجدولية للاختبارات المبحوثة</w:t>
      </w:r>
    </w:p>
    <w:tbl>
      <w:tblPr>
        <w:bidiVisual/>
        <w:tblW w:w="10642" w:type="dxa"/>
        <w:tblInd w:w="-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268"/>
        <w:gridCol w:w="851"/>
        <w:gridCol w:w="992"/>
        <w:gridCol w:w="992"/>
        <w:gridCol w:w="992"/>
        <w:gridCol w:w="993"/>
        <w:gridCol w:w="992"/>
        <w:gridCol w:w="993"/>
        <w:gridCol w:w="1002"/>
      </w:tblGrid>
      <w:tr w:rsidR="00B167A8" w:rsidTr="00054276">
        <w:trPr>
          <w:cantSplit/>
          <w:trHeight w:val="462"/>
        </w:trPr>
        <w:tc>
          <w:tcPr>
            <w:tcW w:w="567"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ت</w:t>
            </w:r>
          </w:p>
        </w:tc>
        <w:tc>
          <w:tcPr>
            <w:tcW w:w="2268"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الاختبار</w:t>
            </w:r>
          </w:p>
        </w:tc>
        <w:tc>
          <w:tcPr>
            <w:tcW w:w="851"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rPr>
              <w:t>وحدة القياس</w:t>
            </w:r>
          </w:p>
        </w:tc>
        <w:tc>
          <w:tcPr>
            <w:tcW w:w="992"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عدد الموافقين</w:t>
            </w:r>
          </w:p>
        </w:tc>
        <w:tc>
          <w:tcPr>
            <w:tcW w:w="992"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w:t>
            </w:r>
          </w:p>
        </w:tc>
        <w:tc>
          <w:tcPr>
            <w:tcW w:w="992"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عدد غير الموافقين</w:t>
            </w:r>
          </w:p>
        </w:tc>
        <w:tc>
          <w:tcPr>
            <w:tcW w:w="993"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w:t>
            </w:r>
          </w:p>
        </w:tc>
        <w:tc>
          <w:tcPr>
            <w:tcW w:w="1985" w:type="dxa"/>
            <w:gridSpan w:val="2"/>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قيمة كا</w:t>
            </w:r>
            <w:r w:rsidRPr="00B46A7E">
              <w:rPr>
                <w:rFonts w:ascii="Simplified Arabic" w:hAnsi="Simplified Arabic" w:cs="Simplified Arabic"/>
                <w:b/>
                <w:bCs/>
                <w:sz w:val="24"/>
                <w:szCs w:val="24"/>
                <w:vertAlign w:val="superscript"/>
                <w:rtl/>
                <w:lang w:bidi="ar-IQ"/>
              </w:rPr>
              <w:t>2</w:t>
            </w:r>
          </w:p>
        </w:tc>
        <w:tc>
          <w:tcPr>
            <w:tcW w:w="1002"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lang w:bidi="ar-IQ"/>
              </w:rPr>
              <w:t>الدلالة</w:t>
            </w:r>
            <w:r w:rsidRPr="00B46A7E">
              <w:rPr>
                <w:rFonts w:ascii="Simplified Arabic" w:hAnsi="Simplified Arabic" w:cs="Simplified Arabic"/>
                <w:b/>
                <w:bCs/>
                <w:sz w:val="24"/>
                <w:szCs w:val="24"/>
                <w:rtl/>
              </w:rPr>
              <w:t xml:space="preserve"> الإحصائية</w:t>
            </w:r>
          </w:p>
        </w:tc>
      </w:tr>
      <w:tr w:rsidR="00B167A8" w:rsidTr="00054276">
        <w:trPr>
          <w:cantSplit/>
          <w:trHeight w:val="487"/>
        </w:trPr>
        <w:tc>
          <w:tcPr>
            <w:tcW w:w="567" w:type="dxa"/>
            <w:vMerge/>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p>
        </w:tc>
        <w:tc>
          <w:tcPr>
            <w:tcW w:w="2268" w:type="dxa"/>
            <w:vMerge/>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p>
        </w:tc>
        <w:tc>
          <w:tcPr>
            <w:tcW w:w="851"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992"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992"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992"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993"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rPr>
              <w:t>المحسوبة</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b/>
                <w:bCs/>
                <w:sz w:val="24"/>
                <w:szCs w:val="24"/>
              </w:rPr>
            </w:pPr>
            <w:r w:rsidRPr="00B46A7E">
              <w:rPr>
                <w:rFonts w:ascii="Simplified Arabic" w:hAnsi="Simplified Arabic" w:cs="Simplified Arabic"/>
                <w:b/>
                <w:bCs/>
                <w:sz w:val="24"/>
                <w:szCs w:val="24"/>
                <w:rtl/>
              </w:rPr>
              <w:t>الجدولية</w:t>
            </w:r>
          </w:p>
        </w:tc>
        <w:tc>
          <w:tcPr>
            <w:tcW w:w="1002"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r>
      <w:tr w:rsidR="00B167A8" w:rsidTr="00054276">
        <w:trPr>
          <w:trHeight w:val="510"/>
        </w:trPr>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تحمل القدرة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دقيقة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7</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87.5%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12.5%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4.5</w:t>
            </w:r>
          </w:p>
        </w:tc>
        <w:tc>
          <w:tcPr>
            <w:tcW w:w="993" w:type="dxa"/>
            <w:vMerge w:val="restart"/>
            <w:tcBorders>
              <w:top w:val="thinThickSmallGap" w:sz="24" w:space="0" w:color="auto"/>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3.84</w:t>
            </w: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معنوي</w:t>
            </w:r>
          </w:p>
        </w:tc>
      </w:tr>
      <w:tr w:rsidR="00B167A8" w:rsidTr="00054276">
        <w:trPr>
          <w:trHeight w:val="520"/>
        </w:trPr>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2</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ادراك المسافة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سم</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معنوي</w:t>
            </w:r>
          </w:p>
        </w:tc>
      </w:tr>
      <w:tr w:rsidR="00B167A8" w:rsidTr="00054276">
        <w:trPr>
          <w:trHeight w:val="544"/>
        </w:trPr>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3</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ادراك الزمن</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ثانية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7</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87.5</w:t>
            </w:r>
            <w:r w:rsidRPr="00B46A7E">
              <w:rPr>
                <w:rFonts w:ascii="Simplified Arabic" w:hAnsi="Simplified Arabic" w:cs="Simplified Arabic"/>
                <w:sz w:val="24"/>
                <w:szCs w:val="24"/>
                <w:rtl/>
              </w:rPr>
              <w:t>%</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1</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12.5</w:t>
            </w:r>
            <w:r w:rsidRPr="00B46A7E">
              <w:rPr>
                <w:rFonts w:ascii="Simplified Arabic" w:hAnsi="Simplified Arabic" w:cs="Simplified Arabic"/>
                <w:sz w:val="24"/>
                <w:szCs w:val="24"/>
                <w:rtl/>
              </w:rPr>
              <w:t>%</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4.5</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4</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الطبطبة بتغيير الاتجاه</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ثانية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sidRPr="00B46A7E">
              <w:rPr>
                <w:rFonts w:ascii="Simplified Arabic" w:hAnsi="Simplified Arabic" w:cs="Simplified Arabic"/>
                <w:sz w:val="24"/>
                <w:szCs w:val="24"/>
                <w:rtl/>
              </w:rPr>
              <w:t>5</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الطبطبة العالية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Pr>
                <w:rFonts w:ascii="Simplified Arabic" w:hAnsi="Simplified Arabic" w:cs="Simplified Arabic" w:hint="cs"/>
                <w:sz w:val="24"/>
                <w:szCs w:val="24"/>
                <w:rtl/>
              </w:rPr>
              <w:t>ثانية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6</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التصويب من الثبات</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درجة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r w:rsidRPr="00B46A7E">
              <w:rPr>
                <w:rFonts w:ascii="Simplified Arabic" w:hAnsi="Simplified Arabic" w:cs="Simplified Arabic"/>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7</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التصويب من الحركة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درجة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التصويب البعيد من الثبات</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درجة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9</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المناولة الصدرية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درجة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10</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المناولة من فوق الرأس</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درجة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3" w:type="dxa"/>
            <w:vMerge/>
            <w:tcBorders>
              <w:left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معنوي</w:t>
            </w:r>
          </w:p>
        </w:tc>
      </w:tr>
      <w:tr w:rsidR="00B167A8" w:rsidTr="00054276">
        <w:tc>
          <w:tcPr>
            <w:tcW w:w="56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11</w:t>
            </w:r>
          </w:p>
        </w:tc>
        <w:tc>
          <w:tcPr>
            <w:tcW w:w="2268" w:type="dxa"/>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Pr>
                <w:rFonts w:ascii="Simplified Arabic" w:hAnsi="Simplified Arabic" w:cs="Simplified Arabic" w:hint="cs"/>
                <w:sz w:val="24"/>
                <w:szCs w:val="24"/>
                <w:rtl/>
              </w:rPr>
              <w:t>المناولة من فوق الكتف</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متر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100%</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صفر%</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8</w:t>
            </w:r>
          </w:p>
        </w:tc>
        <w:tc>
          <w:tcPr>
            <w:tcW w:w="993" w:type="dxa"/>
            <w:vMerge/>
            <w:tcBorders>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Pr>
            </w:pPr>
          </w:p>
        </w:tc>
        <w:tc>
          <w:tcPr>
            <w:tcW w:w="100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67A8" w:rsidRPr="00B46A7E" w:rsidRDefault="00B167A8" w:rsidP="00054276">
            <w:pPr>
              <w:spacing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معنوي</w:t>
            </w:r>
          </w:p>
        </w:tc>
      </w:tr>
      <w:tr w:rsidR="00B167A8" w:rsidTr="00054276">
        <w:trPr>
          <w:cantSplit/>
        </w:trPr>
        <w:tc>
          <w:tcPr>
            <w:tcW w:w="10642" w:type="dxa"/>
            <w:gridSpan w:val="10"/>
            <w:tcBorders>
              <w:top w:val="thinThickSmallGap" w:sz="24" w:space="0" w:color="auto"/>
              <w:left w:val="thinThickSmallGap" w:sz="24" w:space="0" w:color="auto"/>
              <w:bottom w:val="thinThickSmallGap" w:sz="24" w:space="0" w:color="auto"/>
              <w:right w:val="thinThickSmallGap" w:sz="24" w:space="0" w:color="auto"/>
            </w:tcBorders>
          </w:tcPr>
          <w:p w:rsidR="00B167A8" w:rsidRPr="00B46A7E" w:rsidRDefault="00B167A8" w:rsidP="00054276">
            <w:pPr>
              <w:spacing w:line="240" w:lineRule="auto"/>
              <w:jc w:val="lowKashida"/>
              <w:rPr>
                <w:rFonts w:ascii="Simplified Arabic" w:hAnsi="Simplified Arabic" w:cs="Simplified Arabic"/>
                <w:sz w:val="24"/>
                <w:szCs w:val="24"/>
              </w:rPr>
            </w:pPr>
            <w:r w:rsidRPr="00B46A7E">
              <w:rPr>
                <w:rFonts w:ascii="Simplified Arabic" w:hAnsi="Simplified Arabic" w:cs="Simplified Arabic"/>
                <w:sz w:val="24"/>
                <w:szCs w:val="24"/>
                <w:rtl/>
              </w:rPr>
              <w:t xml:space="preserve">* عند درجة حرية ( 1 ) ومستوى دلالة ( 0.05 ) </w:t>
            </w:r>
          </w:p>
        </w:tc>
      </w:tr>
    </w:tbl>
    <w:p w:rsidR="00B167A8" w:rsidRDefault="00B167A8" w:rsidP="00B167A8">
      <w:pPr>
        <w:spacing w:after="0" w:line="240" w:lineRule="auto"/>
        <w:jc w:val="both"/>
        <w:rPr>
          <w:rFonts w:ascii="Simplified Arabic" w:eastAsia="Times New Roman" w:hAnsi="Simplified Arabic" w:cs="Simplified Arabic"/>
          <w:sz w:val="32"/>
          <w:szCs w:val="32"/>
          <w:rtl/>
        </w:rPr>
      </w:pPr>
    </w:p>
    <w:p w:rsidR="00B167A8" w:rsidRPr="001F2614" w:rsidRDefault="00B167A8" w:rsidP="00B167A8">
      <w:pPr>
        <w:spacing w:after="0" w:line="240" w:lineRule="auto"/>
        <w:jc w:val="both"/>
        <w:rPr>
          <w:rFonts w:ascii="Simplified Arabic" w:eastAsia="Times New Roman" w:hAnsi="Simplified Arabic" w:cs="Simplified Arabic"/>
          <w:sz w:val="32"/>
          <w:szCs w:val="32"/>
          <w:rtl/>
        </w:rPr>
      </w:pPr>
    </w:p>
    <w:p w:rsidR="00B167A8" w:rsidRPr="00E4155F" w:rsidRDefault="00B167A8" w:rsidP="00B167A8">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lastRenderedPageBreak/>
        <w:t>ثانياً :- ثبات الاختبار</w:t>
      </w:r>
    </w:p>
    <w:p w:rsidR="00B167A8" w:rsidRPr="000A5C5C" w:rsidRDefault="00B167A8" w:rsidP="00B167A8">
      <w:pPr>
        <w:spacing w:after="0" w:line="240" w:lineRule="auto"/>
        <w:jc w:val="both"/>
        <w:rPr>
          <w:rFonts w:ascii="Times New Roman" w:eastAsia="Times New Roman" w:hAnsi="Times New Roman" w:cs="Simplified Arabic"/>
          <w:color w:val="000000"/>
          <w:sz w:val="32"/>
          <w:szCs w:val="32"/>
          <w:rtl/>
        </w:rPr>
      </w:pPr>
      <w:r w:rsidRPr="00E4155F">
        <w:rPr>
          <w:rFonts w:ascii="Simplified Arabic" w:eastAsia="Times New Roman" w:hAnsi="Simplified Arabic" w:cs="Simplified Arabic"/>
          <w:sz w:val="32"/>
          <w:szCs w:val="32"/>
          <w:rtl/>
          <w:lang w:bidi="ar-IQ"/>
        </w:rPr>
        <w:t>الثبات يعني "مدى الدقة التي يقيس بها الاختبار الظاهرة موضوع القياس"</w:t>
      </w:r>
      <w:r w:rsidRPr="00E4155F">
        <w:rPr>
          <w:rFonts w:ascii="Simplified Arabic" w:eastAsia="Times New Roman" w:hAnsi="Simplified Arabic" w:cs="Simplified Arabic"/>
          <w:sz w:val="32"/>
          <w:szCs w:val="32"/>
          <w:vertAlign w:val="superscript"/>
          <w:rtl/>
          <w:lang w:bidi="ar-IQ"/>
        </w:rPr>
        <w:t>(</w:t>
      </w:r>
      <w:r w:rsidRPr="00E4155F">
        <w:rPr>
          <w:rFonts w:ascii="Simplified Arabic" w:eastAsia="Times New Roman" w:hAnsi="Simplified Arabic" w:cs="Simplified Arabic"/>
          <w:sz w:val="32"/>
          <w:szCs w:val="32"/>
          <w:vertAlign w:val="superscript"/>
          <w:rtl/>
          <w:lang w:bidi="ar-IQ"/>
        </w:rPr>
        <w:footnoteReference w:id="61"/>
      </w:r>
      <w:r w:rsidRPr="00E4155F">
        <w:rPr>
          <w:rFonts w:ascii="Simplified Arabic" w:eastAsia="Times New Roman" w:hAnsi="Simplified Arabic" w:cs="Simplified Arabic"/>
          <w:sz w:val="32"/>
          <w:szCs w:val="32"/>
          <w:vertAlign w:val="superscript"/>
          <w:rtl/>
          <w:lang w:bidi="ar-IQ"/>
        </w:rPr>
        <w:t>)</w:t>
      </w:r>
      <w:r w:rsidRPr="00E4155F">
        <w:rPr>
          <w:rFonts w:ascii="Simplified Arabic" w:eastAsia="Times New Roman" w:hAnsi="Simplified Arabic" w:cs="PT Bold Mirror" w:hint="cs"/>
          <w:sz w:val="36"/>
          <w:szCs w:val="36"/>
          <w:rtl/>
          <w:lang w:bidi="ar-IQ"/>
        </w:rPr>
        <w:t xml:space="preserve">. </w:t>
      </w:r>
      <w:r w:rsidRPr="00E4155F">
        <w:rPr>
          <w:rFonts w:ascii="Simplified Arabic" w:eastAsia="Times New Roman" w:hAnsi="Simplified Arabic" w:cs="Simplified Arabic"/>
          <w:sz w:val="32"/>
          <w:szCs w:val="32"/>
          <w:rtl/>
          <w:lang w:bidi="ar-IQ"/>
        </w:rPr>
        <w:t xml:space="preserve">فالثبات </w:t>
      </w:r>
      <w:r>
        <w:rPr>
          <w:rFonts w:ascii="Simplified Arabic" w:eastAsia="Times New Roman" w:hAnsi="Simplified Arabic" w:cs="Simplified Arabic" w:hint="cs"/>
          <w:sz w:val="32"/>
          <w:szCs w:val="32"/>
          <w:rtl/>
          <w:lang w:bidi="ar-IQ"/>
        </w:rPr>
        <w:t>هو ا</w:t>
      </w:r>
      <w:r w:rsidRPr="00E4155F">
        <w:rPr>
          <w:rFonts w:ascii="Simplified Arabic" w:eastAsia="Times New Roman" w:hAnsi="Simplified Arabic" w:cs="Simplified Arabic"/>
          <w:sz w:val="32"/>
          <w:szCs w:val="32"/>
          <w:rtl/>
          <w:lang w:bidi="ar-IQ"/>
        </w:rPr>
        <w:t>ن يخلو الاختبار من الأخطاء غير المنظمة التي يتعرض لها القياس,بمعنى خلوه من الأخطاء العشوائية التي تضعف ثبات الاختبار , مثل عدم وض</w:t>
      </w:r>
      <w:r w:rsidRPr="00E4155F">
        <w:rPr>
          <w:rFonts w:ascii="Simplified Arabic" w:eastAsia="Times New Roman" w:hAnsi="Simplified Arabic" w:cs="Simplified Arabic" w:hint="cs"/>
          <w:sz w:val="32"/>
          <w:szCs w:val="32"/>
          <w:rtl/>
          <w:lang w:bidi="ar-IQ"/>
        </w:rPr>
        <w:t>و</w:t>
      </w:r>
      <w:r w:rsidRPr="00E4155F">
        <w:rPr>
          <w:rFonts w:ascii="Simplified Arabic" w:eastAsia="Times New Roman" w:hAnsi="Simplified Arabic" w:cs="Simplified Arabic"/>
          <w:sz w:val="32"/>
          <w:szCs w:val="32"/>
          <w:rtl/>
          <w:lang w:bidi="ar-IQ"/>
        </w:rPr>
        <w:t xml:space="preserve">ح مفردات الاختبار أو انخفاض دافعية المختبرين , فضلا عن التخلص من الأخطاء  , و لغرض معرفة نقاء الاختبارات </w:t>
      </w:r>
      <w:r w:rsidRPr="00E4155F">
        <w:rPr>
          <w:rFonts w:ascii="Simplified Arabic" w:eastAsia="Times New Roman" w:hAnsi="Simplified Arabic" w:cs="Simplified Arabic" w:hint="cs"/>
          <w:sz w:val="32"/>
          <w:szCs w:val="32"/>
          <w:rtl/>
          <w:lang w:bidi="ar-IQ"/>
        </w:rPr>
        <w:t>قيد البحث</w:t>
      </w:r>
      <w:r w:rsidRPr="00E4155F">
        <w:rPr>
          <w:rFonts w:ascii="Simplified Arabic" w:eastAsia="Times New Roman" w:hAnsi="Simplified Arabic" w:cs="Simplified Arabic"/>
          <w:sz w:val="32"/>
          <w:szCs w:val="32"/>
          <w:rtl/>
          <w:lang w:bidi="ar-IQ"/>
        </w:rPr>
        <w:t xml:space="preserve"> من الأخطاء, </w:t>
      </w:r>
      <w:r w:rsidRPr="00E4155F">
        <w:rPr>
          <w:rFonts w:ascii="Simplified Arabic" w:eastAsia="Times New Roman" w:hAnsi="Simplified Arabic" w:cs="Simplified Arabic" w:hint="cs"/>
          <w:sz w:val="32"/>
          <w:szCs w:val="32"/>
          <w:rtl/>
          <w:lang w:bidi="ar-IQ"/>
        </w:rPr>
        <w:t>قام</w:t>
      </w:r>
      <w:r w:rsidRPr="00E4155F">
        <w:rPr>
          <w:rFonts w:ascii="Simplified Arabic" w:eastAsia="Times New Roman" w:hAnsi="Simplified Arabic" w:cs="Simplified Arabic"/>
          <w:sz w:val="32"/>
          <w:szCs w:val="32"/>
          <w:rtl/>
          <w:lang w:bidi="ar-IQ"/>
        </w:rPr>
        <w:t xml:space="preserve"> الباحث</w:t>
      </w:r>
      <w:r w:rsidRPr="00E4155F">
        <w:rPr>
          <w:rFonts w:ascii="Simplified Arabic" w:eastAsia="Times New Roman" w:hAnsi="Simplified Arabic" w:cs="Simplified Arabic" w:hint="cs"/>
          <w:sz w:val="32"/>
          <w:szCs w:val="32"/>
          <w:rtl/>
          <w:lang w:bidi="ar-IQ"/>
        </w:rPr>
        <w:t xml:space="preserve"> ب</w:t>
      </w:r>
      <w:r w:rsidRPr="00E4155F">
        <w:rPr>
          <w:rFonts w:ascii="Simplified Arabic" w:eastAsia="Times New Roman" w:hAnsi="Simplified Arabic" w:cs="Simplified Arabic"/>
          <w:sz w:val="32"/>
          <w:szCs w:val="32"/>
          <w:rtl/>
          <w:lang w:bidi="ar-IQ"/>
        </w:rPr>
        <w:t>اخت</w:t>
      </w:r>
      <w:r w:rsidRPr="00E4155F">
        <w:rPr>
          <w:rFonts w:ascii="Simplified Arabic" w:eastAsia="Times New Roman" w:hAnsi="Simplified Arabic" w:cs="Simplified Arabic" w:hint="cs"/>
          <w:sz w:val="32"/>
          <w:szCs w:val="32"/>
          <w:rtl/>
          <w:lang w:bidi="ar-IQ"/>
        </w:rPr>
        <w:t>ب</w:t>
      </w:r>
      <w:r w:rsidRPr="00E4155F">
        <w:rPr>
          <w:rFonts w:ascii="Simplified Arabic" w:eastAsia="Times New Roman" w:hAnsi="Simplified Arabic" w:cs="Simplified Arabic"/>
          <w:sz w:val="32"/>
          <w:szCs w:val="32"/>
          <w:rtl/>
          <w:lang w:bidi="ar-IQ"/>
        </w:rPr>
        <w:t xml:space="preserve">ار عينة التجربة الاستطلاعية ، ثم </w:t>
      </w:r>
      <w:r w:rsidRPr="00E4155F">
        <w:rPr>
          <w:rFonts w:ascii="Simplified Arabic" w:eastAsia="Times New Roman" w:hAnsi="Simplified Arabic" w:cs="Simplified Arabic" w:hint="cs"/>
          <w:sz w:val="32"/>
          <w:szCs w:val="32"/>
          <w:rtl/>
          <w:lang w:bidi="ar-IQ"/>
        </w:rPr>
        <w:t>أ</w:t>
      </w:r>
      <w:r w:rsidRPr="00E4155F">
        <w:rPr>
          <w:rFonts w:ascii="Simplified Arabic" w:eastAsia="Times New Roman" w:hAnsi="Simplified Arabic" w:cs="Simplified Arabic"/>
          <w:sz w:val="32"/>
          <w:szCs w:val="32"/>
          <w:rtl/>
          <w:lang w:bidi="ar-IQ"/>
        </w:rPr>
        <w:t xml:space="preserve">عاد عليهم </w:t>
      </w:r>
      <w:r w:rsidRPr="00E4155F">
        <w:rPr>
          <w:rFonts w:ascii="Simplified Arabic" w:eastAsia="Times New Roman" w:hAnsi="Simplified Arabic" w:cs="Simplified Arabic" w:hint="cs"/>
          <w:sz w:val="32"/>
          <w:szCs w:val="32"/>
          <w:rtl/>
          <w:lang w:bidi="ar-IQ"/>
        </w:rPr>
        <w:t xml:space="preserve">الاختبارات </w:t>
      </w:r>
      <w:r w:rsidRPr="00E4155F">
        <w:rPr>
          <w:rFonts w:ascii="Simplified Arabic" w:eastAsia="Times New Roman" w:hAnsi="Simplified Arabic" w:cs="Simplified Arabic"/>
          <w:sz w:val="32"/>
          <w:szCs w:val="32"/>
          <w:rtl/>
          <w:lang w:bidi="ar-IQ"/>
        </w:rPr>
        <w:t xml:space="preserve">بعد مرور </w:t>
      </w:r>
      <w:r w:rsidRPr="00E4155F">
        <w:rPr>
          <w:rFonts w:ascii="Simplified Arabic" w:eastAsia="Times New Roman" w:hAnsi="Simplified Arabic" w:cs="Simplified Arabic" w:hint="cs"/>
          <w:sz w:val="32"/>
          <w:szCs w:val="32"/>
          <w:rtl/>
          <w:lang w:bidi="ar-IQ"/>
        </w:rPr>
        <w:t>ستة</w:t>
      </w:r>
      <w:r w:rsidRPr="00E4155F">
        <w:rPr>
          <w:rFonts w:ascii="Simplified Arabic" w:eastAsia="Times New Roman" w:hAnsi="Simplified Arabic" w:cs="Simplified Arabic"/>
          <w:sz w:val="32"/>
          <w:szCs w:val="32"/>
          <w:rtl/>
          <w:lang w:bidi="ar-IQ"/>
        </w:rPr>
        <w:t xml:space="preserve"> أيام ومن ثم معالجة البيانات الخاصة بالاختبارات إحصائيا </w:t>
      </w:r>
      <w:r>
        <w:rPr>
          <w:rFonts w:ascii="Simplified Arabic" w:eastAsia="Times New Roman" w:hAnsi="Simplified Arabic" w:cs="Simplified Arabic" w:hint="cs"/>
          <w:sz w:val="32"/>
          <w:szCs w:val="32"/>
          <w:rtl/>
          <w:lang w:bidi="ar-IQ"/>
        </w:rPr>
        <w:t>باستخراج</w:t>
      </w:r>
      <w:r w:rsidRPr="00E4155F">
        <w:rPr>
          <w:rFonts w:ascii="Simplified Arabic" w:eastAsia="Times New Roman" w:hAnsi="Simplified Arabic" w:cs="Simplified Arabic"/>
          <w:sz w:val="32"/>
          <w:szCs w:val="32"/>
          <w:rtl/>
          <w:lang w:bidi="ar-IQ"/>
        </w:rPr>
        <w:t xml:space="preserve"> معامل الارتباط البسيط (بيرسون)ل</w:t>
      </w:r>
      <w:r>
        <w:rPr>
          <w:rFonts w:ascii="Simplified Arabic" w:eastAsia="Times New Roman" w:hAnsi="Simplified Arabic" w:cs="Simplified Arabic" w:hint="cs"/>
          <w:sz w:val="32"/>
          <w:szCs w:val="32"/>
          <w:rtl/>
          <w:lang w:bidi="ar-IQ"/>
        </w:rPr>
        <w:t>لحصول على</w:t>
      </w:r>
      <w:r w:rsidRPr="00E4155F">
        <w:rPr>
          <w:rFonts w:ascii="Simplified Arabic" w:eastAsia="Times New Roman" w:hAnsi="Simplified Arabic" w:cs="Simplified Arabic"/>
          <w:sz w:val="32"/>
          <w:szCs w:val="32"/>
          <w:rtl/>
          <w:lang w:bidi="ar-IQ"/>
        </w:rPr>
        <w:t xml:space="preserve"> درجة الثبات, </w:t>
      </w:r>
      <w:r w:rsidRPr="00E4155F">
        <w:rPr>
          <w:rFonts w:ascii="Simplified Arabic" w:eastAsia="Times New Roman" w:hAnsi="Simplified Arabic" w:cs="Simplified Arabic" w:hint="cs"/>
          <w:sz w:val="32"/>
          <w:szCs w:val="32"/>
          <w:rtl/>
          <w:lang w:bidi="ar-IQ"/>
        </w:rPr>
        <w:t>و</w:t>
      </w:r>
      <w:r w:rsidRPr="00E4155F">
        <w:rPr>
          <w:rFonts w:ascii="Simplified Arabic" w:eastAsia="Times New Roman" w:hAnsi="Simplified Arabic" w:cs="Simplified Arabic"/>
          <w:sz w:val="32"/>
          <w:szCs w:val="32"/>
          <w:rtl/>
          <w:lang w:bidi="ar-IQ"/>
        </w:rPr>
        <w:t>كما مبين في جدول (</w:t>
      </w:r>
      <w:r>
        <w:rPr>
          <w:rFonts w:ascii="Simplified Arabic" w:eastAsia="Times New Roman" w:hAnsi="Simplified Arabic" w:cs="Simplified Arabic" w:hint="cs"/>
          <w:sz w:val="32"/>
          <w:szCs w:val="32"/>
          <w:rtl/>
          <w:lang w:bidi="ar-IQ"/>
        </w:rPr>
        <w:t>6</w:t>
      </w:r>
      <w:r w:rsidRPr="00E4155F">
        <w:rPr>
          <w:rFonts w:ascii="Simplified Arabic" w:eastAsia="Times New Roman" w:hAnsi="Simplified Arabic" w:cs="Simplified Arabic"/>
          <w:sz w:val="32"/>
          <w:szCs w:val="32"/>
          <w:rtl/>
          <w:lang w:bidi="ar-IQ"/>
        </w:rPr>
        <w:t xml:space="preserve">) </w:t>
      </w:r>
      <w:r>
        <w:rPr>
          <w:rFonts w:ascii="Times New Roman" w:eastAsia="Times New Roman" w:hAnsi="Times New Roman" w:cs="Simplified Arabic" w:hint="cs"/>
          <w:b/>
          <w:bCs/>
          <w:color w:val="000000"/>
          <w:sz w:val="32"/>
          <w:szCs w:val="32"/>
          <w:rtl/>
        </w:rPr>
        <w:t>.</w:t>
      </w:r>
    </w:p>
    <w:p w:rsidR="00B167A8" w:rsidRPr="00E4155F" w:rsidRDefault="00B167A8" w:rsidP="00B167A8">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 xml:space="preserve">ثالثاً :- </w:t>
      </w:r>
      <w:r w:rsidRPr="00E4155F">
        <w:rPr>
          <w:rFonts w:ascii="Simplified Arabic" w:eastAsia="Times New Roman" w:hAnsi="Simplified Arabic" w:cs="Simplified Arabic" w:hint="cs"/>
          <w:b/>
          <w:bCs/>
          <w:sz w:val="32"/>
          <w:szCs w:val="32"/>
          <w:rtl/>
          <w:lang w:bidi="ar-IQ"/>
        </w:rPr>
        <w:t>موضوعية</w:t>
      </w:r>
      <w:r w:rsidRPr="00E4155F">
        <w:rPr>
          <w:rFonts w:ascii="Simplified Arabic" w:eastAsia="Times New Roman" w:hAnsi="Simplified Arabic" w:cs="Simplified Arabic"/>
          <w:b/>
          <w:bCs/>
          <w:sz w:val="32"/>
          <w:szCs w:val="32"/>
          <w:rtl/>
          <w:lang w:bidi="ar-IQ"/>
        </w:rPr>
        <w:t xml:space="preserve"> الاختبار</w:t>
      </w:r>
    </w:p>
    <w:p w:rsidR="00B167A8" w:rsidRDefault="00B167A8" w:rsidP="00B167A8">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lang w:bidi="ar-IQ"/>
        </w:rPr>
        <w:t xml:space="preserve">إن الموضوعية </w:t>
      </w:r>
      <w:r>
        <w:rPr>
          <w:rFonts w:ascii="Simplified Arabic" w:eastAsia="Times New Roman" w:hAnsi="Simplified Arabic" w:cs="Simplified Arabic" w:hint="cs"/>
          <w:sz w:val="32"/>
          <w:szCs w:val="32"/>
          <w:rtl/>
          <w:lang w:bidi="ar-IQ"/>
        </w:rPr>
        <w:t xml:space="preserve">للاختبار </w:t>
      </w:r>
      <w:r w:rsidRPr="00E4155F">
        <w:rPr>
          <w:rFonts w:ascii="Simplified Arabic" w:eastAsia="Times New Roman" w:hAnsi="Simplified Arabic" w:cs="Simplified Arabic"/>
          <w:sz w:val="32"/>
          <w:szCs w:val="32"/>
          <w:rtl/>
          <w:lang w:bidi="ar-IQ"/>
        </w:rPr>
        <w:t>تدل على أن الاختبار غير خاضع للتقديرات الذاتية , فالاختبارات الموض</w:t>
      </w:r>
      <w:r>
        <w:rPr>
          <w:rFonts w:ascii="Simplified Arabic" w:eastAsia="Times New Roman" w:hAnsi="Simplified Arabic" w:cs="Simplified Arabic" w:hint="cs"/>
          <w:sz w:val="32"/>
          <w:szCs w:val="32"/>
          <w:rtl/>
          <w:lang w:bidi="ar-IQ"/>
        </w:rPr>
        <w:t>و</w:t>
      </w:r>
      <w:r>
        <w:rPr>
          <w:rFonts w:ascii="Simplified Arabic" w:eastAsia="Times New Roman" w:hAnsi="Simplified Arabic" w:cs="Simplified Arabic"/>
          <w:sz w:val="32"/>
          <w:szCs w:val="32"/>
          <w:rtl/>
          <w:lang w:bidi="ar-IQ"/>
        </w:rPr>
        <w:t>عية تعني</w:t>
      </w:r>
      <w:r w:rsidRPr="00E4155F">
        <w:rPr>
          <w:rFonts w:ascii="Simplified Arabic" w:eastAsia="Times New Roman" w:hAnsi="Simplified Arabic" w:cs="Simplified Arabic"/>
          <w:sz w:val="32"/>
          <w:szCs w:val="32"/>
          <w:rtl/>
          <w:lang w:bidi="ar-IQ"/>
        </w:rPr>
        <w:t xml:space="preserve"> "عدم اختلاف المقدرة في الحكم على شيء ما أو على موضوع معين"</w:t>
      </w:r>
      <w:r w:rsidRPr="00E4155F">
        <w:rPr>
          <w:rFonts w:ascii="Simplified Arabic" w:eastAsia="Times New Roman" w:hAnsi="Simplified Arabic" w:cs="Simplified Arabic"/>
          <w:sz w:val="32"/>
          <w:szCs w:val="32"/>
          <w:vertAlign w:val="superscript"/>
          <w:rtl/>
          <w:lang w:bidi="ar-IQ"/>
        </w:rPr>
        <w:t>(</w:t>
      </w:r>
      <w:r w:rsidRPr="00E4155F">
        <w:rPr>
          <w:rFonts w:ascii="Simplified Arabic" w:eastAsia="Times New Roman" w:hAnsi="Simplified Arabic" w:cs="Simplified Arabic"/>
          <w:sz w:val="32"/>
          <w:szCs w:val="32"/>
          <w:vertAlign w:val="superscript"/>
          <w:rtl/>
          <w:lang w:bidi="ar-IQ"/>
        </w:rPr>
        <w:footnoteReference w:id="62"/>
      </w:r>
      <w:r w:rsidRPr="00E4155F">
        <w:rPr>
          <w:rFonts w:ascii="Simplified Arabic" w:eastAsia="Times New Roman" w:hAnsi="Simplified Arabic" w:cs="Simplified Arabic"/>
          <w:sz w:val="32"/>
          <w:szCs w:val="32"/>
          <w:vertAlign w:val="superscript"/>
          <w:rtl/>
          <w:lang w:bidi="ar-IQ"/>
        </w:rPr>
        <w:t>)</w:t>
      </w:r>
      <w:r w:rsidRPr="00E4155F">
        <w:rPr>
          <w:rFonts w:ascii="Simplified Arabic" w:eastAsia="Times New Roman" w:hAnsi="Simplified Arabic" w:cs="Simplified Arabic"/>
          <w:sz w:val="32"/>
          <w:szCs w:val="32"/>
          <w:rtl/>
          <w:lang w:bidi="ar-IQ"/>
        </w:rPr>
        <w:t xml:space="preserve"> ولغرض التأكد من موضوعية الاختبارات عمد الباحث إلى الاستعانة بمحكمين</w:t>
      </w:r>
      <w:r w:rsidRPr="00E4155F">
        <w:rPr>
          <w:rFonts w:ascii="Times New Roman" w:eastAsia="Times New Roman" w:hAnsi="Times New Roman" w:cs="Simplified Arabic"/>
          <w:color w:val="000000"/>
          <w:sz w:val="32"/>
          <w:szCs w:val="32"/>
          <w:vertAlign w:val="superscript"/>
          <w:rtl/>
          <w:lang w:bidi="ar-IQ"/>
        </w:rPr>
        <w:footnoteReference w:customMarkFollows="1" w:id="63"/>
        <w:sym w:font="Symbol" w:char="F0B7"/>
      </w:r>
      <w:r w:rsidRPr="00E4155F">
        <w:rPr>
          <w:rFonts w:ascii="Simplified Arabic" w:eastAsia="Times New Roman" w:hAnsi="Simplified Arabic" w:cs="Simplified Arabic"/>
          <w:sz w:val="32"/>
          <w:szCs w:val="32"/>
          <w:rtl/>
          <w:lang w:bidi="ar-IQ"/>
        </w:rPr>
        <w:t xml:space="preserve"> من ذوي الاختصاص في التربية الرياضية, عند إعادة الاختبارات بعد س</w:t>
      </w:r>
      <w:r>
        <w:rPr>
          <w:rFonts w:ascii="Simplified Arabic" w:eastAsia="Times New Roman" w:hAnsi="Simplified Arabic" w:cs="Simplified Arabic" w:hint="cs"/>
          <w:sz w:val="32"/>
          <w:szCs w:val="32"/>
          <w:rtl/>
          <w:lang w:bidi="ar-IQ"/>
        </w:rPr>
        <w:t>ت</w:t>
      </w:r>
      <w:r w:rsidRPr="00E4155F">
        <w:rPr>
          <w:rFonts w:ascii="Simplified Arabic" w:eastAsia="Times New Roman" w:hAnsi="Simplified Arabic" w:cs="Simplified Arabic"/>
          <w:sz w:val="32"/>
          <w:szCs w:val="32"/>
          <w:rtl/>
          <w:lang w:bidi="ar-IQ"/>
        </w:rPr>
        <w:t xml:space="preserve">ة أيام من التجربة الاستطلاعية ومن ثم استخرج معامل الارتباط البسيط </w:t>
      </w:r>
      <w:r w:rsidRPr="00E4155F">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sz w:val="32"/>
          <w:szCs w:val="32"/>
          <w:rtl/>
          <w:lang w:bidi="ar-IQ"/>
        </w:rPr>
        <w:t>بيرسون) بين درجات المحكمين,التي تبين أن الارتباط موضوعي ,إذ أن الارتباط التام قيمته(1), فان قيمة الارتباط كانت عالية كما مبين في جدول (</w:t>
      </w:r>
      <w:r>
        <w:rPr>
          <w:rFonts w:ascii="Simplified Arabic" w:eastAsia="Times New Roman" w:hAnsi="Simplified Arabic" w:cs="Simplified Arabic" w:hint="cs"/>
          <w:sz w:val="32"/>
          <w:szCs w:val="32"/>
          <w:rtl/>
          <w:lang w:bidi="ar-IQ"/>
        </w:rPr>
        <w:t>6</w:t>
      </w:r>
      <w:r w:rsidRPr="00E4155F">
        <w:rPr>
          <w:rFonts w:ascii="Simplified Arabic" w:eastAsia="Times New Roman" w:hAnsi="Simplified Arabic" w:cs="Simplified Arabic"/>
          <w:sz w:val="32"/>
          <w:szCs w:val="32"/>
          <w:rtl/>
          <w:lang w:bidi="ar-IQ"/>
        </w:rPr>
        <w:t>) , مما يدل على موضوعية الاختبارات.</w:t>
      </w:r>
    </w:p>
    <w:p w:rsidR="00433952" w:rsidRPr="000A5C5C" w:rsidRDefault="00433952" w:rsidP="00B167A8">
      <w:pPr>
        <w:spacing w:after="0" w:line="240" w:lineRule="auto"/>
        <w:jc w:val="both"/>
        <w:rPr>
          <w:rFonts w:ascii="Simplified Arabic" w:eastAsia="Times New Roman" w:hAnsi="Simplified Arabic" w:cs="Simplified Arabic"/>
          <w:sz w:val="32"/>
          <w:szCs w:val="32"/>
          <w:rtl/>
          <w:lang w:bidi="ar-IQ"/>
        </w:rPr>
      </w:pPr>
    </w:p>
    <w:p w:rsidR="00B167A8" w:rsidRPr="00E4155F" w:rsidRDefault="00B167A8" w:rsidP="00B167A8">
      <w:pPr>
        <w:spacing w:after="0" w:line="240" w:lineRule="auto"/>
        <w:jc w:val="center"/>
        <w:rPr>
          <w:rFonts w:ascii="Times New Roman" w:eastAsia="Times New Roman" w:hAnsi="Times New Roman" w:cs="Simplified Arabic"/>
          <w:b/>
          <w:bCs/>
          <w:color w:val="000000"/>
          <w:sz w:val="32"/>
          <w:szCs w:val="32"/>
          <w:rtl/>
        </w:rPr>
      </w:pPr>
      <w:r w:rsidRPr="00E4155F">
        <w:rPr>
          <w:rFonts w:ascii="Times New Roman" w:eastAsia="Times New Roman" w:hAnsi="Times New Roman" w:cs="Simplified Arabic" w:hint="cs"/>
          <w:b/>
          <w:bCs/>
          <w:color w:val="000000"/>
          <w:sz w:val="32"/>
          <w:szCs w:val="32"/>
          <w:rtl/>
        </w:rPr>
        <w:lastRenderedPageBreak/>
        <w:t>جدول (</w:t>
      </w:r>
      <w:r>
        <w:rPr>
          <w:rFonts w:ascii="Times New Roman" w:eastAsia="Times New Roman" w:hAnsi="Times New Roman" w:cs="Simplified Arabic" w:hint="cs"/>
          <w:b/>
          <w:bCs/>
          <w:color w:val="000000"/>
          <w:sz w:val="32"/>
          <w:szCs w:val="32"/>
          <w:rtl/>
        </w:rPr>
        <w:t>6</w:t>
      </w:r>
      <w:r w:rsidRPr="00E4155F">
        <w:rPr>
          <w:rFonts w:ascii="Times New Roman" w:eastAsia="Times New Roman" w:hAnsi="Times New Roman" w:cs="Simplified Arabic" w:hint="cs"/>
          <w:b/>
          <w:bCs/>
          <w:color w:val="000000"/>
          <w:sz w:val="32"/>
          <w:szCs w:val="32"/>
          <w:rtl/>
        </w:rPr>
        <w:t>)</w:t>
      </w:r>
    </w:p>
    <w:p w:rsidR="00B167A8" w:rsidRDefault="00B167A8" w:rsidP="008A6E4A">
      <w:pPr>
        <w:spacing w:after="0" w:line="240" w:lineRule="auto"/>
        <w:jc w:val="center"/>
        <w:rPr>
          <w:rFonts w:ascii="Times New Roman" w:eastAsia="Times New Roman" w:hAnsi="Times New Roman" w:cs="Simplified Arabic"/>
          <w:b/>
          <w:bCs/>
          <w:color w:val="000000"/>
          <w:sz w:val="32"/>
          <w:szCs w:val="32"/>
          <w:rtl/>
        </w:rPr>
      </w:pPr>
      <w:r w:rsidRPr="00E4155F">
        <w:rPr>
          <w:rFonts w:ascii="Times New Roman" w:eastAsia="Times New Roman" w:hAnsi="Times New Roman" w:cs="Simplified Arabic" w:hint="cs"/>
          <w:b/>
          <w:bCs/>
          <w:color w:val="000000"/>
          <w:sz w:val="32"/>
          <w:szCs w:val="32"/>
          <w:rtl/>
        </w:rPr>
        <w:t xml:space="preserve">يبين الثبات والموضوعية للاختبارات قيد البحث </w:t>
      </w:r>
    </w:p>
    <w:p w:rsidR="008A6E4A" w:rsidRPr="00E4155F" w:rsidRDefault="008A6E4A" w:rsidP="008A6E4A">
      <w:pPr>
        <w:spacing w:after="0" w:line="240" w:lineRule="auto"/>
        <w:jc w:val="center"/>
        <w:rPr>
          <w:rFonts w:ascii="Times New Roman" w:eastAsia="Times New Roman" w:hAnsi="Times New Roman" w:cs="Simplified Arabic"/>
          <w:b/>
          <w:bCs/>
          <w:color w:val="000000"/>
          <w:sz w:val="32"/>
          <w:szCs w:val="32"/>
          <w:rtl/>
        </w:rPr>
      </w:pPr>
    </w:p>
    <w:tbl>
      <w:tblPr>
        <w:bidiVisual/>
        <w:tblW w:w="880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tblPr>
      <w:tblGrid>
        <w:gridCol w:w="4506"/>
        <w:gridCol w:w="2333"/>
        <w:gridCol w:w="1961"/>
      </w:tblGrid>
      <w:tr w:rsidR="00B167A8" w:rsidRPr="00E4155F" w:rsidTr="00F67987">
        <w:trPr>
          <w:trHeight w:val="554"/>
        </w:trPr>
        <w:tc>
          <w:tcPr>
            <w:tcW w:w="4506" w:type="dxa"/>
            <w:shd w:val="clear" w:color="auto" w:fill="E0E0E0"/>
          </w:tcPr>
          <w:p w:rsidR="00B167A8" w:rsidRPr="00E4155F" w:rsidRDefault="00B167A8" w:rsidP="00054276">
            <w:pPr>
              <w:spacing w:after="0" w:line="240" w:lineRule="auto"/>
              <w:jc w:val="center"/>
              <w:rPr>
                <w:rFonts w:ascii="Times New Roman" w:eastAsia="Times New Roman" w:hAnsi="Times New Roman" w:cs="Simplified Arabic"/>
                <w:b/>
                <w:bCs/>
                <w:color w:val="000000"/>
                <w:sz w:val="28"/>
                <w:szCs w:val="28"/>
              </w:rPr>
            </w:pPr>
            <w:r w:rsidRPr="00E4155F">
              <w:rPr>
                <w:rFonts w:ascii="Times New Roman" w:eastAsia="Times New Roman" w:hAnsi="Times New Roman" w:cs="Simplified Arabic" w:hint="cs"/>
                <w:b/>
                <w:bCs/>
                <w:color w:val="000000"/>
                <w:sz w:val="28"/>
                <w:szCs w:val="28"/>
                <w:rtl/>
              </w:rPr>
              <w:t>الاختبارات</w:t>
            </w:r>
          </w:p>
        </w:tc>
        <w:tc>
          <w:tcPr>
            <w:tcW w:w="2333" w:type="dxa"/>
            <w:shd w:val="clear" w:color="auto" w:fill="E0E0E0"/>
          </w:tcPr>
          <w:p w:rsidR="00B167A8" w:rsidRPr="00E4155F" w:rsidRDefault="00B167A8" w:rsidP="00054276">
            <w:pPr>
              <w:spacing w:after="0" w:line="240" w:lineRule="auto"/>
              <w:jc w:val="center"/>
              <w:rPr>
                <w:rFonts w:ascii="Times New Roman" w:eastAsia="Times New Roman" w:hAnsi="Times New Roman" w:cs="Simplified Arabic"/>
                <w:b/>
                <w:bCs/>
                <w:color w:val="000000"/>
                <w:sz w:val="28"/>
                <w:szCs w:val="28"/>
              </w:rPr>
            </w:pPr>
            <w:r w:rsidRPr="00E4155F">
              <w:rPr>
                <w:rFonts w:ascii="Times New Roman" w:eastAsia="Times New Roman" w:hAnsi="Times New Roman" w:cs="Simplified Arabic" w:hint="cs"/>
                <w:b/>
                <w:bCs/>
                <w:color w:val="000000"/>
                <w:sz w:val="28"/>
                <w:szCs w:val="28"/>
                <w:rtl/>
              </w:rPr>
              <w:t>معامل الثبات</w:t>
            </w:r>
            <w:r>
              <w:rPr>
                <w:rFonts w:ascii="Times New Roman" w:eastAsia="Times New Roman" w:hAnsi="Times New Roman" w:cs="Simplified Arabic" w:hint="cs"/>
                <w:b/>
                <w:bCs/>
                <w:color w:val="000000"/>
                <w:sz w:val="28"/>
                <w:szCs w:val="28"/>
                <w:rtl/>
              </w:rPr>
              <w:t>*</w:t>
            </w:r>
          </w:p>
        </w:tc>
        <w:tc>
          <w:tcPr>
            <w:tcW w:w="1961" w:type="dxa"/>
            <w:shd w:val="clear" w:color="auto" w:fill="E0E0E0"/>
          </w:tcPr>
          <w:p w:rsidR="00B167A8" w:rsidRPr="00E4155F" w:rsidRDefault="00B167A8" w:rsidP="00054276">
            <w:pPr>
              <w:spacing w:after="0" w:line="240" w:lineRule="auto"/>
              <w:jc w:val="center"/>
              <w:rPr>
                <w:rFonts w:ascii="Times New Roman" w:eastAsia="Times New Roman" w:hAnsi="Times New Roman" w:cs="Simplified Arabic"/>
                <w:b/>
                <w:bCs/>
                <w:color w:val="000000"/>
                <w:sz w:val="28"/>
                <w:szCs w:val="28"/>
              </w:rPr>
            </w:pPr>
            <w:r w:rsidRPr="00E4155F">
              <w:rPr>
                <w:rFonts w:ascii="Times New Roman" w:eastAsia="Times New Roman" w:hAnsi="Times New Roman" w:cs="Simplified Arabic" w:hint="cs"/>
                <w:b/>
                <w:bCs/>
                <w:color w:val="000000"/>
                <w:sz w:val="28"/>
                <w:szCs w:val="28"/>
                <w:rtl/>
              </w:rPr>
              <w:t>الموضوعية</w:t>
            </w:r>
            <w:r>
              <w:rPr>
                <w:rFonts w:ascii="Times New Roman" w:eastAsia="Times New Roman" w:hAnsi="Times New Roman" w:cs="Simplified Arabic" w:hint="cs"/>
                <w:b/>
                <w:bCs/>
                <w:color w:val="000000"/>
                <w:sz w:val="28"/>
                <w:szCs w:val="28"/>
                <w:rtl/>
              </w:rPr>
              <w:t>*</w:t>
            </w:r>
          </w:p>
        </w:tc>
      </w:tr>
      <w:tr w:rsidR="00B167A8" w:rsidRPr="00E4155F" w:rsidTr="00F67987">
        <w:trPr>
          <w:trHeight w:val="554"/>
        </w:trPr>
        <w:tc>
          <w:tcPr>
            <w:tcW w:w="4506" w:type="dxa"/>
          </w:tcPr>
          <w:p w:rsidR="00B167A8" w:rsidRPr="00E4155F" w:rsidRDefault="00B167A8" w:rsidP="00054276">
            <w:pPr>
              <w:spacing w:after="0" w:line="240" w:lineRule="auto"/>
              <w:rPr>
                <w:rFonts w:ascii="Times New Roman" w:eastAsia="Times New Roman" w:hAnsi="Times New Roman" w:cs="Times New Roman"/>
                <w:sz w:val="24"/>
                <w:szCs w:val="24"/>
                <w:lang w:bidi="ar-IQ"/>
              </w:rPr>
            </w:pPr>
            <w:r w:rsidRPr="00E4155F">
              <w:rPr>
                <w:rFonts w:ascii="Times New Roman" w:eastAsia="Times New Roman" w:hAnsi="Times New Roman" w:cs="Simplified Arabic" w:hint="cs"/>
                <w:b/>
                <w:bCs/>
                <w:sz w:val="24"/>
                <w:szCs w:val="24"/>
                <w:rtl/>
              </w:rPr>
              <w:t>تحمل القدرة.</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 xml:space="preserve">0.87 </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0.92</w:t>
            </w:r>
          </w:p>
        </w:tc>
      </w:tr>
      <w:tr w:rsidR="00B167A8" w:rsidRPr="00E4155F" w:rsidTr="00F67987">
        <w:trPr>
          <w:trHeight w:val="560"/>
        </w:trPr>
        <w:tc>
          <w:tcPr>
            <w:tcW w:w="4506" w:type="dxa"/>
          </w:tcPr>
          <w:p w:rsidR="00B167A8" w:rsidRPr="00E4155F" w:rsidRDefault="00B167A8" w:rsidP="00054276">
            <w:pPr>
              <w:spacing w:after="0" w:line="240" w:lineRule="auto"/>
              <w:rPr>
                <w:rFonts w:ascii="Times New Roman" w:eastAsia="Times New Roman" w:hAnsi="Times New Roman" w:cs="Times New Roman"/>
                <w:sz w:val="24"/>
                <w:szCs w:val="24"/>
                <w:rtl/>
                <w:lang w:bidi="ar-IQ"/>
              </w:rPr>
            </w:pPr>
            <w:r>
              <w:rPr>
                <w:rFonts w:ascii="Times New Roman" w:eastAsia="Times New Roman" w:hAnsi="Times New Roman" w:cs="Simplified Arabic" w:hint="cs"/>
                <w:b/>
                <w:bCs/>
                <w:sz w:val="24"/>
                <w:szCs w:val="24"/>
                <w:rtl/>
              </w:rPr>
              <w:t xml:space="preserve">ادراك </w:t>
            </w:r>
            <w:r w:rsidRPr="00E4155F">
              <w:rPr>
                <w:rFonts w:ascii="Times New Roman" w:eastAsia="Times New Roman" w:hAnsi="Times New Roman" w:cs="Simplified Arabic" w:hint="cs"/>
                <w:b/>
                <w:bCs/>
                <w:sz w:val="24"/>
                <w:szCs w:val="24"/>
                <w:rtl/>
              </w:rPr>
              <w:t>المسافة.</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0.84</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0.80</w:t>
            </w:r>
          </w:p>
        </w:tc>
      </w:tr>
      <w:tr w:rsidR="00B167A8" w:rsidRPr="00E4155F" w:rsidTr="00F67987">
        <w:trPr>
          <w:trHeight w:val="554"/>
        </w:trPr>
        <w:tc>
          <w:tcPr>
            <w:tcW w:w="4506" w:type="dxa"/>
          </w:tcPr>
          <w:p w:rsidR="00B167A8" w:rsidRPr="00E4155F" w:rsidRDefault="00B167A8" w:rsidP="00054276">
            <w:pPr>
              <w:spacing w:after="0" w:line="240" w:lineRule="auto"/>
              <w:rPr>
                <w:rFonts w:ascii="Times New Roman" w:eastAsia="Times New Roman" w:hAnsi="Times New Roman" w:cs="Times New Roman"/>
                <w:sz w:val="24"/>
                <w:szCs w:val="24"/>
                <w:rtl/>
                <w:lang w:bidi="ar-IQ"/>
              </w:rPr>
            </w:pPr>
            <w:r>
              <w:rPr>
                <w:rFonts w:ascii="Times New Roman" w:eastAsia="Times New Roman" w:hAnsi="Times New Roman" w:cs="Simplified Arabic" w:hint="cs"/>
                <w:b/>
                <w:bCs/>
                <w:sz w:val="24"/>
                <w:szCs w:val="24"/>
                <w:rtl/>
              </w:rPr>
              <w:t xml:space="preserve">ادراك </w:t>
            </w:r>
            <w:r w:rsidRPr="00E4155F">
              <w:rPr>
                <w:rFonts w:ascii="Times New Roman" w:eastAsia="Times New Roman" w:hAnsi="Times New Roman" w:cs="Simplified Arabic" w:hint="cs"/>
                <w:b/>
                <w:bCs/>
                <w:sz w:val="24"/>
                <w:szCs w:val="24"/>
                <w:rtl/>
              </w:rPr>
              <w:t>الزمن.</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0.85</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0.81</w:t>
            </w:r>
          </w:p>
        </w:tc>
      </w:tr>
      <w:tr w:rsidR="00B167A8" w:rsidRPr="00E4155F" w:rsidTr="00F67987">
        <w:trPr>
          <w:trHeight w:val="569"/>
        </w:trPr>
        <w:tc>
          <w:tcPr>
            <w:tcW w:w="4506" w:type="dxa"/>
          </w:tcPr>
          <w:p w:rsidR="00B167A8" w:rsidRPr="00E4155F" w:rsidRDefault="00B167A8" w:rsidP="00054276">
            <w:pPr>
              <w:spacing w:after="0" w:line="240" w:lineRule="auto"/>
              <w:rPr>
                <w:rFonts w:ascii="Times New Roman" w:eastAsia="Times New Roman" w:hAnsi="Times New Roman" w:cs="Times New Roman"/>
                <w:sz w:val="24"/>
                <w:szCs w:val="24"/>
                <w:rtl/>
                <w:lang w:bidi="ar-IQ"/>
              </w:rPr>
            </w:pPr>
            <w:r w:rsidRPr="00E4155F">
              <w:rPr>
                <w:rFonts w:ascii="Times New Roman" w:eastAsia="Times New Roman" w:hAnsi="Times New Roman" w:cs="Simplified Arabic" w:hint="cs"/>
                <w:b/>
                <w:bCs/>
                <w:sz w:val="24"/>
                <w:szCs w:val="24"/>
                <w:rtl/>
              </w:rPr>
              <w:t>الطبطبة بتغيير الاتجاه.</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0.87</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0.83</w:t>
            </w:r>
          </w:p>
        </w:tc>
      </w:tr>
      <w:tr w:rsidR="00B167A8" w:rsidRPr="00E4155F" w:rsidTr="00F67987">
        <w:trPr>
          <w:trHeight w:val="554"/>
        </w:trPr>
        <w:tc>
          <w:tcPr>
            <w:tcW w:w="4506" w:type="dxa"/>
          </w:tcPr>
          <w:p w:rsidR="00B167A8" w:rsidRPr="00E4155F" w:rsidRDefault="00B167A8" w:rsidP="00054276">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الطبطبة العالية.</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0.85</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Pr>
            </w:pPr>
            <w:r w:rsidRPr="00E4155F">
              <w:rPr>
                <w:rFonts w:ascii="Times New Roman" w:eastAsia="Times New Roman" w:hAnsi="Times New Roman" w:cs="Simplified Arabic" w:hint="cs"/>
                <w:color w:val="000000"/>
                <w:sz w:val="28"/>
                <w:szCs w:val="28"/>
                <w:rtl/>
              </w:rPr>
              <w:t>0.90</w:t>
            </w:r>
          </w:p>
        </w:tc>
      </w:tr>
      <w:tr w:rsidR="00B167A8" w:rsidRPr="00E4155F" w:rsidTr="00F67987">
        <w:trPr>
          <w:trHeight w:val="554"/>
        </w:trPr>
        <w:tc>
          <w:tcPr>
            <w:tcW w:w="4506" w:type="dxa"/>
          </w:tcPr>
          <w:p w:rsidR="00B167A8" w:rsidRPr="00E4155F" w:rsidRDefault="00B167A8" w:rsidP="00054276">
            <w:pPr>
              <w:spacing w:after="0" w:line="240" w:lineRule="auto"/>
              <w:jc w:val="lowKashida"/>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b/>
                <w:bCs/>
                <w:sz w:val="24"/>
                <w:szCs w:val="24"/>
                <w:rtl/>
              </w:rPr>
              <w:t>التصويب من الثبات.</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0.86</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Pr>
                <w:rFonts w:ascii="Times New Roman" w:eastAsia="Times New Roman" w:hAnsi="Times New Roman" w:cs="Simplified Arabic" w:hint="cs"/>
                <w:color w:val="000000"/>
                <w:sz w:val="28"/>
                <w:szCs w:val="28"/>
                <w:rtl/>
              </w:rPr>
              <w:t>1</w:t>
            </w:r>
          </w:p>
        </w:tc>
      </w:tr>
      <w:tr w:rsidR="00B167A8" w:rsidRPr="00E4155F" w:rsidTr="00F67987">
        <w:trPr>
          <w:trHeight w:val="569"/>
        </w:trPr>
        <w:tc>
          <w:tcPr>
            <w:tcW w:w="4506" w:type="dxa"/>
          </w:tcPr>
          <w:p w:rsidR="00B167A8" w:rsidRPr="00E4155F" w:rsidRDefault="00B167A8" w:rsidP="00054276">
            <w:pPr>
              <w:spacing w:after="0" w:line="240" w:lineRule="auto"/>
              <w:jc w:val="lowKashida"/>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b/>
                <w:bCs/>
                <w:sz w:val="24"/>
                <w:szCs w:val="24"/>
                <w:rtl/>
              </w:rPr>
              <w:t>التصويب من الحركة.</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0.80</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Pr>
                <w:rFonts w:ascii="Times New Roman" w:eastAsia="Times New Roman" w:hAnsi="Times New Roman" w:cs="Simplified Arabic" w:hint="cs"/>
                <w:color w:val="000000"/>
                <w:sz w:val="28"/>
                <w:szCs w:val="28"/>
                <w:rtl/>
              </w:rPr>
              <w:t>1</w:t>
            </w:r>
          </w:p>
        </w:tc>
      </w:tr>
      <w:tr w:rsidR="00B167A8" w:rsidRPr="00E4155F" w:rsidTr="00F67987">
        <w:trPr>
          <w:trHeight w:val="554"/>
        </w:trPr>
        <w:tc>
          <w:tcPr>
            <w:tcW w:w="4506" w:type="dxa"/>
          </w:tcPr>
          <w:p w:rsidR="00B167A8" w:rsidRPr="00E4155F" w:rsidRDefault="00B167A8" w:rsidP="00054276">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التصويب البعيد (بثلاث نقاط) من الثبات.</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0.81</w:t>
            </w:r>
          </w:p>
        </w:tc>
        <w:tc>
          <w:tcPr>
            <w:tcW w:w="1961" w:type="dxa"/>
          </w:tcPr>
          <w:p w:rsidR="00B167A8" w:rsidRPr="00E4155F" w:rsidRDefault="00B167A8" w:rsidP="008A6E4A">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w:t>
            </w:r>
            <w:r w:rsidR="008A6E4A">
              <w:rPr>
                <w:rFonts w:ascii="Times New Roman" w:eastAsia="Times New Roman" w:hAnsi="Times New Roman" w:cs="Simplified Arabic" w:hint="cs"/>
                <w:color w:val="000000"/>
                <w:sz w:val="28"/>
                <w:szCs w:val="28"/>
                <w:rtl/>
              </w:rPr>
              <w:t>93</w:t>
            </w:r>
          </w:p>
        </w:tc>
      </w:tr>
      <w:tr w:rsidR="00B167A8" w:rsidRPr="00E4155F" w:rsidTr="00F67987">
        <w:trPr>
          <w:trHeight w:val="554"/>
        </w:trPr>
        <w:tc>
          <w:tcPr>
            <w:tcW w:w="4506" w:type="dxa"/>
          </w:tcPr>
          <w:p w:rsidR="00B167A8" w:rsidRPr="00E4155F" w:rsidRDefault="00B167A8" w:rsidP="00054276">
            <w:pPr>
              <w:spacing w:after="0" w:line="240" w:lineRule="auto"/>
              <w:jc w:val="lowKashida"/>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b/>
                <w:bCs/>
                <w:spacing w:val="-8"/>
                <w:sz w:val="24"/>
                <w:szCs w:val="24"/>
                <w:rtl/>
              </w:rPr>
              <w:t>المناولة الصدرية .</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0.83</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0.84</w:t>
            </w:r>
          </w:p>
        </w:tc>
      </w:tr>
      <w:tr w:rsidR="00B167A8" w:rsidRPr="00E4155F" w:rsidTr="00F67987">
        <w:trPr>
          <w:trHeight w:val="569"/>
        </w:trPr>
        <w:tc>
          <w:tcPr>
            <w:tcW w:w="4506" w:type="dxa"/>
          </w:tcPr>
          <w:p w:rsidR="00B167A8" w:rsidRPr="00E4155F" w:rsidRDefault="00B167A8" w:rsidP="00054276">
            <w:pPr>
              <w:spacing w:after="0" w:line="240" w:lineRule="auto"/>
              <w:jc w:val="lowKashida"/>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b/>
                <w:bCs/>
                <w:sz w:val="24"/>
                <w:szCs w:val="24"/>
                <w:rtl/>
              </w:rPr>
              <w:t>المناولة من فوق الرأس .</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0.86</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0.88</w:t>
            </w:r>
          </w:p>
        </w:tc>
      </w:tr>
      <w:tr w:rsidR="00B167A8" w:rsidRPr="00E4155F" w:rsidTr="00F67987">
        <w:trPr>
          <w:trHeight w:val="554"/>
        </w:trPr>
        <w:tc>
          <w:tcPr>
            <w:tcW w:w="4506" w:type="dxa"/>
          </w:tcPr>
          <w:p w:rsidR="00B167A8" w:rsidRPr="00E4155F" w:rsidRDefault="00B167A8" w:rsidP="00054276">
            <w:pPr>
              <w:spacing w:after="0" w:line="240" w:lineRule="auto"/>
              <w:jc w:val="lowKashida"/>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b/>
                <w:bCs/>
                <w:sz w:val="24"/>
                <w:szCs w:val="24"/>
                <w:rtl/>
              </w:rPr>
              <w:t>المناولة بيد واحدة من الكتف.</w:t>
            </w:r>
          </w:p>
        </w:tc>
        <w:tc>
          <w:tcPr>
            <w:tcW w:w="2333"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0.81</w:t>
            </w:r>
          </w:p>
        </w:tc>
        <w:tc>
          <w:tcPr>
            <w:tcW w:w="1961" w:type="dxa"/>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sidRPr="00E4155F">
              <w:rPr>
                <w:rFonts w:ascii="Times New Roman" w:eastAsia="Times New Roman" w:hAnsi="Times New Roman" w:cs="Simplified Arabic" w:hint="cs"/>
                <w:color w:val="000000"/>
                <w:sz w:val="28"/>
                <w:szCs w:val="28"/>
                <w:rtl/>
              </w:rPr>
              <w:t>0.82</w:t>
            </w:r>
          </w:p>
        </w:tc>
      </w:tr>
      <w:tr w:rsidR="00B167A8" w:rsidRPr="00E4155F" w:rsidTr="00F67987">
        <w:trPr>
          <w:trHeight w:val="554"/>
        </w:trPr>
        <w:tc>
          <w:tcPr>
            <w:tcW w:w="8800" w:type="dxa"/>
            <w:gridSpan w:val="3"/>
          </w:tcPr>
          <w:p w:rsidR="00B167A8" w:rsidRPr="00E4155F" w:rsidRDefault="00B167A8" w:rsidP="00054276">
            <w:pPr>
              <w:spacing w:after="0" w:line="240" w:lineRule="auto"/>
              <w:jc w:val="center"/>
              <w:rPr>
                <w:rFonts w:ascii="Times New Roman" w:eastAsia="Times New Roman" w:hAnsi="Times New Roman" w:cs="Simplified Arabic"/>
                <w:color w:val="000000"/>
                <w:sz w:val="28"/>
                <w:szCs w:val="28"/>
                <w:rtl/>
              </w:rPr>
            </w:pPr>
            <w:r>
              <w:rPr>
                <w:rFonts w:ascii="Times New Roman" w:eastAsia="Times New Roman" w:hAnsi="Times New Roman" w:cs="Simplified Arabic" w:hint="cs"/>
                <w:color w:val="000000"/>
                <w:sz w:val="28"/>
                <w:szCs w:val="28"/>
                <w:rtl/>
              </w:rPr>
              <w:t>*</w:t>
            </w:r>
            <w:r w:rsidRPr="001C4559">
              <w:rPr>
                <w:rFonts w:ascii="Times New Roman" w:eastAsia="Times New Roman" w:hAnsi="Times New Roman" w:cs="Simplified Arabic" w:hint="cs"/>
                <w:b/>
                <w:bCs/>
                <w:color w:val="000000"/>
                <w:sz w:val="24"/>
                <w:szCs w:val="24"/>
                <w:rtl/>
              </w:rPr>
              <w:t>القيمة العشوائية العظمى لمعامل الرتباط(0.59)</w:t>
            </w:r>
            <w:r>
              <w:rPr>
                <w:rFonts w:ascii="Times New Roman" w:eastAsia="Times New Roman" w:hAnsi="Times New Roman" w:cs="Simplified Arabic" w:hint="cs"/>
                <w:color w:val="000000"/>
                <w:sz w:val="28"/>
                <w:szCs w:val="28"/>
                <w:rtl/>
              </w:rPr>
              <w:t xml:space="preserve"> عند درجة حرية (10) ومستوى دلالة (0.05)</w:t>
            </w:r>
          </w:p>
        </w:tc>
      </w:tr>
    </w:tbl>
    <w:p w:rsidR="00E60B87" w:rsidRDefault="00E60B87" w:rsidP="007533F4">
      <w:pPr>
        <w:spacing w:after="0" w:line="240" w:lineRule="auto"/>
        <w:ind w:right="720"/>
        <w:jc w:val="lowKashida"/>
        <w:rPr>
          <w:rFonts w:ascii="Times New Roman" w:eastAsia="Times New Roman" w:hAnsi="Times New Roman" w:cs="Simplified Arabic"/>
          <w:b/>
          <w:bCs/>
          <w:sz w:val="32"/>
          <w:szCs w:val="32"/>
          <w:rtl/>
          <w:lang w:bidi="ar-IQ"/>
        </w:rPr>
      </w:pPr>
    </w:p>
    <w:p w:rsidR="00F67987" w:rsidRDefault="00F67987" w:rsidP="007533F4">
      <w:pPr>
        <w:spacing w:after="0" w:line="240" w:lineRule="auto"/>
        <w:ind w:right="720"/>
        <w:jc w:val="lowKashida"/>
        <w:rPr>
          <w:rFonts w:ascii="Times New Roman" w:eastAsia="Times New Roman" w:hAnsi="Times New Roman" w:cs="Simplified Arabic"/>
          <w:b/>
          <w:bCs/>
          <w:sz w:val="32"/>
          <w:szCs w:val="32"/>
          <w:rtl/>
          <w:lang w:bidi="ar-IQ"/>
        </w:rPr>
      </w:pPr>
    </w:p>
    <w:p w:rsidR="00F67987" w:rsidRDefault="00F67987" w:rsidP="007533F4">
      <w:pPr>
        <w:spacing w:after="0" w:line="240" w:lineRule="auto"/>
        <w:ind w:right="720"/>
        <w:jc w:val="lowKashida"/>
        <w:rPr>
          <w:rFonts w:ascii="Times New Roman" w:eastAsia="Times New Roman" w:hAnsi="Times New Roman" w:cs="Simplified Arabic"/>
          <w:b/>
          <w:bCs/>
          <w:sz w:val="32"/>
          <w:szCs w:val="32"/>
          <w:rtl/>
          <w:lang w:bidi="ar-IQ"/>
        </w:rPr>
      </w:pPr>
    </w:p>
    <w:p w:rsidR="00F67987" w:rsidRDefault="00F67987" w:rsidP="007533F4">
      <w:pPr>
        <w:spacing w:after="0" w:line="240" w:lineRule="auto"/>
        <w:ind w:right="720"/>
        <w:jc w:val="lowKashida"/>
        <w:rPr>
          <w:rFonts w:ascii="Times New Roman" w:eastAsia="Times New Roman" w:hAnsi="Times New Roman" w:cs="Simplified Arabic"/>
          <w:b/>
          <w:bCs/>
          <w:sz w:val="32"/>
          <w:szCs w:val="32"/>
          <w:rtl/>
          <w:lang w:bidi="ar-IQ"/>
        </w:rPr>
      </w:pPr>
    </w:p>
    <w:p w:rsidR="00F67987" w:rsidRDefault="00F67987" w:rsidP="007533F4">
      <w:pPr>
        <w:spacing w:after="0" w:line="240" w:lineRule="auto"/>
        <w:ind w:right="720"/>
        <w:jc w:val="lowKashida"/>
        <w:rPr>
          <w:rFonts w:ascii="Times New Roman" w:eastAsia="Times New Roman" w:hAnsi="Times New Roman" w:cs="Simplified Arabic"/>
          <w:b/>
          <w:bCs/>
          <w:sz w:val="32"/>
          <w:szCs w:val="32"/>
          <w:rtl/>
          <w:lang w:bidi="ar-IQ"/>
        </w:rPr>
      </w:pPr>
    </w:p>
    <w:p w:rsidR="00F67987" w:rsidRPr="00E4155F" w:rsidRDefault="00F67987" w:rsidP="007533F4">
      <w:pPr>
        <w:spacing w:after="0" w:line="240" w:lineRule="auto"/>
        <w:ind w:right="720"/>
        <w:jc w:val="lowKashida"/>
        <w:rPr>
          <w:rFonts w:ascii="Times New Roman" w:eastAsia="Times New Roman" w:hAnsi="Times New Roman" w:cs="Simplified Arabic"/>
          <w:b/>
          <w:bCs/>
          <w:sz w:val="32"/>
          <w:szCs w:val="32"/>
          <w:rtl/>
          <w:lang w:bidi="ar-IQ"/>
        </w:rPr>
      </w:pPr>
    </w:p>
    <w:p w:rsidR="00E4155F" w:rsidRPr="00E4155F" w:rsidRDefault="00E4155F" w:rsidP="00B167A8">
      <w:pPr>
        <w:spacing w:after="0" w:line="240" w:lineRule="auto"/>
        <w:ind w:right="720"/>
        <w:jc w:val="lowKashida"/>
        <w:rPr>
          <w:rFonts w:ascii="Times New Roman" w:eastAsia="Times New Roman" w:hAnsi="Times New Roman" w:cs="Simplified Arabic"/>
          <w:b/>
          <w:bCs/>
          <w:sz w:val="32"/>
          <w:szCs w:val="32"/>
          <w:rtl/>
          <w:lang w:bidi="ar-IQ"/>
        </w:rPr>
      </w:pPr>
      <w:r w:rsidRPr="00E4155F">
        <w:rPr>
          <w:rFonts w:ascii="Times New Roman" w:eastAsia="Times New Roman" w:hAnsi="Times New Roman" w:cs="Simplified Arabic" w:hint="cs"/>
          <w:b/>
          <w:bCs/>
          <w:sz w:val="32"/>
          <w:szCs w:val="32"/>
          <w:rtl/>
          <w:lang w:bidi="ar-IQ"/>
        </w:rPr>
        <w:t>3-4-</w:t>
      </w:r>
      <w:r w:rsidR="00813067">
        <w:rPr>
          <w:rFonts w:ascii="Times New Roman" w:eastAsia="Times New Roman" w:hAnsi="Times New Roman" w:cs="Simplified Arabic" w:hint="cs"/>
          <w:b/>
          <w:bCs/>
          <w:sz w:val="32"/>
          <w:szCs w:val="32"/>
          <w:rtl/>
          <w:lang w:bidi="ar-IQ"/>
        </w:rPr>
        <w:t>2-2-1</w:t>
      </w:r>
      <w:r w:rsidRPr="00E4155F">
        <w:rPr>
          <w:rFonts w:ascii="Times New Roman" w:eastAsia="Times New Roman" w:hAnsi="Times New Roman" w:cs="Simplified Arabic" w:hint="cs"/>
          <w:b/>
          <w:bCs/>
          <w:sz w:val="32"/>
          <w:szCs w:val="32"/>
          <w:rtl/>
          <w:lang w:bidi="ar-IQ"/>
        </w:rPr>
        <w:t>-</w:t>
      </w:r>
      <w:r w:rsidR="00B167A8">
        <w:rPr>
          <w:rFonts w:ascii="Times New Roman" w:eastAsia="Times New Roman" w:hAnsi="Times New Roman" w:cs="Simplified Arabic" w:hint="cs"/>
          <w:b/>
          <w:bCs/>
          <w:sz w:val="32"/>
          <w:szCs w:val="32"/>
          <w:rtl/>
          <w:lang w:bidi="ar-IQ"/>
        </w:rPr>
        <w:t>2</w:t>
      </w:r>
      <w:r w:rsidRPr="00E4155F">
        <w:rPr>
          <w:rFonts w:ascii="Times New Roman" w:eastAsia="Times New Roman" w:hAnsi="Times New Roman" w:cs="Simplified Arabic" w:hint="cs"/>
          <w:b/>
          <w:bCs/>
          <w:sz w:val="32"/>
          <w:szCs w:val="32"/>
          <w:rtl/>
          <w:lang w:bidi="ar-IQ"/>
        </w:rPr>
        <w:t xml:space="preserve"> صلاحية الاختبارات </w:t>
      </w:r>
    </w:p>
    <w:p w:rsidR="008A6E4A" w:rsidRPr="00E4155F" w:rsidRDefault="00E4155F" w:rsidP="008A6E4A">
      <w:pPr>
        <w:spacing w:after="0" w:line="240" w:lineRule="auto"/>
        <w:ind w:right="720"/>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لإيجاد صلاحية الاختبارات قام الباحث باستخراج القدرة التمييزية للاختبارات ، ومن ثم إيجاد مستوى الصعوبة للاختبارات وكما يلي :-</w:t>
      </w:r>
    </w:p>
    <w:p w:rsidR="00E4155F" w:rsidRPr="00E4155F" w:rsidRDefault="00E4155F" w:rsidP="007533F4">
      <w:pPr>
        <w:spacing w:after="0" w:line="240" w:lineRule="auto"/>
        <w:ind w:right="720"/>
        <w:jc w:val="lowKashida"/>
        <w:rPr>
          <w:rFonts w:ascii="Times New Roman" w:eastAsia="Times New Roman" w:hAnsi="Times New Roman" w:cs="Simplified Arabic"/>
          <w:b/>
          <w:bCs/>
          <w:sz w:val="32"/>
          <w:szCs w:val="32"/>
          <w:rtl/>
          <w:lang w:bidi="ar-IQ"/>
        </w:rPr>
      </w:pPr>
      <w:r w:rsidRPr="00E4155F">
        <w:rPr>
          <w:rFonts w:ascii="Times New Roman" w:eastAsia="Times New Roman" w:hAnsi="Times New Roman" w:cs="Simplified Arabic" w:hint="cs"/>
          <w:b/>
          <w:bCs/>
          <w:sz w:val="32"/>
          <w:szCs w:val="32"/>
          <w:rtl/>
          <w:lang w:bidi="ar-IQ"/>
        </w:rPr>
        <w:t xml:space="preserve">أولا :- القدرة التمييزية للاختبارات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تعد القدرة التمييزية احد المؤشرات الموضوعية ، إذ تمثل قدرة الاختبار في ا</w:t>
      </w:r>
      <w:r w:rsidR="000A5C5C">
        <w:rPr>
          <w:rFonts w:ascii="Times New Roman" w:eastAsia="Times New Roman" w:hAnsi="Times New Roman" w:cs="Simplified Arabic" w:hint="cs"/>
          <w:sz w:val="32"/>
          <w:szCs w:val="32"/>
          <w:rtl/>
          <w:lang w:bidi="ar-IQ"/>
        </w:rPr>
        <w:t>لتفريق بين انجاز أفراد العينة (</w:t>
      </w:r>
      <w:r w:rsidRPr="00E4155F">
        <w:rPr>
          <w:rFonts w:ascii="Times New Roman" w:eastAsia="Times New Roman" w:hAnsi="Times New Roman" w:cs="Simplified Arabic" w:hint="cs"/>
          <w:sz w:val="32"/>
          <w:szCs w:val="32"/>
          <w:rtl/>
          <w:lang w:bidi="ar-IQ"/>
        </w:rPr>
        <w:t>ذوي الانجاز العالي وذوي ال</w:t>
      </w:r>
      <w:r w:rsidR="000A5C5C">
        <w:rPr>
          <w:rFonts w:ascii="Times New Roman" w:eastAsia="Times New Roman" w:hAnsi="Times New Roman" w:cs="Simplified Arabic" w:hint="cs"/>
          <w:sz w:val="32"/>
          <w:szCs w:val="32"/>
          <w:rtl/>
          <w:lang w:bidi="ar-IQ"/>
        </w:rPr>
        <w:t>انجاز الواطئ في الاختبار الواحد</w:t>
      </w:r>
      <w:r w:rsidRPr="00E4155F">
        <w:rPr>
          <w:rFonts w:ascii="Times New Roman" w:eastAsia="Times New Roman" w:hAnsi="Times New Roman" w:cs="Simplified Arabic" w:hint="cs"/>
          <w:sz w:val="32"/>
          <w:szCs w:val="32"/>
          <w:rtl/>
          <w:lang w:bidi="ar-IQ"/>
        </w:rPr>
        <w:t xml:space="preserve">). </w:t>
      </w:r>
    </w:p>
    <w:p w:rsidR="00E4155F" w:rsidRDefault="00E4155F" w:rsidP="007533F4">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lang w:bidi="ar-IQ"/>
        </w:rPr>
        <w:t xml:space="preserve">   ولإيجاد القدرة التمييزية للاختبارات ، قام الباحث بترتيب الدرجات التي حصل عليها من عينة التجربة الاستطلاعية </w:t>
      </w:r>
      <w:r w:rsidR="007533F4">
        <w:rPr>
          <w:rFonts w:ascii="Times New Roman" w:eastAsia="Times New Roman" w:hAnsi="Times New Roman" w:cs="Simplified Arabic" w:hint="cs"/>
          <w:sz w:val="32"/>
          <w:szCs w:val="32"/>
          <w:rtl/>
          <w:lang w:bidi="ar-IQ"/>
        </w:rPr>
        <w:t>عند</w:t>
      </w:r>
      <w:r w:rsidRPr="00E4155F">
        <w:rPr>
          <w:rFonts w:ascii="Times New Roman" w:eastAsia="Times New Roman" w:hAnsi="Times New Roman" w:cs="Simplified Arabic" w:hint="cs"/>
          <w:sz w:val="32"/>
          <w:szCs w:val="32"/>
          <w:rtl/>
          <w:lang w:bidi="ar-IQ"/>
        </w:rPr>
        <w:t xml:space="preserve"> كل</w:t>
      </w:r>
      <w:r w:rsidR="007533F4">
        <w:rPr>
          <w:rFonts w:ascii="Times New Roman" w:eastAsia="Times New Roman" w:hAnsi="Times New Roman" w:cs="Simplified Arabic" w:hint="cs"/>
          <w:sz w:val="32"/>
          <w:szCs w:val="32"/>
          <w:rtl/>
          <w:lang w:bidi="ar-IQ"/>
        </w:rPr>
        <w:t xml:space="preserve"> من</w:t>
      </w:r>
      <w:r w:rsidRPr="00E4155F">
        <w:rPr>
          <w:rFonts w:ascii="Times New Roman" w:eastAsia="Times New Roman" w:hAnsi="Times New Roman" w:cs="Simplified Arabic" w:hint="cs"/>
          <w:sz w:val="32"/>
          <w:szCs w:val="32"/>
          <w:rtl/>
          <w:lang w:bidi="ar-IQ"/>
        </w:rPr>
        <w:t xml:space="preserve"> الاختبارات ترتيب</w:t>
      </w:r>
      <w:r w:rsidR="000A5C5C">
        <w:rPr>
          <w:rFonts w:ascii="Times New Roman" w:eastAsia="Times New Roman" w:hAnsi="Times New Roman" w:cs="Simplified Arabic" w:hint="cs"/>
          <w:sz w:val="32"/>
          <w:szCs w:val="32"/>
          <w:rtl/>
          <w:lang w:bidi="ar-IQ"/>
        </w:rPr>
        <w:t>اً تصاعدياً ، بعد ذلك تم اخذ (5</w:t>
      </w:r>
      <w:r w:rsidRPr="00E4155F">
        <w:rPr>
          <w:rFonts w:ascii="Times New Roman" w:eastAsia="Times New Roman" w:hAnsi="Times New Roman" w:cs="Simplified Arabic" w:hint="cs"/>
          <w:sz w:val="32"/>
          <w:szCs w:val="32"/>
          <w:rtl/>
          <w:lang w:bidi="ar-IQ"/>
        </w:rPr>
        <w:t>0%) من الدرجات العليا و (50%) من الدرجات الدنيا ، إذ كان عدد اللاعبين (24) ، (12) لاعب</w:t>
      </w:r>
      <w:r w:rsidR="007533F4">
        <w:rPr>
          <w:rFonts w:ascii="Times New Roman" w:eastAsia="Times New Roman" w:hAnsi="Times New Roman" w:cs="Simplified Arabic" w:hint="cs"/>
          <w:sz w:val="32"/>
          <w:szCs w:val="32"/>
          <w:rtl/>
          <w:lang w:bidi="ar-IQ"/>
        </w:rPr>
        <w:t>ا"</w:t>
      </w:r>
      <w:r w:rsidRPr="00E4155F">
        <w:rPr>
          <w:rFonts w:ascii="Times New Roman" w:eastAsia="Times New Roman" w:hAnsi="Times New Roman" w:cs="Simplified Arabic" w:hint="cs"/>
          <w:sz w:val="32"/>
          <w:szCs w:val="32"/>
          <w:rtl/>
          <w:lang w:bidi="ar-IQ"/>
        </w:rPr>
        <w:t xml:space="preserve"> من المجموعة العليا و (12) لاعب</w:t>
      </w:r>
      <w:r w:rsidR="007533F4">
        <w:rPr>
          <w:rFonts w:ascii="Times New Roman" w:eastAsia="Times New Roman" w:hAnsi="Times New Roman" w:cs="Simplified Arabic" w:hint="cs"/>
          <w:sz w:val="32"/>
          <w:szCs w:val="32"/>
          <w:rtl/>
          <w:lang w:bidi="ar-IQ"/>
        </w:rPr>
        <w:t>ا"</w:t>
      </w:r>
      <w:r w:rsidRPr="00E4155F">
        <w:rPr>
          <w:rFonts w:ascii="Times New Roman" w:eastAsia="Times New Roman" w:hAnsi="Times New Roman" w:cs="Simplified Arabic" w:hint="cs"/>
          <w:sz w:val="32"/>
          <w:szCs w:val="32"/>
          <w:rtl/>
          <w:lang w:bidi="ar-IQ"/>
        </w:rPr>
        <w:t xml:space="preserve"> من المجموعة الدنيا ، ومن ثم قام باستخراج الأوساط الحسابية والانحرافات المعيارية للمجموعتين ( العليا والدنيا ) وحصل على النتائج باستخدام اختبار ( </w:t>
      </w:r>
      <w:r w:rsidRPr="00E4155F">
        <w:rPr>
          <w:rFonts w:ascii="Times New Roman" w:eastAsia="Times New Roman" w:hAnsi="Times New Roman" w:cs="Simplified Arabic"/>
          <w:sz w:val="32"/>
          <w:szCs w:val="32"/>
          <w:lang w:bidi="ar-IQ"/>
        </w:rPr>
        <w:t>t</w:t>
      </w:r>
      <w:r w:rsidRPr="00E4155F">
        <w:rPr>
          <w:rFonts w:ascii="Times New Roman" w:eastAsia="Times New Roman" w:hAnsi="Times New Roman" w:cs="Simplified Arabic" w:hint="cs"/>
          <w:sz w:val="32"/>
          <w:szCs w:val="32"/>
          <w:rtl/>
        </w:rPr>
        <w:t xml:space="preserve"> ) للعينات المستقلة ، وعند مقارنة قيمة (</w:t>
      </w:r>
      <w:r w:rsidRPr="00E4155F">
        <w:rPr>
          <w:rFonts w:ascii="Times New Roman" w:eastAsia="Times New Roman" w:hAnsi="Times New Roman" w:cs="Simplified Arabic"/>
          <w:sz w:val="32"/>
          <w:szCs w:val="32"/>
          <w:lang w:bidi="ar-IQ"/>
        </w:rPr>
        <w:t>t</w:t>
      </w:r>
      <w:r w:rsidRPr="00E4155F">
        <w:rPr>
          <w:rFonts w:ascii="Times New Roman" w:eastAsia="Times New Roman" w:hAnsi="Times New Roman" w:cs="Simplified Arabic" w:hint="cs"/>
          <w:sz w:val="32"/>
          <w:szCs w:val="32"/>
          <w:rtl/>
        </w:rPr>
        <w:t xml:space="preserve">) المحسوبة بالقيمة الجدولية البالغة (2.07) عند درجة حرية (22) ومستوى دلالة (0.05) </w:t>
      </w:r>
      <w:r w:rsidR="007533F4">
        <w:rPr>
          <w:rFonts w:ascii="Times New Roman" w:eastAsia="Times New Roman" w:hAnsi="Times New Roman" w:cs="Simplified Arabic" w:hint="cs"/>
          <w:sz w:val="32"/>
          <w:szCs w:val="32"/>
          <w:rtl/>
        </w:rPr>
        <w:t>جاءت</w:t>
      </w:r>
      <w:r w:rsidRPr="00E4155F">
        <w:rPr>
          <w:rFonts w:ascii="Times New Roman" w:eastAsia="Times New Roman" w:hAnsi="Times New Roman" w:cs="Simplified Arabic" w:hint="cs"/>
          <w:sz w:val="32"/>
          <w:szCs w:val="32"/>
          <w:rtl/>
        </w:rPr>
        <w:t xml:space="preserve"> النتائج للاختبارات المستخدمة مقبولة وذات قدرة تمييزية عالية مما يكسبها صلاحية الاستخدام ، والجدول (3) يبين ذلك .</w:t>
      </w: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B17AFF" w:rsidRDefault="00B17AFF" w:rsidP="007533F4">
      <w:pPr>
        <w:spacing w:after="0" w:line="240" w:lineRule="auto"/>
        <w:jc w:val="lowKashida"/>
        <w:rPr>
          <w:rFonts w:ascii="Times New Roman" w:eastAsia="Times New Roman" w:hAnsi="Times New Roman" w:cs="Simplified Arabic"/>
          <w:sz w:val="32"/>
          <w:szCs w:val="32"/>
          <w:rtl/>
        </w:rPr>
      </w:pPr>
    </w:p>
    <w:p w:rsidR="008A6E4A" w:rsidRDefault="008A6E4A" w:rsidP="007533F4">
      <w:pPr>
        <w:spacing w:after="0" w:line="240" w:lineRule="auto"/>
        <w:jc w:val="lowKashida"/>
        <w:rPr>
          <w:rFonts w:ascii="Times New Roman" w:eastAsia="Times New Roman" w:hAnsi="Times New Roman" w:cs="Simplified Arabic"/>
          <w:sz w:val="32"/>
          <w:szCs w:val="32"/>
          <w:rtl/>
        </w:rPr>
      </w:pPr>
    </w:p>
    <w:p w:rsidR="00B17AFF" w:rsidRPr="00E4155F" w:rsidRDefault="00B17AFF" w:rsidP="007533F4">
      <w:pPr>
        <w:spacing w:after="0" w:line="240" w:lineRule="auto"/>
        <w:jc w:val="lowKashida"/>
        <w:rPr>
          <w:rFonts w:ascii="Times New Roman" w:eastAsia="Times New Roman" w:hAnsi="Times New Roman" w:cs="Simplified Arabic"/>
          <w:sz w:val="32"/>
          <w:szCs w:val="32"/>
          <w:rtl/>
        </w:rPr>
      </w:pPr>
    </w:p>
    <w:p w:rsidR="00E4155F" w:rsidRPr="00E4155F" w:rsidRDefault="00E4155F" w:rsidP="00E4155F">
      <w:pPr>
        <w:spacing w:after="0" w:line="240" w:lineRule="auto"/>
        <w:jc w:val="center"/>
        <w:rPr>
          <w:rFonts w:ascii="Times New Roman" w:eastAsia="Times New Roman" w:hAnsi="Times New Roman" w:cs="Simplified Arabic"/>
          <w:b/>
          <w:bCs/>
          <w:color w:val="000000"/>
          <w:sz w:val="32"/>
          <w:szCs w:val="32"/>
          <w:rtl/>
          <w:lang w:bidi="ar-IQ"/>
        </w:rPr>
      </w:pPr>
      <w:r w:rsidRPr="00E4155F">
        <w:rPr>
          <w:rFonts w:ascii="Times New Roman" w:eastAsia="Times New Roman" w:hAnsi="Times New Roman" w:cs="Simplified Arabic"/>
          <w:b/>
          <w:bCs/>
          <w:color w:val="000000"/>
          <w:sz w:val="32"/>
          <w:szCs w:val="32"/>
          <w:rtl/>
          <w:lang w:bidi="ar-IQ"/>
        </w:rPr>
        <w:t xml:space="preserve">الجدول ( </w:t>
      </w:r>
      <w:r w:rsidRPr="00E4155F">
        <w:rPr>
          <w:rFonts w:ascii="Times New Roman" w:eastAsia="Times New Roman" w:hAnsi="Times New Roman" w:cs="Simplified Arabic" w:hint="cs"/>
          <w:b/>
          <w:bCs/>
          <w:color w:val="000000"/>
          <w:sz w:val="32"/>
          <w:szCs w:val="32"/>
          <w:rtl/>
          <w:lang w:bidi="ar-IQ"/>
        </w:rPr>
        <w:t>3</w:t>
      </w:r>
      <w:r w:rsidRPr="00E4155F">
        <w:rPr>
          <w:rFonts w:ascii="Times New Roman" w:eastAsia="Times New Roman" w:hAnsi="Times New Roman" w:cs="Simplified Arabic"/>
          <w:b/>
          <w:bCs/>
          <w:color w:val="000000"/>
          <w:sz w:val="32"/>
          <w:szCs w:val="32"/>
          <w:rtl/>
          <w:lang w:bidi="ar-IQ"/>
        </w:rPr>
        <w:t xml:space="preserve"> )</w:t>
      </w:r>
    </w:p>
    <w:p w:rsidR="00E4155F" w:rsidRPr="00E4155F" w:rsidRDefault="00E4155F" w:rsidP="00E4155F">
      <w:pPr>
        <w:spacing w:after="0" w:line="240" w:lineRule="auto"/>
        <w:jc w:val="center"/>
        <w:rPr>
          <w:rFonts w:ascii="Simplified Arabic" w:eastAsia="Times New Roman" w:hAnsi="Simplified Arabic" w:cs="PT Bold Mirror"/>
          <w:sz w:val="36"/>
          <w:szCs w:val="36"/>
          <w:rtl/>
          <w:lang w:bidi="ar-IQ"/>
        </w:rPr>
      </w:pPr>
      <w:r w:rsidRPr="00E4155F">
        <w:rPr>
          <w:rFonts w:ascii="Times New Roman" w:eastAsia="Times New Roman" w:hAnsi="Times New Roman" w:cs="Simplified Arabic"/>
          <w:b/>
          <w:bCs/>
          <w:color w:val="000000"/>
          <w:sz w:val="28"/>
          <w:szCs w:val="28"/>
          <w:rtl/>
          <w:lang w:bidi="ar-IQ"/>
        </w:rPr>
        <w:t xml:space="preserve">يبين الجدول الوسط الحسابي والانحراف المعياري للمجموعتين العليا والدنيا والقيمة التائية المحسوبة ودلالتها في حساب القدرة التمييزية </w:t>
      </w:r>
      <w:r w:rsidRPr="00E4155F">
        <w:rPr>
          <w:rFonts w:ascii="Times New Roman" w:eastAsia="Times New Roman" w:hAnsi="Times New Roman" w:cs="Simplified Arabic" w:hint="cs"/>
          <w:b/>
          <w:bCs/>
          <w:color w:val="000000"/>
          <w:sz w:val="28"/>
          <w:szCs w:val="28"/>
          <w:rtl/>
          <w:lang w:bidi="ar-IQ"/>
        </w:rPr>
        <w:t>للاختبارات المبحوثة</w:t>
      </w:r>
      <w:r w:rsidRPr="00E4155F">
        <w:rPr>
          <w:rFonts w:ascii="Times New Roman" w:eastAsia="Times New Roman" w:hAnsi="Times New Roman" w:cs="Simplified Arabic"/>
          <w:b/>
          <w:bCs/>
          <w:color w:val="000000"/>
          <w:sz w:val="28"/>
          <w:szCs w:val="28"/>
          <w:rtl/>
          <w:lang w:bidi="ar-IQ"/>
        </w:rPr>
        <w:t>.</w:t>
      </w:r>
    </w:p>
    <w:p w:rsidR="00E4155F" w:rsidRPr="00E4155F" w:rsidRDefault="00E4155F" w:rsidP="00E4155F">
      <w:pPr>
        <w:spacing w:after="0" w:line="240" w:lineRule="auto"/>
        <w:ind w:left="570"/>
        <w:rPr>
          <w:rFonts w:ascii="Times New Roman" w:eastAsia="Times New Roman" w:hAnsi="Times New Roman" w:cs="Simplified Arabic"/>
          <w:b/>
          <w:bCs/>
          <w:sz w:val="32"/>
          <w:szCs w:val="32"/>
          <w:rtl/>
        </w:rPr>
      </w:pPr>
    </w:p>
    <w:tbl>
      <w:tblPr>
        <w:bidiVisual/>
        <w:tblW w:w="10468" w:type="dxa"/>
        <w:tblInd w:w="-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9"/>
        <w:gridCol w:w="2202"/>
        <w:gridCol w:w="1134"/>
        <w:gridCol w:w="851"/>
        <w:gridCol w:w="850"/>
        <w:gridCol w:w="993"/>
        <w:gridCol w:w="850"/>
        <w:gridCol w:w="992"/>
        <w:gridCol w:w="993"/>
        <w:gridCol w:w="1134"/>
      </w:tblGrid>
      <w:tr w:rsidR="00B17AFF" w:rsidRPr="00E4155F" w:rsidTr="00B17AFF">
        <w:trPr>
          <w:cantSplit/>
        </w:trPr>
        <w:tc>
          <w:tcPr>
            <w:tcW w:w="46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ت</w:t>
            </w:r>
          </w:p>
        </w:tc>
        <w:tc>
          <w:tcPr>
            <w:tcW w:w="2202"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الاختبارات المبحوثة</w:t>
            </w:r>
          </w:p>
        </w:tc>
        <w:tc>
          <w:tcPr>
            <w:tcW w:w="1134" w:type="dxa"/>
            <w:vMerge w:val="restart"/>
            <w:tcBorders>
              <w:top w:val="thinThickSmallGap" w:sz="24" w:space="0" w:color="auto"/>
              <w:left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وحدة القياس</w:t>
            </w:r>
          </w:p>
        </w:tc>
        <w:tc>
          <w:tcPr>
            <w:tcW w:w="1701" w:type="dxa"/>
            <w:gridSpan w:val="2"/>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المجموعة العليا</w:t>
            </w:r>
          </w:p>
        </w:tc>
        <w:tc>
          <w:tcPr>
            <w:tcW w:w="1843" w:type="dxa"/>
            <w:gridSpan w:val="2"/>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المجموعة الدنيا</w:t>
            </w:r>
          </w:p>
        </w:tc>
        <w:tc>
          <w:tcPr>
            <w:tcW w:w="1985" w:type="dxa"/>
            <w:gridSpan w:val="2"/>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t</w:t>
            </w:r>
          </w:p>
        </w:tc>
        <w:tc>
          <w:tcPr>
            <w:tcW w:w="1134" w:type="dxa"/>
            <w:vMerge w:val="restart"/>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الدلالة الإحصائية</w:t>
            </w:r>
          </w:p>
        </w:tc>
      </w:tr>
      <w:tr w:rsidR="00B17AFF" w:rsidRPr="00E4155F" w:rsidTr="00B17AFF">
        <w:trPr>
          <w:cantSplit/>
        </w:trPr>
        <w:tc>
          <w:tcPr>
            <w:tcW w:w="469"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2202" w:type="dxa"/>
            <w:vMerge/>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س-</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ع</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س-</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ع</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المحسوبة</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الجدولية*</w:t>
            </w:r>
          </w:p>
        </w:tc>
        <w:tc>
          <w:tcPr>
            <w:tcW w:w="1134"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تحمل القدرة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دقيقة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2.39</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0.029</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2.44</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0.012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6.22</w:t>
            </w:r>
          </w:p>
        </w:tc>
        <w:tc>
          <w:tcPr>
            <w:tcW w:w="993" w:type="dxa"/>
            <w:vMerge w:val="restart"/>
            <w:tcBorders>
              <w:top w:val="thinThickSmallGap" w:sz="24" w:space="0" w:color="auto"/>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2.07</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 xml:space="preserve">ادراك </w:t>
            </w:r>
            <w:r w:rsidRPr="00E4155F">
              <w:rPr>
                <w:rFonts w:ascii="Times New Roman" w:eastAsia="Times New Roman" w:hAnsi="Times New Roman" w:cs="Simplified Arabic" w:hint="cs"/>
                <w:sz w:val="24"/>
                <w:szCs w:val="24"/>
                <w:rtl/>
              </w:rPr>
              <w:t xml:space="preserve">المسافة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سم</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0.23</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0.11</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0.63</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0.17</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6.42</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 xml:space="preserve">ادراك </w:t>
            </w:r>
            <w:r w:rsidRPr="00E4155F">
              <w:rPr>
                <w:rFonts w:ascii="Times New Roman" w:eastAsia="Times New Roman" w:hAnsi="Times New Roman" w:cs="Simplified Arabic" w:hint="cs"/>
                <w:sz w:val="24"/>
                <w:szCs w:val="24"/>
                <w:rtl/>
              </w:rPr>
              <w:t>الزمن</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ثانية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1.45</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0.39</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2.79</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0.49</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7.25</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الطبطبة بتغيير الاتجاه</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ثانية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20.47</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1.75</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27.99</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4.61</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5.27</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الطبطبة العالية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ثانية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7.64</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0.85</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9.62</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0.94</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5.38</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التصويب من الثبات</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درجة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11.66</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1.23</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8.41</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0.66</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8.03</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التصويب من الحركة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درجة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2.44</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5.91</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0.79</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5.49</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8</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التصويب البعيد من الثبات</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درجة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6.08</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1.16</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2.75</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1.65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5.69</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9</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المناولة الصدرية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درجة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12.91</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3.14</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3.25</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3.07</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7.60</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10</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المناولة من فوق الرأس</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درجة</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13.16</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2.85</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2.66</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2.64</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9.35</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c>
          <w:tcPr>
            <w:tcW w:w="469"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11</w:t>
            </w:r>
          </w:p>
        </w:tc>
        <w:tc>
          <w:tcPr>
            <w:tcW w:w="2202"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17AF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المناولة من فوق الكتف</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B17AFF" w:rsidRPr="00E4155F" w:rsidRDefault="00BB1F8E" w:rsidP="00E4155F">
            <w:pPr>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متر</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11.90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0.76</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9.44</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0.81</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7.62</w:t>
            </w:r>
          </w:p>
        </w:tc>
        <w:tc>
          <w:tcPr>
            <w:tcW w:w="993" w:type="dxa"/>
            <w:vMerge/>
            <w:tcBorders>
              <w:left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B17AFF" w:rsidRPr="00E4155F" w:rsidRDefault="00B17AF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معنوي</w:t>
            </w:r>
          </w:p>
        </w:tc>
      </w:tr>
      <w:tr w:rsidR="00B17AFF" w:rsidRPr="00E4155F" w:rsidTr="00B17AFF">
        <w:trPr>
          <w:trHeight w:val="20"/>
        </w:trPr>
        <w:tc>
          <w:tcPr>
            <w:tcW w:w="10468" w:type="dxa"/>
            <w:gridSpan w:val="10"/>
            <w:tcBorders>
              <w:top w:val="thinThickSmallGap" w:sz="24" w:space="0" w:color="auto"/>
              <w:left w:val="thinThickSmallGap" w:sz="24" w:space="0" w:color="auto"/>
              <w:bottom w:val="thinThickSmallGap" w:sz="24" w:space="0" w:color="auto"/>
              <w:right w:val="thinThickSmallGap" w:sz="24" w:space="0" w:color="auto"/>
            </w:tcBorders>
          </w:tcPr>
          <w:p w:rsidR="00B17AFF" w:rsidRPr="007533F4" w:rsidRDefault="00B17AFF" w:rsidP="007533F4">
            <w:pPr>
              <w:pStyle w:val="a8"/>
              <w:numPr>
                <w:ilvl w:val="0"/>
                <w:numId w:val="10"/>
              </w:numPr>
              <w:rPr>
                <w:rFonts w:cs="Simplified Arabic"/>
                <w:rtl/>
              </w:rPr>
            </w:pPr>
            <w:r>
              <w:rPr>
                <w:rFonts w:cs="Simplified Arabic" w:hint="cs"/>
                <w:rtl/>
              </w:rPr>
              <w:t>القيمة الجدولية عند درجة حرية (22) ومستوى دلالة (0.05)</w:t>
            </w:r>
          </w:p>
        </w:tc>
      </w:tr>
    </w:tbl>
    <w:p w:rsidR="00E4155F" w:rsidRPr="00E4155F" w:rsidRDefault="00E4155F" w:rsidP="00E4155F">
      <w:pPr>
        <w:spacing w:after="0" w:line="240" w:lineRule="auto"/>
        <w:ind w:left="570"/>
        <w:jc w:val="lowKashida"/>
        <w:rPr>
          <w:rFonts w:ascii="Times New Roman" w:eastAsia="Times New Roman" w:hAnsi="Times New Roman" w:cs="Simplified Arabic"/>
          <w:sz w:val="24"/>
          <w:szCs w:val="24"/>
          <w:rtl/>
        </w:rPr>
      </w:pPr>
    </w:p>
    <w:p w:rsidR="00E4155F" w:rsidRPr="00E4155F" w:rsidRDefault="00E4155F" w:rsidP="00E4155F">
      <w:pPr>
        <w:spacing w:after="0" w:line="240" w:lineRule="auto"/>
        <w:jc w:val="lowKashida"/>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 xml:space="preserve">ثانياً :- مستوى صعوبة الاختبارات :- </w:t>
      </w:r>
    </w:p>
    <w:p w:rsidR="00E4155F" w:rsidRDefault="00E4155F" w:rsidP="007533F4">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 xml:space="preserve">    لاستخراج مستوى صعوبة الاختبارات المبحوثة ، قام الباحث باستخراج قيمة معامل الالتواء للاختبارات ، وقد دلت نتائجها على إن جميع الاختبارات تحقق التوزيع ألاعتدالي </w:t>
      </w:r>
      <w:r w:rsidR="007533F4">
        <w:rPr>
          <w:rFonts w:ascii="Times New Roman" w:eastAsia="Times New Roman" w:hAnsi="Times New Roman" w:cs="Simplified Arabic" w:hint="cs"/>
          <w:sz w:val="32"/>
          <w:szCs w:val="32"/>
          <w:rtl/>
        </w:rPr>
        <w:t xml:space="preserve">. </w:t>
      </w:r>
      <w:r w:rsidRPr="00E4155F">
        <w:rPr>
          <w:rFonts w:ascii="Times New Roman" w:eastAsia="Times New Roman" w:hAnsi="Times New Roman" w:cs="Simplified Arabic" w:hint="cs"/>
          <w:sz w:val="32"/>
          <w:szCs w:val="32"/>
          <w:rtl/>
        </w:rPr>
        <w:t>بالإضافة إلى ذلك قام الباحث باستخراج الخطأ المعياري لجميع الاختبارات المبحوثة ، وبغية الاطلاع على هذه النتائج ن</w:t>
      </w:r>
      <w:r w:rsidR="000C5C47">
        <w:rPr>
          <w:rFonts w:ascii="Times New Roman" w:eastAsia="Times New Roman" w:hAnsi="Times New Roman" w:cs="Simplified Arabic" w:hint="cs"/>
          <w:sz w:val="32"/>
          <w:szCs w:val="32"/>
          <w:rtl/>
        </w:rPr>
        <w:t>سلط الضوء على ما جاء به الجدول (</w:t>
      </w:r>
      <w:r w:rsidRPr="00E4155F">
        <w:rPr>
          <w:rFonts w:ascii="Times New Roman" w:eastAsia="Times New Roman" w:hAnsi="Times New Roman" w:cs="Simplified Arabic" w:hint="cs"/>
          <w:sz w:val="32"/>
          <w:szCs w:val="32"/>
          <w:rtl/>
        </w:rPr>
        <w:t xml:space="preserve">4) . </w:t>
      </w:r>
    </w:p>
    <w:p w:rsidR="000C5C47" w:rsidRDefault="000C5C47" w:rsidP="007533F4">
      <w:pPr>
        <w:spacing w:after="0" w:line="240" w:lineRule="auto"/>
        <w:jc w:val="lowKashida"/>
        <w:rPr>
          <w:rFonts w:ascii="Times New Roman" w:eastAsia="Times New Roman" w:hAnsi="Times New Roman" w:cs="Simplified Arabic"/>
          <w:sz w:val="32"/>
          <w:szCs w:val="32"/>
          <w:rtl/>
        </w:rPr>
      </w:pPr>
    </w:p>
    <w:p w:rsidR="008A6E4A" w:rsidRPr="00E4155F" w:rsidRDefault="008A6E4A" w:rsidP="007533F4">
      <w:pPr>
        <w:spacing w:after="0" w:line="240" w:lineRule="auto"/>
        <w:jc w:val="lowKashida"/>
        <w:rPr>
          <w:rFonts w:ascii="Times New Roman" w:eastAsia="Times New Roman" w:hAnsi="Times New Roman" w:cs="Simplified Arabic"/>
          <w:sz w:val="32"/>
          <w:szCs w:val="32"/>
          <w:rtl/>
        </w:rPr>
      </w:pPr>
    </w:p>
    <w:p w:rsidR="00E4155F" w:rsidRPr="00E4155F" w:rsidRDefault="00E4155F" w:rsidP="00E4155F">
      <w:pPr>
        <w:spacing w:after="0" w:line="240" w:lineRule="auto"/>
        <w:ind w:left="570"/>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rtl/>
        </w:rPr>
        <w:t>جدول ( 4 )</w:t>
      </w:r>
    </w:p>
    <w:p w:rsidR="00E4155F" w:rsidRPr="00E4155F" w:rsidRDefault="00E4155F" w:rsidP="00E4155F">
      <w:pPr>
        <w:spacing w:after="0" w:line="240" w:lineRule="auto"/>
        <w:ind w:left="570"/>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rtl/>
        </w:rPr>
        <w:t>يبين التقديرات الإحصائية وطبيعة التوزيع لمفردات العينة في كل من الاختبارات المبحوثة</w:t>
      </w:r>
    </w:p>
    <w:p w:rsidR="00E4155F" w:rsidRPr="00E4155F" w:rsidRDefault="00E4155F" w:rsidP="00E4155F">
      <w:pPr>
        <w:spacing w:after="0" w:line="240" w:lineRule="auto"/>
        <w:ind w:left="570"/>
        <w:jc w:val="center"/>
        <w:rPr>
          <w:rFonts w:ascii="Times New Roman" w:eastAsia="Times New Roman" w:hAnsi="Times New Roman" w:cs="Simplified Arabic"/>
          <w:b/>
          <w:bCs/>
          <w:sz w:val="28"/>
          <w:szCs w:val="28"/>
          <w:rtl/>
        </w:rPr>
      </w:pPr>
    </w:p>
    <w:tbl>
      <w:tblPr>
        <w:bidiVisual/>
        <w:tblW w:w="9913" w:type="dxa"/>
        <w:tblInd w:w="-58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1E0"/>
      </w:tblPr>
      <w:tblGrid>
        <w:gridCol w:w="541"/>
        <w:gridCol w:w="2702"/>
        <w:gridCol w:w="1109"/>
        <w:gridCol w:w="927"/>
        <w:gridCol w:w="927"/>
        <w:gridCol w:w="926"/>
        <w:gridCol w:w="927"/>
        <w:gridCol w:w="927"/>
        <w:gridCol w:w="927"/>
      </w:tblGrid>
      <w:tr w:rsidR="00BB1F8E" w:rsidRPr="00E4155F" w:rsidTr="004D788C">
        <w:trPr>
          <w:trHeight w:val="1185"/>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ت</w:t>
            </w:r>
          </w:p>
        </w:tc>
        <w:tc>
          <w:tcPr>
            <w:tcW w:w="2702"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الاختبارات المبحوثة</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وحدة القياس</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س-</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ع</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التفرطح</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معامل الالتواء</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الخطأ المعياري</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طبيعة التوزيع</w:t>
            </w:r>
          </w:p>
        </w:tc>
      </w:tr>
      <w:tr w:rsidR="00BB1F8E" w:rsidRPr="00E4155F" w:rsidTr="004D788C">
        <w:trPr>
          <w:trHeight w:val="593"/>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تحمل القدرة</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دقيقة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2.42</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0.036</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0.33</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0.0007</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اعتدالي</w:t>
            </w:r>
          </w:p>
        </w:tc>
      </w:tr>
      <w:tr w:rsidR="00BB1F8E" w:rsidRPr="00E4155F" w:rsidTr="004D788C">
        <w:trPr>
          <w:trHeight w:val="593"/>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w:t>
            </w:r>
          </w:p>
        </w:tc>
        <w:tc>
          <w:tcPr>
            <w:tcW w:w="2702" w:type="dxa"/>
          </w:tcPr>
          <w:p w:rsidR="00BB1F8E" w:rsidRPr="00E4155F" w:rsidRDefault="002E1BEA" w:rsidP="00E4155F">
            <w:pPr>
              <w:spacing w:after="0" w:line="240" w:lineRule="auto"/>
              <w:jc w:val="lowKashida"/>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ادراك </w:t>
            </w:r>
            <w:r w:rsidR="00BB1F8E" w:rsidRPr="00E4155F">
              <w:rPr>
                <w:rFonts w:ascii="Times New Roman" w:eastAsia="Times New Roman" w:hAnsi="Times New Roman" w:cs="Simplified Arabic" w:hint="cs"/>
                <w:sz w:val="24"/>
                <w:szCs w:val="24"/>
                <w:rtl/>
                <w:lang w:bidi="ar-IQ"/>
              </w:rPr>
              <w:t>المسافة</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سم</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0.43</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0.25</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0.80-</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0.30</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0.051</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BB1F8E" w:rsidRPr="00E4155F" w:rsidTr="004D788C">
        <w:trPr>
          <w:trHeight w:val="593"/>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w:t>
            </w:r>
          </w:p>
        </w:tc>
        <w:tc>
          <w:tcPr>
            <w:tcW w:w="2702" w:type="dxa"/>
          </w:tcPr>
          <w:p w:rsidR="00BB1F8E" w:rsidRPr="00E4155F" w:rsidRDefault="002E1BEA" w:rsidP="00E4155F">
            <w:pPr>
              <w:spacing w:after="0" w:line="240" w:lineRule="auto"/>
              <w:jc w:val="lowKashida"/>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ادراك </w:t>
            </w:r>
            <w:r w:rsidR="00BB1F8E" w:rsidRPr="00E4155F">
              <w:rPr>
                <w:rFonts w:ascii="Times New Roman" w:eastAsia="Times New Roman" w:hAnsi="Times New Roman" w:cs="Simplified Arabic" w:hint="cs"/>
                <w:sz w:val="24"/>
                <w:szCs w:val="24"/>
                <w:rtl/>
                <w:lang w:bidi="ar-IQ"/>
              </w:rPr>
              <w:t>الزمن</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ثانية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2.12</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0.81</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1.17-</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0.15</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0.16</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BB1F8E" w:rsidRPr="00E4155F" w:rsidTr="004D788C">
        <w:trPr>
          <w:trHeight w:val="572"/>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4</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الطبطبة بتغيير الاتجاه</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ثانية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24.23</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5.13</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0.46-</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0.83</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BB1F8E" w:rsidRPr="00E4155F" w:rsidTr="004D788C">
        <w:trPr>
          <w:trHeight w:val="593"/>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الطبطبة العالية</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ثانية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8.63</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1.33</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0.49</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0.26</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0.27</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BB1F8E" w:rsidRPr="00E4155F" w:rsidTr="004D788C">
        <w:trPr>
          <w:trHeight w:val="572"/>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التصويب من الثبات</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1.92</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0.99-</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0.37</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0.39</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BB1F8E" w:rsidRPr="00E4155F" w:rsidTr="004D788C">
        <w:trPr>
          <w:trHeight w:val="593"/>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التصويب من الحركة</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7.65</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2.74</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0.26-</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0.55</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BB1F8E" w:rsidRPr="00E4155F" w:rsidTr="004D788C">
        <w:trPr>
          <w:trHeight w:val="572"/>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التصويب البعيد من الثبات</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4.41</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2.20</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0.39-</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0.45</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BB1F8E" w:rsidRPr="00E4155F" w:rsidTr="004D788C">
        <w:trPr>
          <w:trHeight w:val="593"/>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9</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المناولة الصدرية</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8.08</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5.80</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1.25-</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0.07</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1.18</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BB1F8E" w:rsidRPr="00E4155F" w:rsidTr="004D788C">
        <w:trPr>
          <w:trHeight w:val="572"/>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المناولة من فوق الرأس</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7.91</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5.99</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1.54-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1.22</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اعتدالي</w:t>
            </w:r>
          </w:p>
        </w:tc>
      </w:tr>
      <w:tr w:rsidR="00BB1F8E" w:rsidRPr="00E4155F" w:rsidTr="004D788C">
        <w:trPr>
          <w:trHeight w:val="614"/>
        </w:trPr>
        <w:tc>
          <w:tcPr>
            <w:tcW w:w="541"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11</w:t>
            </w:r>
          </w:p>
        </w:tc>
        <w:tc>
          <w:tcPr>
            <w:tcW w:w="2702" w:type="dxa"/>
          </w:tcPr>
          <w:p w:rsidR="00BB1F8E" w:rsidRPr="00E4155F" w:rsidRDefault="00BB1F8E"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المناولة من فوق الكتف</w:t>
            </w:r>
          </w:p>
        </w:tc>
        <w:tc>
          <w:tcPr>
            <w:tcW w:w="1109" w:type="dxa"/>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متر</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10.67</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1.47</w:t>
            </w:r>
          </w:p>
        </w:tc>
        <w:tc>
          <w:tcPr>
            <w:tcW w:w="926"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0.94-</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0.002</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0.301</w:t>
            </w:r>
          </w:p>
        </w:tc>
        <w:tc>
          <w:tcPr>
            <w:tcW w:w="927" w:type="dxa"/>
            <w:vAlign w:val="center"/>
          </w:tcPr>
          <w:p w:rsidR="00BB1F8E" w:rsidRPr="00E4155F" w:rsidRDefault="00BB1F8E"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اعتدالي</w:t>
            </w:r>
          </w:p>
        </w:tc>
      </w:tr>
    </w:tbl>
    <w:p w:rsidR="00E4155F" w:rsidRPr="00E4155F" w:rsidRDefault="00E4155F" w:rsidP="00E4155F">
      <w:pPr>
        <w:keepNext/>
        <w:spacing w:before="240" w:after="60" w:line="240" w:lineRule="auto"/>
        <w:jc w:val="both"/>
        <w:outlineLvl w:val="3"/>
        <w:rPr>
          <w:rFonts w:ascii="Calibri" w:eastAsia="Times New Roman" w:hAnsi="Calibri" w:cs="Arial"/>
          <w:b/>
          <w:bCs/>
          <w:sz w:val="32"/>
          <w:szCs w:val="32"/>
          <w:rtl/>
          <w:lang w:bidi="ar-IQ"/>
        </w:rPr>
      </w:pPr>
    </w:p>
    <w:p w:rsidR="00363823" w:rsidRDefault="00363823" w:rsidP="00E4155F">
      <w:pPr>
        <w:spacing w:after="0" w:line="240" w:lineRule="auto"/>
        <w:jc w:val="both"/>
        <w:rPr>
          <w:rFonts w:ascii="Simplified Arabic" w:eastAsia="Times New Roman" w:hAnsi="Simplified Arabic" w:cs="Simplified Arabic"/>
          <w:b/>
          <w:bCs/>
          <w:sz w:val="32"/>
          <w:szCs w:val="32"/>
          <w:rtl/>
          <w:lang w:bidi="ar-IQ"/>
        </w:rPr>
      </w:pPr>
    </w:p>
    <w:p w:rsidR="008A6E4A" w:rsidRDefault="008A6E4A" w:rsidP="00E4155F">
      <w:pPr>
        <w:spacing w:after="0" w:line="240" w:lineRule="auto"/>
        <w:jc w:val="both"/>
        <w:rPr>
          <w:rFonts w:ascii="Simplified Arabic" w:eastAsia="Times New Roman" w:hAnsi="Simplified Arabic" w:cs="Simplified Arabic"/>
          <w:b/>
          <w:bCs/>
          <w:sz w:val="32"/>
          <w:szCs w:val="32"/>
          <w:rtl/>
          <w:lang w:bidi="ar-IQ"/>
        </w:rPr>
      </w:pPr>
    </w:p>
    <w:p w:rsidR="00363823" w:rsidRDefault="00363823"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363823" w:rsidP="00E4155F">
      <w:pPr>
        <w:spacing w:after="0" w:line="240" w:lineRule="auto"/>
        <w:jc w:val="both"/>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lastRenderedPageBreak/>
        <w:t>3</w:t>
      </w:r>
      <w:r w:rsidR="00E4155F" w:rsidRPr="00E4155F">
        <w:rPr>
          <w:rFonts w:ascii="Simplified Arabic" w:eastAsia="Times New Roman" w:hAnsi="Simplified Arabic" w:cs="Simplified Arabic" w:hint="cs"/>
          <w:b/>
          <w:bCs/>
          <w:sz w:val="32"/>
          <w:szCs w:val="32"/>
          <w:rtl/>
          <w:lang w:bidi="ar-IQ"/>
        </w:rPr>
        <w:t xml:space="preserve">-4-3-3 </w:t>
      </w:r>
      <w:r w:rsidR="00E4155F" w:rsidRPr="00E4155F">
        <w:rPr>
          <w:rFonts w:ascii="Simplified Arabic" w:eastAsia="Times New Roman" w:hAnsi="Simplified Arabic" w:cs="Simplified Arabic"/>
          <w:b/>
          <w:bCs/>
          <w:sz w:val="32"/>
          <w:szCs w:val="32"/>
          <w:rtl/>
          <w:lang w:bidi="ar-IQ"/>
        </w:rPr>
        <w:t xml:space="preserve"> توصيف الاختبارات المستخدمة في البحث :ـ</w:t>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r w:rsidRPr="00E4155F">
        <w:rPr>
          <w:rFonts w:ascii="Times New Roman" w:eastAsia="Times New Roman" w:hAnsi="Times New Roman" w:cs="Simplified Arabic" w:hint="cs"/>
          <w:b/>
          <w:bCs/>
          <w:sz w:val="32"/>
          <w:szCs w:val="32"/>
          <w:rtl/>
          <w:lang w:bidi="ar-IQ"/>
        </w:rPr>
        <w:t>أولا:- اختبار تحمل القدرة :</w:t>
      </w:r>
      <w:r w:rsidRPr="00E4155F">
        <w:rPr>
          <w:rFonts w:ascii="Times New Roman" w:eastAsia="Times New Roman" w:hAnsi="Times New Roman" w:cs="Simplified Arabic"/>
          <w:color w:val="000000"/>
          <w:sz w:val="32"/>
          <w:szCs w:val="32"/>
          <w:vertAlign w:val="superscript"/>
          <w:rtl/>
          <w:lang w:bidi="ar-IQ"/>
        </w:rPr>
        <w:footnoteReference w:customMarkFollows="1" w:id="64"/>
        <w:sym w:font="Symbol" w:char="F0B7"/>
      </w: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الهدف من الاختبار:</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 xml:space="preserve">    قياس تحمل القدرة </w:t>
      </w:r>
      <w:r w:rsidR="006126C5">
        <w:rPr>
          <w:rFonts w:ascii="Simplified Arabic" w:eastAsia="Times New Roman" w:hAnsi="Simplified Arabic" w:cs="Simplified Arabic" w:hint="cs"/>
          <w:sz w:val="32"/>
          <w:szCs w:val="32"/>
          <w:rtl/>
          <w:lang w:bidi="ar-IQ"/>
        </w:rPr>
        <w:t xml:space="preserve">العضلية </w:t>
      </w:r>
      <w:r w:rsidR="00263577">
        <w:rPr>
          <w:rFonts w:ascii="Simplified Arabic" w:eastAsia="Times New Roman" w:hAnsi="Simplified Arabic" w:cs="Simplified Arabic" w:hint="cs"/>
          <w:sz w:val="32"/>
          <w:szCs w:val="32"/>
          <w:rtl/>
          <w:lang w:bidi="ar-IQ"/>
        </w:rPr>
        <w:t>متوسطة</w:t>
      </w:r>
      <w:r w:rsidR="006126C5">
        <w:rPr>
          <w:rFonts w:ascii="Simplified Arabic" w:eastAsia="Times New Roman" w:hAnsi="Simplified Arabic" w:cs="Simplified Arabic" w:hint="cs"/>
          <w:sz w:val="32"/>
          <w:szCs w:val="32"/>
          <w:rtl/>
          <w:lang w:bidi="ar-IQ"/>
        </w:rPr>
        <w:t xml:space="preserve"> المدى</w:t>
      </w:r>
      <w:r w:rsidR="00263577">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hint="cs"/>
          <w:sz w:val="32"/>
          <w:szCs w:val="32"/>
          <w:rtl/>
          <w:lang w:bidi="ar-IQ"/>
        </w:rPr>
        <w:t xml:space="preserve">للذراعين للاعبي كرة السلة على الكراسي المتحركة . </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الأدوات المستخدمة :</w:t>
      </w:r>
    </w:p>
    <w:p w:rsidR="00E4155F" w:rsidRPr="00E4155F" w:rsidRDefault="00E4155F" w:rsidP="00DF73B2">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lang w:bidi="ar-IQ"/>
        </w:rPr>
        <w:t>كرسي متحرك، شاخص عدد (3) ولتكون (أ،ب،ج) ، توضع على خط مستقيم والمسافة مابين شاخص وآخر (4) متر ، ساعة توقيت ، صفارة</w:t>
      </w:r>
      <w:r w:rsidRPr="00E4155F">
        <w:rPr>
          <w:rFonts w:ascii="Simplified Arabic" w:eastAsia="Times New Roman" w:hAnsi="Simplified Arabic" w:cs="Simplified Arabic" w:hint="cs"/>
          <w:sz w:val="32"/>
          <w:szCs w:val="32"/>
          <w:rtl/>
          <w:lang w:bidi="ar-IQ"/>
        </w:rPr>
        <w:t xml:space="preserve"> .</w:t>
      </w:r>
    </w:p>
    <w:p w:rsidR="00E4155F" w:rsidRPr="00E4155F" w:rsidRDefault="00E4155F" w:rsidP="00E4155F">
      <w:pPr>
        <w:spacing w:line="240" w:lineRule="auto"/>
        <w:contextualSpacing/>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الاختبار:</w:t>
      </w:r>
    </w:p>
    <w:p w:rsid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يستعد المختبر خلف الشاخص (أ)وعند سماع صفارة الحكم يجري المختبر بالكرسي المتحرك ويلتف حول الشاخص (ب) ثم الشاخص (ج) ويعود إلى الشاخص (أ) بصورة مستقيمة وكما موضح بالشكل </w:t>
      </w:r>
      <w:r w:rsidRPr="00E4155F">
        <w:rPr>
          <w:rFonts w:ascii="Simplified Arabic" w:eastAsia="Calibri" w:hAnsi="Simplified Arabic" w:cs="Simplified Arabic" w:hint="cs"/>
          <w:sz w:val="32"/>
          <w:szCs w:val="32"/>
          <w:rtl/>
          <w:lang w:bidi="ar-IQ"/>
        </w:rPr>
        <w:t>(5)</w:t>
      </w:r>
      <w:r w:rsidRPr="00E4155F">
        <w:rPr>
          <w:rFonts w:ascii="Simplified Arabic" w:eastAsia="Calibri" w:hAnsi="Simplified Arabic" w:cs="Simplified Arabic"/>
          <w:sz w:val="32"/>
          <w:szCs w:val="32"/>
          <w:rtl/>
          <w:lang w:bidi="ar-IQ"/>
        </w:rPr>
        <w:t>.</w:t>
      </w:r>
    </w:p>
    <w:p w:rsidR="000A5C5C" w:rsidRPr="00E4155F" w:rsidRDefault="000A5C5C"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826DF7" w:rsidP="00E4155F">
      <w:pPr>
        <w:spacing w:line="240" w:lineRule="auto"/>
        <w:ind w:left="720"/>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tl/>
        </w:rPr>
        <w:pict>
          <v:group id="Group 114" o:spid="_x0000_s1083" style="position:absolute;left:0;text-align:left;margin-left:61.2pt;margin-top:25.35pt;width:325.9pt;height:72.8pt;z-index:251702272" coordorigin="2878,9136" coordsize="6518,1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">
            <v:group id="Group 97" o:spid="_x0000_s1099" style="position:absolute;left:3021;top:9255;width:5290;height:1248" coordorigin="3021,9255" coordsize="5290,1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98" o:spid="_x0000_s1101" type="#_x0000_t120" style="position:absolute;left:5150;top:9255;width:1048;height:11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3A48IA&#10;AADcAAAADwAAAGRycy9kb3ducmV2LnhtbERPyWrDMBC9F/IPYgq9NbJb4gQ3iklKCqaXkgVyHayp&#10;bSqNjKXE9t9XgUJv83jrrIvRGnGj3reOFaTzBARx5XTLtYLz6eN5BcIHZI3GMSmYyEOxmT2sMddu&#10;4APdjqEWMYR9jgqaELpcSl81ZNHPXUccuW/XWwwR9rXUPQ4x3Br5kiSZtNhybGiwo/eGqp/j1SoI&#10;5WQ+28F82eV+exled4uSqVPq6XHcvoEINIZ/8Z+71HF+msH9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3cDjwgAAANwAAAAPAAAAAAAAAAAAAAAAAJgCAABkcnMvZG93&#10;bnJldi54bWxQSwUGAAAAAAQABAD1AAAAhwMAAAAA&#10;"/>
              <v:shapetype id="_x0000_t32" coordsize="21600,21600" o:spt="32" o:oned="t" path="m,l21600,21600e" filled="f">
                <v:path arrowok="t" fillok="f" o:connecttype="none"/>
                <o:lock v:ext="edit" shapetype="t"/>
              </v:shapetype>
              <v:shape id="AutoShape 99" o:spid="_x0000_s1100" type="#_x0000_t32" style="position:absolute;left:3021;top:10503;width:529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group>
            <v:group id="Group 100" o:spid="_x0000_s1084" style="position:absolute;left:2878;top:9136;width:6518;height:1456" coordorigin="2878,9136" coordsize="6518,1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101" o:spid="_x0000_s1098" type="#_x0000_t85" style="position:absolute;left:2878;top:9255;width:143;height:1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TZcEA&#10;AADcAAAADwAAAGRycy9kb3ducmV2LnhtbERPTWvCQBC9C/0PyxS8mY0eSo2uUiwFi6eqLXgbsmM2&#10;mJ1Ns6Om/fXdguBtHu9z5sveN+pCXawDGxhnOSjiMtiaKwP73dvoGVQUZItNYDLwQxGWi4fBHAsb&#10;rvxBl61UKoVwLNCAE2kLrWPpyGPMQkucuGPoPEqCXaVth9cU7hs9yfMn7bHm1OCwpZWj8rQ9ewPl&#10;p/x+UdjoV3KSrybfBxb9bszwsX+ZgRLq5S6+udc2zR9P4f+ZdIF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Zk2XBAAAA3AAAAA8AAAAAAAAAAAAAAAAAmAIAAGRycy9kb3du&#10;cmV2LnhtbFBLBQYAAAAABAAEAPUAAACGAwAAAAA=&#10;"/>
              <v:group id="Group 102" o:spid="_x0000_s1085" style="position:absolute;left:3021;top:9136;width:6375;height:1456" coordorigin="3021,9117" coordsize="6375,1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AutoShape 103" o:spid="_x0000_s1097" type="#_x0000_t32" style="position:absolute;left:3021;top:9255;width:5088;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ecLMAAAADcAAAADwAAAGRycy9kb3ducmV2LnhtbERPS4vCMBC+C/sfwizsTVMFRapRVFgQ&#10;L4sP0OPQjG2wmZQm29R/v1kQvM3H95zlure16Kj1xrGC8SgDQVw4bbhUcDl/D+cgfEDWWDsmBU/y&#10;sF59DJaYaxf5SN0plCKFsM9RQRVCk0vpi4os+pFriBN3d63FkGBbSt1iTOG2lpMsm0mLhlNDhQ3t&#10;Kioep1+rwMQf0zX7XdwerjevI5nn1Bmlvj77zQJEoD68xS/3Xqf5kzH8P5MukK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XnCzAAAAA3AAAAA8AAAAAAAAAAAAAAAAA&#10;oQIAAGRycy9kb3ducmV2LnhtbFBLBQYAAAAABAAEAPkAAACOAwAAAAA=&#10;">
                  <v:stroke endarrow="block"/>
                </v:shape>
                <v:group id="Group 104" o:spid="_x0000_s1086" style="position:absolute;left:3260;top:9117;width:6136;height:1456" coordorigin="3198,9125" coordsize="6136,1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group id="Group 105" o:spid="_x0000_s1088" style="position:absolute;left:3198;top:9255;width:6136;height:1127" coordorigin="3198,9897" coordsize="6136,1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6" o:spid="_x0000_s1096" type="#_x0000_t5" style="position:absolute;left:7749;top:10210;width:360;height:4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aQNsEA&#10;AADcAAAADwAAAGRycy9kb3ducmV2LnhtbERPS2vCQBC+F/wPywje6sbYikRX0dJC6a1R70N2TILZ&#10;2bC7msev7xYKvc3H95ztvjeNeJDztWUFi3kCgriwuuZSwfn08bwG4QOyxsYyKRjIw343edpipm3H&#10;3/TIQyliCPsMFVQhtJmUvqjIoJ/bljhyV+sMhghdKbXDLoabRqZJspIGa44NFbb0VlFxy+9GAYeh&#10;ez2m/fg+nlfj8vI13B3mSs2m/WEDIlAf/sV/7k8d56cv8PtMvED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GkDbBAAAA3AAAAA8AAAAAAAAAAAAAAAAAmAIAAGRycy9kb3du&#10;cmV2LnhtbFBLBQYAAAAABAAEAPUAAACGAwAAAAA=&#10;" fillcolor="#c0504d" strokecolor="#f2f2f2" strokeweight="3pt">
                      <v:shadow on="t" color="#622423" opacity=".5" offset="1pt"/>
                    </v:shape>
                    <v:shape id="AutoShape 107" o:spid="_x0000_s1095" type="#_x0000_t5" style="position:absolute;left:5432;top:10210;width:454;height:4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o1rcAA&#10;AADcAAAADwAAAGRycy9kb3ducmV2LnhtbERPS2vCQBC+C/6HZYTedGOKUlJXqWKheGu09yE7TUKz&#10;s2F3NY9f7wpCb/PxPWez600jbuR8bVnBcpGAIC6srrlUcDl/zt9A+ICssbFMCgbysNtOJxvMtO34&#10;m255KEUMYZ+hgiqENpPSFxUZ9AvbEkfu1zqDIUJXSu2wi+GmkWmSrKXBmmNDhS0dKir+8qtRwGHo&#10;Vvu0H4/jZT2+/pyGq8NcqZdZ//EOIlAf/sVP95eO89MVPJ6JF8jt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0o1rcAAAADcAAAADwAAAAAAAAAAAAAAAACYAgAAZHJzL2Rvd25y&#10;ZXYueG1sUEsFBgAAAAAEAAQA9QAAAIUDAAAAAA==&#10;" fillcolor="#c0504d" strokecolor="#f2f2f2" strokeweight="3pt">
                      <v:shadow on="t" color="#622423" opacity=".5" offset="1pt"/>
                    </v:shape>
                    <v:shape id="AutoShape 108" o:spid="_x0000_s1094" type="#_x0000_t5" style="position:absolute;left:3198;top:10210;width:360;height:4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ir2sEA&#10;AADcAAAADwAAAGRycy9kb3ducmV2LnhtbERPS2vCQBC+F/wPywje6qaRBomuUqWF0luj3ofsNAnN&#10;zobd1Tx+fVcQepuP7znb/WBacSPnG8sKXpYJCOLS6oYrBefTx/MahA/IGlvLpGAkD/vd7GmLubY9&#10;f9OtCJWIIexzVFCH0OVS+rImg35pO+LI/VhnMEToKqkd9jHctDJNkkwabDg21NjRsabyt7gaBRzG&#10;/vWQDtP7dM6m1eVrvDoslFrMh7cNiEBD+Bc/3J86zk8zuD8TL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Yq9rBAAAA3AAAAA8AAAAAAAAAAAAAAAAAmAIAAGRycy9kb3du&#10;cmV2LnhtbFBLBQYAAAAABAAEAPUAAACGAwAAAAA=&#10;" fillcolor="#c0504d" strokecolor="#f2f2f2" strokeweight="3pt">
                      <v:shadow on="t" color="#622423" opacity=".5" offset="1pt"/>
                    </v:shape>
                    <v:group id="Group 109" o:spid="_x0000_s1089" style="position:absolute;left:8859;top:9897;width:475;height:1127" coordorigin="8984,8390" coordsize="475,1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AutoShape 110" o:spid="_x0000_s1093" type="#_x0000_t96" style="position:absolute;left:9074;top:8390;width:286;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IwMUA&#10;AADcAAAADwAAAGRycy9kb3ducmV2LnhtbESPT2vDMAzF74N9B6PBLqN12sEYad1SxjZ6aaF/2FnE&#10;ahIay8F2nfTbT4fBbhLv6b2fluvRdSpTiK1nA7NpAYq48rbl2sD59DV5BxUTssXOMxm4U4T16vFh&#10;iaX1Ax8oH1OtJIRjiQaalPpS61g15DBOfU8s2sUHh0nWUGsbcJBw1+l5Ubxphy1LQ4M9fTRUXY83&#10;ZyC/vqT95y6fw4++d3lov7ebnTPm+WncLEAlGtO/+e96awV/LrTyjE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wjAxQAAANwAAAAPAAAAAAAAAAAAAAAAAJgCAABkcnMv&#10;ZG93bnJldi54bWxQSwUGAAAAAAQABAD1AAAAigM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111" o:spid="_x0000_s1092" type="#_x0000_t132" style="position:absolute;left:9074;top:8750;width:286;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mS8QA&#10;AADcAAAADwAAAGRycy9kb3ducmV2LnhtbERPTWvCQBC9C/0PyxS8SN0kBzGpq5SK4kWoWinehuw0&#10;Cc3Oxuxq4r/vCoK3ebzPmS16U4srta6yrCAeRyCIc6srLhR8H1ZvUxDOI2usLZOCGzlYzF8GM8y0&#10;7XhH170vRAhhl6GC0vsmk9LlJRl0Y9sQB+7XtgZ9gG0hdYtdCDe1TKJoIg1WHBpKbOizpPxvfzEK&#10;Ttt0feqX6ejnYs9dki6PX8c4Vmr42n+8g/DU+6f44d7oMD9J4f5MuE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a5kvEAAAA3AAAAA8AAAAAAAAAAAAAAAAAmAIAAGRycy9k&#10;b3ducmV2LnhtbFBLBQYAAAAABAAEAPUAAACJAwAAAAA=&#10;"/>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112" o:spid="_x0000_s1091" type="#_x0000_t123" style="position:absolute;left:8984;top:8984;width:475;height:5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gsUA&#10;AADcAAAADwAAAGRycy9kb3ducmV2LnhtbESPzWoCQRCE74G8w9CCtzjrChI2jiKShHhQUPcBmp3e&#10;H7LTs8xMdJOntw9Cbt1UddXXq83oenWlEDvPBuazDBRx5W3HjYHy8vHyCiomZIu9ZzLwSxE26+en&#10;FRbW3/hE13NqlIRwLNBAm9JQaB2rlhzGmR+IRat9cJhkDY22AW8S7nqdZ9lSO+xYGlocaNdS9X3+&#10;cQbqTNOxnP+9V4dlXed7m+/K8GnMdDJu30AlGtO/+XH9ZQV/IfjyjEy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4NyCxQAAANwAAAAPAAAAAAAAAAAAAAAAAJgCAABkcnMv&#10;ZG93bnJldi54bWxQSwUGAAAAAAQABAD1AAAAi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13" o:spid="_x0000_s1090" type="#_x0000_t34" style="position:absolute;left:8946;top:8669;width:552;height:475;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eeScQAAADcAAAADwAAAGRycy9kb3ducmV2LnhtbERPS2vCQBC+F/wPywi91Y0tiKRuQhBK&#10;eyltfRC8TbNjNpidDdmtif/eLQje5uN7ziofbSvO1PvGsYL5LAFBXDndcK1gt317WoLwAVlj65gU&#10;XMhDnk0eVphqN/APnTehFjGEfYoKTAhdKqWvDFn0M9cRR+7oeoshwr6WuschhttWPifJQlpsODYY&#10;7GhtqDpt/qyCYtgfmvLr/cCXnbFF8V3+rj9LpR6nY/EKItAY7uKb+0PH+S9z+H8mXiC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N55JxAAAANwAAAAPAAAAAAAAAAAA&#10;AAAAAKECAABkcnMvZG93bnJldi54bWxQSwUGAAAAAAQABAD5AAAAkgMAAAAA&#10;" adj="14517"/>
                    </v:group>
                  </v:group>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114" o:spid="_x0000_s1087" type="#_x0000_t102" style="position:absolute;left:4915;top:9125;width:517;height:14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jrTb8A&#10;AADcAAAADwAAAGRycy9kb3ducmV2LnhtbERPTYvCMBC9C/6HMII3Ta0gUo0igrgHBddd8To0Y1ts&#10;JiXJ1vrvjSDsbR7vc5brztSiJecrywom4wQEcW51xYWC35/daA7CB2SNtWVS8CQP61W/t8RM2wd/&#10;U3sOhYgh7DNUUIbQZFL6vCSDfmwb4sjdrDMYInSF1A4fMdzUMk2SmTRYcWwosaFtSfn9/GcUmLQ6&#10;7SfXdp4catqHhnR+cUelhoNuswARqAv/4o/7S8f50xTez8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SOtNvwAAANwAAAAPAAAAAAAAAAAAAAAAAJgCAABkcnMvZG93bnJl&#10;di54bWxQSwUGAAAAAAQABAD1AAAAhAMAAAAA&#10;"/>
                </v:group>
              </v:group>
            </v:group>
          </v:group>
        </w:pic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826DF7" w:rsidP="00D60E3D">
      <w:pPr>
        <w:tabs>
          <w:tab w:val="left" w:pos="2955"/>
          <w:tab w:val="left" w:pos="5715"/>
        </w:tabs>
        <w:spacing w:line="240" w:lineRule="auto"/>
        <w:ind w:left="720"/>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tl/>
        </w:rPr>
        <w:pict>
          <v:shape id="Straight Arrow Connector 138" o:spid="_x0000_s1082" type="#_x0000_t32" style="position:absolute;left:0;text-align:left;margin-left:105pt;margin-top:15.05pt;width:61.45pt;height:.25pt;flip:x;z-index:251698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" strokecolor="#4579b8 [3044]">
            <v:stroke endarrow="open"/>
          </v:shape>
        </w:pict>
      </w:r>
      <w:r>
        <w:rPr>
          <w:rFonts w:ascii="Simplified Arabic" w:eastAsia="Calibri" w:hAnsi="Simplified Arabic" w:cs="Simplified Arabic"/>
          <w:noProof/>
          <w:sz w:val="32"/>
          <w:szCs w:val="32"/>
          <w:rtl/>
        </w:rPr>
        <w:pict>
          <v:shape id="Straight Arrow Connector 137" o:spid="_x0000_s1081" type="#_x0000_t32" style="position:absolute;left:0;text-align:left;margin-left:231.75pt;margin-top:15.3pt;width:66pt;height:0;z-index:251697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" strokecolor="#4579b8 [3044]">
            <v:stroke endarrow="open"/>
          </v:shape>
        </w:pict>
      </w:r>
      <w:r w:rsidR="00D60E3D">
        <w:rPr>
          <w:rFonts w:ascii="Simplified Arabic" w:eastAsia="Calibri" w:hAnsi="Simplified Arabic" w:cs="Simplified Arabic"/>
          <w:sz w:val="32"/>
          <w:szCs w:val="32"/>
          <w:rtl/>
          <w:lang w:bidi="ar-IQ"/>
        </w:rPr>
        <w:tab/>
      </w:r>
      <w:r w:rsidR="00D60E3D">
        <w:rPr>
          <w:rFonts w:ascii="Simplified Arabic" w:eastAsia="Calibri" w:hAnsi="Simplified Arabic" w:cs="Simplified Arabic" w:hint="cs"/>
          <w:sz w:val="32"/>
          <w:szCs w:val="32"/>
          <w:rtl/>
          <w:lang w:bidi="ar-IQ"/>
        </w:rPr>
        <w:t>4م</w:t>
      </w:r>
      <w:r w:rsidR="00D60E3D">
        <w:rPr>
          <w:rFonts w:ascii="Simplified Arabic" w:eastAsia="Calibri" w:hAnsi="Simplified Arabic" w:cs="Simplified Arabic"/>
          <w:sz w:val="32"/>
          <w:szCs w:val="32"/>
          <w:rtl/>
          <w:lang w:bidi="ar-IQ"/>
        </w:rPr>
        <w:tab/>
      </w:r>
      <w:r w:rsidR="00D60E3D">
        <w:rPr>
          <w:rFonts w:ascii="Simplified Arabic" w:eastAsia="Calibri" w:hAnsi="Simplified Arabic" w:cs="Simplified Arabic" w:hint="cs"/>
          <w:sz w:val="32"/>
          <w:szCs w:val="32"/>
          <w:rtl/>
          <w:lang w:bidi="ar-IQ"/>
        </w:rPr>
        <w:t>4م</w: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hint="cs"/>
          <w:sz w:val="32"/>
          <w:szCs w:val="32"/>
          <w:rtl/>
          <w:lang w:bidi="ar-IQ"/>
        </w:rPr>
        <w:t xml:space="preserve">           أ                      ب                     ج</w:t>
      </w:r>
    </w:p>
    <w:p w:rsidR="000A5C5C" w:rsidRDefault="000A5C5C" w:rsidP="00E4155F">
      <w:pPr>
        <w:spacing w:line="240" w:lineRule="auto"/>
        <w:ind w:left="720"/>
        <w:contextualSpacing/>
        <w:jc w:val="center"/>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شكل(5)</w:t>
      </w:r>
    </w:p>
    <w:p w:rsidR="00E4155F" w:rsidRDefault="00E4155F" w:rsidP="00E4155F">
      <w:pPr>
        <w:spacing w:line="240" w:lineRule="auto"/>
        <w:ind w:left="720"/>
        <w:contextualSpacing/>
        <w:jc w:val="center"/>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hint="cs"/>
          <w:sz w:val="32"/>
          <w:szCs w:val="32"/>
          <w:rtl/>
          <w:lang w:bidi="ar-IQ"/>
        </w:rPr>
        <w:t>يوضح اختبار تحمل القدرة</w:t>
      </w:r>
    </w:p>
    <w:p w:rsidR="000A5C5C" w:rsidRDefault="000A5C5C" w:rsidP="00E4155F">
      <w:pPr>
        <w:spacing w:line="240" w:lineRule="auto"/>
        <w:ind w:left="720"/>
        <w:contextualSpacing/>
        <w:jc w:val="center"/>
        <w:rPr>
          <w:rFonts w:ascii="Simplified Arabic" w:eastAsia="Calibri" w:hAnsi="Simplified Arabic" w:cs="Simplified Arabic"/>
          <w:b/>
          <w:bCs/>
          <w:sz w:val="32"/>
          <w:szCs w:val="32"/>
          <w:rtl/>
          <w:lang w:bidi="ar-IQ"/>
        </w:rPr>
      </w:pPr>
    </w:p>
    <w:p w:rsidR="000A5C5C" w:rsidRDefault="000A5C5C" w:rsidP="00E4155F">
      <w:pPr>
        <w:spacing w:line="240" w:lineRule="auto"/>
        <w:ind w:left="720"/>
        <w:contextualSpacing/>
        <w:jc w:val="center"/>
        <w:rPr>
          <w:rFonts w:ascii="Simplified Arabic" w:eastAsia="Calibri" w:hAnsi="Simplified Arabic" w:cs="Simplified Arabic"/>
          <w:b/>
          <w:bCs/>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شروط الاختبار :</w:t>
      </w:r>
    </w:p>
    <w:p w:rsidR="00E4155F" w:rsidRPr="00E4155F" w:rsidRDefault="00E4155F" w:rsidP="008A6E4A">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 xml:space="preserve">- </w:t>
      </w:r>
      <w:r w:rsidRPr="00E4155F">
        <w:rPr>
          <w:rFonts w:ascii="Simplified Arabic" w:eastAsia="Calibri" w:hAnsi="Simplified Arabic" w:cs="Simplified Arabic"/>
          <w:sz w:val="32"/>
          <w:szCs w:val="32"/>
          <w:rtl/>
          <w:lang w:bidi="ar-IQ"/>
        </w:rPr>
        <w:t>يقوم المختبر بتكرار الأداء (1</w:t>
      </w:r>
      <w:r w:rsidR="008A6E4A">
        <w:rPr>
          <w:rFonts w:ascii="Simplified Arabic" w:eastAsia="Calibri" w:hAnsi="Simplified Arabic" w:cs="Simplified Arabic" w:hint="cs"/>
          <w:sz w:val="32"/>
          <w:szCs w:val="32"/>
          <w:rtl/>
          <w:lang w:bidi="ar-IQ"/>
        </w:rPr>
        <w:t>4</w:t>
      </w:r>
      <w:r w:rsidRPr="00E4155F">
        <w:rPr>
          <w:rFonts w:ascii="Simplified Arabic" w:eastAsia="Calibri" w:hAnsi="Simplified Arabic" w:cs="Simplified Arabic"/>
          <w:sz w:val="32"/>
          <w:szCs w:val="32"/>
          <w:rtl/>
          <w:lang w:bidi="ar-IQ"/>
        </w:rPr>
        <w:t>) مرة</w:t>
      </w:r>
      <w:r w:rsidR="00F86C1E">
        <w:rPr>
          <w:rFonts w:ascii="Simplified Arabic" w:eastAsia="Calibri" w:hAnsi="Simplified Arabic" w:cs="Simplified Arabic" w:hint="cs"/>
          <w:sz w:val="32"/>
          <w:szCs w:val="32"/>
          <w:rtl/>
          <w:lang w:bidi="ar-IQ"/>
        </w:rPr>
        <w:t xml:space="preserve"> متتالية</w:t>
      </w:r>
      <w:r w:rsidRPr="00E4155F">
        <w:rPr>
          <w:rFonts w:ascii="Simplified Arabic" w:eastAsia="Calibri" w:hAnsi="Simplified Arabic" w:cs="Simplified Arabic"/>
          <w:sz w:val="32"/>
          <w:szCs w:val="32"/>
          <w:rtl/>
          <w:lang w:bidi="ar-IQ"/>
        </w:rPr>
        <w:t>.</w:t>
      </w:r>
    </w:p>
    <w:p w:rsidR="00E4155F" w:rsidRPr="00E4155F" w:rsidRDefault="00E4155F" w:rsidP="008A6E4A">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 xml:space="preserve">- </w:t>
      </w:r>
      <w:r w:rsidR="008A6E4A">
        <w:rPr>
          <w:rFonts w:ascii="Simplified Arabic" w:eastAsia="Calibri" w:hAnsi="Simplified Arabic" w:cs="Simplified Arabic" w:hint="cs"/>
          <w:sz w:val="32"/>
          <w:szCs w:val="32"/>
          <w:rtl/>
          <w:lang w:bidi="ar-IQ"/>
        </w:rPr>
        <w:t>يقوم</w:t>
      </w:r>
      <w:r w:rsidR="008A6E4A">
        <w:rPr>
          <w:rFonts w:ascii="Simplified Arabic" w:eastAsia="Calibri" w:hAnsi="Simplified Arabic" w:cs="Simplified Arabic"/>
          <w:sz w:val="32"/>
          <w:szCs w:val="32"/>
          <w:rtl/>
          <w:lang w:bidi="ar-IQ"/>
        </w:rPr>
        <w:t xml:space="preserve"> </w:t>
      </w:r>
      <w:r w:rsidR="008A6E4A">
        <w:rPr>
          <w:rFonts w:ascii="Simplified Arabic" w:eastAsia="Calibri" w:hAnsi="Simplified Arabic" w:cs="Simplified Arabic" w:hint="cs"/>
          <w:sz w:val="32"/>
          <w:szCs w:val="32"/>
          <w:rtl/>
          <w:lang w:bidi="ar-IQ"/>
        </w:rPr>
        <w:t>ا</w:t>
      </w:r>
      <w:r w:rsidRPr="00E4155F">
        <w:rPr>
          <w:rFonts w:ascii="Simplified Arabic" w:eastAsia="Calibri" w:hAnsi="Simplified Arabic" w:cs="Simplified Arabic"/>
          <w:sz w:val="32"/>
          <w:szCs w:val="32"/>
          <w:rtl/>
          <w:lang w:bidi="ar-IQ"/>
        </w:rPr>
        <w:t xml:space="preserve">لمختبر </w:t>
      </w:r>
      <w:r w:rsidR="008A6E4A">
        <w:rPr>
          <w:rFonts w:ascii="Simplified Arabic" w:eastAsia="Calibri" w:hAnsi="Simplified Arabic" w:cs="Simplified Arabic" w:hint="cs"/>
          <w:sz w:val="32"/>
          <w:szCs w:val="32"/>
          <w:rtl/>
          <w:lang w:bidi="ar-IQ"/>
        </w:rPr>
        <w:t>ب</w:t>
      </w:r>
      <w:r w:rsidRPr="00E4155F">
        <w:rPr>
          <w:rFonts w:ascii="Simplified Arabic" w:eastAsia="Calibri" w:hAnsi="Simplified Arabic" w:cs="Simplified Arabic"/>
          <w:sz w:val="32"/>
          <w:szCs w:val="32"/>
          <w:rtl/>
          <w:lang w:bidi="ar-IQ"/>
        </w:rPr>
        <w:t xml:space="preserve">الدوران </w:t>
      </w:r>
      <w:r w:rsidR="008A6E4A">
        <w:rPr>
          <w:rFonts w:ascii="Simplified Arabic" w:eastAsia="Calibri" w:hAnsi="Simplified Arabic" w:cs="Simplified Arabic" w:hint="cs"/>
          <w:sz w:val="32"/>
          <w:szCs w:val="32"/>
          <w:rtl/>
          <w:lang w:bidi="ar-IQ"/>
        </w:rPr>
        <w:t>(7) مرات من جهة اليمين و(7) مرات من جهة اليسار، على ان يكون الاداء بالتعاقب مرة من جهة اليمين ومرة من جهة اليسار</w:t>
      </w:r>
      <w:r w:rsidRPr="00E4155F">
        <w:rPr>
          <w:rFonts w:ascii="Simplified Arabic" w:eastAsia="Calibri" w:hAnsi="Simplified Arabic" w:cs="Simplified Arabic"/>
          <w:sz w:val="32"/>
          <w:szCs w:val="32"/>
          <w:rtl/>
          <w:lang w:bidi="ar-IQ"/>
        </w:rPr>
        <w:t>.</w:t>
      </w:r>
    </w:p>
    <w:p w:rsidR="000A5C5C" w:rsidRPr="00E4155F" w:rsidRDefault="00E4155F" w:rsidP="000A5C5C">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 xml:space="preserve">- </w:t>
      </w:r>
      <w:r w:rsidRPr="00E4155F">
        <w:rPr>
          <w:rFonts w:ascii="Simplified Arabic" w:eastAsia="Calibri" w:hAnsi="Simplified Arabic" w:cs="Simplified Arabic"/>
          <w:sz w:val="32"/>
          <w:szCs w:val="32"/>
          <w:rtl/>
          <w:lang w:bidi="ar-IQ"/>
        </w:rPr>
        <w:t>يحق للمختبر أداء الاختبار للتجريب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يحتسب الزمن الذي يحققه المختبر في الاختبار .</w:t>
      </w:r>
    </w:p>
    <w:p w:rsidR="000A5C5C" w:rsidRPr="00E4155F" w:rsidRDefault="000A5C5C"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363823">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 xml:space="preserve">ثانيا :- اختبار </w:t>
      </w:r>
      <w:r w:rsidR="00263577">
        <w:rPr>
          <w:rFonts w:ascii="Simplified Arabic" w:eastAsia="Times New Roman" w:hAnsi="Simplified Arabic" w:cs="Simplified Arabic" w:hint="cs"/>
          <w:b/>
          <w:bCs/>
          <w:sz w:val="32"/>
          <w:szCs w:val="32"/>
          <w:rtl/>
          <w:lang w:bidi="ar-IQ"/>
        </w:rPr>
        <w:t>ادراك</w:t>
      </w:r>
      <w:r w:rsidR="00263577">
        <w:rPr>
          <w:rFonts w:ascii="Simplified Arabic" w:eastAsia="Times New Roman" w:hAnsi="Simplified Arabic" w:cs="Simplified Arabic"/>
          <w:b/>
          <w:bCs/>
          <w:sz w:val="32"/>
          <w:szCs w:val="32"/>
          <w:rtl/>
          <w:lang w:bidi="ar-IQ"/>
        </w:rPr>
        <w:t xml:space="preserve"> </w:t>
      </w:r>
      <w:r w:rsidRPr="00E4155F">
        <w:rPr>
          <w:rFonts w:ascii="Simplified Arabic" w:eastAsia="Times New Roman" w:hAnsi="Simplified Arabic" w:cs="Simplified Arabic"/>
          <w:b/>
          <w:bCs/>
          <w:sz w:val="32"/>
          <w:szCs w:val="32"/>
          <w:rtl/>
          <w:lang w:bidi="ar-IQ"/>
        </w:rPr>
        <w:t>المسافة</w:t>
      </w:r>
      <w:r w:rsidR="00363823" w:rsidRPr="00363823">
        <w:rPr>
          <w:rFonts w:ascii="Simplified Arabic" w:eastAsia="Calibri" w:hAnsi="Simplified Arabic" w:cs="Simplified Arabic"/>
          <w:b/>
          <w:bCs/>
          <w:sz w:val="32"/>
          <w:szCs w:val="32"/>
          <w:rtl/>
          <w:lang w:bidi="ar-IQ"/>
        </w:rPr>
        <w:t xml:space="preserve"> </w:t>
      </w:r>
      <w:r w:rsidR="00363823" w:rsidRPr="00E4155F">
        <w:rPr>
          <w:rFonts w:ascii="Simplified Arabic" w:eastAsia="Calibri" w:hAnsi="Simplified Arabic" w:cs="Simplified Arabic"/>
          <w:b/>
          <w:bCs/>
          <w:sz w:val="32"/>
          <w:szCs w:val="32"/>
          <w:rtl/>
          <w:lang w:bidi="ar-IQ"/>
        </w:rPr>
        <w:t>:</w:t>
      </w:r>
      <w:r w:rsidR="00363823" w:rsidRPr="00E4155F">
        <w:rPr>
          <w:rFonts w:ascii="Simplified Arabic" w:eastAsia="Calibri" w:hAnsi="Simplified Arabic" w:cs="Simplified Arabic"/>
          <w:sz w:val="32"/>
          <w:szCs w:val="32"/>
          <w:vertAlign w:val="superscript"/>
          <w:rtl/>
          <w:lang w:bidi="ar-IQ"/>
        </w:rPr>
        <w:t xml:space="preserve"> (</w:t>
      </w:r>
      <w:r w:rsidR="00363823" w:rsidRPr="00E4155F">
        <w:rPr>
          <w:rFonts w:ascii="Simplified Arabic" w:eastAsia="Calibri" w:hAnsi="Simplified Arabic" w:cs="Simplified Arabic"/>
          <w:sz w:val="32"/>
          <w:szCs w:val="32"/>
          <w:vertAlign w:val="superscript"/>
          <w:rtl/>
          <w:lang w:bidi="ar-IQ"/>
        </w:rPr>
        <w:footnoteReference w:id="65"/>
      </w:r>
      <w:r w:rsidR="00363823" w:rsidRPr="00E4155F">
        <w:rPr>
          <w:rFonts w:ascii="Simplified Arabic" w:eastAsia="Calibri" w:hAnsi="Simplified Arabic" w:cs="Simplified Arabic"/>
          <w:sz w:val="32"/>
          <w:szCs w:val="32"/>
          <w:vertAlign w:val="superscript"/>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 xml:space="preserve">الهدف من الاختيار :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قياس الإحساس بتقدير المسافة للاعبي كرة السلة على الكراسي المتحركة.</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 xml:space="preserve">الأدوات المستخدمة: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كرسي متحرك ، كرة طبية وزن (1,5)كغم ، شريط قياس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الأداء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المرحلة الأولى :- يجلس المختبر على الكرسي خلف الخط المحدد له والمرسوم على الأرض ، ويرمي الكرة الطبية لأبعد مسافة ممكنة.</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المرحلة الثانية :- يطلب من المختبر أن يرمي الكرة الطبية لنصف المسافة التي حققها في المرحلة الأولى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شروط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أن يقوم المختبر برمي الكرة الطبية  بكلتا اليدين من أمام الصدر</w:t>
      </w:r>
      <w:r w:rsidRPr="00E4155F">
        <w:rPr>
          <w:rFonts w:ascii="Simplified Arabic" w:eastAsia="Calibri" w:hAnsi="Simplified Arabic" w:cs="Simplified Arabic" w:hint="cs"/>
          <w:sz w:val="32"/>
          <w:szCs w:val="32"/>
          <w:rtl/>
          <w:lang w:bidi="ar-IQ"/>
        </w:rPr>
        <w:t xml:space="preserve"> كما موضح في الشكل (6)</w:t>
      </w:r>
      <w:r w:rsidRPr="00E4155F">
        <w:rPr>
          <w:rFonts w:ascii="Simplified Arabic" w:eastAsia="Calibri" w:hAnsi="Simplified Arabic" w:cs="Simplified Arabic"/>
          <w:sz w:val="32"/>
          <w:szCs w:val="32"/>
          <w:rtl/>
          <w:lang w:bidi="ar-IQ"/>
        </w:rPr>
        <w:t xml:space="preserve">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لكل مختبر ثلاث محاولات .</w:t>
      </w:r>
    </w:p>
    <w:p w:rsid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0A5C5C" w:rsidRPr="00E4155F" w:rsidRDefault="000A5C5C"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hint="cs"/>
          <w:noProof/>
          <w:sz w:val="32"/>
          <w:szCs w:val="32"/>
          <w:rtl/>
        </w:rPr>
        <w:drawing>
          <wp:anchor distT="0" distB="0" distL="114300" distR="114300" simplePos="0" relativeHeight="251614208" behindDoc="1" locked="0" layoutInCell="1" allowOverlap="1">
            <wp:simplePos x="0" y="0"/>
            <wp:positionH relativeFrom="column">
              <wp:posOffset>1259205</wp:posOffset>
            </wp:positionH>
            <wp:positionV relativeFrom="paragraph">
              <wp:posOffset>313690</wp:posOffset>
            </wp:positionV>
            <wp:extent cx="3000375" cy="2105025"/>
            <wp:effectExtent l="0" t="0" r="9525" b="9525"/>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0375" cy="2105025"/>
                    </a:xfrm>
                    <a:prstGeom prst="rect">
                      <a:avLst/>
                    </a:prstGeom>
                    <a:noFill/>
                    <a:ln>
                      <a:noFill/>
                    </a:ln>
                  </pic:spPr>
                </pic:pic>
              </a:graphicData>
            </a:graphic>
          </wp:anchor>
        </w:drawing>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0A5C5C" w:rsidRDefault="000A5C5C" w:rsidP="00E4155F">
      <w:pPr>
        <w:spacing w:line="240" w:lineRule="auto"/>
        <w:ind w:left="720"/>
        <w:contextualSpacing/>
        <w:jc w:val="both"/>
        <w:rPr>
          <w:rFonts w:ascii="Simplified Arabic" w:eastAsia="Calibri" w:hAnsi="Simplified Arabic" w:cs="Simplified Arabic"/>
          <w:sz w:val="32"/>
          <w:szCs w:val="32"/>
          <w:rtl/>
          <w:lang w:bidi="ar-IQ"/>
        </w:rPr>
      </w:pPr>
    </w:p>
    <w:p w:rsidR="000A5C5C" w:rsidRPr="00E4155F" w:rsidRDefault="000A5C5C"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شكل(6)</w:t>
      </w: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يوضح اختبار الإحساس بالمسافة</w: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تسجل للمختبر نتائج المحاولات الثلاث ، ولكل محاولة على حدا ، على أن يتم حساب مقدار الخطأ في كل محاولة بتسجيل المسافة التي تزيد أو تنقص  عن متوسط المسافة التي حققها في المرحلة الأولى ، ويتم إيجاد المتوسط الح</w:t>
      </w:r>
      <w:r w:rsidR="000A5C5C">
        <w:rPr>
          <w:rFonts w:ascii="Simplified Arabic" w:eastAsia="Calibri" w:hAnsi="Simplified Arabic" w:cs="Simplified Arabic"/>
          <w:sz w:val="32"/>
          <w:szCs w:val="32"/>
          <w:rtl/>
          <w:lang w:bidi="ar-IQ"/>
        </w:rPr>
        <w:t>سابي للمحاولات الثلاثة</w:t>
      </w:r>
      <w:r w:rsidRPr="00E4155F">
        <w:rPr>
          <w:rFonts w:ascii="Simplified Arabic" w:eastAsia="Calibri" w:hAnsi="Simplified Arabic" w:cs="Simplified Arabic"/>
          <w:sz w:val="32"/>
          <w:szCs w:val="32"/>
          <w:rtl/>
          <w:lang w:bidi="ar-IQ"/>
        </w:rPr>
        <w:t>.</w:t>
      </w:r>
    </w:p>
    <w:p w:rsidR="000A5C5C" w:rsidRDefault="000A5C5C" w:rsidP="00E4155F">
      <w:pPr>
        <w:spacing w:line="240" w:lineRule="auto"/>
        <w:contextualSpacing/>
        <w:jc w:val="both"/>
        <w:rPr>
          <w:rFonts w:ascii="Simplified Arabic" w:eastAsia="Calibri" w:hAnsi="Simplified Arabic" w:cs="Simplified Arabic"/>
          <w:sz w:val="32"/>
          <w:szCs w:val="32"/>
          <w:rtl/>
          <w:lang w:bidi="ar-IQ"/>
        </w:rPr>
      </w:pPr>
    </w:p>
    <w:p w:rsidR="000A5C5C" w:rsidRDefault="000A5C5C" w:rsidP="00E4155F">
      <w:pPr>
        <w:spacing w:line="240" w:lineRule="auto"/>
        <w:contextualSpacing/>
        <w:jc w:val="both"/>
        <w:rPr>
          <w:rFonts w:ascii="Simplified Arabic" w:eastAsia="Calibri" w:hAnsi="Simplified Arabic" w:cs="Simplified Arabic"/>
          <w:sz w:val="32"/>
          <w:szCs w:val="32"/>
          <w:rtl/>
          <w:lang w:bidi="ar-IQ"/>
        </w:rPr>
      </w:pPr>
    </w:p>
    <w:p w:rsidR="000A5C5C" w:rsidRDefault="000A5C5C" w:rsidP="00E4155F">
      <w:pPr>
        <w:spacing w:line="240" w:lineRule="auto"/>
        <w:contextualSpacing/>
        <w:jc w:val="both"/>
        <w:rPr>
          <w:rFonts w:ascii="Simplified Arabic" w:eastAsia="Calibri" w:hAnsi="Simplified Arabic" w:cs="Simplified Arabic"/>
          <w:b/>
          <w:bCs/>
          <w:sz w:val="32"/>
          <w:szCs w:val="32"/>
          <w:rtl/>
          <w:lang w:bidi="ar-IQ"/>
        </w:rPr>
      </w:pPr>
    </w:p>
    <w:p w:rsidR="000A5C5C" w:rsidRDefault="000A5C5C" w:rsidP="00E4155F">
      <w:pPr>
        <w:spacing w:line="240" w:lineRule="auto"/>
        <w:contextualSpacing/>
        <w:jc w:val="both"/>
        <w:rPr>
          <w:rFonts w:ascii="Simplified Arabic" w:eastAsia="Calibri" w:hAnsi="Simplified Arabic" w:cs="Simplified Arabic"/>
          <w:b/>
          <w:bCs/>
          <w:sz w:val="32"/>
          <w:szCs w:val="32"/>
          <w:rtl/>
          <w:lang w:bidi="ar-IQ"/>
        </w:rPr>
      </w:pPr>
    </w:p>
    <w:p w:rsidR="000A5C5C" w:rsidRDefault="000A5C5C" w:rsidP="00E4155F">
      <w:pPr>
        <w:spacing w:line="240" w:lineRule="auto"/>
        <w:contextualSpacing/>
        <w:jc w:val="both"/>
        <w:rPr>
          <w:rFonts w:ascii="Simplified Arabic" w:eastAsia="Calibri" w:hAnsi="Simplified Arabic" w:cs="Simplified Arabic"/>
          <w:b/>
          <w:bCs/>
          <w:sz w:val="32"/>
          <w:szCs w:val="32"/>
          <w:rtl/>
          <w:lang w:bidi="ar-IQ"/>
        </w:rPr>
      </w:pPr>
    </w:p>
    <w:p w:rsidR="000A5C5C" w:rsidRDefault="000A5C5C" w:rsidP="00E4155F">
      <w:pPr>
        <w:spacing w:line="240" w:lineRule="auto"/>
        <w:contextualSpacing/>
        <w:jc w:val="both"/>
        <w:rPr>
          <w:rFonts w:ascii="Simplified Arabic" w:eastAsia="Calibri" w:hAnsi="Simplified Arabic" w:cs="Simplified Arabic"/>
          <w:b/>
          <w:bCs/>
          <w:sz w:val="32"/>
          <w:szCs w:val="32"/>
          <w:rtl/>
          <w:lang w:bidi="ar-IQ"/>
        </w:rPr>
      </w:pPr>
    </w:p>
    <w:p w:rsidR="00E4155F" w:rsidRPr="00E4155F" w:rsidRDefault="00E4155F" w:rsidP="00363823">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 xml:space="preserve">ثالثا :- اختبار </w:t>
      </w:r>
      <w:r w:rsidR="00263577">
        <w:rPr>
          <w:rFonts w:ascii="Simplified Arabic" w:eastAsia="Calibri" w:hAnsi="Simplified Arabic" w:cs="Simplified Arabic" w:hint="cs"/>
          <w:b/>
          <w:bCs/>
          <w:sz w:val="32"/>
          <w:szCs w:val="32"/>
          <w:rtl/>
          <w:lang w:bidi="ar-IQ"/>
        </w:rPr>
        <w:t>ادراك</w:t>
      </w:r>
      <w:r w:rsidR="00263577">
        <w:rPr>
          <w:rFonts w:ascii="Simplified Arabic" w:eastAsia="Calibri" w:hAnsi="Simplified Arabic" w:cs="Simplified Arabic"/>
          <w:b/>
          <w:bCs/>
          <w:sz w:val="32"/>
          <w:szCs w:val="32"/>
          <w:rtl/>
          <w:lang w:bidi="ar-IQ"/>
        </w:rPr>
        <w:t xml:space="preserve"> </w:t>
      </w:r>
      <w:r w:rsidRPr="00E4155F">
        <w:rPr>
          <w:rFonts w:ascii="Simplified Arabic" w:eastAsia="Calibri" w:hAnsi="Simplified Arabic" w:cs="Simplified Arabic"/>
          <w:b/>
          <w:bCs/>
          <w:sz w:val="32"/>
          <w:szCs w:val="32"/>
          <w:rtl/>
          <w:lang w:bidi="ar-IQ"/>
        </w:rPr>
        <w:t>الزمن</w:t>
      </w:r>
      <w:r w:rsidR="00363823" w:rsidRPr="00363823">
        <w:rPr>
          <w:rFonts w:ascii="Simplified Arabic" w:eastAsia="Calibri" w:hAnsi="Simplified Arabic" w:cs="Simplified Arabic"/>
          <w:b/>
          <w:bCs/>
          <w:sz w:val="32"/>
          <w:szCs w:val="32"/>
          <w:rtl/>
          <w:lang w:bidi="ar-IQ"/>
        </w:rPr>
        <w:t xml:space="preserve"> </w:t>
      </w:r>
      <w:r w:rsidR="00363823" w:rsidRPr="00E4155F">
        <w:rPr>
          <w:rFonts w:ascii="Simplified Arabic" w:eastAsia="Calibri" w:hAnsi="Simplified Arabic" w:cs="Simplified Arabic"/>
          <w:b/>
          <w:bCs/>
          <w:sz w:val="32"/>
          <w:szCs w:val="32"/>
          <w:rtl/>
          <w:lang w:bidi="ar-IQ"/>
        </w:rPr>
        <w:t>:</w:t>
      </w:r>
      <w:r w:rsidR="00363823" w:rsidRPr="00E4155F">
        <w:rPr>
          <w:rFonts w:ascii="Simplified Arabic" w:eastAsia="Calibri" w:hAnsi="Simplified Arabic" w:cs="Simplified Arabic"/>
          <w:sz w:val="32"/>
          <w:szCs w:val="32"/>
          <w:vertAlign w:val="superscript"/>
          <w:rtl/>
          <w:lang w:bidi="ar-IQ"/>
        </w:rPr>
        <w:t xml:space="preserve"> (</w:t>
      </w:r>
      <w:r w:rsidR="00363823" w:rsidRPr="00E4155F">
        <w:rPr>
          <w:rFonts w:ascii="Simplified Arabic" w:eastAsia="Calibri" w:hAnsi="Simplified Arabic" w:cs="Simplified Arabic"/>
          <w:sz w:val="32"/>
          <w:szCs w:val="32"/>
          <w:vertAlign w:val="superscript"/>
          <w:rtl/>
          <w:lang w:bidi="ar-IQ"/>
        </w:rPr>
        <w:footnoteReference w:id="66"/>
      </w:r>
      <w:r w:rsidR="00363823" w:rsidRPr="00E4155F">
        <w:rPr>
          <w:rFonts w:ascii="Simplified Arabic" w:eastAsia="Calibri" w:hAnsi="Simplified Arabic" w:cs="Simplified Arabic"/>
          <w:sz w:val="32"/>
          <w:szCs w:val="32"/>
          <w:vertAlign w:val="superscript"/>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 xml:space="preserve"> الهدف من الاختبار :</w:t>
      </w:r>
    </w:p>
    <w:p w:rsid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الإحساس بتقدير الزمن للاعبي كرة السلة على الكراسي المتحركة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 xml:space="preserve">الأدوات المستخدمة : </w:t>
      </w:r>
    </w:p>
    <w:p w:rsidR="00D60E3D" w:rsidRDefault="00E4155F" w:rsidP="00D60E3D">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sz w:val="32"/>
          <w:szCs w:val="32"/>
          <w:rtl/>
          <w:lang w:bidi="ar-IQ"/>
        </w:rPr>
        <w:t xml:space="preserve">   كرسي متحرك ،ساعة توقيت ،صفارة ، ويرسم خطين على الأرض وليكونا (أ،ب) والمسافة بينهما (20) متر وهما يمثلان خط البداية والنهاية </w:t>
      </w:r>
      <w:r w:rsidR="00D60E3D">
        <w:rPr>
          <w:rFonts w:ascii="Simplified Arabic" w:eastAsia="Calibri" w:hAnsi="Simplified Arabic" w:cs="Simplified Arabic" w:hint="cs"/>
          <w:sz w:val="32"/>
          <w:szCs w:val="32"/>
          <w:rtl/>
          <w:lang w:bidi="ar-IQ"/>
        </w:rPr>
        <w:t>، ( ينظر شكل 8 )</w:t>
      </w:r>
      <w:r w:rsidR="00D60E3D">
        <w:rPr>
          <w:rFonts w:ascii="Simplified Arabic" w:eastAsia="Calibri" w:hAnsi="Simplified Arabic" w:cs="Simplified Arabic" w:hint="cs"/>
          <w:b/>
          <w:bCs/>
          <w:sz w:val="32"/>
          <w:szCs w:val="32"/>
          <w:rtl/>
          <w:lang w:bidi="ar-IQ"/>
        </w:rPr>
        <w:t xml:space="preserve"> .</w:t>
      </w:r>
    </w:p>
    <w:p w:rsidR="00E4155F" w:rsidRPr="00E4155F" w:rsidRDefault="00E4155F" w:rsidP="00D60E3D">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الأداء :</w:t>
      </w:r>
    </w:p>
    <w:p w:rsidR="00E4155F" w:rsidRPr="00E4155F" w:rsidRDefault="008A6E4A" w:rsidP="008A6E4A">
      <w:pPr>
        <w:spacing w:line="240" w:lineRule="auto"/>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w:t>
      </w:r>
      <w:r w:rsidR="00E4155F" w:rsidRPr="00E4155F">
        <w:rPr>
          <w:rFonts w:ascii="Simplified Arabic" w:eastAsia="Calibri" w:hAnsi="Simplified Arabic" w:cs="Simplified Arabic"/>
          <w:sz w:val="32"/>
          <w:szCs w:val="32"/>
          <w:rtl/>
          <w:lang w:bidi="ar-IQ"/>
        </w:rPr>
        <w:t xml:space="preserve"> يقوم المختبر بقطع المسافة مابين الخطين (أ،ب) بالكرسي المتحرك ،و</w:t>
      </w:r>
      <w:r w:rsidR="00D60E3D">
        <w:rPr>
          <w:rFonts w:ascii="Simplified Arabic" w:eastAsia="Calibri" w:hAnsi="Simplified Arabic" w:cs="Simplified Arabic" w:hint="cs"/>
          <w:sz w:val="32"/>
          <w:szCs w:val="32"/>
          <w:rtl/>
          <w:lang w:bidi="ar-IQ"/>
        </w:rPr>
        <w:t>ي</w:t>
      </w:r>
      <w:r w:rsidR="00E4155F" w:rsidRPr="00E4155F">
        <w:rPr>
          <w:rFonts w:ascii="Simplified Arabic" w:eastAsia="Calibri" w:hAnsi="Simplified Arabic" w:cs="Simplified Arabic"/>
          <w:sz w:val="32"/>
          <w:szCs w:val="32"/>
          <w:rtl/>
          <w:lang w:bidi="ar-IQ"/>
        </w:rPr>
        <w:t>سجل زمن أدا</w:t>
      </w:r>
      <w:r w:rsidR="00D60E3D">
        <w:rPr>
          <w:rFonts w:ascii="Simplified Arabic" w:eastAsia="Calibri" w:hAnsi="Simplified Arabic" w:cs="Simplified Arabic" w:hint="cs"/>
          <w:sz w:val="32"/>
          <w:szCs w:val="32"/>
          <w:rtl/>
          <w:lang w:bidi="ar-IQ"/>
        </w:rPr>
        <w:t>ؤ</w:t>
      </w:r>
      <w:r w:rsidR="00E4155F" w:rsidRPr="00E4155F">
        <w:rPr>
          <w:rFonts w:ascii="Simplified Arabic" w:eastAsia="Calibri" w:hAnsi="Simplified Arabic" w:cs="Simplified Arabic"/>
          <w:sz w:val="32"/>
          <w:szCs w:val="32"/>
          <w:rtl/>
          <w:lang w:bidi="ar-IQ"/>
        </w:rPr>
        <w:t xml:space="preserve">ه ، </w:t>
      </w:r>
      <w:r>
        <w:rPr>
          <w:rFonts w:ascii="Simplified Arabic" w:eastAsia="Calibri" w:hAnsi="Simplified Arabic" w:cs="Simplified Arabic" w:hint="cs"/>
          <w:sz w:val="32"/>
          <w:szCs w:val="32"/>
          <w:rtl/>
          <w:lang w:bidi="ar-IQ"/>
        </w:rPr>
        <w:t>ويقوم الختبر بتقدير الزمن الذي حققه في الاختبار</w:t>
      </w:r>
      <w:r w:rsidR="00E4155F" w:rsidRPr="00E4155F">
        <w:rPr>
          <w:rFonts w:ascii="Simplified Arabic" w:eastAsia="Calibri" w:hAnsi="Simplified Arabic" w:cs="Simplified Arabic"/>
          <w:sz w:val="32"/>
          <w:szCs w:val="32"/>
          <w:rtl/>
          <w:lang w:bidi="ar-IQ"/>
        </w:rPr>
        <w:t xml:space="preserve">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شروط الاختبار :</w:t>
      </w:r>
    </w:p>
    <w:p w:rsidR="00E4155F" w:rsidRPr="00E4155F" w:rsidRDefault="00E4155F" w:rsidP="008A6E4A">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لكل مختبر محاول</w:t>
      </w:r>
      <w:r w:rsidR="008A6E4A">
        <w:rPr>
          <w:rFonts w:ascii="Simplified Arabic" w:eastAsia="Calibri" w:hAnsi="Simplified Arabic" w:cs="Simplified Arabic" w:hint="cs"/>
          <w:sz w:val="32"/>
          <w:szCs w:val="32"/>
          <w:rtl/>
          <w:lang w:bidi="ar-IQ"/>
        </w:rPr>
        <w:t>ه واحدة</w:t>
      </w:r>
      <w:r w:rsidRPr="00E4155F">
        <w:rPr>
          <w:rFonts w:ascii="Simplified Arabic" w:eastAsia="Calibri" w:hAnsi="Simplified Arabic" w:cs="Simplified Arabic"/>
          <w:sz w:val="32"/>
          <w:szCs w:val="32"/>
          <w:rtl/>
          <w:lang w:bidi="ar-IQ"/>
        </w:rPr>
        <w:t xml:space="preserve">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 xml:space="preserve">التسجيل : </w:t>
      </w:r>
    </w:p>
    <w:p w:rsidR="00D60E3D" w:rsidRDefault="00E4155F" w:rsidP="00652913">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w:t>
      </w:r>
      <w:r w:rsidR="00652913">
        <w:rPr>
          <w:rFonts w:ascii="Simplified Arabic" w:eastAsia="Calibri" w:hAnsi="Simplified Arabic" w:cs="Simplified Arabic" w:hint="cs"/>
          <w:sz w:val="32"/>
          <w:szCs w:val="32"/>
          <w:rtl/>
          <w:lang w:bidi="ar-IQ"/>
        </w:rPr>
        <w:t>يتم تسجيل مقدار الخطأ بين الزمن الحقيقي والزمن المقدر من قبل المختبر</w:t>
      </w:r>
      <w:r w:rsidRPr="00E4155F">
        <w:rPr>
          <w:rFonts w:ascii="Simplified Arabic" w:eastAsia="Calibri" w:hAnsi="Simplified Arabic" w:cs="Simplified Arabic"/>
          <w:sz w:val="32"/>
          <w:szCs w:val="32"/>
          <w:rtl/>
          <w:lang w:bidi="ar-IQ"/>
        </w:rPr>
        <w:t xml:space="preserve"> .</w:t>
      </w: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950F32" w:rsidRDefault="00950F32" w:rsidP="00652913">
      <w:pPr>
        <w:spacing w:line="240" w:lineRule="auto"/>
        <w:contextualSpacing/>
        <w:jc w:val="both"/>
        <w:rPr>
          <w:rFonts w:ascii="Simplified Arabic" w:eastAsia="Calibri" w:hAnsi="Simplified Arabic" w:cs="Simplified Arabic"/>
          <w:sz w:val="32"/>
          <w:szCs w:val="32"/>
          <w:rtl/>
          <w:lang w:bidi="ar-IQ"/>
        </w:rPr>
      </w:pPr>
    </w:p>
    <w:p w:rsidR="00950F32" w:rsidRDefault="00950F32" w:rsidP="00652913">
      <w:pPr>
        <w:spacing w:line="240" w:lineRule="auto"/>
        <w:contextualSpacing/>
        <w:jc w:val="both"/>
        <w:rPr>
          <w:rFonts w:ascii="Simplified Arabic" w:eastAsia="Calibri" w:hAnsi="Simplified Arabic" w:cs="Simplified Arabic"/>
          <w:sz w:val="32"/>
          <w:szCs w:val="32"/>
          <w:rtl/>
          <w:lang w:bidi="ar-IQ"/>
        </w:rPr>
      </w:pPr>
    </w:p>
    <w:p w:rsid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652913" w:rsidRPr="00652913" w:rsidRDefault="00652913" w:rsidP="00652913">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رابعا :- اختبار الطبطبة بتغيير الاتجاه</w:t>
      </w:r>
      <w:r w:rsidR="00871DE0">
        <w:rPr>
          <w:rFonts w:ascii="Simplified Arabic" w:eastAsia="Calibri" w:hAnsi="Simplified Arabic" w:cs="Simplified Arabic" w:hint="cs"/>
          <w:b/>
          <w:bCs/>
          <w:sz w:val="32"/>
          <w:szCs w:val="32"/>
          <w:rtl/>
          <w:lang w:bidi="ar-IQ"/>
        </w:rPr>
        <w:t xml:space="preserve"> بكرة السلة على الكراسي المتحركة</w:t>
      </w:r>
      <w:r w:rsidRPr="00E4155F">
        <w:rPr>
          <w:rFonts w:ascii="Simplified Arabic" w:eastAsia="Calibri" w:hAnsi="Simplified Arabic" w:cs="Simplified Arabic"/>
          <w:b/>
          <w:bCs/>
          <w:sz w:val="32"/>
          <w:szCs w:val="32"/>
          <w:rtl/>
          <w:lang w:bidi="ar-IQ"/>
        </w:rPr>
        <w:t xml:space="preserve"> :</w:t>
      </w:r>
      <w:r w:rsidRPr="00E4155F">
        <w:rPr>
          <w:rFonts w:ascii="Simplified Arabic" w:eastAsia="Calibri" w:hAnsi="Simplified Arabic" w:cs="Simplified Arabic"/>
          <w:sz w:val="32"/>
          <w:szCs w:val="32"/>
          <w:vertAlign w:val="superscript"/>
          <w:rtl/>
          <w:lang w:bidi="ar-IQ"/>
        </w:rPr>
        <w:t xml:space="preserve"> (</w:t>
      </w:r>
      <w:r w:rsidRPr="00E4155F">
        <w:rPr>
          <w:rFonts w:ascii="Simplified Arabic" w:eastAsia="Calibri" w:hAnsi="Simplified Arabic" w:cs="Simplified Arabic"/>
          <w:sz w:val="32"/>
          <w:szCs w:val="32"/>
          <w:vertAlign w:val="superscript"/>
          <w:rtl/>
          <w:lang w:bidi="ar-IQ"/>
        </w:rPr>
        <w:footnoteReference w:id="67"/>
      </w:r>
      <w:r w:rsidRPr="00E4155F">
        <w:rPr>
          <w:rFonts w:ascii="Simplified Arabic" w:eastAsia="Calibri" w:hAnsi="Simplified Arabic" w:cs="Simplified Arabic"/>
          <w:sz w:val="32"/>
          <w:szCs w:val="32"/>
          <w:vertAlign w:val="superscript"/>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الهدف من الاختيار :</w:t>
      </w:r>
    </w:p>
    <w:p w:rsidR="000A5C5C" w:rsidRPr="00871DE0" w:rsidRDefault="00E4155F" w:rsidP="00871DE0">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سرعة الطبطبة بتغير الاتجاه للاعبي كرة السلة على الكراسي المتحركة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الأدوات المستخدمة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كرسي متحرك ،كرة سلة ، شاخص عدد (8) توضع بالتسلسل على شكل صفين (أربعة في كل صف)على أن تكون المسافة العمودية مابين شاخص وآخر (2) متر والمسافة الأفقية (4) متر ، ساعة توقيت ، صفارة ، شريط قياس.</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الاختيار :</w:t>
      </w:r>
    </w:p>
    <w:p w:rsidR="00E4155F" w:rsidRPr="00E4155F" w:rsidRDefault="00E4155F" w:rsidP="00652913">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يقوم المختبر عند سماع صفارة الحكم بأداء الطبطبة</w:t>
      </w:r>
      <w:r w:rsidR="00652913">
        <w:rPr>
          <w:rFonts w:ascii="Simplified Arabic" w:eastAsia="Calibri" w:hAnsi="Simplified Arabic" w:cs="Simplified Arabic" w:hint="cs"/>
          <w:sz w:val="32"/>
          <w:szCs w:val="32"/>
          <w:rtl/>
          <w:lang w:bidi="ar-IQ"/>
        </w:rPr>
        <w:t xml:space="preserve"> بيد اليمينوعند الوصول الى الشاخص يقوم بتغيير الطبطبة بيد اليسار</w:t>
      </w:r>
      <w:r w:rsidRPr="00E4155F">
        <w:rPr>
          <w:rFonts w:ascii="Simplified Arabic" w:eastAsia="Calibri" w:hAnsi="Simplified Arabic" w:cs="Simplified Arabic"/>
          <w:sz w:val="32"/>
          <w:szCs w:val="32"/>
          <w:rtl/>
          <w:lang w:bidi="ar-IQ"/>
        </w:rPr>
        <w:t xml:space="preserve">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شروط الاختيار :</w:t>
      </w:r>
    </w:p>
    <w:p w:rsidR="00E4155F" w:rsidRPr="00E4155F" w:rsidRDefault="00E4155F" w:rsidP="00652913">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يبدأ المختبر من خلف الشاخص (1) </w:t>
      </w:r>
      <w:r w:rsidR="00263577">
        <w:rPr>
          <w:rFonts w:ascii="Simplified Arabic" w:eastAsia="Calibri" w:hAnsi="Simplified Arabic" w:cs="Simplified Arabic" w:hint="cs"/>
          <w:sz w:val="32"/>
          <w:szCs w:val="32"/>
          <w:rtl/>
          <w:lang w:bidi="ar-IQ"/>
        </w:rPr>
        <w:t xml:space="preserve">والذي يكون على جهة اليمين من اللاعب </w:t>
      </w:r>
      <w:r w:rsidR="00652913">
        <w:rPr>
          <w:rFonts w:ascii="Simplified Arabic" w:eastAsia="Calibri" w:hAnsi="Simplified Arabic" w:cs="Simplified Arabic" w:hint="cs"/>
          <w:sz w:val="32"/>
          <w:szCs w:val="32"/>
          <w:rtl/>
          <w:lang w:bidi="ar-IQ"/>
        </w:rPr>
        <w:t>ثم الشاخص رقم (2) والذي يكون على جهة اليسار لحين الوصول الى الشاخص رقم (8)</w:t>
      </w:r>
      <w:r w:rsidRPr="00E4155F">
        <w:rPr>
          <w:rFonts w:ascii="Simplified Arabic" w:eastAsia="Calibri" w:hAnsi="Simplified Arabic" w:cs="Simplified Arabic"/>
          <w:sz w:val="32"/>
          <w:szCs w:val="32"/>
          <w:rtl/>
          <w:lang w:bidi="ar-IQ"/>
        </w:rPr>
        <w:t xml:space="preserve"> وكما موضح في الشكل</w:t>
      </w:r>
      <w:r w:rsidRPr="00E4155F">
        <w:rPr>
          <w:rFonts w:ascii="Simplified Arabic" w:eastAsia="Calibri" w:hAnsi="Simplified Arabic" w:cs="Simplified Arabic" w:hint="cs"/>
          <w:sz w:val="32"/>
          <w:szCs w:val="32"/>
          <w:rtl/>
          <w:lang w:bidi="ar-IQ"/>
        </w:rPr>
        <w:t xml:space="preserve"> (7)</w:t>
      </w:r>
      <w:r w:rsidRPr="00E4155F">
        <w:rPr>
          <w:rFonts w:ascii="Simplified Arabic" w:eastAsia="Calibri" w:hAnsi="Simplified Arabic" w:cs="Simplified Arabic"/>
          <w:sz w:val="32"/>
          <w:szCs w:val="32"/>
          <w:rtl/>
          <w:lang w:bidi="ar-IQ"/>
        </w:rPr>
        <w:t xml:space="preserve">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كل مختبر محاولة </w:t>
      </w:r>
      <w:r w:rsidR="00C639D7">
        <w:rPr>
          <w:rFonts w:ascii="Simplified Arabic" w:eastAsia="Calibri" w:hAnsi="Simplified Arabic" w:cs="Simplified Arabic" w:hint="cs"/>
          <w:sz w:val="32"/>
          <w:szCs w:val="32"/>
          <w:rtl/>
          <w:lang w:bidi="ar-IQ"/>
        </w:rPr>
        <w:t xml:space="preserve">ناجحة </w:t>
      </w:r>
      <w:r w:rsidRPr="00E4155F">
        <w:rPr>
          <w:rFonts w:ascii="Simplified Arabic" w:eastAsia="Calibri" w:hAnsi="Simplified Arabic" w:cs="Simplified Arabic"/>
          <w:sz w:val="32"/>
          <w:szCs w:val="32"/>
          <w:rtl/>
          <w:lang w:bidi="ar-IQ"/>
        </w:rPr>
        <w:t>واحدة فقط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Pr>
        <w:lastRenderedPageBreak/>
        <w:drawing>
          <wp:inline distT="0" distB="0" distL="0" distR="0">
            <wp:extent cx="4972050" cy="3733800"/>
            <wp:effectExtent l="0" t="0" r="0" b="0"/>
            <wp:docPr id="96" name="Picture 96" descr="20121014_07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21014_07235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2050" cy="3733800"/>
                    </a:xfrm>
                    <a:prstGeom prst="rect">
                      <a:avLst/>
                    </a:prstGeom>
                    <a:noFill/>
                    <a:ln>
                      <a:noFill/>
                    </a:ln>
                  </pic:spPr>
                </pic:pic>
              </a:graphicData>
            </a:graphic>
          </wp:inline>
        </w:drawing>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شكل(7)</w:t>
      </w:r>
    </w:p>
    <w:p w:rsidR="00E4155F" w:rsidRPr="00E4155F" w:rsidRDefault="00E4155F" w:rsidP="00E4155F">
      <w:pPr>
        <w:spacing w:line="240" w:lineRule="auto"/>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يوضح اختبار الطبطبة بتغيير الاتجاه</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D60E3D">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يسجل للمختبر الزمن الذي يستغرقه في أداء الاختيار منذ لحظة إعطاء إشارة البدء عند الشاخص (1) وحتى اجتياز الشاخص (8).</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خامسا :- اختبار الطبطبة العالية</w:t>
      </w:r>
      <w:r w:rsidR="00871DE0">
        <w:rPr>
          <w:rFonts w:ascii="Simplified Arabic" w:eastAsia="Calibri" w:hAnsi="Simplified Arabic" w:cs="Simplified Arabic" w:hint="cs"/>
          <w:b/>
          <w:bCs/>
          <w:sz w:val="32"/>
          <w:szCs w:val="32"/>
          <w:rtl/>
          <w:lang w:bidi="ar-IQ"/>
        </w:rPr>
        <w:t xml:space="preserve"> بكرة السلة على الكراسي المتحركة</w:t>
      </w:r>
      <w:r w:rsidRPr="00E4155F">
        <w:rPr>
          <w:rFonts w:ascii="Simplified Arabic" w:eastAsia="Calibri" w:hAnsi="Simplified Arabic" w:cs="Simplified Arabic"/>
          <w:b/>
          <w:bCs/>
          <w:sz w:val="32"/>
          <w:szCs w:val="32"/>
          <w:rtl/>
          <w:lang w:bidi="ar-IQ"/>
        </w:rPr>
        <w:t xml:space="preserve"> : </w:t>
      </w:r>
      <w:r w:rsidRPr="00E4155F">
        <w:rPr>
          <w:rFonts w:ascii="Simplified Arabic" w:eastAsia="Calibri" w:hAnsi="Simplified Arabic" w:cs="Simplified Arabic"/>
          <w:sz w:val="32"/>
          <w:szCs w:val="32"/>
          <w:vertAlign w:val="superscript"/>
          <w:rtl/>
          <w:lang w:bidi="ar-IQ"/>
        </w:rPr>
        <w:t>(</w:t>
      </w:r>
      <w:r w:rsidRPr="00E4155F">
        <w:rPr>
          <w:rFonts w:ascii="Simplified Arabic" w:eastAsia="Calibri" w:hAnsi="Simplified Arabic" w:cs="Simplified Arabic"/>
          <w:sz w:val="32"/>
          <w:szCs w:val="32"/>
          <w:vertAlign w:val="superscript"/>
          <w:rtl/>
          <w:lang w:bidi="ar-IQ"/>
        </w:rPr>
        <w:footnoteReference w:id="68"/>
      </w:r>
      <w:r w:rsidRPr="00E4155F">
        <w:rPr>
          <w:rFonts w:ascii="Simplified Arabic" w:eastAsia="Calibri" w:hAnsi="Simplified Arabic" w:cs="Simplified Arabic"/>
          <w:sz w:val="32"/>
          <w:szCs w:val="32"/>
          <w:vertAlign w:val="superscript"/>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الغرض من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سرعة الطبطبة العالية للاعبي كرة السلة على الكراسي المتحركة.</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الأدوات المستخدمة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كرسي متحرك ، ملعب كرة سلة مرسوم علية خطان متوازيان المسافة بينهما (20) متر ، يمثل الخطان البدء والنهاية وليكونا (أ،ب) وساعة توقيت ، كرة سلة ، شريط قياس , شريط لاصق ، ص</w:t>
      </w:r>
      <w:r w:rsidR="00871DE0">
        <w:rPr>
          <w:rFonts w:ascii="Simplified Arabic" w:eastAsia="Calibri" w:hAnsi="Simplified Arabic" w:cs="Simplified Arabic" w:hint="cs"/>
          <w:sz w:val="32"/>
          <w:szCs w:val="32"/>
          <w:rtl/>
          <w:lang w:bidi="ar-IQ"/>
        </w:rPr>
        <w:t>ا</w:t>
      </w:r>
      <w:r w:rsidR="00871DE0">
        <w:rPr>
          <w:rFonts w:ascii="Simplified Arabic" w:eastAsia="Calibri" w:hAnsi="Simplified Arabic" w:cs="Simplified Arabic"/>
          <w:sz w:val="32"/>
          <w:szCs w:val="32"/>
          <w:rtl/>
          <w:lang w:bidi="ar-IQ"/>
        </w:rPr>
        <w:t>ف</w:t>
      </w:r>
      <w:r w:rsidRPr="00E4155F">
        <w:rPr>
          <w:rFonts w:ascii="Simplified Arabic" w:eastAsia="Calibri" w:hAnsi="Simplified Arabic" w:cs="Simplified Arabic"/>
          <w:sz w:val="32"/>
          <w:szCs w:val="32"/>
          <w:rtl/>
          <w:lang w:bidi="ar-IQ"/>
        </w:rPr>
        <w:t xml:space="preserve">رة لإعطاء إشارة البدء.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يتخذ المختبر وضع الاستعداد وعلى الكرسي  المتحرك خلف خط البدء (أ) المرسوم على الأرض ومعه الكرة </w:t>
      </w:r>
      <w:r w:rsidRPr="00E4155F">
        <w:rPr>
          <w:rFonts w:ascii="Simplified Arabic" w:eastAsia="Calibri" w:hAnsi="Simplified Arabic" w:cs="Simplified Arabic" w:hint="cs"/>
          <w:sz w:val="32"/>
          <w:szCs w:val="32"/>
          <w:rtl/>
          <w:lang w:bidi="ar-IQ"/>
        </w:rPr>
        <w:t>وكما في الشكل (8)</w:t>
      </w:r>
      <w:r w:rsidRPr="00E4155F">
        <w:rPr>
          <w:rFonts w:ascii="Simplified Arabic" w:eastAsia="Calibri" w:hAnsi="Simplified Arabic" w:cs="Simplified Arabic"/>
          <w:sz w:val="32"/>
          <w:szCs w:val="32"/>
          <w:rtl/>
          <w:lang w:bidi="ar-IQ"/>
        </w:rPr>
        <w:t>.</w: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826DF7" w:rsidP="00E4155F">
      <w:pPr>
        <w:spacing w:line="240" w:lineRule="auto"/>
        <w:ind w:left="720"/>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tl/>
        </w:rPr>
        <w:pict>
          <v:group id="Group 98" o:spid="_x0000_s1065" style="position:absolute;left:0;text-align:left;margin-left:-1.3pt;margin-top:2.15pt;width:420.75pt;height:182.4pt;z-index:251696128" coordorigin="1900,4954" coordsize="8415,3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">
            <v:rect id="Rectangle 117" o:spid="_x0000_s1066" style="position:absolute;left:1914;top:4954;width:8401;height:3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tPb70A&#10;AADbAAAADwAAAGRycy9kb3ducmV2LnhtbESPzQrCMBCE74LvEFbwZlNFxFajiCB4tfoAS7P9wWZT&#10;mmirT28EweMwM98w2/1gGvGkztWWFcyjGARxbnXNpYLb9TRbg3AeWWNjmRS8yMF+Nx5tMdW25ws9&#10;M1+KAGGXooLK+zaV0uUVGXSRbYmDV9jOoA+yK6XusA9w08hFHK+kwZrDQoUtHSvK79nDKNBc9K9l&#10;lrztbSnjY3IuyutJKjWdDIcNCE+D/4d/7bNWkCTw/RJ+gN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XtPb70AAADbAAAADwAAAAAAAAAAAAAAAACYAgAAZHJzL2Rvd25yZXYu&#10;eG1sUEsFBgAAAAAEAAQA9QAAAIIDAAAAAA==&#10;" strokeweight="3pt">
              <v:stroke linestyle="thinThin"/>
            </v:rect>
            <v:shape id="Text Box 118" o:spid="_x0000_s1067" type="#_x0000_t202" style="position:absolute;left:5901;top:6628;width:855;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R78UA&#10;AADcAAAADwAAAGRycy9kb3ducmV2LnhtbESPQWvDMAyF74P9B6PBbqvdHUqb1i2lbDAYjKXZYUc1&#10;VhPTWM5ir83+/XQo9Cbxnt77tNqMoVNnGpKPbGE6MaCI6+g8Nxa+qtenOaiUkR12kcnCHyXYrO/v&#10;Vli4eOGSzvvcKAnhVKCFNue+0DrVLQVMk9gTi3aMQ8As69BoN+BFwkOnn42Z6YCepaHFnnYt1af9&#10;b7Cw/ebyxf98HD7LY+mramH4fXay9vFh3C5BZRrzzXy9fnOCbwRf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lHvxQAAANwAAAAPAAAAAAAAAAAAAAAAAJgCAABkcnMv&#10;ZG93bnJldi54bWxQSwUGAAAAAAQABAD1AAAAigMAAAAA&#10;" filled="f" stroked="f">
              <v:textbox inset="0,0,0,0">
                <w:txbxContent>
                  <w:p w:rsidR="00DF5B74" w:rsidRPr="00344DDF" w:rsidRDefault="00DF5B74" w:rsidP="00E4155F">
                    <w:pPr>
                      <w:jc w:val="center"/>
                      <w:rPr>
                        <w:b/>
                        <w:bCs/>
                        <w:rtl/>
                      </w:rPr>
                    </w:pPr>
                    <w:r w:rsidRPr="00344DDF">
                      <w:rPr>
                        <w:rFonts w:hint="cs"/>
                        <w:b/>
                        <w:bCs/>
                        <w:rtl/>
                      </w:rPr>
                      <w:t xml:space="preserve">20 م  </w:t>
                    </w:r>
                  </w:p>
                </w:txbxContent>
              </v:textbox>
            </v:shape>
            <v:line id="Line 119" o:spid="_x0000_s1068" style="position:absolute;visibility:visible" from="6724,6892" to="9574,6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110cIAAADcAAAADwAAAGRycy9kb3ducmV2LnhtbERPS2sCMRC+F/ofwhR6q9n1oHU1irgI&#10;HmrBBz1PN+NmcTNZNnFN/30jFHqbj+85i1W0rRio941jBfkoA0FcOd1wreB82r69g/ABWWPrmBT8&#10;kIfV8vlpgYV2dz7QcAy1SCHsC1RgQugKKX1lyKIfuY44cRfXWwwJ9rXUPd5TuG3lOMsm0mLDqcFg&#10;RxtD1fV4swqmpjzIqSw/Tp/l0OSzuI9f3zOlXl/ieg4iUAz/4j/3Tqf5WQ6PZ9IF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110cIAAADcAAAADwAAAAAAAAAAAAAA&#10;AAChAgAAZHJzL2Rvd25yZXYueG1sUEsFBgAAAAAEAAQA+QAAAJADAAAAAA==&#10;">
              <v:stroke endarrow="block"/>
            </v:line>
            <v:line id="Line 120" o:spid="_x0000_s1069" style="position:absolute;flip:x;visibility:visible" from="3118,6892" to="5970,6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line id="Line 121" o:spid="_x0000_s1070" style="position:absolute;visibility:visible" from="9592,5614" to="9592,8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NzEsIAAADcAAAADwAAAGRycy9kb3ducmV2LnhtbERPTWvCQBC9F/oflin0VjdVkBJdRQS1&#10;9GYqAW9DdkxisrPp7kbTf+8Kgrd5vM+ZLwfTigs5X1tW8DlKQBAXVtdcKjj8bj6+QPiArLG1TAr+&#10;ycNy8foyx1TbK+/pkoVSxBD2KSqoQuhSKX1RkUE/sh1x5E7WGQwRulJqh9cYblo5TpKpNFhzbKiw&#10;o3VFRZP1RkHeZ3w8NxvXYr/d7U75X+MnP0q9vw2rGYhAQ3iKH+5vHecnE7g/Ey+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NzEsIAAADcAAAADwAAAAAAAAAAAAAA&#10;AAChAgAAZHJzL2Rvd25yZXYueG1sUEsFBgAAAAAEAAQA+QAAAJADAAAAAA==&#10;" strokeweight="1.5pt"/>
            <v:line id="Line 122" o:spid="_x0000_s1071" style="position:absolute;visibility:visible" from="3103,5599" to="3103,8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rrZsIAAADcAAAADwAAAGRycy9kb3ducmV2LnhtbERPTWvCQBC9C/6HZQRvumktIqmrFMFa&#10;emsUwduQHZM02dm4u9H033cFwds83ucs171pxJWcrywreJkmIIhzqysuFBz228kChA/IGhvLpOCP&#10;PKxXw8ESU21v/EPXLBQihrBPUUEZQptK6fOSDPqpbYkjd7bOYIjQFVI7vMVw08jXJJlLgxXHhhJb&#10;2pSU11lnFBy7jE+/9dY12H3udufjpfazb6XGo/7jHUSgPjzFD/eXjvOTN7g/Ey+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prrZsIAAADcAAAADwAAAAAAAAAAAAAA&#10;AAChAgAAZHJzL2Rvd25yZXYueG1sUEsFBgAAAAAEAAQA+QAAAJADAAAAAA==&#10;" strokeweight="1.5pt"/>
            <v:oval id="Oval 123" o:spid="_x0000_s1072" style="position:absolute;left:2863;top:6798;width:171;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5QcsAA&#10;AADcAAAADwAAAGRycy9kb3ducmV2LnhtbERPTYvCMBC9C/6HMMJeZE1dUEo1ylJQvG714HG2Gduy&#10;zaQk0bb/fiMI3ubxPme7H0wrHuR8Y1nBcpGAIC6tbrhScDkfPlMQPiBrbC2TgpE87HfTyRYzbXv+&#10;oUcRKhFD2GeooA6hy6T0ZU0G/cJ2xJG7WWcwROgqqR32Mdy08itJ1tJgw7Ghxo7ymsq/4m4UuHk3&#10;5uMpPyx/+Vis+lRf1xet1Mds+N6ACDSEt/jlPuk4P1nB85l4gd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5QcsAAAADcAAAADwAAAAAAAAAAAAAAAACYAgAAZHJzL2Rvd25y&#10;ZXYueG1sUEsFBgAAAAAEAAQA9QAAAIUDAAAAAA==&#10;" fillcolor="black"/>
            <v:shape id="Text Box 124" o:spid="_x0000_s1073" type="#_x0000_t202" style="position:absolute;left:9163;top:5131;width:855;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DF5B74" w:rsidRPr="002B4563" w:rsidRDefault="00DF5B74" w:rsidP="00E4155F">
                    <w:pPr>
                      <w:jc w:val="center"/>
                      <w:rPr>
                        <w:b/>
                        <w:bCs/>
                        <w:rtl/>
                      </w:rPr>
                    </w:pPr>
                    <w:r>
                      <w:rPr>
                        <w:rFonts w:hint="cs"/>
                        <w:b/>
                        <w:bCs/>
                        <w:rtl/>
                      </w:rPr>
                      <w:t xml:space="preserve">( ب ) </w:t>
                    </w:r>
                  </w:p>
                </w:txbxContent>
              </v:textbox>
            </v:shape>
            <v:shape id="Text Box 125" o:spid="_x0000_s1074" type="#_x0000_t202" style="position:absolute;left:2659;top:5095;width:855;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DF5B74" w:rsidRPr="002B4563" w:rsidRDefault="00DF5B74" w:rsidP="00E4155F">
                    <w:pPr>
                      <w:jc w:val="center"/>
                      <w:rPr>
                        <w:b/>
                        <w:bCs/>
                        <w:rtl/>
                      </w:rPr>
                    </w:pPr>
                    <w:r>
                      <w:rPr>
                        <w:rFonts w:hint="cs"/>
                        <w:b/>
                        <w:bCs/>
                        <w:rtl/>
                      </w:rPr>
                      <w:t xml:space="preserve">( أ ) </w:t>
                    </w:r>
                  </w:p>
                </w:txbxContent>
              </v:textbox>
            </v:shape>
            <v:shape id="Text Box 126" o:spid="_x0000_s1075" type="#_x0000_t202" style="position:absolute;left:2199;top:8077;width:855;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hd6cUA&#10;AADcAAAADwAAAGRycy9kb3ducmV2LnhtbESPQWvDMAyF74P9B6PBbqvdHUqb1i2lbDAYjKXZYUc1&#10;VhPTWM5ir83+/XQo9Cbxnt77tNqMoVNnGpKPbGE6MaCI6+g8Nxa+qtenOaiUkR12kcnCHyXYrO/v&#10;Vli4eOGSzvvcKAnhVKCFNue+0DrVLQVMk9gTi3aMQ8As69BoN+BFwkOnn42Z6YCepaHFnnYt1af9&#10;b7Cw/ebyxf98HD7LY+mramH4fXay9vFh3C5BZRrzzXy9fnOCb4RW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F3pxQAAANwAAAAPAAAAAAAAAAAAAAAAAJgCAABkcnMv&#10;ZG93bnJldi54bWxQSwUGAAAAAAQABAD1AAAAigMAAAAA&#10;" filled="f" stroked="f">
              <v:textbox inset="0,0,0,0">
                <w:txbxContent>
                  <w:p w:rsidR="00DF5B74" w:rsidRPr="00344DDF" w:rsidRDefault="00DF5B74" w:rsidP="00E4155F">
                    <w:pPr>
                      <w:rPr>
                        <w:b/>
                        <w:bCs/>
                        <w:rtl/>
                      </w:rPr>
                    </w:pPr>
                  </w:p>
                </w:txbxContent>
              </v:textbox>
            </v:shape>
            <v:shape id="Text Box 127" o:spid="_x0000_s1076" type="#_x0000_t202" style="position:absolute;left:8762;top:8104;width:855;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4csIA&#10;AADcAAAADwAAAGRycy9kb3ducmV2LnhtbERPTWsCMRC9C/6HMEJvmuhBdGsUEYVCQbpuDz1ON+Nu&#10;cDNZN6mu/74RCr3N433OatO7RtyoC9azhulEgSAuvbFcafgsDuMFiBCRDTaeScODAmzWw8EKM+Pv&#10;nNPtFCuRQjhkqKGOsc2kDGVNDsPEt8SJO/vOYUywq6Tp8J7CXSNnSs2lQ8upocaWdjWVl9OP07D9&#10;4nxvr8fvj/yc26JYKn6fX7R+GfXbVxCR+vgv/nO/mTRfLeH5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PhywgAAANwAAAAPAAAAAAAAAAAAAAAAAJgCAABkcnMvZG93&#10;bnJldi54bWxQSwUGAAAAAAQABAD1AAAAhwMAAAAA&#10;" filled="f" stroked="f">
              <v:textbox inset="0,0,0,0">
                <w:txbxContent>
                  <w:p w:rsidR="00DF5B74" w:rsidRPr="00344DDF" w:rsidRDefault="00DF5B74" w:rsidP="00E4155F">
                    <w:pPr>
                      <w:jc w:val="center"/>
                      <w:rPr>
                        <w:b/>
                        <w:bCs/>
                        <w:rtl/>
                      </w:rPr>
                    </w:pPr>
                    <w:r>
                      <w:rPr>
                        <w:rFonts w:hint="cs"/>
                        <w:b/>
                        <w:bCs/>
                        <w:rtl/>
                      </w:rPr>
                      <w:t>ال</w:t>
                    </w:r>
                    <w:r w:rsidRPr="00344DDF">
                      <w:rPr>
                        <w:rFonts w:hint="cs"/>
                        <w:b/>
                        <w:bCs/>
                        <w:rtl/>
                      </w:rPr>
                      <w:t>م</w:t>
                    </w:r>
                    <w:r>
                      <w:rPr>
                        <w:rFonts w:hint="cs"/>
                        <w:b/>
                        <w:bCs/>
                        <w:rtl/>
                      </w:rPr>
                      <w:t>حكم</w:t>
                    </w:r>
                  </w:p>
                </w:txbxContent>
              </v:textbox>
            </v:shape>
            <v:shape id="Text Box 128" o:spid="_x0000_s1077" type="#_x0000_t202" style="position:absolute;left:1900;top:6660;width:1197;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fHMsUA&#10;AADcAAAADwAAAGRycy9kb3ducmV2LnhtbESPQWvCQBCF74L/YRmhN93oQTR1FSkVCoXSGA89TrNj&#10;spidTbNbTf995yB4m+G9ee+bzW7wrbpSH11gA/NZBoq4CtZxbeBUHqYrUDEhW2wDk4E/irDbjkcb&#10;zG24cUHXY6qVhHDM0UCTUpdrHauGPMZZ6IhFO4feY5K1r7Xt8SbhvtWLLFtqj46locGOXhqqLsdf&#10;b2D/xcWr+/n4/izOhSvLdcbvy4sxT5Nh/wwq0ZAe5vv1mxX8ueDLMzKB3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8cyxQAAANwAAAAPAAAAAAAAAAAAAAAAAJgCAABkcnMv&#10;ZG93bnJldi54bWxQSwUGAAAAAAQABAD1AAAAigMAAAAA&#10;" filled="f" stroked="f">
              <v:textbox inset="0,0,0,0">
                <w:txbxContent>
                  <w:p w:rsidR="00DF5B74" w:rsidRPr="00344DDF" w:rsidRDefault="00DF5B74" w:rsidP="00E4155F">
                    <w:pPr>
                      <w:jc w:val="center"/>
                      <w:rPr>
                        <w:b/>
                        <w:bCs/>
                        <w:rtl/>
                      </w:rPr>
                    </w:pPr>
                    <w:r>
                      <w:rPr>
                        <w:rFonts w:hint="cs"/>
                        <w:b/>
                        <w:bCs/>
                        <w:rtl/>
                      </w:rPr>
                      <w:t>ال</w:t>
                    </w:r>
                    <w:r w:rsidRPr="00344DDF">
                      <w:rPr>
                        <w:rFonts w:hint="cs"/>
                        <w:b/>
                        <w:bCs/>
                        <w:rtl/>
                      </w:rPr>
                      <w:t xml:space="preserve">لاعب </w:t>
                    </w:r>
                  </w:p>
                </w:txbxContent>
              </v:textbox>
            </v:shape>
            <v:oval id="Oval 129" o:spid="_x0000_s1078" style="position:absolute;left:3017;top:8213;width:171;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ArMAA&#10;AADcAAAADwAAAGRycy9kb3ducmV2LnhtbERPTYvCMBC9L/gfwix4Wda0wop0jbIUFK9WDx7HZmyL&#10;zaQk0bb/3ggL3ubxPme1GUwrHuR8Y1lBOktAEJdWN1wpOB2330sQPiBrbC2TgpE8bNaTjxVm2vZ8&#10;oEcRKhFD2GeooA6hy6T0ZU0G/cx2xJG7WmcwROgqqR32Mdy0cp4kC2mw4dhQY0d5TeWtuBsF7qsb&#10;83Gfb9ML74qffqnPi5NWavo5/P2CCDSEt/jfvddxfprC65l4gV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zArMAAAADcAAAADwAAAAAAAAAAAAAAAACYAgAAZHJzL2Rvd25y&#10;ZXYueG1sUEsFBgAAAAAEAAQA9QAAAIUDAAAAAA==&#10;" fillcolor="black"/>
            <v:oval id="Oval 130" o:spid="_x0000_s1079" style="position:absolute;left:9515;top:8223;width:171;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5e28AA&#10;AADcAAAADwAAAGRycy9kb3ducmV2LnhtbERPTYvCMBC9L/gfwgheFk0rrEg1ihQUr9v14HFsxrbY&#10;TEoSbfvvzcLC3ubxPme7H0wrXuR8Y1lBukhAEJdWN1wpuPwc52sQPiBrbC2TgpE87HeTjy1m2vb8&#10;Ta8iVCKGsM9QQR1Cl0npy5oM+oXtiCN3t85giNBVUjvsY7hp5TJJVtJgw7Ghxo7ymspH8TQK3Gc3&#10;5uM5P6Y3PhVf/VpfVxet1Gw6HDYgAg3hX/znPus4P13C7zPxAr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Z5e28AAAADcAAAADwAAAAAAAAAAAAAAAACYAgAAZHJzL2Rvd25y&#10;ZXYueG1sUEsFBgAAAAAEAAQA9QAAAIUDAAAAAA==&#10;" fillcolor="black"/>
          </v:group>
        </w:pic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 (8)</w:t>
      </w:r>
    </w:p>
    <w:p w:rsid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يوضح اختبار الطبطبة العالية</w:t>
      </w:r>
    </w:p>
    <w:p w:rsidR="00D60E3D" w:rsidRPr="00E4155F" w:rsidRDefault="00D60E3D" w:rsidP="00E4155F">
      <w:pPr>
        <w:spacing w:line="240" w:lineRule="auto"/>
        <w:ind w:left="720"/>
        <w:contextualSpacing/>
        <w:jc w:val="center"/>
        <w:rPr>
          <w:rFonts w:ascii="Simplified Arabic" w:eastAsia="Calibri" w:hAnsi="Simplified Arabic" w:cs="Simplified Arabic"/>
          <w:sz w:val="32"/>
          <w:szCs w:val="32"/>
          <w:rtl/>
          <w:lang w:bidi="ar-IQ"/>
        </w:rPr>
      </w:pPr>
    </w:p>
    <w:p w:rsidR="00E4155F" w:rsidRPr="00E4155F" w:rsidRDefault="00E4155F" w:rsidP="00D60E3D">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w:t>
      </w:r>
      <w:r w:rsidRPr="00E4155F">
        <w:rPr>
          <w:rFonts w:ascii="Simplified Arabic" w:eastAsia="Calibri" w:hAnsi="Simplified Arabic" w:cs="Simplified Arabic" w:hint="cs"/>
          <w:sz w:val="32"/>
          <w:szCs w:val="32"/>
          <w:rtl/>
          <w:lang w:bidi="ar-IQ"/>
        </w:rPr>
        <w:t xml:space="preserve">عند </w:t>
      </w:r>
      <w:r w:rsidRPr="00E4155F">
        <w:rPr>
          <w:rFonts w:ascii="Simplified Arabic" w:eastAsia="Calibri" w:hAnsi="Simplified Arabic" w:cs="Simplified Arabic"/>
          <w:sz w:val="32"/>
          <w:szCs w:val="32"/>
          <w:rtl/>
          <w:lang w:bidi="ar-IQ"/>
        </w:rPr>
        <w:t>إعطاء إشارة البدء للمختبر الذي يقوم بالجري على الكرسي المتحرك مع أداء الطبطبة العالية بالذراع المفضلة لدية بأقصى سرعة ممكنة حتى يقطع خط النهاية(ب)</w:t>
      </w:r>
      <w:r w:rsidR="00D60E3D">
        <w:rPr>
          <w:rFonts w:ascii="Simplified Arabic" w:eastAsia="Calibri" w:hAnsi="Simplified Arabic" w:cs="Simplified Arabic" w:hint="cs"/>
          <w:sz w:val="32"/>
          <w:szCs w:val="32"/>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شروط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يأخذ المختبر الوضع الصحيح على الكرسي المتحرك وبيده الكرة.</w:t>
      </w:r>
    </w:p>
    <w:p w:rsidR="00871DE0" w:rsidRPr="00E4155F" w:rsidRDefault="00E4155F" w:rsidP="00871DE0">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ينتهي الاختبار بعد إن يقطع المختبر خط النهاية (ب).</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لكل مختبر محاولة واحدة فقط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E64735">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يسجل للمختبر الزمن الذي يستغرقه في أداء الاختبار , منذ لحظة إعطاءه إشارة البدء عند الخط (أ) وحتى اجتيازه خط النهاية (ب).</w: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 xml:space="preserve">سادسا :- اختبار التصويب من الثبات </w:t>
      </w:r>
      <w:r w:rsidR="00871DE0">
        <w:rPr>
          <w:rFonts w:ascii="Simplified Arabic" w:eastAsia="Calibri" w:hAnsi="Simplified Arabic" w:cs="Simplified Arabic" w:hint="cs"/>
          <w:b/>
          <w:bCs/>
          <w:sz w:val="32"/>
          <w:szCs w:val="32"/>
          <w:rtl/>
          <w:lang w:bidi="ar-IQ"/>
        </w:rPr>
        <w:t>بكرة السلة على الكراسي المتحركة</w:t>
      </w:r>
      <w:r w:rsidRPr="00E4155F">
        <w:rPr>
          <w:rFonts w:ascii="Simplified Arabic" w:eastAsia="Calibri" w:hAnsi="Simplified Arabic" w:cs="Simplified Arabic"/>
          <w:b/>
          <w:bCs/>
          <w:sz w:val="32"/>
          <w:szCs w:val="32"/>
          <w:rtl/>
          <w:lang w:bidi="ar-IQ"/>
        </w:rPr>
        <w:t>:</w:t>
      </w:r>
      <w:r w:rsidRPr="00E4155F">
        <w:rPr>
          <w:rFonts w:ascii="Simplified Arabic" w:eastAsia="Calibri" w:hAnsi="Simplified Arabic" w:cs="Simplified Arabic"/>
          <w:sz w:val="32"/>
          <w:szCs w:val="32"/>
          <w:vertAlign w:val="superscript"/>
          <w:rtl/>
          <w:lang w:bidi="ar-IQ"/>
        </w:rPr>
        <w:t xml:space="preserve"> (</w:t>
      </w:r>
      <w:r w:rsidRPr="00E4155F">
        <w:rPr>
          <w:rFonts w:ascii="Simplified Arabic" w:eastAsia="Calibri" w:hAnsi="Simplified Arabic" w:cs="Simplified Arabic"/>
          <w:sz w:val="32"/>
          <w:szCs w:val="32"/>
          <w:vertAlign w:val="superscript"/>
          <w:rtl/>
          <w:lang w:bidi="ar-IQ"/>
        </w:rPr>
        <w:footnoteReference w:id="69"/>
      </w:r>
      <w:r w:rsidRPr="00E4155F">
        <w:rPr>
          <w:rFonts w:ascii="Simplified Arabic" w:eastAsia="Calibri" w:hAnsi="Simplified Arabic" w:cs="Simplified Arabic"/>
          <w:sz w:val="32"/>
          <w:szCs w:val="32"/>
          <w:vertAlign w:val="superscript"/>
          <w:rtl/>
          <w:lang w:bidi="ar-IQ"/>
        </w:rPr>
        <w:t>)</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b/>
          <w:bCs/>
          <w:sz w:val="32"/>
          <w:szCs w:val="32"/>
          <w:rtl/>
          <w:lang w:bidi="ar-IQ"/>
        </w:rPr>
        <w:t>الهدف من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دقة التصويب من الثبات ، وذلك من خلف خط الرمية الحرة للاعبي كرة السلة على الكراسي المتحركة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lang w:bidi="ar-IQ"/>
        </w:rPr>
      </w:pPr>
      <w:r w:rsidRPr="00E4155F">
        <w:rPr>
          <w:rFonts w:ascii="Simplified Arabic" w:eastAsia="Calibri" w:hAnsi="Simplified Arabic" w:cs="Simplified Arabic"/>
          <w:b/>
          <w:bCs/>
          <w:sz w:val="32"/>
          <w:szCs w:val="32"/>
          <w:rtl/>
          <w:lang w:bidi="ar-IQ"/>
        </w:rPr>
        <w:t>الأدوات المستخدمة :</w:t>
      </w:r>
    </w:p>
    <w:p w:rsidR="00E4155F" w:rsidRPr="00E4155F" w:rsidRDefault="00E4155F" w:rsidP="00E4155F">
      <w:pPr>
        <w:spacing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 xml:space="preserve">   كرة سله , هدف كرة سلة ، كرسي متحرك</w:t>
      </w:r>
      <w:r w:rsidRPr="00E4155F">
        <w:rPr>
          <w:rFonts w:ascii="Simplified Arabic" w:eastAsia="Calibri" w:hAnsi="Simplified Arabic" w:cs="Simplified Arabic" w:hint="cs"/>
          <w:sz w:val="32"/>
          <w:szCs w:val="32"/>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lang w:bidi="ar-IQ"/>
        </w:rPr>
      </w:pPr>
      <w:r w:rsidRPr="00E4155F">
        <w:rPr>
          <w:rFonts w:ascii="Simplified Arabic" w:eastAsia="Calibri" w:hAnsi="Simplified Arabic" w:cs="Simplified Arabic"/>
          <w:b/>
          <w:bCs/>
          <w:sz w:val="32"/>
          <w:szCs w:val="32"/>
          <w:rtl/>
          <w:lang w:bidi="ar-IQ"/>
        </w:rPr>
        <w:t>طريقه أداء الاختبار :</w:t>
      </w:r>
    </w:p>
    <w:p w:rsidR="00E4155F" w:rsidRPr="00E4155F" w:rsidRDefault="00E4155F" w:rsidP="00E64735">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يتم أداء الرميات من خلف خط الرمية الحرة . </w:t>
      </w:r>
      <w:r w:rsidRPr="00E4155F">
        <w:rPr>
          <w:rFonts w:ascii="Simplified Arabic" w:eastAsia="Calibri" w:hAnsi="Simplified Arabic" w:cs="Simplified Arabic" w:hint="cs"/>
          <w:sz w:val="32"/>
          <w:szCs w:val="32"/>
          <w:rtl/>
          <w:lang w:bidi="ar-IQ"/>
        </w:rPr>
        <w:t xml:space="preserve">كما في الشكل (9) </w:t>
      </w:r>
      <w:r w:rsidRPr="00E4155F">
        <w:rPr>
          <w:rFonts w:ascii="Simplified Arabic" w:eastAsia="Calibri" w:hAnsi="Simplified Arabic" w:cs="Simplified Arabic"/>
          <w:sz w:val="32"/>
          <w:szCs w:val="32"/>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lang w:bidi="ar-IQ"/>
        </w:rPr>
      </w:pPr>
      <w:r w:rsidRPr="00E4155F">
        <w:rPr>
          <w:rFonts w:ascii="Simplified Arabic" w:eastAsia="Calibri" w:hAnsi="Simplified Arabic" w:cs="Simplified Arabic"/>
          <w:b/>
          <w:bCs/>
          <w:sz w:val="32"/>
          <w:szCs w:val="32"/>
          <w:rtl/>
          <w:lang w:bidi="ar-IQ"/>
        </w:rPr>
        <w:t>شروط الاختبار:</w:t>
      </w:r>
    </w:p>
    <w:p w:rsidR="00E4155F" w:rsidRP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لكل مختبر الحق في أداء عشرة رميات من خلف خط الرمية الحرة .</w:t>
      </w:r>
    </w:p>
    <w:p w:rsidR="00E4155F" w:rsidRP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تعد المحاولة فاشلة إذا تجاوز المختبر خط الرمية الحرة بكرسيه المتحرك.</w:t>
      </w:r>
    </w:p>
    <w:p w:rsidR="00E4155F" w:rsidRP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يحق للمختبر أداء بعض الرميات على سبيل التجريب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Pr>
        <w:lastRenderedPageBreak/>
        <w:drawing>
          <wp:inline distT="0" distB="0" distL="0" distR="0">
            <wp:extent cx="4991100" cy="3733800"/>
            <wp:effectExtent l="0" t="0" r="0" b="0"/>
            <wp:docPr id="95" name="Picture 95" descr="20121014_07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21014_072609"/>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1100" cy="3733800"/>
                    </a:xfrm>
                    <a:prstGeom prst="rect">
                      <a:avLst/>
                    </a:prstGeom>
                    <a:noFill/>
                    <a:ln>
                      <a:noFill/>
                    </a:ln>
                  </pic:spPr>
                </pic:pic>
              </a:graphicData>
            </a:graphic>
          </wp:inline>
        </w:drawing>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 (9)</w:t>
      </w:r>
    </w:p>
    <w:p w:rsidR="00E4155F" w:rsidRPr="00E4155F" w:rsidRDefault="00E4155F" w:rsidP="00E4155F">
      <w:pPr>
        <w:spacing w:line="240" w:lineRule="auto"/>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يوضح اختبار الرمية الحرة</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sz w:val="32"/>
          <w:szCs w:val="32"/>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 xml:space="preserve">تحتسب درجتين عند دخول الكرة في السلة . </w:t>
      </w:r>
    </w:p>
    <w:p w:rsidR="00E4155F" w:rsidRP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تحتسب درجة واحدة في حال لامست الكرة السلة ولم تدخل .</w:t>
      </w:r>
    </w:p>
    <w:p w:rsidR="00E4155F" w:rsidRP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تحتسب صفر في حال عدم ملامسة الكرة السلة ولم تدخل .</w:t>
      </w:r>
    </w:p>
    <w:p w:rsidR="00E4155F" w:rsidRDefault="00E4155F" w:rsidP="00960EB3">
      <w:pPr>
        <w:numPr>
          <w:ilvl w:val="0"/>
          <w:numId w:val="19"/>
        </w:numPr>
        <w:spacing w:after="0"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الحد الأقصى لعدد الدرجات عشرون درجة.</w:t>
      </w:r>
    </w:p>
    <w:p w:rsidR="00E64735" w:rsidRDefault="00E64735" w:rsidP="00E64735">
      <w:pPr>
        <w:spacing w:after="0" w:line="240" w:lineRule="auto"/>
        <w:contextualSpacing/>
        <w:jc w:val="both"/>
        <w:rPr>
          <w:rFonts w:ascii="Simplified Arabic" w:eastAsia="Calibri" w:hAnsi="Simplified Arabic" w:cs="Simplified Arabic"/>
          <w:sz w:val="32"/>
          <w:szCs w:val="32"/>
          <w:rtl/>
          <w:lang w:bidi="ar-IQ"/>
        </w:rPr>
      </w:pPr>
    </w:p>
    <w:p w:rsidR="00E64735" w:rsidRPr="00E4155F" w:rsidRDefault="00E64735" w:rsidP="00E64735">
      <w:pPr>
        <w:spacing w:after="0" w:line="240" w:lineRule="auto"/>
        <w:contextualSpacing/>
        <w:jc w:val="both"/>
        <w:rPr>
          <w:rFonts w:ascii="Simplified Arabic" w:eastAsia="Calibri" w:hAnsi="Simplified Arabic" w:cs="Simplified Arabic"/>
          <w:sz w:val="32"/>
          <w:szCs w:val="32"/>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lang w:bidi="ar-IQ"/>
        </w:rPr>
      </w:pPr>
      <w:r w:rsidRPr="00E4155F">
        <w:rPr>
          <w:rFonts w:ascii="Simplified Arabic" w:eastAsia="Calibri" w:hAnsi="Simplified Arabic" w:cs="Simplified Arabic"/>
          <w:b/>
          <w:bCs/>
          <w:sz w:val="32"/>
          <w:szCs w:val="32"/>
          <w:rtl/>
          <w:lang w:bidi="ar-IQ"/>
        </w:rPr>
        <w:lastRenderedPageBreak/>
        <w:t>سابعا:- اختبار التصويب من الحركة</w:t>
      </w:r>
      <w:r w:rsidR="00871DE0" w:rsidRPr="00871DE0">
        <w:rPr>
          <w:rFonts w:ascii="Simplified Arabic" w:eastAsia="Calibri" w:hAnsi="Simplified Arabic" w:cs="Simplified Arabic" w:hint="cs"/>
          <w:b/>
          <w:bCs/>
          <w:sz w:val="32"/>
          <w:szCs w:val="32"/>
          <w:rtl/>
          <w:lang w:bidi="ar-IQ"/>
        </w:rPr>
        <w:t xml:space="preserve"> </w:t>
      </w:r>
      <w:r w:rsidR="00871DE0">
        <w:rPr>
          <w:rFonts w:ascii="Simplified Arabic" w:eastAsia="Calibri" w:hAnsi="Simplified Arabic" w:cs="Simplified Arabic" w:hint="cs"/>
          <w:b/>
          <w:bCs/>
          <w:sz w:val="32"/>
          <w:szCs w:val="32"/>
          <w:rtl/>
          <w:lang w:bidi="ar-IQ"/>
        </w:rPr>
        <w:t>بكرة السلة على الكراسي المتحركة</w:t>
      </w:r>
      <w:r w:rsidRPr="00E4155F">
        <w:rPr>
          <w:rFonts w:ascii="Simplified Arabic" w:eastAsia="Calibri" w:hAnsi="Simplified Arabic" w:cs="Simplified Arabic"/>
          <w:b/>
          <w:bCs/>
          <w:sz w:val="32"/>
          <w:szCs w:val="32"/>
          <w:rtl/>
          <w:lang w:bidi="ar-IQ"/>
        </w:rPr>
        <w:t>:</w:t>
      </w:r>
      <w:r w:rsidRPr="00E4155F">
        <w:rPr>
          <w:rFonts w:ascii="Calibri" w:eastAsia="Calibri" w:hAnsi="Calibri" w:cs="Simplified Arabic"/>
          <w:color w:val="000000"/>
          <w:sz w:val="32"/>
          <w:szCs w:val="32"/>
          <w:vertAlign w:val="superscript"/>
          <w:rtl/>
          <w:lang w:bidi="ar-IQ"/>
        </w:rPr>
        <w:footnoteReference w:customMarkFollows="1" w:id="70"/>
        <w:sym w:font="Symbol" w:char="F0B7"/>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الهدف من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قياس دقة التصويب من الحركة للاعبي كرة السلة على الكراسي المتحركة.</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الأدوات المستخدمة :</w:t>
      </w:r>
    </w:p>
    <w:p w:rsidR="00E4155F" w:rsidRPr="00E4155F" w:rsidRDefault="00E4155F" w:rsidP="006D2AAA">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كرة سلة ، هدف كرة سلة ،كرسي متحرك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الاختبار :</w:t>
      </w:r>
    </w:p>
    <w:p w:rsidR="00E4155F" w:rsidRPr="00E4155F" w:rsidRDefault="00E4155F" w:rsidP="00E64735">
      <w:pPr>
        <w:spacing w:line="240" w:lineRule="auto"/>
        <w:contextualSpacing/>
        <w:jc w:val="both"/>
        <w:rPr>
          <w:rFonts w:ascii="Simplified Arabic" w:eastAsia="Calibri" w:hAnsi="Simplified Arabic" w:cs="Simplified Arabic"/>
          <w:sz w:val="32"/>
          <w:szCs w:val="32"/>
          <w:lang w:bidi="ar-IQ"/>
        </w:rPr>
      </w:pPr>
      <w:r w:rsidRPr="00E4155F">
        <w:rPr>
          <w:rFonts w:ascii="Simplified Arabic" w:eastAsia="Calibri" w:hAnsi="Simplified Arabic" w:cs="Simplified Arabic"/>
          <w:sz w:val="32"/>
          <w:szCs w:val="32"/>
          <w:rtl/>
          <w:lang w:bidi="ar-IQ"/>
        </w:rPr>
        <w:t xml:space="preserve">    يتم أداء التصويب من الحركة من خلف خط الرمية الحرة.</w:t>
      </w:r>
    </w:p>
    <w:p w:rsidR="00E4155F" w:rsidRPr="00E4155F" w:rsidRDefault="00E4155F" w:rsidP="006D2AAA">
      <w:pPr>
        <w:spacing w:line="240" w:lineRule="auto"/>
        <w:contextualSpacing/>
        <w:jc w:val="both"/>
        <w:rPr>
          <w:rFonts w:ascii="Simplified Arabic" w:eastAsia="Calibri" w:hAnsi="Simplified Arabic" w:cs="Simplified Arabic"/>
          <w:b/>
          <w:bCs/>
          <w:sz w:val="32"/>
          <w:szCs w:val="32"/>
          <w:lang w:bidi="ar-IQ"/>
        </w:rPr>
      </w:pPr>
      <w:r w:rsidRPr="00E4155F">
        <w:rPr>
          <w:rFonts w:ascii="Simplified Arabic" w:eastAsia="Calibri" w:hAnsi="Simplified Arabic" w:cs="Simplified Arabic"/>
          <w:b/>
          <w:bCs/>
          <w:sz w:val="32"/>
          <w:szCs w:val="32"/>
          <w:rtl/>
          <w:lang w:bidi="ar-IQ"/>
        </w:rPr>
        <w:t>شروط الاختبار :</w:t>
      </w:r>
    </w:p>
    <w:p w:rsidR="00E4155F" w:rsidRPr="006D2AAA" w:rsidRDefault="006D2AAA" w:rsidP="006D2AAA">
      <w:pPr>
        <w:contextualSpacing/>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 xml:space="preserve">- </w:t>
      </w:r>
      <w:r w:rsidR="00E4155F" w:rsidRPr="006D2AAA">
        <w:rPr>
          <w:rFonts w:ascii="Simplified Arabic" w:eastAsia="Calibri" w:hAnsi="Simplified Arabic" w:cs="Simplified Arabic"/>
          <w:sz w:val="32"/>
          <w:szCs w:val="32"/>
          <w:rtl/>
          <w:lang w:bidi="ar-IQ"/>
        </w:rPr>
        <w:t xml:space="preserve">لكل مختبر الحق في أداء عشرة رميات من أمام السلة ومن خلف خط الرمية الحرة . </w:t>
      </w:r>
    </w:p>
    <w:p w:rsidR="00E4155F" w:rsidRPr="00E4155F" w:rsidRDefault="006D2AAA" w:rsidP="006D2AAA">
      <w:pPr>
        <w:spacing w:after="0" w:line="240" w:lineRule="auto"/>
        <w:contextualSpacing/>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 xml:space="preserve">- </w:t>
      </w:r>
      <w:r w:rsidR="00E4155F" w:rsidRPr="00E4155F">
        <w:rPr>
          <w:rFonts w:ascii="Simplified Arabic" w:eastAsia="Calibri" w:hAnsi="Simplified Arabic" w:cs="Simplified Arabic"/>
          <w:sz w:val="32"/>
          <w:szCs w:val="32"/>
          <w:rtl/>
          <w:lang w:bidi="ar-IQ"/>
        </w:rPr>
        <w:t>تعتبر المحاولة فاشلة إذا</w:t>
      </w:r>
      <w:r w:rsidR="00E64735">
        <w:rPr>
          <w:rFonts w:ascii="Simplified Arabic" w:eastAsia="Calibri" w:hAnsi="Simplified Arabic" w:cs="Simplified Arabic" w:hint="cs"/>
          <w:sz w:val="32"/>
          <w:szCs w:val="32"/>
          <w:rtl/>
          <w:lang w:bidi="ar-IQ"/>
        </w:rPr>
        <w:t xml:space="preserve"> تجاوز</w:t>
      </w:r>
      <w:r w:rsidR="00E4155F" w:rsidRPr="00E4155F">
        <w:rPr>
          <w:rFonts w:ascii="Simplified Arabic" w:eastAsia="Calibri" w:hAnsi="Simplified Arabic" w:cs="Simplified Arabic"/>
          <w:sz w:val="32"/>
          <w:szCs w:val="32"/>
          <w:rtl/>
          <w:lang w:bidi="ar-IQ"/>
        </w:rPr>
        <w:t xml:space="preserve"> المختبر بكرسيه المتحرك خط الرمية الحرة .</w:t>
      </w:r>
    </w:p>
    <w:p w:rsidR="00E4155F" w:rsidRPr="00E4155F" w:rsidRDefault="006D2AAA" w:rsidP="006D2AAA">
      <w:pPr>
        <w:spacing w:after="0" w:line="240" w:lineRule="auto"/>
        <w:contextualSpacing/>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 xml:space="preserve">- </w:t>
      </w:r>
      <w:r w:rsidR="00E4155F" w:rsidRPr="00E4155F">
        <w:rPr>
          <w:rFonts w:ascii="Simplified Arabic" w:eastAsia="Calibri" w:hAnsi="Simplified Arabic" w:cs="Simplified Arabic"/>
          <w:sz w:val="32"/>
          <w:szCs w:val="32"/>
          <w:rtl/>
          <w:lang w:bidi="ar-IQ"/>
        </w:rPr>
        <w:t>تعتبر المحاولة فاشلة إذا قام المختبر بأداء التصويب والكرسي ثابت .</w:t>
      </w:r>
    </w:p>
    <w:p w:rsidR="00E4155F" w:rsidRPr="00E4155F" w:rsidRDefault="006D2AAA" w:rsidP="006D2AAA">
      <w:pPr>
        <w:spacing w:after="0" w:line="240" w:lineRule="auto"/>
        <w:contextualSpacing/>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 xml:space="preserve">- </w:t>
      </w:r>
      <w:r w:rsidR="00E4155F" w:rsidRPr="00E4155F">
        <w:rPr>
          <w:rFonts w:ascii="Simplified Arabic" w:eastAsia="Calibri" w:hAnsi="Simplified Arabic" w:cs="Simplified Arabic"/>
          <w:sz w:val="32"/>
          <w:szCs w:val="32"/>
          <w:rtl/>
          <w:lang w:bidi="ar-IQ"/>
        </w:rPr>
        <w:t>يحق للمختبر أداء بعض الرميات على سبيل التجريب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درجتين عند دخول الكرة في السلة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درجة واحدة في حال لامست الكرة السلة ولم تدخل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تحتسب صفر في حال عدم ملامسة الكرة السلة ولم تدخل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الحد الأقصى لعدد الدرجات عشرون درجة . </w:t>
      </w:r>
    </w:p>
    <w:p w:rsidR="00E4155F" w:rsidRPr="00E4155F" w:rsidRDefault="00E4155F" w:rsidP="00E4155F">
      <w:pPr>
        <w:spacing w:line="240" w:lineRule="auto"/>
        <w:ind w:left="108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108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1080"/>
        <w:contextualSpacing/>
        <w:jc w:val="both"/>
        <w:rPr>
          <w:rFonts w:ascii="Simplified Arabic" w:eastAsia="Calibri" w:hAnsi="Simplified Arabic" w:cs="Simplified Arabic"/>
          <w:sz w:val="32"/>
          <w:szCs w:val="32"/>
          <w:rtl/>
          <w:lang w:bidi="ar-IQ"/>
        </w:rPr>
      </w:pPr>
    </w:p>
    <w:p w:rsid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64735" w:rsidRDefault="00E64735" w:rsidP="00E4155F">
      <w:pPr>
        <w:spacing w:line="240" w:lineRule="auto"/>
        <w:ind w:left="720"/>
        <w:contextualSpacing/>
        <w:jc w:val="both"/>
        <w:rPr>
          <w:rFonts w:ascii="Simplified Arabic" w:eastAsia="Calibri" w:hAnsi="Simplified Arabic" w:cs="Simplified Arabic"/>
          <w:sz w:val="32"/>
          <w:szCs w:val="32"/>
          <w:rtl/>
          <w:lang w:bidi="ar-IQ"/>
        </w:rPr>
      </w:pPr>
    </w:p>
    <w:p w:rsidR="00E64735" w:rsidRPr="00E4155F" w:rsidRDefault="00E64735" w:rsidP="00E4155F">
      <w:pPr>
        <w:spacing w:line="240" w:lineRule="auto"/>
        <w:ind w:left="720"/>
        <w:contextualSpacing/>
        <w:jc w:val="both"/>
        <w:rPr>
          <w:rFonts w:ascii="Simplified Arabic" w:eastAsia="Calibri" w:hAnsi="Simplified Arabic" w:cs="Simplified Arabic"/>
          <w:b/>
          <w:bCs/>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ثامنا:- اختبار التصويب البعيد من الثبات</w:t>
      </w:r>
      <w:r w:rsidR="00871DE0" w:rsidRPr="00871DE0">
        <w:rPr>
          <w:rFonts w:ascii="Simplified Arabic" w:eastAsia="Calibri" w:hAnsi="Simplified Arabic" w:cs="Simplified Arabic" w:hint="cs"/>
          <w:b/>
          <w:bCs/>
          <w:sz w:val="32"/>
          <w:szCs w:val="32"/>
          <w:rtl/>
          <w:lang w:bidi="ar-IQ"/>
        </w:rPr>
        <w:t xml:space="preserve"> </w:t>
      </w:r>
      <w:r w:rsidR="00871DE0">
        <w:rPr>
          <w:rFonts w:ascii="Simplified Arabic" w:eastAsia="Calibri" w:hAnsi="Simplified Arabic" w:cs="Simplified Arabic" w:hint="cs"/>
          <w:b/>
          <w:bCs/>
          <w:sz w:val="32"/>
          <w:szCs w:val="32"/>
          <w:rtl/>
          <w:lang w:bidi="ar-IQ"/>
        </w:rPr>
        <w:t>بكرة السلة على الكراسي المتحركة</w:t>
      </w:r>
      <w:r w:rsidRPr="00E4155F">
        <w:rPr>
          <w:rFonts w:ascii="Simplified Arabic" w:eastAsia="Calibri" w:hAnsi="Simplified Arabic" w:cs="Simplified Arabic"/>
          <w:b/>
          <w:bCs/>
          <w:sz w:val="32"/>
          <w:szCs w:val="32"/>
          <w:rtl/>
          <w:lang w:bidi="ar-IQ"/>
        </w:rPr>
        <w:t xml:space="preserve"> :</w:t>
      </w:r>
      <w:r w:rsidRPr="00E4155F">
        <w:rPr>
          <w:rFonts w:ascii="Calibri" w:eastAsia="Calibri" w:hAnsi="Calibri" w:cs="Simplified Arabic"/>
          <w:color w:val="000000"/>
          <w:sz w:val="32"/>
          <w:szCs w:val="32"/>
          <w:vertAlign w:val="superscript"/>
          <w:rtl/>
          <w:lang w:bidi="ar-IQ"/>
        </w:rPr>
        <w:footnoteReference w:customMarkFollows="1" w:id="71"/>
        <w:sym w:font="Symbol" w:char="F0B7"/>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الهدف من الاختبار:</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دقة التصويب البعيد (بثلاث نقاط ) من الثبات من أمام السلة للاعبي كرة السلة</w:t>
      </w:r>
      <w:r w:rsidR="00E64735">
        <w:rPr>
          <w:rFonts w:ascii="Simplified Arabic" w:eastAsia="Calibri" w:hAnsi="Simplified Arabic" w:cs="Simplified Arabic" w:hint="cs"/>
          <w:sz w:val="32"/>
          <w:szCs w:val="32"/>
          <w:rtl/>
          <w:lang w:bidi="ar-IQ"/>
        </w:rPr>
        <w:t xml:space="preserve"> على الكراسي</w:t>
      </w:r>
      <w:r w:rsidRPr="00E4155F">
        <w:rPr>
          <w:rFonts w:ascii="Simplified Arabic" w:eastAsia="Calibri" w:hAnsi="Simplified Arabic" w:cs="Simplified Arabic"/>
          <w:sz w:val="32"/>
          <w:szCs w:val="32"/>
          <w:rtl/>
          <w:lang w:bidi="ar-IQ"/>
        </w:rPr>
        <w:t xml:space="preserve"> المتحركة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الأدوات المستخدمة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كرة سلة ، هدف كرة سلة ، كرسي متحرك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الاختبار:</w:t>
      </w:r>
    </w:p>
    <w:p w:rsidR="00E4155F" w:rsidRPr="00E4155F" w:rsidRDefault="00E4155F" w:rsidP="00E64735">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يتم أداء الرميات من خلف قوس الثلاث نقاط.</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شروط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لكل مختبر الحق في أداء عشرة رميات من خلف قوس الثلاث نقاط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تعد المحاولة فاشلة إذا تجاوز المختبر بكرسيه قوس الثلاث نقاط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أن يتم أداء الرميات والكرسي ثابت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يحق للمختبر أداء بعض الرميات على سبيل التجريب.</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درجتين عند دخول الكرة في السلة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درجة واحدة في حال لامس الكرة السلة ولم تدخل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صفر في حال عدم ملامسة الكرة السلة ولم تدخل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الحد الأقصى لعدد الدرجات عشرون درجة .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D71DC7" w:rsidRDefault="00D71DC7" w:rsidP="00E4155F">
      <w:pPr>
        <w:spacing w:line="240" w:lineRule="auto"/>
        <w:contextualSpacing/>
        <w:jc w:val="both"/>
        <w:rPr>
          <w:rFonts w:ascii="Simplified Arabic" w:eastAsia="Calibri" w:hAnsi="Simplified Arabic" w:cs="Simplified Arabic"/>
          <w:sz w:val="32"/>
          <w:szCs w:val="32"/>
          <w:rtl/>
          <w:lang w:bidi="ar-IQ"/>
        </w:rPr>
      </w:pPr>
    </w:p>
    <w:p w:rsidR="00E64735" w:rsidRDefault="00E64735" w:rsidP="00E4155F">
      <w:pPr>
        <w:spacing w:line="240" w:lineRule="auto"/>
        <w:contextualSpacing/>
        <w:jc w:val="both"/>
        <w:rPr>
          <w:rFonts w:ascii="Simplified Arabic" w:eastAsia="Calibri" w:hAnsi="Simplified Arabic" w:cs="Simplified Arabic"/>
          <w:sz w:val="32"/>
          <w:szCs w:val="32"/>
          <w:rtl/>
          <w:lang w:bidi="ar-IQ"/>
        </w:rPr>
      </w:pPr>
    </w:p>
    <w:p w:rsidR="00E64735" w:rsidRDefault="00E64735"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 xml:space="preserve">تاسعا:- اختبار  المناولة الصدرية </w:t>
      </w:r>
      <w:r w:rsidR="00871DE0">
        <w:rPr>
          <w:rFonts w:ascii="Simplified Arabic" w:eastAsia="Calibri" w:hAnsi="Simplified Arabic" w:cs="Simplified Arabic" w:hint="cs"/>
          <w:b/>
          <w:bCs/>
          <w:sz w:val="32"/>
          <w:szCs w:val="32"/>
          <w:rtl/>
          <w:lang w:bidi="ar-IQ"/>
        </w:rPr>
        <w:t>بكرة السلة على الكراسي المتحركة</w:t>
      </w:r>
      <w:r w:rsidRPr="00E4155F">
        <w:rPr>
          <w:rFonts w:ascii="Simplified Arabic" w:eastAsia="Calibri" w:hAnsi="Simplified Arabic" w:cs="Simplified Arabic"/>
          <w:b/>
          <w:bCs/>
          <w:sz w:val="32"/>
          <w:szCs w:val="32"/>
          <w:rtl/>
          <w:lang w:bidi="ar-IQ"/>
        </w:rPr>
        <w:t>:-</w:t>
      </w:r>
      <w:r w:rsidRPr="00E4155F">
        <w:rPr>
          <w:rFonts w:ascii="Simplified Arabic" w:eastAsia="Calibri" w:hAnsi="Simplified Arabic" w:cs="Simplified Arabic"/>
          <w:sz w:val="32"/>
          <w:szCs w:val="32"/>
          <w:vertAlign w:val="superscript"/>
          <w:rtl/>
          <w:lang w:bidi="ar-IQ"/>
        </w:rPr>
        <w:t xml:space="preserve"> (</w:t>
      </w:r>
      <w:r w:rsidRPr="00E4155F">
        <w:rPr>
          <w:rFonts w:ascii="Simplified Arabic" w:eastAsia="Calibri" w:hAnsi="Simplified Arabic" w:cs="Simplified Arabic"/>
          <w:sz w:val="32"/>
          <w:szCs w:val="32"/>
          <w:vertAlign w:val="superscript"/>
          <w:rtl/>
          <w:lang w:bidi="ar-IQ"/>
        </w:rPr>
        <w:footnoteReference w:id="72"/>
      </w:r>
      <w:r w:rsidRPr="00E4155F">
        <w:rPr>
          <w:rFonts w:ascii="Simplified Arabic" w:eastAsia="Calibri" w:hAnsi="Simplified Arabic" w:cs="Simplified Arabic"/>
          <w:sz w:val="32"/>
          <w:szCs w:val="32"/>
          <w:vertAlign w:val="superscript"/>
          <w:rtl/>
          <w:lang w:bidi="ar-IQ"/>
        </w:rPr>
        <w:t>)</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الهدف من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دقة المناولة الصدرية للاعبي كرة السلة على الكراسي المتحركة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الأدوات المستخدمة :</w:t>
      </w:r>
    </w:p>
    <w:p w:rsidR="00E4155F" w:rsidRPr="00E4155F" w:rsidRDefault="00E4155F" w:rsidP="00E64735">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كرسي متحرك ،كرة سلة ،حائط مرسوم علية ثلاث دوائر متداخلة (مركز مشترك للدوائر الثلاث )،يكون قطر الدوائر الثلاث من الصغر إلى  الأكبر(50سم)،(100سم)،(150سم)،مع ملاحظة أن سمك الخطوط (2,55سم) ، </w:t>
      </w:r>
      <w:r w:rsidR="00E64735">
        <w:rPr>
          <w:rFonts w:ascii="Simplified Arabic" w:eastAsia="Calibri" w:hAnsi="Simplified Arabic" w:cs="Simplified Arabic" w:hint="cs"/>
          <w:sz w:val="32"/>
          <w:szCs w:val="32"/>
          <w:rtl/>
          <w:lang w:bidi="ar-IQ"/>
        </w:rPr>
        <w:t xml:space="preserve">والحافة السفلى للدائرة الكبرى ترتفع (90سم) عن الأرض ، </w:t>
      </w:r>
      <w:r w:rsidRPr="00E4155F">
        <w:rPr>
          <w:rFonts w:ascii="Simplified Arabic" w:eastAsia="Calibri" w:hAnsi="Simplified Arabic" w:cs="Simplified Arabic"/>
          <w:sz w:val="32"/>
          <w:szCs w:val="32"/>
          <w:rtl/>
          <w:lang w:bidi="ar-IQ"/>
        </w:rPr>
        <w:t xml:space="preserve">ويرسم خط على الأرض وعلى بعد (8متر) من الحائط ومواجه له </w:t>
      </w:r>
      <w:r w:rsidRPr="00E4155F">
        <w:rPr>
          <w:rFonts w:ascii="Simplified Arabic" w:eastAsia="Calibri" w:hAnsi="Simplified Arabic" w:cs="Simplified Arabic" w:hint="cs"/>
          <w:sz w:val="32"/>
          <w:szCs w:val="32"/>
          <w:rtl/>
          <w:lang w:bidi="ar-IQ"/>
        </w:rPr>
        <w:t xml:space="preserve">، كما في الشكل رقم(10) </w:t>
      </w:r>
      <w:r w:rsidRPr="00E4155F">
        <w:rPr>
          <w:rFonts w:ascii="Simplified Arabic" w:eastAsia="Calibri" w:hAnsi="Simplified Arabic" w:cs="Simplified Arabic"/>
          <w:sz w:val="32"/>
          <w:szCs w:val="32"/>
          <w:rtl/>
          <w:lang w:bidi="ar-IQ"/>
        </w:rPr>
        <w:t>.</w:t>
      </w: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p>
    <w:p w:rsidR="00E4155F" w:rsidRPr="00E4155F" w:rsidRDefault="00E4155F" w:rsidP="00D71DC7">
      <w:pPr>
        <w:spacing w:line="240" w:lineRule="auto"/>
        <w:ind w:left="720"/>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Pr>
        <w:drawing>
          <wp:inline distT="0" distB="0" distL="0" distR="0">
            <wp:extent cx="4895850" cy="3667125"/>
            <wp:effectExtent l="0" t="0" r="0" b="9525"/>
            <wp:docPr id="94" name="Picture 94" descr="20121014_07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21014_072149"/>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5850" cy="3667125"/>
                    </a:xfrm>
                    <a:prstGeom prst="rect">
                      <a:avLst/>
                    </a:prstGeom>
                    <a:noFill/>
                    <a:ln>
                      <a:noFill/>
                    </a:ln>
                  </pic:spPr>
                </pic:pic>
              </a:graphicData>
            </a:graphic>
          </wp:inline>
        </w:drawing>
      </w: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 (10)</w:t>
      </w: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يوضح اختبار المناولة الصدرية</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lastRenderedPageBreak/>
        <w:t>طريقة أداء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يجلس المختبر على كرسيه خلف خط الرمي (المرسوم على الأرض) ، ومعه الكرة ، على أن يقوم بأداء المناولة الصدرية على الدوائر  باستخدام اليدين معا.</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شروط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لكل مختبر الحق في أداء عشرة مناولات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تعد المحاولة فاشلة إذا تجاوز المختبر بكرسيه خط الرمي .</w:t>
      </w:r>
    </w:p>
    <w:p w:rsidR="00E4155F" w:rsidRPr="00E4155F" w:rsidRDefault="00E4155F" w:rsidP="00D71DC7">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للمختبر الحق في أداء بعض المناولات على سبيل التجربة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للمختبر ثلاث درجات في حال أصابت الكرة الدائرة الصغيرة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للمختبر درجتين في حال أصابت الكرة الدائرة المتوسطة.</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للمختبر درجة واحدة في حال أصابت الكرة الدائرة الكبيرة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عند إصابة الكرة لأحد الخطوط للدوائر الثلاث يحصل المختبر على الدرجات المخصصة للدائرة التي أصابت الكرة حدودها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الحد الأقصى للدرجات الممكن الحصول عليها في الاختبار هو ثلاثون درجة .</w:t>
      </w:r>
    </w:p>
    <w:p w:rsidR="00E4155F" w:rsidRPr="00E4155F" w:rsidRDefault="00E4155F" w:rsidP="00E4155F">
      <w:pPr>
        <w:spacing w:line="240" w:lineRule="auto"/>
        <w:ind w:left="108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عاشرا:- اختبار المناولة من فوق الرأس</w:t>
      </w:r>
      <w:r w:rsidR="00871DE0" w:rsidRPr="00871DE0">
        <w:rPr>
          <w:rFonts w:ascii="Simplified Arabic" w:eastAsia="Calibri" w:hAnsi="Simplified Arabic" w:cs="Simplified Arabic" w:hint="cs"/>
          <w:b/>
          <w:bCs/>
          <w:sz w:val="32"/>
          <w:szCs w:val="32"/>
          <w:rtl/>
          <w:lang w:bidi="ar-IQ"/>
        </w:rPr>
        <w:t xml:space="preserve"> </w:t>
      </w:r>
      <w:r w:rsidR="00871DE0">
        <w:rPr>
          <w:rFonts w:ascii="Simplified Arabic" w:eastAsia="Calibri" w:hAnsi="Simplified Arabic" w:cs="Simplified Arabic" w:hint="cs"/>
          <w:b/>
          <w:bCs/>
          <w:sz w:val="32"/>
          <w:szCs w:val="32"/>
          <w:rtl/>
          <w:lang w:bidi="ar-IQ"/>
        </w:rPr>
        <w:t>بكرة السلة على الكراسي المتحركة</w:t>
      </w:r>
      <w:r w:rsidRPr="00E4155F">
        <w:rPr>
          <w:rFonts w:ascii="Simplified Arabic" w:eastAsia="Calibri" w:hAnsi="Simplified Arabic" w:cs="Simplified Arabic"/>
          <w:b/>
          <w:bCs/>
          <w:sz w:val="32"/>
          <w:szCs w:val="32"/>
          <w:rtl/>
          <w:lang w:bidi="ar-IQ"/>
        </w:rPr>
        <w:t>:</w:t>
      </w:r>
      <w:r w:rsidRPr="00E4155F">
        <w:rPr>
          <w:rFonts w:ascii="Calibri" w:eastAsia="Calibri" w:hAnsi="Calibri" w:cs="Simplified Arabic"/>
          <w:color w:val="000000"/>
          <w:sz w:val="32"/>
          <w:szCs w:val="32"/>
          <w:vertAlign w:val="superscript"/>
          <w:rtl/>
          <w:lang w:bidi="ar-IQ"/>
        </w:rPr>
        <w:footnoteReference w:customMarkFollows="1" w:id="73"/>
        <w:sym w:font="Symbol" w:char="F0B7"/>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الهدف من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دقة المناولة من فوق الرأس للاعبي كرة السلة على الكراسي المتحركة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الأدوات المستخدمة :</w:t>
      </w:r>
    </w:p>
    <w:p w:rsid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كرسي متحرك ،كرة سلة ،حائط مرسوم علية ثلاث دوائر متداخلة (مركز مشترك للدوائر الثلاث )،يكون قطر الدوائر الثلاث من الأصغر إلى الأكبر (50سم) ، (100سم) ، (150سم)مع ملاحظة إن سمك الخطوط (2,55سم) ، والحافة السفلى </w:t>
      </w:r>
      <w:r w:rsidRPr="00E4155F">
        <w:rPr>
          <w:rFonts w:ascii="Simplified Arabic" w:eastAsia="Calibri" w:hAnsi="Simplified Arabic" w:cs="Simplified Arabic"/>
          <w:sz w:val="32"/>
          <w:szCs w:val="32"/>
          <w:rtl/>
          <w:lang w:bidi="ar-IQ"/>
        </w:rPr>
        <w:lastRenderedPageBreak/>
        <w:t xml:space="preserve">للدائرة الكبيرة ترتفع عن الأرض بمقدار (90سم) ويرسم خط على الأرض وعلى بعد (8متر ) من الحائط ومواجه له </w:t>
      </w:r>
      <w:r w:rsidRPr="00E4155F">
        <w:rPr>
          <w:rFonts w:ascii="Simplified Arabic" w:eastAsia="Calibri" w:hAnsi="Simplified Arabic" w:cs="Simplified Arabic" w:hint="cs"/>
          <w:sz w:val="32"/>
          <w:szCs w:val="32"/>
          <w:rtl/>
          <w:lang w:bidi="ar-IQ"/>
        </w:rPr>
        <w:t xml:space="preserve">، كما في الشكل (11) </w:t>
      </w:r>
      <w:r w:rsidRPr="00E4155F">
        <w:rPr>
          <w:rFonts w:ascii="Simplified Arabic" w:eastAsia="Calibri" w:hAnsi="Simplified Arabic" w:cs="Simplified Arabic"/>
          <w:sz w:val="32"/>
          <w:szCs w:val="32"/>
          <w:rtl/>
          <w:lang w:bidi="ar-IQ"/>
        </w:rPr>
        <w:t>.</w:t>
      </w:r>
    </w:p>
    <w:p w:rsidR="00D71DC7" w:rsidRDefault="00D71DC7" w:rsidP="00E4155F">
      <w:pPr>
        <w:spacing w:line="240" w:lineRule="auto"/>
        <w:contextualSpacing/>
        <w:jc w:val="both"/>
        <w:rPr>
          <w:rFonts w:ascii="Simplified Arabic" w:eastAsia="Calibri" w:hAnsi="Simplified Arabic" w:cs="Simplified Arabic"/>
          <w:sz w:val="32"/>
          <w:szCs w:val="32"/>
          <w:rtl/>
          <w:lang w:bidi="ar-IQ"/>
        </w:rPr>
      </w:pPr>
    </w:p>
    <w:p w:rsidR="00E64735" w:rsidRPr="00E4155F" w:rsidRDefault="00E64735"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b/>
          <w:bCs/>
          <w:sz w:val="32"/>
          <w:szCs w:val="32"/>
          <w:rtl/>
          <w:lang w:bidi="ar-IQ"/>
        </w:rPr>
      </w:pPr>
      <w:r>
        <w:rPr>
          <w:rFonts w:ascii="Simplified Arabic" w:eastAsia="Calibri" w:hAnsi="Simplified Arabic" w:cs="Simplified Arabic"/>
          <w:b/>
          <w:bCs/>
          <w:noProof/>
          <w:sz w:val="32"/>
          <w:szCs w:val="32"/>
        </w:rPr>
        <w:drawing>
          <wp:inline distT="0" distB="0" distL="0" distR="0">
            <wp:extent cx="4895850" cy="3667125"/>
            <wp:effectExtent l="0" t="0" r="0" b="9525"/>
            <wp:docPr id="93" name="Picture 93" descr="20121014_07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21014_07221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5850" cy="3667125"/>
                    </a:xfrm>
                    <a:prstGeom prst="rect">
                      <a:avLst/>
                    </a:prstGeom>
                    <a:noFill/>
                    <a:ln>
                      <a:noFill/>
                    </a:ln>
                  </pic:spPr>
                </pic:pic>
              </a:graphicData>
            </a:graphic>
          </wp:inline>
        </w:drawing>
      </w:r>
    </w:p>
    <w:p w:rsidR="00E4155F" w:rsidRPr="00E4155F" w:rsidRDefault="00E4155F" w:rsidP="00E4155F">
      <w:pPr>
        <w:spacing w:line="240" w:lineRule="auto"/>
        <w:ind w:left="720"/>
        <w:contextualSpacing/>
        <w:jc w:val="both"/>
        <w:rPr>
          <w:rFonts w:ascii="Simplified Arabic" w:eastAsia="Calibri" w:hAnsi="Simplified Arabic" w:cs="Simplified Arabic"/>
          <w:b/>
          <w:bCs/>
          <w:sz w:val="32"/>
          <w:szCs w:val="32"/>
          <w:rtl/>
          <w:lang w:bidi="ar-IQ"/>
        </w:rPr>
      </w:pPr>
    </w:p>
    <w:p w:rsidR="00E4155F" w:rsidRPr="00E4155F" w:rsidRDefault="00E4155F" w:rsidP="00E4155F">
      <w:pPr>
        <w:spacing w:line="240" w:lineRule="auto"/>
        <w:ind w:left="720"/>
        <w:contextualSpacing/>
        <w:jc w:val="center"/>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hint="cs"/>
          <w:b/>
          <w:bCs/>
          <w:sz w:val="32"/>
          <w:szCs w:val="32"/>
          <w:rtl/>
          <w:lang w:bidi="ar-IQ"/>
        </w:rPr>
        <w:t>شكل (11)</w:t>
      </w:r>
    </w:p>
    <w:p w:rsidR="00E4155F" w:rsidRPr="00E4155F" w:rsidRDefault="00E4155F" w:rsidP="00E4155F">
      <w:pPr>
        <w:spacing w:line="240" w:lineRule="auto"/>
        <w:ind w:left="720"/>
        <w:contextualSpacing/>
        <w:jc w:val="center"/>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hint="cs"/>
          <w:b/>
          <w:bCs/>
          <w:sz w:val="32"/>
          <w:szCs w:val="32"/>
          <w:rtl/>
          <w:lang w:bidi="ar-IQ"/>
        </w:rPr>
        <w:t>يوضح اختبار المناولة من فوق الرأس</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الاختبار :</w:t>
      </w:r>
    </w:p>
    <w:p w:rsidR="00E64735"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يجلس المختبر على كرسيه المتحرك خلف خط الرامي (المرسوم على الأرض ) ومعه الكرة ، على أن يقوم بأداء المناولة من فوق الرأس بكلتا اليدين على الدوائر الثلاث . </w:t>
      </w:r>
    </w:p>
    <w:p w:rsidR="00E64735" w:rsidRDefault="00E64735"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شروط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lastRenderedPageBreak/>
        <w:t>- لكل مختبر الحق في أداء عشرة مناولات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تعد المحاولة فاشلة إذا تجاوز المختبر بكرسيه خط الرمي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للمختبر الحق في أداء بعض المناولات على سبيل التجريب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التسجيل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للمختبر ثلاث درجات في حال أصابت الكرة الدائرة الصغيرة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للمختبر درجتين في حال أصابت الكرة الدائرة الصغيرة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تحتسب للمختبر درجة واحدة في حال أصابت الكرة الدائرة الكبيرة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عند إصابة الكرة لأحد الخطوط للدوائر الثلاث يحصل المختبر على الدرجات المخصصة للدائرة التي أصابت الكرة حدودها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الحد الأقصى للدرجات الممكن الحصول عليها في الاختبار هو ثلاثون درجة .</w:t>
      </w:r>
    </w:p>
    <w:p w:rsidR="00E4155F" w:rsidRPr="00E4155F" w:rsidRDefault="00E4155F" w:rsidP="00E4155F">
      <w:pPr>
        <w:spacing w:line="240" w:lineRule="auto"/>
        <w:ind w:left="360"/>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احد عشر:- اختبار المناولة الطويلة من فوق الكتف</w:t>
      </w:r>
      <w:r w:rsidR="00871DE0" w:rsidRPr="00871DE0">
        <w:rPr>
          <w:rFonts w:ascii="Simplified Arabic" w:eastAsia="Calibri" w:hAnsi="Simplified Arabic" w:cs="Simplified Arabic" w:hint="cs"/>
          <w:b/>
          <w:bCs/>
          <w:sz w:val="32"/>
          <w:szCs w:val="32"/>
          <w:rtl/>
          <w:lang w:bidi="ar-IQ"/>
        </w:rPr>
        <w:t xml:space="preserve"> </w:t>
      </w:r>
      <w:r w:rsidR="00871DE0">
        <w:rPr>
          <w:rFonts w:ascii="Simplified Arabic" w:eastAsia="Calibri" w:hAnsi="Simplified Arabic" w:cs="Simplified Arabic" w:hint="cs"/>
          <w:b/>
          <w:bCs/>
          <w:sz w:val="32"/>
          <w:szCs w:val="32"/>
          <w:rtl/>
          <w:lang w:bidi="ar-IQ"/>
        </w:rPr>
        <w:t>بكرة السلة على الكراسي المتحركة</w:t>
      </w:r>
      <w:r w:rsidRPr="00E4155F">
        <w:rPr>
          <w:rFonts w:ascii="Simplified Arabic" w:eastAsia="Calibri" w:hAnsi="Simplified Arabic" w:cs="Simplified Arabic"/>
          <w:b/>
          <w:bCs/>
          <w:sz w:val="32"/>
          <w:szCs w:val="32"/>
          <w:rtl/>
          <w:lang w:bidi="ar-IQ"/>
        </w:rPr>
        <w:t xml:space="preserve"> :</w:t>
      </w:r>
      <w:r w:rsidRPr="00E4155F">
        <w:rPr>
          <w:rFonts w:ascii="Calibri" w:eastAsia="Calibri" w:hAnsi="Calibri" w:cs="Simplified Arabic"/>
          <w:color w:val="000000"/>
          <w:sz w:val="32"/>
          <w:szCs w:val="32"/>
          <w:vertAlign w:val="superscript"/>
          <w:rtl/>
          <w:lang w:bidi="ar-IQ"/>
        </w:rPr>
        <w:footnoteReference w:customMarkFollows="1" w:id="74"/>
        <w:sym w:font="Symbol" w:char="F0B7"/>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الهدف من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قياس مسافة المناولة الطويلة من فوق الكتف (بيد واحده ) للاعبي كرة السلة على الكراسي المتحركة .</w:t>
      </w:r>
    </w:p>
    <w:p w:rsidR="00E4155F" w:rsidRPr="00D71DC7"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D71DC7">
        <w:rPr>
          <w:rFonts w:ascii="Simplified Arabic" w:eastAsia="Calibri" w:hAnsi="Simplified Arabic" w:cs="Simplified Arabic"/>
          <w:b/>
          <w:bCs/>
          <w:sz w:val="32"/>
          <w:szCs w:val="32"/>
          <w:rtl/>
          <w:lang w:bidi="ar-IQ"/>
        </w:rPr>
        <w:t>الأدوات المستخدمة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كرسي متحرك ، كرة سلة ، شريط قياس .</w:t>
      </w:r>
    </w:p>
    <w:p w:rsidR="00E4155F" w:rsidRPr="00E4155F"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E4155F">
        <w:rPr>
          <w:rFonts w:ascii="Simplified Arabic" w:eastAsia="Calibri" w:hAnsi="Simplified Arabic" w:cs="Simplified Arabic"/>
          <w:b/>
          <w:bCs/>
          <w:sz w:val="32"/>
          <w:szCs w:val="32"/>
          <w:rtl/>
          <w:lang w:bidi="ar-IQ"/>
        </w:rPr>
        <w:t>طريقة أداء الاختبار :</w:t>
      </w:r>
    </w:p>
    <w:p w:rsid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يجلس المختبر على الكرسي خلف الخط المحدد له وبيده الكرة ويقوم بأداء مهارة المناولة الطويلة من فوق الكتف لأبعد مسافة ممكنة </w:t>
      </w:r>
      <w:r w:rsidRPr="00E4155F">
        <w:rPr>
          <w:rFonts w:ascii="Simplified Arabic" w:eastAsia="Calibri" w:hAnsi="Simplified Arabic" w:cs="Simplified Arabic" w:hint="cs"/>
          <w:sz w:val="32"/>
          <w:szCs w:val="32"/>
          <w:rtl/>
          <w:lang w:bidi="ar-IQ"/>
        </w:rPr>
        <w:t xml:space="preserve">، وكما موضح بالشكل (12) </w:t>
      </w:r>
      <w:r w:rsidRPr="00E4155F">
        <w:rPr>
          <w:rFonts w:ascii="Simplified Arabic" w:eastAsia="Calibri" w:hAnsi="Simplified Arabic" w:cs="Simplified Arabic"/>
          <w:sz w:val="32"/>
          <w:szCs w:val="32"/>
          <w:rtl/>
          <w:lang w:bidi="ar-IQ"/>
        </w:rPr>
        <w:t>.</w:t>
      </w:r>
    </w:p>
    <w:p w:rsidR="00E64735" w:rsidRDefault="00E64735" w:rsidP="00E4155F">
      <w:pPr>
        <w:spacing w:line="240" w:lineRule="auto"/>
        <w:contextualSpacing/>
        <w:jc w:val="both"/>
        <w:rPr>
          <w:rFonts w:ascii="Simplified Arabic" w:eastAsia="Calibri" w:hAnsi="Simplified Arabic" w:cs="Simplified Arabic"/>
          <w:sz w:val="32"/>
          <w:szCs w:val="32"/>
          <w:rtl/>
          <w:lang w:bidi="ar-IQ"/>
        </w:rPr>
      </w:pPr>
    </w:p>
    <w:p w:rsidR="00520234" w:rsidRPr="00E4155F" w:rsidRDefault="00520234" w:rsidP="00E4155F">
      <w:pPr>
        <w:spacing w:line="240" w:lineRule="auto"/>
        <w:contextualSpacing/>
        <w:jc w:val="both"/>
        <w:rPr>
          <w:rFonts w:ascii="Simplified Arabic" w:eastAsia="Calibri" w:hAnsi="Simplified Arabic" w:cs="Simplified Arabic"/>
          <w:sz w:val="32"/>
          <w:szCs w:val="32"/>
          <w:rtl/>
          <w:lang w:bidi="ar-IQ"/>
        </w:rPr>
      </w:pPr>
    </w:p>
    <w:p w:rsidR="00E4155F" w:rsidRPr="00D71DC7"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D71DC7">
        <w:rPr>
          <w:rFonts w:ascii="Simplified Arabic" w:eastAsia="Calibri" w:hAnsi="Simplified Arabic" w:cs="Simplified Arabic"/>
          <w:b/>
          <w:bCs/>
          <w:sz w:val="32"/>
          <w:szCs w:val="32"/>
          <w:rtl/>
          <w:lang w:bidi="ar-IQ"/>
        </w:rPr>
        <w:lastRenderedPageBreak/>
        <w:t>شروط الاختبار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يقوم المختبر بأداء المناولة من فوق الكتف من الثبات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يقوم المختبر بأداء الاختبار من خلف الخط الذي يرسم على الأرض بطول(1) متر .</w:t>
      </w:r>
    </w:p>
    <w:p w:rsidR="00E4155F" w:rsidRPr="00E4155F"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يحق للمختبر بأداء الاختبار باليد المفضلة لدية .</w:t>
      </w:r>
    </w:p>
    <w:p w:rsidR="00E4155F" w:rsidRDefault="00E4155F" w:rsidP="00D71DC7">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يعطي للمختبر محاولة واحدة فقط .</w:t>
      </w:r>
    </w:p>
    <w:p w:rsidR="00D71DC7" w:rsidRPr="00E4155F" w:rsidRDefault="00D71DC7" w:rsidP="00D71DC7">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both"/>
        <w:rPr>
          <w:rFonts w:ascii="Simplified Arabic" w:eastAsia="Calibri" w:hAnsi="Simplified Arabic" w:cs="Simplified Arabic"/>
          <w:sz w:val="32"/>
          <w:szCs w:val="32"/>
          <w:rtl/>
          <w:lang w:bidi="ar-IQ"/>
        </w:rPr>
      </w:pPr>
      <w:r>
        <w:rPr>
          <w:rFonts w:ascii="Simplified Arabic" w:eastAsia="Calibri" w:hAnsi="Simplified Arabic" w:cs="Simplified Arabic"/>
          <w:noProof/>
          <w:sz w:val="32"/>
          <w:szCs w:val="32"/>
        </w:rPr>
        <w:drawing>
          <wp:inline distT="0" distB="0" distL="0" distR="0">
            <wp:extent cx="4895850" cy="3667125"/>
            <wp:effectExtent l="0" t="0" r="0" b="9525"/>
            <wp:docPr id="92" name="Picture 92" descr="20121014_07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21014_07253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5850" cy="3667125"/>
                    </a:xfrm>
                    <a:prstGeom prst="rect">
                      <a:avLst/>
                    </a:prstGeom>
                    <a:noFill/>
                    <a:ln>
                      <a:noFill/>
                    </a:ln>
                  </pic:spPr>
                </pic:pic>
              </a:graphicData>
            </a:graphic>
          </wp:inline>
        </w:drawing>
      </w:r>
    </w:p>
    <w:p w:rsidR="00E4155F" w:rsidRPr="00E4155F" w:rsidRDefault="00E4155F" w:rsidP="00D71DC7">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شكل (12)</w:t>
      </w:r>
    </w:p>
    <w:p w:rsidR="00E4155F" w:rsidRPr="00E4155F" w:rsidRDefault="00E4155F" w:rsidP="00E4155F">
      <w:pPr>
        <w:spacing w:line="240" w:lineRule="auto"/>
        <w:ind w:left="720"/>
        <w:contextualSpacing/>
        <w:jc w:val="center"/>
        <w:rPr>
          <w:rFonts w:ascii="Simplified Arabic" w:eastAsia="Calibri" w:hAnsi="Simplified Arabic" w:cs="Simplified Arabic"/>
          <w:sz w:val="32"/>
          <w:szCs w:val="32"/>
          <w:rtl/>
          <w:lang w:bidi="ar-IQ"/>
        </w:rPr>
      </w:pPr>
      <w:r w:rsidRPr="00E4155F">
        <w:rPr>
          <w:rFonts w:ascii="Simplified Arabic" w:eastAsia="Calibri" w:hAnsi="Simplified Arabic" w:cs="Simplified Arabic" w:hint="cs"/>
          <w:sz w:val="32"/>
          <w:szCs w:val="32"/>
          <w:rtl/>
          <w:lang w:bidi="ar-IQ"/>
        </w:rPr>
        <w:t>يوضح اختبار المناولة من فوق الكتف</w:t>
      </w:r>
    </w:p>
    <w:p w:rsidR="00E4155F" w:rsidRPr="00D71DC7" w:rsidRDefault="00E4155F" w:rsidP="00E4155F">
      <w:pPr>
        <w:spacing w:line="240" w:lineRule="auto"/>
        <w:contextualSpacing/>
        <w:jc w:val="both"/>
        <w:rPr>
          <w:rFonts w:ascii="Simplified Arabic" w:eastAsia="Calibri" w:hAnsi="Simplified Arabic" w:cs="Simplified Arabic"/>
          <w:b/>
          <w:bCs/>
          <w:sz w:val="32"/>
          <w:szCs w:val="32"/>
          <w:rtl/>
          <w:lang w:bidi="ar-IQ"/>
        </w:rPr>
      </w:pPr>
      <w:r w:rsidRPr="00D71DC7">
        <w:rPr>
          <w:rFonts w:ascii="Simplified Arabic" w:eastAsia="Calibri" w:hAnsi="Simplified Arabic" w:cs="Simplified Arabic"/>
          <w:b/>
          <w:bCs/>
          <w:sz w:val="32"/>
          <w:szCs w:val="32"/>
          <w:rtl/>
          <w:lang w:bidi="ar-IQ"/>
        </w:rPr>
        <w:t>التسجيل :</w:t>
      </w:r>
    </w:p>
    <w:p w:rsidR="00D71DC7" w:rsidRDefault="00E4155F" w:rsidP="00E4155F">
      <w:pPr>
        <w:spacing w:line="240" w:lineRule="auto"/>
        <w:contextualSpacing/>
        <w:jc w:val="both"/>
        <w:rPr>
          <w:rFonts w:ascii="Simplified Arabic" w:eastAsia="Calibri" w:hAnsi="Simplified Arabic" w:cs="Simplified Arabic"/>
          <w:sz w:val="32"/>
          <w:szCs w:val="32"/>
          <w:rtl/>
          <w:lang w:bidi="ar-IQ"/>
        </w:rPr>
      </w:pPr>
      <w:r w:rsidRPr="00E4155F">
        <w:rPr>
          <w:rFonts w:ascii="Simplified Arabic" w:eastAsia="Calibri" w:hAnsi="Simplified Arabic" w:cs="Simplified Arabic"/>
          <w:sz w:val="32"/>
          <w:szCs w:val="32"/>
          <w:rtl/>
          <w:lang w:bidi="ar-IQ"/>
        </w:rPr>
        <w:t xml:space="preserve">    تسجل للمختبر مسافة المناولة المقطوعة من الخط </w:t>
      </w:r>
      <w:r w:rsidR="004D100F">
        <w:rPr>
          <w:rFonts w:ascii="Simplified Arabic" w:eastAsia="Calibri" w:hAnsi="Simplified Arabic" w:cs="Simplified Arabic" w:hint="cs"/>
          <w:sz w:val="32"/>
          <w:szCs w:val="32"/>
          <w:rtl/>
          <w:lang w:bidi="ar-IQ"/>
        </w:rPr>
        <w:t>ا</w:t>
      </w:r>
      <w:r w:rsidRPr="00E4155F">
        <w:rPr>
          <w:rFonts w:ascii="Simplified Arabic" w:eastAsia="Calibri" w:hAnsi="Simplified Arabic" w:cs="Simplified Arabic"/>
          <w:sz w:val="32"/>
          <w:szCs w:val="32"/>
          <w:rtl/>
          <w:lang w:bidi="ar-IQ"/>
        </w:rPr>
        <w:t xml:space="preserve">لمحدد له ، إلى نقطة ملامسة الكرة الأرض . </w:t>
      </w:r>
    </w:p>
    <w:p w:rsidR="00E4155F" w:rsidRDefault="00E4155F" w:rsidP="00E4155F">
      <w:pPr>
        <w:spacing w:line="240" w:lineRule="auto"/>
        <w:contextualSpacing/>
        <w:jc w:val="both"/>
        <w:rPr>
          <w:rFonts w:ascii="Simplified Arabic" w:eastAsia="Calibri" w:hAnsi="Simplified Arabic" w:cs="Simplified Arabic"/>
          <w:sz w:val="32"/>
          <w:szCs w:val="32"/>
          <w:rtl/>
          <w:lang w:bidi="ar-IQ"/>
        </w:rPr>
      </w:pPr>
    </w:p>
    <w:p w:rsidR="00520234" w:rsidRPr="00E4155F" w:rsidRDefault="00520234" w:rsidP="00E4155F">
      <w:pPr>
        <w:spacing w:line="240" w:lineRule="auto"/>
        <w:contextualSpacing/>
        <w:jc w:val="both"/>
        <w:rPr>
          <w:rFonts w:ascii="Simplified Arabic" w:eastAsia="Calibri" w:hAnsi="Simplified Arabic" w:cs="Simplified Arabic"/>
          <w:sz w:val="32"/>
          <w:szCs w:val="32"/>
          <w:rtl/>
          <w:lang w:bidi="ar-IQ"/>
        </w:rPr>
      </w:pPr>
    </w:p>
    <w:p w:rsidR="00E4155F" w:rsidRPr="00E4155F" w:rsidRDefault="00E4155F" w:rsidP="009C3B5F">
      <w:pPr>
        <w:spacing w:after="0" w:line="240" w:lineRule="auto"/>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lastRenderedPageBreak/>
        <w:t>3-4-</w:t>
      </w:r>
      <w:r w:rsidR="009C3B5F">
        <w:rPr>
          <w:rFonts w:ascii="Simplified Arabic" w:eastAsia="Times New Roman" w:hAnsi="Simplified Arabic" w:cs="Simplified Arabic" w:hint="cs"/>
          <w:b/>
          <w:bCs/>
          <w:sz w:val="32"/>
          <w:szCs w:val="32"/>
          <w:rtl/>
          <w:lang w:bidi="ar-IQ"/>
        </w:rPr>
        <w:t>3القياس</w:t>
      </w:r>
      <w:r w:rsidRPr="00E4155F">
        <w:rPr>
          <w:rFonts w:ascii="Simplified Arabic" w:eastAsia="Times New Roman" w:hAnsi="Simplified Arabic" w:cs="Simplified Arabic"/>
          <w:b/>
          <w:bCs/>
          <w:sz w:val="32"/>
          <w:szCs w:val="32"/>
          <w:rtl/>
          <w:lang w:bidi="ar-IQ"/>
        </w:rPr>
        <w:t xml:space="preserve"> القبلي</w:t>
      </w:r>
    </w:p>
    <w:p w:rsidR="00E4155F" w:rsidRPr="00E4155F" w:rsidRDefault="00E4155F" w:rsidP="009336C9">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 xml:space="preserve">   بعد </w:t>
      </w:r>
      <w:r w:rsidRPr="00E4155F">
        <w:rPr>
          <w:rFonts w:ascii="Simplified Arabic" w:eastAsia="Times New Roman" w:hAnsi="Simplified Arabic" w:cs="Simplified Arabic"/>
          <w:sz w:val="32"/>
          <w:szCs w:val="32"/>
          <w:rtl/>
          <w:lang w:bidi="ar-IQ"/>
        </w:rPr>
        <w:t xml:space="preserve">استكمال الإجراءات التي تؤهل قيام التجربة الرئيسة, تم الشروع بتطبيق </w:t>
      </w:r>
      <w:r w:rsidR="009C3B5F">
        <w:rPr>
          <w:rFonts w:ascii="Simplified Arabic" w:eastAsia="Times New Roman" w:hAnsi="Simplified Arabic" w:cs="Simplified Arabic" w:hint="cs"/>
          <w:sz w:val="32"/>
          <w:szCs w:val="32"/>
          <w:rtl/>
          <w:lang w:bidi="ar-IQ"/>
        </w:rPr>
        <w:t>القياسات</w:t>
      </w:r>
      <w:r w:rsidRPr="00E4155F">
        <w:rPr>
          <w:rFonts w:ascii="Simplified Arabic" w:eastAsia="Times New Roman" w:hAnsi="Simplified Arabic" w:cs="Simplified Arabic"/>
          <w:sz w:val="32"/>
          <w:szCs w:val="32"/>
          <w:rtl/>
          <w:lang w:bidi="ar-IQ"/>
        </w:rPr>
        <w:t xml:space="preserve"> القبلية على عينة البحث </w:t>
      </w:r>
      <w:r w:rsidRPr="00E4155F">
        <w:rPr>
          <w:rFonts w:ascii="Simplified Arabic" w:eastAsia="Times New Roman" w:hAnsi="Simplified Arabic" w:cs="Simplified Arabic" w:hint="cs"/>
          <w:sz w:val="32"/>
          <w:szCs w:val="32"/>
          <w:rtl/>
          <w:lang w:bidi="ar-IQ"/>
        </w:rPr>
        <w:t xml:space="preserve">الرئيسة </w:t>
      </w:r>
      <w:r w:rsidRPr="00E4155F">
        <w:rPr>
          <w:rFonts w:ascii="Simplified Arabic" w:eastAsia="Times New Roman" w:hAnsi="Simplified Arabic" w:cs="Simplified Arabic"/>
          <w:sz w:val="32"/>
          <w:szCs w:val="32"/>
          <w:rtl/>
          <w:lang w:bidi="ar-IQ"/>
        </w:rPr>
        <w:t xml:space="preserve">التي </w:t>
      </w:r>
      <w:r w:rsidRPr="00E4155F">
        <w:rPr>
          <w:rFonts w:ascii="Simplified Arabic" w:eastAsia="Times New Roman" w:hAnsi="Simplified Arabic" w:cs="Simplified Arabic" w:hint="cs"/>
          <w:sz w:val="32"/>
          <w:szCs w:val="32"/>
          <w:rtl/>
          <w:lang w:bidi="ar-IQ"/>
        </w:rPr>
        <w:t>تبلغ</w:t>
      </w:r>
      <w:r w:rsidRPr="00E4155F">
        <w:rPr>
          <w:rFonts w:ascii="Simplified Arabic" w:eastAsia="Times New Roman" w:hAnsi="Simplified Arabic" w:cs="Simplified Arabic"/>
          <w:sz w:val="32"/>
          <w:szCs w:val="32"/>
          <w:rtl/>
          <w:lang w:bidi="ar-IQ"/>
        </w:rPr>
        <w:t xml:space="preserve"> (</w:t>
      </w:r>
      <w:r w:rsidRPr="00E4155F">
        <w:rPr>
          <w:rFonts w:ascii="Simplified Arabic" w:eastAsia="Times New Roman" w:hAnsi="Simplified Arabic" w:cs="Simplified Arabic" w:hint="cs"/>
          <w:sz w:val="32"/>
          <w:szCs w:val="32"/>
          <w:rtl/>
          <w:lang w:bidi="ar-IQ"/>
        </w:rPr>
        <w:t>10</w:t>
      </w:r>
      <w:r w:rsidRPr="00E4155F">
        <w:rPr>
          <w:rFonts w:ascii="Simplified Arabic" w:eastAsia="Times New Roman" w:hAnsi="Simplified Arabic" w:cs="Simplified Arabic"/>
          <w:sz w:val="32"/>
          <w:szCs w:val="32"/>
          <w:rtl/>
          <w:lang w:bidi="ar-IQ"/>
        </w:rPr>
        <w:t xml:space="preserve">) لاعبين </w:t>
      </w:r>
      <w:r w:rsidRPr="00E4155F">
        <w:rPr>
          <w:rFonts w:ascii="Simplified Arabic" w:eastAsia="Times New Roman" w:hAnsi="Simplified Arabic" w:cs="Simplified Arabic" w:hint="cs"/>
          <w:sz w:val="32"/>
          <w:szCs w:val="32"/>
          <w:rtl/>
          <w:lang w:bidi="ar-IQ"/>
        </w:rPr>
        <w:t>يمثلون منتخب محافظة بابل وبغداد بكرة السلة على الكراسي المتحركة (الفئات العالية)</w:t>
      </w:r>
      <w:r w:rsidRPr="00E4155F">
        <w:rPr>
          <w:rFonts w:ascii="Simplified Arabic" w:eastAsia="Times New Roman" w:hAnsi="Simplified Arabic" w:cs="Simplified Arabic"/>
          <w:sz w:val="32"/>
          <w:szCs w:val="32"/>
          <w:rtl/>
          <w:lang w:bidi="ar-IQ"/>
        </w:rPr>
        <w:t xml:space="preserve"> للموسم الرياضي (</w:t>
      </w:r>
      <w:r w:rsidRPr="00E4155F">
        <w:rPr>
          <w:rFonts w:ascii="Simplified Arabic" w:eastAsia="Times New Roman" w:hAnsi="Simplified Arabic" w:cs="Simplified Arabic" w:hint="cs"/>
          <w:sz w:val="32"/>
          <w:szCs w:val="32"/>
          <w:rtl/>
          <w:lang w:bidi="ar-IQ"/>
        </w:rPr>
        <w:t>2012-2013</w:t>
      </w:r>
      <w:r w:rsidRPr="00E4155F">
        <w:rPr>
          <w:rFonts w:ascii="Simplified Arabic" w:eastAsia="Times New Roman" w:hAnsi="Simplified Arabic" w:cs="Simplified Arabic"/>
          <w:sz w:val="32"/>
          <w:szCs w:val="32"/>
          <w:rtl/>
          <w:lang w:bidi="ar-IQ"/>
        </w:rPr>
        <w:t>) إذ تم إجراء الاختبارات في القاعة المغلقة</w:t>
      </w:r>
      <w:r w:rsidRPr="00E4155F">
        <w:rPr>
          <w:rFonts w:ascii="Simplified Arabic" w:eastAsia="Times New Roman" w:hAnsi="Simplified Arabic" w:cs="Simplified Arabic" w:hint="cs"/>
          <w:sz w:val="32"/>
          <w:szCs w:val="32"/>
          <w:rtl/>
          <w:lang w:bidi="ar-IQ"/>
        </w:rPr>
        <w:t xml:space="preserve"> للجنة البارالمبية في مجمع وزارة الشباب و</w:t>
      </w:r>
      <w:r w:rsidR="00DB26D7">
        <w:rPr>
          <w:rFonts w:ascii="Simplified Arabic" w:eastAsia="Times New Roman" w:hAnsi="Simplified Arabic" w:cs="Simplified Arabic" w:hint="cs"/>
          <w:sz w:val="32"/>
          <w:szCs w:val="32"/>
          <w:rtl/>
          <w:lang w:bidi="ar-IQ"/>
        </w:rPr>
        <w:t>الرياضة في محافظة بغداد</w:t>
      </w:r>
      <w:r w:rsidRPr="00E4155F">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sz w:val="32"/>
          <w:szCs w:val="32"/>
          <w:rtl/>
          <w:lang w:bidi="ar-IQ"/>
        </w:rPr>
        <w:t>يوم</w:t>
      </w:r>
      <w:r w:rsidRPr="00E4155F">
        <w:rPr>
          <w:rFonts w:ascii="Simplified Arabic" w:eastAsia="Times New Roman" w:hAnsi="Simplified Arabic" w:cs="Simplified Arabic" w:hint="cs"/>
          <w:sz w:val="32"/>
          <w:szCs w:val="32"/>
          <w:rtl/>
          <w:lang w:bidi="ar-IQ"/>
        </w:rPr>
        <w:t>ي</w:t>
      </w:r>
      <w:r w:rsidR="00C87891">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hint="cs"/>
          <w:sz w:val="32"/>
          <w:szCs w:val="32"/>
          <w:rtl/>
          <w:lang w:bidi="ar-IQ"/>
        </w:rPr>
        <w:t>السبت والأحد</w:t>
      </w:r>
      <w:r w:rsidR="00DB26D7">
        <w:rPr>
          <w:rFonts w:ascii="Simplified Arabic" w:eastAsia="Times New Roman" w:hAnsi="Simplified Arabic" w:cs="Simplified Arabic"/>
          <w:sz w:val="32"/>
          <w:szCs w:val="32"/>
          <w:rtl/>
          <w:lang w:bidi="ar-IQ"/>
        </w:rPr>
        <w:t xml:space="preserve"> المصادف</w:t>
      </w:r>
      <w:r w:rsidRPr="00E4155F">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hint="cs"/>
          <w:sz w:val="32"/>
          <w:szCs w:val="32"/>
          <w:rtl/>
          <w:lang w:bidi="ar-IQ"/>
        </w:rPr>
        <w:t>1-2</w:t>
      </w:r>
      <w:r w:rsidRPr="00E4155F">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hint="cs"/>
          <w:sz w:val="32"/>
          <w:szCs w:val="32"/>
          <w:rtl/>
          <w:lang w:bidi="ar-IQ"/>
        </w:rPr>
        <w:t>12</w:t>
      </w:r>
      <w:r w:rsidRPr="00E4155F">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hint="cs"/>
          <w:sz w:val="32"/>
          <w:szCs w:val="32"/>
          <w:rtl/>
          <w:lang w:bidi="ar-IQ"/>
        </w:rPr>
        <w:t>2012</w:t>
      </w:r>
      <w:r w:rsidR="00DB26D7">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hint="cs"/>
          <w:sz w:val="32"/>
          <w:szCs w:val="32"/>
          <w:rtl/>
          <w:lang w:bidi="ar-IQ"/>
        </w:rPr>
        <w:t>.</w:t>
      </w:r>
      <w:r w:rsidR="00DB26D7">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hint="cs"/>
          <w:sz w:val="32"/>
          <w:szCs w:val="32"/>
          <w:rtl/>
          <w:lang w:bidi="ar-IQ"/>
        </w:rPr>
        <w:t>حيث طبق الباحث الاختبارات في اليوم الأول</w:t>
      </w:r>
      <w:r w:rsidR="00DB26D7">
        <w:rPr>
          <w:rFonts w:ascii="Simplified Arabic" w:eastAsia="Times New Roman" w:hAnsi="Simplified Arabic" w:cs="Simplified Arabic" w:hint="cs"/>
          <w:sz w:val="32"/>
          <w:szCs w:val="32"/>
          <w:rtl/>
          <w:lang w:bidi="ar-IQ"/>
        </w:rPr>
        <w:t>،حيث اجرى الباحث أولا اختبارات الادراك الحس-حركي (ادراك الزمن،ادراك المسافة) على عينة البحث ثم الاختبارات المهارية (التصويب البعيد من الثبات</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التصويب من الحركة</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التصويب من الثبات</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المناولة الطويلة من فوق الكتف</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المناولة الصدرية</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w:t>
      </w:r>
      <w:r w:rsidR="009336C9">
        <w:rPr>
          <w:rFonts w:ascii="Simplified Arabic" w:eastAsia="Times New Roman" w:hAnsi="Simplified Arabic" w:cs="Simplified Arabic" w:hint="cs"/>
          <w:sz w:val="32"/>
          <w:szCs w:val="32"/>
          <w:rtl/>
          <w:lang w:bidi="ar-IQ"/>
        </w:rPr>
        <w:t xml:space="preserve"> </w:t>
      </w:r>
      <w:r w:rsidR="00DB26D7">
        <w:rPr>
          <w:rFonts w:ascii="Simplified Arabic" w:eastAsia="Times New Roman" w:hAnsi="Simplified Arabic" w:cs="Simplified Arabic" w:hint="cs"/>
          <w:sz w:val="32"/>
          <w:szCs w:val="32"/>
          <w:rtl/>
          <w:lang w:bidi="ar-IQ"/>
        </w:rPr>
        <w:t>المناولة من فوق الرأس</w:t>
      </w:r>
      <w:r w:rsidR="009336C9">
        <w:rPr>
          <w:rFonts w:ascii="Simplified Arabic" w:eastAsia="Times New Roman" w:hAnsi="Simplified Arabic" w:cs="Simplified Arabic" w:hint="cs"/>
          <w:sz w:val="32"/>
          <w:szCs w:val="32"/>
          <w:rtl/>
          <w:lang w:bidi="ar-IQ"/>
        </w:rPr>
        <w:t xml:space="preserve"> ، الطبطبة بتغيير الاتجاه ، الطبطبة العالية)</w:t>
      </w:r>
      <w:r w:rsidRPr="00E4155F">
        <w:rPr>
          <w:rFonts w:ascii="Simplified Arabic" w:eastAsia="Times New Roman" w:hAnsi="Simplified Arabic" w:cs="Simplified Arabic" w:hint="cs"/>
          <w:sz w:val="32"/>
          <w:szCs w:val="32"/>
          <w:rtl/>
          <w:lang w:bidi="ar-IQ"/>
        </w:rPr>
        <w:t xml:space="preserve"> </w:t>
      </w:r>
      <w:r w:rsidR="009336C9">
        <w:rPr>
          <w:rFonts w:ascii="Simplified Arabic" w:eastAsia="Times New Roman" w:hAnsi="Simplified Arabic" w:cs="Simplified Arabic" w:hint="cs"/>
          <w:sz w:val="32"/>
          <w:szCs w:val="32"/>
          <w:rtl/>
          <w:lang w:bidi="ar-IQ"/>
        </w:rPr>
        <w:t xml:space="preserve">ثم اجرى الباحث اخيرا" اختبار تحمل القدرة . </w:t>
      </w:r>
      <w:r w:rsidRPr="00E4155F">
        <w:rPr>
          <w:rFonts w:ascii="Simplified Arabic" w:eastAsia="Times New Roman" w:hAnsi="Simplified Arabic" w:cs="Simplified Arabic" w:hint="cs"/>
          <w:sz w:val="32"/>
          <w:szCs w:val="32"/>
          <w:rtl/>
          <w:lang w:bidi="ar-IQ"/>
        </w:rPr>
        <w:t>وأ</w:t>
      </w:r>
      <w:r w:rsidR="009336C9">
        <w:rPr>
          <w:rFonts w:ascii="Simplified Arabic" w:eastAsia="Times New Roman" w:hAnsi="Simplified Arabic" w:cs="Simplified Arabic" w:hint="cs"/>
          <w:sz w:val="32"/>
          <w:szCs w:val="32"/>
          <w:rtl/>
          <w:lang w:bidi="ar-IQ"/>
        </w:rPr>
        <w:t>عاد الباحث</w:t>
      </w:r>
      <w:r w:rsidRPr="00E4155F">
        <w:rPr>
          <w:rFonts w:ascii="Simplified Arabic" w:eastAsia="Times New Roman" w:hAnsi="Simplified Arabic" w:cs="Simplified Arabic" w:hint="cs"/>
          <w:sz w:val="32"/>
          <w:szCs w:val="32"/>
          <w:rtl/>
          <w:lang w:bidi="ar-IQ"/>
        </w:rPr>
        <w:t xml:space="preserve"> تطبيق الاختبارات في اليوم الثاني على أفراد العينة </w:t>
      </w:r>
      <w:r w:rsidR="009336C9">
        <w:rPr>
          <w:rFonts w:ascii="Simplified Arabic" w:eastAsia="Times New Roman" w:hAnsi="Simplified Arabic" w:cs="Simplified Arabic" w:hint="cs"/>
          <w:sz w:val="32"/>
          <w:szCs w:val="32"/>
          <w:rtl/>
          <w:lang w:bidi="ar-IQ"/>
        </w:rPr>
        <w:t>وبنفس تسلسل إجراء الاختبارات في اليوم الاول</w:t>
      </w:r>
      <w:r w:rsidRPr="00E4155F">
        <w:rPr>
          <w:rFonts w:ascii="Simplified Arabic" w:eastAsia="Times New Roman" w:hAnsi="Simplified Arabic" w:cs="Simplified Arabic" w:hint="cs"/>
          <w:sz w:val="32"/>
          <w:szCs w:val="32"/>
          <w:rtl/>
          <w:lang w:bidi="ar-IQ"/>
        </w:rPr>
        <w:t xml:space="preserve">. </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EE4077">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EE4077">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 xml:space="preserve">-1 التقديرات الإحصائية للمتغيرات المبحوثة </w:t>
      </w:r>
    </w:p>
    <w:p w:rsidR="00E4155F" w:rsidRPr="00E4155F" w:rsidRDefault="00E4155F" w:rsidP="00363823">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بعد الحصول على نتائج ا</w:t>
      </w:r>
      <w:r w:rsidR="009C3B5F">
        <w:rPr>
          <w:rFonts w:ascii="Simplified Arabic" w:eastAsia="Times New Roman" w:hAnsi="Simplified Arabic" w:cs="Simplified Arabic" w:hint="cs"/>
          <w:sz w:val="32"/>
          <w:szCs w:val="32"/>
          <w:rtl/>
          <w:lang w:bidi="ar-IQ"/>
        </w:rPr>
        <w:t>لقياس</w:t>
      </w:r>
      <w:r w:rsidRPr="00E4155F">
        <w:rPr>
          <w:rFonts w:ascii="Simplified Arabic" w:eastAsia="Times New Roman" w:hAnsi="Simplified Arabic" w:cs="Simplified Arabic" w:hint="cs"/>
          <w:sz w:val="32"/>
          <w:szCs w:val="32"/>
          <w:rtl/>
          <w:lang w:bidi="ar-IQ"/>
        </w:rPr>
        <w:t xml:space="preserve">ات القبلية ، قام الباحث بمعالجتها إحصائيا </w:t>
      </w:r>
      <w:r w:rsidR="009C3B5F">
        <w:rPr>
          <w:rFonts w:ascii="Simplified Arabic" w:eastAsia="Times New Roman" w:hAnsi="Simplified Arabic" w:cs="Simplified Arabic" w:hint="cs"/>
          <w:sz w:val="32"/>
          <w:szCs w:val="32"/>
          <w:rtl/>
          <w:lang w:bidi="ar-IQ"/>
        </w:rPr>
        <w:t>ل</w:t>
      </w:r>
      <w:r w:rsidRPr="00E4155F">
        <w:rPr>
          <w:rFonts w:ascii="Simplified Arabic" w:eastAsia="Times New Roman" w:hAnsi="Simplified Arabic" w:cs="Simplified Arabic" w:hint="cs"/>
          <w:sz w:val="32"/>
          <w:szCs w:val="32"/>
          <w:rtl/>
          <w:lang w:bidi="ar-IQ"/>
        </w:rPr>
        <w:t>استخراج التقديرات الإحصائية للمتغيرات المبحوثة والتي تشير إلى تجانس العينة وحسن توزيعها الطبيعي . وكما مبين في الجدول (</w:t>
      </w:r>
      <w:r w:rsidR="00363823">
        <w:rPr>
          <w:rFonts w:ascii="Simplified Arabic" w:eastAsia="Times New Roman" w:hAnsi="Simplified Arabic" w:cs="Simplified Arabic" w:hint="cs"/>
          <w:sz w:val="32"/>
          <w:szCs w:val="32"/>
          <w:rtl/>
          <w:lang w:bidi="ar-IQ"/>
        </w:rPr>
        <w:t>7</w:t>
      </w:r>
      <w:r w:rsidRPr="00E4155F">
        <w:rPr>
          <w:rFonts w:ascii="Simplified Arabic" w:eastAsia="Times New Roman" w:hAnsi="Simplified Arabic" w:cs="Simplified Arabic" w:hint="cs"/>
          <w:sz w:val="32"/>
          <w:szCs w:val="32"/>
          <w:rtl/>
          <w:lang w:bidi="ar-IQ"/>
        </w:rPr>
        <w:t xml:space="preserve">) . </w:t>
      </w:r>
    </w:p>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p>
    <w:p w:rsidR="00301E8C" w:rsidRDefault="00301E8C" w:rsidP="00E4155F">
      <w:pPr>
        <w:spacing w:after="0" w:line="240" w:lineRule="auto"/>
        <w:jc w:val="center"/>
        <w:rPr>
          <w:rFonts w:ascii="Times New Roman" w:eastAsia="Times New Roman" w:hAnsi="Times New Roman" w:cs="Simplified Arabic"/>
          <w:b/>
          <w:bCs/>
          <w:sz w:val="28"/>
          <w:szCs w:val="28"/>
          <w:rtl/>
        </w:rPr>
      </w:pPr>
    </w:p>
    <w:p w:rsidR="00301E8C" w:rsidRDefault="00301E8C" w:rsidP="00E4155F">
      <w:pPr>
        <w:spacing w:after="0" w:line="240" w:lineRule="auto"/>
        <w:jc w:val="center"/>
        <w:rPr>
          <w:rFonts w:ascii="Times New Roman" w:eastAsia="Times New Roman" w:hAnsi="Times New Roman" w:cs="Simplified Arabic"/>
          <w:b/>
          <w:bCs/>
          <w:sz w:val="28"/>
          <w:szCs w:val="28"/>
          <w:rtl/>
        </w:rPr>
      </w:pPr>
    </w:p>
    <w:p w:rsidR="00301E8C" w:rsidRDefault="00301E8C" w:rsidP="00E4155F">
      <w:pPr>
        <w:spacing w:after="0" w:line="240" w:lineRule="auto"/>
        <w:jc w:val="center"/>
        <w:rPr>
          <w:rFonts w:ascii="Times New Roman" w:eastAsia="Times New Roman" w:hAnsi="Times New Roman" w:cs="Simplified Arabic"/>
          <w:b/>
          <w:bCs/>
          <w:sz w:val="28"/>
          <w:szCs w:val="28"/>
          <w:rtl/>
        </w:rPr>
      </w:pPr>
    </w:p>
    <w:p w:rsidR="00301E8C" w:rsidRDefault="00301E8C" w:rsidP="00E4155F">
      <w:pPr>
        <w:spacing w:after="0" w:line="240" w:lineRule="auto"/>
        <w:jc w:val="center"/>
        <w:rPr>
          <w:rFonts w:ascii="Times New Roman" w:eastAsia="Times New Roman" w:hAnsi="Times New Roman" w:cs="Simplified Arabic"/>
          <w:b/>
          <w:bCs/>
          <w:sz w:val="28"/>
          <w:szCs w:val="28"/>
          <w:rtl/>
        </w:rPr>
      </w:pPr>
    </w:p>
    <w:p w:rsidR="00301E8C" w:rsidRDefault="00301E8C" w:rsidP="00E4155F">
      <w:pPr>
        <w:spacing w:after="0" w:line="240" w:lineRule="auto"/>
        <w:jc w:val="center"/>
        <w:rPr>
          <w:rFonts w:ascii="Times New Roman" w:eastAsia="Times New Roman" w:hAnsi="Times New Roman" w:cs="Simplified Arabic"/>
          <w:b/>
          <w:bCs/>
          <w:sz w:val="28"/>
          <w:szCs w:val="28"/>
          <w:rtl/>
        </w:rPr>
      </w:pPr>
    </w:p>
    <w:p w:rsidR="009C3B5F" w:rsidRDefault="009C3B5F" w:rsidP="00E4155F">
      <w:pPr>
        <w:spacing w:after="0" w:line="240" w:lineRule="auto"/>
        <w:jc w:val="center"/>
        <w:rPr>
          <w:rFonts w:ascii="Times New Roman" w:eastAsia="Times New Roman" w:hAnsi="Times New Roman" w:cs="Simplified Arabic"/>
          <w:b/>
          <w:bCs/>
          <w:sz w:val="28"/>
          <w:szCs w:val="28"/>
          <w:rtl/>
        </w:rPr>
      </w:pPr>
    </w:p>
    <w:p w:rsidR="00E4155F" w:rsidRPr="00E4155F" w:rsidRDefault="00E4155F" w:rsidP="00363823">
      <w:pPr>
        <w:spacing w:after="0" w:line="240" w:lineRule="auto"/>
        <w:jc w:val="center"/>
        <w:rPr>
          <w:rFonts w:ascii="Simplified Arabic" w:eastAsia="Times New Roman" w:hAnsi="Simplified Arabic" w:cs="Simplified Arabic"/>
          <w:sz w:val="32"/>
          <w:szCs w:val="32"/>
          <w:rtl/>
          <w:lang w:bidi="ar-IQ"/>
        </w:rPr>
      </w:pPr>
      <w:r w:rsidRPr="00E4155F">
        <w:rPr>
          <w:rFonts w:ascii="Times New Roman" w:eastAsia="Times New Roman" w:hAnsi="Times New Roman" w:cs="Simplified Arabic" w:hint="cs"/>
          <w:b/>
          <w:bCs/>
          <w:sz w:val="28"/>
          <w:szCs w:val="28"/>
          <w:rtl/>
        </w:rPr>
        <w:lastRenderedPageBreak/>
        <w:t xml:space="preserve">جدول ( </w:t>
      </w:r>
      <w:r w:rsidR="00363823">
        <w:rPr>
          <w:rFonts w:ascii="Times New Roman" w:eastAsia="Times New Roman" w:hAnsi="Times New Roman" w:cs="Simplified Arabic" w:hint="cs"/>
          <w:b/>
          <w:bCs/>
          <w:sz w:val="28"/>
          <w:szCs w:val="28"/>
          <w:rtl/>
        </w:rPr>
        <w:t>7</w:t>
      </w:r>
      <w:r w:rsidRPr="00E4155F">
        <w:rPr>
          <w:rFonts w:ascii="Times New Roman" w:eastAsia="Times New Roman" w:hAnsi="Times New Roman" w:cs="Simplified Arabic" w:hint="cs"/>
          <w:b/>
          <w:bCs/>
          <w:sz w:val="28"/>
          <w:szCs w:val="28"/>
          <w:rtl/>
        </w:rPr>
        <w:t xml:space="preserve"> )</w:t>
      </w:r>
    </w:p>
    <w:p w:rsidR="00E4155F" w:rsidRPr="00E4155F" w:rsidRDefault="00E4155F" w:rsidP="009C3B5F">
      <w:pPr>
        <w:spacing w:after="0" w:line="240" w:lineRule="auto"/>
        <w:ind w:left="570"/>
        <w:jc w:val="center"/>
        <w:rPr>
          <w:rFonts w:ascii="Times New Roman" w:eastAsia="Times New Roman" w:hAnsi="Times New Roman" w:cs="Simplified Arabic"/>
          <w:b/>
          <w:bCs/>
          <w:sz w:val="28"/>
          <w:szCs w:val="28"/>
          <w:rtl/>
          <w:lang w:bidi="ar-IQ"/>
        </w:rPr>
      </w:pPr>
      <w:r w:rsidRPr="00E4155F">
        <w:rPr>
          <w:rFonts w:ascii="Arial" w:eastAsia="Times New Roman" w:hAnsi="Arial" w:cs="Arial"/>
          <w:b/>
          <w:bCs/>
          <w:sz w:val="32"/>
          <w:szCs w:val="32"/>
          <w:rtl/>
          <w:lang w:bidi="ar-IQ"/>
        </w:rPr>
        <w:t>ي</w:t>
      </w:r>
      <w:r w:rsidRPr="00E4155F">
        <w:rPr>
          <w:rFonts w:ascii="Arial" w:eastAsia="Times New Roman" w:hAnsi="Arial" w:cs="Arial" w:hint="cs"/>
          <w:b/>
          <w:bCs/>
          <w:sz w:val="32"/>
          <w:szCs w:val="32"/>
          <w:rtl/>
          <w:lang w:bidi="ar-IQ"/>
        </w:rPr>
        <w:t>بين</w:t>
      </w:r>
      <w:r w:rsidRPr="00E4155F">
        <w:rPr>
          <w:rFonts w:ascii="Arial" w:eastAsia="Times New Roman" w:hAnsi="Arial" w:cs="Arial"/>
          <w:b/>
          <w:bCs/>
          <w:sz w:val="32"/>
          <w:szCs w:val="32"/>
          <w:rtl/>
          <w:lang w:bidi="ar-IQ"/>
        </w:rPr>
        <w:t xml:space="preserve"> لنا قيم نتائج الوسط الحسابي والانحراف المعياري ومعامل الالتواء </w:t>
      </w:r>
      <w:r w:rsidRPr="00E4155F">
        <w:rPr>
          <w:rFonts w:ascii="Arial" w:eastAsia="Times New Roman" w:hAnsi="Arial" w:cs="Arial" w:hint="cs"/>
          <w:b/>
          <w:bCs/>
          <w:sz w:val="32"/>
          <w:szCs w:val="32"/>
          <w:rtl/>
          <w:lang w:bidi="ar-IQ"/>
        </w:rPr>
        <w:t xml:space="preserve">الذي يبين تجانس نتائج </w:t>
      </w:r>
      <w:r w:rsidR="009C3B5F">
        <w:rPr>
          <w:rFonts w:ascii="Arial" w:eastAsia="Times New Roman" w:hAnsi="Arial" w:cs="Arial" w:hint="cs"/>
          <w:b/>
          <w:bCs/>
          <w:sz w:val="32"/>
          <w:szCs w:val="32"/>
          <w:rtl/>
          <w:lang w:bidi="ar-IQ"/>
        </w:rPr>
        <w:t>القياسات</w:t>
      </w:r>
      <w:r w:rsidRPr="00E4155F">
        <w:rPr>
          <w:rFonts w:ascii="Arial" w:eastAsia="Times New Roman" w:hAnsi="Arial" w:cs="Arial"/>
          <w:b/>
          <w:bCs/>
          <w:sz w:val="32"/>
          <w:szCs w:val="32"/>
          <w:rtl/>
          <w:lang w:bidi="ar-IQ"/>
        </w:rPr>
        <w:t xml:space="preserve"> القبلية لأفراد عينة البح</w:t>
      </w:r>
      <w:r w:rsidRPr="00E4155F">
        <w:rPr>
          <w:rFonts w:ascii="Arial" w:eastAsia="Times New Roman" w:hAnsi="Arial" w:cs="Arial" w:hint="cs"/>
          <w:b/>
          <w:bCs/>
          <w:sz w:val="32"/>
          <w:szCs w:val="32"/>
          <w:rtl/>
          <w:lang w:bidi="ar-IQ"/>
        </w:rPr>
        <w:t>ث</w:t>
      </w:r>
    </w:p>
    <w:p w:rsidR="00E4155F" w:rsidRPr="00E4155F" w:rsidRDefault="00E4155F" w:rsidP="00E4155F">
      <w:pPr>
        <w:spacing w:after="0" w:line="240" w:lineRule="auto"/>
        <w:ind w:left="570"/>
        <w:jc w:val="center"/>
        <w:rPr>
          <w:rFonts w:ascii="Times New Roman" w:eastAsia="Times New Roman" w:hAnsi="Times New Roman" w:cs="Simplified Arabic"/>
          <w:b/>
          <w:bCs/>
          <w:sz w:val="28"/>
          <w:szCs w:val="28"/>
          <w:rtl/>
          <w:lang w:bidi="ar-IQ"/>
        </w:rPr>
      </w:pPr>
    </w:p>
    <w:tbl>
      <w:tblPr>
        <w:bidiVisual/>
        <w:tblW w:w="917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1E0"/>
      </w:tblPr>
      <w:tblGrid>
        <w:gridCol w:w="25"/>
        <w:gridCol w:w="515"/>
        <w:gridCol w:w="25"/>
        <w:gridCol w:w="2654"/>
        <w:gridCol w:w="1127"/>
        <w:gridCol w:w="25"/>
        <w:gridCol w:w="901"/>
        <w:gridCol w:w="25"/>
        <w:gridCol w:w="901"/>
        <w:gridCol w:w="25"/>
        <w:gridCol w:w="901"/>
        <w:gridCol w:w="25"/>
        <w:gridCol w:w="901"/>
        <w:gridCol w:w="25"/>
        <w:gridCol w:w="1099"/>
      </w:tblGrid>
      <w:tr w:rsidR="009C3B5F" w:rsidRPr="00E4155F" w:rsidTr="002E1BEA">
        <w:trPr>
          <w:trHeight w:val="656"/>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ت</w:t>
            </w:r>
          </w:p>
        </w:tc>
        <w:tc>
          <w:tcPr>
            <w:tcW w:w="2679" w:type="dxa"/>
            <w:gridSpan w:val="2"/>
            <w:vAlign w:val="center"/>
          </w:tcPr>
          <w:p w:rsidR="009C3B5F" w:rsidRPr="00E4155F" w:rsidRDefault="009C3B5F" w:rsidP="00895462">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الاختبارات المبحوثة</w:t>
            </w:r>
          </w:p>
        </w:tc>
        <w:tc>
          <w:tcPr>
            <w:tcW w:w="1127" w:type="dxa"/>
          </w:tcPr>
          <w:p w:rsidR="009C3B5F" w:rsidRPr="00895462" w:rsidRDefault="009C3B5F" w:rsidP="00895462">
            <w:pPr>
              <w:pStyle w:val="1"/>
              <w:jc w:val="center"/>
              <w:rPr>
                <w:sz w:val="24"/>
                <w:szCs w:val="24"/>
                <w:rtl/>
              </w:rPr>
            </w:pPr>
            <w:r w:rsidRPr="00895462">
              <w:rPr>
                <w:rFonts w:hint="cs"/>
                <w:sz w:val="24"/>
                <w:szCs w:val="24"/>
                <w:rtl/>
              </w:rPr>
              <w:t>وحدة القياس</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س-</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ع</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معامل الالتواء</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الخطأ المعياري</w:t>
            </w:r>
          </w:p>
        </w:tc>
        <w:tc>
          <w:tcPr>
            <w:tcW w:w="1124" w:type="dxa"/>
            <w:gridSpan w:val="2"/>
            <w:vAlign w:val="center"/>
          </w:tcPr>
          <w:p w:rsidR="009C3B5F" w:rsidRPr="00E4155F" w:rsidRDefault="009C3B5F" w:rsidP="00E4155F">
            <w:pPr>
              <w:spacing w:after="0" w:line="240" w:lineRule="auto"/>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طبيعة التوزيع</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تحمل القدرة</w:t>
            </w:r>
          </w:p>
        </w:tc>
        <w:tc>
          <w:tcPr>
            <w:tcW w:w="1152" w:type="dxa"/>
            <w:gridSpan w:val="2"/>
          </w:tcPr>
          <w:p w:rsidR="009C3B5F" w:rsidRPr="00E4155F" w:rsidRDefault="00895462" w:rsidP="002E1BEA">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دقيقة </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2.02</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0.87</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0.506-</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0.19</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اعتدالي</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w:t>
            </w:r>
          </w:p>
        </w:tc>
        <w:tc>
          <w:tcPr>
            <w:tcW w:w="2654" w:type="dxa"/>
          </w:tcPr>
          <w:p w:rsidR="009C3B5F" w:rsidRPr="00E4155F" w:rsidRDefault="002E1BEA"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ادراك </w:t>
            </w:r>
            <w:r w:rsidR="009C3B5F" w:rsidRPr="00E4155F">
              <w:rPr>
                <w:rFonts w:ascii="Times New Roman" w:eastAsia="Times New Roman" w:hAnsi="Times New Roman" w:cs="Simplified Arabic" w:hint="cs"/>
                <w:sz w:val="24"/>
                <w:szCs w:val="24"/>
                <w:rtl/>
                <w:lang w:bidi="ar-IQ"/>
              </w:rPr>
              <w:t>المسافة</w:t>
            </w:r>
          </w:p>
        </w:tc>
        <w:tc>
          <w:tcPr>
            <w:tcW w:w="1152" w:type="dxa"/>
            <w:gridSpan w:val="2"/>
          </w:tcPr>
          <w:p w:rsidR="009C3B5F" w:rsidRPr="00E4155F" w:rsidRDefault="002E1BEA"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سم</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35.12</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8.75</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0.439-</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1.95</w:t>
            </w:r>
          </w:p>
        </w:tc>
        <w:tc>
          <w:tcPr>
            <w:tcW w:w="1099" w:type="dxa"/>
            <w:vAlign w:val="center"/>
          </w:tcPr>
          <w:p w:rsidR="009C3B5F" w:rsidRPr="00E4155F" w:rsidRDefault="009C3B5F" w:rsidP="00E4155F">
            <w:pPr>
              <w:spacing w:after="0" w:line="240" w:lineRule="auto"/>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w:t>
            </w:r>
          </w:p>
        </w:tc>
        <w:tc>
          <w:tcPr>
            <w:tcW w:w="2654" w:type="dxa"/>
          </w:tcPr>
          <w:p w:rsidR="009C3B5F" w:rsidRPr="00E4155F" w:rsidRDefault="002E1BEA"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ادراك </w:t>
            </w:r>
            <w:r w:rsidR="009C3B5F" w:rsidRPr="00E4155F">
              <w:rPr>
                <w:rFonts w:ascii="Times New Roman" w:eastAsia="Times New Roman" w:hAnsi="Times New Roman" w:cs="Simplified Arabic" w:hint="cs"/>
                <w:sz w:val="24"/>
                <w:szCs w:val="24"/>
                <w:rtl/>
                <w:lang w:bidi="ar-IQ"/>
              </w:rPr>
              <w:t>الزمن</w:t>
            </w:r>
          </w:p>
        </w:tc>
        <w:tc>
          <w:tcPr>
            <w:tcW w:w="1152" w:type="dxa"/>
            <w:gridSpan w:val="2"/>
          </w:tcPr>
          <w:p w:rsidR="009C3B5F" w:rsidRPr="00E4155F" w:rsidRDefault="002E1BEA" w:rsidP="00E4155F">
            <w:pPr>
              <w:spacing w:after="0" w:line="240" w:lineRule="auto"/>
              <w:rPr>
                <w:rFonts w:ascii="Times New Roman" w:eastAsia="Times New Roman" w:hAnsi="Times New Roman" w:cs="Simplified Arabic"/>
                <w:sz w:val="24"/>
                <w:szCs w:val="24"/>
                <w:lang w:bidi="ar-IQ"/>
              </w:rPr>
            </w:pPr>
            <w:r>
              <w:rPr>
                <w:rFonts w:ascii="Times New Roman" w:eastAsia="Times New Roman" w:hAnsi="Times New Roman" w:cs="Simplified Arabic" w:hint="cs"/>
                <w:sz w:val="24"/>
                <w:szCs w:val="24"/>
                <w:rtl/>
                <w:lang w:bidi="ar-IQ"/>
              </w:rPr>
              <w:t>ثانية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4.17</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2.70</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0.023-</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0.604</w:t>
            </w:r>
          </w:p>
        </w:tc>
        <w:tc>
          <w:tcPr>
            <w:tcW w:w="1099" w:type="dxa"/>
            <w:vAlign w:val="center"/>
          </w:tcPr>
          <w:p w:rsidR="009C3B5F" w:rsidRPr="00E4155F" w:rsidRDefault="009C3B5F" w:rsidP="00E4155F">
            <w:pPr>
              <w:spacing w:after="0" w:line="240" w:lineRule="auto"/>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4</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الطبطبة بتغيير الاتجاه</w:t>
            </w:r>
          </w:p>
        </w:tc>
        <w:tc>
          <w:tcPr>
            <w:tcW w:w="1152" w:type="dxa"/>
            <w:gridSpan w:val="2"/>
          </w:tcPr>
          <w:p w:rsidR="009C3B5F" w:rsidRPr="00E4155F" w:rsidRDefault="002E1BEA"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ثانية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19.82</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0.67</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0.093-</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0.15</w:t>
            </w:r>
          </w:p>
        </w:tc>
        <w:tc>
          <w:tcPr>
            <w:tcW w:w="1099" w:type="dxa"/>
            <w:vAlign w:val="center"/>
          </w:tcPr>
          <w:p w:rsidR="009C3B5F" w:rsidRPr="00E4155F" w:rsidRDefault="009C3B5F" w:rsidP="00E4155F">
            <w:pPr>
              <w:spacing w:after="0" w:line="240" w:lineRule="auto"/>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الطبطبة العالية</w:t>
            </w:r>
          </w:p>
        </w:tc>
        <w:tc>
          <w:tcPr>
            <w:tcW w:w="1152" w:type="dxa"/>
            <w:gridSpan w:val="2"/>
          </w:tcPr>
          <w:p w:rsidR="009C3B5F" w:rsidRPr="00E4155F" w:rsidRDefault="002E1BEA"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ثانية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4.63</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1.91</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0.063</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0.42</w:t>
            </w:r>
          </w:p>
        </w:tc>
        <w:tc>
          <w:tcPr>
            <w:tcW w:w="1099" w:type="dxa"/>
            <w:vAlign w:val="center"/>
          </w:tcPr>
          <w:p w:rsidR="009C3B5F" w:rsidRPr="00E4155F" w:rsidRDefault="009C3B5F" w:rsidP="00E4155F">
            <w:pPr>
              <w:spacing w:after="0" w:line="240" w:lineRule="auto"/>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اعتدالي</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التصويب من الثبات</w:t>
            </w:r>
          </w:p>
        </w:tc>
        <w:tc>
          <w:tcPr>
            <w:tcW w:w="1152" w:type="dxa"/>
            <w:gridSpan w:val="2"/>
          </w:tcPr>
          <w:p w:rsidR="009C3B5F" w:rsidRPr="00E4155F" w:rsidRDefault="00895462"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14.05</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1.60</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0.769-</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0.35</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التصويب من الحركة</w:t>
            </w:r>
          </w:p>
        </w:tc>
        <w:tc>
          <w:tcPr>
            <w:tcW w:w="1152" w:type="dxa"/>
            <w:gridSpan w:val="2"/>
          </w:tcPr>
          <w:p w:rsidR="009C3B5F" w:rsidRPr="00E4155F" w:rsidRDefault="00895462"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13.50</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1.70</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0.962-</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0.38</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التصويب البعيد من الثبات</w:t>
            </w:r>
          </w:p>
        </w:tc>
        <w:tc>
          <w:tcPr>
            <w:tcW w:w="1152" w:type="dxa"/>
            <w:gridSpan w:val="2"/>
          </w:tcPr>
          <w:p w:rsidR="009C3B5F" w:rsidRPr="00E4155F" w:rsidRDefault="00895462"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10.05</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2.01</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0.742</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0.44</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9</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المناولة الصدرية</w:t>
            </w:r>
          </w:p>
        </w:tc>
        <w:tc>
          <w:tcPr>
            <w:tcW w:w="1152" w:type="dxa"/>
            <w:gridSpan w:val="2"/>
          </w:tcPr>
          <w:p w:rsidR="009C3B5F" w:rsidRPr="00E4155F" w:rsidRDefault="00895462"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19.45</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2.25</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0.377</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0.503</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اعتدالي </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المناولة من فوق الرأس</w:t>
            </w:r>
          </w:p>
        </w:tc>
        <w:tc>
          <w:tcPr>
            <w:tcW w:w="1152" w:type="dxa"/>
            <w:gridSpan w:val="2"/>
          </w:tcPr>
          <w:p w:rsidR="009C3B5F" w:rsidRPr="00E4155F" w:rsidRDefault="00895462" w:rsidP="00E4155F">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درجة</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19.40</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2.32</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0.127</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0.51</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اعتدالي</w:t>
            </w:r>
          </w:p>
        </w:tc>
      </w:tr>
      <w:tr w:rsidR="009C3B5F" w:rsidRPr="00E4155F" w:rsidTr="002E1BEA">
        <w:trPr>
          <w:gridBefore w:val="1"/>
          <w:wBefore w:w="25" w:type="dxa"/>
        </w:trPr>
        <w:tc>
          <w:tcPr>
            <w:tcW w:w="540"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11</w:t>
            </w:r>
          </w:p>
        </w:tc>
        <w:tc>
          <w:tcPr>
            <w:tcW w:w="2654" w:type="dxa"/>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المناولة من فوق الكتف</w:t>
            </w:r>
          </w:p>
        </w:tc>
        <w:tc>
          <w:tcPr>
            <w:tcW w:w="1152" w:type="dxa"/>
            <w:gridSpan w:val="2"/>
          </w:tcPr>
          <w:p w:rsidR="009C3B5F" w:rsidRPr="00E4155F" w:rsidRDefault="00895462" w:rsidP="002E1BEA">
            <w:pPr>
              <w:spacing w:after="0" w:line="240" w:lineRule="auto"/>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متر </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13.83</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2.61</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0.788</w:t>
            </w:r>
          </w:p>
        </w:tc>
        <w:tc>
          <w:tcPr>
            <w:tcW w:w="926" w:type="dxa"/>
            <w:gridSpan w:val="2"/>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0.58</w:t>
            </w:r>
          </w:p>
        </w:tc>
        <w:tc>
          <w:tcPr>
            <w:tcW w:w="1099" w:type="dxa"/>
            <w:vAlign w:val="center"/>
          </w:tcPr>
          <w:p w:rsidR="009C3B5F" w:rsidRPr="00E4155F" w:rsidRDefault="009C3B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اعتدالي</w:t>
            </w:r>
          </w:p>
        </w:tc>
      </w:tr>
    </w:tbl>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363823">
      <w:pPr>
        <w:spacing w:after="0" w:line="240" w:lineRule="auto"/>
        <w:jc w:val="both"/>
        <w:rPr>
          <w:rFonts w:ascii="Simplified Arabic" w:eastAsia="Times New Roman" w:hAnsi="Simplified Arabic" w:cs="Simplified Arabic"/>
          <w:sz w:val="30"/>
          <w:szCs w:val="30"/>
          <w:rtl/>
          <w:lang w:bidi="ar-IQ"/>
        </w:rPr>
      </w:pPr>
      <w:r w:rsidRPr="00E4155F">
        <w:rPr>
          <w:rFonts w:ascii="Simplified Arabic" w:eastAsia="Times New Roman" w:hAnsi="Simplified Arabic" w:cs="Simplified Arabic" w:hint="cs"/>
          <w:sz w:val="30"/>
          <w:szCs w:val="30"/>
          <w:rtl/>
          <w:lang w:bidi="ar-IQ"/>
        </w:rPr>
        <w:t xml:space="preserve">   إن ماأظهرته نتائج جدول (</w:t>
      </w:r>
      <w:r w:rsidR="00363823">
        <w:rPr>
          <w:rFonts w:ascii="Simplified Arabic" w:eastAsia="Times New Roman" w:hAnsi="Simplified Arabic" w:cs="Simplified Arabic" w:hint="cs"/>
          <w:sz w:val="30"/>
          <w:szCs w:val="30"/>
          <w:rtl/>
          <w:lang w:bidi="ar-IQ"/>
        </w:rPr>
        <w:t>7</w:t>
      </w:r>
      <w:r w:rsidRPr="00E4155F">
        <w:rPr>
          <w:rFonts w:ascii="Simplified Arabic" w:eastAsia="Times New Roman" w:hAnsi="Simplified Arabic" w:cs="Simplified Arabic" w:hint="cs"/>
          <w:sz w:val="30"/>
          <w:szCs w:val="30"/>
          <w:rtl/>
          <w:lang w:bidi="ar-IQ"/>
        </w:rPr>
        <w:t xml:space="preserve">) هو انخفاض في أقيام الخطأ المعياري ولجميع الاختبارات المبحوثة والذي بدوره يعكس لنا مناسبة حجم العينة وصحة تمثيلها للمجتمع الأصلي إذ "تعد قيمة الخطأ المعياري مقياسا لدرجة الاعتماد على متوسط العينة ، فكلما صغرت قيمته زاد الاعتماد عليه" </w:t>
      </w:r>
      <w:r w:rsidRPr="00E4155F">
        <w:rPr>
          <w:rFonts w:ascii="Simplified Arabic" w:eastAsia="Times New Roman" w:hAnsi="Simplified Arabic" w:cs="Simplified Arabic"/>
          <w:b/>
          <w:bCs/>
          <w:sz w:val="32"/>
          <w:szCs w:val="32"/>
          <w:vertAlign w:val="superscript"/>
          <w:rtl/>
          <w:lang w:bidi="ar-IQ"/>
        </w:rPr>
        <w:t>(</w:t>
      </w:r>
      <w:r w:rsidRPr="00E4155F">
        <w:rPr>
          <w:rFonts w:ascii="Simplified Arabic" w:eastAsia="Times New Roman" w:hAnsi="Simplified Arabic" w:cs="Simplified Arabic"/>
          <w:b/>
          <w:bCs/>
          <w:sz w:val="32"/>
          <w:szCs w:val="32"/>
          <w:vertAlign w:val="superscript"/>
          <w:rtl/>
          <w:lang w:bidi="ar-IQ"/>
        </w:rPr>
        <w:footnoteReference w:id="75"/>
      </w:r>
      <w:r w:rsidRPr="00E4155F">
        <w:rPr>
          <w:rFonts w:ascii="Simplified Arabic" w:eastAsia="Times New Roman" w:hAnsi="Simplified Arabic" w:cs="Simplified Arabic"/>
          <w:b/>
          <w:bCs/>
          <w:sz w:val="32"/>
          <w:szCs w:val="32"/>
          <w:vertAlign w:val="superscript"/>
          <w:rtl/>
          <w:lang w:bidi="ar-IQ"/>
        </w:rPr>
        <w:t>)</w:t>
      </w:r>
    </w:p>
    <w:p w:rsidR="00EE4077" w:rsidRDefault="00E4155F" w:rsidP="002E1BEA">
      <w:pPr>
        <w:spacing w:after="0" w:line="240" w:lineRule="auto"/>
        <w:ind w:firstLine="720"/>
        <w:jc w:val="both"/>
        <w:rPr>
          <w:rFonts w:ascii="Times New Roman" w:eastAsia="Times New Roman" w:hAnsi="Times New Roman" w:cs="Times New Roman"/>
          <w:b/>
          <w:bCs/>
          <w:sz w:val="32"/>
          <w:szCs w:val="32"/>
          <w:rtl/>
        </w:rPr>
      </w:pPr>
      <w:r w:rsidRPr="00E4155F">
        <w:rPr>
          <w:rFonts w:ascii="Simplified Arabic" w:eastAsia="Times New Roman" w:hAnsi="Simplified Arabic" w:cs="Simplified Arabic" w:hint="cs"/>
          <w:sz w:val="30"/>
          <w:szCs w:val="30"/>
          <w:rtl/>
          <w:lang w:bidi="ar-IQ"/>
        </w:rPr>
        <w:t xml:space="preserve">   ومن الملاحظ أيضا إن قيم معامل الالتواء لاتتجاوز (+</w:t>
      </w:r>
      <w:r w:rsidR="00895462">
        <w:rPr>
          <w:rFonts w:ascii="Simplified Arabic" w:eastAsia="Times New Roman" w:hAnsi="Simplified Arabic" w:cs="Simplified Arabic" w:hint="cs"/>
          <w:sz w:val="30"/>
          <w:szCs w:val="30"/>
          <w:rtl/>
          <w:lang w:bidi="ar-IQ"/>
        </w:rPr>
        <w:t xml:space="preserve">1، </w:t>
      </w:r>
      <w:r w:rsidRPr="00E4155F">
        <w:rPr>
          <w:rFonts w:ascii="Simplified Arabic" w:eastAsia="Times New Roman" w:hAnsi="Simplified Arabic" w:cs="Simplified Arabic" w:hint="cs"/>
          <w:sz w:val="30"/>
          <w:szCs w:val="30"/>
          <w:rtl/>
          <w:lang w:bidi="ar-IQ"/>
        </w:rPr>
        <w:t xml:space="preserve">- 1 ) </w:t>
      </w:r>
      <w:r w:rsidR="002E1BEA">
        <w:rPr>
          <w:rFonts w:ascii="Simplified Arabic" w:eastAsia="Times New Roman" w:hAnsi="Simplified Arabic" w:cs="Simplified Arabic" w:hint="cs"/>
          <w:sz w:val="30"/>
          <w:szCs w:val="30"/>
          <w:rtl/>
          <w:lang w:bidi="ar-IQ"/>
        </w:rPr>
        <w:t xml:space="preserve">ماعدا قيمة ادراك المسافة ، </w:t>
      </w:r>
      <w:r w:rsidRPr="00E4155F">
        <w:rPr>
          <w:rFonts w:ascii="Simplified Arabic" w:eastAsia="Times New Roman" w:hAnsi="Simplified Arabic" w:cs="Simplified Arabic" w:hint="cs"/>
          <w:sz w:val="30"/>
          <w:szCs w:val="30"/>
          <w:rtl/>
          <w:lang w:bidi="ar-IQ"/>
        </w:rPr>
        <w:t>مما يدل على إن نتائج جميع الاختبارات تتميز بالقبول والاعتدال .</w:t>
      </w:r>
    </w:p>
    <w:p w:rsidR="00EE4077" w:rsidRDefault="00EE4077" w:rsidP="00EE4077">
      <w:pPr>
        <w:spacing w:after="0" w:line="240" w:lineRule="auto"/>
        <w:ind w:firstLine="720"/>
        <w:jc w:val="both"/>
        <w:rPr>
          <w:rFonts w:ascii="Times New Roman" w:eastAsia="Times New Roman" w:hAnsi="Times New Roman" w:cs="Times New Roman"/>
          <w:b/>
          <w:bCs/>
          <w:sz w:val="32"/>
          <w:szCs w:val="32"/>
          <w:rtl/>
        </w:rPr>
      </w:pPr>
    </w:p>
    <w:p w:rsidR="00E4155F" w:rsidRPr="00EE4077" w:rsidRDefault="00EE4077" w:rsidP="00EE4077">
      <w:pPr>
        <w:spacing w:after="0" w:line="240" w:lineRule="auto"/>
        <w:rPr>
          <w:rFonts w:ascii="Simplified Arabic" w:eastAsia="Times New Roman" w:hAnsi="Simplified Arabic" w:cs="Simplified Arabic"/>
          <w:sz w:val="30"/>
          <w:szCs w:val="30"/>
          <w:lang w:bidi="ar-IQ"/>
        </w:rPr>
      </w:pPr>
      <w:r>
        <w:rPr>
          <w:rFonts w:ascii="Simplified Arabic" w:eastAsia="Times New Roman" w:hAnsi="Simplified Arabic" w:cs="Simplified Arabic" w:hint="cs"/>
          <w:b/>
          <w:bCs/>
          <w:sz w:val="32"/>
          <w:szCs w:val="32"/>
          <w:rtl/>
        </w:rPr>
        <w:lastRenderedPageBreak/>
        <w:t>3</w:t>
      </w:r>
      <w:r w:rsidR="00E4155F" w:rsidRPr="00EE4077">
        <w:rPr>
          <w:rFonts w:ascii="Simplified Arabic" w:eastAsia="Times New Roman" w:hAnsi="Simplified Arabic" w:cs="Simplified Arabic"/>
          <w:b/>
          <w:bCs/>
          <w:sz w:val="32"/>
          <w:szCs w:val="32"/>
          <w:rtl/>
        </w:rPr>
        <w:t>-4-</w:t>
      </w:r>
      <w:r w:rsidRPr="00EE4077">
        <w:rPr>
          <w:rFonts w:ascii="Simplified Arabic" w:eastAsia="Times New Roman" w:hAnsi="Simplified Arabic" w:cs="Simplified Arabic"/>
          <w:b/>
          <w:bCs/>
          <w:sz w:val="32"/>
          <w:szCs w:val="32"/>
          <w:rtl/>
        </w:rPr>
        <w:t>3</w:t>
      </w:r>
      <w:r w:rsidR="00E4155F" w:rsidRPr="00EE4077">
        <w:rPr>
          <w:rFonts w:ascii="Simplified Arabic" w:eastAsia="Times New Roman" w:hAnsi="Simplified Arabic" w:cs="Simplified Arabic"/>
          <w:b/>
          <w:bCs/>
          <w:sz w:val="32"/>
          <w:szCs w:val="32"/>
          <w:rtl/>
        </w:rPr>
        <w:t xml:space="preserve">-2 إجراءات تكافؤ مجموعتي البحث    </w:t>
      </w:r>
    </w:p>
    <w:p w:rsidR="00E4155F" w:rsidRPr="00E4155F" w:rsidRDefault="00E4155F" w:rsidP="00363823">
      <w:pPr>
        <w:spacing w:after="0" w:line="240" w:lineRule="auto"/>
        <w:jc w:val="lowKashida"/>
        <w:rPr>
          <w:rFonts w:ascii="Simplified Arabic" w:eastAsia="Times New Roman" w:hAnsi="Simplified Arabic" w:cs="Simplified Arabic"/>
          <w:sz w:val="32"/>
          <w:szCs w:val="32"/>
          <w:rtl/>
        </w:rPr>
      </w:pPr>
      <w:r w:rsidRPr="00E4155F">
        <w:rPr>
          <w:rFonts w:ascii="Simplified Arabic" w:eastAsia="Times New Roman" w:hAnsi="Simplified Arabic" w:cs="Simplified Arabic"/>
          <w:sz w:val="32"/>
          <w:szCs w:val="32"/>
          <w:rtl/>
        </w:rPr>
        <w:t xml:space="preserve">لكي يعزو الباحث الفروق إلى العامل التجريبي أجرى التكافؤ بين مجموعتي البحث في اختبارات تحمل القدرة  </w:t>
      </w:r>
      <w:r w:rsidR="000270D7">
        <w:rPr>
          <w:rFonts w:ascii="Simplified Arabic" w:eastAsia="Times New Roman" w:hAnsi="Simplified Arabic" w:cs="Simplified Arabic"/>
          <w:sz w:val="32"/>
          <w:szCs w:val="32"/>
          <w:rtl/>
        </w:rPr>
        <w:t>والادراك الحس - حركي</w:t>
      </w:r>
      <w:r w:rsidRPr="00E4155F">
        <w:rPr>
          <w:rFonts w:ascii="Simplified Arabic" w:eastAsia="Times New Roman" w:hAnsi="Simplified Arabic" w:cs="Simplified Arabic"/>
          <w:sz w:val="32"/>
          <w:szCs w:val="32"/>
          <w:rtl/>
        </w:rPr>
        <w:t xml:space="preserve"> والمهارات المبحوثة . وقد تم استخدام اختبار مان ويتني</w:t>
      </w:r>
      <w:r w:rsidRPr="00E4155F">
        <w:rPr>
          <w:rFonts w:ascii="Simplified Arabic" w:eastAsia="Times New Roman" w:hAnsi="Simplified Arabic" w:cs="Simplified Arabic"/>
          <w:sz w:val="32"/>
          <w:szCs w:val="32"/>
          <w:vertAlign w:val="superscript"/>
          <w:rtl/>
        </w:rPr>
        <w:t>(</w:t>
      </w:r>
      <w:r w:rsidRPr="00E4155F">
        <w:rPr>
          <w:rFonts w:ascii="Simplified Arabic" w:eastAsia="Times New Roman" w:hAnsi="Simplified Arabic" w:cs="Simplified Arabic"/>
          <w:sz w:val="32"/>
          <w:szCs w:val="32"/>
          <w:vertAlign w:val="superscript"/>
          <w:rtl/>
        </w:rPr>
        <w:footnoteReference w:id="76"/>
      </w:r>
      <w:r w:rsidRPr="00E4155F">
        <w:rPr>
          <w:rFonts w:ascii="Simplified Arabic" w:eastAsia="Times New Roman" w:hAnsi="Simplified Arabic" w:cs="Simplified Arabic"/>
          <w:sz w:val="32"/>
          <w:szCs w:val="32"/>
          <w:vertAlign w:val="superscript"/>
          <w:rtl/>
        </w:rPr>
        <w:t>)</w:t>
      </w:r>
      <w:r w:rsidRPr="00E4155F">
        <w:rPr>
          <w:rFonts w:ascii="Simplified Arabic" w:eastAsia="Times New Roman" w:hAnsi="Simplified Arabic" w:cs="Simplified Arabic"/>
          <w:sz w:val="32"/>
          <w:szCs w:val="32"/>
          <w:rtl/>
        </w:rPr>
        <w:t xml:space="preserve"> للعينات المستقلة صغيرة العدد والتي </w:t>
      </w:r>
      <w:r w:rsidRPr="00E4155F">
        <w:rPr>
          <w:rFonts w:ascii="Simplified Arabic" w:eastAsia="Times New Roman" w:hAnsi="Simplified Arabic" w:cs="Simplified Arabic"/>
          <w:sz w:val="32"/>
          <w:szCs w:val="32"/>
          <w:rtl/>
          <w:lang w:bidi="ar-IQ"/>
        </w:rPr>
        <w:t xml:space="preserve">تساوي أو </w:t>
      </w:r>
      <w:r w:rsidRPr="00E4155F">
        <w:rPr>
          <w:rFonts w:ascii="Simplified Arabic" w:eastAsia="Times New Roman" w:hAnsi="Simplified Arabic" w:cs="Simplified Arabic"/>
          <w:sz w:val="32"/>
          <w:szCs w:val="32"/>
          <w:rtl/>
        </w:rPr>
        <w:t xml:space="preserve">تزيد عن </w:t>
      </w:r>
      <w:r w:rsidRPr="00E4155F">
        <w:rPr>
          <w:rFonts w:ascii="Simplified Arabic" w:eastAsia="Times New Roman" w:hAnsi="Simplified Arabic" w:cs="Simplified Arabic" w:hint="cs"/>
          <w:sz w:val="32"/>
          <w:szCs w:val="32"/>
          <w:rtl/>
        </w:rPr>
        <w:t>(</w:t>
      </w:r>
      <w:r w:rsidRPr="00E4155F">
        <w:rPr>
          <w:rFonts w:ascii="Simplified Arabic" w:eastAsia="Times New Roman" w:hAnsi="Simplified Arabic" w:cs="Simplified Arabic"/>
          <w:sz w:val="32"/>
          <w:szCs w:val="32"/>
          <w:rtl/>
        </w:rPr>
        <w:t>9</w:t>
      </w:r>
      <w:r w:rsidRPr="00E4155F">
        <w:rPr>
          <w:rFonts w:ascii="Simplified Arabic" w:eastAsia="Times New Roman" w:hAnsi="Simplified Arabic" w:cs="Simplified Arabic" w:hint="cs"/>
          <w:sz w:val="32"/>
          <w:szCs w:val="32"/>
          <w:rtl/>
        </w:rPr>
        <w:t>)</w:t>
      </w:r>
      <w:r w:rsidRPr="00E4155F">
        <w:rPr>
          <w:rFonts w:ascii="Simplified Arabic" w:eastAsia="Times New Roman" w:hAnsi="Simplified Arabic" w:cs="Simplified Arabic"/>
          <w:sz w:val="32"/>
          <w:szCs w:val="32"/>
          <w:rtl/>
        </w:rPr>
        <w:t xml:space="preserve"> وتقل عن </w:t>
      </w:r>
      <w:r w:rsidRPr="00E4155F">
        <w:rPr>
          <w:rFonts w:ascii="Simplified Arabic" w:eastAsia="Times New Roman" w:hAnsi="Simplified Arabic" w:cs="Simplified Arabic" w:hint="cs"/>
          <w:sz w:val="32"/>
          <w:szCs w:val="32"/>
          <w:rtl/>
        </w:rPr>
        <w:t>(20)</w:t>
      </w:r>
      <w:r w:rsidRPr="00E4155F">
        <w:rPr>
          <w:rFonts w:ascii="Simplified Arabic" w:eastAsia="Times New Roman" w:hAnsi="Simplified Arabic" w:cs="Simplified Arabic"/>
          <w:sz w:val="32"/>
          <w:szCs w:val="32"/>
          <w:rtl/>
        </w:rPr>
        <w:t xml:space="preserve"> لإجراء عملية التكافؤ بين المجموعتين التجريبية والضابطة ، وظهر عدم وجود فروق معنوية بينهما مما يؤكد التكافؤ. وكما مبين في الجدول (</w:t>
      </w:r>
      <w:r w:rsidR="00363823">
        <w:rPr>
          <w:rFonts w:ascii="Simplified Arabic" w:eastAsia="Times New Roman" w:hAnsi="Simplified Arabic" w:cs="Simplified Arabic" w:hint="cs"/>
          <w:sz w:val="32"/>
          <w:szCs w:val="32"/>
          <w:rtl/>
        </w:rPr>
        <w:t>8</w:t>
      </w:r>
      <w:r w:rsidRPr="00E4155F">
        <w:rPr>
          <w:rFonts w:ascii="Simplified Arabic" w:eastAsia="Times New Roman" w:hAnsi="Simplified Arabic" w:cs="Simplified Arabic"/>
          <w:sz w:val="32"/>
          <w:szCs w:val="32"/>
          <w:rtl/>
        </w:rPr>
        <w:t>).</w:t>
      </w:r>
    </w:p>
    <w:p w:rsidR="00E4155F" w:rsidRPr="00E4155F" w:rsidRDefault="00E4155F" w:rsidP="00363823">
      <w:pPr>
        <w:spacing w:after="0" w:line="240" w:lineRule="auto"/>
        <w:jc w:val="center"/>
        <w:rPr>
          <w:rFonts w:ascii="Times New Roman" w:eastAsia="Times New Roman" w:hAnsi="Times New Roman" w:cs="Times New Roman"/>
          <w:sz w:val="32"/>
          <w:szCs w:val="32"/>
          <w:rtl/>
        </w:rPr>
      </w:pPr>
      <w:r w:rsidRPr="00E4155F">
        <w:rPr>
          <w:rFonts w:ascii="Times New Roman" w:eastAsia="Times New Roman" w:hAnsi="Times New Roman" w:cs="Times New Roman" w:hint="cs"/>
          <w:sz w:val="32"/>
          <w:szCs w:val="32"/>
          <w:rtl/>
        </w:rPr>
        <w:t>جدول (</w:t>
      </w:r>
      <w:r w:rsidR="00363823">
        <w:rPr>
          <w:rFonts w:ascii="Times New Roman" w:eastAsia="Times New Roman" w:hAnsi="Times New Roman" w:cs="Times New Roman" w:hint="cs"/>
          <w:sz w:val="32"/>
          <w:szCs w:val="32"/>
          <w:rtl/>
        </w:rPr>
        <w:t>8</w:t>
      </w:r>
      <w:r w:rsidRPr="00E4155F">
        <w:rPr>
          <w:rFonts w:ascii="Times New Roman" w:eastAsia="Times New Roman" w:hAnsi="Times New Roman" w:cs="Times New Roman" w:hint="cs"/>
          <w:sz w:val="32"/>
          <w:szCs w:val="32"/>
          <w:rtl/>
        </w:rPr>
        <w:t>)</w:t>
      </w:r>
    </w:p>
    <w:p w:rsidR="00E4155F" w:rsidRPr="00E4155F" w:rsidRDefault="00E4155F" w:rsidP="00E4155F">
      <w:pPr>
        <w:spacing w:after="0" w:line="240" w:lineRule="auto"/>
        <w:jc w:val="center"/>
        <w:rPr>
          <w:rFonts w:ascii="Times New Roman" w:eastAsia="Times New Roman" w:hAnsi="Times New Roman" w:cs="Times New Roman"/>
          <w:sz w:val="32"/>
          <w:szCs w:val="32"/>
          <w:rtl/>
        </w:rPr>
      </w:pPr>
      <w:r w:rsidRPr="00E4155F">
        <w:rPr>
          <w:rFonts w:ascii="Times New Roman" w:eastAsia="Times New Roman" w:hAnsi="Times New Roman" w:cs="Times New Roman" w:hint="cs"/>
          <w:sz w:val="32"/>
          <w:szCs w:val="32"/>
          <w:rtl/>
        </w:rPr>
        <w:t xml:space="preserve">يبين تكافؤ مجموعتي البحث الضابطة والتجريبية </w:t>
      </w:r>
    </w:p>
    <w:p w:rsidR="00E4155F" w:rsidRPr="00E4155F" w:rsidRDefault="00E4155F" w:rsidP="00E4155F">
      <w:pPr>
        <w:spacing w:after="0" w:line="240" w:lineRule="auto"/>
        <w:jc w:val="center"/>
        <w:rPr>
          <w:rFonts w:ascii="Times New Roman" w:eastAsia="Times New Roman" w:hAnsi="Times New Roman" w:cs="Times New Roman"/>
          <w:sz w:val="32"/>
          <w:szCs w:val="32"/>
          <w:rtl/>
        </w:rPr>
      </w:pPr>
    </w:p>
    <w:tbl>
      <w:tblPr>
        <w:bidiVisual/>
        <w:tblW w:w="10440" w:type="dxa"/>
        <w:tblInd w:w="-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93"/>
        <w:gridCol w:w="2262"/>
        <w:gridCol w:w="850"/>
        <w:gridCol w:w="851"/>
        <w:gridCol w:w="850"/>
        <w:gridCol w:w="851"/>
        <w:gridCol w:w="850"/>
        <w:gridCol w:w="1277"/>
        <w:gridCol w:w="1156"/>
      </w:tblGrid>
      <w:tr w:rsidR="00E4155F" w:rsidRPr="00E4155F" w:rsidTr="00E4155F">
        <w:trPr>
          <w:trHeight w:val="210"/>
        </w:trPr>
        <w:tc>
          <w:tcPr>
            <w:tcW w:w="1493" w:type="dxa"/>
            <w:vMerge w:val="restart"/>
            <w:tcBorders>
              <w:top w:val="threeDEngrave" w:sz="2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rtl/>
              </w:rPr>
              <w:t>الصفة المقاسة</w:t>
            </w:r>
          </w:p>
        </w:tc>
        <w:tc>
          <w:tcPr>
            <w:tcW w:w="2262" w:type="dxa"/>
            <w:vMerge w:val="restart"/>
            <w:tcBorders>
              <w:top w:val="threeDEngrave" w:sz="2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b/>
                <w:bCs/>
                <w:sz w:val="28"/>
                <w:szCs w:val="28"/>
                <w:rtl/>
              </w:rPr>
            </w:pPr>
          </w:p>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rtl/>
              </w:rPr>
              <w:t>الاختبارات</w:t>
            </w:r>
          </w:p>
        </w:tc>
        <w:tc>
          <w:tcPr>
            <w:tcW w:w="850" w:type="dxa"/>
            <w:vMerge w:val="restart"/>
            <w:tcBorders>
              <w:top w:val="threeDEngrave"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وحدة القياس</w:t>
            </w:r>
          </w:p>
        </w:tc>
        <w:tc>
          <w:tcPr>
            <w:tcW w:w="3402" w:type="dxa"/>
            <w:gridSpan w:val="4"/>
            <w:tcBorders>
              <w:top w:val="threeDEngrave" w:sz="24" w:space="0" w:color="auto"/>
              <w:bottom w:val="sing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الاختبارات القبلية</w:t>
            </w:r>
          </w:p>
        </w:tc>
        <w:tc>
          <w:tcPr>
            <w:tcW w:w="1277" w:type="dxa"/>
            <w:vMerge w:val="restart"/>
            <w:tcBorders>
              <w:top w:val="threeDEngrave"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قيمة مان ويتني</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0"/>
                <w:szCs w:val="20"/>
                <w:rtl/>
              </w:rPr>
              <w:t>المحسوبة</w:t>
            </w:r>
          </w:p>
        </w:tc>
        <w:tc>
          <w:tcPr>
            <w:tcW w:w="1156" w:type="dxa"/>
            <w:vMerge w:val="restart"/>
            <w:tcBorders>
              <w:top w:val="threeDEngrave" w:sz="24" w:space="0" w:color="auto"/>
              <w:right w:val="threeDEngrave"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الدلالة</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0"/>
                <w:szCs w:val="20"/>
                <w:rtl/>
              </w:rPr>
              <w:t>الإحصائية</w:t>
            </w:r>
          </w:p>
        </w:tc>
      </w:tr>
      <w:tr w:rsidR="00E4155F" w:rsidRPr="00E4155F" w:rsidTr="00E4155F">
        <w:trPr>
          <w:trHeight w:val="425"/>
        </w:trPr>
        <w:tc>
          <w:tcPr>
            <w:tcW w:w="1493" w:type="dxa"/>
            <w:vMerge/>
            <w:tcBorders>
              <w:left w:val="threeDEmboss" w:sz="2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16"/>
                <w:szCs w:val="16"/>
                <w:rtl/>
              </w:rPr>
            </w:pPr>
          </w:p>
        </w:tc>
        <w:tc>
          <w:tcPr>
            <w:tcW w:w="2262" w:type="dxa"/>
            <w:vMerge/>
            <w:shd w:val="clear" w:color="auto" w:fill="C0C0C0"/>
          </w:tcPr>
          <w:p w:rsidR="00E4155F" w:rsidRPr="00E4155F" w:rsidRDefault="00E4155F" w:rsidP="00E4155F">
            <w:pPr>
              <w:spacing w:after="0" w:line="240" w:lineRule="auto"/>
              <w:jc w:val="lowKashida"/>
              <w:rPr>
                <w:rFonts w:ascii="Times New Roman" w:eastAsia="Times New Roman" w:hAnsi="Times New Roman" w:cs="Simplified Arabic"/>
                <w:b/>
                <w:bCs/>
                <w:sz w:val="16"/>
                <w:szCs w:val="16"/>
                <w:rtl/>
              </w:rPr>
            </w:pPr>
          </w:p>
        </w:tc>
        <w:tc>
          <w:tcPr>
            <w:tcW w:w="850" w:type="dxa"/>
            <w:vMerge/>
            <w:shd w:val="clear" w:color="auto" w:fill="C0C0C0"/>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c>
          <w:tcPr>
            <w:tcW w:w="1701" w:type="dxa"/>
            <w:gridSpan w:val="2"/>
            <w:tcBorders>
              <w:top w:val="single" w:sz="4" w:space="0" w:color="auto"/>
              <w:bottom w:val="sing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المجموعة التجريبية</w:t>
            </w:r>
          </w:p>
        </w:tc>
        <w:tc>
          <w:tcPr>
            <w:tcW w:w="1701" w:type="dxa"/>
            <w:gridSpan w:val="2"/>
            <w:tcBorders>
              <w:top w:val="single" w:sz="4" w:space="0" w:color="auto"/>
              <w:bottom w:val="sing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المجموعة الضابطة</w:t>
            </w:r>
          </w:p>
        </w:tc>
        <w:tc>
          <w:tcPr>
            <w:tcW w:w="1277" w:type="dxa"/>
            <w:vMerge/>
            <w:shd w:val="clear" w:color="auto" w:fill="C0C0C0"/>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c>
          <w:tcPr>
            <w:tcW w:w="1156" w:type="dxa"/>
            <w:vMerge/>
            <w:tcBorders>
              <w:right w:val="threeDEngrave" w:sz="24" w:space="0" w:color="auto"/>
            </w:tcBorders>
            <w:shd w:val="clear" w:color="auto" w:fill="C0C0C0"/>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trHeight w:val="701"/>
        </w:trPr>
        <w:tc>
          <w:tcPr>
            <w:tcW w:w="1493" w:type="dxa"/>
            <w:vMerge/>
            <w:tcBorders>
              <w:left w:val="threeDEmboss" w:sz="24" w:space="0" w:color="auto"/>
              <w:bottom w:val="doub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16"/>
                <w:szCs w:val="16"/>
                <w:rtl/>
              </w:rPr>
            </w:pPr>
          </w:p>
        </w:tc>
        <w:tc>
          <w:tcPr>
            <w:tcW w:w="2262" w:type="dxa"/>
            <w:vMerge/>
            <w:tcBorders>
              <w:bottom w:val="double" w:sz="4" w:space="0" w:color="auto"/>
            </w:tcBorders>
            <w:shd w:val="clear" w:color="auto" w:fill="C0C0C0"/>
          </w:tcPr>
          <w:p w:rsidR="00E4155F" w:rsidRPr="00E4155F" w:rsidRDefault="00E4155F" w:rsidP="00E4155F">
            <w:pPr>
              <w:spacing w:after="0" w:line="240" w:lineRule="auto"/>
              <w:jc w:val="lowKashida"/>
              <w:rPr>
                <w:rFonts w:ascii="Times New Roman" w:eastAsia="Times New Roman" w:hAnsi="Times New Roman" w:cs="Simplified Arabic"/>
                <w:b/>
                <w:bCs/>
                <w:sz w:val="16"/>
                <w:szCs w:val="16"/>
                <w:rtl/>
              </w:rPr>
            </w:pPr>
          </w:p>
        </w:tc>
        <w:tc>
          <w:tcPr>
            <w:tcW w:w="850" w:type="dxa"/>
            <w:vMerge/>
            <w:tcBorders>
              <w:bottom w:val="double" w:sz="4" w:space="0" w:color="auto"/>
            </w:tcBorders>
            <w:shd w:val="clear" w:color="auto" w:fill="C0C0C0"/>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c>
          <w:tcPr>
            <w:tcW w:w="851" w:type="dxa"/>
            <w:tcBorders>
              <w:top w:val="single" w:sz="4" w:space="0" w:color="auto"/>
              <w:bottom w:val="doub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وسيط</w:t>
            </w:r>
          </w:p>
        </w:tc>
        <w:tc>
          <w:tcPr>
            <w:tcW w:w="850" w:type="dxa"/>
            <w:tcBorders>
              <w:top w:val="single" w:sz="4" w:space="0" w:color="auto"/>
              <w:bottom w:val="doub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انحراف ربيعي</w:t>
            </w:r>
          </w:p>
        </w:tc>
        <w:tc>
          <w:tcPr>
            <w:tcW w:w="851" w:type="dxa"/>
            <w:tcBorders>
              <w:top w:val="single" w:sz="4" w:space="0" w:color="auto"/>
              <w:bottom w:val="doub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وسيط</w:t>
            </w:r>
          </w:p>
        </w:tc>
        <w:tc>
          <w:tcPr>
            <w:tcW w:w="850" w:type="dxa"/>
            <w:tcBorders>
              <w:top w:val="single" w:sz="4" w:space="0" w:color="auto"/>
              <w:bottom w:val="double" w:sz="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انحراف ربيعي</w:t>
            </w:r>
          </w:p>
        </w:tc>
        <w:tc>
          <w:tcPr>
            <w:tcW w:w="1277" w:type="dxa"/>
            <w:vMerge/>
            <w:tcBorders>
              <w:bottom w:val="double" w:sz="4" w:space="0" w:color="auto"/>
            </w:tcBorders>
            <w:shd w:val="clear" w:color="auto" w:fill="C0C0C0"/>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c>
          <w:tcPr>
            <w:tcW w:w="1156" w:type="dxa"/>
            <w:vMerge/>
            <w:tcBorders>
              <w:bottom w:val="double" w:sz="4" w:space="0" w:color="auto"/>
              <w:right w:val="threeDEngrave" w:sz="24" w:space="0" w:color="auto"/>
            </w:tcBorders>
            <w:shd w:val="clear" w:color="auto" w:fill="C0C0C0"/>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trHeight w:val="481"/>
        </w:trPr>
        <w:tc>
          <w:tcPr>
            <w:tcW w:w="1493" w:type="dxa"/>
            <w:tcBorders>
              <w:top w:val="double" w:sz="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الصفة البدنية</w:t>
            </w: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color w:val="000000"/>
                <w:sz w:val="24"/>
                <w:szCs w:val="24"/>
                <w:rtl/>
              </w:rPr>
              <w:t>تحمل القدرة</w:t>
            </w:r>
          </w:p>
        </w:tc>
        <w:tc>
          <w:tcPr>
            <w:tcW w:w="850" w:type="dxa"/>
            <w:tcBorders>
              <w:top w:val="double" w:sz="4" w:space="0" w:color="auto"/>
            </w:tcBorders>
            <w:vAlign w:val="center"/>
          </w:tcPr>
          <w:p w:rsidR="00E4155F" w:rsidRPr="00E4155F" w:rsidRDefault="00885B4E"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دقيقة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2.66</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0.22</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2.75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0.37</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38</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402"/>
        </w:trPr>
        <w:tc>
          <w:tcPr>
            <w:tcW w:w="1493" w:type="dxa"/>
            <w:vMerge w:val="restart"/>
            <w:tcBorders>
              <w:top w:val="double" w:sz="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الحس-حركي</w:t>
            </w:r>
          </w:p>
        </w:tc>
        <w:tc>
          <w:tcPr>
            <w:tcW w:w="2262" w:type="dxa"/>
            <w:tcBorders>
              <w:top w:val="double" w:sz="4" w:space="0" w:color="auto"/>
            </w:tcBorders>
            <w:shd w:val="clear" w:color="auto" w:fill="D9D9D9"/>
          </w:tcPr>
          <w:p w:rsidR="00E4155F" w:rsidRPr="00E4155F" w:rsidRDefault="002E1BEA" w:rsidP="00E4155F">
            <w:pPr>
              <w:spacing w:after="0" w:line="240" w:lineRule="auto"/>
              <w:jc w:val="lowKashida"/>
              <w:rPr>
                <w:rFonts w:ascii="Times New Roman" w:eastAsia="Times New Roman" w:hAnsi="Times New Roman" w:cs="Simplified Arabic"/>
                <w:color w:val="000000"/>
                <w:sz w:val="24"/>
                <w:szCs w:val="24"/>
                <w:rtl/>
              </w:rPr>
            </w:pPr>
            <w:r>
              <w:rPr>
                <w:rFonts w:ascii="Times New Roman" w:eastAsia="Times New Roman" w:hAnsi="Times New Roman" w:cs="Simplified Arabic" w:hint="cs"/>
                <w:color w:val="000000"/>
                <w:sz w:val="24"/>
                <w:szCs w:val="24"/>
                <w:rtl/>
              </w:rPr>
              <w:t xml:space="preserve">ادراك </w:t>
            </w:r>
            <w:r w:rsidR="00E4155F" w:rsidRPr="00E4155F">
              <w:rPr>
                <w:rFonts w:ascii="Times New Roman" w:eastAsia="Times New Roman" w:hAnsi="Times New Roman" w:cs="Simplified Arabic" w:hint="cs"/>
                <w:color w:val="000000"/>
                <w:sz w:val="24"/>
                <w:szCs w:val="24"/>
                <w:rtl/>
              </w:rPr>
              <w:t>المسافة</w:t>
            </w:r>
          </w:p>
        </w:tc>
        <w:tc>
          <w:tcPr>
            <w:tcW w:w="850" w:type="dxa"/>
            <w:tcBorders>
              <w:top w:val="double" w:sz="4" w:space="0" w:color="auto"/>
            </w:tcBorders>
            <w:vAlign w:val="center"/>
          </w:tcPr>
          <w:p w:rsidR="00E4155F" w:rsidRPr="00E4155F" w:rsidRDefault="006F710A"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س</w:t>
            </w:r>
            <w:r w:rsidR="00E4155F" w:rsidRPr="00E4155F">
              <w:rPr>
                <w:rFonts w:ascii="Times New Roman" w:eastAsia="Times New Roman" w:hAnsi="Times New Roman" w:cs="Simplified Arabic" w:hint="cs"/>
                <w:b/>
                <w:bCs/>
                <w:sz w:val="24"/>
                <w:szCs w:val="24"/>
                <w:rtl/>
              </w:rPr>
              <w:t>م</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33.75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4.37</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40</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4.37</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33.5</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94"/>
        </w:trPr>
        <w:tc>
          <w:tcPr>
            <w:tcW w:w="1493" w:type="dxa"/>
            <w:vMerge/>
            <w:tcBorders>
              <w:top w:val="double" w:sz="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p>
        </w:tc>
        <w:tc>
          <w:tcPr>
            <w:tcW w:w="2262" w:type="dxa"/>
            <w:tcBorders>
              <w:top w:val="double" w:sz="4" w:space="0" w:color="auto"/>
            </w:tcBorders>
            <w:shd w:val="clear" w:color="auto" w:fill="D9D9D9"/>
          </w:tcPr>
          <w:p w:rsidR="00E4155F" w:rsidRPr="00E4155F" w:rsidRDefault="002E1BEA" w:rsidP="00E4155F">
            <w:pPr>
              <w:spacing w:after="0" w:line="240" w:lineRule="auto"/>
              <w:jc w:val="lowKashida"/>
              <w:rPr>
                <w:rFonts w:ascii="Times New Roman" w:eastAsia="Times New Roman" w:hAnsi="Times New Roman" w:cs="Simplified Arabic"/>
                <w:color w:val="000000"/>
                <w:sz w:val="24"/>
                <w:szCs w:val="24"/>
                <w:rtl/>
              </w:rPr>
            </w:pPr>
            <w:r>
              <w:rPr>
                <w:rFonts w:ascii="Times New Roman" w:eastAsia="Times New Roman" w:hAnsi="Times New Roman" w:cs="Simplified Arabic" w:hint="cs"/>
                <w:sz w:val="24"/>
                <w:szCs w:val="24"/>
                <w:rtl/>
              </w:rPr>
              <w:t xml:space="preserve">ادراك </w:t>
            </w:r>
            <w:r w:rsidR="00E4155F" w:rsidRPr="00E4155F">
              <w:rPr>
                <w:rFonts w:ascii="Times New Roman" w:eastAsia="Times New Roman" w:hAnsi="Times New Roman" w:cs="Simplified Arabic" w:hint="cs"/>
                <w:sz w:val="24"/>
                <w:szCs w:val="24"/>
                <w:rtl/>
              </w:rPr>
              <w:t>الزمن</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ثانية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0.25</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1.25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0.11</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36</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401"/>
        </w:trPr>
        <w:tc>
          <w:tcPr>
            <w:tcW w:w="1493" w:type="dxa"/>
            <w:vMerge w:val="restart"/>
            <w:tcBorders>
              <w:top w:val="double" w:sz="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مهارة الطبطبة</w:t>
            </w: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color w:val="000000"/>
                <w:sz w:val="24"/>
                <w:szCs w:val="24"/>
                <w:rtl/>
              </w:rPr>
            </w:pPr>
            <w:r w:rsidRPr="00E4155F">
              <w:rPr>
                <w:rFonts w:ascii="Times New Roman" w:eastAsia="Times New Roman" w:hAnsi="Times New Roman" w:cs="Simplified Arabic" w:hint="cs"/>
                <w:sz w:val="24"/>
                <w:szCs w:val="24"/>
                <w:rtl/>
              </w:rPr>
              <w:t>الطبطبة بتغيير الاتجاه</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ثانية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19.98</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0.36</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19.85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0.33</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51</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79"/>
        </w:trPr>
        <w:tc>
          <w:tcPr>
            <w:tcW w:w="1493" w:type="dxa"/>
            <w:vMerge/>
            <w:tcBorders>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color w:val="000000"/>
                <w:sz w:val="24"/>
                <w:szCs w:val="24"/>
                <w:rtl/>
              </w:rPr>
            </w:pPr>
            <w:r w:rsidRPr="00E4155F">
              <w:rPr>
                <w:rFonts w:ascii="Times New Roman" w:eastAsia="Times New Roman" w:hAnsi="Times New Roman" w:cs="Simplified Arabic" w:hint="cs"/>
                <w:sz w:val="24"/>
                <w:szCs w:val="24"/>
                <w:rtl/>
              </w:rPr>
              <w:t>الطبطبة العالية</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ثانية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6.64</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0.38</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6.83</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0.35</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39.5</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84"/>
        </w:trPr>
        <w:tc>
          <w:tcPr>
            <w:tcW w:w="1493" w:type="dxa"/>
            <w:vMerge w:val="restart"/>
            <w:tcBorders>
              <w:top w:val="double" w:sz="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مهارة التصويب</w:t>
            </w: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color w:val="000000"/>
                <w:sz w:val="24"/>
                <w:szCs w:val="24"/>
                <w:rtl/>
              </w:rPr>
            </w:pPr>
            <w:r w:rsidRPr="00E4155F">
              <w:rPr>
                <w:rFonts w:ascii="Times New Roman" w:eastAsia="Times New Roman" w:hAnsi="Times New Roman" w:cs="Simplified Arabic" w:hint="cs"/>
                <w:sz w:val="24"/>
                <w:szCs w:val="24"/>
                <w:rtl/>
              </w:rPr>
              <w:t>التصويب من الثبات</w:t>
            </w:r>
          </w:p>
        </w:tc>
        <w:tc>
          <w:tcPr>
            <w:tcW w:w="850" w:type="dxa"/>
            <w:tcBorders>
              <w:top w:val="double" w:sz="4" w:space="0" w:color="auto"/>
            </w:tcBorders>
            <w:vAlign w:val="center"/>
          </w:tcPr>
          <w:p w:rsidR="00E4155F" w:rsidRPr="00E4155F" w:rsidRDefault="00885B4E"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درجة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14.5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14</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0.75</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43.5</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76"/>
        </w:trPr>
        <w:tc>
          <w:tcPr>
            <w:tcW w:w="1493" w:type="dxa"/>
            <w:vMerge/>
            <w:tcBorders>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التصويب من الحركة</w:t>
            </w:r>
          </w:p>
        </w:tc>
        <w:tc>
          <w:tcPr>
            <w:tcW w:w="850" w:type="dxa"/>
            <w:tcBorders>
              <w:top w:val="double" w:sz="4" w:space="0" w:color="auto"/>
            </w:tcBorders>
            <w:vAlign w:val="center"/>
          </w:tcPr>
          <w:p w:rsidR="00E4155F" w:rsidRPr="00E4155F" w:rsidRDefault="00885B4E"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درجة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13.5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14</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1.25</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45.5</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69"/>
        </w:trPr>
        <w:tc>
          <w:tcPr>
            <w:tcW w:w="1493" w:type="dxa"/>
            <w:vMerge/>
            <w:tcBorders>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8"/>
                <w:szCs w:val="28"/>
                <w:rtl/>
              </w:rPr>
            </w:pP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sz w:val="28"/>
                <w:szCs w:val="28"/>
                <w:rtl/>
              </w:rPr>
            </w:pPr>
            <w:r w:rsidRPr="00E4155F">
              <w:rPr>
                <w:rFonts w:ascii="Times New Roman" w:eastAsia="Times New Roman" w:hAnsi="Times New Roman" w:cs="Simplified Arabic" w:hint="cs"/>
                <w:sz w:val="24"/>
                <w:szCs w:val="24"/>
                <w:rtl/>
              </w:rPr>
              <w:t>التصويب البعيد من الثبات</w:t>
            </w:r>
          </w:p>
        </w:tc>
        <w:tc>
          <w:tcPr>
            <w:tcW w:w="850" w:type="dxa"/>
            <w:tcBorders>
              <w:top w:val="double" w:sz="4" w:space="0" w:color="auto"/>
            </w:tcBorders>
            <w:vAlign w:val="center"/>
          </w:tcPr>
          <w:p w:rsidR="00E4155F" w:rsidRPr="00E4155F" w:rsidRDefault="00885B4E"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درجة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9.5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0.75</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10</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1.75</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48</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75"/>
        </w:trPr>
        <w:tc>
          <w:tcPr>
            <w:tcW w:w="1493" w:type="dxa"/>
            <w:vMerge w:val="restart"/>
            <w:tcBorders>
              <w:top w:val="double" w:sz="4" w:space="0" w:color="auto"/>
              <w:left w:val="threeDEmboss" w:sz="24" w:space="0" w:color="auto"/>
            </w:tcBorders>
            <w:shd w:val="clear" w:color="auto" w:fill="D9D9D9"/>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مهارة المناولة</w:t>
            </w: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color w:val="000000"/>
                <w:sz w:val="24"/>
                <w:szCs w:val="24"/>
                <w:rtl/>
              </w:rPr>
            </w:pPr>
            <w:r w:rsidRPr="00E4155F">
              <w:rPr>
                <w:rFonts w:ascii="Times New Roman" w:eastAsia="Times New Roman" w:hAnsi="Times New Roman" w:cs="Simplified Arabic" w:hint="cs"/>
                <w:color w:val="000000"/>
                <w:sz w:val="24"/>
                <w:szCs w:val="24"/>
                <w:rtl/>
              </w:rPr>
              <w:t xml:space="preserve">المناولة الصدرية </w:t>
            </w:r>
          </w:p>
        </w:tc>
        <w:tc>
          <w:tcPr>
            <w:tcW w:w="850" w:type="dxa"/>
            <w:tcBorders>
              <w:top w:val="double" w:sz="4" w:space="0" w:color="auto"/>
            </w:tcBorders>
            <w:vAlign w:val="center"/>
          </w:tcPr>
          <w:p w:rsidR="00E4155F" w:rsidRPr="00E4155F" w:rsidRDefault="00885B4E"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درجة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19</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1.75</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19.5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2</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50</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b/>
                <w:bCs/>
                <w:sz w:val="20"/>
                <w:szCs w:val="20"/>
                <w:rtl/>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67"/>
        </w:trPr>
        <w:tc>
          <w:tcPr>
            <w:tcW w:w="1493" w:type="dxa"/>
            <w:vMerge/>
            <w:tcBorders>
              <w:left w:val="threeDEmboss" w:sz="24" w:space="0" w:color="auto"/>
            </w:tcBorders>
            <w:shd w:val="clear" w:color="auto" w:fill="D9D9D9"/>
            <w:vAlign w:val="center"/>
          </w:tcPr>
          <w:p w:rsidR="00E4155F" w:rsidRPr="00E4155F" w:rsidRDefault="00E4155F" w:rsidP="00E4155F">
            <w:pPr>
              <w:spacing w:after="0" w:line="240" w:lineRule="auto"/>
              <w:jc w:val="lowKashida"/>
              <w:rPr>
                <w:rFonts w:ascii="Times New Roman" w:eastAsia="Times New Roman" w:hAnsi="Times New Roman" w:cs="Simplified Arabic"/>
                <w:b/>
                <w:bCs/>
                <w:sz w:val="28"/>
                <w:szCs w:val="28"/>
                <w:rtl/>
              </w:rPr>
            </w:pP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color w:val="000000"/>
                <w:sz w:val="24"/>
                <w:szCs w:val="24"/>
                <w:rtl/>
              </w:rPr>
            </w:pPr>
            <w:r w:rsidRPr="00E4155F">
              <w:rPr>
                <w:rFonts w:ascii="Times New Roman" w:eastAsia="Times New Roman" w:hAnsi="Times New Roman" w:cs="Simplified Arabic" w:hint="cs"/>
                <w:color w:val="000000"/>
                <w:sz w:val="24"/>
                <w:szCs w:val="24"/>
                <w:rtl/>
              </w:rPr>
              <w:t>المناولة من فوق الرأس</w:t>
            </w:r>
          </w:p>
        </w:tc>
        <w:tc>
          <w:tcPr>
            <w:tcW w:w="850" w:type="dxa"/>
            <w:tcBorders>
              <w:top w:val="double" w:sz="4" w:space="0" w:color="auto"/>
            </w:tcBorders>
            <w:vAlign w:val="center"/>
          </w:tcPr>
          <w:p w:rsidR="00E4155F" w:rsidRPr="00E4155F" w:rsidRDefault="00885B4E" w:rsidP="00E4155F">
            <w:pPr>
              <w:spacing w:after="0" w:line="240" w:lineRule="auto"/>
              <w:jc w:val="center"/>
              <w:rPr>
                <w:rFonts w:ascii="Times New Roman" w:eastAsia="Times New Roman" w:hAnsi="Times New Roman" w:cs="Simplified Arabic"/>
                <w:b/>
                <w:bCs/>
                <w:sz w:val="24"/>
                <w:szCs w:val="24"/>
                <w:rtl/>
              </w:rPr>
            </w:pPr>
            <w:r>
              <w:rPr>
                <w:rFonts w:ascii="Times New Roman" w:eastAsia="Times New Roman" w:hAnsi="Times New Roman" w:cs="Simplified Arabic" w:hint="cs"/>
                <w:b/>
                <w:bCs/>
                <w:sz w:val="24"/>
                <w:szCs w:val="24"/>
                <w:rtl/>
              </w:rPr>
              <w:t>درجة</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19.5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18.5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2.25</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39</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rPr>
          <w:trHeight w:val="372"/>
        </w:trPr>
        <w:tc>
          <w:tcPr>
            <w:tcW w:w="1493" w:type="dxa"/>
            <w:vMerge/>
            <w:tcBorders>
              <w:left w:val="threeDEmboss" w:sz="24" w:space="0" w:color="auto"/>
            </w:tcBorders>
            <w:shd w:val="clear" w:color="auto" w:fill="D9D9D9"/>
            <w:vAlign w:val="center"/>
          </w:tcPr>
          <w:p w:rsidR="00E4155F" w:rsidRPr="00E4155F" w:rsidRDefault="00E4155F" w:rsidP="00E4155F">
            <w:pPr>
              <w:spacing w:after="0" w:line="240" w:lineRule="auto"/>
              <w:jc w:val="lowKashida"/>
              <w:rPr>
                <w:rFonts w:ascii="Times New Roman" w:eastAsia="Times New Roman" w:hAnsi="Times New Roman" w:cs="Simplified Arabic"/>
                <w:b/>
                <w:bCs/>
                <w:sz w:val="28"/>
                <w:szCs w:val="28"/>
                <w:rtl/>
              </w:rPr>
            </w:pPr>
          </w:p>
        </w:tc>
        <w:tc>
          <w:tcPr>
            <w:tcW w:w="2262" w:type="dxa"/>
            <w:tcBorders>
              <w:top w:val="double" w:sz="4" w:space="0" w:color="auto"/>
            </w:tcBorders>
            <w:shd w:val="clear" w:color="auto" w:fill="D9D9D9"/>
          </w:tcPr>
          <w:p w:rsidR="00E4155F" w:rsidRPr="00E4155F" w:rsidRDefault="00E4155F" w:rsidP="00E4155F">
            <w:pPr>
              <w:spacing w:after="0" w:line="240" w:lineRule="auto"/>
              <w:jc w:val="lowKashida"/>
              <w:rPr>
                <w:rFonts w:ascii="Times New Roman" w:eastAsia="Times New Roman" w:hAnsi="Times New Roman" w:cs="Simplified Arabic"/>
                <w:color w:val="000000"/>
                <w:sz w:val="24"/>
                <w:szCs w:val="24"/>
                <w:rtl/>
              </w:rPr>
            </w:pPr>
            <w:r w:rsidRPr="00E4155F">
              <w:rPr>
                <w:rFonts w:ascii="Times New Roman" w:eastAsia="Times New Roman" w:hAnsi="Times New Roman" w:cs="Simplified Arabic" w:hint="cs"/>
                <w:color w:val="000000"/>
                <w:sz w:val="24"/>
                <w:szCs w:val="24"/>
                <w:rtl/>
              </w:rPr>
              <w:t>المناولة من فوق الكتف</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متر</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12.75</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2.82</w:t>
            </w:r>
          </w:p>
        </w:tc>
        <w:tc>
          <w:tcPr>
            <w:tcW w:w="851"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13.30</w:t>
            </w:r>
          </w:p>
        </w:tc>
        <w:tc>
          <w:tcPr>
            <w:tcW w:w="850"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2.01</w:t>
            </w:r>
          </w:p>
        </w:tc>
        <w:tc>
          <w:tcPr>
            <w:tcW w:w="1277" w:type="dxa"/>
            <w:tcBorders>
              <w:top w:val="doub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45.5</w:t>
            </w:r>
          </w:p>
        </w:tc>
        <w:tc>
          <w:tcPr>
            <w:tcW w:w="1156" w:type="dxa"/>
            <w:tcBorders>
              <w:top w:val="double" w:sz="4" w:space="0" w:color="auto"/>
              <w:right w:val="threeDEngrave" w:sz="24" w:space="0" w:color="auto"/>
            </w:tcBorders>
            <w:shd w:val="clear" w:color="auto" w:fill="auto"/>
            <w:vAlign w:val="center"/>
          </w:tcPr>
          <w:p w:rsidR="00E4155F" w:rsidRPr="00E4155F" w:rsidRDefault="00E4155F" w:rsidP="00E4155F">
            <w:pPr>
              <w:spacing w:after="0" w:line="240" w:lineRule="auto"/>
              <w:jc w:val="center"/>
              <w:rPr>
                <w:rFonts w:ascii="Times New Roman" w:eastAsia="Times New Roman" w:hAnsi="Times New Roman" w:cs="Simplified Arabic"/>
                <w:sz w:val="20"/>
                <w:szCs w:val="20"/>
              </w:rPr>
            </w:pPr>
            <w:r w:rsidRPr="00E4155F">
              <w:rPr>
                <w:rFonts w:ascii="Times New Roman" w:eastAsia="Times New Roman" w:hAnsi="Times New Roman" w:cs="Simplified Arabic" w:hint="cs"/>
                <w:b/>
                <w:bCs/>
                <w:sz w:val="20"/>
                <w:szCs w:val="20"/>
                <w:rtl/>
              </w:rPr>
              <w:t>غير معنوي</w:t>
            </w:r>
          </w:p>
        </w:tc>
      </w:tr>
      <w:tr w:rsidR="00E4155F" w:rsidRPr="00E4155F" w:rsidTr="00E4155F">
        <w:tblPrEx>
          <w:tblLook w:val="0000"/>
        </w:tblPrEx>
        <w:trPr>
          <w:trHeight w:val="753"/>
        </w:trPr>
        <w:tc>
          <w:tcPr>
            <w:tcW w:w="10440" w:type="dxa"/>
            <w:gridSpan w:val="9"/>
            <w:tcBorders>
              <w:top w:val="double" w:sz="4" w:space="0" w:color="auto"/>
              <w:left w:val="threeDEmboss" w:sz="24" w:space="0" w:color="auto"/>
              <w:bottom w:val="threeDEmboss" w:sz="24" w:space="0" w:color="auto"/>
              <w:right w:val="threeDEngrave" w:sz="24" w:space="0" w:color="auto"/>
            </w:tcBorders>
            <w:shd w:val="clear" w:color="auto" w:fill="D9D9D9"/>
          </w:tcPr>
          <w:p w:rsidR="00E4155F" w:rsidRPr="00E4155F" w:rsidRDefault="00E4155F" w:rsidP="00E4155F">
            <w:pPr>
              <w:spacing w:after="0" w:line="240" w:lineRule="auto"/>
              <w:jc w:val="center"/>
              <w:rPr>
                <w:rFonts w:ascii="Times New Roman" w:eastAsia="Times New Roman" w:hAnsi="Times New Roman" w:cs="Simplified Arabic"/>
                <w:b/>
                <w:bCs/>
                <w:sz w:val="8"/>
                <w:szCs w:val="8"/>
                <w:rtl/>
              </w:rPr>
            </w:pPr>
          </w:p>
          <w:p w:rsidR="00E4155F" w:rsidRPr="00E4155F" w:rsidRDefault="00E4155F" w:rsidP="00895462">
            <w:pPr>
              <w:spacing w:after="0" w:line="240" w:lineRule="auto"/>
              <w:jc w:val="center"/>
              <w:rPr>
                <w:rFonts w:ascii="Times New Roman" w:eastAsia="Times New Roman" w:hAnsi="Times New Roman" w:cs="Simplified Arabic"/>
                <w:b/>
                <w:bCs/>
                <w:sz w:val="28"/>
                <w:szCs w:val="28"/>
                <w:rtl/>
              </w:rPr>
            </w:pPr>
            <w:r w:rsidRPr="00E4155F">
              <w:rPr>
                <w:rFonts w:ascii="Times New Roman" w:eastAsia="Times New Roman" w:hAnsi="Times New Roman" w:cs="Simplified Arabic" w:hint="cs"/>
                <w:b/>
                <w:bCs/>
                <w:sz w:val="28"/>
                <w:szCs w:val="28"/>
                <w:shd w:val="clear" w:color="auto" w:fill="D9D9D9"/>
                <w:rtl/>
              </w:rPr>
              <w:t xml:space="preserve"> قيمة مان ويتني الجد ولية بلغت ( 23 ) عند حجم عينة ( </w:t>
            </w:r>
            <w:r w:rsidR="00895462">
              <w:rPr>
                <w:rFonts w:ascii="Times New Roman" w:eastAsia="Times New Roman" w:hAnsi="Times New Roman" w:cs="Simplified Arabic" w:hint="cs"/>
                <w:b/>
                <w:bCs/>
                <w:sz w:val="28"/>
                <w:szCs w:val="28"/>
                <w:shd w:val="clear" w:color="auto" w:fill="D9D9D9"/>
                <w:rtl/>
              </w:rPr>
              <w:t xml:space="preserve">10،10 </w:t>
            </w:r>
            <w:r w:rsidRPr="00E4155F">
              <w:rPr>
                <w:rFonts w:ascii="Times New Roman" w:eastAsia="Times New Roman" w:hAnsi="Times New Roman" w:cs="Simplified Arabic" w:hint="cs"/>
                <w:b/>
                <w:bCs/>
                <w:sz w:val="28"/>
                <w:szCs w:val="28"/>
                <w:shd w:val="clear" w:color="auto" w:fill="D9D9D9"/>
                <w:rtl/>
              </w:rPr>
              <w:t>) وتحت مستوى دلالة ( 0.05 )</w:t>
            </w:r>
          </w:p>
        </w:tc>
      </w:tr>
    </w:tbl>
    <w:p w:rsidR="00E4155F" w:rsidRDefault="00E4155F" w:rsidP="00520234">
      <w:pPr>
        <w:spacing w:after="0" w:line="240" w:lineRule="auto"/>
        <w:jc w:val="both"/>
        <w:rPr>
          <w:rFonts w:ascii="Simplified Arabic" w:eastAsia="Times New Roman" w:hAnsi="Simplified Arabic" w:cs="Simplified Arabic"/>
          <w:b/>
          <w:bCs/>
          <w:sz w:val="32"/>
          <w:szCs w:val="32"/>
          <w:rtl/>
          <w:lang w:bidi="ar-IQ"/>
        </w:rPr>
      </w:pPr>
    </w:p>
    <w:p w:rsidR="000059EB" w:rsidRPr="00E4155F" w:rsidRDefault="00520234" w:rsidP="00520234">
      <w:pPr>
        <w:spacing w:after="0" w:line="240" w:lineRule="auto"/>
        <w:jc w:val="both"/>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lastRenderedPageBreak/>
        <w:t>3</w:t>
      </w:r>
      <w:r w:rsidRPr="00E4155F">
        <w:rPr>
          <w:rFonts w:ascii="Simplified Arabic" w:eastAsia="Times New Roman" w:hAnsi="Simplified Arabic" w:cs="Simplified Arabic" w:hint="cs"/>
          <w:b/>
          <w:bCs/>
          <w:sz w:val="32"/>
          <w:szCs w:val="32"/>
          <w:rtl/>
          <w:lang w:bidi="ar-IQ"/>
        </w:rPr>
        <w:t>-4-</w:t>
      </w:r>
      <w:r>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 xml:space="preserve">-3 مصفوفة الارتباطات البينية للمتغيرات المبحوثة </w:t>
      </w:r>
      <w:r>
        <w:rPr>
          <w:rFonts w:ascii="Simplified Arabic" w:eastAsia="Times New Roman" w:hAnsi="Simplified Arabic" w:cs="Simplified Arabic" w:hint="cs"/>
          <w:b/>
          <w:bCs/>
          <w:sz w:val="32"/>
          <w:szCs w:val="32"/>
          <w:rtl/>
          <w:lang w:bidi="ar-IQ"/>
        </w:rPr>
        <w:t>:</w:t>
      </w:r>
    </w:p>
    <w:p w:rsidR="00E4155F" w:rsidRPr="00E4155F" w:rsidRDefault="00E4155F" w:rsidP="00363823">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 xml:space="preserve">بعد التأكد من نتائج الاختبارات واعتدالية العينة ، قام الباحث باستخراج مصفوفة الارتباطات البينية مابين تلك المتغيرات المبحوثة (اختبارات تحمل القدرة </w:t>
      </w:r>
      <w:r w:rsidR="000270D7">
        <w:rPr>
          <w:rFonts w:ascii="Simplified Arabic" w:eastAsia="Times New Roman" w:hAnsi="Simplified Arabic" w:cs="Simplified Arabic" w:hint="cs"/>
          <w:sz w:val="32"/>
          <w:szCs w:val="32"/>
          <w:rtl/>
          <w:lang w:bidi="ar-IQ"/>
        </w:rPr>
        <w:t>والادراك الحس - حركي</w:t>
      </w:r>
      <w:r w:rsidRPr="00E4155F">
        <w:rPr>
          <w:rFonts w:ascii="Simplified Arabic" w:eastAsia="Times New Roman" w:hAnsi="Simplified Arabic" w:cs="Simplified Arabic" w:hint="cs"/>
          <w:sz w:val="32"/>
          <w:szCs w:val="32"/>
          <w:rtl/>
          <w:lang w:bidi="ar-IQ"/>
        </w:rPr>
        <w:t xml:space="preserve">ة والمهارية) ، باستخدام معامل الارتباط (بيرسون) ، وذلك لغرض التعرف على العلاقة مابين كل متغير والمتغيرات الأخرى ، ومن خلالها يمكن التعرف على الارتباطات القوية للقدرات البدنية </w:t>
      </w:r>
      <w:r w:rsidR="000270D7">
        <w:rPr>
          <w:rFonts w:ascii="Simplified Arabic" w:eastAsia="Times New Roman" w:hAnsi="Simplified Arabic" w:cs="Simplified Arabic" w:hint="cs"/>
          <w:sz w:val="32"/>
          <w:szCs w:val="32"/>
          <w:rtl/>
          <w:lang w:bidi="ar-IQ"/>
        </w:rPr>
        <w:t>والادراك الحس - حركي</w:t>
      </w:r>
      <w:r w:rsidRPr="00E4155F">
        <w:rPr>
          <w:rFonts w:ascii="Simplified Arabic" w:eastAsia="Times New Roman" w:hAnsi="Simplified Arabic" w:cs="Simplified Arabic" w:hint="cs"/>
          <w:sz w:val="32"/>
          <w:szCs w:val="32"/>
          <w:rtl/>
          <w:lang w:bidi="ar-IQ"/>
        </w:rPr>
        <w:t>ة  مع الاختبارات المهارية المعنية بالبحث . والجدول (</w:t>
      </w:r>
      <w:r w:rsidR="00363823">
        <w:rPr>
          <w:rFonts w:ascii="Simplified Arabic" w:eastAsia="Times New Roman" w:hAnsi="Simplified Arabic" w:cs="Simplified Arabic" w:hint="cs"/>
          <w:sz w:val="32"/>
          <w:szCs w:val="32"/>
          <w:rtl/>
          <w:lang w:bidi="ar-IQ"/>
        </w:rPr>
        <w:t>9</w:t>
      </w:r>
      <w:r w:rsidRPr="00E4155F">
        <w:rPr>
          <w:rFonts w:ascii="Simplified Arabic" w:eastAsia="Times New Roman" w:hAnsi="Simplified Arabic" w:cs="Simplified Arabic" w:hint="cs"/>
          <w:sz w:val="32"/>
          <w:szCs w:val="32"/>
          <w:rtl/>
          <w:lang w:bidi="ar-IQ"/>
        </w:rPr>
        <w:t>) يبين مصفوفة الارتباطات البينية مابين المتغيرات المبحوثة .</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E4155F" w:rsidRDefault="00E4155F" w:rsidP="00E4155F">
      <w:pPr>
        <w:spacing w:after="0" w:line="240" w:lineRule="auto"/>
        <w:jc w:val="center"/>
        <w:rPr>
          <w:rFonts w:ascii="Simplified Arabic" w:eastAsia="Times New Roman" w:hAnsi="Simplified Arabic" w:cs="Simplified Arabic"/>
          <w:sz w:val="30"/>
          <w:szCs w:val="30"/>
          <w:rtl/>
          <w:lang w:bidi="ar-IQ"/>
        </w:rPr>
      </w:pPr>
    </w:p>
    <w:p w:rsidR="000059EB" w:rsidRDefault="000059EB" w:rsidP="00E4155F">
      <w:pPr>
        <w:spacing w:after="0" w:line="240" w:lineRule="auto"/>
        <w:jc w:val="center"/>
        <w:rPr>
          <w:rFonts w:ascii="Simplified Arabic" w:eastAsia="Times New Roman" w:hAnsi="Simplified Arabic" w:cs="Simplified Arabic"/>
          <w:sz w:val="30"/>
          <w:szCs w:val="30"/>
          <w:rtl/>
          <w:lang w:bidi="ar-IQ"/>
        </w:rPr>
      </w:pPr>
    </w:p>
    <w:p w:rsidR="000059EB" w:rsidRPr="00E4155F" w:rsidRDefault="000059EB" w:rsidP="00E4155F">
      <w:pPr>
        <w:spacing w:after="0" w:line="240" w:lineRule="auto"/>
        <w:jc w:val="center"/>
        <w:rPr>
          <w:rFonts w:ascii="Simplified Arabic" w:eastAsia="Times New Roman" w:hAnsi="Simplified Arabic" w:cs="Simplified Arabic"/>
          <w:sz w:val="30"/>
          <w:szCs w:val="30"/>
          <w:rtl/>
          <w:lang w:bidi="ar-IQ"/>
        </w:rPr>
      </w:pPr>
    </w:p>
    <w:tbl>
      <w:tblPr>
        <w:tblpPr w:leftFromText="180" w:rightFromText="180" w:vertAnchor="page" w:horzAnchor="margin" w:tblpXSpec="right" w:tblpY="2926"/>
        <w:bidiVisual/>
        <w:tblW w:w="963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1E0"/>
      </w:tblPr>
      <w:tblGrid>
        <w:gridCol w:w="990"/>
        <w:gridCol w:w="720"/>
        <w:gridCol w:w="720"/>
        <w:gridCol w:w="720"/>
        <w:gridCol w:w="810"/>
        <w:gridCol w:w="810"/>
        <w:gridCol w:w="900"/>
        <w:gridCol w:w="810"/>
        <w:gridCol w:w="810"/>
        <w:gridCol w:w="810"/>
        <w:gridCol w:w="720"/>
        <w:gridCol w:w="810"/>
      </w:tblGrid>
      <w:tr w:rsidR="00520234" w:rsidRPr="00E4155F" w:rsidTr="00B478EE">
        <w:trPr>
          <w:trHeight w:val="1041"/>
        </w:trPr>
        <w:tc>
          <w:tcPr>
            <w:tcW w:w="990" w:type="dxa"/>
            <w:vAlign w:val="center"/>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b/>
                <w:bCs/>
                <w:sz w:val="20"/>
                <w:szCs w:val="20"/>
                <w:rtl/>
                <w:lang w:bidi="ar-IQ"/>
              </w:rPr>
              <w:lastRenderedPageBreak/>
              <w:t>الاختبارات المبحوثة</w:t>
            </w:r>
          </w:p>
        </w:tc>
        <w:tc>
          <w:tcPr>
            <w:tcW w:w="720" w:type="dxa"/>
            <w:vAlign w:val="center"/>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تحمل القدرة</w:t>
            </w:r>
          </w:p>
        </w:tc>
        <w:tc>
          <w:tcPr>
            <w:tcW w:w="720" w:type="dxa"/>
            <w:vAlign w:val="center"/>
          </w:tcPr>
          <w:p w:rsidR="00EE4077" w:rsidRPr="00520234" w:rsidRDefault="002E1BEA"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 xml:space="preserve">ادراك </w:t>
            </w:r>
            <w:r w:rsidR="00EE4077" w:rsidRPr="00520234">
              <w:rPr>
                <w:rFonts w:ascii="Times New Roman" w:eastAsia="Times New Roman" w:hAnsi="Times New Roman" w:cs="Simplified Arabic" w:hint="cs"/>
                <w:sz w:val="20"/>
                <w:szCs w:val="20"/>
                <w:rtl/>
                <w:lang w:bidi="ar-IQ"/>
              </w:rPr>
              <w:t>المسافة</w:t>
            </w:r>
          </w:p>
        </w:tc>
        <w:tc>
          <w:tcPr>
            <w:tcW w:w="720" w:type="dxa"/>
            <w:vAlign w:val="center"/>
          </w:tcPr>
          <w:p w:rsidR="00EE4077" w:rsidRPr="00520234" w:rsidRDefault="002E1BEA"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 xml:space="preserve">ادراك </w:t>
            </w:r>
            <w:r w:rsidR="00EE4077" w:rsidRPr="00520234">
              <w:rPr>
                <w:rFonts w:ascii="Times New Roman" w:eastAsia="Times New Roman" w:hAnsi="Times New Roman" w:cs="Simplified Arabic" w:hint="cs"/>
                <w:sz w:val="20"/>
                <w:szCs w:val="20"/>
                <w:rtl/>
                <w:lang w:bidi="ar-IQ"/>
              </w:rPr>
              <w:t>الزمن</w:t>
            </w:r>
          </w:p>
        </w:tc>
        <w:tc>
          <w:tcPr>
            <w:tcW w:w="810" w:type="dxa"/>
            <w:vAlign w:val="center"/>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طبطبة بتغيير الاتجاه</w:t>
            </w:r>
          </w:p>
        </w:tc>
        <w:tc>
          <w:tcPr>
            <w:tcW w:w="810" w:type="dxa"/>
            <w:vAlign w:val="center"/>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طبطبة عالية</w:t>
            </w:r>
          </w:p>
        </w:tc>
        <w:tc>
          <w:tcPr>
            <w:tcW w:w="900" w:type="dxa"/>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تصويب من الثبات</w:t>
            </w:r>
          </w:p>
        </w:tc>
        <w:tc>
          <w:tcPr>
            <w:tcW w:w="810" w:type="dxa"/>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تصويب من الحركة</w:t>
            </w:r>
          </w:p>
        </w:tc>
        <w:tc>
          <w:tcPr>
            <w:tcW w:w="810" w:type="dxa"/>
          </w:tcPr>
          <w:p w:rsidR="00EE4077" w:rsidRPr="00520234" w:rsidRDefault="00EE4077" w:rsidP="007E3D9A">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تصويب بعيد من الثبات</w:t>
            </w:r>
          </w:p>
        </w:tc>
        <w:tc>
          <w:tcPr>
            <w:tcW w:w="810" w:type="dxa"/>
          </w:tcPr>
          <w:p w:rsidR="00EE4077" w:rsidRPr="00520234" w:rsidRDefault="00EE4077" w:rsidP="007E3D9A">
            <w:pPr>
              <w:spacing w:after="0" w:line="240" w:lineRule="auto"/>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مناولة صدرية</w:t>
            </w:r>
          </w:p>
        </w:tc>
        <w:tc>
          <w:tcPr>
            <w:tcW w:w="720" w:type="dxa"/>
          </w:tcPr>
          <w:p w:rsidR="00EE4077" w:rsidRPr="00520234" w:rsidRDefault="00EE4077" w:rsidP="007E3D9A">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مناولة من فوق الرأس</w:t>
            </w:r>
          </w:p>
        </w:tc>
        <w:tc>
          <w:tcPr>
            <w:tcW w:w="810" w:type="dxa"/>
          </w:tcPr>
          <w:p w:rsidR="00EE4077" w:rsidRPr="00520234" w:rsidRDefault="00EE4077" w:rsidP="007E3D9A">
            <w:pPr>
              <w:spacing w:after="0" w:line="240" w:lineRule="auto"/>
              <w:jc w:val="center"/>
              <w:rPr>
                <w:rFonts w:ascii="Times New Roman" w:eastAsia="Times New Roman" w:hAnsi="Times New Roman" w:cs="Simplified Arabic"/>
                <w:b/>
                <w:bCs/>
                <w:sz w:val="20"/>
                <w:szCs w:val="20"/>
                <w:rtl/>
                <w:lang w:bidi="ar-IQ"/>
              </w:rPr>
            </w:pPr>
            <w:r w:rsidRPr="00520234">
              <w:rPr>
                <w:rFonts w:ascii="Times New Roman" w:eastAsia="Times New Roman" w:hAnsi="Times New Roman" w:cs="Simplified Arabic" w:hint="cs"/>
                <w:sz w:val="20"/>
                <w:szCs w:val="20"/>
                <w:rtl/>
                <w:lang w:bidi="ar-IQ"/>
              </w:rPr>
              <w:t>مناولة من فوق الكتف</w:t>
            </w:r>
          </w:p>
        </w:tc>
      </w:tr>
      <w:tr w:rsidR="00520234" w:rsidRPr="00E4155F" w:rsidTr="009B08B0">
        <w:trPr>
          <w:trHeight w:val="749"/>
        </w:trPr>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تحمل القدرة</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0.133</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**0.737-</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0.361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0.889**</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**0.587</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 0.509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0.419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0.462*</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*0.602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0.424</w:t>
            </w:r>
          </w:p>
        </w:tc>
      </w:tr>
      <w:tr w:rsidR="00520234" w:rsidRPr="00E4155F" w:rsidTr="009B08B0">
        <w:trPr>
          <w:trHeight w:val="718"/>
        </w:trPr>
        <w:tc>
          <w:tcPr>
            <w:tcW w:w="990" w:type="dxa"/>
            <w:vAlign w:val="center"/>
          </w:tcPr>
          <w:p w:rsidR="00EE4077" w:rsidRPr="00520234" w:rsidRDefault="002E1BEA"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 xml:space="preserve">ادراك </w:t>
            </w:r>
            <w:r w:rsidR="00EE4077" w:rsidRPr="00520234">
              <w:rPr>
                <w:rFonts w:ascii="Times New Roman" w:eastAsia="Times New Roman" w:hAnsi="Times New Roman" w:cs="Simplified Arabic" w:hint="cs"/>
                <w:sz w:val="20"/>
                <w:szCs w:val="20"/>
                <w:rtl/>
                <w:lang w:bidi="ar-IQ"/>
              </w:rPr>
              <w:t>المسافة</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0.133</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0.451*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**0.907</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Times New Roman"/>
                <w:sz w:val="20"/>
                <w:szCs w:val="20"/>
              </w:rPr>
            </w:pPr>
            <w:r w:rsidRPr="00520234">
              <w:rPr>
                <w:rFonts w:ascii="Times New Roman" w:eastAsia="Times New Roman" w:hAnsi="Times New Roman" w:cs="Times New Roman" w:hint="cs"/>
                <w:sz w:val="20"/>
                <w:szCs w:val="20"/>
                <w:rtl/>
              </w:rPr>
              <w:t>-0.131</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**0.814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**0.853</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*0.851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**0.875</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**0.766</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**0.874</w:t>
            </w:r>
          </w:p>
        </w:tc>
      </w:tr>
      <w:tr w:rsidR="00520234" w:rsidRPr="00E4155F" w:rsidTr="009B08B0">
        <w:trPr>
          <w:trHeight w:val="674"/>
        </w:trPr>
        <w:tc>
          <w:tcPr>
            <w:tcW w:w="990" w:type="dxa"/>
            <w:vAlign w:val="center"/>
          </w:tcPr>
          <w:p w:rsidR="00EE4077" w:rsidRPr="00520234" w:rsidRDefault="002E1BEA"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 xml:space="preserve">ادراك </w:t>
            </w:r>
            <w:r w:rsidR="00EE4077" w:rsidRPr="00520234">
              <w:rPr>
                <w:rFonts w:ascii="Times New Roman" w:eastAsia="Times New Roman" w:hAnsi="Times New Roman" w:cs="Simplified Arabic" w:hint="cs"/>
                <w:sz w:val="20"/>
                <w:szCs w:val="20"/>
                <w:rtl/>
                <w:lang w:bidi="ar-IQ"/>
              </w:rPr>
              <w:t>الزمن</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**-0.737</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*0.451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0.262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Times New Roman"/>
                <w:sz w:val="20"/>
                <w:szCs w:val="20"/>
              </w:rPr>
            </w:pPr>
            <w:r w:rsidRPr="00520234">
              <w:rPr>
                <w:rFonts w:ascii="Times New Roman" w:eastAsia="Times New Roman" w:hAnsi="Times New Roman" w:cs="Times New Roman" w:hint="cs"/>
                <w:sz w:val="20"/>
                <w:szCs w:val="20"/>
                <w:rtl/>
              </w:rPr>
              <w:t>**0.934</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0.029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0.071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0.274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0.224</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0.067</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0.150</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طبطبة بتغيير اتجاه</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0.361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**0.907</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0.262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Times New Roman"/>
                <w:sz w:val="20"/>
                <w:szCs w:val="20"/>
              </w:rPr>
            </w:pPr>
            <w:r w:rsidRPr="00520234">
              <w:rPr>
                <w:rFonts w:ascii="Times New Roman" w:eastAsia="Times New Roman" w:hAnsi="Times New Roman" w:cs="Times New Roman" w:hint="cs"/>
                <w:sz w:val="20"/>
                <w:szCs w:val="20"/>
                <w:rtl/>
              </w:rPr>
              <w:t>0.092</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**0.878</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**0.910</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**0.932</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**0.870</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**0.886</w:t>
            </w:r>
          </w:p>
        </w:tc>
      </w:tr>
      <w:tr w:rsidR="00520234" w:rsidRPr="00E4155F" w:rsidTr="009B08B0">
        <w:trPr>
          <w:trHeight w:val="810"/>
        </w:trPr>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طبطبة عالية</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**0.889</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-0.131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**-0.934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0.092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Times New Roman"/>
                <w:sz w:val="20"/>
                <w:szCs w:val="20"/>
              </w:rPr>
            </w:pPr>
            <w:r w:rsidRPr="00520234">
              <w:rPr>
                <w:rFonts w:ascii="Times New Roman" w:eastAsia="Times New Roman" w:hAnsi="Times New Roman" w:cs="Times New Roman" w:hint="cs"/>
                <w:sz w:val="20"/>
                <w:szCs w:val="20"/>
                <w:rtl/>
              </w:rPr>
              <w:t>1</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0.286</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0.248</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0.043</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0.104</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0.246</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0.174</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تصويب من الثبات</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**0.587</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**0.814</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0.029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0.286</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**0.954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**0.908</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**0.925</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**0.841</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تصويب من الحركة</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*0.509</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**0.853</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0.071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**0.878</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0.248</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**0.954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**0.853</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**0.883</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**0.891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**0.836</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تصويب بعيد من الثبات</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0.419</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**0.851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0.274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**0.910</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0.043</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**0.853</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**0.979</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**0.951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**0.874</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مناولة</w:t>
            </w:r>
          </w:p>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صدرية</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*0.462</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**0.875</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0.224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**0.932</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0.104</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**0.908</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**0.883</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**0.979</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**0.946</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**0.911</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مناولة</w:t>
            </w:r>
            <w:r w:rsidR="007E3D9A" w:rsidRPr="00520234">
              <w:rPr>
                <w:rFonts w:ascii="Times New Roman" w:eastAsia="Times New Roman" w:hAnsi="Times New Roman" w:cs="Simplified Arabic" w:hint="cs"/>
                <w:sz w:val="20"/>
                <w:szCs w:val="20"/>
                <w:rtl/>
                <w:lang w:bidi="ar-IQ"/>
              </w:rPr>
              <w:t xml:space="preserve"> م</w:t>
            </w:r>
            <w:r w:rsidRPr="00520234">
              <w:rPr>
                <w:rFonts w:ascii="Times New Roman" w:eastAsia="Times New Roman" w:hAnsi="Times New Roman" w:cs="Simplified Arabic" w:hint="cs"/>
                <w:sz w:val="20"/>
                <w:szCs w:val="20"/>
                <w:rtl/>
                <w:lang w:bidi="ar-IQ"/>
              </w:rPr>
              <w:t>ن فوق الرأس</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**0.602</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**0.766</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0.067</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**0.870</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0.246</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**0.925</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**0.891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**0.951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**0.946</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**0.844</w:t>
            </w:r>
          </w:p>
        </w:tc>
      </w:tr>
      <w:tr w:rsidR="00520234" w:rsidRPr="00E4155F" w:rsidTr="009B08B0">
        <w:tc>
          <w:tcPr>
            <w:tcW w:w="990" w:type="dxa"/>
            <w:vAlign w:val="center"/>
          </w:tcPr>
          <w:p w:rsidR="00EE4077" w:rsidRPr="00520234" w:rsidRDefault="00EE4077" w:rsidP="009B08B0">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مناولة من فوق الكتف</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0.424</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**0.894</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0.150</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**0.886</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0.174</w:t>
            </w:r>
          </w:p>
        </w:tc>
        <w:tc>
          <w:tcPr>
            <w:tcW w:w="90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**0.841</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**0.836</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**0.874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**0.991</w:t>
            </w:r>
          </w:p>
        </w:tc>
        <w:tc>
          <w:tcPr>
            <w:tcW w:w="72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**0.844</w:t>
            </w:r>
          </w:p>
        </w:tc>
        <w:tc>
          <w:tcPr>
            <w:tcW w:w="810" w:type="dxa"/>
            <w:vAlign w:val="center"/>
          </w:tcPr>
          <w:p w:rsidR="00EE4077" w:rsidRPr="00520234" w:rsidRDefault="00EE4077" w:rsidP="00B478EE">
            <w:pPr>
              <w:spacing w:after="0" w:line="240" w:lineRule="auto"/>
              <w:jc w:val="center"/>
              <w:rPr>
                <w:rFonts w:ascii="Times New Roman" w:eastAsia="Times New Roman" w:hAnsi="Times New Roman" w:cs="Simplified Arabic"/>
                <w:sz w:val="20"/>
                <w:szCs w:val="20"/>
                <w:rtl/>
                <w:lang w:bidi="ar-IQ"/>
              </w:rPr>
            </w:pPr>
            <w:r w:rsidRPr="00520234">
              <w:rPr>
                <w:rFonts w:ascii="Times New Roman" w:eastAsia="Times New Roman" w:hAnsi="Times New Roman" w:cs="Simplified Arabic" w:hint="cs"/>
                <w:sz w:val="20"/>
                <w:szCs w:val="20"/>
                <w:rtl/>
                <w:lang w:bidi="ar-IQ"/>
              </w:rPr>
              <w:t>1</w:t>
            </w:r>
          </w:p>
        </w:tc>
      </w:tr>
      <w:tr w:rsidR="00EE4077" w:rsidRPr="00E4155F" w:rsidTr="00B478EE">
        <w:tc>
          <w:tcPr>
            <w:tcW w:w="9630" w:type="dxa"/>
            <w:gridSpan w:val="12"/>
          </w:tcPr>
          <w:p w:rsidR="00EE4077" w:rsidRPr="00520234" w:rsidRDefault="00EE4077" w:rsidP="007E3D9A">
            <w:pPr>
              <w:spacing w:after="0" w:line="240" w:lineRule="auto"/>
              <w:jc w:val="both"/>
              <w:rPr>
                <w:rFonts w:ascii="Times New Roman" w:eastAsia="Times New Roman" w:hAnsi="Times New Roman" w:cs="Simplified Arabic"/>
                <w:sz w:val="20"/>
                <w:szCs w:val="20"/>
                <w:rtl/>
                <w:lang w:bidi="ar-IQ"/>
              </w:rPr>
            </w:pPr>
            <w:r w:rsidRPr="00520234">
              <w:rPr>
                <w:rFonts w:ascii="Simplified Arabic" w:eastAsia="Times New Roman" w:hAnsi="Simplified Arabic" w:cs="Simplified Arabic" w:hint="cs"/>
                <w:sz w:val="20"/>
                <w:szCs w:val="20"/>
                <w:rtl/>
                <w:lang w:bidi="ar-IQ"/>
              </w:rPr>
              <w:t>* القيمة العشوائية العظمى لمعامل الارتباط (0.44) عند حجم عينة (20) ومستوى دلالة (0.05)</w:t>
            </w:r>
          </w:p>
        </w:tc>
      </w:tr>
    </w:tbl>
    <w:p w:rsidR="007E3D9A" w:rsidRPr="00E4155F" w:rsidRDefault="007E3D9A" w:rsidP="00363823">
      <w:pPr>
        <w:spacing w:after="0" w:line="240" w:lineRule="auto"/>
        <w:jc w:val="center"/>
        <w:rPr>
          <w:rFonts w:ascii="Simplified Arabic" w:eastAsia="Times New Roman" w:hAnsi="Simplified Arabic" w:cs="Simplified Arabic"/>
          <w:sz w:val="30"/>
          <w:szCs w:val="30"/>
          <w:rtl/>
          <w:lang w:bidi="ar-IQ"/>
        </w:rPr>
      </w:pPr>
      <w:r w:rsidRPr="00E4155F">
        <w:rPr>
          <w:rFonts w:ascii="Simplified Arabic" w:eastAsia="Times New Roman" w:hAnsi="Simplified Arabic" w:cs="Simplified Arabic" w:hint="cs"/>
          <w:sz w:val="30"/>
          <w:szCs w:val="30"/>
          <w:rtl/>
          <w:lang w:bidi="ar-IQ"/>
        </w:rPr>
        <w:t>جدول (</w:t>
      </w:r>
      <w:r w:rsidR="00363823">
        <w:rPr>
          <w:rFonts w:ascii="Simplified Arabic" w:eastAsia="Times New Roman" w:hAnsi="Simplified Arabic" w:cs="Simplified Arabic" w:hint="cs"/>
          <w:sz w:val="30"/>
          <w:szCs w:val="30"/>
          <w:rtl/>
          <w:lang w:bidi="ar-IQ"/>
        </w:rPr>
        <w:t>9</w:t>
      </w:r>
      <w:r w:rsidRPr="00E4155F">
        <w:rPr>
          <w:rFonts w:ascii="Simplified Arabic" w:eastAsia="Times New Roman" w:hAnsi="Simplified Arabic" w:cs="Simplified Arabic" w:hint="cs"/>
          <w:sz w:val="30"/>
          <w:szCs w:val="30"/>
          <w:rtl/>
          <w:lang w:bidi="ar-IQ"/>
        </w:rPr>
        <w:t>)</w:t>
      </w:r>
    </w:p>
    <w:p w:rsidR="007E3D9A" w:rsidRPr="00E4155F" w:rsidRDefault="007E3D9A" w:rsidP="007E3D9A">
      <w:pPr>
        <w:spacing w:after="0" w:line="240" w:lineRule="auto"/>
        <w:jc w:val="center"/>
        <w:rPr>
          <w:rFonts w:ascii="Simplified Arabic" w:eastAsia="Times New Roman" w:hAnsi="Simplified Arabic" w:cs="Simplified Arabic"/>
          <w:sz w:val="30"/>
          <w:szCs w:val="30"/>
          <w:rtl/>
          <w:lang w:bidi="ar-IQ"/>
        </w:rPr>
      </w:pPr>
      <w:r w:rsidRPr="00E4155F">
        <w:rPr>
          <w:rFonts w:ascii="Simplified Arabic" w:eastAsia="Times New Roman" w:hAnsi="Simplified Arabic" w:cs="Simplified Arabic" w:hint="cs"/>
          <w:sz w:val="30"/>
          <w:szCs w:val="30"/>
          <w:rtl/>
          <w:lang w:bidi="ar-IQ"/>
        </w:rPr>
        <w:t>يبين مصفوفة الارتباطات البينية مابين المتغيرات المبحوثة</w:t>
      </w:r>
    </w:p>
    <w:p w:rsidR="00281E88" w:rsidRDefault="00E4155F" w:rsidP="00363823">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 xml:space="preserve"> </w:t>
      </w:r>
    </w:p>
    <w:p w:rsidR="00E4155F" w:rsidRPr="00E4155F" w:rsidRDefault="00E4155F" w:rsidP="00363823">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lastRenderedPageBreak/>
        <w:t>إن مايبينه الجدول (</w:t>
      </w:r>
      <w:r w:rsidR="00363823">
        <w:rPr>
          <w:rFonts w:ascii="Simplified Arabic" w:eastAsia="Times New Roman" w:hAnsi="Simplified Arabic" w:cs="Simplified Arabic" w:hint="cs"/>
          <w:sz w:val="32"/>
          <w:szCs w:val="32"/>
          <w:rtl/>
          <w:lang w:bidi="ar-IQ"/>
        </w:rPr>
        <w:t>9</w:t>
      </w:r>
      <w:r w:rsidRPr="00E4155F">
        <w:rPr>
          <w:rFonts w:ascii="Simplified Arabic" w:eastAsia="Times New Roman" w:hAnsi="Simplified Arabic" w:cs="Simplified Arabic" w:hint="cs"/>
          <w:sz w:val="32"/>
          <w:szCs w:val="32"/>
          <w:rtl/>
          <w:lang w:bidi="ar-IQ"/>
        </w:rPr>
        <w:t>) هو قيم معامل الارتباط المعني بالعلاقات الخاصة مابين اختبارات تحمل القدرة وكذلك اختبارات</w:t>
      </w:r>
      <w:r w:rsidR="002E1BEA">
        <w:rPr>
          <w:rFonts w:ascii="Simplified Arabic" w:eastAsia="Times New Roman" w:hAnsi="Simplified Arabic" w:cs="Simplified Arabic" w:hint="cs"/>
          <w:sz w:val="32"/>
          <w:szCs w:val="32"/>
          <w:rtl/>
          <w:lang w:bidi="ar-IQ"/>
        </w:rPr>
        <w:t xml:space="preserve"> الادراك</w:t>
      </w:r>
      <w:r w:rsidRPr="00E4155F">
        <w:rPr>
          <w:rFonts w:ascii="Simplified Arabic" w:eastAsia="Times New Roman" w:hAnsi="Simplified Arabic" w:cs="Simplified Arabic" w:hint="cs"/>
          <w:sz w:val="32"/>
          <w:szCs w:val="32"/>
          <w:rtl/>
          <w:lang w:bidi="ar-IQ"/>
        </w:rPr>
        <w:t xml:space="preserve"> الحس-حركي من جهة ، ومن جهة أخرى الأداء المهاري للمهارات المبحوثة ، وعلى هذا الأساس لابد من الإشارة إلى إن أي من هذه العلاقات البسيطة أو المركبة ستمكن الباحث من معرفة الأداء المهاري بدلالة تلك القدرات ، وعلى هذا الأساس سيكون مقدار مساهمة أي من هذه القدرات في أداء المهارة هو المعبر الحقيقي عن الوزن النسبي لتلك  القدرة ، والتي من خلالها سيتمكن الباحث من تقدير الزمن المناسب في ضوء نسبة المساهمة في الأداء المهاري لتدريب تلك القدرة في برنامجه بالتدريبي ، والذي يسعى من خلاله إلى تنمية تلك القدرات وتطوير المهارة المعنية بها .</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EE4077">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t>3-4-</w:t>
      </w:r>
      <w:r w:rsidR="00EE4077">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 xml:space="preserve">-4 التقدير الكمي لمعادلات الانحدار الخاصة بالمهارات المبحوثة   </w:t>
      </w:r>
    </w:p>
    <w:p w:rsidR="00E4155F" w:rsidRPr="00E4155F" w:rsidRDefault="00E4155F" w:rsidP="00EE4077">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EE4077">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-4-1التقدير الكمي لمعادلة انحدار مهارة الطبطبة بتغيير الاتجاه</w:t>
      </w:r>
    </w:p>
    <w:p w:rsidR="00E4155F" w:rsidRPr="00E4155F" w:rsidRDefault="00E4155F" w:rsidP="00363823">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w:t>
      </w:r>
      <w:r w:rsidR="00363823">
        <w:rPr>
          <w:rFonts w:ascii="Times New Roman" w:eastAsia="Times New Roman" w:hAnsi="Times New Roman" w:cs="Simplified Arabic" w:hint="cs"/>
          <w:b/>
          <w:bCs/>
          <w:sz w:val="32"/>
          <w:szCs w:val="32"/>
          <w:rtl/>
        </w:rPr>
        <w:t>10</w:t>
      </w:r>
      <w:r w:rsidRPr="00E4155F">
        <w:rPr>
          <w:rFonts w:ascii="Times New Roman" w:eastAsia="Times New Roman" w:hAnsi="Times New Roman" w:cs="Simplified Arabic" w:hint="cs"/>
          <w:b/>
          <w:bCs/>
          <w:sz w:val="32"/>
          <w:szCs w:val="32"/>
          <w:rtl/>
        </w:rPr>
        <w:t>)</w:t>
      </w:r>
    </w:p>
    <w:p w:rsidR="002E1BEA" w:rsidRDefault="00E4155F" w:rsidP="002E1BEA">
      <w:pPr>
        <w:tabs>
          <w:tab w:val="left" w:pos="1653"/>
        </w:tabs>
        <w:spacing w:after="0" w:line="240" w:lineRule="auto"/>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يبين قيم معادلة انحدار مهارة الطبطبة بتغيير الاتجاه وتحمل القدرة و</w:t>
      </w:r>
      <w:r w:rsidR="002E1BEA">
        <w:rPr>
          <w:rFonts w:ascii="Times New Roman" w:eastAsia="Times New Roman" w:hAnsi="Times New Roman" w:cs="Simplified Arabic" w:hint="cs"/>
          <w:b/>
          <w:bCs/>
          <w:sz w:val="32"/>
          <w:szCs w:val="32"/>
          <w:rtl/>
        </w:rPr>
        <w:t>الادراك</w:t>
      </w:r>
    </w:p>
    <w:p w:rsidR="00E4155F" w:rsidRPr="00E4155F" w:rsidRDefault="00E4155F" w:rsidP="002E1BEA">
      <w:pPr>
        <w:tabs>
          <w:tab w:val="left" w:pos="1653"/>
        </w:tabs>
        <w:spacing w:after="0" w:line="240" w:lineRule="auto"/>
        <w:jc w:val="center"/>
        <w:rPr>
          <w:rFonts w:ascii="Simplified Arabic" w:eastAsia="Times New Roman" w:hAnsi="Simplified Arabic" w:cs="Simplified Arabic"/>
          <w:sz w:val="30"/>
          <w:szCs w:val="30"/>
          <w:rtl/>
          <w:lang w:bidi="ar-IQ"/>
        </w:rPr>
      </w:pPr>
      <w:r w:rsidRPr="00E4155F">
        <w:rPr>
          <w:rFonts w:ascii="Times New Roman" w:eastAsia="Times New Roman" w:hAnsi="Times New Roman" w:cs="Simplified Arabic" w:hint="cs"/>
          <w:b/>
          <w:bCs/>
          <w:sz w:val="32"/>
          <w:szCs w:val="32"/>
          <w:rtl/>
        </w:rPr>
        <w:t>الحس</w:t>
      </w:r>
      <w:r w:rsidRPr="00E4155F">
        <w:rPr>
          <w:rFonts w:ascii="Times New Roman" w:eastAsia="Times New Roman" w:hAnsi="Times New Roman" w:cs="Simplified Arabic" w:hint="cs"/>
          <w:sz w:val="32"/>
          <w:szCs w:val="32"/>
          <w:rtl/>
        </w:rPr>
        <w:t>-</w:t>
      </w:r>
      <w:r w:rsidRPr="00E4155F">
        <w:rPr>
          <w:rFonts w:ascii="Simplified Arabic" w:eastAsia="Times New Roman" w:hAnsi="Simplified Arabic" w:cs="Simplified Arabic" w:hint="cs"/>
          <w:sz w:val="32"/>
          <w:szCs w:val="32"/>
          <w:rtl/>
          <w:lang w:bidi="ar-IQ"/>
        </w:rPr>
        <w:t>حركي</w:t>
      </w:r>
    </w:p>
    <w:p w:rsidR="00E4155F" w:rsidRPr="00E4155F" w:rsidRDefault="00E4155F" w:rsidP="00E4155F">
      <w:pPr>
        <w:tabs>
          <w:tab w:val="left" w:pos="1653"/>
        </w:tabs>
        <w:spacing w:after="0" w:line="240" w:lineRule="auto"/>
        <w:jc w:val="both"/>
        <w:rPr>
          <w:rFonts w:ascii="Simplified Arabic" w:eastAsia="Times New Roman" w:hAnsi="Simplified Arabic" w:cs="Simplified Arabic"/>
          <w:sz w:val="30"/>
          <w:szCs w:val="30"/>
          <w:rtl/>
          <w:lang w:bidi="ar-IQ"/>
        </w:rPr>
      </w:pPr>
    </w:p>
    <w:tbl>
      <w:tblPr>
        <w:bidiVisual/>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9"/>
        <w:gridCol w:w="1276"/>
        <w:gridCol w:w="1276"/>
        <w:gridCol w:w="1275"/>
        <w:gridCol w:w="1276"/>
        <w:gridCol w:w="1844"/>
      </w:tblGrid>
      <w:tr w:rsidR="00E4155F" w:rsidRPr="00E4155F" w:rsidTr="00E4155F">
        <w:trPr>
          <w:cantSplit/>
        </w:trPr>
        <w:tc>
          <w:tcPr>
            <w:tcW w:w="247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552"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551"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844" w:type="dxa"/>
            <w:vMerge w:val="restart"/>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 xml:space="preserve">F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r>
      <w:tr w:rsidR="00E4155F" w:rsidRPr="00E4155F" w:rsidTr="00E4155F">
        <w:trPr>
          <w:cantSplit/>
        </w:trPr>
        <w:tc>
          <w:tcPr>
            <w:tcW w:w="247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844" w:type="dxa"/>
            <w:vMerge/>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2479" w:type="dxa"/>
            <w:vMerge w:val="restart"/>
            <w:tcBorders>
              <w:top w:val="thinThickSmallGap" w:sz="24" w:space="0" w:color="auto"/>
              <w:left w:val="thinThickSmallGap" w:sz="24" w:space="0" w:color="auto"/>
              <w:right w:val="thinThickSmallGap" w:sz="24" w:space="0" w:color="auto"/>
            </w:tcBorders>
          </w:tcPr>
          <w:p w:rsidR="00E4155F" w:rsidRPr="00D675E9" w:rsidRDefault="00C37771" w:rsidP="00E4155F">
            <w:pPr>
              <w:spacing w:after="0" w:line="240" w:lineRule="auto"/>
              <w:jc w:val="lowKashida"/>
              <w:rPr>
                <w:rFonts w:ascii="Times New Roman" w:eastAsia="Times New Roman" w:hAnsi="Times New Roman" w:cs="Simplified Arabic"/>
                <w:b/>
                <w:bCs/>
                <w:sz w:val="24"/>
                <w:szCs w:val="24"/>
                <w:rtl/>
                <w:lang w:bidi="ar-IQ"/>
              </w:rPr>
            </w:pPr>
            <w:r w:rsidRPr="00D675E9">
              <w:rPr>
                <w:rFonts w:ascii="Times New Roman" w:eastAsia="Times New Roman" w:hAnsi="Times New Roman" w:cs="Simplified Arabic" w:hint="cs"/>
                <w:b/>
                <w:bCs/>
                <w:sz w:val="24"/>
                <w:szCs w:val="24"/>
                <w:rtl/>
                <w:lang w:bidi="ar-IQ"/>
              </w:rPr>
              <w:t>ادراك</w:t>
            </w:r>
            <w:r w:rsidR="00D675E9">
              <w:rPr>
                <w:rFonts w:ascii="Times New Roman" w:eastAsia="Times New Roman" w:hAnsi="Times New Roman" w:cs="Simplified Arabic" w:hint="cs"/>
                <w:b/>
                <w:bCs/>
                <w:sz w:val="24"/>
                <w:szCs w:val="24"/>
                <w:rtl/>
                <w:lang w:bidi="ar-IQ"/>
              </w:rPr>
              <w:t xml:space="preserve"> </w:t>
            </w:r>
            <w:r w:rsidR="00E4155F" w:rsidRPr="00D675E9">
              <w:rPr>
                <w:rFonts w:ascii="Times New Roman" w:eastAsia="Times New Roman" w:hAnsi="Times New Roman" w:cs="Simplified Arabic" w:hint="cs"/>
                <w:b/>
                <w:bCs/>
                <w:sz w:val="24"/>
                <w:szCs w:val="24"/>
                <w:rtl/>
                <w:lang w:bidi="ar-IQ"/>
              </w:rPr>
              <w:t>المسافة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17.361</w:t>
            </w:r>
          </w:p>
        </w:tc>
        <w:tc>
          <w:tcPr>
            <w:tcW w:w="1275"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0.907</w:t>
            </w:r>
          </w:p>
        </w:tc>
        <w:tc>
          <w:tcPr>
            <w:tcW w:w="184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83.199</w:t>
            </w:r>
          </w:p>
        </w:tc>
      </w:tr>
      <w:tr w:rsidR="00E4155F" w:rsidRPr="00E4155F" w:rsidTr="00E4155F">
        <w:trPr>
          <w:trHeight w:val="479"/>
        </w:trPr>
        <w:tc>
          <w:tcPr>
            <w:tcW w:w="247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0.070</w:t>
            </w:r>
          </w:p>
        </w:tc>
        <w:tc>
          <w:tcPr>
            <w:tcW w:w="1275"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84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2479" w:type="dxa"/>
            <w:vMerge w:val="restart"/>
            <w:tcBorders>
              <w:top w:val="thinThickSmallGap" w:sz="24" w:space="0" w:color="auto"/>
              <w:left w:val="thinThickSmallGap" w:sz="24" w:space="0" w:color="auto"/>
              <w:right w:val="thinThickSmallGap" w:sz="24" w:space="0" w:color="auto"/>
            </w:tcBorders>
          </w:tcPr>
          <w:p w:rsidR="00E4155F" w:rsidRPr="00D675E9" w:rsidRDefault="00E4155F" w:rsidP="00C37771">
            <w:pPr>
              <w:spacing w:after="0" w:line="240" w:lineRule="auto"/>
              <w:jc w:val="lowKashida"/>
              <w:rPr>
                <w:rFonts w:ascii="Times New Roman" w:eastAsia="Times New Roman" w:hAnsi="Times New Roman" w:cs="Simplified Arabic"/>
                <w:b/>
                <w:bCs/>
                <w:sz w:val="24"/>
                <w:szCs w:val="24"/>
                <w:rtl/>
                <w:lang w:bidi="ar-IQ"/>
              </w:rPr>
            </w:pPr>
            <w:r w:rsidRPr="00D675E9">
              <w:rPr>
                <w:rFonts w:ascii="Times New Roman" w:eastAsia="Times New Roman" w:hAnsi="Times New Roman" w:cs="Simplified Arabic" w:hint="cs"/>
                <w:b/>
                <w:bCs/>
                <w:sz w:val="24"/>
                <w:szCs w:val="24"/>
                <w:rtl/>
                <w:lang w:bidi="ar-IQ"/>
              </w:rPr>
              <w:t>ا</w:t>
            </w:r>
            <w:r w:rsidR="00C37771" w:rsidRPr="00D675E9">
              <w:rPr>
                <w:rFonts w:ascii="Times New Roman" w:eastAsia="Times New Roman" w:hAnsi="Times New Roman" w:cs="Simplified Arabic" w:hint="cs"/>
                <w:b/>
                <w:bCs/>
                <w:sz w:val="24"/>
                <w:szCs w:val="24"/>
                <w:rtl/>
                <w:lang w:bidi="ar-IQ"/>
              </w:rPr>
              <w:t xml:space="preserve">دراك  </w:t>
            </w:r>
            <w:r w:rsidRPr="00D675E9">
              <w:rPr>
                <w:rFonts w:ascii="Times New Roman" w:eastAsia="Times New Roman" w:hAnsi="Times New Roman" w:cs="Simplified Arabic" w:hint="cs"/>
                <w:b/>
                <w:bCs/>
                <w:sz w:val="24"/>
                <w:szCs w:val="24"/>
                <w:rtl/>
                <w:lang w:bidi="ar-IQ"/>
              </w:rPr>
              <w:t>المسافة +</w:t>
            </w:r>
            <w:r w:rsidR="00D675E9">
              <w:rPr>
                <w:rFonts w:ascii="Times New Roman" w:eastAsia="Times New Roman" w:hAnsi="Times New Roman" w:cs="Simplified Arabic" w:hint="cs"/>
                <w:b/>
                <w:bCs/>
                <w:sz w:val="24"/>
                <w:szCs w:val="24"/>
                <w:rtl/>
                <w:lang w:bidi="ar-IQ"/>
              </w:rPr>
              <w:t xml:space="preserve"> </w:t>
            </w:r>
            <w:r w:rsidRPr="00D675E9">
              <w:rPr>
                <w:rFonts w:ascii="Times New Roman" w:eastAsia="Times New Roman" w:hAnsi="Times New Roman" w:cs="Simplified Arabic" w:hint="cs"/>
                <w:b/>
                <w:bCs/>
                <w:sz w:val="24"/>
                <w:szCs w:val="24"/>
                <w:rtl/>
                <w:lang w:bidi="ar-IQ"/>
              </w:rPr>
              <w:t>تحمل القدرة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17.066</w:t>
            </w:r>
          </w:p>
        </w:tc>
        <w:tc>
          <w:tcPr>
            <w:tcW w:w="1275"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0.939</w:t>
            </w:r>
          </w:p>
        </w:tc>
        <w:tc>
          <w:tcPr>
            <w:tcW w:w="184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62.904</w:t>
            </w:r>
          </w:p>
        </w:tc>
      </w:tr>
      <w:tr w:rsidR="00E4155F" w:rsidRPr="00E4155F" w:rsidTr="00E4155F">
        <w:trPr>
          <w:trHeight w:val="494"/>
        </w:trPr>
        <w:tc>
          <w:tcPr>
            <w:tcW w:w="247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0.068</w:t>
            </w:r>
          </w:p>
        </w:tc>
        <w:tc>
          <w:tcPr>
            <w:tcW w:w="1275"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6"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84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247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0.190</w:t>
            </w:r>
          </w:p>
        </w:tc>
        <w:tc>
          <w:tcPr>
            <w:tcW w:w="1275"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84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tabs>
          <w:tab w:val="left" w:pos="1653"/>
        </w:tabs>
        <w:spacing w:after="0" w:line="240" w:lineRule="auto"/>
        <w:jc w:val="both"/>
        <w:rPr>
          <w:rFonts w:ascii="Simplified Arabic" w:eastAsia="Times New Roman" w:hAnsi="Simplified Arabic" w:cs="Simplified Arabic"/>
          <w:sz w:val="30"/>
          <w:szCs w:val="30"/>
          <w:rtl/>
          <w:lang w:bidi="ar-IQ"/>
        </w:rPr>
      </w:pPr>
    </w:p>
    <w:tbl>
      <w:tblPr>
        <w:bidiVisual/>
        <w:tblW w:w="0" w:type="auto"/>
        <w:tblInd w:w="-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
      <w:tblGrid>
        <w:gridCol w:w="8928"/>
      </w:tblGrid>
      <w:tr w:rsidR="00E4155F" w:rsidRPr="00E4155F" w:rsidTr="00E4155F">
        <w:trPr>
          <w:trHeight w:val="2211"/>
        </w:trPr>
        <w:tc>
          <w:tcPr>
            <w:tcW w:w="8775" w:type="dxa"/>
            <w:tcBorders>
              <w:top w:val="nil"/>
              <w:left w:val="nil"/>
              <w:bottom w:val="nil"/>
              <w:right w:val="nil"/>
            </w:tcBorders>
          </w:tcPr>
          <w:p w:rsidR="00E4155F" w:rsidRPr="00E4155F" w:rsidRDefault="00E4155F" w:rsidP="00363823">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lastRenderedPageBreak/>
              <w:t xml:space="preserve">    يبين الجدول (</w:t>
            </w:r>
            <w:r w:rsidR="00363823">
              <w:rPr>
                <w:rFonts w:ascii="Times New Roman" w:eastAsia="Times New Roman" w:hAnsi="Times New Roman" w:cs="Simplified Arabic" w:hint="cs"/>
                <w:sz w:val="32"/>
                <w:szCs w:val="32"/>
                <w:rtl/>
              </w:rPr>
              <w:t>10</w:t>
            </w:r>
            <w:r w:rsidRPr="00E4155F">
              <w:rPr>
                <w:rFonts w:ascii="Times New Roman" w:eastAsia="Times New Roman" w:hAnsi="Times New Roman" w:cs="Simplified Arabic" w:hint="cs"/>
                <w:sz w:val="32"/>
                <w:szCs w:val="32"/>
                <w:rtl/>
              </w:rPr>
              <w:t>) أقيام معاملات معادلة الانحدار المعنية بعلاقة مهارة الطبطبة بتغيير الاتجاه وكل من تحمل القدرة و</w:t>
            </w:r>
            <w:r w:rsidR="00885B4E">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ومن هذا يمكننا أن نستنبط المعادلة التنبؤية للتقدير الكمي لمهارة الطبطبة بتغيير الاتجاه في ضوء تحمل القدرة و</w:t>
            </w:r>
            <w:r w:rsidR="00885B4E">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885B4E">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الطبطبة بتغيير الاتجاه =17.066+0.068× قيمة انجاز </w:t>
            </w:r>
            <w:r w:rsidR="00885B4E">
              <w:rPr>
                <w:rFonts w:ascii="Times New Roman" w:eastAsia="Times New Roman" w:hAnsi="Times New Roman" w:cs="Simplified Arabic" w:hint="cs"/>
                <w:sz w:val="32"/>
                <w:szCs w:val="32"/>
                <w:rtl/>
              </w:rPr>
              <w:t xml:space="preserve">ادراك </w:t>
            </w:r>
            <w:r w:rsidRPr="00E4155F">
              <w:rPr>
                <w:rFonts w:ascii="Times New Roman" w:eastAsia="Times New Roman" w:hAnsi="Times New Roman" w:cs="Simplified Arabic" w:hint="cs"/>
                <w:sz w:val="32"/>
                <w:szCs w:val="32"/>
                <w:rtl/>
              </w:rPr>
              <w:t>المسافة</w:t>
            </w:r>
            <w:r w:rsidRPr="00E4155F">
              <w:rPr>
                <w:rFonts w:ascii="Times New Roman" w:eastAsia="Times New Roman" w:hAnsi="Times New Roman" w:cs="Simplified Arabic" w:hint="cs"/>
                <w:sz w:val="32"/>
                <w:szCs w:val="32"/>
                <w:rtl/>
                <w:lang w:bidi="ar-IQ"/>
              </w:rPr>
              <w:t xml:space="preserve"> +0.190× قيمة انجاز تحمل القوة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قام الباحث باستخدام المعادلة السابقة التي يطلق عليها معادلة الانحدار الخطية ، إذ إن الانحدار يعبر عن إمكانية التنبؤ للمتغير التابع عندما تكون هناك قيم للمتغير المستقل .</w:t>
            </w:r>
            <w:r w:rsidRPr="00E4155F">
              <w:rPr>
                <w:rFonts w:ascii="Simplified Arabic" w:eastAsia="Times New Roman" w:hAnsi="Simplified Arabic" w:cs="Simplified Arabic"/>
                <w:b/>
                <w:bCs/>
                <w:sz w:val="32"/>
                <w:szCs w:val="32"/>
                <w:vertAlign w:val="superscript"/>
                <w:rtl/>
                <w:lang w:bidi="ar-IQ"/>
              </w:rPr>
              <w:t xml:space="preserve"> (</w:t>
            </w:r>
            <w:r w:rsidRPr="00E4155F">
              <w:rPr>
                <w:rFonts w:ascii="Simplified Arabic" w:eastAsia="Times New Roman" w:hAnsi="Simplified Arabic" w:cs="Simplified Arabic"/>
                <w:b/>
                <w:bCs/>
                <w:sz w:val="32"/>
                <w:szCs w:val="32"/>
                <w:vertAlign w:val="superscript"/>
                <w:rtl/>
                <w:lang w:bidi="ar-IQ"/>
              </w:rPr>
              <w:footnoteReference w:id="77"/>
            </w:r>
            <w:r w:rsidRPr="00E4155F">
              <w:rPr>
                <w:rFonts w:ascii="Simplified Arabic" w:eastAsia="Times New Roman" w:hAnsi="Simplified Arabic" w:cs="Simplified Arabic"/>
                <w:b/>
                <w:bCs/>
                <w:sz w:val="32"/>
                <w:szCs w:val="32"/>
                <w:vertAlign w:val="superscript"/>
                <w:rtl/>
                <w:lang w:bidi="ar-IQ"/>
              </w:rPr>
              <w:t>)</w:t>
            </w:r>
            <w:r w:rsidRPr="00E4155F">
              <w:rPr>
                <w:rFonts w:ascii="Times New Roman" w:eastAsia="Times New Roman" w:hAnsi="Times New Roman" w:cs="Simplified Arabic" w:hint="cs"/>
                <w:sz w:val="32"/>
                <w:szCs w:val="32"/>
                <w:rtl/>
                <w:lang w:bidi="ar-IQ"/>
              </w:rPr>
              <w:t>وسوف نوضح المعادلة بشكل أكثر وكما يلي :-</w:t>
            </w:r>
          </w:p>
          <w:p w:rsidR="00E4155F" w:rsidRPr="00E4155F" w:rsidRDefault="00E4155F" w:rsidP="00047341">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ص=أ+ب</w:t>
            </w:r>
            <w:r w:rsidR="00047341" w:rsidRPr="00E4155F">
              <w:rPr>
                <w:rFonts w:ascii="Times New Roman" w:eastAsia="Times New Roman" w:hAnsi="Times New Roman" w:cs="Simplified Arabic" w:hint="cs"/>
                <w:sz w:val="32"/>
                <w:szCs w:val="32"/>
                <w:rtl/>
                <w:lang w:bidi="ar-IQ"/>
              </w:rPr>
              <w:t>1</w:t>
            </w:r>
            <w:r w:rsidRPr="00E4155F">
              <w:rPr>
                <w:rFonts w:ascii="Times New Roman" w:eastAsia="Times New Roman" w:hAnsi="Times New Roman" w:cs="Simplified Arabic" w:hint="cs"/>
                <w:sz w:val="32"/>
                <w:szCs w:val="32"/>
                <w:rtl/>
                <w:lang w:bidi="ar-IQ"/>
              </w:rPr>
              <w:t>×س1+ب</w:t>
            </w:r>
            <w:r w:rsidR="00047341" w:rsidRPr="00E4155F">
              <w:rPr>
                <w:rFonts w:ascii="Times New Roman" w:eastAsia="Times New Roman" w:hAnsi="Times New Roman" w:cs="Simplified Arabic" w:hint="cs"/>
                <w:sz w:val="32"/>
                <w:szCs w:val="32"/>
                <w:rtl/>
                <w:lang w:bidi="ar-IQ"/>
              </w:rPr>
              <w:t>2</w:t>
            </w:r>
            <w:r w:rsidRPr="00E4155F">
              <w:rPr>
                <w:rFonts w:ascii="Times New Roman" w:eastAsia="Times New Roman" w:hAnsi="Times New Roman" w:cs="Simplified Arabic" w:hint="cs"/>
                <w:sz w:val="32"/>
                <w:szCs w:val="32"/>
                <w:rtl/>
                <w:lang w:bidi="ar-IQ"/>
              </w:rPr>
              <w:t>×س2...........</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حيث إن (ص) تمثل القيمة المتوقعة للمهارة أي المتغير التابع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أما (أ ، ب) معامل الانحدار الخطي ، وهما قيمتان ثابتتان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أما(س) فتمثل المتغير المستقل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(0.258)</w:t>
            </w:r>
            <w:r w:rsidRPr="00E4155F">
              <w:rPr>
                <w:rFonts w:ascii="Times New Roman" w:eastAsia="Times New Roman" w:hAnsi="Times New Roman" w:cs="Simplified Arabic"/>
                <w:color w:val="000000"/>
                <w:sz w:val="32"/>
                <w:szCs w:val="32"/>
                <w:vertAlign w:val="superscript"/>
                <w:rtl/>
                <w:lang w:bidi="ar-IQ"/>
              </w:rPr>
              <w:footnoteReference w:customMarkFollows="1" w:id="78"/>
              <w:sym w:font="Symbol" w:char="F0B7"/>
            </w:r>
            <w:r w:rsidRPr="00E4155F">
              <w:rPr>
                <w:rFonts w:ascii="Times New Roman" w:eastAsia="Times New Roman" w:hAnsi="Times New Roman" w:cs="Simplified Arabic" w:hint="cs"/>
                <w:sz w:val="32"/>
                <w:szCs w:val="32"/>
                <w:rtl/>
                <w:lang w:bidi="ar-IQ"/>
              </w:rPr>
              <w:t>عليه ستكون نسبة مساهمة تحمل القدرة و</w:t>
            </w:r>
            <w:r w:rsidR="00885B4E">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الط</w:t>
            </w:r>
            <w:r w:rsidR="00885B4E">
              <w:rPr>
                <w:rFonts w:ascii="Times New Roman" w:eastAsia="Times New Roman" w:hAnsi="Times New Roman" w:cs="Simplified Arabic" w:hint="cs"/>
                <w:sz w:val="32"/>
                <w:szCs w:val="32"/>
                <w:rtl/>
                <w:lang w:bidi="ar-IQ"/>
              </w:rPr>
              <w:t>بطبة بتغيير الاتجاه بحسب الأتي:</w:t>
            </w:r>
            <w:r w:rsidRPr="00E4155F">
              <w:rPr>
                <w:rFonts w:ascii="Times New Roman" w:eastAsia="Times New Roman" w:hAnsi="Times New Roman" w:cs="Simplified Arabic"/>
                <w:sz w:val="32"/>
                <w:szCs w:val="32"/>
                <w:rtl/>
                <w:lang w:bidi="ar-IQ"/>
              </w:rPr>
              <w:br/>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p>
          <w:p w:rsidR="00E4155F" w:rsidRPr="00E4155F" w:rsidRDefault="00E4155F" w:rsidP="00363823">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lastRenderedPageBreak/>
              <w:t>جدول (</w:t>
            </w:r>
            <w:r w:rsidR="00363823">
              <w:rPr>
                <w:rFonts w:ascii="Times New Roman" w:eastAsia="Times New Roman" w:hAnsi="Times New Roman" w:cs="Simplified Arabic" w:hint="cs"/>
                <w:sz w:val="32"/>
                <w:szCs w:val="32"/>
                <w:rtl/>
                <w:lang w:bidi="ar-IQ"/>
              </w:rPr>
              <w:t>11</w:t>
            </w:r>
            <w:r w:rsidRPr="00E4155F">
              <w:rPr>
                <w:rFonts w:ascii="Times New Roman" w:eastAsia="Times New Roman" w:hAnsi="Times New Roman" w:cs="Simplified Arabic" w:hint="cs"/>
                <w:sz w:val="32"/>
                <w:szCs w:val="32"/>
                <w:rtl/>
                <w:lang w:bidi="ar-IQ"/>
              </w:rPr>
              <w:t xml:space="preserve">) </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يبين نسب مساهمة تحمل القدرة </w:t>
            </w:r>
            <w:r w:rsidR="000270D7">
              <w:rPr>
                <w:rFonts w:ascii="Times New Roman" w:eastAsia="Times New Roman" w:hAnsi="Times New Roman" w:cs="Simplified Arabic" w:hint="cs"/>
                <w:sz w:val="32"/>
                <w:szCs w:val="32"/>
                <w:rtl/>
                <w:lang w:bidi="ar-IQ"/>
              </w:rPr>
              <w:t>والادراك الحس - حركي</w:t>
            </w:r>
            <w:r w:rsidRPr="00E4155F">
              <w:rPr>
                <w:rFonts w:ascii="Times New Roman" w:eastAsia="Times New Roman" w:hAnsi="Times New Roman" w:cs="Simplified Arabic" w:hint="cs"/>
                <w:sz w:val="32"/>
                <w:szCs w:val="32"/>
                <w:rtl/>
                <w:lang w:bidi="ar-IQ"/>
              </w:rPr>
              <w:t xml:space="preserve"> في أداء مهارة الطبطبة بتغيير الاتجاه</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p>
          <w:tbl>
            <w:tblPr>
              <w:bidiVisual/>
              <w:tblW w:w="86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18"/>
              <w:gridCol w:w="1701"/>
              <w:gridCol w:w="1701"/>
              <w:gridCol w:w="3402"/>
            </w:tblGrid>
            <w:tr w:rsidR="00E4155F" w:rsidRPr="00E4155F" w:rsidTr="00E4155F">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40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E4155F">
              <w:trPr>
                <w:trHeight w:val="561"/>
              </w:trPr>
              <w:tc>
                <w:tcPr>
                  <w:tcW w:w="1818" w:type="dxa"/>
                </w:tcPr>
                <w:p w:rsidR="00E4155F" w:rsidRPr="00D675E9"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D675E9">
                    <w:rPr>
                      <w:rFonts w:ascii="Times New Roman" w:eastAsia="Times New Roman" w:hAnsi="Times New Roman" w:cs="Simplified Arabic" w:hint="cs"/>
                      <w:b/>
                      <w:bCs/>
                      <w:sz w:val="24"/>
                      <w:szCs w:val="24"/>
                      <w:rtl/>
                      <w:lang w:bidi="ar-IQ"/>
                    </w:rPr>
                    <w:t>تحمل القدرة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0.190</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73.64%</w:t>
                  </w:r>
                </w:p>
              </w:tc>
              <w:tc>
                <w:tcPr>
                  <w:tcW w:w="3402" w:type="dxa"/>
                  <w:vMerge w:val="restart"/>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الطبطبة بتغيير الاتجاه</w:t>
                  </w:r>
                </w:p>
              </w:tc>
            </w:tr>
            <w:tr w:rsidR="00E4155F" w:rsidRPr="00E4155F" w:rsidTr="00E4155F">
              <w:tc>
                <w:tcPr>
                  <w:tcW w:w="1818" w:type="dxa"/>
                </w:tcPr>
                <w:p w:rsidR="00E4155F" w:rsidRPr="00D675E9" w:rsidRDefault="00D675E9"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D675E9">
                    <w:rPr>
                      <w:rFonts w:ascii="Times New Roman" w:eastAsia="Times New Roman" w:hAnsi="Times New Roman" w:cs="Simplified Arabic" w:hint="cs"/>
                      <w:b/>
                      <w:bCs/>
                      <w:sz w:val="24"/>
                      <w:szCs w:val="24"/>
                      <w:rtl/>
                      <w:lang w:bidi="ar-IQ"/>
                    </w:rPr>
                    <w:t>المسافة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0.068</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26.35%</w:t>
                  </w:r>
                </w:p>
              </w:tc>
              <w:tc>
                <w:tcPr>
                  <w:tcW w:w="340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bl>
          <w:p w:rsidR="00E4155F" w:rsidRPr="00E4155F" w:rsidRDefault="00E4155F" w:rsidP="00E4155F">
            <w:pPr>
              <w:bidi w:val="0"/>
              <w:spacing w:after="0" w:line="240" w:lineRule="auto"/>
              <w:rPr>
                <w:rFonts w:ascii="Simplified Arabic" w:eastAsia="Times New Roman" w:hAnsi="Simplified Arabic" w:cs="Simplified Arabic"/>
                <w:sz w:val="30"/>
                <w:szCs w:val="30"/>
                <w:rtl/>
                <w:lang w:bidi="ar-IQ"/>
              </w:rPr>
            </w:pPr>
          </w:p>
          <w:p w:rsidR="00E4155F" w:rsidRPr="00E4155F" w:rsidRDefault="00E4155F" w:rsidP="000B00A4">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0B00A4">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-4-2التقدير الكمي لمعادلة انحدار مهارة الطبطبة العالية</w:t>
            </w: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w:t>
            </w:r>
            <w:r w:rsidR="00065E59">
              <w:rPr>
                <w:rFonts w:ascii="Times New Roman" w:eastAsia="Times New Roman" w:hAnsi="Times New Roman" w:cs="Simplified Arabic" w:hint="cs"/>
                <w:b/>
                <w:bCs/>
                <w:sz w:val="32"/>
                <w:szCs w:val="32"/>
                <w:rtl/>
              </w:rPr>
              <w:t>12</w:t>
            </w:r>
            <w:r w:rsidRPr="00E4155F">
              <w:rPr>
                <w:rFonts w:ascii="Times New Roman" w:eastAsia="Times New Roman" w:hAnsi="Times New Roman" w:cs="Simplified Arabic" w:hint="cs"/>
                <w:b/>
                <w:bCs/>
                <w:sz w:val="32"/>
                <w:szCs w:val="32"/>
                <w:rtl/>
              </w:rPr>
              <w:t>)</w:t>
            </w:r>
          </w:p>
          <w:p w:rsidR="0046388A" w:rsidRDefault="00E4155F" w:rsidP="00E4155F">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يبين قيم معادلة انحدار مهارة الطبطبة العالية وتحمل القدرة و</w:t>
            </w:r>
            <w:r w:rsidR="0046388A">
              <w:rPr>
                <w:rFonts w:ascii="Times New Roman" w:eastAsia="Times New Roman" w:hAnsi="Times New Roman" w:cs="Simplified Arabic" w:hint="cs"/>
                <w:b/>
                <w:bCs/>
                <w:sz w:val="32"/>
                <w:szCs w:val="32"/>
                <w:rtl/>
              </w:rPr>
              <w:t xml:space="preserve">الادراك </w:t>
            </w:r>
          </w:p>
          <w:p w:rsidR="00E4155F" w:rsidRPr="00E4155F" w:rsidRDefault="00E4155F" w:rsidP="0046388A">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الحس-حركي</w:t>
            </w: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D675E9" w:rsidRDefault="00D675E9"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D675E9">
                    <w:rPr>
                      <w:rFonts w:ascii="Times New Roman" w:eastAsia="Times New Roman" w:hAnsi="Times New Roman" w:cs="Simplified Arabic" w:hint="cs"/>
                      <w:b/>
                      <w:bCs/>
                      <w:sz w:val="24"/>
                      <w:szCs w:val="24"/>
                      <w:rtl/>
                      <w:lang w:bidi="ar-IQ"/>
                    </w:rPr>
                    <w:t xml:space="preserve">الزمن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7.391</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0.934</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123.624</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-0.661</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D675E9" w:rsidRDefault="00D675E9"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الزمن +      ادراك </w:t>
                  </w:r>
                  <w:r w:rsidR="00E4155F" w:rsidRPr="00D675E9">
                    <w:rPr>
                      <w:rFonts w:ascii="Times New Roman" w:eastAsia="Times New Roman" w:hAnsi="Times New Roman" w:cs="Simplified Arabic" w:hint="cs"/>
                      <w:b/>
                      <w:bCs/>
                      <w:sz w:val="24"/>
                      <w:szCs w:val="24"/>
                      <w:rtl/>
                      <w:lang w:bidi="ar-IQ"/>
                    </w:rPr>
                    <w:t>المسافة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5.085</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0.989</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381.569</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- 0.777</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0.079</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0"/>
              </w:trPr>
              <w:tc>
                <w:tcPr>
                  <w:tcW w:w="1959" w:type="dxa"/>
                  <w:vMerge w:val="restart"/>
                  <w:tcBorders>
                    <w:top w:val="thinThickSmallGap" w:sz="24" w:space="0" w:color="auto"/>
                    <w:left w:val="thinThickSmallGap" w:sz="24" w:space="0" w:color="auto"/>
                    <w:right w:val="thinThickSmallGap" w:sz="24" w:space="0" w:color="auto"/>
                  </w:tcBorders>
                </w:tcPr>
                <w:p w:rsidR="00E4155F" w:rsidRPr="00D675E9" w:rsidRDefault="00D675E9" w:rsidP="00D675E9">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الزمن +ادراك </w:t>
                  </w:r>
                  <w:r w:rsidR="00E4155F" w:rsidRPr="00D675E9">
                    <w:rPr>
                      <w:rFonts w:ascii="Times New Roman" w:eastAsia="Times New Roman" w:hAnsi="Times New Roman" w:cs="Simplified Arabic" w:hint="cs"/>
                      <w:b/>
                      <w:bCs/>
                      <w:sz w:val="24"/>
                      <w:szCs w:val="24"/>
                      <w:rtl/>
                      <w:lang w:bidi="ar-IQ"/>
                    </w:rPr>
                    <w:t>المسافة + تحمل قدرة</w:t>
                  </w:r>
                </w:p>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4.596</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0.992</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318.105</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2"/>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-0.658</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80"/>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0.058</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4"/>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ب3</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0.369</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bottom w:val="nil"/>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E4155F" w:rsidRPr="00E4155F"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lastRenderedPageBreak/>
        <w:t xml:space="preserve">  يبين الجدول (1</w:t>
      </w:r>
      <w:r w:rsidR="00065E59">
        <w:rPr>
          <w:rFonts w:ascii="Times New Roman" w:eastAsia="Times New Roman" w:hAnsi="Times New Roman" w:cs="Simplified Arabic" w:hint="cs"/>
          <w:sz w:val="32"/>
          <w:szCs w:val="32"/>
          <w:rtl/>
        </w:rPr>
        <w:t>2</w:t>
      </w:r>
      <w:r w:rsidRPr="00E4155F">
        <w:rPr>
          <w:rFonts w:ascii="Times New Roman" w:eastAsia="Times New Roman" w:hAnsi="Times New Roman" w:cs="Simplified Arabic" w:hint="cs"/>
          <w:sz w:val="32"/>
          <w:szCs w:val="32"/>
          <w:rtl/>
        </w:rPr>
        <w:t>) أقيام معاملات معادلة الانحدار المعنية بعلاقة مهارة الطبطبة العالية وكل من تحمل القدرة و</w:t>
      </w:r>
      <w:r w:rsidR="0046388A">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ان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ومن هذا يمكننا أن نستنبط المعادلة التنبؤية للتقدير الكمي لمهارة الطبطبة العالية في ضوء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46388A">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الطبطبة العالية =4.596+0.658× قيمة انجاز </w:t>
      </w:r>
      <w:r w:rsidR="0046388A">
        <w:rPr>
          <w:rFonts w:ascii="Times New Roman" w:eastAsia="Times New Roman" w:hAnsi="Times New Roman" w:cs="Simplified Arabic" w:hint="cs"/>
          <w:sz w:val="32"/>
          <w:szCs w:val="32"/>
          <w:rtl/>
        </w:rPr>
        <w:t xml:space="preserve">ادراك الزمن +0.058× قيمة انجاز ادراك </w:t>
      </w:r>
      <w:r w:rsidRPr="00E4155F">
        <w:rPr>
          <w:rFonts w:ascii="Times New Roman" w:eastAsia="Times New Roman" w:hAnsi="Times New Roman" w:cs="Simplified Arabic" w:hint="cs"/>
          <w:sz w:val="32"/>
          <w:szCs w:val="32"/>
          <w:rtl/>
        </w:rPr>
        <w:t>المسافة</w:t>
      </w:r>
      <w:r w:rsidRPr="00E4155F">
        <w:rPr>
          <w:rFonts w:ascii="Times New Roman" w:eastAsia="Times New Roman" w:hAnsi="Times New Roman" w:cs="Simplified Arabic" w:hint="cs"/>
          <w:sz w:val="32"/>
          <w:szCs w:val="32"/>
          <w:rtl/>
          <w:lang w:bidi="ar-IQ"/>
        </w:rPr>
        <w:t xml:space="preserve"> +0.369× قيمة انجاز تحمل القوة .</w:t>
      </w:r>
    </w:p>
    <w:p w:rsidR="00E4155F" w:rsidRPr="00E4155F" w:rsidRDefault="00E4155F" w:rsidP="000059EB">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(1.085) عليه ستكون نسبة مساهمة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الطبطبة العالية بحسب الأتي:-</w:t>
      </w: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جدول (1</w:t>
      </w:r>
      <w:r w:rsidR="00065E59">
        <w:rPr>
          <w:rFonts w:ascii="Times New Roman" w:eastAsia="Times New Roman" w:hAnsi="Times New Roman" w:cs="Simplified Arabic" w:hint="cs"/>
          <w:sz w:val="32"/>
          <w:szCs w:val="32"/>
          <w:rtl/>
          <w:lang w:bidi="ar-IQ"/>
        </w:rPr>
        <w:t>3</w:t>
      </w:r>
      <w:r w:rsidRPr="00E4155F">
        <w:rPr>
          <w:rFonts w:ascii="Times New Roman" w:eastAsia="Times New Roman" w:hAnsi="Times New Roman" w:cs="Simplified Arabic" w:hint="cs"/>
          <w:sz w:val="32"/>
          <w:szCs w:val="32"/>
          <w:rtl/>
          <w:lang w:bidi="ar-IQ"/>
        </w:rPr>
        <w:t xml:space="preserve">) </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الطبطبة العالية</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p>
    <w:tbl>
      <w:tblPr>
        <w:bidiVisual/>
        <w:tblW w:w="8983" w:type="dxa"/>
        <w:tblInd w:w="-361"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361"/>
        <w:gridCol w:w="1818"/>
        <w:gridCol w:w="1701"/>
        <w:gridCol w:w="1701"/>
        <w:gridCol w:w="3302"/>
        <w:gridCol w:w="100"/>
      </w:tblGrid>
      <w:tr w:rsidR="00E4155F" w:rsidRPr="00E4155F" w:rsidTr="00E4155F">
        <w:trPr>
          <w:gridBefore w:val="1"/>
          <w:wBefore w:w="361" w:type="dxa"/>
        </w:trPr>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402" w:type="dxa"/>
            <w:gridSpan w:val="2"/>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E4155F">
        <w:trPr>
          <w:gridBefore w:val="1"/>
          <w:wBefore w:w="361" w:type="dxa"/>
          <w:trHeight w:val="561"/>
        </w:trPr>
        <w:tc>
          <w:tcPr>
            <w:tcW w:w="1818" w:type="dxa"/>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 xml:space="preserve">الزمن </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0.658</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60.64%</w:t>
            </w:r>
          </w:p>
        </w:tc>
        <w:tc>
          <w:tcPr>
            <w:tcW w:w="3402" w:type="dxa"/>
            <w:gridSpan w:val="2"/>
            <w:vMerge w:val="restart"/>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الطبطبة العالية</w:t>
            </w:r>
          </w:p>
        </w:tc>
      </w:tr>
      <w:tr w:rsidR="00E4155F" w:rsidRPr="00E4155F" w:rsidTr="00E4155F">
        <w:trPr>
          <w:gridBefore w:val="1"/>
          <w:wBefore w:w="361" w:type="dxa"/>
          <w:trHeight w:val="642"/>
        </w:trPr>
        <w:tc>
          <w:tcPr>
            <w:tcW w:w="1818" w:type="dxa"/>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المسافة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0.058</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5.34%</w:t>
            </w:r>
          </w:p>
        </w:tc>
        <w:tc>
          <w:tcPr>
            <w:tcW w:w="3402" w:type="dxa"/>
            <w:gridSpan w:val="2"/>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E4155F">
        <w:trPr>
          <w:gridBefore w:val="1"/>
          <w:wBefore w:w="361" w:type="dxa"/>
          <w:trHeight w:val="567"/>
        </w:trPr>
        <w:tc>
          <w:tcPr>
            <w:tcW w:w="1818" w:type="dxa"/>
          </w:tcPr>
          <w:p w:rsidR="00E4155F" w:rsidRPr="004365E7"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4365E7">
              <w:rPr>
                <w:rFonts w:ascii="Times New Roman" w:eastAsia="Times New Roman" w:hAnsi="Times New Roman" w:cs="Simplified Arabic" w:hint="cs"/>
                <w:b/>
                <w:bCs/>
                <w:sz w:val="24"/>
                <w:szCs w:val="24"/>
                <w:rtl/>
                <w:lang w:bidi="ar-IQ"/>
              </w:rPr>
              <w:t>تحمل القدرة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0.369</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34.009%</w:t>
            </w:r>
          </w:p>
        </w:tc>
        <w:tc>
          <w:tcPr>
            <w:tcW w:w="3402" w:type="dxa"/>
            <w:gridSpan w:val="2"/>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E4155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Ex>
        <w:trPr>
          <w:gridAfter w:val="1"/>
          <w:wAfter w:w="100" w:type="dxa"/>
          <w:trHeight w:val="2211"/>
        </w:trPr>
        <w:tc>
          <w:tcPr>
            <w:tcW w:w="8883" w:type="dxa"/>
            <w:gridSpan w:val="5"/>
            <w:tcBorders>
              <w:top w:val="nil"/>
              <w:left w:val="nil"/>
              <w:bottom w:val="nil"/>
              <w:right w:val="nil"/>
            </w:tcBorders>
          </w:tcPr>
          <w:p w:rsidR="00E4155F" w:rsidRPr="00E4155F" w:rsidRDefault="00E4155F" w:rsidP="00E4155F">
            <w:pPr>
              <w:spacing w:after="0" w:line="240" w:lineRule="auto"/>
              <w:jc w:val="lowKashida"/>
              <w:rPr>
                <w:rFonts w:ascii="Times New Roman" w:eastAsia="Times New Roman" w:hAnsi="Times New Roman" w:cs="Simplified Arabic"/>
                <w:sz w:val="32"/>
                <w:szCs w:val="32"/>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E4155F">
            <w:pPr>
              <w:spacing w:after="0" w:line="240" w:lineRule="auto"/>
              <w:jc w:val="both"/>
              <w:rPr>
                <w:rFonts w:ascii="Simplified Arabic" w:eastAsia="Times New Roman" w:hAnsi="Simplified Arabic" w:cs="Simplified Arabic"/>
                <w:b/>
                <w:bCs/>
                <w:sz w:val="32"/>
                <w:szCs w:val="32"/>
                <w:rtl/>
                <w:lang w:bidi="ar-IQ"/>
              </w:rPr>
            </w:pPr>
          </w:p>
          <w:p w:rsidR="00E4155F" w:rsidRPr="00E4155F" w:rsidRDefault="00E4155F" w:rsidP="000B00A4">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lastRenderedPageBreak/>
              <w:t>3-4-</w:t>
            </w:r>
            <w:r w:rsidR="000B00A4">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-4-3التقدير الكمي لمعادلة انحدار مهارة التصويب من الثبات</w:t>
            </w: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(1</w:t>
            </w:r>
            <w:r w:rsidR="00065E59">
              <w:rPr>
                <w:rFonts w:ascii="Times New Roman" w:eastAsia="Times New Roman" w:hAnsi="Times New Roman" w:cs="Simplified Arabic" w:hint="cs"/>
                <w:b/>
                <w:bCs/>
                <w:sz w:val="32"/>
                <w:szCs w:val="32"/>
                <w:rtl/>
              </w:rPr>
              <w:t>4</w:t>
            </w:r>
            <w:r w:rsidRPr="00E4155F">
              <w:rPr>
                <w:rFonts w:ascii="Times New Roman" w:eastAsia="Times New Roman" w:hAnsi="Times New Roman" w:cs="Simplified Arabic" w:hint="cs"/>
                <w:b/>
                <w:bCs/>
                <w:sz w:val="32"/>
                <w:szCs w:val="32"/>
                <w:rtl/>
              </w:rPr>
              <w:t>)</w:t>
            </w:r>
          </w:p>
          <w:p w:rsidR="00E4155F" w:rsidRPr="00E4155F" w:rsidRDefault="00E4155F" w:rsidP="00E4155F">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يبين قيم معادلة انحدار مهارة التصويب من الثبات وتحمل القدرة و</w:t>
            </w:r>
            <w:r w:rsidR="0046388A">
              <w:rPr>
                <w:rFonts w:ascii="Times New Roman" w:eastAsia="Times New Roman" w:hAnsi="Times New Roman" w:cs="Simplified Arabic" w:hint="cs"/>
                <w:b/>
                <w:bCs/>
                <w:sz w:val="32"/>
                <w:szCs w:val="32"/>
                <w:rtl/>
              </w:rPr>
              <w:t xml:space="preserve">الادراك </w:t>
            </w:r>
            <w:r w:rsidRPr="00E4155F">
              <w:rPr>
                <w:rFonts w:ascii="Times New Roman" w:eastAsia="Times New Roman" w:hAnsi="Times New Roman" w:cs="Simplified Arabic" w:hint="cs"/>
                <w:b/>
                <w:bCs/>
                <w:sz w:val="32"/>
                <w:szCs w:val="32"/>
                <w:rtl/>
              </w:rPr>
              <w:t>الحس-حركي</w:t>
            </w:r>
          </w:p>
          <w:p w:rsidR="00E4155F" w:rsidRPr="00E4155F" w:rsidRDefault="00E4155F" w:rsidP="00E4155F">
            <w:pPr>
              <w:spacing w:after="0" w:line="240" w:lineRule="auto"/>
              <w:ind w:left="570"/>
              <w:jc w:val="center"/>
              <w:rPr>
                <w:rFonts w:ascii="Times New Roman" w:eastAsia="Times New Roman" w:hAnsi="Times New Roman" w:cs="Simplified Arabic"/>
                <w:b/>
                <w:bCs/>
                <w:sz w:val="32"/>
                <w:szCs w:val="32"/>
                <w:rtl/>
              </w:rPr>
            </w:pP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 xml:space="preserve">المسافة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8.806</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0.814</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35.415</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0.149</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المسافة+ تحمل 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7.421</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0.947</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73.497</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0.137</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0.895</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p w:rsidR="00E4155F" w:rsidRPr="00E4155F"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 xml:space="preserve">   يبين الجدول (1</w:t>
      </w:r>
      <w:r w:rsidR="00065E59">
        <w:rPr>
          <w:rFonts w:ascii="Times New Roman" w:eastAsia="Times New Roman" w:hAnsi="Times New Roman" w:cs="Simplified Arabic" w:hint="cs"/>
          <w:sz w:val="32"/>
          <w:szCs w:val="32"/>
          <w:rtl/>
        </w:rPr>
        <w:t>4</w:t>
      </w:r>
      <w:r w:rsidRPr="00E4155F">
        <w:rPr>
          <w:rFonts w:ascii="Times New Roman" w:eastAsia="Times New Roman" w:hAnsi="Times New Roman" w:cs="Simplified Arabic" w:hint="cs"/>
          <w:sz w:val="32"/>
          <w:szCs w:val="32"/>
          <w:rtl/>
        </w:rPr>
        <w:t>) أقيام معاملات معادلة الانحدار المعنية بعلاقة مهارة التصويب من الثبات وكل من تحمل القدرة و</w:t>
      </w:r>
      <w:r w:rsidR="0046388A">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ومن هذا يمكننا أن نستنبط المعادلة التنبؤية للتقدير الكمي لمهارة التصويب من الثبات في ضوء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التصويب من الثبات </w:t>
      </w:r>
      <w:r w:rsidR="0046388A">
        <w:rPr>
          <w:rFonts w:ascii="Times New Roman" w:eastAsia="Times New Roman" w:hAnsi="Times New Roman" w:cs="Simplified Arabic" w:hint="cs"/>
          <w:sz w:val="32"/>
          <w:szCs w:val="32"/>
          <w:rtl/>
        </w:rPr>
        <w:t xml:space="preserve">=7.412+0.137× قيمة انجاز ادراك </w:t>
      </w:r>
      <w:r w:rsidRPr="00E4155F">
        <w:rPr>
          <w:rFonts w:ascii="Times New Roman" w:eastAsia="Times New Roman" w:hAnsi="Times New Roman" w:cs="Simplified Arabic" w:hint="cs"/>
          <w:sz w:val="32"/>
          <w:szCs w:val="32"/>
          <w:rtl/>
        </w:rPr>
        <w:t xml:space="preserve">المسافة +0.895× </w:t>
      </w:r>
      <w:r w:rsidRPr="00E4155F">
        <w:rPr>
          <w:rFonts w:ascii="Times New Roman" w:eastAsia="Times New Roman" w:hAnsi="Times New Roman" w:cs="Simplified Arabic" w:hint="cs"/>
          <w:sz w:val="32"/>
          <w:szCs w:val="32"/>
          <w:rtl/>
          <w:lang w:bidi="ar-IQ"/>
        </w:rPr>
        <w:t>قيمة انجاز تحمل القوة .</w:t>
      </w:r>
    </w:p>
    <w:p w:rsidR="00E4155F" w:rsidRDefault="00E4155F" w:rsidP="0046388A">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(1.0</w:t>
      </w:r>
      <w:r w:rsidR="000B00A4">
        <w:rPr>
          <w:rFonts w:ascii="Times New Roman" w:eastAsia="Times New Roman" w:hAnsi="Times New Roman" w:cs="Simplified Arabic" w:hint="cs"/>
          <w:sz w:val="32"/>
          <w:szCs w:val="32"/>
          <w:rtl/>
          <w:lang w:bidi="ar-IQ"/>
        </w:rPr>
        <w:t>32</w:t>
      </w:r>
      <w:r w:rsidRPr="00E4155F">
        <w:rPr>
          <w:rFonts w:ascii="Times New Roman" w:eastAsia="Times New Roman" w:hAnsi="Times New Roman" w:cs="Simplified Arabic" w:hint="cs"/>
          <w:sz w:val="32"/>
          <w:szCs w:val="32"/>
          <w:rtl/>
          <w:lang w:bidi="ar-IQ"/>
        </w:rPr>
        <w:t>) عليه ستكون نسبة مساهمة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التصويب من الثبات بحسب الأتي:-</w:t>
      </w:r>
    </w:p>
    <w:p w:rsidR="0046388A" w:rsidRPr="00E4155F" w:rsidRDefault="0046388A" w:rsidP="0046388A">
      <w:pPr>
        <w:spacing w:after="0" w:line="240" w:lineRule="auto"/>
        <w:jc w:val="lowKashida"/>
        <w:rPr>
          <w:rFonts w:ascii="Times New Roman" w:eastAsia="Times New Roman" w:hAnsi="Times New Roman" w:cs="Simplified Arabic"/>
          <w:sz w:val="32"/>
          <w:szCs w:val="32"/>
          <w:rtl/>
          <w:lang w:bidi="ar-IQ"/>
        </w:rPr>
      </w:pP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lastRenderedPageBreak/>
        <w:t>جدول (1</w:t>
      </w:r>
      <w:r w:rsidR="00065E59">
        <w:rPr>
          <w:rFonts w:ascii="Times New Roman" w:eastAsia="Times New Roman" w:hAnsi="Times New Roman" w:cs="Simplified Arabic" w:hint="cs"/>
          <w:sz w:val="32"/>
          <w:szCs w:val="32"/>
          <w:rtl/>
          <w:lang w:bidi="ar-IQ"/>
        </w:rPr>
        <w:t>5</w:t>
      </w:r>
      <w:r w:rsidRPr="00E4155F">
        <w:rPr>
          <w:rFonts w:ascii="Times New Roman" w:eastAsia="Times New Roman" w:hAnsi="Times New Roman" w:cs="Simplified Arabic" w:hint="cs"/>
          <w:sz w:val="32"/>
          <w:szCs w:val="32"/>
          <w:rtl/>
          <w:lang w:bidi="ar-IQ"/>
        </w:rPr>
        <w:t xml:space="preserve">) </w:t>
      </w:r>
    </w:p>
    <w:p w:rsidR="00E4155F" w:rsidRPr="00E4155F" w:rsidRDefault="00E4155F" w:rsidP="0046388A">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التصويب من الثبات</w:t>
      </w:r>
    </w:p>
    <w:tbl>
      <w:tblPr>
        <w:bidiVisual/>
        <w:tblW w:w="86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18"/>
        <w:gridCol w:w="1701"/>
        <w:gridCol w:w="1701"/>
        <w:gridCol w:w="3402"/>
      </w:tblGrid>
      <w:tr w:rsidR="00E4155F" w:rsidRPr="00E4155F" w:rsidTr="00E4155F">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40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E4155F">
        <w:trPr>
          <w:trHeight w:val="806"/>
        </w:trPr>
        <w:tc>
          <w:tcPr>
            <w:tcW w:w="1818" w:type="dxa"/>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المسافة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0.137</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13.39%</w:t>
            </w:r>
          </w:p>
        </w:tc>
        <w:tc>
          <w:tcPr>
            <w:tcW w:w="3402" w:type="dxa"/>
            <w:vMerge w:val="restart"/>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التصويب من الثبات</w:t>
            </w:r>
          </w:p>
        </w:tc>
      </w:tr>
      <w:tr w:rsidR="00E4155F" w:rsidRPr="00E4155F" w:rsidTr="00E4155F">
        <w:trPr>
          <w:trHeight w:val="761"/>
        </w:trPr>
        <w:tc>
          <w:tcPr>
            <w:tcW w:w="1818" w:type="dxa"/>
          </w:tcPr>
          <w:p w:rsidR="00E4155F" w:rsidRPr="004365E7"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4365E7">
              <w:rPr>
                <w:rFonts w:ascii="Times New Roman" w:eastAsia="Times New Roman" w:hAnsi="Times New Roman" w:cs="Simplified Arabic" w:hint="cs"/>
                <w:b/>
                <w:bCs/>
                <w:sz w:val="24"/>
                <w:szCs w:val="24"/>
                <w:rtl/>
                <w:lang w:bidi="ar-IQ"/>
              </w:rPr>
              <w:t>تحمل القدرة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0.895</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87.48%</w:t>
            </w:r>
          </w:p>
        </w:tc>
        <w:tc>
          <w:tcPr>
            <w:tcW w:w="340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bl>
      <w:tblPr>
        <w:bidiVisual/>
        <w:tblW w:w="8983" w:type="dxa"/>
        <w:tblInd w:w="-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
      <w:tblGrid>
        <w:gridCol w:w="8983"/>
      </w:tblGrid>
      <w:tr w:rsidR="00E4155F" w:rsidRPr="00E4155F" w:rsidTr="00E4155F">
        <w:trPr>
          <w:trHeight w:val="2211"/>
        </w:trPr>
        <w:tc>
          <w:tcPr>
            <w:tcW w:w="8883" w:type="dxa"/>
            <w:tcBorders>
              <w:top w:val="nil"/>
              <w:left w:val="nil"/>
              <w:bottom w:val="nil"/>
              <w:right w:val="nil"/>
            </w:tcBorders>
          </w:tcPr>
          <w:p w:rsidR="00E4155F" w:rsidRPr="00E4155F" w:rsidRDefault="00E4155F" w:rsidP="00E4155F">
            <w:pPr>
              <w:spacing w:after="0" w:line="240" w:lineRule="auto"/>
              <w:jc w:val="lowKashida"/>
              <w:rPr>
                <w:rFonts w:ascii="Times New Roman" w:eastAsia="Times New Roman" w:hAnsi="Times New Roman" w:cs="Simplified Arabic"/>
                <w:sz w:val="32"/>
                <w:szCs w:val="32"/>
              </w:rPr>
            </w:pPr>
          </w:p>
          <w:p w:rsidR="00E4155F" w:rsidRPr="00E4155F" w:rsidRDefault="00E4155F" w:rsidP="000B00A4">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t>3-4-</w:t>
            </w:r>
            <w:r w:rsidR="000B00A4">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-4-4التقدير الكمي لمعادلة انحدار مهارة التصويب من الحركة</w:t>
            </w: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(1</w:t>
            </w:r>
            <w:r w:rsidR="00065E59">
              <w:rPr>
                <w:rFonts w:ascii="Times New Roman" w:eastAsia="Times New Roman" w:hAnsi="Times New Roman" w:cs="Simplified Arabic" w:hint="cs"/>
                <w:b/>
                <w:bCs/>
                <w:sz w:val="32"/>
                <w:szCs w:val="32"/>
                <w:rtl/>
              </w:rPr>
              <w:t>6</w:t>
            </w:r>
            <w:r w:rsidRPr="00E4155F">
              <w:rPr>
                <w:rFonts w:ascii="Times New Roman" w:eastAsia="Times New Roman" w:hAnsi="Times New Roman" w:cs="Simplified Arabic" w:hint="cs"/>
                <w:b/>
                <w:bCs/>
                <w:sz w:val="32"/>
                <w:szCs w:val="32"/>
                <w:rtl/>
              </w:rPr>
              <w:t>)</w:t>
            </w:r>
          </w:p>
          <w:p w:rsidR="00E4155F" w:rsidRPr="00E4155F" w:rsidRDefault="00E4155F" w:rsidP="00E4155F">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يبين قيم معادلة انحدار مهارة التصويب من الحركة وتحمل القدرة و</w:t>
            </w:r>
            <w:r w:rsidR="0046388A">
              <w:rPr>
                <w:rFonts w:ascii="Times New Roman" w:eastAsia="Times New Roman" w:hAnsi="Times New Roman" w:cs="Simplified Arabic" w:hint="cs"/>
                <w:b/>
                <w:bCs/>
                <w:sz w:val="32"/>
                <w:szCs w:val="32"/>
                <w:rtl/>
              </w:rPr>
              <w:t xml:space="preserve">الادراك </w:t>
            </w:r>
            <w:r w:rsidRPr="00E4155F">
              <w:rPr>
                <w:rFonts w:ascii="Times New Roman" w:eastAsia="Times New Roman" w:hAnsi="Times New Roman" w:cs="Simplified Arabic" w:hint="cs"/>
                <w:b/>
                <w:bCs/>
                <w:sz w:val="32"/>
                <w:szCs w:val="32"/>
                <w:rtl/>
              </w:rPr>
              <w:t>الحس-حركي</w:t>
            </w:r>
          </w:p>
          <w:p w:rsidR="00E4155F" w:rsidRPr="00E4155F" w:rsidRDefault="00E4155F" w:rsidP="00E4155F">
            <w:pPr>
              <w:spacing w:after="0" w:line="240" w:lineRule="auto"/>
              <w:ind w:left="570"/>
              <w:jc w:val="center"/>
              <w:rPr>
                <w:rFonts w:ascii="Times New Roman" w:eastAsia="Times New Roman" w:hAnsi="Times New Roman" w:cs="Simplified Arabic"/>
                <w:b/>
                <w:bCs/>
                <w:sz w:val="32"/>
                <w:szCs w:val="32"/>
                <w:rtl/>
              </w:rPr>
            </w:pP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 xml:space="preserve">المسافة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7.680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0.853</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47.892</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0.166</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4365E7" w:rsidRDefault="004365E7"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4365E7">
                    <w:rPr>
                      <w:rFonts w:ascii="Times New Roman" w:eastAsia="Times New Roman" w:hAnsi="Times New Roman" w:cs="Simplified Arabic" w:hint="cs"/>
                      <w:b/>
                      <w:bCs/>
                      <w:sz w:val="24"/>
                      <w:szCs w:val="24"/>
                      <w:rtl/>
                      <w:lang w:bidi="ar-IQ"/>
                    </w:rPr>
                    <w:t>المسافة+ تحمل 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6.457</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0.942</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66.461</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0.155</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0.785</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p w:rsidR="00E4155F" w:rsidRPr="00E4155F"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lastRenderedPageBreak/>
        <w:t xml:space="preserve">   يبين الجدول (1</w:t>
      </w:r>
      <w:r w:rsidR="00065E59">
        <w:rPr>
          <w:rFonts w:ascii="Times New Roman" w:eastAsia="Times New Roman" w:hAnsi="Times New Roman" w:cs="Simplified Arabic" w:hint="cs"/>
          <w:sz w:val="32"/>
          <w:szCs w:val="32"/>
          <w:rtl/>
        </w:rPr>
        <w:t>6</w:t>
      </w:r>
      <w:r w:rsidRPr="00E4155F">
        <w:rPr>
          <w:rFonts w:ascii="Times New Roman" w:eastAsia="Times New Roman" w:hAnsi="Times New Roman" w:cs="Simplified Arabic" w:hint="cs"/>
          <w:sz w:val="32"/>
          <w:szCs w:val="32"/>
          <w:rtl/>
        </w:rPr>
        <w:t>) أقيام معاملات معادلة الانحدار المعنية بعلاقة مهارة التصويب من الحركة وكل من تحمل القدرة و</w:t>
      </w:r>
      <w:r w:rsidR="0046388A">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ومن هذا يمكننا أن نستنبط المعادلة التنبؤية للتقدير الكمي لمهارة التصويب من الحركة في ضوء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46388A">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التصويب من الحركة =6.457+0.155× قيمة انجاز ا</w:t>
      </w:r>
      <w:r w:rsidR="0046388A">
        <w:rPr>
          <w:rFonts w:ascii="Times New Roman" w:eastAsia="Times New Roman" w:hAnsi="Times New Roman" w:cs="Simplified Arabic" w:hint="cs"/>
          <w:sz w:val="32"/>
          <w:szCs w:val="32"/>
          <w:rtl/>
        </w:rPr>
        <w:t xml:space="preserve">دراك </w:t>
      </w:r>
      <w:r w:rsidRPr="00E4155F">
        <w:rPr>
          <w:rFonts w:ascii="Times New Roman" w:eastAsia="Times New Roman" w:hAnsi="Times New Roman" w:cs="Simplified Arabic" w:hint="cs"/>
          <w:sz w:val="32"/>
          <w:szCs w:val="32"/>
          <w:rtl/>
        </w:rPr>
        <w:t xml:space="preserve">المسافة +0.785× </w:t>
      </w:r>
      <w:r w:rsidRPr="00E4155F">
        <w:rPr>
          <w:rFonts w:ascii="Times New Roman" w:eastAsia="Times New Roman" w:hAnsi="Times New Roman" w:cs="Simplified Arabic" w:hint="cs"/>
          <w:sz w:val="32"/>
          <w:szCs w:val="32"/>
          <w:rtl/>
          <w:lang w:bidi="ar-IQ"/>
        </w:rPr>
        <w:t>قيمة انجاز تحمل القوة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(0.94) عليه ستكون نسبة مساهمة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التصويب من الحركة بحسب الأتي:-</w:t>
      </w: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جدول (1</w:t>
      </w:r>
      <w:r w:rsidR="00065E59">
        <w:rPr>
          <w:rFonts w:ascii="Times New Roman" w:eastAsia="Times New Roman" w:hAnsi="Times New Roman" w:cs="Simplified Arabic" w:hint="cs"/>
          <w:sz w:val="32"/>
          <w:szCs w:val="32"/>
          <w:rtl/>
          <w:lang w:bidi="ar-IQ"/>
        </w:rPr>
        <w:t>7</w:t>
      </w:r>
      <w:r w:rsidRPr="00E4155F">
        <w:rPr>
          <w:rFonts w:ascii="Times New Roman" w:eastAsia="Times New Roman" w:hAnsi="Times New Roman" w:cs="Simplified Arabic" w:hint="cs"/>
          <w:sz w:val="32"/>
          <w:szCs w:val="32"/>
          <w:rtl/>
          <w:lang w:bidi="ar-IQ"/>
        </w:rPr>
        <w:t xml:space="preserve">) </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46388A">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التصويب من الحركة</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p>
    <w:tbl>
      <w:tblPr>
        <w:bidiVisual/>
        <w:tblW w:w="86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18"/>
        <w:gridCol w:w="1701"/>
        <w:gridCol w:w="1701"/>
        <w:gridCol w:w="3402"/>
      </w:tblGrid>
      <w:tr w:rsidR="00E4155F" w:rsidRPr="00E4155F" w:rsidTr="00E4155F">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40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E4155F">
        <w:trPr>
          <w:trHeight w:val="806"/>
        </w:trPr>
        <w:tc>
          <w:tcPr>
            <w:tcW w:w="1818" w:type="dxa"/>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المسافة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0.155</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16.48%</w:t>
            </w:r>
          </w:p>
        </w:tc>
        <w:tc>
          <w:tcPr>
            <w:tcW w:w="3402" w:type="dxa"/>
            <w:vMerge w:val="restart"/>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التصويب من الحركة</w:t>
            </w:r>
          </w:p>
        </w:tc>
      </w:tr>
      <w:tr w:rsidR="00E4155F" w:rsidRPr="00E4155F" w:rsidTr="00E4155F">
        <w:trPr>
          <w:trHeight w:val="761"/>
        </w:trPr>
        <w:tc>
          <w:tcPr>
            <w:tcW w:w="1818" w:type="dxa"/>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2915C4">
              <w:rPr>
                <w:rFonts w:ascii="Times New Roman" w:eastAsia="Times New Roman" w:hAnsi="Times New Roman" w:cs="Simplified Arabic" w:hint="cs"/>
                <w:b/>
                <w:bCs/>
                <w:sz w:val="24"/>
                <w:szCs w:val="24"/>
                <w:rtl/>
                <w:lang w:bidi="ar-IQ"/>
              </w:rPr>
              <w:t>تحمل القدرة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0.785</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83.51%</w:t>
            </w:r>
          </w:p>
        </w:tc>
        <w:tc>
          <w:tcPr>
            <w:tcW w:w="340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bl>
    <w:p w:rsidR="00E4155F" w:rsidRPr="00E4155F" w:rsidRDefault="00E4155F" w:rsidP="00E4155F">
      <w:pPr>
        <w:spacing w:after="0" w:line="240" w:lineRule="auto"/>
        <w:jc w:val="lowKashida"/>
        <w:rPr>
          <w:rFonts w:ascii="Times New Roman" w:eastAsia="Times New Roman" w:hAnsi="Times New Roman" w:cs="Simplified Arabic"/>
          <w:sz w:val="32"/>
          <w:szCs w:val="32"/>
          <w:rtl/>
        </w:rPr>
      </w:pPr>
    </w:p>
    <w:tbl>
      <w:tblPr>
        <w:bidiVisual/>
        <w:tblW w:w="0" w:type="auto"/>
        <w:tblInd w:w="-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
      <w:tblGrid>
        <w:gridCol w:w="8838"/>
      </w:tblGrid>
      <w:tr w:rsidR="00E4155F" w:rsidRPr="00E4155F" w:rsidTr="00E4155F">
        <w:trPr>
          <w:trHeight w:val="2211"/>
        </w:trPr>
        <w:tc>
          <w:tcPr>
            <w:tcW w:w="8775" w:type="dxa"/>
            <w:tcBorders>
              <w:top w:val="nil"/>
              <w:left w:val="nil"/>
              <w:bottom w:val="nil"/>
              <w:right w:val="nil"/>
            </w:tcBorders>
          </w:tcPr>
          <w:p w:rsidR="00E4155F" w:rsidRPr="00E4155F" w:rsidRDefault="00E4155F" w:rsidP="000B00A4">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lastRenderedPageBreak/>
              <w:t>3-4-</w:t>
            </w:r>
            <w:r w:rsidR="000B00A4">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-4-5التقدير الكمي لمعادلة انحدار مهارة التصويب البعيد من الثبات</w:t>
            </w: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(1</w:t>
            </w:r>
            <w:r w:rsidR="00065E59">
              <w:rPr>
                <w:rFonts w:ascii="Times New Roman" w:eastAsia="Times New Roman" w:hAnsi="Times New Roman" w:cs="Simplified Arabic" w:hint="cs"/>
                <w:b/>
                <w:bCs/>
                <w:sz w:val="32"/>
                <w:szCs w:val="32"/>
                <w:rtl/>
              </w:rPr>
              <w:t>8</w:t>
            </w:r>
            <w:r w:rsidRPr="00E4155F">
              <w:rPr>
                <w:rFonts w:ascii="Times New Roman" w:eastAsia="Times New Roman" w:hAnsi="Times New Roman" w:cs="Simplified Arabic" w:hint="cs"/>
                <w:b/>
                <w:bCs/>
                <w:sz w:val="32"/>
                <w:szCs w:val="32"/>
                <w:rtl/>
              </w:rPr>
              <w:t>)</w:t>
            </w:r>
          </w:p>
          <w:p w:rsidR="00E4155F" w:rsidRPr="00E4155F" w:rsidRDefault="00E4155F" w:rsidP="00E4155F">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 xml:space="preserve">يبين قيم معادلة انحدار مهارة </w:t>
            </w:r>
            <w:r w:rsidRPr="00E4155F">
              <w:rPr>
                <w:rFonts w:ascii="Simplified Arabic" w:eastAsia="Times New Roman" w:hAnsi="Simplified Arabic" w:cs="Simplified Arabic" w:hint="cs"/>
                <w:b/>
                <w:bCs/>
                <w:sz w:val="32"/>
                <w:szCs w:val="32"/>
                <w:rtl/>
                <w:lang w:bidi="ar-IQ"/>
              </w:rPr>
              <w:t>التصويب البعيد من الثبات</w:t>
            </w:r>
            <w:r w:rsidRPr="00E4155F">
              <w:rPr>
                <w:rFonts w:ascii="Times New Roman" w:eastAsia="Times New Roman" w:hAnsi="Times New Roman" w:cs="Simplified Arabic" w:hint="cs"/>
                <w:b/>
                <w:bCs/>
                <w:sz w:val="32"/>
                <w:szCs w:val="32"/>
                <w:rtl/>
              </w:rPr>
              <w:t xml:space="preserve"> وتحمل القدرة و</w:t>
            </w:r>
            <w:r w:rsidR="0046388A">
              <w:rPr>
                <w:rFonts w:ascii="Times New Roman" w:eastAsia="Times New Roman" w:hAnsi="Times New Roman" w:cs="Simplified Arabic" w:hint="cs"/>
                <w:b/>
                <w:bCs/>
                <w:sz w:val="32"/>
                <w:szCs w:val="32"/>
                <w:rtl/>
              </w:rPr>
              <w:t xml:space="preserve">الادراك </w:t>
            </w:r>
            <w:r w:rsidRPr="00E4155F">
              <w:rPr>
                <w:rFonts w:ascii="Times New Roman" w:eastAsia="Times New Roman" w:hAnsi="Times New Roman" w:cs="Simplified Arabic" w:hint="cs"/>
                <w:b/>
                <w:bCs/>
                <w:sz w:val="32"/>
                <w:szCs w:val="32"/>
                <w:rtl/>
              </w:rPr>
              <w:t>الحس-حركي</w:t>
            </w:r>
          </w:p>
          <w:p w:rsidR="00E4155F" w:rsidRPr="00E4155F" w:rsidRDefault="00E4155F" w:rsidP="00E4155F">
            <w:pPr>
              <w:spacing w:after="0" w:line="240" w:lineRule="auto"/>
              <w:ind w:left="570"/>
              <w:jc w:val="center"/>
              <w:rPr>
                <w:rFonts w:ascii="Times New Roman" w:eastAsia="Times New Roman" w:hAnsi="Times New Roman" w:cs="Simplified Arabic"/>
                <w:b/>
                <w:bCs/>
                <w:sz w:val="32"/>
                <w:szCs w:val="32"/>
                <w:rtl/>
              </w:rPr>
            </w:pP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 xml:space="preserve">المسافة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3.177</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0.851</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47.304</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0.196</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المسافة + تحمل 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2.060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0.820</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38.645</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0.186</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0.717</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0"/>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المسافة + تحمل قدرة + ادراك </w:t>
                  </w:r>
                  <w:r w:rsidR="00E4155F" w:rsidRPr="002915C4">
                    <w:rPr>
                      <w:rFonts w:ascii="Times New Roman" w:eastAsia="Times New Roman" w:hAnsi="Times New Roman" w:cs="Simplified Arabic" w:hint="cs"/>
                      <w:b/>
                      <w:bCs/>
                      <w:sz w:val="24"/>
                      <w:szCs w:val="24"/>
                      <w:rtl/>
                      <w:lang w:bidi="ar-IQ"/>
                    </w:rPr>
                    <w:t>الزمن</w:t>
                  </w:r>
                </w:p>
                <w:p w:rsidR="00E4155F" w:rsidRPr="002915C4" w:rsidRDefault="00E4155F" w:rsidP="00E4155F">
                  <w:pPr>
                    <w:spacing w:after="0" w:line="240" w:lineRule="auto"/>
                    <w:jc w:val="center"/>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-0.109</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0.946</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93.491</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2"/>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0.069</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80"/>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2.421</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4"/>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ب3</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0.680</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bottom w:val="nil"/>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p w:rsidR="00E4155F" w:rsidRPr="00E4155F"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 xml:space="preserve">   يبين الجدول (1</w:t>
      </w:r>
      <w:r w:rsidR="00065E59">
        <w:rPr>
          <w:rFonts w:ascii="Times New Roman" w:eastAsia="Times New Roman" w:hAnsi="Times New Roman" w:cs="Simplified Arabic" w:hint="cs"/>
          <w:sz w:val="32"/>
          <w:szCs w:val="32"/>
          <w:rtl/>
        </w:rPr>
        <w:t>8</w:t>
      </w:r>
      <w:r w:rsidRPr="00E4155F">
        <w:rPr>
          <w:rFonts w:ascii="Times New Roman" w:eastAsia="Times New Roman" w:hAnsi="Times New Roman" w:cs="Simplified Arabic" w:hint="cs"/>
          <w:sz w:val="32"/>
          <w:szCs w:val="32"/>
          <w:rtl/>
        </w:rPr>
        <w:t>) أقيام معاملات معادلة الانحدار المعنية بعلاقة مهارة التصويب البعيد من الثبات وكل من تحمل القدرة و</w:t>
      </w:r>
      <w:r w:rsidR="00DD18F4">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ومن هذا يمكننا أن نستنبط المعادلة التنبؤية للتقدير الكمي لمهارة التصويب البعيد من الثبات في ضوء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lastRenderedPageBreak/>
        <w:t xml:space="preserve">   مهارة التصويب البعيد من الثبات =0.109+0.069× قي</w:t>
      </w:r>
      <w:r w:rsidR="00DD18F4">
        <w:rPr>
          <w:rFonts w:ascii="Times New Roman" w:eastAsia="Times New Roman" w:hAnsi="Times New Roman" w:cs="Simplified Arabic" w:hint="cs"/>
          <w:sz w:val="32"/>
          <w:szCs w:val="32"/>
          <w:rtl/>
        </w:rPr>
        <w:t xml:space="preserve">مة انجاز ادراك </w:t>
      </w:r>
      <w:r w:rsidRPr="00E4155F">
        <w:rPr>
          <w:rFonts w:ascii="Times New Roman" w:eastAsia="Times New Roman" w:hAnsi="Times New Roman" w:cs="Simplified Arabic" w:hint="cs"/>
          <w:sz w:val="32"/>
          <w:szCs w:val="32"/>
          <w:rtl/>
        </w:rPr>
        <w:t>المسافة +2.421× قيمة انجاز تحمل القدرة</w:t>
      </w:r>
      <w:r w:rsidRPr="00E4155F">
        <w:rPr>
          <w:rFonts w:ascii="Times New Roman" w:eastAsia="Times New Roman" w:hAnsi="Times New Roman" w:cs="Simplified Arabic" w:hint="cs"/>
          <w:sz w:val="32"/>
          <w:szCs w:val="32"/>
          <w:rtl/>
          <w:lang w:bidi="ar-IQ"/>
        </w:rPr>
        <w:t xml:space="preserve"> +0</w:t>
      </w:r>
      <w:r w:rsidR="00DD18F4">
        <w:rPr>
          <w:rFonts w:ascii="Times New Roman" w:eastAsia="Times New Roman" w:hAnsi="Times New Roman" w:cs="Simplified Arabic" w:hint="cs"/>
          <w:sz w:val="32"/>
          <w:szCs w:val="32"/>
          <w:rtl/>
          <w:lang w:bidi="ar-IQ"/>
        </w:rPr>
        <w:t xml:space="preserve">.680× قيمة انجاز ادراك </w:t>
      </w:r>
      <w:r w:rsidR="000059EB">
        <w:rPr>
          <w:rFonts w:ascii="Times New Roman" w:eastAsia="Times New Roman" w:hAnsi="Times New Roman" w:cs="Simplified Arabic" w:hint="cs"/>
          <w:sz w:val="32"/>
          <w:szCs w:val="32"/>
          <w:rtl/>
          <w:lang w:bidi="ar-IQ"/>
        </w:rPr>
        <w:t>الزمن</w:t>
      </w:r>
      <w:r w:rsidRPr="00E4155F">
        <w:rPr>
          <w:rFonts w:ascii="Times New Roman" w:eastAsia="Times New Roman" w:hAnsi="Times New Roman" w:cs="Simplified Arabic" w:hint="cs"/>
          <w:sz w:val="32"/>
          <w:szCs w:val="32"/>
          <w:rtl/>
          <w:lang w:bidi="ar-IQ"/>
        </w:rPr>
        <w:t>.</w:t>
      </w:r>
    </w:p>
    <w:p w:rsidR="000059EB" w:rsidRPr="00E4155F" w:rsidRDefault="00E4155F" w:rsidP="009D13F2">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(3.17) عليه ستكون نسبة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التصوي</w:t>
      </w:r>
      <w:r w:rsidR="000059EB">
        <w:rPr>
          <w:rFonts w:ascii="Times New Roman" w:eastAsia="Times New Roman" w:hAnsi="Times New Roman" w:cs="Simplified Arabic" w:hint="cs"/>
          <w:sz w:val="32"/>
          <w:szCs w:val="32"/>
          <w:rtl/>
          <w:lang w:bidi="ar-IQ"/>
        </w:rPr>
        <w:t>ب البعيد من الثبات بحسب الأتي:-</w:t>
      </w: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جدول (1</w:t>
      </w:r>
      <w:r w:rsidR="00065E59">
        <w:rPr>
          <w:rFonts w:ascii="Times New Roman" w:eastAsia="Times New Roman" w:hAnsi="Times New Roman" w:cs="Simplified Arabic" w:hint="cs"/>
          <w:sz w:val="32"/>
          <w:szCs w:val="32"/>
          <w:rtl/>
          <w:lang w:bidi="ar-IQ"/>
        </w:rPr>
        <w:t>9</w:t>
      </w:r>
      <w:r w:rsidRPr="00E4155F">
        <w:rPr>
          <w:rFonts w:ascii="Times New Roman" w:eastAsia="Times New Roman" w:hAnsi="Times New Roman" w:cs="Simplified Arabic" w:hint="cs"/>
          <w:sz w:val="32"/>
          <w:szCs w:val="32"/>
          <w:rtl/>
          <w:lang w:bidi="ar-IQ"/>
        </w:rPr>
        <w:t xml:space="preserve">) </w:t>
      </w:r>
    </w:p>
    <w:p w:rsidR="000059EB" w:rsidRPr="00E4155F" w:rsidRDefault="00E4155F" w:rsidP="009D13F2">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w:t>
      </w:r>
      <w:r w:rsidR="000059EB">
        <w:rPr>
          <w:rFonts w:ascii="Times New Roman" w:eastAsia="Times New Roman" w:hAnsi="Times New Roman" w:cs="Simplified Arabic" w:hint="cs"/>
          <w:sz w:val="32"/>
          <w:szCs w:val="32"/>
          <w:rtl/>
          <w:lang w:bidi="ar-IQ"/>
        </w:rPr>
        <w:t xml:space="preserve"> مهارة التصويب البعيد من الثبات</w:t>
      </w:r>
    </w:p>
    <w:tbl>
      <w:tblPr>
        <w:bidiVisual/>
        <w:tblW w:w="8983" w:type="dxa"/>
        <w:tblInd w:w="-361"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95"/>
        <w:gridCol w:w="1772"/>
        <w:gridCol w:w="1772"/>
        <w:gridCol w:w="3399"/>
        <w:gridCol w:w="145"/>
      </w:tblGrid>
      <w:tr w:rsidR="00E4155F" w:rsidRPr="00E4155F" w:rsidTr="00E4155F">
        <w:tc>
          <w:tcPr>
            <w:tcW w:w="1895"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544" w:type="dxa"/>
            <w:gridSpan w:val="2"/>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E4155F">
        <w:trPr>
          <w:trHeight w:val="561"/>
        </w:trPr>
        <w:tc>
          <w:tcPr>
            <w:tcW w:w="1895" w:type="dxa"/>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 xml:space="preserve">المسافة </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0.069</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2.17%</w:t>
            </w:r>
          </w:p>
        </w:tc>
        <w:tc>
          <w:tcPr>
            <w:tcW w:w="3544" w:type="dxa"/>
            <w:gridSpan w:val="2"/>
            <w:vMerge w:val="restart"/>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التصويب البعيد من الثبات</w:t>
            </w:r>
          </w:p>
        </w:tc>
      </w:tr>
      <w:tr w:rsidR="00E4155F" w:rsidRPr="00E4155F" w:rsidTr="00E4155F">
        <w:trPr>
          <w:trHeight w:val="642"/>
        </w:trPr>
        <w:tc>
          <w:tcPr>
            <w:tcW w:w="1895" w:type="dxa"/>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2915C4">
              <w:rPr>
                <w:rFonts w:ascii="Times New Roman" w:eastAsia="Times New Roman" w:hAnsi="Times New Roman" w:cs="Simplified Arabic" w:hint="cs"/>
                <w:b/>
                <w:bCs/>
                <w:sz w:val="24"/>
                <w:szCs w:val="24"/>
                <w:rtl/>
                <w:lang w:bidi="ar-IQ"/>
              </w:rPr>
              <w:t>تحمل القدرة</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2.421</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76.37%</w:t>
            </w:r>
          </w:p>
        </w:tc>
        <w:tc>
          <w:tcPr>
            <w:tcW w:w="3544" w:type="dxa"/>
            <w:gridSpan w:val="2"/>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E4155F">
        <w:trPr>
          <w:trHeight w:val="567"/>
        </w:trPr>
        <w:tc>
          <w:tcPr>
            <w:tcW w:w="1895" w:type="dxa"/>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الزمن</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0.680</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21.45%</w:t>
            </w:r>
          </w:p>
        </w:tc>
        <w:tc>
          <w:tcPr>
            <w:tcW w:w="3544" w:type="dxa"/>
            <w:gridSpan w:val="2"/>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E4155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Ex>
        <w:trPr>
          <w:gridAfter w:val="1"/>
          <w:wAfter w:w="145" w:type="dxa"/>
          <w:trHeight w:val="2211"/>
        </w:trPr>
        <w:tc>
          <w:tcPr>
            <w:tcW w:w="8838" w:type="dxa"/>
            <w:gridSpan w:val="4"/>
            <w:tcBorders>
              <w:top w:val="nil"/>
              <w:left w:val="nil"/>
              <w:bottom w:val="nil"/>
              <w:right w:val="nil"/>
            </w:tcBorders>
          </w:tcPr>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E4155F" w:rsidRDefault="00E4155F" w:rsidP="000B00A4">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2"/>
                <w:szCs w:val="32"/>
                <w:rtl/>
                <w:lang w:bidi="ar-IQ"/>
              </w:rPr>
              <w:lastRenderedPageBreak/>
              <w:t>3-4-</w:t>
            </w:r>
            <w:r w:rsidR="000B00A4">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-4-6التقدير الكمي لمعادلة انحدار مهارة المناولة الصدرية</w:t>
            </w:r>
          </w:p>
          <w:p w:rsidR="000B00A4" w:rsidRPr="00E4155F" w:rsidRDefault="000B00A4" w:rsidP="000B00A4">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w:t>
            </w:r>
            <w:r w:rsidR="00065E59">
              <w:rPr>
                <w:rFonts w:ascii="Times New Roman" w:eastAsia="Times New Roman" w:hAnsi="Times New Roman" w:cs="Simplified Arabic" w:hint="cs"/>
                <w:b/>
                <w:bCs/>
                <w:sz w:val="32"/>
                <w:szCs w:val="32"/>
                <w:rtl/>
              </w:rPr>
              <w:t>20</w:t>
            </w:r>
            <w:r w:rsidRPr="00E4155F">
              <w:rPr>
                <w:rFonts w:ascii="Times New Roman" w:eastAsia="Times New Roman" w:hAnsi="Times New Roman" w:cs="Simplified Arabic" w:hint="cs"/>
                <w:b/>
                <w:bCs/>
                <w:sz w:val="32"/>
                <w:szCs w:val="32"/>
                <w:rtl/>
              </w:rPr>
              <w:t>)</w:t>
            </w:r>
          </w:p>
          <w:p w:rsidR="00E4155F" w:rsidRDefault="00E4155F" w:rsidP="009D13F2">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 xml:space="preserve">يبين قيم معادلة انحدار مهارة </w:t>
            </w:r>
            <w:r w:rsidRPr="00E4155F">
              <w:rPr>
                <w:rFonts w:ascii="Simplified Arabic" w:eastAsia="Times New Roman" w:hAnsi="Simplified Arabic" w:cs="Simplified Arabic" w:hint="cs"/>
                <w:b/>
                <w:bCs/>
                <w:sz w:val="32"/>
                <w:szCs w:val="32"/>
                <w:rtl/>
                <w:lang w:bidi="ar-IQ"/>
              </w:rPr>
              <w:t>المناولة الصدرية</w:t>
            </w:r>
            <w:r w:rsidRPr="00E4155F">
              <w:rPr>
                <w:rFonts w:ascii="Times New Roman" w:eastAsia="Times New Roman" w:hAnsi="Times New Roman" w:cs="Simplified Arabic" w:hint="cs"/>
                <w:b/>
                <w:bCs/>
                <w:sz w:val="32"/>
                <w:szCs w:val="32"/>
                <w:rtl/>
              </w:rPr>
              <w:t xml:space="preserve"> وتحمل القدرة </w:t>
            </w:r>
            <w:r w:rsidR="000270D7">
              <w:rPr>
                <w:rFonts w:ascii="Times New Roman" w:eastAsia="Times New Roman" w:hAnsi="Times New Roman" w:cs="Simplified Arabic" w:hint="cs"/>
                <w:b/>
                <w:bCs/>
                <w:sz w:val="32"/>
                <w:szCs w:val="32"/>
                <w:rtl/>
              </w:rPr>
              <w:t>والادراك الحس - حركي</w:t>
            </w:r>
          </w:p>
          <w:p w:rsidR="000B00A4" w:rsidRPr="00E4155F" w:rsidRDefault="000B00A4" w:rsidP="009D13F2">
            <w:pPr>
              <w:spacing w:after="0" w:line="240" w:lineRule="auto"/>
              <w:ind w:left="570"/>
              <w:jc w:val="center"/>
              <w:rPr>
                <w:rFonts w:ascii="Times New Roman" w:eastAsia="Times New Roman" w:hAnsi="Times New Roman" w:cs="Simplified Arabic"/>
                <w:b/>
                <w:bCs/>
                <w:sz w:val="32"/>
                <w:szCs w:val="32"/>
                <w:rtl/>
              </w:rPr>
            </w:pP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 xml:space="preserve">المسافة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11.516</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0.875</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59.006</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0.226</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المسافة + تحمل 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10.098</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0.942</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67.427</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0.214</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0.910</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0"/>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الم</w:t>
                  </w:r>
                  <w:r>
                    <w:rPr>
                      <w:rFonts w:ascii="Times New Roman" w:eastAsia="Times New Roman" w:hAnsi="Times New Roman" w:cs="Simplified Arabic" w:hint="cs"/>
                      <w:b/>
                      <w:bCs/>
                      <w:sz w:val="24"/>
                      <w:szCs w:val="24"/>
                      <w:rtl/>
                      <w:lang w:bidi="ar-IQ"/>
                    </w:rPr>
                    <w:t xml:space="preserve">سافة + تحمل قدرة + ادراك </w:t>
                  </w:r>
                  <w:r w:rsidR="00E4155F" w:rsidRPr="002915C4">
                    <w:rPr>
                      <w:rFonts w:ascii="Times New Roman" w:eastAsia="Times New Roman" w:hAnsi="Times New Roman" w:cs="Simplified Arabic" w:hint="cs"/>
                      <w:b/>
                      <w:bCs/>
                      <w:sz w:val="24"/>
                      <w:szCs w:val="24"/>
                      <w:rtl/>
                      <w:lang w:bidi="ar-IQ"/>
                    </w:rPr>
                    <w:t>الزمن</w:t>
                  </w:r>
                </w:p>
                <w:p w:rsidR="00E4155F" w:rsidRPr="002915C4" w:rsidRDefault="00E4155F" w:rsidP="00E4155F">
                  <w:pPr>
                    <w:spacing w:after="0" w:line="240" w:lineRule="auto"/>
                    <w:jc w:val="center"/>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8.161</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0.984</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161.339</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2"/>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0.109</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80"/>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2.432</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4"/>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ب3</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0.607</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bottom w:val="nil"/>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0B00A4" w:rsidRDefault="000B00A4" w:rsidP="00E4155F">
      <w:pPr>
        <w:spacing w:after="0" w:line="240" w:lineRule="auto"/>
        <w:jc w:val="lowKashida"/>
        <w:rPr>
          <w:rFonts w:ascii="Times New Roman" w:eastAsia="Times New Roman" w:hAnsi="Times New Roman" w:cs="Simplified Arabic"/>
          <w:sz w:val="32"/>
          <w:szCs w:val="32"/>
          <w:rtl/>
        </w:rPr>
      </w:pPr>
    </w:p>
    <w:p w:rsidR="000B00A4"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 xml:space="preserve">   يبين الجدول (</w:t>
      </w:r>
      <w:r w:rsidR="00065E59">
        <w:rPr>
          <w:rFonts w:ascii="Times New Roman" w:eastAsia="Times New Roman" w:hAnsi="Times New Roman" w:cs="Simplified Arabic" w:hint="cs"/>
          <w:sz w:val="32"/>
          <w:szCs w:val="32"/>
          <w:rtl/>
        </w:rPr>
        <w:t>20</w:t>
      </w:r>
      <w:r w:rsidRPr="00E4155F">
        <w:rPr>
          <w:rFonts w:ascii="Times New Roman" w:eastAsia="Times New Roman" w:hAnsi="Times New Roman" w:cs="Simplified Arabic" w:hint="cs"/>
          <w:sz w:val="32"/>
          <w:szCs w:val="32"/>
          <w:rtl/>
        </w:rPr>
        <w:t>) أقيام معاملات معادلة الانحدار المعنية بعلاقة مهارة المناولة الصدرية وكل من تحمل القدرة و</w:t>
      </w:r>
      <w:r w:rsidR="00DD18F4">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0B00A4" w:rsidRDefault="000B00A4" w:rsidP="00E4155F">
      <w:pPr>
        <w:spacing w:after="0" w:line="240" w:lineRule="auto"/>
        <w:jc w:val="lowKashida"/>
        <w:rPr>
          <w:rFonts w:ascii="Times New Roman" w:eastAsia="Times New Roman" w:hAnsi="Times New Roman" w:cs="Simplified Arabic"/>
          <w:sz w:val="32"/>
          <w:szCs w:val="32"/>
          <w:rtl/>
        </w:rPr>
      </w:pPr>
    </w:p>
    <w:p w:rsidR="00E4155F" w:rsidRPr="00E4155F" w:rsidRDefault="00E4155F" w:rsidP="00E4155F">
      <w:pPr>
        <w:spacing w:after="0" w:line="240" w:lineRule="auto"/>
        <w:jc w:val="lowKashida"/>
        <w:rPr>
          <w:rFonts w:ascii="Times New Roman" w:eastAsia="Times New Roman" w:hAnsi="Times New Roman" w:cs="Simplified Arabic"/>
          <w:sz w:val="32"/>
          <w:szCs w:val="32"/>
          <w:rtl/>
        </w:rPr>
      </w:pP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lastRenderedPageBreak/>
        <w:t>ومن هذا يمكننا أن نستنبط المعادلة التنبؤية للتقدير الكمي لمهارة المناولة الصدرية في ضوء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9D13F2">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المناولة الصدرية </w:t>
      </w:r>
      <w:r w:rsidR="00DD18F4">
        <w:rPr>
          <w:rFonts w:ascii="Times New Roman" w:eastAsia="Times New Roman" w:hAnsi="Times New Roman" w:cs="Simplified Arabic" w:hint="cs"/>
          <w:sz w:val="32"/>
          <w:szCs w:val="32"/>
          <w:rtl/>
        </w:rPr>
        <w:t xml:space="preserve">=8.161+0.109× قيمة انجاز ادراك </w:t>
      </w:r>
      <w:r w:rsidRPr="00E4155F">
        <w:rPr>
          <w:rFonts w:ascii="Times New Roman" w:eastAsia="Times New Roman" w:hAnsi="Times New Roman" w:cs="Simplified Arabic" w:hint="cs"/>
          <w:sz w:val="32"/>
          <w:szCs w:val="32"/>
          <w:rtl/>
        </w:rPr>
        <w:t>المسافة +2.432× قيمة انجاز تحمل القدرة</w:t>
      </w:r>
      <w:r w:rsidR="00DD18F4">
        <w:rPr>
          <w:rFonts w:ascii="Times New Roman" w:eastAsia="Times New Roman" w:hAnsi="Times New Roman" w:cs="Simplified Arabic" w:hint="cs"/>
          <w:sz w:val="32"/>
          <w:szCs w:val="32"/>
          <w:rtl/>
          <w:lang w:bidi="ar-IQ"/>
        </w:rPr>
        <w:t xml:space="preserve"> +0.607× قيمة انجاز ادراك </w:t>
      </w:r>
      <w:r w:rsidRPr="00E4155F">
        <w:rPr>
          <w:rFonts w:ascii="Times New Roman" w:eastAsia="Times New Roman" w:hAnsi="Times New Roman" w:cs="Simplified Arabic" w:hint="cs"/>
          <w:sz w:val="32"/>
          <w:szCs w:val="32"/>
          <w:rtl/>
          <w:lang w:bidi="ar-IQ"/>
        </w:rPr>
        <w:t>الزمن .</w:t>
      </w:r>
    </w:p>
    <w:p w:rsidR="009D13F2" w:rsidRDefault="00E4155F" w:rsidP="009D13F2">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(3.148) عليه ستكون نسبة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المناولة الصدرية بحسب الأتي:-</w:t>
      </w:r>
    </w:p>
    <w:p w:rsidR="000B00A4" w:rsidRDefault="000B00A4" w:rsidP="009D13F2">
      <w:pPr>
        <w:spacing w:after="0" w:line="240" w:lineRule="auto"/>
        <w:jc w:val="lowKashida"/>
        <w:rPr>
          <w:rFonts w:ascii="Times New Roman" w:eastAsia="Times New Roman" w:hAnsi="Times New Roman" w:cs="Simplified Arabic"/>
          <w:sz w:val="32"/>
          <w:szCs w:val="32"/>
          <w:rtl/>
          <w:lang w:bidi="ar-IQ"/>
        </w:rPr>
      </w:pP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جدول (2</w:t>
      </w:r>
      <w:r w:rsidR="00065E59">
        <w:rPr>
          <w:rFonts w:ascii="Times New Roman" w:eastAsia="Times New Roman" w:hAnsi="Times New Roman" w:cs="Simplified Arabic" w:hint="cs"/>
          <w:sz w:val="32"/>
          <w:szCs w:val="32"/>
          <w:rtl/>
          <w:lang w:bidi="ar-IQ"/>
        </w:rPr>
        <w:t>1</w:t>
      </w:r>
      <w:r w:rsidRPr="00E4155F">
        <w:rPr>
          <w:rFonts w:ascii="Times New Roman" w:eastAsia="Times New Roman" w:hAnsi="Times New Roman" w:cs="Simplified Arabic" w:hint="cs"/>
          <w:sz w:val="32"/>
          <w:szCs w:val="32"/>
          <w:rtl/>
          <w:lang w:bidi="ar-IQ"/>
        </w:rPr>
        <w:t>)</w:t>
      </w:r>
    </w:p>
    <w:p w:rsidR="00E4155F"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المناولة الصدرية</w:t>
      </w:r>
    </w:p>
    <w:p w:rsidR="000B00A4" w:rsidRPr="00E4155F" w:rsidRDefault="000B00A4" w:rsidP="00E4155F">
      <w:pPr>
        <w:spacing w:after="0" w:line="240" w:lineRule="auto"/>
        <w:jc w:val="center"/>
        <w:rPr>
          <w:rFonts w:ascii="Times New Roman" w:eastAsia="Times New Roman" w:hAnsi="Times New Roman" w:cs="Simplified Arabic"/>
          <w:sz w:val="32"/>
          <w:szCs w:val="32"/>
          <w:rtl/>
          <w:lang w:bidi="ar-IQ"/>
        </w:rPr>
      </w:pPr>
    </w:p>
    <w:tbl>
      <w:tblPr>
        <w:bidiVisual/>
        <w:tblW w:w="8983" w:type="dxa"/>
        <w:tblInd w:w="-361"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95"/>
        <w:gridCol w:w="1772"/>
        <w:gridCol w:w="1772"/>
        <w:gridCol w:w="3544"/>
      </w:tblGrid>
      <w:tr w:rsidR="00E4155F" w:rsidRPr="00E4155F" w:rsidTr="000B00A4">
        <w:tc>
          <w:tcPr>
            <w:tcW w:w="1895"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544"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0B00A4">
        <w:trPr>
          <w:trHeight w:val="561"/>
        </w:trPr>
        <w:tc>
          <w:tcPr>
            <w:tcW w:w="1895" w:type="dxa"/>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 xml:space="preserve">المسافة </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0.109</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3.46%</w:t>
            </w:r>
          </w:p>
        </w:tc>
        <w:tc>
          <w:tcPr>
            <w:tcW w:w="3544" w:type="dxa"/>
            <w:vMerge w:val="restart"/>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المناولة الصدرية</w:t>
            </w:r>
          </w:p>
        </w:tc>
      </w:tr>
      <w:tr w:rsidR="00E4155F" w:rsidRPr="00E4155F" w:rsidTr="000B00A4">
        <w:trPr>
          <w:trHeight w:val="642"/>
        </w:trPr>
        <w:tc>
          <w:tcPr>
            <w:tcW w:w="1895" w:type="dxa"/>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2915C4">
              <w:rPr>
                <w:rFonts w:ascii="Times New Roman" w:eastAsia="Times New Roman" w:hAnsi="Times New Roman" w:cs="Simplified Arabic" w:hint="cs"/>
                <w:b/>
                <w:bCs/>
                <w:sz w:val="24"/>
                <w:szCs w:val="24"/>
                <w:rtl/>
                <w:lang w:bidi="ar-IQ"/>
              </w:rPr>
              <w:t>تحمل القدرة</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2.432</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71.25%</w:t>
            </w:r>
          </w:p>
        </w:tc>
        <w:tc>
          <w:tcPr>
            <w:tcW w:w="3544"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0B00A4">
        <w:trPr>
          <w:trHeight w:val="567"/>
        </w:trPr>
        <w:tc>
          <w:tcPr>
            <w:tcW w:w="1895" w:type="dxa"/>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الزمن</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0.607</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19.28%</w:t>
            </w:r>
          </w:p>
        </w:tc>
        <w:tc>
          <w:tcPr>
            <w:tcW w:w="3544"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0B00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Ex>
        <w:trPr>
          <w:trHeight w:val="2211"/>
        </w:trPr>
        <w:tc>
          <w:tcPr>
            <w:tcW w:w="8983" w:type="dxa"/>
            <w:gridSpan w:val="4"/>
            <w:tcBorders>
              <w:top w:val="nil"/>
              <w:left w:val="nil"/>
              <w:bottom w:val="nil"/>
              <w:right w:val="nil"/>
            </w:tcBorders>
          </w:tcPr>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584EC7" w:rsidRDefault="00584EC7" w:rsidP="00E4155F">
            <w:pPr>
              <w:spacing w:after="0" w:line="240" w:lineRule="auto"/>
              <w:jc w:val="both"/>
              <w:rPr>
                <w:rFonts w:ascii="Simplified Arabic" w:eastAsia="Times New Roman" w:hAnsi="Simplified Arabic" w:cs="Simplified Arabic"/>
                <w:b/>
                <w:bCs/>
                <w:sz w:val="32"/>
                <w:szCs w:val="32"/>
                <w:rtl/>
                <w:lang w:bidi="ar-IQ"/>
              </w:rPr>
            </w:pPr>
          </w:p>
          <w:p w:rsidR="000B00A4" w:rsidRDefault="000B00A4" w:rsidP="00E4155F">
            <w:pPr>
              <w:spacing w:after="0" w:line="240" w:lineRule="auto"/>
              <w:jc w:val="both"/>
              <w:rPr>
                <w:rFonts w:ascii="Simplified Arabic" w:eastAsia="Times New Roman" w:hAnsi="Simplified Arabic" w:cs="Simplified Arabic"/>
                <w:b/>
                <w:bCs/>
                <w:sz w:val="32"/>
                <w:szCs w:val="32"/>
                <w:rtl/>
                <w:lang w:bidi="ar-IQ"/>
              </w:rPr>
            </w:pPr>
          </w:p>
          <w:p w:rsidR="00E4155F" w:rsidRDefault="000B00A4" w:rsidP="000B00A4">
            <w:pPr>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b/>
                <w:bCs/>
                <w:sz w:val="32"/>
                <w:szCs w:val="32"/>
                <w:rtl/>
                <w:lang w:bidi="ar-IQ"/>
              </w:rPr>
              <w:lastRenderedPageBreak/>
              <w:t>3</w:t>
            </w:r>
            <w:r w:rsidR="00E4155F" w:rsidRPr="00E4155F">
              <w:rPr>
                <w:rFonts w:ascii="Simplified Arabic" w:eastAsia="Times New Roman" w:hAnsi="Simplified Arabic" w:cs="Simplified Arabic" w:hint="cs"/>
                <w:b/>
                <w:bCs/>
                <w:sz w:val="32"/>
                <w:szCs w:val="32"/>
                <w:rtl/>
                <w:lang w:bidi="ar-IQ"/>
              </w:rPr>
              <w:t>-4-</w:t>
            </w:r>
            <w:r>
              <w:rPr>
                <w:rFonts w:ascii="Simplified Arabic" w:eastAsia="Times New Roman" w:hAnsi="Simplified Arabic" w:cs="Simplified Arabic" w:hint="cs"/>
                <w:b/>
                <w:bCs/>
                <w:sz w:val="32"/>
                <w:szCs w:val="32"/>
                <w:rtl/>
                <w:lang w:bidi="ar-IQ"/>
              </w:rPr>
              <w:t>3</w:t>
            </w:r>
            <w:r w:rsidR="00E4155F" w:rsidRPr="00E4155F">
              <w:rPr>
                <w:rFonts w:ascii="Simplified Arabic" w:eastAsia="Times New Roman" w:hAnsi="Simplified Arabic" w:cs="Simplified Arabic" w:hint="cs"/>
                <w:b/>
                <w:bCs/>
                <w:sz w:val="32"/>
                <w:szCs w:val="32"/>
                <w:rtl/>
                <w:lang w:bidi="ar-IQ"/>
              </w:rPr>
              <w:t>-4-7التقدير الكمي لمعادلة انحدار مهارة المناولة من فوق الرأس</w:t>
            </w:r>
          </w:p>
          <w:p w:rsidR="000B00A4" w:rsidRPr="00E4155F" w:rsidRDefault="000B00A4" w:rsidP="000B00A4">
            <w:pPr>
              <w:spacing w:after="0" w:line="240" w:lineRule="auto"/>
              <w:jc w:val="both"/>
              <w:rPr>
                <w:rFonts w:ascii="Simplified Arabic" w:eastAsia="Times New Roman" w:hAnsi="Simplified Arabic" w:cs="Simplified Arabic"/>
                <w:sz w:val="32"/>
                <w:szCs w:val="32"/>
                <w:rtl/>
                <w:lang w:bidi="ar-IQ"/>
              </w:rPr>
            </w:pP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(2</w:t>
            </w:r>
            <w:r w:rsidR="00065E59">
              <w:rPr>
                <w:rFonts w:ascii="Times New Roman" w:eastAsia="Times New Roman" w:hAnsi="Times New Roman" w:cs="Simplified Arabic" w:hint="cs"/>
                <w:b/>
                <w:bCs/>
                <w:sz w:val="32"/>
                <w:szCs w:val="32"/>
                <w:rtl/>
              </w:rPr>
              <w:t>2</w:t>
            </w:r>
            <w:r w:rsidRPr="00E4155F">
              <w:rPr>
                <w:rFonts w:ascii="Times New Roman" w:eastAsia="Times New Roman" w:hAnsi="Times New Roman" w:cs="Simplified Arabic" w:hint="cs"/>
                <w:b/>
                <w:bCs/>
                <w:sz w:val="32"/>
                <w:szCs w:val="32"/>
                <w:rtl/>
              </w:rPr>
              <w:t>)</w:t>
            </w:r>
          </w:p>
          <w:p w:rsidR="00E4155F" w:rsidRDefault="00E4155F" w:rsidP="00E4155F">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 xml:space="preserve">يبين قيم معادلة انحدار مهارة </w:t>
            </w:r>
            <w:r w:rsidRPr="00E4155F">
              <w:rPr>
                <w:rFonts w:ascii="Simplified Arabic" w:eastAsia="Times New Roman" w:hAnsi="Simplified Arabic" w:cs="Simplified Arabic" w:hint="cs"/>
                <w:b/>
                <w:bCs/>
                <w:sz w:val="32"/>
                <w:szCs w:val="32"/>
                <w:rtl/>
                <w:lang w:bidi="ar-IQ"/>
              </w:rPr>
              <w:t>المناولة من فوق الرأس</w:t>
            </w:r>
            <w:r w:rsidRPr="00E4155F">
              <w:rPr>
                <w:rFonts w:ascii="Times New Roman" w:eastAsia="Times New Roman" w:hAnsi="Times New Roman" w:cs="Simplified Arabic" w:hint="cs"/>
                <w:b/>
                <w:bCs/>
                <w:sz w:val="32"/>
                <w:szCs w:val="32"/>
                <w:rtl/>
              </w:rPr>
              <w:t xml:space="preserve"> وتحمل القدرة و</w:t>
            </w:r>
            <w:r w:rsidR="00DD18F4">
              <w:rPr>
                <w:rFonts w:ascii="Times New Roman" w:eastAsia="Times New Roman" w:hAnsi="Times New Roman" w:cs="Simplified Arabic" w:hint="cs"/>
                <w:b/>
                <w:bCs/>
                <w:sz w:val="32"/>
                <w:szCs w:val="32"/>
                <w:rtl/>
              </w:rPr>
              <w:t xml:space="preserve">الادراك </w:t>
            </w:r>
            <w:r w:rsidRPr="00E4155F">
              <w:rPr>
                <w:rFonts w:ascii="Times New Roman" w:eastAsia="Times New Roman" w:hAnsi="Times New Roman" w:cs="Simplified Arabic" w:hint="cs"/>
                <w:b/>
                <w:bCs/>
                <w:sz w:val="32"/>
                <w:szCs w:val="32"/>
                <w:rtl/>
              </w:rPr>
              <w:t>الحس-حركي</w:t>
            </w:r>
          </w:p>
          <w:p w:rsidR="000B00A4" w:rsidRPr="00E4155F" w:rsidRDefault="000B00A4" w:rsidP="00E4155F">
            <w:pPr>
              <w:spacing w:after="0" w:line="240" w:lineRule="auto"/>
              <w:ind w:left="570"/>
              <w:jc w:val="center"/>
              <w:rPr>
                <w:rFonts w:ascii="Times New Roman" w:eastAsia="Times New Roman" w:hAnsi="Times New Roman" w:cs="Simplified Arabic"/>
                <w:b/>
                <w:bCs/>
                <w:sz w:val="32"/>
                <w:szCs w:val="32"/>
                <w:rtl/>
              </w:rPr>
            </w:pP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 xml:space="preserve">المسافة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12.247</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0.766</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25.623</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0.204</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2915C4">
                    <w:rPr>
                      <w:rFonts w:ascii="Times New Roman" w:eastAsia="Times New Roman" w:hAnsi="Times New Roman" w:cs="Simplified Arabic" w:hint="cs"/>
                      <w:b/>
                      <w:bCs/>
                      <w:sz w:val="24"/>
                      <w:szCs w:val="24"/>
                      <w:rtl/>
                      <w:lang w:bidi="ar-IQ"/>
                    </w:rPr>
                    <w:t>المسافة + تحمل 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10.136</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0.918</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45.357</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0.186</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2915C4"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1.355</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0"/>
              </w:trPr>
              <w:tc>
                <w:tcPr>
                  <w:tcW w:w="1959" w:type="dxa"/>
                  <w:vMerge w:val="restart"/>
                  <w:tcBorders>
                    <w:top w:val="thinThickSmallGap" w:sz="24" w:space="0" w:color="auto"/>
                    <w:left w:val="thinThickSmallGap" w:sz="24" w:space="0" w:color="auto"/>
                    <w:right w:val="thinThickSmallGap" w:sz="24" w:space="0" w:color="auto"/>
                  </w:tcBorders>
                </w:tcPr>
                <w:p w:rsidR="00E4155F" w:rsidRPr="002915C4" w:rsidRDefault="002915C4"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المسافة + تحمل قدرة + ادراك </w:t>
                  </w:r>
                  <w:r w:rsidR="00E4155F" w:rsidRPr="002915C4">
                    <w:rPr>
                      <w:rFonts w:ascii="Times New Roman" w:eastAsia="Times New Roman" w:hAnsi="Times New Roman" w:cs="Simplified Arabic" w:hint="cs"/>
                      <w:b/>
                      <w:bCs/>
                      <w:sz w:val="24"/>
                      <w:szCs w:val="24"/>
                      <w:rtl/>
                      <w:lang w:bidi="ar-IQ"/>
                    </w:rPr>
                    <w:t>الزمن</w:t>
                  </w:r>
                </w:p>
                <w:p w:rsidR="00E4155F" w:rsidRPr="002915C4" w:rsidRDefault="00E4155F" w:rsidP="00E4155F">
                  <w:pPr>
                    <w:spacing w:after="0" w:line="240" w:lineRule="auto"/>
                    <w:jc w:val="center"/>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7.825</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0.974</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100.249</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2"/>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0.061</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80"/>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3.170</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74"/>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ب3</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0.725</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bottom w:val="nil"/>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p w:rsidR="000B00A4"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 xml:space="preserve">    يبين الجدول (2</w:t>
      </w:r>
      <w:r w:rsidR="00065E59">
        <w:rPr>
          <w:rFonts w:ascii="Times New Roman" w:eastAsia="Times New Roman" w:hAnsi="Times New Roman" w:cs="Simplified Arabic" w:hint="cs"/>
          <w:sz w:val="32"/>
          <w:szCs w:val="32"/>
          <w:rtl/>
        </w:rPr>
        <w:t>2</w:t>
      </w:r>
      <w:r w:rsidRPr="00E4155F">
        <w:rPr>
          <w:rFonts w:ascii="Times New Roman" w:eastAsia="Times New Roman" w:hAnsi="Times New Roman" w:cs="Simplified Arabic" w:hint="cs"/>
          <w:sz w:val="32"/>
          <w:szCs w:val="32"/>
          <w:rtl/>
        </w:rPr>
        <w:t>) أقيام معاملات معادلة الانحدار المعنية بعلاقة مهارة المناولة من فوق الرأس وكل من تحمل القدرة و</w:t>
      </w:r>
      <w:r w:rsidR="00DD18F4">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0B00A4" w:rsidRDefault="000B00A4" w:rsidP="00E4155F">
      <w:pPr>
        <w:spacing w:after="0" w:line="240" w:lineRule="auto"/>
        <w:jc w:val="lowKashida"/>
        <w:rPr>
          <w:rFonts w:ascii="Times New Roman" w:eastAsia="Times New Roman" w:hAnsi="Times New Roman" w:cs="Simplified Arabic"/>
          <w:sz w:val="32"/>
          <w:szCs w:val="32"/>
          <w:rtl/>
        </w:rPr>
      </w:pPr>
    </w:p>
    <w:p w:rsidR="00E4155F" w:rsidRPr="00E4155F" w:rsidRDefault="00E4155F" w:rsidP="00E4155F">
      <w:pPr>
        <w:spacing w:after="0" w:line="240" w:lineRule="auto"/>
        <w:jc w:val="lowKashida"/>
        <w:rPr>
          <w:rFonts w:ascii="Times New Roman" w:eastAsia="Times New Roman" w:hAnsi="Times New Roman" w:cs="Simplified Arabic"/>
          <w:sz w:val="32"/>
          <w:szCs w:val="32"/>
          <w:rtl/>
        </w:rPr>
      </w:pP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lastRenderedPageBreak/>
        <w:t>ومن هذا يمكننا أن نستنبط المعادلة التنبؤية للتقدير الكمي لمهارة المناولة من فوق الرأس في ضوء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المناولة من فوق الرأس </w:t>
      </w:r>
      <w:r w:rsidR="00DD18F4">
        <w:rPr>
          <w:rFonts w:ascii="Times New Roman" w:eastAsia="Times New Roman" w:hAnsi="Times New Roman" w:cs="Simplified Arabic" w:hint="cs"/>
          <w:sz w:val="32"/>
          <w:szCs w:val="32"/>
          <w:rtl/>
        </w:rPr>
        <w:t xml:space="preserve">=7.825+0.061× قيمة انجاز ادراك </w:t>
      </w:r>
      <w:r w:rsidRPr="00E4155F">
        <w:rPr>
          <w:rFonts w:ascii="Times New Roman" w:eastAsia="Times New Roman" w:hAnsi="Times New Roman" w:cs="Simplified Arabic" w:hint="cs"/>
          <w:sz w:val="32"/>
          <w:szCs w:val="32"/>
          <w:rtl/>
        </w:rPr>
        <w:t>المسافة +3.170× قيمة انجاز تحمل القدرة</w:t>
      </w:r>
      <w:r w:rsidR="00DD18F4">
        <w:rPr>
          <w:rFonts w:ascii="Times New Roman" w:eastAsia="Times New Roman" w:hAnsi="Times New Roman" w:cs="Simplified Arabic" w:hint="cs"/>
          <w:sz w:val="32"/>
          <w:szCs w:val="32"/>
          <w:rtl/>
          <w:lang w:bidi="ar-IQ"/>
        </w:rPr>
        <w:t xml:space="preserve"> +0.725× قيمة انجاز ادراك </w:t>
      </w:r>
      <w:r w:rsidRPr="00E4155F">
        <w:rPr>
          <w:rFonts w:ascii="Times New Roman" w:eastAsia="Times New Roman" w:hAnsi="Times New Roman" w:cs="Simplified Arabic" w:hint="cs"/>
          <w:sz w:val="32"/>
          <w:szCs w:val="32"/>
          <w:rtl/>
          <w:lang w:bidi="ar-IQ"/>
        </w:rPr>
        <w:t>الزمن .</w:t>
      </w:r>
    </w:p>
    <w:p w:rsid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(3.956) عليه ستكون نسبة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المناولة من فوق الرأس بحسب الأتي:-</w:t>
      </w:r>
    </w:p>
    <w:p w:rsidR="000B00A4" w:rsidRPr="00E4155F" w:rsidRDefault="000B00A4" w:rsidP="00E4155F">
      <w:pPr>
        <w:spacing w:after="0" w:line="240" w:lineRule="auto"/>
        <w:jc w:val="lowKashida"/>
        <w:rPr>
          <w:rFonts w:ascii="Times New Roman" w:eastAsia="Times New Roman" w:hAnsi="Times New Roman" w:cs="Simplified Arabic"/>
          <w:sz w:val="32"/>
          <w:szCs w:val="32"/>
          <w:rtl/>
          <w:lang w:bidi="ar-IQ"/>
        </w:rPr>
      </w:pP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جدول (2</w:t>
      </w:r>
      <w:r w:rsidR="00065E59">
        <w:rPr>
          <w:rFonts w:ascii="Times New Roman" w:eastAsia="Times New Roman" w:hAnsi="Times New Roman" w:cs="Simplified Arabic" w:hint="cs"/>
          <w:sz w:val="32"/>
          <w:szCs w:val="32"/>
          <w:rtl/>
          <w:lang w:bidi="ar-IQ"/>
        </w:rPr>
        <w:t>3</w:t>
      </w:r>
      <w:r w:rsidRPr="00E4155F">
        <w:rPr>
          <w:rFonts w:ascii="Times New Roman" w:eastAsia="Times New Roman" w:hAnsi="Times New Roman" w:cs="Simplified Arabic" w:hint="cs"/>
          <w:sz w:val="32"/>
          <w:szCs w:val="32"/>
          <w:rtl/>
          <w:lang w:bidi="ar-IQ"/>
        </w:rPr>
        <w:t xml:space="preserve">) </w:t>
      </w:r>
    </w:p>
    <w:p w:rsidR="00DD18F4"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في أداء مهارة المناولة </w:t>
      </w:r>
    </w:p>
    <w:p w:rsidR="00E4155F"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من فوق الرأس</w:t>
      </w:r>
    </w:p>
    <w:p w:rsidR="000B00A4" w:rsidRPr="00E4155F" w:rsidRDefault="000B00A4" w:rsidP="00E4155F">
      <w:pPr>
        <w:spacing w:after="0" w:line="240" w:lineRule="auto"/>
        <w:jc w:val="center"/>
        <w:rPr>
          <w:rFonts w:ascii="Times New Roman" w:eastAsia="Times New Roman" w:hAnsi="Times New Roman" w:cs="Simplified Arabic"/>
          <w:sz w:val="32"/>
          <w:szCs w:val="32"/>
          <w:rtl/>
          <w:lang w:bidi="ar-IQ"/>
        </w:rPr>
      </w:pPr>
    </w:p>
    <w:tbl>
      <w:tblPr>
        <w:bidiVisual/>
        <w:tblW w:w="8983" w:type="dxa"/>
        <w:tblInd w:w="-361"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95"/>
        <w:gridCol w:w="1772"/>
        <w:gridCol w:w="1772"/>
        <w:gridCol w:w="3544"/>
      </w:tblGrid>
      <w:tr w:rsidR="00E4155F" w:rsidRPr="00E4155F" w:rsidTr="009D13F2">
        <w:tc>
          <w:tcPr>
            <w:tcW w:w="1895"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544"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9D13F2">
        <w:trPr>
          <w:trHeight w:val="561"/>
        </w:trPr>
        <w:tc>
          <w:tcPr>
            <w:tcW w:w="1895" w:type="dxa"/>
          </w:tcPr>
          <w:p w:rsidR="00E4155F" w:rsidRPr="00885B4E" w:rsidRDefault="00885B4E"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885B4E">
              <w:rPr>
                <w:rFonts w:ascii="Times New Roman" w:eastAsia="Times New Roman" w:hAnsi="Times New Roman" w:cs="Simplified Arabic" w:hint="cs"/>
                <w:b/>
                <w:bCs/>
                <w:sz w:val="24"/>
                <w:szCs w:val="24"/>
                <w:rtl/>
                <w:lang w:bidi="ar-IQ"/>
              </w:rPr>
              <w:t xml:space="preserve">المسافة </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0.061</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1.54%</w:t>
            </w:r>
          </w:p>
        </w:tc>
        <w:tc>
          <w:tcPr>
            <w:tcW w:w="3544" w:type="dxa"/>
            <w:vMerge w:val="restart"/>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المناولة من فوق الرأس</w:t>
            </w:r>
          </w:p>
        </w:tc>
      </w:tr>
      <w:tr w:rsidR="00E4155F" w:rsidRPr="00E4155F" w:rsidTr="009D13F2">
        <w:trPr>
          <w:trHeight w:val="642"/>
        </w:trPr>
        <w:tc>
          <w:tcPr>
            <w:tcW w:w="1895" w:type="dxa"/>
          </w:tcPr>
          <w:p w:rsidR="00E4155F" w:rsidRPr="00885B4E"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885B4E">
              <w:rPr>
                <w:rFonts w:ascii="Times New Roman" w:eastAsia="Times New Roman" w:hAnsi="Times New Roman" w:cs="Simplified Arabic" w:hint="cs"/>
                <w:b/>
                <w:bCs/>
                <w:sz w:val="24"/>
                <w:szCs w:val="24"/>
                <w:rtl/>
                <w:lang w:bidi="ar-IQ"/>
              </w:rPr>
              <w:t>تحمل القدرة</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3.170</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80.13%</w:t>
            </w:r>
          </w:p>
        </w:tc>
        <w:tc>
          <w:tcPr>
            <w:tcW w:w="3544"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9D13F2">
        <w:trPr>
          <w:trHeight w:val="567"/>
        </w:trPr>
        <w:tc>
          <w:tcPr>
            <w:tcW w:w="1895" w:type="dxa"/>
          </w:tcPr>
          <w:p w:rsidR="00E4155F" w:rsidRPr="00885B4E" w:rsidRDefault="00885B4E"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885B4E">
              <w:rPr>
                <w:rFonts w:ascii="Times New Roman" w:eastAsia="Times New Roman" w:hAnsi="Times New Roman" w:cs="Simplified Arabic" w:hint="cs"/>
                <w:b/>
                <w:bCs/>
                <w:sz w:val="24"/>
                <w:szCs w:val="24"/>
                <w:rtl/>
                <w:lang w:bidi="ar-IQ"/>
              </w:rPr>
              <w:t>الزمن</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0.725</w:t>
            </w:r>
          </w:p>
        </w:tc>
        <w:tc>
          <w:tcPr>
            <w:tcW w:w="1772"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18.32%</w:t>
            </w:r>
          </w:p>
        </w:tc>
        <w:tc>
          <w:tcPr>
            <w:tcW w:w="3544"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9D13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00"/>
        </w:tblPrEx>
        <w:trPr>
          <w:trHeight w:val="2211"/>
        </w:trPr>
        <w:tc>
          <w:tcPr>
            <w:tcW w:w="8983" w:type="dxa"/>
            <w:gridSpan w:val="4"/>
            <w:tcBorders>
              <w:top w:val="nil"/>
              <w:left w:val="nil"/>
              <w:bottom w:val="nil"/>
              <w:right w:val="nil"/>
            </w:tcBorders>
          </w:tcPr>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lang w:bidi="ar-IQ"/>
              </w:rPr>
            </w:pPr>
          </w:p>
          <w:p w:rsidR="00DF5B74" w:rsidRDefault="00DF5B74" w:rsidP="00E4155F">
            <w:pPr>
              <w:spacing w:after="0" w:line="240" w:lineRule="auto"/>
              <w:jc w:val="both"/>
              <w:rPr>
                <w:rFonts w:ascii="Simplified Arabic" w:eastAsia="Times New Roman" w:hAnsi="Simplified Arabic" w:cs="Simplified Arabic"/>
                <w:b/>
                <w:bCs/>
                <w:sz w:val="32"/>
                <w:szCs w:val="32"/>
                <w:rtl/>
                <w:lang w:bidi="ar-IQ"/>
              </w:rPr>
            </w:pPr>
          </w:p>
          <w:p w:rsidR="009D13F2" w:rsidRDefault="009D13F2" w:rsidP="00E4155F">
            <w:pPr>
              <w:spacing w:after="0" w:line="240" w:lineRule="auto"/>
              <w:jc w:val="both"/>
              <w:rPr>
                <w:rFonts w:ascii="Simplified Arabic" w:eastAsia="Times New Roman" w:hAnsi="Simplified Arabic" w:cs="Simplified Arabic"/>
                <w:b/>
                <w:bCs/>
                <w:sz w:val="32"/>
                <w:szCs w:val="32"/>
                <w:rtl/>
                <w:lang w:bidi="ar-IQ"/>
              </w:rPr>
            </w:pPr>
          </w:p>
          <w:p w:rsidR="000B00A4" w:rsidRPr="00743EBA" w:rsidRDefault="00E4155F" w:rsidP="00743EBA">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hint="cs"/>
                <w:b/>
                <w:bCs/>
                <w:sz w:val="32"/>
                <w:szCs w:val="32"/>
                <w:rtl/>
                <w:lang w:bidi="ar-IQ"/>
              </w:rPr>
              <w:lastRenderedPageBreak/>
              <w:t>3-4-</w:t>
            </w:r>
            <w:r w:rsidR="000B00A4">
              <w:rPr>
                <w:rFonts w:ascii="Simplified Arabic" w:eastAsia="Times New Roman" w:hAnsi="Simplified Arabic" w:cs="Simplified Arabic" w:hint="cs"/>
                <w:b/>
                <w:bCs/>
                <w:sz w:val="32"/>
                <w:szCs w:val="32"/>
                <w:rtl/>
                <w:lang w:bidi="ar-IQ"/>
              </w:rPr>
              <w:t>3</w:t>
            </w:r>
            <w:r w:rsidRPr="00E4155F">
              <w:rPr>
                <w:rFonts w:ascii="Simplified Arabic" w:eastAsia="Times New Roman" w:hAnsi="Simplified Arabic" w:cs="Simplified Arabic" w:hint="cs"/>
                <w:b/>
                <w:bCs/>
                <w:sz w:val="32"/>
                <w:szCs w:val="32"/>
                <w:rtl/>
                <w:lang w:bidi="ar-IQ"/>
              </w:rPr>
              <w:t>-4-8التقدير الكمي لمعادلة انحدار مهارة المناولة من فوق الكتف</w:t>
            </w:r>
            <w:r w:rsidR="00743EBA">
              <w:rPr>
                <w:rFonts w:ascii="Simplified Arabic" w:eastAsia="Times New Roman" w:hAnsi="Simplified Arabic" w:cs="Simplified Arabic" w:hint="cs"/>
                <w:b/>
                <w:bCs/>
                <w:sz w:val="32"/>
                <w:szCs w:val="32"/>
                <w:rtl/>
                <w:lang w:bidi="ar-IQ"/>
              </w:rPr>
              <w:t>:</w:t>
            </w:r>
          </w:p>
          <w:p w:rsidR="00E4155F" w:rsidRPr="00E4155F" w:rsidRDefault="00E4155F" w:rsidP="00065E59">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جدول (2</w:t>
            </w:r>
            <w:r w:rsidR="00065E59">
              <w:rPr>
                <w:rFonts w:ascii="Times New Roman" w:eastAsia="Times New Roman" w:hAnsi="Times New Roman" w:cs="Simplified Arabic" w:hint="cs"/>
                <w:b/>
                <w:bCs/>
                <w:sz w:val="32"/>
                <w:szCs w:val="32"/>
                <w:rtl/>
              </w:rPr>
              <w:t>4</w:t>
            </w:r>
            <w:r w:rsidRPr="00E4155F">
              <w:rPr>
                <w:rFonts w:ascii="Times New Roman" w:eastAsia="Times New Roman" w:hAnsi="Times New Roman" w:cs="Simplified Arabic" w:hint="cs"/>
                <w:b/>
                <w:bCs/>
                <w:sz w:val="32"/>
                <w:szCs w:val="32"/>
                <w:rtl/>
              </w:rPr>
              <w:t>)</w:t>
            </w:r>
          </w:p>
          <w:p w:rsidR="000B00A4" w:rsidRPr="00E4155F" w:rsidRDefault="00E4155F" w:rsidP="00743EBA">
            <w:pPr>
              <w:spacing w:after="0" w:line="240" w:lineRule="auto"/>
              <w:ind w:left="570"/>
              <w:jc w:val="center"/>
              <w:rPr>
                <w:rFonts w:ascii="Times New Roman" w:eastAsia="Times New Roman" w:hAnsi="Times New Roman" w:cs="Simplified Arabic"/>
                <w:b/>
                <w:bCs/>
                <w:sz w:val="32"/>
                <w:szCs w:val="32"/>
                <w:rtl/>
              </w:rPr>
            </w:pPr>
            <w:r w:rsidRPr="00E4155F">
              <w:rPr>
                <w:rFonts w:ascii="Times New Roman" w:eastAsia="Times New Roman" w:hAnsi="Times New Roman" w:cs="Simplified Arabic" w:hint="cs"/>
                <w:b/>
                <w:bCs/>
                <w:sz w:val="32"/>
                <w:szCs w:val="32"/>
                <w:rtl/>
              </w:rPr>
              <w:t>يبين قيم معادلة انحدار مهارة المناولة من فوق الكتف وتحمل القدرة و</w:t>
            </w:r>
            <w:r w:rsidR="00DD18F4">
              <w:rPr>
                <w:rFonts w:ascii="Times New Roman" w:eastAsia="Times New Roman" w:hAnsi="Times New Roman" w:cs="Simplified Arabic" w:hint="cs"/>
                <w:b/>
                <w:bCs/>
                <w:sz w:val="32"/>
                <w:szCs w:val="32"/>
                <w:rtl/>
              </w:rPr>
              <w:t xml:space="preserve">الادراك </w:t>
            </w:r>
            <w:r w:rsidRPr="00E4155F">
              <w:rPr>
                <w:rFonts w:ascii="Times New Roman" w:eastAsia="Times New Roman" w:hAnsi="Times New Roman" w:cs="Simplified Arabic" w:hint="cs"/>
                <w:b/>
                <w:bCs/>
                <w:sz w:val="32"/>
                <w:szCs w:val="32"/>
                <w:rtl/>
              </w:rPr>
              <w:t>الحس-حركي</w:t>
            </w:r>
          </w:p>
          <w:tbl>
            <w:tblPr>
              <w:bidiVisual/>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9"/>
              <w:gridCol w:w="1276"/>
              <w:gridCol w:w="1418"/>
              <w:gridCol w:w="1134"/>
              <w:gridCol w:w="1134"/>
              <w:gridCol w:w="1275"/>
              <w:gridCol w:w="381"/>
            </w:tblGrid>
            <w:tr w:rsidR="00E4155F" w:rsidRPr="00E4155F" w:rsidTr="00E4155F">
              <w:trPr>
                <w:cantSplit/>
                <w:trHeight w:val="501"/>
              </w:trPr>
              <w:tc>
                <w:tcPr>
                  <w:tcW w:w="1959" w:type="dxa"/>
                  <w:vMerge w:val="restart"/>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المتغيرات المرتبطة</w:t>
                  </w:r>
                </w:p>
              </w:tc>
              <w:tc>
                <w:tcPr>
                  <w:tcW w:w="2694"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المعلمات</w:t>
                  </w:r>
                </w:p>
              </w:tc>
              <w:tc>
                <w:tcPr>
                  <w:tcW w:w="2268" w:type="dxa"/>
                  <w:gridSpan w:val="2"/>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العلاقة</w:t>
                  </w:r>
                </w:p>
              </w:tc>
              <w:tc>
                <w:tcPr>
                  <w:tcW w:w="1275" w:type="dxa"/>
                  <w:vMerge w:val="restart"/>
                  <w:tcBorders>
                    <w:top w:val="thinThickSmallGap" w:sz="24" w:space="0" w:color="auto"/>
                    <w:left w:val="thinThickSmallGap" w:sz="24" w:space="0" w:color="auto"/>
                    <w:bottom w:val="thinThickSmallGap" w:sz="24" w:space="0" w:color="auto"/>
                    <w:right w:val="single" w:sz="4" w:space="0" w:color="auto"/>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 xml:space="preserve">قيمة </w:t>
                  </w:r>
                  <w:r w:rsidRPr="00E4155F">
                    <w:rPr>
                      <w:rFonts w:ascii="Times New Roman" w:eastAsia="Times New Roman" w:hAnsi="Times New Roman" w:cs="Simplified Arabic"/>
                      <w:b/>
                      <w:bCs/>
                      <w:sz w:val="24"/>
                      <w:szCs w:val="24"/>
                    </w:rPr>
                    <w:t>F</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المحسوبة</w:t>
                  </w:r>
                </w:p>
              </w:tc>
              <w:tc>
                <w:tcPr>
                  <w:tcW w:w="381" w:type="dxa"/>
                  <w:vMerge w:val="restart"/>
                  <w:tcBorders>
                    <w:top w:val="nil"/>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p>
              </w:tc>
            </w:tr>
            <w:tr w:rsidR="00E4155F" w:rsidRPr="00E4155F" w:rsidTr="00E4155F">
              <w:trPr>
                <w:cantSplit/>
              </w:trPr>
              <w:tc>
                <w:tcPr>
                  <w:tcW w:w="1959" w:type="dxa"/>
                  <w:vMerge/>
                  <w:tcBorders>
                    <w:top w:val="thinThickSmallGap" w:sz="24" w:space="0" w:color="auto"/>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طبيعتها</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مقدارها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rPr>
                  </w:pPr>
                  <w:r w:rsidRPr="00E4155F">
                    <w:rPr>
                      <w:rFonts w:ascii="Times New Roman" w:eastAsia="Times New Roman" w:hAnsi="Times New Roman" w:cs="Simplified Arabic" w:hint="cs"/>
                      <w:b/>
                      <w:bCs/>
                      <w:sz w:val="24"/>
                      <w:szCs w:val="24"/>
                      <w:rtl/>
                    </w:rPr>
                    <w:t xml:space="preserve">طبيعتها </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rPr>
                    <w:t>مقدارها</w:t>
                  </w:r>
                </w:p>
              </w:tc>
              <w:tc>
                <w:tcPr>
                  <w:tcW w:w="1275" w:type="dxa"/>
                  <w:vMerge/>
                  <w:tcBorders>
                    <w:top w:val="thinThickSmallGap" w:sz="24" w:space="0" w:color="auto"/>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11"/>
              </w:trPr>
              <w:tc>
                <w:tcPr>
                  <w:tcW w:w="1959" w:type="dxa"/>
                  <w:vMerge w:val="restart"/>
                  <w:tcBorders>
                    <w:top w:val="thinThickSmallGap" w:sz="24" w:space="0" w:color="auto"/>
                    <w:left w:val="thinThickSmallGap" w:sz="24" w:space="0" w:color="auto"/>
                    <w:right w:val="thinThickSmallGap" w:sz="24" w:space="0" w:color="auto"/>
                  </w:tcBorders>
                </w:tcPr>
                <w:p w:rsidR="00E4155F" w:rsidRPr="00885B4E" w:rsidRDefault="00885B4E"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885B4E">
                    <w:rPr>
                      <w:rFonts w:ascii="Times New Roman" w:eastAsia="Times New Roman" w:hAnsi="Times New Roman" w:cs="Simplified Arabic" w:hint="cs"/>
                      <w:b/>
                      <w:bCs/>
                      <w:sz w:val="24"/>
                      <w:szCs w:val="24"/>
                      <w:rtl/>
                      <w:lang w:bidi="ar-IQ"/>
                    </w:rPr>
                    <w:t xml:space="preserve">المسافة </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4.684</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بسيطة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0.874</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58.189</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295"/>
              </w:trPr>
              <w:tc>
                <w:tcPr>
                  <w:tcW w:w="1959" w:type="dxa"/>
                  <w:vMerge/>
                  <w:tcBorders>
                    <w:left w:val="thinThickSmallGap" w:sz="24" w:space="0" w:color="auto"/>
                    <w:right w:val="thinThickSmallGap" w:sz="24" w:space="0" w:color="auto"/>
                  </w:tcBorders>
                </w:tcPr>
                <w:p w:rsidR="00E4155F" w:rsidRPr="00885B4E" w:rsidRDefault="00E4155F" w:rsidP="00E4155F">
                  <w:pPr>
                    <w:spacing w:after="0" w:line="240" w:lineRule="auto"/>
                    <w:jc w:val="lowKashida"/>
                    <w:rPr>
                      <w:rFonts w:ascii="Times New Roman" w:eastAsia="Times New Roman" w:hAnsi="Times New Roman" w:cs="Simplified Arabic"/>
                      <w:b/>
                      <w:bCs/>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 xml:space="preserve">ب </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0.261</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7"/>
              </w:trPr>
              <w:tc>
                <w:tcPr>
                  <w:tcW w:w="1959" w:type="dxa"/>
                  <w:vMerge w:val="restart"/>
                  <w:tcBorders>
                    <w:top w:val="thinThickSmallGap" w:sz="24" w:space="0" w:color="auto"/>
                    <w:left w:val="thinThickSmallGap" w:sz="24" w:space="0" w:color="auto"/>
                    <w:right w:val="thinThickSmallGap" w:sz="24" w:space="0" w:color="auto"/>
                  </w:tcBorders>
                </w:tcPr>
                <w:p w:rsidR="00E4155F" w:rsidRPr="00885B4E" w:rsidRDefault="00885B4E"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885B4E">
                    <w:rPr>
                      <w:rFonts w:ascii="Times New Roman" w:eastAsia="Times New Roman" w:hAnsi="Times New Roman" w:cs="Simplified Arabic" w:hint="cs"/>
                      <w:b/>
                      <w:bCs/>
                      <w:sz w:val="24"/>
                      <w:szCs w:val="24"/>
                      <w:rtl/>
                      <w:lang w:bidi="ar-IQ"/>
                    </w:rPr>
                    <w:t>المسافة+ تحمل قدرة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الثابت أ</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3.227</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مركبة</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0.927</w:t>
                  </w:r>
                </w:p>
              </w:tc>
              <w:tc>
                <w:tcPr>
                  <w:tcW w:w="1275" w:type="dxa"/>
                  <w:vMerge w:val="restart"/>
                  <w:tcBorders>
                    <w:top w:val="thinThickSmallGap" w:sz="24" w:space="0" w:color="auto"/>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52.301</w:t>
                  </w: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94"/>
              </w:trPr>
              <w:tc>
                <w:tcPr>
                  <w:tcW w:w="1959" w:type="dxa"/>
                  <w:vMerge/>
                  <w:tcBorders>
                    <w:left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1</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0.248</w:t>
                  </w: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r w:rsidR="00E4155F" w:rsidRPr="00E4155F" w:rsidTr="00E4155F">
              <w:trPr>
                <w:trHeight w:val="459"/>
              </w:trPr>
              <w:tc>
                <w:tcPr>
                  <w:tcW w:w="1959" w:type="dxa"/>
                  <w:vMerge/>
                  <w:tcBorders>
                    <w:left w:val="thinThickSmallGap" w:sz="24" w:space="0" w:color="auto"/>
                    <w:bottom w:val="thinThickSmallGap" w:sz="24" w:space="0" w:color="auto"/>
                    <w:right w:val="thinThickSmallGap" w:sz="24" w:space="0" w:color="auto"/>
                  </w:tcBorders>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ب 2</w:t>
                  </w:r>
                </w:p>
              </w:tc>
              <w:tc>
                <w:tcPr>
                  <w:tcW w:w="1418"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r w:rsidRPr="00E4155F">
                    <w:rPr>
                      <w:rFonts w:ascii="Times New Roman" w:eastAsia="Times New Roman" w:hAnsi="Times New Roman" w:cs="Simplified Arabic" w:hint="cs"/>
                      <w:sz w:val="24"/>
                      <w:szCs w:val="24"/>
                      <w:rtl/>
                    </w:rPr>
                    <w:t>0.935</w:t>
                  </w: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1275" w:type="dxa"/>
                  <w:vMerge/>
                  <w:tcBorders>
                    <w:left w:val="thinThickSmallGap" w:sz="24" w:space="0" w:color="auto"/>
                    <w:bottom w:val="thinThickSmallGap" w:sz="24" w:space="0" w:color="auto"/>
                    <w:right w:val="single" w:sz="4" w:space="0" w:color="auto"/>
                  </w:tcBorders>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c>
                <w:tcPr>
                  <w:tcW w:w="381" w:type="dxa"/>
                  <w:vMerge/>
                  <w:tcBorders>
                    <w:left w:val="thinThickSmallGap" w:sz="24" w:space="0" w:color="auto"/>
                    <w:right w:val="nil"/>
                  </w:tcBorders>
                </w:tcPr>
                <w:p w:rsidR="00E4155F" w:rsidRPr="00E4155F" w:rsidRDefault="00E4155F" w:rsidP="00E4155F">
                  <w:pPr>
                    <w:spacing w:after="0" w:line="240" w:lineRule="auto"/>
                    <w:jc w:val="center"/>
                    <w:rPr>
                      <w:rFonts w:ascii="Times New Roman" w:eastAsia="Times New Roman" w:hAnsi="Times New Roman" w:cs="Simplified Arabic"/>
                      <w:sz w:val="24"/>
                      <w:szCs w:val="24"/>
                      <w:rtl/>
                    </w:rPr>
                  </w:pPr>
                </w:p>
              </w:tc>
            </w:tr>
          </w:tbl>
          <w:p w:rsidR="00E4155F" w:rsidRPr="00E4155F" w:rsidRDefault="00E4155F" w:rsidP="00E4155F">
            <w:pPr>
              <w:spacing w:after="0" w:line="240" w:lineRule="auto"/>
              <w:jc w:val="both"/>
              <w:rPr>
                <w:rFonts w:ascii="Simplified Arabic" w:eastAsia="Times New Roman" w:hAnsi="Simplified Arabic" w:cs="Simplified Arabic"/>
                <w:sz w:val="30"/>
                <w:szCs w:val="30"/>
                <w:rtl/>
                <w:lang w:bidi="ar-IQ"/>
              </w:rPr>
            </w:pPr>
          </w:p>
        </w:tc>
      </w:tr>
    </w:tbl>
    <w:p w:rsidR="000B00A4" w:rsidRDefault="000B00A4" w:rsidP="00E4155F">
      <w:pPr>
        <w:spacing w:after="0" w:line="240" w:lineRule="auto"/>
        <w:jc w:val="lowKashida"/>
        <w:rPr>
          <w:rFonts w:ascii="Times New Roman" w:eastAsia="Times New Roman" w:hAnsi="Times New Roman" w:cs="Simplified Arabic"/>
          <w:sz w:val="32"/>
          <w:szCs w:val="32"/>
          <w:rtl/>
        </w:rPr>
      </w:pPr>
    </w:p>
    <w:p w:rsidR="00E4155F" w:rsidRPr="00E4155F" w:rsidRDefault="00E4155F" w:rsidP="00065E59">
      <w:pPr>
        <w:spacing w:after="0" w:line="240" w:lineRule="auto"/>
        <w:jc w:val="lowKashida"/>
        <w:rPr>
          <w:rFonts w:ascii="Times New Roman" w:eastAsia="Times New Roman" w:hAnsi="Times New Roman" w:cs="Simplified Arabic"/>
          <w:sz w:val="32"/>
          <w:szCs w:val="32"/>
          <w:rtl/>
        </w:rPr>
      </w:pPr>
      <w:r w:rsidRPr="00E4155F">
        <w:rPr>
          <w:rFonts w:ascii="Times New Roman" w:eastAsia="Times New Roman" w:hAnsi="Times New Roman" w:cs="Simplified Arabic" w:hint="cs"/>
          <w:sz w:val="32"/>
          <w:szCs w:val="32"/>
          <w:rtl/>
        </w:rPr>
        <w:t xml:space="preserve">   يبين الجدول (2</w:t>
      </w:r>
      <w:r w:rsidR="00065E59">
        <w:rPr>
          <w:rFonts w:ascii="Times New Roman" w:eastAsia="Times New Roman" w:hAnsi="Times New Roman" w:cs="Simplified Arabic" w:hint="cs"/>
          <w:sz w:val="32"/>
          <w:szCs w:val="32"/>
          <w:rtl/>
        </w:rPr>
        <w:t>4</w:t>
      </w:r>
      <w:r w:rsidRPr="00E4155F">
        <w:rPr>
          <w:rFonts w:ascii="Times New Roman" w:eastAsia="Times New Roman" w:hAnsi="Times New Roman" w:cs="Simplified Arabic" w:hint="cs"/>
          <w:sz w:val="32"/>
          <w:szCs w:val="32"/>
          <w:rtl/>
        </w:rPr>
        <w:t>) أقيام معاملات معادلة الانحدار المعنية بعلاقة مهارة المناولة من فوق الكتف وكل من تحمل القدرة و</w:t>
      </w:r>
      <w:r w:rsidR="00DD18F4">
        <w:rPr>
          <w:rFonts w:ascii="Times New Roman" w:eastAsia="Times New Roman" w:hAnsi="Times New Roman" w:cs="Simplified Arabic" w:hint="cs"/>
          <w:sz w:val="32"/>
          <w:szCs w:val="32"/>
          <w:rtl/>
        </w:rPr>
        <w:t xml:space="preserve">الادراك </w:t>
      </w:r>
      <w:r w:rsidRPr="00E4155F">
        <w:rPr>
          <w:rFonts w:ascii="Times New Roman" w:eastAsia="Times New Roman" w:hAnsi="Times New Roman" w:cs="Simplified Arabic" w:hint="cs"/>
          <w:sz w:val="32"/>
          <w:szCs w:val="32"/>
          <w:rtl/>
        </w:rPr>
        <w:t xml:space="preserve">الحس-حركي ، إذ منها تمكن الباحث من أن يستنبط ويعتمد الثوابت المشار إليها في بناء معاملات التقدير الكمي </w:t>
      </w:r>
      <w:r w:rsidRPr="00E4155F">
        <w:rPr>
          <w:rFonts w:ascii="Times New Roman" w:eastAsia="Times New Roman" w:hAnsi="Times New Roman" w:cs="Simplified Arabic" w:hint="cs"/>
          <w:sz w:val="32"/>
          <w:szCs w:val="32"/>
          <w:rtl/>
          <w:lang w:bidi="ar-IQ"/>
        </w:rPr>
        <w:t>ونسب مساهمتها في تنفيذ المهارة .</w:t>
      </w:r>
    </w:p>
    <w:p w:rsidR="00E4155F" w:rsidRP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ومن هذا يمكننا أن نستنبط المعادلة التنبؤية للتقدير الكمي لمهارة المناولة من فوق الكتف في ضوء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 xml:space="preserve">الحس-حركي . والمعادلة هي :- </w:t>
      </w:r>
    </w:p>
    <w:p w:rsidR="00E4155F" w:rsidRPr="00E4155F" w:rsidRDefault="00E4155F" w:rsidP="009D13F2">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rPr>
        <w:t xml:space="preserve">   مهارة المناولة من فوق الكتف </w:t>
      </w:r>
      <w:r w:rsidR="00DD18F4">
        <w:rPr>
          <w:rFonts w:ascii="Times New Roman" w:eastAsia="Times New Roman" w:hAnsi="Times New Roman" w:cs="Simplified Arabic" w:hint="cs"/>
          <w:sz w:val="32"/>
          <w:szCs w:val="32"/>
          <w:rtl/>
        </w:rPr>
        <w:t xml:space="preserve">=3.227+0.248× قيمة انجاز ادراك </w:t>
      </w:r>
      <w:r w:rsidRPr="00E4155F">
        <w:rPr>
          <w:rFonts w:ascii="Times New Roman" w:eastAsia="Times New Roman" w:hAnsi="Times New Roman" w:cs="Simplified Arabic" w:hint="cs"/>
          <w:sz w:val="32"/>
          <w:szCs w:val="32"/>
          <w:rtl/>
        </w:rPr>
        <w:t xml:space="preserve">المسافة +0.935× </w:t>
      </w:r>
      <w:r w:rsidRPr="00E4155F">
        <w:rPr>
          <w:rFonts w:ascii="Times New Roman" w:eastAsia="Times New Roman" w:hAnsi="Times New Roman" w:cs="Simplified Arabic" w:hint="cs"/>
          <w:sz w:val="32"/>
          <w:szCs w:val="32"/>
          <w:rtl/>
          <w:lang w:bidi="ar-IQ"/>
        </w:rPr>
        <w:t xml:space="preserve">قيمة انجاز تحمل القوة .   </w:t>
      </w:r>
    </w:p>
    <w:p w:rsidR="00E4155F" w:rsidRDefault="00E4155F" w:rsidP="00E4155F">
      <w:pPr>
        <w:spacing w:after="0" w:line="240" w:lineRule="auto"/>
        <w:jc w:val="lowKashida"/>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وبما أن مجموع مساهمة هذه القدرات يقدر ب (1.183) عليه ستكون نسبة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المناولة من فوق الكتف بحسب الأتي:-</w:t>
      </w:r>
    </w:p>
    <w:p w:rsidR="00743EBA" w:rsidRPr="00E4155F" w:rsidRDefault="00743EBA" w:rsidP="00E4155F">
      <w:pPr>
        <w:spacing w:after="0" w:line="240" w:lineRule="auto"/>
        <w:jc w:val="lowKashida"/>
        <w:rPr>
          <w:rFonts w:ascii="Times New Roman" w:eastAsia="Times New Roman" w:hAnsi="Times New Roman" w:cs="Simplified Arabic"/>
          <w:sz w:val="32"/>
          <w:szCs w:val="32"/>
          <w:rtl/>
          <w:lang w:bidi="ar-IQ"/>
        </w:rPr>
      </w:pPr>
    </w:p>
    <w:p w:rsidR="00E4155F" w:rsidRPr="00E4155F" w:rsidRDefault="00E4155F" w:rsidP="00065E59">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lastRenderedPageBreak/>
        <w:t>جدول (2</w:t>
      </w:r>
      <w:r w:rsidR="00065E59">
        <w:rPr>
          <w:rFonts w:ascii="Times New Roman" w:eastAsia="Times New Roman" w:hAnsi="Times New Roman" w:cs="Simplified Arabic" w:hint="cs"/>
          <w:sz w:val="32"/>
          <w:szCs w:val="32"/>
          <w:rtl/>
          <w:lang w:bidi="ar-IQ"/>
        </w:rPr>
        <w:t>5</w:t>
      </w:r>
      <w:r w:rsidRPr="00E4155F">
        <w:rPr>
          <w:rFonts w:ascii="Times New Roman" w:eastAsia="Times New Roman" w:hAnsi="Times New Roman" w:cs="Simplified Arabic" w:hint="cs"/>
          <w:sz w:val="32"/>
          <w:szCs w:val="32"/>
          <w:rtl/>
          <w:lang w:bidi="ar-IQ"/>
        </w:rPr>
        <w:t xml:space="preserve">) </w:t>
      </w:r>
    </w:p>
    <w:p w:rsidR="00DD18F4"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يبين نسب مساهمة تحمل القدرة و</w:t>
      </w:r>
      <w:r w:rsidR="00DD18F4">
        <w:rPr>
          <w:rFonts w:ascii="Times New Roman" w:eastAsia="Times New Roman" w:hAnsi="Times New Roman" w:cs="Simplified Arabic" w:hint="cs"/>
          <w:sz w:val="32"/>
          <w:szCs w:val="32"/>
          <w:rtl/>
          <w:lang w:bidi="ar-IQ"/>
        </w:rPr>
        <w:t xml:space="preserve">الادراك </w:t>
      </w:r>
      <w:r w:rsidRPr="00E4155F">
        <w:rPr>
          <w:rFonts w:ascii="Times New Roman" w:eastAsia="Times New Roman" w:hAnsi="Times New Roman" w:cs="Simplified Arabic" w:hint="cs"/>
          <w:sz w:val="32"/>
          <w:szCs w:val="32"/>
          <w:rtl/>
          <w:lang w:bidi="ar-IQ"/>
        </w:rPr>
        <w:t>الحس-حركي في أداء مهارة المناولة</w:t>
      </w:r>
    </w:p>
    <w:p w:rsidR="00E4155F" w:rsidRPr="00E4155F" w:rsidRDefault="00E4155F" w:rsidP="00E4155F">
      <w:pPr>
        <w:spacing w:after="0" w:line="240" w:lineRule="auto"/>
        <w:jc w:val="center"/>
        <w:rPr>
          <w:rFonts w:ascii="Times New Roman" w:eastAsia="Times New Roman" w:hAnsi="Times New Roman" w:cs="Simplified Arabic"/>
          <w:sz w:val="32"/>
          <w:szCs w:val="32"/>
          <w:rtl/>
          <w:lang w:bidi="ar-IQ"/>
        </w:rPr>
      </w:pPr>
      <w:r w:rsidRPr="00E4155F">
        <w:rPr>
          <w:rFonts w:ascii="Times New Roman" w:eastAsia="Times New Roman" w:hAnsi="Times New Roman" w:cs="Simplified Arabic" w:hint="cs"/>
          <w:sz w:val="32"/>
          <w:szCs w:val="32"/>
          <w:rtl/>
          <w:lang w:bidi="ar-IQ"/>
        </w:rPr>
        <w:t xml:space="preserve"> من فوق الكتف</w:t>
      </w:r>
    </w:p>
    <w:tbl>
      <w:tblPr>
        <w:bidiVisual/>
        <w:tblW w:w="86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18"/>
        <w:gridCol w:w="1701"/>
        <w:gridCol w:w="1701"/>
        <w:gridCol w:w="3402"/>
      </w:tblGrid>
      <w:tr w:rsidR="00E4155F" w:rsidRPr="00E4155F" w:rsidTr="00E4155F">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مقدار المعلمة </w:t>
            </w:r>
          </w:p>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وزن المساهمة )</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402"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E4155F">
        <w:trPr>
          <w:trHeight w:val="806"/>
        </w:trPr>
        <w:tc>
          <w:tcPr>
            <w:tcW w:w="1818" w:type="dxa"/>
          </w:tcPr>
          <w:p w:rsidR="00E4155F" w:rsidRPr="00885B4E" w:rsidRDefault="00885B4E" w:rsidP="00E4155F">
            <w:pPr>
              <w:spacing w:after="0" w:line="240" w:lineRule="auto"/>
              <w:jc w:val="lowKashida"/>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E4155F" w:rsidRPr="00885B4E">
              <w:rPr>
                <w:rFonts w:ascii="Times New Roman" w:eastAsia="Times New Roman" w:hAnsi="Times New Roman" w:cs="Simplified Arabic" w:hint="cs"/>
                <w:b/>
                <w:bCs/>
                <w:sz w:val="24"/>
                <w:szCs w:val="24"/>
                <w:rtl/>
                <w:lang w:bidi="ar-IQ"/>
              </w:rPr>
              <w:t>المسافة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0.248</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20.96%</w:t>
            </w:r>
          </w:p>
        </w:tc>
        <w:tc>
          <w:tcPr>
            <w:tcW w:w="3402" w:type="dxa"/>
            <w:vMerge w:val="restart"/>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lang w:bidi="ar-IQ"/>
              </w:rPr>
            </w:pPr>
            <w:r w:rsidRPr="00E4155F">
              <w:rPr>
                <w:rFonts w:ascii="Times New Roman" w:eastAsia="Times New Roman" w:hAnsi="Times New Roman" w:cs="Simplified Arabic" w:hint="cs"/>
                <w:sz w:val="24"/>
                <w:szCs w:val="24"/>
                <w:rtl/>
                <w:lang w:bidi="ar-IQ"/>
              </w:rPr>
              <w:t>يحسب زمن التمرين على أساس هذه النسب ولكل قدرة من القدرات المساهمة في أداء مهارة المناولة من فوق الكتف</w:t>
            </w:r>
          </w:p>
        </w:tc>
      </w:tr>
      <w:tr w:rsidR="00E4155F" w:rsidRPr="00E4155F" w:rsidTr="00E4155F">
        <w:trPr>
          <w:trHeight w:val="761"/>
        </w:trPr>
        <w:tc>
          <w:tcPr>
            <w:tcW w:w="1818" w:type="dxa"/>
          </w:tcPr>
          <w:p w:rsidR="00E4155F" w:rsidRPr="00885B4E" w:rsidRDefault="00E4155F" w:rsidP="00E4155F">
            <w:pPr>
              <w:spacing w:after="0" w:line="240" w:lineRule="auto"/>
              <w:jc w:val="lowKashida"/>
              <w:rPr>
                <w:rFonts w:ascii="Times New Roman" w:eastAsia="Times New Roman" w:hAnsi="Times New Roman" w:cs="Simplified Arabic"/>
                <w:b/>
                <w:bCs/>
                <w:sz w:val="24"/>
                <w:szCs w:val="24"/>
                <w:rtl/>
                <w:lang w:bidi="ar-IQ"/>
              </w:rPr>
            </w:pPr>
            <w:r w:rsidRPr="00885B4E">
              <w:rPr>
                <w:rFonts w:ascii="Times New Roman" w:eastAsia="Times New Roman" w:hAnsi="Times New Roman" w:cs="Simplified Arabic" w:hint="cs"/>
                <w:b/>
                <w:bCs/>
                <w:sz w:val="24"/>
                <w:szCs w:val="24"/>
                <w:rtl/>
                <w:lang w:bidi="ar-IQ"/>
              </w:rPr>
              <w:t>تحمل القدرة</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0.935</w:t>
            </w:r>
          </w:p>
        </w:tc>
        <w:tc>
          <w:tcPr>
            <w:tcW w:w="1701"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79.03%</w:t>
            </w:r>
          </w:p>
        </w:tc>
        <w:tc>
          <w:tcPr>
            <w:tcW w:w="340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bl>
    <w:p w:rsidR="000B00A4" w:rsidRDefault="000B00A4" w:rsidP="000B00A4">
      <w:pPr>
        <w:spacing w:after="0" w:line="240" w:lineRule="auto"/>
        <w:rPr>
          <w:rFonts w:ascii="Simplified Arabic" w:eastAsia="Times New Roman" w:hAnsi="Simplified Arabic" w:cs="Simplified Arabic"/>
          <w:b/>
          <w:bCs/>
          <w:sz w:val="32"/>
          <w:szCs w:val="32"/>
          <w:rtl/>
          <w:lang w:bidi="ar-IQ"/>
        </w:rPr>
      </w:pPr>
    </w:p>
    <w:p w:rsidR="00E4155F" w:rsidRPr="00E4155F" w:rsidRDefault="000B00A4" w:rsidP="00047F56">
      <w:pPr>
        <w:spacing w:after="0" w:line="240" w:lineRule="auto"/>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3-4-4</w:t>
      </w:r>
      <w:r w:rsidR="00E4155F" w:rsidRPr="00E4155F">
        <w:rPr>
          <w:rFonts w:ascii="Simplified Arabic" w:eastAsia="Times New Roman" w:hAnsi="Simplified Arabic" w:cs="Simplified Arabic"/>
          <w:b/>
          <w:bCs/>
          <w:sz w:val="32"/>
          <w:szCs w:val="32"/>
          <w:rtl/>
          <w:lang w:bidi="ar-IQ"/>
        </w:rPr>
        <w:t xml:space="preserve"> </w:t>
      </w:r>
      <w:r w:rsidR="00047F56">
        <w:rPr>
          <w:rFonts w:ascii="Simplified Arabic" w:eastAsia="Times New Roman" w:hAnsi="Simplified Arabic" w:cs="Simplified Arabic" w:hint="cs"/>
          <w:b/>
          <w:bCs/>
          <w:sz w:val="32"/>
          <w:szCs w:val="32"/>
          <w:rtl/>
          <w:lang w:bidi="ar-IQ"/>
        </w:rPr>
        <w:t>التمرينات الخاصة</w:t>
      </w:r>
      <w:r w:rsidR="00E4155F" w:rsidRPr="00E4155F">
        <w:rPr>
          <w:rFonts w:ascii="Simplified Arabic" w:eastAsia="Times New Roman" w:hAnsi="Simplified Arabic" w:cs="Simplified Arabic"/>
          <w:b/>
          <w:bCs/>
          <w:sz w:val="32"/>
          <w:szCs w:val="32"/>
          <w:rtl/>
          <w:lang w:bidi="ar-IQ"/>
        </w:rPr>
        <w:t xml:space="preserve"> :ــ</w:t>
      </w:r>
    </w:p>
    <w:p w:rsidR="00E4155F" w:rsidRPr="00E4155F" w:rsidRDefault="00E4155F" w:rsidP="00047F56">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6"/>
          <w:szCs w:val="36"/>
          <w:rtl/>
          <w:lang w:bidi="ar-IQ"/>
        </w:rPr>
        <w:t>-</w:t>
      </w:r>
      <w:r w:rsidR="00047F56">
        <w:rPr>
          <w:rFonts w:ascii="Simplified Arabic" w:eastAsia="Times New Roman" w:hAnsi="Simplified Arabic" w:cs="Simplified Arabic" w:hint="cs"/>
          <w:b/>
          <w:bCs/>
          <w:sz w:val="36"/>
          <w:szCs w:val="36"/>
          <w:rtl/>
          <w:lang w:bidi="ar-IQ"/>
        </w:rPr>
        <w:t xml:space="preserve"> </w:t>
      </w:r>
      <w:r w:rsidRPr="00E4155F">
        <w:rPr>
          <w:rFonts w:ascii="Simplified Arabic" w:eastAsia="Times New Roman" w:hAnsi="Simplified Arabic" w:cs="Simplified Arabic" w:hint="cs"/>
          <w:sz w:val="32"/>
          <w:szCs w:val="32"/>
          <w:rtl/>
          <w:lang w:bidi="ar-IQ"/>
        </w:rPr>
        <w:t xml:space="preserve">بعد إجراء </w:t>
      </w:r>
      <w:r w:rsidR="000B00A4">
        <w:rPr>
          <w:rFonts w:ascii="Simplified Arabic" w:eastAsia="Times New Roman" w:hAnsi="Simplified Arabic" w:cs="Simplified Arabic" w:hint="cs"/>
          <w:sz w:val="32"/>
          <w:szCs w:val="32"/>
          <w:rtl/>
          <w:lang w:bidi="ar-IQ"/>
        </w:rPr>
        <w:t>القياسات</w:t>
      </w:r>
      <w:r w:rsidR="00047F56">
        <w:rPr>
          <w:rFonts w:ascii="Simplified Arabic" w:eastAsia="Times New Roman" w:hAnsi="Simplified Arabic" w:cs="Simplified Arabic" w:hint="cs"/>
          <w:sz w:val="32"/>
          <w:szCs w:val="32"/>
          <w:rtl/>
          <w:lang w:bidi="ar-IQ"/>
        </w:rPr>
        <w:t xml:space="preserve"> القبلية على عينة البحث،</w:t>
      </w:r>
      <w:r w:rsidRPr="00E4155F">
        <w:rPr>
          <w:rFonts w:ascii="Simplified Arabic" w:eastAsia="Times New Roman" w:hAnsi="Simplified Arabic" w:cs="Simplified Arabic" w:hint="cs"/>
          <w:sz w:val="32"/>
          <w:szCs w:val="32"/>
          <w:rtl/>
          <w:lang w:bidi="ar-IQ"/>
        </w:rPr>
        <w:t>أجرى الباحث وحدة تجريبية</w:t>
      </w:r>
      <w:r w:rsidRPr="00E4155F">
        <w:rPr>
          <w:rFonts w:ascii="Simplified Arabic" w:eastAsia="Times New Roman" w:hAnsi="Simplified Arabic" w:cs="Simplified Arabic"/>
          <w:sz w:val="32"/>
          <w:szCs w:val="32"/>
          <w:rtl/>
        </w:rPr>
        <w:t xml:space="preserve"> في يوم </w:t>
      </w:r>
      <w:r w:rsidRPr="00E4155F">
        <w:rPr>
          <w:rFonts w:ascii="Simplified Arabic" w:eastAsia="Times New Roman" w:hAnsi="Simplified Arabic" w:cs="Simplified Arabic" w:hint="cs"/>
          <w:sz w:val="32"/>
          <w:szCs w:val="32"/>
          <w:rtl/>
          <w:lang w:bidi="ar-IQ"/>
        </w:rPr>
        <w:t>الثلاثاء</w:t>
      </w:r>
      <w:r w:rsidRPr="00E4155F">
        <w:rPr>
          <w:rFonts w:ascii="Simplified Arabic" w:eastAsia="Times New Roman" w:hAnsi="Simplified Arabic" w:cs="Simplified Arabic"/>
          <w:sz w:val="32"/>
          <w:szCs w:val="32"/>
          <w:rtl/>
        </w:rPr>
        <w:t>المصا</w:t>
      </w:r>
      <w:r w:rsidRPr="00E4155F">
        <w:rPr>
          <w:rFonts w:ascii="Simplified Arabic" w:eastAsia="Times New Roman" w:hAnsi="Simplified Arabic" w:cs="Simplified Arabic" w:hint="cs"/>
          <w:sz w:val="32"/>
          <w:szCs w:val="32"/>
          <w:rtl/>
        </w:rPr>
        <w:t>د</w:t>
      </w:r>
      <w:r w:rsidRPr="00E4155F">
        <w:rPr>
          <w:rFonts w:ascii="Simplified Arabic" w:eastAsia="Times New Roman" w:hAnsi="Simplified Arabic" w:cs="Simplified Arabic"/>
          <w:sz w:val="32"/>
          <w:szCs w:val="32"/>
          <w:rtl/>
        </w:rPr>
        <w:t>ف(</w:t>
      </w:r>
      <w:r w:rsidRPr="00E4155F">
        <w:rPr>
          <w:rFonts w:ascii="Simplified Arabic" w:eastAsia="Times New Roman" w:hAnsi="Simplified Arabic" w:cs="Simplified Arabic" w:hint="cs"/>
          <w:sz w:val="32"/>
          <w:szCs w:val="32"/>
          <w:rtl/>
        </w:rPr>
        <w:t>4/12/2012</w:t>
      </w:r>
      <w:r w:rsidRPr="00E4155F">
        <w:rPr>
          <w:rFonts w:ascii="Simplified Arabic" w:eastAsia="Times New Roman" w:hAnsi="Simplified Arabic" w:cs="Simplified Arabic"/>
          <w:sz w:val="32"/>
          <w:szCs w:val="32"/>
          <w:rtl/>
        </w:rPr>
        <w:t>)</w:t>
      </w:r>
      <w:r w:rsidRPr="00E4155F">
        <w:rPr>
          <w:rFonts w:ascii="Simplified Arabic" w:eastAsia="Times New Roman" w:hAnsi="Simplified Arabic" w:cs="Simplified Arabic"/>
          <w:sz w:val="32"/>
          <w:szCs w:val="32"/>
          <w:rtl/>
          <w:lang w:bidi="ar-IQ"/>
        </w:rPr>
        <w:t xml:space="preserve"> على أفراد عينة البحث</w:t>
      </w:r>
      <w:r w:rsidRPr="00E4155F">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sz w:val="32"/>
          <w:szCs w:val="32"/>
          <w:rtl/>
          <w:lang w:bidi="ar-IQ"/>
        </w:rPr>
        <w:t xml:space="preserve">قام </w:t>
      </w:r>
      <w:r w:rsidRPr="00E4155F">
        <w:rPr>
          <w:rFonts w:ascii="Simplified Arabic" w:eastAsia="Times New Roman" w:hAnsi="Simplified Arabic" w:cs="Simplified Arabic" w:hint="cs"/>
          <w:sz w:val="32"/>
          <w:szCs w:val="32"/>
          <w:rtl/>
          <w:lang w:bidi="ar-IQ"/>
        </w:rPr>
        <w:t>فيهاب</w:t>
      </w:r>
      <w:r w:rsidRPr="00E4155F">
        <w:rPr>
          <w:rFonts w:ascii="Simplified Arabic" w:eastAsia="Times New Roman" w:hAnsi="Simplified Arabic" w:cs="Simplified Arabic"/>
          <w:sz w:val="32"/>
          <w:szCs w:val="32"/>
          <w:rtl/>
          <w:lang w:bidi="ar-IQ"/>
        </w:rPr>
        <w:t xml:space="preserve">تطبيق تمارين بدنية </w:t>
      </w:r>
      <w:r w:rsidRPr="00E4155F">
        <w:rPr>
          <w:rFonts w:ascii="Simplified Arabic" w:eastAsia="Times New Roman" w:hAnsi="Simplified Arabic" w:cs="Simplified Arabic" w:hint="cs"/>
          <w:sz w:val="32"/>
          <w:szCs w:val="32"/>
          <w:rtl/>
          <w:lang w:bidi="ar-IQ"/>
        </w:rPr>
        <w:t xml:space="preserve">ومهارية </w:t>
      </w:r>
      <w:r w:rsidR="00047F56">
        <w:rPr>
          <w:rFonts w:ascii="Simplified Arabic" w:eastAsia="Times New Roman" w:hAnsi="Simplified Arabic" w:cs="Simplified Arabic"/>
          <w:sz w:val="32"/>
          <w:szCs w:val="32"/>
          <w:rtl/>
          <w:lang w:bidi="ar-IQ"/>
        </w:rPr>
        <w:t>معدة لعينة البحث</w:t>
      </w:r>
      <w:r w:rsidR="00047F56">
        <w:rPr>
          <w:rFonts w:ascii="Simplified Arabic" w:eastAsia="Times New Roman" w:hAnsi="Simplified Arabic" w:cs="Simplified Arabic" w:hint="cs"/>
          <w:sz w:val="32"/>
          <w:szCs w:val="32"/>
          <w:rtl/>
          <w:lang w:bidi="ar-IQ"/>
        </w:rPr>
        <w:t>،</w:t>
      </w:r>
      <w:r w:rsidRPr="00E4155F">
        <w:rPr>
          <w:rFonts w:ascii="Simplified Arabic" w:eastAsia="Times New Roman" w:hAnsi="Simplified Arabic" w:cs="Simplified Arabic" w:hint="cs"/>
          <w:sz w:val="32"/>
          <w:szCs w:val="32"/>
          <w:rtl/>
          <w:lang w:bidi="ar-IQ"/>
        </w:rPr>
        <w:t xml:space="preserve">وذلك لاستخراج </w:t>
      </w:r>
      <w:r w:rsidRPr="00E4155F">
        <w:rPr>
          <w:rFonts w:ascii="Simplified Arabic" w:eastAsia="Times New Roman" w:hAnsi="Simplified Arabic" w:cs="Simplified Arabic"/>
          <w:sz w:val="32"/>
          <w:szCs w:val="32"/>
          <w:rtl/>
          <w:lang w:bidi="ar-IQ"/>
        </w:rPr>
        <w:t xml:space="preserve"> الشد</w:t>
      </w:r>
      <w:r w:rsidRPr="00E4155F">
        <w:rPr>
          <w:rFonts w:ascii="Simplified Arabic" w:eastAsia="Times New Roman" w:hAnsi="Simplified Arabic" w:cs="Simplified Arabic" w:hint="cs"/>
          <w:sz w:val="32"/>
          <w:szCs w:val="32"/>
          <w:rtl/>
          <w:lang w:bidi="ar-IQ"/>
        </w:rPr>
        <w:t>د</w:t>
      </w:r>
      <w:r w:rsidRPr="00E4155F">
        <w:rPr>
          <w:rFonts w:ascii="Simplified Arabic" w:eastAsia="Times New Roman" w:hAnsi="Simplified Arabic" w:cs="Simplified Arabic"/>
          <w:sz w:val="32"/>
          <w:szCs w:val="32"/>
          <w:rtl/>
          <w:lang w:bidi="ar-IQ"/>
        </w:rPr>
        <w:t xml:space="preserve"> القصوية </w:t>
      </w:r>
      <w:r w:rsidRPr="00E4155F">
        <w:rPr>
          <w:rFonts w:ascii="Simplified Arabic" w:eastAsia="Times New Roman" w:hAnsi="Simplified Arabic" w:cs="Simplified Arabic" w:hint="cs"/>
          <w:sz w:val="32"/>
          <w:szCs w:val="32"/>
          <w:rtl/>
          <w:lang w:bidi="ar-IQ"/>
        </w:rPr>
        <w:t>و</w:t>
      </w:r>
      <w:r w:rsidRPr="00E4155F">
        <w:rPr>
          <w:rFonts w:ascii="Simplified Arabic" w:eastAsia="Times New Roman" w:hAnsi="Simplified Arabic" w:cs="Simplified Arabic"/>
          <w:sz w:val="32"/>
          <w:szCs w:val="32"/>
          <w:rtl/>
          <w:lang w:bidi="ar-IQ"/>
        </w:rPr>
        <w:t xml:space="preserve">النبض القصوى لزمن التمارين المستخدمة في </w:t>
      </w:r>
      <w:r w:rsidR="00047F56">
        <w:rPr>
          <w:rFonts w:ascii="Simplified Arabic" w:eastAsia="Times New Roman" w:hAnsi="Simplified Arabic" w:cs="Simplified Arabic" w:hint="cs"/>
          <w:sz w:val="32"/>
          <w:szCs w:val="32"/>
          <w:rtl/>
          <w:lang w:bidi="ar-IQ"/>
        </w:rPr>
        <w:t>التجربة</w:t>
      </w:r>
      <w:r w:rsidRPr="00E4155F">
        <w:rPr>
          <w:rFonts w:ascii="Simplified Arabic" w:eastAsia="Times New Roman" w:hAnsi="Simplified Arabic" w:cs="Simplified Arabic" w:hint="cs"/>
          <w:sz w:val="32"/>
          <w:szCs w:val="32"/>
          <w:rtl/>
          <w:lang w:bidi="ar-IQ"/>
        </w:rPr>
        <w:t xml:space="preserve"> .</w:t>
      </w:r>
    </w:p>
    <w:p w:rsidR="00E4155F" w:rsidRPr="00E4155F" w:rsidRDefault="00826DF7" w:rsidP="00E4155F">
      <w:pPr>
        <w:spacing w:after="0" w:line="240" w:lineRule="auto"/>
        <w:jc w:val="both"/>
        <w:rPr>
          <w:rFonts w:ascii="Simplified Arabic" w:eastAsia="Times New Roman" w:hAnsi="Simplified Arabic" w:cs="Simplified Arabic"/>
          <w:sz w:val="32"/>
          <w:szCs w:val="32"/>
          <w:rtl/>
          <w:lang w:bidi="ar-IQ"/>
        </w:rPr>
      </w:pPr>
      <w:r w:rsidRPr="00826DF7">
        <w:rPr>
          <w:rFonts w:ascii="Times New Roman" w:eastAsia="Times New Roman" w:hAnsi="Times New Roman" w:cs="Times New Roman"/>
          <w:b/>
          <w:bCs/>
          <w:noProof/>
          <w:sz w:val="24"/>
          <w:szCs w:val="24"/>
          <w:rtl/>
        </w:rPr>
        <w:pict>
          <v:shape id="16-Point Star 97" o:spid="_x0000_s1080" type="#_x0000_t59" style="position:absolute;left:0;text-align:left;margin-left:-162pt;margin-top:29.1pt;width:46.05pt;height:41.0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">
            <v:textbox>
              <w:txbxContent>
                <w:p w:rsidR="00DF5B74" w:rsidRDefault="00DF5B74" w:rsidP="00E4155F">
                  <w:pPr>
                    <w:rPr>
                      <w:lang w:bidi="ar-IQ"/>
                    </w:rPr>
                  </w:pPr>
                  <w:r>
                    <w:rPr>
                      <w:rFonts w:hint="cs"/>
                      <w:rtl/>
                      <w:lang w:bidi="ar-IQ"/>
                    </w:rPr>
                    <w:t>12</w:t>
                  </w:r>
                </w:p>
              </w:txbxContent>
            </v:textbox>
          </v:shape>
        </w:pict>
      </w:r>
      <w:r w:rsidR="00E4155F" w:rsidRPr="00E4155F">
        <w:rPr>
          <w:rFonts w:ascii="Simplified Arabic" w:eastAsia="Times New Roman" w:hAnsi="Simplified Arabic" w:cs="Simplified Arabic" w:hint="cs"/>
          <w:b/>
          <w:bCs/>
          <w:sz w:val="36"/>
          <w:szCs w:val="36"/>
          <w:rtl/>
          <w:lang w:bidi="ar-IQ"/>
        </w:rPr>
        <w:t>-</w:t>
      </w:r>
      <w:r w:rsidR="00047F56">
        <w:rPr>
          <w:rFonts w:ascii="Simplified Arabic" w:eastAsia="Times New Roman" w:hAnsi="Simplified Arabic" w:cs="Simplified Arabic" w:hint="cs"/>
          <w:sz w:val="32"/>
          <w:szCs w:val="32"/>
          <w:rtl/>
          <w:lang w:bidi="ar-IQ"/>
        </w:rPr>
        <w:t xml:space="preserve"> </w:t>
      </w:r>
      <w:r w:rsidR="00E4155F" w:rsidRPr="00E4155F">
        <w:rPr>
          <w:rFonts w:ascii="Simplified Arabic" w:eastAsia="Times New Roman" w:hAnsi="Simplified Arabic" w:cs="Simplified Arabic" w:hint="cs"/>
          <w:sz w:val="32"/>
          <w:szCs w:val="32"/>
          <w:rtl/>
          <w:lang w:bidi="ar-IQ"/>
        </w:rPr>
        <w:t>بدأ الباحث بتطبيق التمرينات على عينة البحث (المجموعة التجريبية) يوم الأحد الموافق (9/12/2012) ولغاية الثلاثاء الموافق (29/1/2013) .</w:t>
      </w:r>
    </w:p>
    <w:p w:rsidR="00E4155F" w:rsidRDefault="00E4155F" w:rsidP="00047F56">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6"/>
          <w:szCs w:val="36"/>
          <w:rtl/>
          <w:lang w:bidi="ar-IQ"/>
        </w:rPr>
        <w:t>-</w:t>
      </w:r>
      <w:r w:rsidRPr="00E4155F">
        <w:rPr>
          <w:rFonts w:ascii="Simplified Arabic" w:eastAsia="Times New Roman" w:hAnsi="Simplified Arabic" w:cs="Simplified Arabic" w:hint="cs"/>
          <w:sz w:val="32"/>
          <w:szCs w:val="32"/>
          <w:rtl/>
          <w:lang w:bidi="ar-IQ"/>
        </w:rPr>
        <w:t xml:space="preserve"> قام الباحث بإعداد تمارين خاصة</w:t>
      </w:r>
      <w:r w:rsidRPr="00E4155F">
        <w:rPr>
          <w:rFonts w:ascii="Times New Roman" w:eastAsia="Times New Roman" w:hAnsi="Times New Roman" w:cs="Simplified Arabic"/>
          <w:color w:val="000000"/>
          <w:sz w:val="32"/>
          <w:szCs w:val="32"/>
          <w:vertAlign w:val="superscript"/>
          <w:rtl/>
          <w:lang w:bidi="ar-IQ"/>
        </w:rPr>
        <w:footnoteReference w:customMarkFollows="1" w:id="79"/>
        <w:sym w:font="Symbol" w:char="F0B7"/>
      </w:r>
      <w:r w:rsidRPr="00E4155F">
        <w:rPr>
          <w:rFonts w:ascii="Simplified Arabic" w:eastAsia="Times New Roman" w:hAnsi="Simplified Arabic" w:cs="Simplified Arabic" w:hint="cs"/>
          <w:sz w:val="32"/>
          <w:szCs w:val="32"/>
          <w:rtl/>
          <w:lang w:bidi="ar-IQ"/>
        </w:rPr>
        <w:t xml:space="preserve"> لتطوير تحمل القدرة و</w:t>
      </w:r>
      <w:r w:rsidR="00047F56">
        <w:rPr>
          <w:rFonts w:ascii="Simplified Arabic" w:eastAsia="Times New Roman" w:hAnsi="Simplified Arabic" w:cs="Simplified Arabic" w:hint="cs"/>
          <w:sz w:val="32"/>
          <w:szCs w:val="32"/>
          <w:rtl/>
          <w:lang w:bidi="ar-IQ"/>
        </w:rPr>
        <w:t xml:space="preserve">الادراك </w:t>
      </w:r>
      <w:r w:rsidRPr="00E4155F">
        <w:rPr>
          <w:rFonts w:ascii="Simplified Arabic" w:eastAsia="Times New Roman" w:hAnsi="Simplified Arabic" w:cs="Simplified Arabic" w:hint="cs"/>
          <w:sz w:val="32"/>
          <w:szCs w:val="32"/>
          <w:rtl/>
          <w:lang w:bidi="ar-IQ"/>
        </w:rPr>
        <w:t>الحس-حركي والمهارات المبحوثة،ب</w:t>
      </w:r>
      <w:r w:rsidRPr="00E4155F">
        <w:rPr>
          <w:rFonts w:ascii="Simplified Arabic" w:eastAsia="Times New Roman" w:hAnsi="Simplified Arabic" w:cs="Simplified Arabic"/>
          <w:sz w:val="32"/>
          <w:szCs w:val="32"/>
          <w:rtl/>
          <w:lang w:bidi="ar-IQ"/>
        </w:rPr>
        <w:t>ا</w:t>
      </w:r>
      <w:r w:rsidRPr="00E4155F">
        <w:rPr>
          <w:rFonts w:ascii="Simplified Arabic" w:eastAsia="Times New Roman" w:hAnsi="Simplified Arabic" w:cs="Simplified Arabic" w:hint="cs"/>
          <w:sz w:val="32"/>
          <w:szCs w:val="32"/>
          <w:rtl/>
          <w:lang w:bidi="ar-IQ"/>
        </w:rPr>
        <w:t>لا</w:t>
      </w:r>
      <w:r w:rsidRPr="00E4155F">
        <w:rPr>
          <w:rFonts w:ascii="Simplified Arabic" w:eastAsia="Times New Roman" w:hAnsi="Simplified Arabic" w:cs="Simplified Arabic"/>
          <w:sz w:val="32"/>
          <w:szCs w:val="32"/>
          <w:rtl/>
          <w:lang w:bidi="ar-IQ"/>
        </w:rPr>
        <w:t xml:space="preserve">عتماد على </w:t>
      </w:r>
      <w:r w:rsidRPr="00E4155F">
        <w:rPr>
          <w:rFonts w:ascii="Simplified Arabic" w:eastAsia="Times New Roman" w:hAnsi="Simplified Arabic" w:cs="Simplified Arabic" w:hint="cs"/>
          <w:sz w:val="32"/>
          <w:szCs w:val="32"/>
          <w:rtl/>
          <w:lang w:bidi="ar-IQ"/>
        </w:rPr>
        <w:t>المصادر العلمية وشبكة الانترنيت العالمية،</w:t>
      </w:r>
      <w:r w:rsidR="000B00A4">
        <w:rPr>
          <w:rFonts w:ascii="Simplified Arabic" w:eastAsia="Times New Roman" w:hAnsi="Simplified Arabic" w:cs="Simplified Arabic" w:hint="cs"/>
          <w:sz w:val="32"/>
          <w:szCs w:val="32"/>
          <w:rtl/>
          <w:lang w:bidi="ar-IQ"/>
        </w:rPr>
        <w:t>اذ</w:t>
      </w:r>
      <w:r w:rsidRPr="00E4155F">
        <w:rPr>
          <w:rFonts w:ascii="Simplified Arabic" w:eastAsia="Times New Roman" w:hAnsi="Simplified Arabic" w:cs="Simplified Arabic" w:hint="cs"/>
          <w:sz w:val="32"/>
          <w:szCs w:val="32"/>
          <w:rtl/>
          <w:lang w:bidi="ar-IQ"/>
        </w:rPr>
        <w:t xml:space="preserve"> تضمن</w:t>
      </w:r>
      <w:r w:rsidR="00047F56">
        <w:rPr>
          <w:rFonts w:ascii="Simplified Arabic" w:eastAsia="Times New Roman" w:hAnsi="Simplified Arabic" w:cs="Simplified Arabic" w:hint="cs"/>
          <w:sz w:val="32"/>
          <w:szCs w:val="32"/>
          <w:rtl/>
          <w:lang w:bidi="ar-IQ"/>
        </w:rPr>
        <w:t>ت</w:t>
      </w:r>
      <w:r w:rsidRPr="00E4155F">
        <w:rPr>
          <w:rFonts w:ascii="Simplified Arabic" w:eastAsia="Times New Roman" w:hAnsi="Simplified Arabic" w:cs="Simplified Arabic" w:hint="cs"/>
          <w:sz w:val="32"/>
          <w:szCs w:val="32"/>
          <w:rtl/>
          <w:lang w:bidi="ar-IQ"/>
        </w:rPr>
        <w:t xml:space="preserve"> ال</w:t>
      </w:r>
      <w:r w:rsidR="00047F56">
        <w:rPr>
          <w:rFonts w:ascii="Simplified Arabic" w:eastAsia="Times New Roman" w:hAnsi="Simplified Arabic" w:cs="Simplified Arabic" w:hint="cs"/>
          <w:sz w:val="32"/>
          <w:szCs w:val="32"/>
          <w:rtl/>
          <w:lang w:bidi="ar-IQ"/>
        </w:rPr>
        <w:t>تمرينات</w:t>
      </w:r>
      <w:r w:rsidRPr="00E4155F">
        <w:rPr>
          <w:rFonts w:ascii="Simplified Arabic" w:eastAsia="Times New Roman" w:hAnsi="Simplified Arabic" w:cs="Simplified Arabic" w:hint="cs"/>
          <w:sz w:val="32"/>
          <w:szCs w:val="32"/>
          <w:rtl/>
          <w:lang w:bidi="ar-IQ"/>
        </w:rPr>
        <w:t xml:space="preserve"> تمارين مقترحة وتمارين معدلة ومطبقة من قبل آخرين وبما يخدم أهداف البحث </w:t>
      </w:r>
      <w:r w:rsidRPr="00E4155F">
        <w:rPr>
          <w:rFonts w:ascii="Simplified Arabic" w:eastAsia="Times New Roman" w:hAnsi="Simplified Arabic" w:cs="Simplified Arabic"/>
          <w:sz w:val="32"/>
          <w:szCs w:val="32"/>
          <w:rtl/>
          <w:lang w:bidi="ar-IQ"/>
        </w:rPr>
        <w:t>.</w:t>
      </w:r>
    </w:p>
    <w:p w:rsidR="00047F56" w:rsidRPr="00047F56" w:rsidRDefault="00047F56" w:rsidP="00246334">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6"/>
          <w:szCs w:val="36"/>
          <w:rtl/>
          <w:lang w:bidi="ar-IQ"/>
        </w:rPr>
        <w:t>-</w:t>
      </w:r>
      <w:r>
        <w:rPr>
          <w:rFonts w:ascii="Simplified Arabic" w:eastAsia="Times New Roman" w:hAnsi="Simplified Arabic" w:cs="Simplified Arabic" w:hint="cs"/>
          <w:b/>
          <w:bCs/>
          <w:sz w:val="32"/>
          <w:szCs w:val="32"/>
          <w:rtl/>
          <w:lang w:bidi="ar-IQ"/>
        </w:rPr>
        <w:t xml:space="preserve"> </w:t>
      </w:r>
      <w:r w:rsidR="00246334">
        <w:rPr>
          <w:rFonts w:ascii="Simplified Arabic" w:eastAsia="Times New Roman" w:hAnsi="Simplified Arabic" w:cs="Simplified Arabic" w:hint="cs"/>
          <w:sz w:val="32"/>
          <w:szCs w:val="32"/>
          <w:rtl/>
          <w:lang w:bidi="ar-IQ"/>
        </w:rPr>
        <w:t>تم اعطاء</w:t>
      </w:r>
      <w:r w:rsidRPr="00047F56">
        <w:rPr>
          <w:rFonts w:ascii="Simplified Arabic" w:eastAsia="Times New Roman" w:hAnsi="Simplified Arabic" w:cs="Simplified Arabic" w:hint="cs"/>
          <w:sz w:val="32"/>
          <w:szCs w:val="32"/>
          <w:rtl/>
          <w:lang w:bidi="ar-IQ"/>
        </w:rPr>
        <w:t xml:space="preserve"> التمرينات الخاصة في مرحلة الاعداد الخاص.</w:t>
      </w:r>
    </w:p>
    <w:p w:rsidR="00E4155F" w:rsidRPr="00E4155F" w:rsidRDefault="00E4155F" w:rsidP="00743EBA">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6"/>
          <w:szCs w:val="36"/>
          <w:rtl/>
          <w:lang w:bidi="ar-IQ"/>
        </w:rPr>
        <w:lastRenderedPageBreak/>
        <w:t>-</w:t>
      </w:r>
      <w:r w:rsidR="00743EBA">
        <w:rPr>
          <w:rFonts w:ascii="Simplified Arabic" w:eastAsia="Times New Roman" w:hAnsi="Simplified Arabic" w:cs="Simplified Arabic" w:hint="cs"/>
          <w:b/>
          <w:bCs/>
          <w:sz w:val="36"/>
          <w:szCs w:val="36"/>
          <w:rtl/>
          <w:lang w:bidi="ar-IQ"/>
        </w:rPr>
        <w:t xml:space="preserve"> </w:t>
      </w:r>
      <w:r w:rsidRPr="00E4155F">
        <w:rPr>
          <w:rFonts w:ascii="Simplified Arabic" w:eastAsia="Times New Roman" w:hAnsi="Simplified Arabic" w:cs="Simplified Arabic"/>
          <w:sz w:val="32"/>
          <w:szCs w:val="32"/>
          <w:rtl/>
          <w:lang w:bidi="ar-IQ"/>
        </w:rPr>
        <w:t xml:space="preserve">يكون </w:t>
      </w:r>
      <w:r w:rsidR="00743EBA">
        <w:rPr>
          <w:rFonts w:ascii="Simplified Arabic" w:eastAsia="Times New Roman" w:hAnsi="Simplified Arabic" w:cs="Simplified Arabic" w:hint="cs"/>
          <w:sz w:val="32"/>
          <w:szCs w:val="32"/>
          <w:rtl/>
          <w:lang w:bidi="ar-IQ"/>
        </w:rPr>
        <w:t xml:space="preserve">وقت </w:t>
      </w:r>
      <w:r w:rsidR="00743EBA">
        <w:rPr>
          <w:rFonts w:ascii="Simplified Arabic" w:eastAsia="Times New Roman" w:hAnsi="Simplified Arabic" w:cs="Simplified Arabic"/>
          <w:sz w:val="32"/>
          <w:szCs w:val="32"/>
          <w:rtl/>
          <w:lang w:bidi="ar-IQ"/>
        </w:rPr>
        <w:t>تطبيق</w:t>
      </w:r>
      <w:r w:rsidRPr="00E4155F">
        <w:rPr>
          <w:rFonts w:ascii="Simplified Arabic" w:eastAsia="Times New Roman" w:hAnsi="Simplified Arabic" w:cs="Simplified Arabic"/>
          <w:sz w:val="32"/>
          <w:szCs w:val="32"/>
          <w:rtl/>
          <w:lang w:bidi="ar-IQ"/>
        </w:rPr>
        <w:t xml:space="preserve"> التمارين</w:t>
      </w:r>
      <w:r w:rsidR="00047F56">
        <w:rPr>
          <w:rFonts w:ascii="Simplified Arabic" w:eastAsia="Times New Roman" w:hAnsi="Simplified Arabic" w:cs="Simplified Arabic" w:hint="cs"/>
          <w:sz w:val="32"/>
          <w:szCs w:val="32"/>
          <w:rtl/>
          <w:lang w:bidi="ar-IQ"/>
        </w:rPr>
        <w:t xml:space="preserve"> الخاصة</w:t>
      </w:r>
      <w:r w:rsidRPr="00E4155F">
        <w:rPr>
          <w:rFonts w:ascii="Simplified Arabic" w:eastAsia="Times New Roman" w:hAnsi="Simplified Arabic" w:cs="Simplified Arabic"/>
          <w:sz w:val="32"/>
          <w:szCs w:val="32"/>
          <w:rtl/>
          <w:lang w:bidi="ar-IQ"/>
        </w:rPr>
        <w:t xml:space="preserve"> بواقع (</w:t>
      </w:r>
      <w:r w:rsidRPr="00E4155F">
        <w:rPr>
          <w:rFonts w:ascii="Simplified Arabic" w:eastAsia="Times New Roman" w:hAnsi="Simplified Arabic" w:cs="Simplified Arabic" w:hint="cs"/>
          <w:sz w:val="32"/>
          <w:szCs w:val="32"/>
          <w:rtl/>
          <w:lang w:bidi="ar-IQ"/>
        </w:rPr>
        <w:t>25</w:t>
      </w:r>
      <w:r w:rsidRPr="00E4155F">
        <w:rPr>
          <w:rFonts w:ascii="Simplified Arabic" w:eastAsia="Times New Roman" w:hAnsi="Simplified Arabic" w:cs="Simplified Arabic"/>
          <w:sz w:val="32"/>
          <w:szCs w:val="32"/>
          <w:rtl/>
          <w:lang w:bidi="ar-IQ"/>
        </w:rPr>
        <w:t xml:space="preserve"> ــــ </w:t>
      </w:r>
      <w:r w:rsidRPr="00E4155F">
        <w:rPr>
          <w:rFonts w:ascii="Simplified Arabic" w:eastAsia="Times New Roman" w:hAnsi="Simplified Arabic" w:cs="Simplified Arabic" w:hint="cs"/>
          <w:sz w:val="32"/>
          <w:szCs w:val="32"/>
          <w:rtl/>
          <w:lang w:bidi="ar-IQ"/>
        </w:rPr>
        <w:t>35</w:t>
      </w:r>
      <w:r w:rsidRPr="00E4155F">
        <w:rPr>
          <w:rFonts w:ascii="Simplified Arabic" w:eastAsia="Times New Roman" w:hAnsi="Simplified Arabic" w:cs="Simplified Arabic"/>
          <w:sz w:val="32"/>
          <w:szCs w:val="32"/>
          <w:rtl/>
          <w:lang w:bidi="ar-IQ"/>
        </w:rPr>
        <w:t xml:space="preserve">) دقيقة </w:t>
      </w:r>
      <w:r w:rsidR="00743EBA">
        <w:rPr>
          <w:rFonts w:ascii="Simplified Arabic" w:eastAsia="Times New Roman" w:hAnsi="Simplified Arabic" w:cs="Simplified Arabic" w:hint="cs"/>
          <w:sz w:val="32"/>
          <w:szCs w:val="32"/>
          <w:rtl/>
          <w:lang w:bidi="ar-IQ"/>
        </w:rPr>
        <w:t xml:space="preserve">من وقت القسم الرئيسي للوحدة التدريبية والمقدر من (60-90) دقيقة </w:t>
      </w:r>
      <w:r w:rsidRPr="00E4155F">
        <w:rPr>
          <w:rFonts w:ascii="Simplified Arabic" w:eastAsia="Times New Roman" w:hAnsi="Simplified Arabic" w:cs="Simplified Arabic"/>
          <w:sz w:val="32"/>
          <w:szCs w:val="32"/>
          <w:rtl/>
          <w:lang w:bidi="ar-IQ"/>
        </w:rPr>
        <w:t>على طول فترة تطبيق مفردات المنهج الموضوع لمدة (</w:t>
      </w:r>
      <w:r w:rsidRPr="00E4155F">
        <w:rPr>
          <w:rFonts w:ascii="Simplified Arabic" w:eastAsia="Times New Roman" w:hAnsi="Simplified Arabic" w:cs="Simplified Arabic" w:hint="cs"/>
          <w:sz w:val="32"/>
          <w:szCs w:val="32"/>
          <w:rtl/>
          <w:lang w:bidi="ar-IQ"/>
        </w:rPr>
        <w:t>8</w:t>
      </w:r>
      <w:r w:rsidRPr="00E4155F">
        <w:rPr>
          <w:rFonts w:ascii="Simplified Arabic" w:eastAsia="Times New Roman" w:hAnsi="Simplified Arabic" w:cs="Simplified Arabic"/>
          <w:sz w:val="32"/>
          <w:szCs w:val="32"/>
          <w:rtl/>
          <w:lang w:bidi="ar-IQ"/>
        </w:rPr>
        <w:t>) أسابيع , على أن تكون وحدت</w:t>
      </w:r>
      <w:r w:rsidRPr="00E4155F">
        <w:rPr>
          <w:rFonts w:ascii="Simplified Arabic" w:eastAsia="Times New Roman" w:hAnsi="Simplified Arabic" w:cs="Simplified Arabic" w:hint="cs"/>
          <w:sz w:val="32"/>
          <w:szCs w:val="32"/>
          <w:rtl/>
          <w:lang w:bidi="ar-IQ"/>
        </w:rPr>
        <w:t>ين</w:t>
      </w:r>
      <w:r w:rsidRPr="00E4155F">
        <w:rPr>
          <w:rFonts w:ascii="Simplified Arabic" w:eastAsia="Times New Roman" w:hAnsi="Simplified Arabic" w:cs="Simplified Arabic"/>
          <w:sz w:val="32"/>
          <w:szCs w:val="32"/>
          <w:rtl/>
          <w:lang w:bidi="ar-IQ"/>
        </w:rPr>
        <w:t xml:space="preserve"> تدريبي</w:t>
      </w:r>
      <w:r w:rsidRPr="00E4155F">
        <w:rPr>
          <w:rFonts w:ascii="Simplified Arabic" w:eastAsia="Times New Roman" w:hAnsi="Simplified Arabic" w:cs="Simplified Arabic" w:hint="cs"/>
          <w:sz w:val="32"/>
          <w:szCs w:val="32"/>
          <w:rtl/>
          <w:lang w:bidi="ar-IQ"/>
        </w:rPr>
        <w:t>تين</w:t>
      </w:r>
      <w:r w:rsidRPr="00E4155F">
        <w:rPr>
          <w:rFonts w:ascii="Simplified Arabic" w:eastAsia="Times New Roman" w:hAnsi="Simplified Arabic" w:cs="Simplified Arabic"/>
          <w:sz w:val="32"/>
          <w:szCs w:val="32"/>
          <w:rtl/>
          <w:lang w:bidi="ar-IQ"/>
        </w:rPr>
        <w:t xml:space="preserve"> في كل أسبوع</w:t>
      </w:r>
      <w:r w:rsidRPr="00E4155F">
        <w:rPr>
          <w:rFonts w:ascii="Simplified Arabic" w:eastAsia="Times New Roman" w:hAnsi="Simplified Arabic" w:cs="Simplified Arabic" w:hint="cs"/>
          <w:sz w:val="32"/>
          <w:szCs w:val="32"/>
          <w:rtl/>
          <w:lang w:bidi="ar-IQ"/>
        </w:rPr>
        <w:t xml:space="preserve"> ، أيام (الأحد والثلاثاء ) ، </w:t>
      </w:r>
      <w:r w:rsidRPr="00E4155F">
        <w:rPr>
          <w:rFonts w:ascii="Simplified Arabic" w:eastAsia="Times New Roman" w:hAnsi="Simplified Arabic" w:cs="Simplified Arabic"/>
          <w:sz w:val="32"/>
          <w:szCs w:val="32"/>
          <w:rtl/>
          <w:lang w:bidi="ar-IQ"/>
        </w:rPr>
        <w:t>وبذلك يكون مجموع الوحدات التدريبية (</w:t>
      </w:r>
      <w:r w:rsidRPr="00E4155F">
        <w:rPr>
          <w:rFonts w:ascii="Simplified Arabic" w:eastAsia="Times New Roman" w:hAnsi="Simplified Arabic" w:cs="Simplified Arabic" w:hint="cs"/>
          <w:sz w:val="32"/>
          <w:szCs w:val="32"/>
          <w:rtl/>
          <w:lang w:bidi="ar-IQ"/>
        </w:rPr>
        <w:t>16</w:t>
      </w:r>
      <w:r w:rsidRPr="00E4155F">
        <w:rPr>
          <w:rFonts w:ascii="Simplified Arabic" w:eastAsia="Times New Roman" w:hAnsi="Simplified Arabic" w:cs="Simplified Arabic"/>
          <w:sz w:val="32"/>
          <w:szCs w:val="32"/>
          <w:rtl/>
          <w:lang w:bidi="ar-IQ"/>
        </w:rPr>
        <w:t xml:space="preserve">) وحدة </w:t>
      </w:r>
      <w:r w:rsidRPr="00E4155F">
        <w:rPr>
          <w:rFonts w:ascii="Simplified Arabic" w:eastAsia="Times New Roman" w:hAnsi="Simplified Arabic" w:cs="Simplified Arabic" w:hint="cs"/>
          <w:sz w:val="32"/>
          <w:szCs w:val="32"/>
          <w:rtl/>
          <w:lang w:bidi="ar-IQ"/>
        </w:rPr>
        <w:t>تدريبية</w:t>
      </w:r>
      <w:r w:rsidRPr="00E4155F">
        <w:rPr>
          <w:rFonts w:ascii="Simplified Arabic" w:eastAsia="Times New Roman" w:hAnsi="Simplified Arabic" w:cs="Simplified Arabic"/>
          <w:sz w:val="32"/>
          <w:szCs w:val="32"/>
          <w:rtl/>
          <w:lang w:bidi="ar-IQ"/>
        </w:rPr>
        <w:t>, فيصبح المجموع العام</w:t>
      </w:r>
      <w:r w:rsidRPr="00E4155F">
        <w:rPr>
          <w:rFonts w:ascii="Simplified Arabic" w:eastAsia="Times New Roman" w:hAnsi="Simplified Arabic" w:cs="Simplified Arabic" w:hint="cs"/>
          <w:sz w:val="32"/>
          <w:szCs w:val="32"/>
          <w:rtl/>
          <w:lang w:bidi="ar-IQ"/>
        </w:rPr>
        <w:t xml:space="preserve"> للتمرينات</w:t>
      </w:r>
      <w:r w:rsidRPr="00E4155F">
        <w:rPr>
          <w:rFonts w:ascii="Simplified Arabic" w:eastAsia="Times New Roman" w:hAnsi="Simplified Arabic" w:cs="Simplified Arabic"/>
          <w:sz w:val="32"/>
          <w:szCs w:val="32"/>
          <w:rtl/>
          <w:lang w:bidi="ar-IQ"/>
        </w:rPr>
        <w:t xml:space="preserve"> (</w:t>
      </w:r>
      <w:r w:rsidR="00207CB3">
        <w:rPr>
          <w:rFonts w:ascii="Simplified Arabic" w:eastAsia="Times New Roman" w:hAnsi="Simplified Arabic" w:cs="Simplified Arabic" w:hint="cs"/>
          <w:sz w:val="32"/>
          <w:szCs w:val="32"/>
          <w:rtl/>
          <w:lang w:bidi="ar-IQ"/>
        </w:rPr>
        <w:t>480</w:t>
      </w:r>
      <w:r w:rsidRPr="00E4155F">
        <w:rPr>
          <w:rFonts w:ascii="Simplified Arabic" w:eastAsia="Times New Roman" w:hAnsi="Simplified Arabic" w:cs="Simplified Arabic"/>
          <w:sz w:val="32"/>
          <w:szCs w:val="32"/>
          <w:rtl/>
          <w:lang w:bidi="ar-IQ"/>
        </w:rPr>
        <w:t xml:space="preserve">) دقيقة ,أي بواقع </w:t>
      </w:r>
      <w:r w:rsidRPr="00E4155F">
        <w:rPr>
          <w:rFonts w:ascii="Simplified Arabic" w:eastAsia="Times New Roman" w:hAnsi="Simplified Arabic" w:cs="Simplified Arabic" w:hint="cs"/>
          <w:sz w:val="32"/>
          <w:szCs w:val="32"/>
          <w:rtl/>
          <w:lang w:bidi="ar-IQ"/>
        </w:rPr>
        <w:t>(8</w:t>
      </w:r>
      <w:r w:rsidRPr="00E4155F">
        <w:rPr>
          <w:rFonts w:ascii="Simplified Arabic" w:eastAsia="Times New Roman" w:hAnsi="Simplified Arabic" w:cs="Simplified Arabic"/>
          <w:sz w:val="32"/>
          <w:szCs w:val="32"/>
          <w:rtl/>
          <w:lang w:bidi="ar-IQ"/>
        </w:rPr>
        <w:t>) ساعة هي المدة الزمنية الكاملة لتطبيق تمارين</w:t>
      </w:r>
      <w:r w:rsidRPr="00E4155F">
        <w:rPr>
          <w:rFonts w:ascii="Simplified Arabic" w:eastAsia="Times New Roman" w:hAnsi="Simplified Arabic" w:cs="Simplified Arabic" w:hint="cs"/>
          <w:sz w:val="32"/>
          <w:szCs w:val="32"/>
          <w:rtl/>
          <w:lang w:bidi="ar-IQ"/>
        </w:rPr>
        <w:t xml:space="preserve"> الخاصة بالتجربة</w:t>
      </w:r>
      <w:r w:rsidRPr="00E4155F">
        <w:rPr>
          <w:rFonts w:ascii="Simplified Arabic" w:eastAsia="Times New Roman" w:hAnsi="Simplified Arabic" w:cs="Simplified Arabic"/>
          <w:sz w:val="32"/>
          <w:szCs w:val="32"/>
          <w:rtl/>
          <w:lang w:bidi="ar-IQ"/>
        </w:rPr>
        <w:t xml:space="preserve"> . </w:t>
      </w:r>
    </w:p>
    <w:p w:rsidR="00E4155F" w:rsidRPr="00E4155F" w:rsidRDefault="00E4155F" w:rsidP="00743EBA">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6"/>
          <w:szCs w:val="36"/>
          <w:rtl/>
          <w:lang w:bidi="ar-IQ"/>
        </w:rPr>
        <w:t>-</w:t>
      </w:r>
      <w:r w:rsidR="00743EBA">
        <w:rPr>
          <w:rFonts w:ascii="Simplified Arabic" w:eastAsia="Times New Roman" w:hAnsi="Simplified Arabic" w:cs="Simplified Arabic" w:hint="cs"/>
          <w:b/>
          <w:bCs/>
          <w:sz w:val="36"/>
          <w:szCs w:val="36"/>
          <w:rtl/>
          <w:lang w:bidi="ar-IQ"/>
        </w:rPr>
        <w:t xml:space="preserve"> </w:t>
      </w:r>
      <w:r w:rsidRPr="00E4155F">
        <w:rPr>
          <w:rFonts w:ascii="Simplified Arabic" w:eastAsia="Times New Roman" w:hAnsi="Simplified Arabic" w:cs="Simplified Arabic" w:hint="cs"/>
          <w:sz w:val="32"/>
          <w:szCs w:val="32"/>
          <w:rtl/>
          <w:lang w:bidi="ar-IQ"/>
        </w:rPr>
        <w:t>قام الباحث</w:t>
      </w:r>
      <w:r w:rsidR="00743EBA">
        <w:rPr>
          <w:rFonts w:ascii="Simplified Arabic" w:eastAsia="Times New Roman" w:hAnsi="Simplified Arabic" w:cs="Simplified Arabic" w:hint="cs"/>
          <w:sz w:val="32"/>
          <w:szCs w:val="32"/>
          <w:rtl/>
          <w:lang w:bidi="ar-IQ"/>
        </w:rPr>
        <w:t xml:space="preserve"> </w:t>
      </w:r>
      <w:r w:rsidRPr="00E4155F">
        <w:rPr>
          <w:rFonts w:ascii="Simplified Arabic" w:eastAsia="Times New Roman" w:hAnsi="Simplified Arabic" w:cs="Simplified Arabic" w:hint="cs"/>
          <w:sz w:val="32"/>
          <w:szCs w:val="32"/>
          <w:rtl/>
          <w:lang w:bidi="ar-IQ"/>
        </w:rPr>
        <w:t>ب</w:t>
      </w:r>
      <w:r w:rsidRPr="00E4155F">
        <w:rPr>
          <w:rFonts w:ascii="Simplified Arabic" w:eastAsia="Times New Roman" w:hAnsi="Simplified Arabic" w:cs="Simplified Arabic"/>
          <w:sz w:val="32"/>
          <w:szCs w:val="32"/>
          <w:rtl/>
          <w:lang w:bidi="ar-IQ"/>
        </w:rPr>
        <w:t xml:space="preserve">إعطاء التمارين وتنفيذها </w:t>
      </w:r>
      <w:r w:rsidRPr="00E4155F">
        <w:rPr>
          <w:rFonts w:ascii="Simplified Arabic" w:eastAsia="Times New Roman" w:hAnsi="Simplified Arabic" w:cs="Simplified Arabic" w:hint="cs"/>
          <w:sz w:val="32"/>
          <w:szCs w:val="32"/>
          <w:rtl/>
          <w:lang w:bidi="ar-IQ"/>
        </w:rPr>
        <w:t xml:space="preserve">من حيث الشدة والحجم والراحة </w:t>
      </w:r>
      <w:r w:rsidRPr="00E4155F">
        <w:rPr>
          <w:rFonts w:ascii="Simplified Arabic" w:eastAsia="Times New Roman" w:hAnsi="Simplified Arabic" w:cs="Simplified Arabic"/>
          <w:sz w:val="32"/>
          <w:szCs w:val="32"/>
          <w:rtl/>
          <w:lang w:bidi="ar-IQ"/>
        </w:rPr>
        <w:t>بشكل علمي و</w:t>
      </w:r>
      <w:r w:rsidRPr="00E4155F">
        <w:rPr>
          <w:rFonts w:ascii="Simplified Arabic" w:eastAsia="Times New Roman" w:hAnsi="Simplified Arabic" w:cs="Simplified Arabic" w:hint="cs"/>
          <w:sz w:val="32"/>
          <w:szCs w:val="32"/>
          <w:rtl/>
          <w:lang w:bidi="ar-IQ"/>
        </w:rPr>
        <w:t>قنن</w:t>
      </w:r>
      <w:r w:rsidRPr="00E4155F">
        <w:rPr>
          <w:rFonts w:ascii="Simplified Arabic" w:eastAsia="Times New Roman" w:hAnsi="Simplified Arabic" w:cs="Simplified Arabic"/>
          <w:sz w:val="32"/>
          <w:szCs w:val="32"/>
          <w:rtl/>
          <w:lang w:bidi="ar-IQ"/>
        </w:rPr>
        <w:t xml:space="preserve"> </w:t>
      </w:r>
      <w:r w:rsidR="00743EBA">
        <w:rPr>
          <w:rFonts w:ascii="Simplified Arabic" w:eastAsia="Times New Roman" w:hAnsi="Simplified Arabic" w:cs="Simplified Arabic" w:hint="cs"/>
          <w:sz w:val="32"/>
          <w:szCs w:val="32"/>
          <w:rtl/>
          <w:lang w:bidi="ar-IQ"/>
        </w:rPr>
        <w:t>الحجم</w:t>
      </w:r>
      <w:r w:rsidRPr="00E4155F">
        <w:rPr>
          <w:rFonts w:ascii="Simplified Arabic" w:eastAsia="Times New Roman" w:hAnsi="Simplified Arabic" w:cs="Simplified Arabic"/>
          <w:sz w:val="32"/>
          <w:szCs w:val="32"/>
          <w:rtl/>
          <w:lang w:bidi="ar-IQ"/>
        </w:rPr>
        <w:t xml:space="preserve"> التدريبي لها </w:t>
      </w:r>
      <w:r w:rsidRPr="00E4155F">
        <w:rPr>
          <w:rFonts w:ascii="Simplified Arabic" w:eastAsia="Times New Roman" w:hAnsi="Simplified Arabic" w:cs="Simplified Arabic" w:hint="cs"/>
          <w:sz w:val="32"/>
          <w:szCs w:val="32"/>
          <w:rtl/>
          <w:lang w:bidi="ar-IQ"/>
        </w:rPr>
        <w:t xml:space="preserve">بناءا على مابينته نتائج معاملات الارتباط والانحدار التي مر عرضها فيما سبق ونسبها المئوية، وكما يلي :- </w:t>
      </w:r>
    </w:p>
    <w:p w:rsidR="00E4155F" w:rsidRPr="00E4155F" w:rsidRDefault="00E4155F" w:rsidP="00065E59">
      <w:pPr>
        <w:spacing w:after="0" w:line="240" w:lineRule="auto"/>
        <w:jc w:val="center"/>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جدول(2</w:t>
      </w:r>
      <w:r w:rsidR="00065E59">
        <w:rPr>
          <w:rFonts w:ascii="Simplified Arabic" w:eastAsia="Times New Roman" w:hAnsi="Simplified Arabic" w:cs="Simplified Arabic" w:hint="cs"/>
          <w:sz w:val="32"/>
          <w:szCs w:val="32"/>
          <w:rtl/>
          <w:lang w:bidi="ar-IQ"/>
        </w:rPr>
        <w:t>6</w:t>
      </w:r>
      <w:r w:rsidRPr="00E4155F">
        <w:rPr>
          <w:rFonts w:ascii="Simplified Arabic" w:eastAsia="Times New Roman" w:hAnsi="Simplified Arabic" w:cs="Simplified Arabic" w:hint="cs"/>
          <w:sz w:val="32"/>
          <w:szCs w:val="32"/>
          <w:rtl/>
          <w:lang w:bidi="ar-IQ"/>
        </w:rPr>
        <w:t>)</w:t>
      </w:r>
    </w:p>
    <w:p w:rsidR="00207CB3" w:rsidRPr="00E4155F" w:rsidRDefault="00E4155F" w:rsidP="00743EBA">
      <w:pPr>
        <w:spacing w:after="0" w:line="240" w:lineRule="auto"/>
        <w:jc w:val="center"/>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يبين علاقة تحمل القدرة و</w:t>
      </w:r>
      <w:r w:rsidR="00743EBA">
        <w:rPr>
          <w:rFonts w:ascii="Simplified Arabic" w:eastAsia="Times New Roman" w:hAnsi="Simplified Arabic" w:cs="Simplified Arabic" w:hint="cs"/>
          <w:sz w:val="32"/>
          <w:szCs w:val="32"/>
          <w:rtl/>
          <w:lang w:bidi="ar-IQ"/>
        </w:rPr>
        <w:t xml:space="preserve">الادراك </w:t>
      </w:r>
      <w:r w:rsidRPr="00E4155F">
        <w:rPr>
          <w:rFonts w:ascii="Simplified Arabic" w:eastAsia="Times New Roman" w:hAnsi="Simplified Arabic" w:cs="Simplified Arabic" w:hint="cs"/>
          <w:sz w:val="32"/>
          <w:szCs w:val="32"/>
          <w:rtl/>
          <w:lang w:bidi="ar-IQ"/>
        </w:rPr>
        <w:t>الحس-حركي بالمهارات المبحوثة ونسبها المئوية ومجموعها</w:t>
      </w:r>
    </w:p>
    <w:tbl>
      <w:tblPr>
        <w:bidiVisual/>
        <w:tblW w:w="10568" w:type="dxa"/>
        <w:tblInd w:w="-68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1E0"/>
      </w:tblPr>
      <w:tblGrid>
        <w:gridCol w:w="2203"/>
        <w:gridCol w:w="993"/>
        <w:gridCol w:w="1134"/>
        <w:gridCol w:w="1134"/>
        <w:gridCol w:w="992"/>
        <w:gridCol w:w="1134"/>
        <w:gridCol w:w="992"/>
        <w:gridCol w:w="993"/>
        <w:gridCol w:w="993"/>
      </w:tblGrid>
      <w:tr w:rsidR="00207CB3" w:rsidRPr="00E4155F" w:rsidTr="00207CB3">
        <w:tc>
          <w:tcPr>
            <w:tcW w:w="2203" w:type="dxa"/>
            <w:vAlign w:val="center"/>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الاختبارات المبحوثة</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تحمل القدرة</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النسبة المئوية</w:t>
            </w:r>
          </w:p>
        </w:tc>
        <w:tc>
          <w:tcPr>
            <w:tcW w:w="1134" w:type="dxa"/>
            <w:vAlign w:val="center"/>
          </w:tcPr>
          <w:p w:rsidR="00207CB3" w:rsidRPr="00E4155F" w:rsidRDefault="00743EBA" w:rsidP="00E4155F">
            <w:pPr>
              <w:spacing w:after="0" w:line="240" w:lineRule="auto"/>
              <w:jc w:val="center"/>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r w:rsidR="00207CB3" w:rsidRPr="00E4155F">
              <w:rPr>
                <w:rFonts w:ascii="Times New Roman" w:eastAsia="Times New Roman" w:hAnsi="Times New Roman" w:cs="Simplified Arabic" w:hint="cs"/>
                <w:b/>
                <w:bCs/>
                <w:sz w:val="24"/>
                <w:szCs w:val="24"/>
                <w:rtl/>
                <w:lang w:bidi="ar-IQ"/>
              </w:rPr>
              <w:t>المسافة</w:t>
            </w:r>
          </w:p>
        </w:tc>
        <w:tc>
          <w:tcPr>
            <w:tcW w:w="992" w:type="dxa"/>
            <w:vAlign w:val="center"/>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النسبة المئوية</w:t>
            </w:r>
          </w:p>
        </w:tc>
        <w:tc>
          <w:tcPr>
            <w:tcW w:w="1134" w:type="dxa"/>
            <w:vAlign w:val="center"/>
          </w:tcPr>
          <w:p w:rsidR="00743EBA" w:rsidRDefault="00743EBA" w:rsidP="00E4155F">
            <w:pPr>
              <w:spacing w:after="0" w:line="240" w:lineRule="auto"/>
              <w:jc w:val="center"/>
              <w:rPr>
                <w:rFonts w:ascii="Times New Roman" w:eastAsia="Times New Roman" w:hAnsi="Times New Roman" w:cs="Simplified Arabic"/>
                <w:b/>
                <w:bCs/>
                <w:sz w:val="24"/>
                <w:szCs w:val="24"/>
                <w:rtl/>
                <w:lang w:bidi="ar-IQ"/>
              </w:rPr>
            </w:pPr>
            <w:r>
              <w:rPr>
                <w:rFonts w:ascii="Times New Roman" w:eastAsia="Times New Roman" w:hAnsi="Times New Roman" w:cs="Simplified Arabic" w:hint="cs"/>
                <w:b/>
                <w:bCs/>
                <w:sz w:val="24"/>
                <w:szCs w:val="24"/>
                <w:rtl/>
                <w:lang w:bidi="ar-IQ"/>
              </w:rPr>
              <w:t xml:space="preserve">ادراك </w:t>
            </w:r>
          </w:p>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الزمن</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النسبة المئوية</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المجموع</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النسبة المئوية</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الطبطبة بتغيير الاتجاه</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0.190</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73.64%</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0.068</w:t>
            </w:r>
          </w:p>
        </w:tc>
        <w:tc>
          <w:tcPr>
            <w:tcW w:w="992"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26.3</w:t>
            </w:r>
            <w:r>
              <w:rPr>
                <w:rFonts w:ascii="Times New Roman" w:eastAsia="Times New Roman" w:hAnsi="Times New Roman" w:cs="Simplified Arabic" w:hint="cs"/>
                <w:sz w:val="24"/>
                <w:szCs w:val="24"/>
                <w:rtl/>
                <w:lang w:bidi="ar-IQ"/>
              </w:rPr>
              <w:t>6%</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0.258</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الطبطبة العالية</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0.369</w:t>
            </w:r>
          </w:p>
        </w:tc>
        <w:tc>
          <w:tcPr>
            <w:tcW w:w="1134"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34.0</w:t>
            </w:r>
            <w:r>
              <w:rPr>
                <w:rFonts w:ascii="Times New Roman" w:eastAsia="Times New Roman" w:hAnsi="Times New Roman" w:cs="Simplified Arabic" w:hint="cs"/>
                <w:sz w:val="24"/>
                <w:szCs w:val="24"/>
                <w:rtl/>
                <w:lang w:bidi="ar-IQ"/>
              </w:rPr>
              <w:t>1</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0.058</w:t>
            </w:r>
          </w:p>
        </w:tc>
        <w:tc>
          <w:tcPr>
            <w:tcW w:w="992"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5.3</w:t>
            </w:r>
            <w:r>
              <w:rPr>
                <w:rFonts w:ascii="Times New Roman" w:eastAsia="Times New Roman" w:hAnsi="Times New Roman" w:cs="Simplified Arabic" w:hint="cs"/>
                <w:sz w:val="24"/>
                <w:szCs w:val="24"/>
                <w:rtl/>
                <w:lang w:bidi="ar-IQ"/>
              </w:rPr>
              <w:t>5</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0.658</w:t>
            </w:r>
          </w:p>
        </w:tc>
        <w:tc>
          <w:tcPr>
            <w:tcW w:w="992" w:type="dxa"/>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60.6</w:t>
            </w:r>
            <w:r>
              <w:rPr>
                <w:rFonts w:ascii="Times New Roman" w:eastAsia="Times New Roman" w:hAnsi="Times New Roman" w:cs="Simplified Arabic" w:hint="cs"/>
                <w:sz w:val="24"/>
                <w:szCs w:val="24"/>
                <w:rtl/>
                <w:lang w:bidi="ar-IQ"/>
              </w:rPr>
              <w:t>5</w:t>
            </w:r>
            <w:r w:rsidRPr="00E4155F">
              <w:rPr>
                <w:rFonts w:ascii="Times New Roman" w:eastAsia="Times New Roman" w:hAnsi="Times New Roman" w:cs="Simplified Arabic" w:hint="cs"/>
                <w:sz w:val="24"/>
                <w:szCs w:val="24"/>
                <w:rtl/>
                <w:lang w:bidi="ar-IQ"/>
              </w:rPr>
              <w:t>%</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1.085</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التصويب من الثبات</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0.893</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86.70</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0.137</w:t>
            </w:r>
          </w:p>
        </w:tc>
        <w:tc>
          <w:tcPr>
            <w:tcW w:w="992"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13.3</w:t>
            </w:r>
            <w:r>
              <w:rPr>
                <w:rFonts w:ascii="Times New Roman" w:eastAsia="Times New Roman" w:hAnsi="Times New Roman" w:cs="Simplified Arabic" w:hint="cs"/>
                <w:sz w:val="24"/>
                <w:szCs w:val="24"/>
                <w:rtl/>
                <w:lang w:bidi="ar-IQ"/>
              </w:rPr>
              <w:t>0%</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1.03</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التصويب من الحركة</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0.785</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83.51%</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0.155</w:t>
            </w:r>
          </w:p>
        </w:tc>
        <w:tc>
          <w:tcPr>
            <w:tcW w:w="992"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16.4</w:t>
            </w:r>
            <w:r>
              <w:rPr>
                <w:rFonts w:ascii="Times New Roman" w:eastAsia="Times New Roman" w:hAnsi="Times New Roman" w:cs="Simplified Arabic" w:hint="cs"/>
                <w:sz w:val="24"/>
                <w:szCs w:val="24"/>
                <w:rtl/>
                <w:lang w:bidi="ar-IQ"/>
              </w:rPr>
              <w:t>9</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0.94</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التصويب البعيد من الثبات</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2.421</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76.37%</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0.069</w:t>
            </w:r>
          </w:p>
        </w:tc>
        <w:tc>
          <w:tcPr>
            <w:tcW w:w="992"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2.1</w:t>
            </w:r>
            <w:r>
              <w:rPr>
                <w:rFonts w:ascii="Times New Roman" w:eastAsia="Times New Roman" w:hAnsi="Times New Roman" w:cs="Simplified Arabic" w:hint="cs"/>
                <w:sz w:val="24"/>
                <w:szCs w:val="24"/>
                <w:rtl/>
                <w:lang w:bidi="ar-IQ"/>
              </w:rPr>
              <w:t>8</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Times New Roman"/>
                <w:sz w:val="24"/>
                <w:szCs w:val="24"/>
              </w:rPr>
            </w:pPr>
            <w:r w:rsidRPr="00E4155F">
              <w:rPr>
                <w:rFonts w:ascii="Times New Roman" w:eastAsia="Times New Roman" w:hAnsi="Times New Roman" w:cs="Simplified Arabic" w:hint="cs"/>
                <w:sz w:val="24"/>
                <w:szCs w:val="24"/>
                <w:rtl/>
                <w:lang w:bidi="ar-IQ"/>
              </w:rPr>
              <w:t>0.680</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21.45%</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3.17</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المناولة الصدرية</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2.432</w:t>
            </w:r>
          </w:p>
        </w:tc>
        <w:tc>
          <w:tcPr>
            <w:tcW w:w="1134"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w:t>
            </w:r>
            <w:r>
              <w:rPr>
                <w:rFonts w:ascii="Times New Roman" w:eastAsia="Times New Roman" w:hAnsi="Times New Roman" w:cs="Simplified Arabic" w:hint="cs"/>
                <w:sz w:val="24"/>
                <w:szCs w:val="24"/>
                <w:rtl/>
                <w:lang w:bidi="ar-IQ"/>
              </w:rPr>
              <w:t>7.26</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0.109</w:t>
            </w:r>
          </w:p>
        </w:tc>
        <w:tc>
          <w:tcPr>
            <w:tcW w:w="992"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3.46%</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0.607</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19.28</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3.148</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المناولة من فوق الرأس</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3.170</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80.13%</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0.061 </w:t>
            </w:r>
          </w:p>
        </w:tc>
        <w:tc>
          <w:tcPr>
            <w:tcW w:w="992"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1.54%</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0.725 </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18.32%</w:t>
            </w:r>
          </w:p>
        </w:tc>
        <w:tc>
          <w:tcPr>
            <w:tcW w:w="993" w:type="dxa"/>
          </w:tcPr>
          <w:p w:rsidR="00207CB3" w:rsidRPr="00E4155F" w:rsidRDefault="00287510"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3.956</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المناولة من فوق الكتف</w:t>
            </w:r>
          </w:p>
        </w:tc>
        <w:tc>
          <w:tcPr>
            <w:tcW w:w="993"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0.935</w:t>
            </w:r>
          </w:p>
        </w:tc>
        <w:tc>
          <w:tcPr>
            <w:tcW w:w="1134"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79.0</w:t>
            </w:r>
            <w:r>
              <w:rPr>
                <w:rFonts w:ascii="Times New Roman" w:eastAsia="Times New Roman" w:hAnsi="Times New Roman" w:cs="Simplified Arabic" w:hint="cs"/>
                <w:sz w:val="24"/>
                <w:szCs w:val="24"/>
                <w:rtl/>
                <w:lang w:bidi="ar-IQ"/>
              </w:rPr>
              <w:t>4</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0.248</w:t>
            </w:r>
          </w:p>
        </w:tc>
        <w:tc>
          <w:tcPr>
            <w:tcW w:w="992"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20.96%</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xml:space="preserve">----- </w:t>
            </w:r>
          </w:p>
        </w:tc>
        <w:tc>
          <w:tcPr>
            <w:tcW w:w="992"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w:t>
            </w:r>
          </w:p>
        </w:tc>
        <w:tc>
          <w:tcPr>
            <w:tcW w:w="993" w:type="dxa"/>
          </w:tcPr>
          <w:p w:rsidR="00207CB3" w:rsidRPr="00E4155F" w:rsidRDefault="00287510"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1.183</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r w:rsidR="00207CB3" w:rsidRPr="00E4155F" w:rsidTr="00207CB3">
        <w:tc>
          <w:tcPr>
            <w:tcW w:w="2203" w:type="dxa"/>
          </w:tcPr>
          <w:p w:rsidR="00207CB3" w:rsidRPr="00E4155F" w:rsidRDefault="00207CB3" w:rsidP="00E4155F">
            <w:pPr>
              <w:spacing w:after="0" w:line="240" w:lineRule="auto"/>
              <w:jc w:val="lowKashida"/>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المجموع</w:t>
            </w:r>
          </w:p>
        </w:tc>
        <w:tc>
          <w:tcPr>
            <w:tcW w:w="993"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11.19</w:t>
            </w:r>
            <w:r>
              <w:rPr>
                <w:rFonts w:ascii="Times New Roman" w:eastAsia="Times New Roman" w:hAnsi="Times New Roman" w:cs="Simplified Arabic" w:hint="cs"/>
                <w:sz w:val="24"/>
                <w:szCs w:val="24"/>
                <w:rtl/>
                <w:lang w:bidi="ar-IQ"/>
              </w:rPr>
              <w:t>5</w:t>
            </w:r>
          </w:p>
        </w:tc>
        <w:tc>
          <w:tcPr>
            <w:tcW w:w="1134" w:type="dxa"/>
            <w:vAlign w:val="center"/>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75</w:t>
            </w:r>
            <w:r>
              <w:rPr>
                <w:rFonts w:ascii="Times New Roman" w:eastAsia="Times New Roman" w:hAnsi="Times New Roman" w:cs="Simplified Arabic" w:hint="cs"/>
                <w:sz w:val="24"/>
                <w:szCs w:val="24"/>
                <w:rtl/>
                <w:lang w:bidi="ar-IQ"/>
              </w:rPr>
              <w:t>.83</w:t>
            </w:r>
            <w:r w:rsidRPr="00E4155F">
              <w:rPr>
                <w:rFonts w:ascii="Times New Roman" w:eastAsia="Times New Roman" w:hAnsi="Times New Roman" w:cs="Simplified Arabic" w:hint="cs"/>
                <w:sz w:val="24"/>
                <w:szCs w:val="24"/>
                <w:rtl/>
                <w:lang w:bidi="ar-IQ"/>
              </w:rPr>
              <w:t>%</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0.905</w:t>
            </w:r>
          </w:p>
        </w:tc>
        <w:tc>
          <w:tcPr>
            <w:tcW w:w="992"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6.126%</w:t>
            </w:r>
          </w:p>
        </w:tc>
        <w:tc>
          <w:tcPr>
            <w:tcW w:w="1134" w:type="dxa"/>
            <w:vAlign w:val="center"/>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2.67</w:t>
            </w:r>
          </w:p>
        </w:tc>
        <w:tc>
          <w:tcPr>
            <w:tcW w:w="992" w:type="dxa"/>
          </w:tcPr>
          <w:p w:rsidR="00207CB3" w:rsidRPr="00E4155F" w:rsidRDefault="00207CB3" w:rsidP="00207CB3">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18.0</w:t>
            </w:r>
            <w:r>
              <w:rPr>
                <w:rFonts w:ascii="Times New Roman" w:eastAsia="Times New Roman" w:hAnsi="Times New Roman" w:cs="Simplified Arabic" w:hint="cs"/>
                <w:sz w:val="24"/>
                <w:szCs w:val="24"/>
                <w:rtl/>
                <w:lang w:bidi="ar-IQ"/>
              </w:rPr>
              <w:t>8</w:t>
            </w:r>
            <w:r w:rsidRPr="00E4155F">
              <w:rPr>
                <w:rFonts w:ascii="Times New Roman" w:eastAsia="Times New Roman" w:hAnsi="Times New Roman" w:cs="Simplified Arabic" w:hint="cs"/>
                <w:sz w:val="24"/>
                <w:szCs w:val="24"/>
                <w:rtl/>
                <w:lang w:bidi="ar-IQ"/>
              </w:rPr>
              <w:t>%</w:t>
            </w:r>
          </w:p>
        </w:tc>
        <w:tc>
          <w:tcPr>
            <w:tcW w:w="993" w:type="dxa"/>
          </w:tcPr>
          <w:p w:rsidR="00207CB3" w:rsidRPr="00E4155F" w:rsidRDefault="00287510"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14.77</w:t>
            </w:r>
          </w:p>
        </w:tc>
        <w:tc>
          <w:tcPr>
            <w:tcW w:w="993" w:type="dxa"/>
          </w:tcPr>
          <w:p w:rsidR="00207CB3" w:rsidRPr="00E4155F" w:rsidRDefault="00207CB3"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r>
    </w:tbl>
    <w:p w:rsidR="00E4155F" w:rsidRDefault="00E4155F" w:rsidP="00E4155F">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6"/>
          <w:szCs w:val="36"/>
          <w:rtl/>
          <w:lang w:bidi="ar-IQ"/>
        </w:rPr>
        <w:t>-</w:t>
      </w:r>
      <w:r w:rsidRPr="00E4155F">
        <w:rPr>
          <w:rFonts w:ascii="Simplified Arabic" w:eastAsia="Times New Roman" w:hAnsi="Simplified Arabic" w:cs="Simplified Arabic" w:hint="cs"/>
          <w:sz w:val="32"/>
          <w:szCs w:val="32"/>
          <w:rtl/>
          <w:lang w:bidi="ar-IQ"/>
        </w:rPr>
        <w:t xml:space="preserve"> بناءا على ماجاء به الجدول أعلاه قام الباحث بتوزيع النسب في الوحدة التدريبية الواحدة كما يلي :-</w:t>
      </w:r>
    </w:p>
    <w:p w:rsidR="00E4155F" w:rsidRPr="00E4155F" w:rsidRDefault="00E4155F" w:rsidP="00065E59">
      <w:pPr>
        <w:spacing w:after="0" w:line="240" w:lineRule="auto"/>
        <w:jc w:val="center"/>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lastRenderedPageBreak/>
        <w:t>جدول (2</w:t>
      </w:r>
      <w:r w:rsidR="00065E59">
        <w:rPr>
          <w:rFonts w:ascii="Simplified Arabic" w:eastAsia="Times New Roman" w:hAnsi="Simplified Arabic" w:cs="Simplified Arabic" w:hint="cs"/>
          <w:sz w:val="32"/>
          <w:szCs w:val="32"/>
          <w:rtl/>
          <w:lang w:bidi="ar-IQ"/>
        </w:rPr>
        <w:t>7</w:t>
      </w:r>
      <w:r w:rsidRPr="00E4155F">
        <w:rPr>
          <w:rFonts w:ascii="Simplified Arabic" w:eastAsia="Times New Roman" w:hAnsi="Simplified Arabic" w:cs="Simplified Arabic" w:hint="cs"/>
          <w:sz w:val="32"/>
          <w:szCs w:val="32"/>
          <w:rtl/>
          <w:lang w:bidi="ar-IQ"/>
        </w:rPr>
        <w:t>)</w:t>
      </w:r>
    </w:p>
    <w:p w:rsidR="00E4155F" w:rsidRPr="00E4155F" w:rsidRDefault="00E4155F" w:rsidP="00E4155F">
      <w:pPr>
        <w:spacing w:after="0" w:line="240" w:lineRule="auto"/>
        <w:jc w:val="center"/>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يبين توزيع نسب المتغيرات المبحوثة في الوحدة التدريبية الواحدة</w:t>
      </w:r>
    </w:p>
    <w:tbl>
      <w:tblPr>
        <w:bidiVisual/>
        <w:tblW w:w="86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18"/>
        <w:gridCol w:w="1634"/>
        <w:gridCol w:w="1418"/>
        <w:gridCol w:w="3752"/>
      </w:tblGrid>
      <w:tr w:rsidR="00E4155F" w:rsidRPr="00E4155F" w:rsidTr="00246334">
        <w:trPr>
          <w:trHeight w:val="692"/>
        </w:trPr>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634" w:type="dxa"/>
            <w:vAlign w:val="center"/>
          </w:tcPr>
          <w:p w:rsidR="00E4155F" w:rsidRPr="00E4155F" w:rsidRDefault="00E4155F" w:rsidP="00E4155F">
            <w:pPr>
              <w:spacing w:after="0" w:line="240" w:lineRule="auto"/>
              <w:jc w:val="both"/>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نسبة المساهمة </w:t>
            </w:r>
          </w:p>
        </w:tc>
        <w:tc>
          <w:tcPr>
            <w:tcW w:w="1418" w:type="dxa"/>
            <w:vAlign w:val="center"/>
          </w:tcPr>
          <w:p w:rsidR="00E4155F" w:rsidRPr="00E4155F" w:rsidRDefault="00E4155F" w:rsidP="00E4155F">
            <w:pPr>
              <w:spacing w:after="0" w:line="240" w:lineRule="auto"/>
              <w:jc w:val="both"/>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752" w:type="dxa"/>
            <w:vAlign w:val="center"/>
          </w:tcPr>
          <w:p w:rsidR="00E4155F" w:rsidRPr="00E4155F" w:rsidRDefault="00E4155F" w:rsidP="00E4155F">
            <w:pPr>
              <w:spacing w:after="0" w:line="240" w:lineRule="auto"/>
              <w:jc w:val="both"/>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246334">
        <w:trPr>
          <w:trHeight w:val="774"/>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تحمل القدرة</w:t>
            </w:r>
          </w:p>
        </w:tc>
        <w:tc>
          <w:tcPr>
            <w:tcW w:w="1634" w:type="dxa"/>
            <w:vAlign w:val="center"/>
          </w:tcPr>
          <w:p w:rsidR="00287510" w:rsidRDefault="00287510" w:rsidP="007035A1">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 (</w:t>
            </w:r>
            <w:r w:rsidR="007035A1">
              <w:rPr>
                <w:rFonts w:ascii="Times New Roman" w:eastAsia="Times New Roman" w:hAnsi="Times New Roman" w:cs="Simplified Arabic" w:hint="cs"/>
                <w:sz w:val="24"/>
                <w:szCs w:val="24"/>
                <w:rtl/>
                <w:lang w:bidi="ar-IQ"/>
              </w:rPr>
              <w:t>11.19</w:t>
            </w:r>
            <w:r>
              <w:rPr>
                <w:rFonts w:ascii="Times New Roman" w:eastAsia="Times New Roman" w:hAnsi="Times New Roman" w:cs="Simplified Arabic" w:hint="cs"/>
                <w:sz w:val="24"/>
                <w:szCs w:val="24"/>
                <w:rtl/>
                <w:lang w:bidi="ar-IQ"/>
              </w:rPr>
              <w:t>)</w:t>
            </w:r>
          </w:p>
          <w:p w:rsidR="00E4155F" w:rsidRPr="00E4155F" w:rsidRDefault="00287510"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23</w:t>
            </w:r>
            <w:r w:rsidR="00E4155F" w:rsidRPr="00E4155F">
              <w:rPr>
                <w:rFonts w:ascii="Times New Roman" w:eastAsia="Times New Roman" w:hAnsi="Times New Roman" w:cs="Simplified Arabic" w:hint="cs"/>
                <w:sz w:val="24"/>
                <w:szCs w:val="24"/>
                <w:rtl/>
                <w:lang w:bidi="ar-IQ"/>
              </w:rPr>
              <w:t xml:space="preserve"> دقيقة</w:t>
            </w:r>
          </w:p>
        </w:tc>
        <w:tc>
          <w:tcPr>
            <w:tcW w:w="1418" w:type="dxa"/>
            <w:vAlign w:val="center"/>
          </w:tcPr>
          <w:p w:rsidR="00E4155F" w:rsidRPr="00E4155F" w:rsidRDefault="00E4155F" w:rsidP="00287510">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75.</w:t>
            </w:r>
            <w:r w:rsidR="00287510">
              <w:rPr>
                <w:rFonts w:ascii="Times New Roman" w:eastAsia="Times New Roman" w:hAnsi="Times New Roman" w:cs="Simplified Arabic" w:hint="cs"/>
                <w:sz w:val="24"/>
                <w:szCs w:val="24"/>
                <w:rtl/>
                <w:lang w:bidi="ar-IQ"/>
              </w:rPr>
              <w:t>80</w:t>
            </w:r>
            <w:r w:rsidRPr="00E4155F">
              <w:rPr>
                <w:rFonts w:ascii="Times New Roman" w:eastAsia="Times New Roman" w:hAnsi="Times New Roman" w:cs="Simplified Arabic" w:hint="cs"/>
                <w:sz w:val="24"/>
                <w:szCs w:val="24"/>
                <w:rtl/>
                <w:lang w:bidi="ar-IQ"/>
              </w:rPr>
              <w:t>%</w:t>
            </w:r>
          </w:p>
        </w:tc>
        <w:tc>
          <w:tcPr>
            <w:tcW w:w="3752" w:type="dxa"/>
            <w:vMerge w:val="restart"/>
            <w:vAlign w:val="center"/>
          </w:tcPr>
          <w:p w:rsidR="00E4155F" w:rsidRPr="00E4155F" w:rsidRDefault="00E4155F" w:rsidP="00E4155F">
            <w:pPr>
              <w:spacing w:after="0" w:line="240" w:lineRule="auto"/>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  زمن الوحدة 30 دقيقة .</w:t>
            </w:r>
          </w:p>
          <w:p w:rsidR="00E4155F" w:rsidRPr="00E4155F" w:rsidRDefault="00E4155F" w:rsidP="00E4155F">
            <w:pPr>
              <w:spacing w:after="0" w:line="240" w:lineRule="auto"/>
              <w:rPr>
                <w:rFonts w:ascii="Times New Roman" w:eastAsia="Times New Roman" w:hAnsi="Times New Roman" w:cs="Times New Roman"/>
                <w:sz w:val="24"/>
                <w:szCs w:val="24"/>
                <w:lang w:bidi="ar-IQ"/>
              </w:rPr>
            </w:pPr>
            <w:r w:rsidRPr="00E4155F">
              <w:rPr>
                <w:rFonts w:ascii="Times New Roman" w:eastAsia="Times New Roman" w:hAnsi="Times New Roman" w:cs="Simplified Arabic" w:hint="cs"/>
                <w:sz w:val="24"/>
                <w:szCs w:val="24"/>
                <w:rtl/>
                <w:lang w:bidi="ar-IQ"/>
              </w:rPr>
              <w:t>- تؤدى تمارين تحمل القدرة والإحساس بالمسافة والإحساس بالزمن مع المهارة أو بدون مهارة</w:t>
            </w:r>
            <w:r w:rsidRPr="00E4155F">
              <w:rPr>
                <w:rFonts w:ascii="Times New Roman" w:eastAsia="Times New Roman" w:hAnsi="Times New Roman" w:cs="Times New Roman" w:hint="cs"/>
                <w:sz w:val="24"/>
                <w:szCs w:val="24"/>
                <w:rtl/>
                <w:lang w:bidi="ar-IQ"/>
              </w:rPr>
              <w:t xml:space="preserve"> .</w:t>
            </w:r>
          </w:p>
        </w:tc>
      </w:tr>
      <w:tr w:rsidR="00E4155F" w:rsidRPr="00E4155F" w:rsidTr="00E4155F">
        <w:trPr>
          <w:trHeight w:val="761"/>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الإحساس بالمسافة</w:t>
            </w:r>
          </w:p>
        </w:tc>
        <w:tc>
          <w:tcPr>
            <w:tcW w:w="1634" w:type="dxa"/>
            <w:vAlign w:val="center"/>
          </w:tcPr>
          <w:p w:rsidR="00287510" w:rsidRDefault="00287510" w:rsidP="007035A1">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w:t>
            </w:r>
            <w:r w:rsidR="007035A1">
              <w:rPr>
                <w:rFonts w:ascii="Times New Roman" w:eastAsia="Times New Roman" w:hAnsi="Times New Roman" w:cs="Simplified Arabic" w:hint="cs"/>
                <w:sz w:val="24"/>
                <w:szCs w:val="24"/>
                <w:rtl/>
                <w:lang w:bidi="ar-IQ"/>
              </w:rPr>
              <w:t>0.905</w:t>
            </w:r>
            <w:r>
              <w:rPr>
                <w:rFonts w:ascii="Times New Roman" w:eastAsia="Times New Roman" w:hAnsi="Times New Roman" w:cs="Simplified Arabic" w:hint="cs"/>
                <w:sz w:val="24"/>
                <w:szCs w:val="24"/>
                <w:rtl/>
                <w:lang w:bidi="ar-IQ"/>
              </w:rPr>
              <w:t>)</w:t>
            </w:r>
          </w:p>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2 دقيقة</w:t>
            </w:r>
          </w:p>
        </w:tc>
        <w:tc>
          <w:tcPr>
            <w:tcW w:w="1418" w:type="dxa"/>
            <w:vAlign w:val="center"/>
          </w:tcPr>
          <w:p w:rsidR="00E4155F" w:rsidRPr="00E4155F" w:rsidRDefault="00E4155F" w:rsidP="00287510">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6.1</w:t>
            </w:r>
            <w:r w:rsidR="00287510">
              <w:rPr>
                <w:rFonts w:ascii="Times New Roman" w:eastAsia="Times New Roman" w:hAnsi="Times New Roman" w:cs="Simplified Arabic" w:hint="cs"/>
                <w:sz w:val="24"/>
                <w:szCs w:val="24"/>
                <w:rtl/>
                <w:lang w:bidi="ar-IQ"/>
              </w:rPr>
              <w:t>3</w:t>
            </w:r>
            <w:r w:rsidRPr="00E4155F">
              <w:rPr>
                <w:rFonts w:ascii="Times New Roman" w:eastAsia="Times New Roman" w:hAnsi="Times New Roman" w:cs="Simplified Arabic" w:hint="cs"/>
                <w:sz w:val="24"/>
                <w:szCs w:val="24"/>
                <w:rtl/>
                <w:lang w:bidi="ar-IQ"/>
              </w:rPr>
              <w:t>%</w:t>
            </w:r>
          </w:p>
        </w:tc>
        <w:tc>
          <w:tcPr>
            <w:tcW w:w="375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246334">
        <w:trPr>
          <w:trHeight w:val="700"/>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الإحساس بالزمن</w:t>
            </w:r>
          </w:p>
        </w:tc>
        <w:tc>
          <w:tcPr>
            <w:tcW w:w="1634" w:type="dxa"/>
            <w:vAlign w:val="center"/>
          </w:tcPr>
          <w:p w:rsidR="00287510" w:rsidRDefault="00287510" w:rsidP="007035A1">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 xml:space="preserve"> (</w:t>
            </w:r>
            <w:r w:rsidR="007035A1">
              <w:rPr>
                <w:rFonts w:ascii="Times New Roman" w:eastAsia="Times New Roman" w:hAnsi="Times New Roman" w:cs="Simplified Arabic" w:hint="cs"/>
                <w:sz w:val="24"/>
                <w:szCs w:val="24"/>
                <w:rtl/>
                <w:lang w:bidi="ar-IQ"/>
              </w:rPr>
              <w:t>2.67</w:t>
            </w:r>
            <w:r>
              <w:rPr>
                <w:rFonts w:ascii="Times New Roman" w:eastAsia="Times New Roman" w:hAnsi="Times New Roman" w:cs="Simplified Arabic" w:hint="cs"/>
                <w:sz w:val="24"/>
                <w:szCs w:val="24"/>
                <w:rtl/>
                <w:lang w:bidi="ar-IQ"/>
              </w:rPr>
              <w:t>)</w:t>
            </w:r>
          </w:p>
          <w:p w:rsidR="00E4155F" w:rsidRPr="00E4155F" w:rsidRDefault="00287510"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5</w:t>
            </w:r>
            <w:r w:rsidR="00E4155F" w:rsidRPr="00E4155F">
              <w:rPr>
                <w:rFonts w:ascii="Times New Roman" w:eastAsia="Times New Roman" w:hAnsi="Times New Roman" w:cs="Simplified Arabic" w:hint="cs"/>
                <w:sz w:val="24"/>
                <w:szCs w:val="24"/>
                <w:rtl/>
                <w:lang w:bidi="ar-IQ"/>
              </w:rPr>
              <w:t xml:space="preserve"> دقيقة</w:t>
            </w:r>
          </w:p>
        </w:tc>
        <w:tc>
          <w:tcPr>
            <w:tcW w:w="1418"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18.07%</w:t>
            </w:r>
          </w:p>
        </w:tc>
        <w:tc>
          <w:tcPr>
            <w:tcW w:w="375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246334">
        <w:trPr>
          <w:trHeight w:val="670"/>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المجموع</w:t>
            </w:r>
          </w:p>
        </w:tc>
        <w:tc>
          <w:tcPr>
            <w:tcW w:w="1634"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30 دقيقة</w:t>
            </w:r>
          </w:p>
        </w:tc>
        <w:tc>
          <w:tcPr>
            <w:tcW w:w="1418"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c>
          <w:tcPr>
            <w:tcW w:w="375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bl>
    <w:p w:rsidR="00743EBA" w:rsidRDefault="00743EBA" w:rsidP="00E4155F">
      <w:pPr>
        <w:spacing w:after="0" w:line="240" w:lineRule="auto"/>
        <w:jc w:val="center"/>
        <w:rPr>
          <w:rFonts w:ascii="Simplified Arabic" w:eastAsia="Times New Roman" w:hAnsi="Simplified Arabic" w:cs="Simplified Arabic"/>
          <w:b/>
          <w:bCs/>
          <w:sz w:val="36"/>
          <w:szCs w:val="36"/>
          <w:rtl/>
          <w:lang w:bidi="ar-IQ"/>
        </w:rPr>
      </w:pPr>
    </w:p>
    <w:p w:rsidR="00E4155F" w:rsidRPr="00E4155F" w:rsidRDefault="00E4155F" w:rsidP="00065E59">
      <w:pPr>
        <w:spacing w:after="0" w:line="240" w:lineRule="auto"/>
        <w:jc w:val="center"/>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b/>
          <w:bCs/>
          <w:sz w:val="36"/>
          <w:szCs w:val="36"/>
          <w:rtl/>
          <w:lang w:bidi="ar-IQ"/>
        </w:rPr>
        <w:t xml:space="preserve">- </w:t>
      </w:r>
      <w:r w:rsidRPr="00E4155F">
        <w:rPr>
          <w:rFonts w:ascii="Simplified Arabic" w:eastAsia="Times New Roman" w:hAnsi="Simplified Arabic" w:cs="Simplified Arabic" w:hint="cs"/>
          <w:sz w:val="32"/>
          <w:szCs w:val="32"/>
          <w:rtl/>
          <w:lang w:bidi="ar-IQ"/>
        </w:rPr>
        <w:t>توزع النسب الكلية على مجموع الوحدات التدريبية والوقت المستخدم فيها كما يلي:- جدول (2</w:t>
      </w:r>
      <w:r w:rsidR="00065E59">
        <w:rPr>
          <w:rFonts w:ascii="Simplified Arabic" w:eastAsia="Times New Roman" w:hAnsi="Simplified Arabic" w:cs="Simplified Arabic" w:hint="cs"/>
          <w:sz w:val="32"/>
          <w:szCs w:val="32"/>
          <w:rtl/>
          <w:lang w:bidi="ar-IQ"/>
        </w:rPr>
        <w:t>8</w:t>
      </w:r>
      <w:r w:rsidRPr="00E4155F">
        <w:rPr>
          <w:rFonts w:ascii="Simplified Arabic" w:eastAsia="Times New Roman" w:hAnsi="Simplified Arabic" w:cs="Simplified Arabic" w:hint="cs"/>
          <w:sz w:val="32"/>
          <w:szCs w:val="32"/>
          <w:rtl/>
          <w:lang w:bidi="ar-IQ"/>
        </w:rPr>
        <w:t>)</w:t>
      </w:r>
    </w:p>
    <w:p w:rsidR="00287510" w:rsidRPr="00E4155F" w:rsidRDefault="00E4155F" w:rsidP="00743EBA">
      <w:pPr>
        <w:spacing w:after="0" w:line="240" w:lineRule="auto"/>
        <w:jc w:val="center"/>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 xml:space="preserve">يبين توزيع نسب المتغيرات المبحوثة على مجموع الوحدات التدريبية </w:t>
      </w:r>
    </w:p>
    <w:tbl>
      <w:tblPr>
        <w:bidiVisual/>
        <w:tblW w:w="862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1818"/>
        <w:gridCol w:w="1634"/>
        <w:gridCol w:w="1418"/>
        <w:gridCol w:w="3752"/>
      </w:tblGrid>
      <w:tr w:rsidR="00E4155F" w:rsidRPr="00E4155F" w:rsidTr="00246334">
        <w:trPr>
          <w:trHeight w:val="672"/>
        </w:trPr>
        <w:tc>
          <w:tcPr>
            <w:tcW w:w="1818" w:type="dxa"/>
            <w:vAlign w:val="center"/>
          </w:tcPr>
          <w:p w:rsidR="00E4155F" w:rsidRPr="00E4155F" w:rsidRDefault="00E4155F" w:rsidP="00E4155F">
            <w:pPr>
              <w:spacing w:after="0" w:line="240" w:lineRule="auto"/>
              <w:jc w:val="center"/>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المتغيرات المبحوثة</w:t>
            </w:r>
          </w:p>
        </w:tc>
        <w:tc>
          <w:tcPr>
            <w:tcW w:w="1634" w:type="dxa"/>
            <w:vAlign w:val="center"/>
          </w:tcPr>
          <w:p w:rsidR="00E4155F" w:rsidRPr="00E4155F" w:rsidRDefault="00E4155F" w:rsidP="00E4155F">
            <w:pPr>
              <w:spacing w:after="0" w:line="240" w:lineRule="auto"/>
              <w:jc w:val="both"/>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نسبة المساهمة </w:t>
            </w:r>
          </w:p>
        </w:tc>
        <w:tc>
          <w:tcPr>
            <w:tcW w:w="1418" w:type="dxa"/>
            <w:vAlign w:val="center"/>
          </w:tcPr>
          <w:p w:rsidR="00E4155F" w:rsidRPr="00E4155F" w:rsidRDefault="00E4155F" w:rsidP="00E4155F">
            <w:pPr>
              <w:spacing w:after="0" w:line="240" w:lineRule="auto"/>
              <w:jc w:val="both"/>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 xml:space="preserve">أهميتها النسبية </w:t>
            </w:r>
          </w:p>
        </w:tc>
        <w:tc>
          <w:tcPr>
            <w:tcW w:w="3752" w:type="dxa"/>
            <w:vAlign w:val="center"/>
          </w:tcPr>
          <w:p w:rsidR="00E4155F" w:rsidRPr="00E4155F" w:rsidRDefault="00E4155F" w:rsidP="00E4155F">
            <w:pPr>
              <w:spacing w:after="0" w:line="240" w:lineRule="auto"/>
              <w:jc w:val="both"/>
              <w:rPr>
                <w:rFonts w:ascii="Times New Roman" w:eastAsia="Times New Roman" w:hAnsi="Times New Roman" w:cs="Simplified Arabic"/>
                <w:b/>
                <w:bCs/>
                <w:sz w:val="24"/>
                <w:szCs w:val="24"/>
                <w:rtl/>
                <w:lang w:bidi="ar-IQ"/>
              </w:rPr>
            </w:pPr>
            <w:r w:rsidRPr="00E4155F">
              <w:rPr>
                <w:rFonts w:ascii="Times New Roman" w:eastAsia="Times New Roman" w:hAnsi="Times New Roman" w:cs="Simplified Arabic" w:hint="cs"/>
                <w:b/>
                <w:bCs/>
                <w:sz w:val="24"/>
                <w:szCs w:val="24"/>
                <w:rtl/>
                <w:lang w:bidi="ar-IQ"/>
              </w:rPr>
              <w:t>الملاحظات</w:t>
            </w:r>
          </w:p>
        </w:tc>
      </w:tr>
      <w:tr w:rsidR="00E4155F" w:rsidRPr="00E4155F" w:rsidTr="00246334">
        <w:trPr>
          <w:trHeight w:val="626"/>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تحمل القدرة</w:t>
            </w:r>
          </w:p>
        </w:tc>
        <w:tc>
          <w:tcPr>
            <w:tcW w:w="1634" w:type="dxa"/>
            <w:vAlign w:val="center"/>
          </w:tcPr>
          <w:p w:rsidR="00E4155F" w:rsidRPr="00E4155F" w:rsidRDefault="00E4155F" w:rsidP="00A5338C">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3</w:t>
            </w:r>
            <w:r w:rsidR="00287510">
              <w:rPr>
                <w:rFonts w:ascii="Times New Roman" w:eastAsia="Times New Roman" w:hAnsi="Times New Roman" w:cs="Simplified Arabic" w:hint="cs"/>
                <w:sz w:val="24"/>
                <w:szCs w:val="24"/>
                <w:rtl/>
                <w:lang w:bidi="ar-IQ"/>
              </w:rPr>
              <w:t>6</w:t>
            </w:r>
            <w:r w:rsidR="00A5338C">
              <w:rPr>
                <w:rFonts w:ascii="Times New Roman" w:eastAsia="Times New Roman" w:hAnsi="Times New Roman" w:cs="Simplified Arabic" w:hint="cs"/>
                <w:sz w:val="24"/>
                <w:szCs w:val="24"/>
                <w:rtl/>
                <w:lang w:bidi="ar-IQ"/>
              </w:rPr>
              <w:t>8</w:t>
            </w:r>
            <w:r w:rsidRPr="00E4155F">
              <w:rPr>
                <w:rFonts w:ascii="Times New Roman" w:eastAsia="Times New Roman" w:hAnsi="Times New Roman" w:cs="Simplified Arabic" w:hint="cs"/>
                <w:sz w:val="24"/>
                <w:szCs w:val="24"/>
                <w:rtl/>
                <w:lang w:bidi="ar-IQ"/>
              </w:rPr>
              <w:t xml:space="preserve">  دقيقة</w:t>
            </w:r>
          </w:p>
        </w:tc>
        <w:tc>
          <w:tcPr>
            <w:tcW w:w="1418" w:type="dxa"/>
            <w:vAlign w:val="center"/>
          </w:tcPr>
          <w:p w:rsidR="00E4155F" w:rsidRPr="00E4155F" w:rsidRDefault="00E4155F" w:rsidP="00287510">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75.</w:t>
            </w:r>
            <w:r w:rsidR="00287510">
              <w:rPr>
                <w:rFonts w:ascii="Times New Roman" w:eastAsia="Times New Roman" w:hAnsi="Times New Roman" w:cs="Simplified Arabic" w:hint="cs"/>
                <w:sz w:val="24"/>
                <w:szCs w:val="24"/>
                <w:rtl/>
                <w:lang w:bidi="ar-IQ"/>
              </w:rPr>
              <w:t>80</w:t>
            </w:r>
            <w:r w:rsidRPr="00E4155F">
              <w:rPr>
                <w:rFonts w:ascii="Times New Roman" w:eastAsia="Times New Roman" w:hAnsi="Times New Roman" w:cs="Simplified Arabic" w:hint="cs"/>
                <w:sz w:val="24"/>
                <w:szCs w:val="24"/>
                <w:rtl/>
                <w:lang w:bidi="ar-IQ"/>
              </w:rPr>
              <w:t>%</w:t>
            </w:r>
          </w:p>
        </w:tc>
        <w:tc>
          <w:tcPr>
            <w:tcW w:w="3752" w:type="dxa"/>
            <w:vMerge w:val="restart"/>
            <w:vAlign w:val="center"/>
          </w:tcPr>
          <w:p w:rsidR="00E4155F" w:rsidRPr="00E4155F" w:rsidRDefault="00E4155F" w:rsidP="00E4155F">
            <w:pPr>
              <w:spacing w:after="0" w:line="240" w:lineRule="auto"/>
              <w:rPr>
                <w:rFonts w:ascii="Times New Roman" w:eastAsia="Times New Roman" w:hAnsi="Times New Roman" w:cs="Times New Roman"/>
                <w:sz w:val="24"/>
                <w:szCs w:val="24"/>
                <w:lang w:bidi="ar-IQ"/>
              </w:rPr>
            </w:pPr>
            <w:r w:rsidRPr="00E4155F">
              <w:rPr>
                <w:rFonts w:ascii="Times New Roman" w:eastAsia="Times New Roman" w:hAnsi="Times New Roman" w:cs="Simplified Arabic" w:hint="cs"/>
                <w:sz w:val="24"/>
                <w:szCs w:val="24"/>
                <w:rtl/>
                <w:lang w:bidi="ar-IQ"/>
              </w:rPr>
              <w:t>- تؤدى تمارين تحمل القدرة والإحساس بالمسافة والإحساس بالزمن مع المهارة أو بدون مهارة</w:t>
            </w:r>
            <w:r w:rsidRPr="00E4155F">
              <w:rPr>
                <w:rFonts w:ascii="Times New Roman" w:eastAsia="Times New Roman" w:hAnsi="Times New Roman" w:cs="Times New Roman" w:hint="cs"/>
                <w:sz w:val="24"/>
                <w:szCs w:val="24"/>
                <w:rtl/>
                <w:lang w:bidi="ar-IQ"/>
              </w:rPr>
              <w:t xml:space="preserve"> .</w:t>
            </w:r>
          </w:p>
        </w:tc>
      </w:tr>
      <w:tr w:rsidR="00E4155F" w:rsidRPr="00E4155F" w:rsidTr="00246334">
        <w:trPr>
          <w:trHeight w:val="608"/>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الإحساس بالمسافة</w:t>
            </w:r>
          </w:p>
        </w:tc>
        <w:tc>
          <w:tcPr>
            <w:tcW w:w="1634" w:type="dxa"/>
            <w:vAlign w:val="center"/>
          </w:tcPr>
          <w:p w:rsidR="00E4155F" w:rsidRPr="00E4155F" w:rsidRDefault="00A5338C"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32</w:t>
            </w:r>
            <w:r w:rsidR="00E4155F" w:rsidRPr="00E4155F">
              <w:rPr>
                <w:rFonts w:ascii="Times New Roman" w:eastAsia="Times New Roman" w:hAnsi="Times New Roman" w:cs="Simplified Arabic" w:hint="cs"/>
                <w:sz w:val="24"/>
                <w:szCs w:val="24"/>
                <w:rtl/>
                <w:lang w:bidi="ar-IQ"/>
              </w:rPr>
              <w:t xml:space="preserve">  دقيقة</w:t>
            </w:r>
          </w:p>
        </w:tc>
        <w:tc>
          <w:tcPr>
            <w:tcW w:w="1418" w:type="dxa"/>
            <w:vAlign w:val="center"/>
          </w:tcPr>
          <w:p w:rsidR="00E4155F" w:rsidRPr="00E4155F" w:rsidRDefault="00E4155F" w:rsidP="00287510">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6.1</w:t>
            </w:r>
            <w:r w:rsidR="00287510">
              <w:rPr>
                <w:rFonts w:ascii="Times New Roman" w:eastAsia="Times New Roman" w:hAnsi="Times New Roman" w:cs="Simplified Arabic" w:hint="cs"/>
                <w:sz w:val="24"/>
                <w:szCs w:val="24"/>
                <w:rtl/>
                <w:lang w:bidi="ar-IQ"/>
              </w:rPr>
              <w:t>33</w:t>
            </w:r>
            <w:r w:rsidRPr="00E4155F">
              <w:rPr>
                <w:rFonts w:ascii="Times New Roman" w:eastAsia="Times New Roman" w:hAnsi="Times New Roman" w:cs="Simplified Arabic" w:hint="cs"/>
                <w:sz w:val="24"/>
                <w:szCs w:val="24"/>
                <w:rtl/>
                <w:lang w:bidi="ar-IQ"/>
              </w:rPr>
              <w:t>%</w:t>
            </w:r>
          </w:p>
        </w:tc>
        <w:tc>
          <w:tcPr>
            <w:tcW w:w="375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246334">
        <w:trPr>
          <w:trHeight w:val="632"/>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الإحساس بالزمن</w:t>
            </w:r>
          </w:p>
        </w:tc>
        <w:tc>
          <w:tcPr>
            <w:tcW w:w="1634" w:type="dxa"/>
            <w:vAlign w:val="center"/>
          </w:tcPr>
          <w:p w:rsidR="00E4155F" w:rsidRPr="00E4155F" w:rsidRDefault="00287510" w:rsidP="00A5338C">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8</w:t>
            </w:r>
            <w:r w:rsidR="00A5338C">
              <w:rPr>
                <w:rFonts w:ascii="Times New Roman" w:eastAsia="Times New Roman" w:hAnsi="Times New Roman" w:cs="Simplified Arabic" w:hint="cs"/>
                <w:sz w:val="24"/>
                <w:szCs w:val="24"/>
                <w:rtl/>
                <w:lang w:bidi="ar-IQ"/>
              </w:rPr>
              <w:t>0</w:t>
            </w:r>
            <w:r w:rsidR="00E4155F" w:rsidRPr="00E4155F">
              <w:rPr>
                <w:rFonts w:ascii="Times New Roman" w:eastAsia="Times New Roman" w:hAnsi="Times New Roman" w:cs="Simplified Arabic" w:hint="cs"/>
                <w:sz w:val="24"/>
                <w:szCs w:val="24"/>
                <w:rtl/>
                <w:lang w:bidi="ar-IQ"/>
              </w:rPr>
              <w:t xml:space="preserve"> دقيقة</w:t>
            </w:r>
          </w:p>
        </w:tc>
        <w:tc>
          <w:tcPr>
            <w:tcW w:w="1418"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18.07%</w:t>
            </w:r>
          </w:p>
        </w:tc>
        <w:tc>
          <w:tcPr>
            <w:tcW w:w="375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r w:rsidR="00E4155F" w:rsidRPr="00E4155F" w:rsidTr="00246334">
        <w:trPr>
          <w:trHeight w:val="600"/>
        </w:trPr>
        <w:tc>
          <w:tcPr>
            <w:tcW w:w="1818" w:type="dxa"/>
          </w:tcPr>
          <w:p w:rsidR="00E4155F" w:rsidRPr="00E4155F" w:rsidRDefault="00E4155F" w:rsidP="00E4155F">
            <w:pPr>
              <w:spacing w:after="0" w:line="240" w:lineRule="auto"/>
              <w:jc w:val="lowKashida"/>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المجموع</w:t>
            </w:r>
          </w:p>
        </w:tc>
        <w:tc>
          <w:tcPr>
            <w:tcW w:w="1634" w:type="dxa"/>
            <w:vAlign w:val="center"/>
          </w:tcPr>
          <w:p w:rsidR="00E4155F" w:rsidRPr="00E4155F" w:rsidRDefault="00287510" w:rsidP="00E4155F">
            <w:pPr>
              <w:spacing w:after="0" w:line="240" w:lineRule="auto"/>
              <w:jc w:val="center"/>
              <w:rPr>
                <w:rFonts w:ascii="Times New Roman" w:eastAsia="Times New Roman" w:hAnsi="Times New Roman" w:cs="Simplified Arabic"/>
                <w:sz w:val="24"/>
                <w:szCs w:val="24"/>
                <w:rtl/>
                <w:lang w:bidi="ar-IQ"/>
              </w:rPr>
            </w:pPr>
            <w:r>
              <w:rPr>
                <w:rFonts w:ascii="Times New Roman" w:eastAsia="Times New Roman" w:hAnsi="Times New Roman" w:cs="Simplified Arabic" w:hint="cs"/>
                <w:sz w:val="24"/>
                <w:szCs w:val="24"/>
                <w:rtl/>
                <w:lang w:bidi="ar-IQ"/>
              </w:rPr>
              <w:t>480</w:t>
            </w:r>
            <w:r w:rsidR="00E4155F" w:rsidRPr="00E4155F">
              <w:rPr>
                <w:rFonts w:ascii="Times New Roman" w:eastAsia="Times New Roman" w:hAnsi="Times New Roman" w:cs="Simplified Arabic" w:hint="cs"/>
                <w:sz w:val="24"/>
                <w:szCs w:val="24"/>
                <w:rtl/>
                <w:lang w:bidi="ar-IQ"/>
              </w:rPr>
              <w:t xml:space="preserve"> دقيقة</w:t>
            </w:r>
          </w:p>
        </w:tc>
        <w:tc>
          <w:tcPr>
            <w:tcW w:w="1418" w:type="dxa"/>
            <w:vAlign w:val="center"/>
          </w:tcPr>
          <w:p w:rsidR="00E4155F" w:rsidRPr="00E4155F" w:rsidRDefault="00E4155F" w:rsidP="00E4155F">
            <w:pPr>
              <w:spacing w:after="0" w:line="240" w:lineRule="auto"/>
              <w:jc w:val="center"/>
              <w:rPr>
                <w:rFonts w:ascii="Times New Roman" w:eastAsia="Times New Roman" w:hAnsi="Times New Roman" w:cs="Simplified Arabic"/>
                <w:sz w:val="24"/>
                <w:szCs w:val="24"/>
                <w:rtl/>
                <w:lang w:bidi="ar-IQ"/>
              </w:rPr>
            </w:pPr>
            <w:r w:rsidRPr="00E4155F">
              <w:rPr>
                <w:rFonts w:ascii="Times New Roman" w:eastAsia="Times New Roman" w:hAnsi="Times New Roman" w:cs="Simplified Arabic" w:hint="cs"/>
                <w:sz w:val="24"/>
                <w:szCs w:val="24"/>
                <w:rtl/>
                <w:lang w:bidi="ar-IQ"/>
              </w:rPr>
              <w:t>100%</w:t>
            </w:r>
          </w:p>
        </w:tc>
        <w:tc>
          <w:tcPr>
            <w:tcW w:w="3752" w:type="dxa"/>
            <w:vMerge/>
            <w:vAlign w:val="center"/>
          </w:tcPr>
          <w:p w:rsidR="00E4155F" w:rsidRPr="00E4155F" w:rsidRDefault="00E4155F" w:rsidP="00E4155F">
            <w:pPr>
              <w:spacing w:after="0" w:line="240" w:lineRule="auto"/>
              <w:jc w:val="center"/>
              <w:rPr>
                <w:rFonts w:ascii="Times New Roman" w:eastAsia="Times New Roman" w:hAnsi="Times New Roman" w:cs="Times New Roman"/>
                <w:sz w:val="24"/>
                <w:szCs w:val="24"/>
              </w:rPr>
            </w:pPr>
          </w:p>
        </w:tc>
      </w:tr>
    </w:tbl>
    <w:p w:rsidR="00246334" w:rsidRDefault="00246334" w:rsidP="00E4155F">
      <w:pPr>
        <w:spacing w:after="0" w:line="240" w:lineRule="auto"/>
        <w:jc w:val="both"/>
        <w:rPr>
          <w:rFonts w:ascii="Simplified Arabic" w:eastAsia="Times New Roman" w:hAnsi="Simplified Arabic" w:cs="Simplified Arabic"/>
          <w:b/>
          <w:bCs/>
          <w:sz w:val="32"/>
          <w:szCs w:val="32"/>
          <w:rtl/>
          <w:lang w:bidi="ar-IQ"/>
        </w:rPr>
      </w:pPr>
    </w:p>
    <w:p w:rsidR="00246334" w:rsidRDefault="00246334" w:rsidP="00574764">
      <w:pPr>
        <w:jc w:val="both"/>
        <w:rPr>
          <w:rFonts w:ascii="Simplified Arabic" w:hAnsi="Simplified Arabic" w:cs="Simplified Arabic"/>
          <w:sz w:val="32"/>
          <w:szCs w:val="32"/>
          <w:rtl/>
          <w:lang w:bidi="ar-IQ"/>
        </w:rPr>
      </w:pPr>
      <w:r>
        <w:rPr>
          <w:rFonts w:ascii="Simplified Arabic" w:eastAsia="Times New Roman" w:hAnsi="Simplified Arabic" w:cs="Simplified Arabic" w:hint="cs"/>
          <w:b/>
          <w:bCs/>
          <w:sz w:val="32"/>
          <w:szCs w:val="32"/>
          <w:rtl/>
          <w:lang w:bidi="ar-IQ"/>
        </w:rPr>
        <w:lastRenderedPageBreak/>
        <w:t>-</w:t>
      </w:r>
      <w:r w:rsidR="00826DF7" w:rsidRPr="00826DF7">
        <w:rPr>
          <w:rtl/>
        </w:rPr>
        <w:pict>
          <v:shape id="_x0000_s1170" type="#_x0000_t59" style="position:absolute;left:0;text-align:left;margin-left:-162pt;margin-top:29.1pt;width:46.05pt;height:41.05pt;z-index:251710464;mso-position-horizontal-relative:text;mso-position-vertical-relative:text">
            <v:textbox style="mso-next-textbox:#_x0000_s1170">
              <w:txbxContent>
                <w:p w:rsidR="00DF5B74" w:rsidRDefault="00DF5B74" w:rsidP="00246334">
                  <w:pPr>
                    <w:rPr>
                      <w:lang w:bidi="ar-IQ"/>
                    </w:rPr>
                  </w:pPr>
                  <w:r>
                    <w:rPr>
                      <w:rFonts w:hint="cs"/>
                      <w:rtl/>
                      <w:lang w:bidi="ar-IQ"/>
                    </w:rPr>
                    <w:t>12</w:t>
                  </w:r>
                </w:p>
              </w:txbxContent>
            </v:textbox>
            <w10:wrap anchorx="page"/>
          </v:shape>
        </w:pict>
      </w:r>
      <w:r>
        <w:rPr>
          <w:rFonts w:ascii="Simplified Arabic" w:hAnsi="Simplified Arabic" w:cs="Simplified Arabic"/>
          <w:sz w:val="36"/>
          <w:szCs w:val="36"/>
          <w:rtl/>
          <w:lang w:bidi="ar-IQ"/>
        </w:rPr>
        <w:t xml:space="preserve"> </w:t>
      </w:r>
      <w:r>
        <w:rPr>
          <w:rFonts w:ascii="Simplified Arabic" w:hAnsi="Simplified Arabic" w:cs="Simplified Arabic"/>
          <w:sz w:val="32"/>
          <w:szCs w:val="32"/>
          <w:rtl/>
          <w:lang w:bidi="ar-IQ"/>
        </w:rPr>
        <w:t xml:space="preserve">اعتماد الباحث على المنهج التدريبي الموضوع للعينة من </w:t>
      </w:r>
      <w:r w:rsidR="00574764">
        <w:rPr>
          <w:rFonts w:ascii="Simplified Arabic" w:hAnsi="Simplified Arabic" w:cs="Simplified Arabic" w:hint="cs"/>
          <w:sz w:val="32"/>
          <w:szCs w:val="32"/>
          <w:rtl/>
          <w:lang w:bidi="ar-IQ"/>
        </w:rPr>
        <w:t>قبل المدرب</w:t>
      </w:r>
      <w:r>
        <w:rPr>
          <w:rFonts w:ascii="Simplified Arabic" w:hAnsi="Simplified Arabic" w:cs="Simplified Arabic"/>
          <w:sz w:val="32"/>
          <w:szCs w:val="32"/>
          <w:rtl/>
          <w:lang w:bidi="ar-IQ"/>
        </w:rPr>
        <w:t xml:space="preserve"> </w:t>
      </w:r>
      <w:r w:rsidR="00574764">
        <w:rPr>
          <w:rFonts w:ascii="Simplified Arabic" w:hAnsi="Simplified Arabic" w:cs="Simplified Arabic" w:hint="cs"/>
          <w:sz w:val="32"/>
          <w:szCs w:val="32"/>
          <w:rtl/>
          <w:lang w:bidi="ar-IQ"/>
        </w:rPr>
        <w:t>من حيث أهداف الوحدات التدريبية والشدد والحجوم والراحة،وكانت مقاربة للحمل التدريبي ل</w:t>
      </w:r>
      <w:r w:rsidR="00574764">
        <w:rPr>
          <w:rFonts w:ascii="Simplified Arabic" w:hAnsi="Simplified Arabic" w:cs="Simplified Arabic"/>
          <w:sz w:val="32"/>
          <w:szCs w:val="32"/>
          <w:rtl/>
          <w:lang w:bidi="ar-IQ"/>
        </w:rPr>
        <w:t>لتمرين</w:t>
      </w:r>
      <w:r w:rsidR="00574764">
        <w:rPr>
          <w:rFonts w:ascii="Simplified Arabic" w:hAnsi="Simplified Arabic" w:cs="Simplified Arabic" w:hint="cs"/>
          <w:sz w:val="32"/>
          <w:szCs w:val="32"/>
          <w:rtl/>
          <w:lang w:bidi="ar-IQ"/>
        </w:rPr>
        <w:t>ات</w:t>
      </w:r>
      <w:r w:rsidR="00574764">
        <w:rPr>
          <w:rFonts w:ascii="Simplified Arabic" w:hAnsi="Simplified Arabic" w:cs="Simplified Arabic"/>
          <w:sz w:val="32"/>
          <w:szCs w:val="32"/>
          <w:rtl/>
          <w:lang w:bidi="ar-IQ"/>
        </w:rPr>
        <w:t xml:space="preserve"> ال</w:t>
      </w:r>
      <w:r w:rsidR="00574764">
        <w:rPr>
          <w:rFonts w:ascii="Simplified Arabic" w:hAnsi="Simplified Arabic" w:cs="Simplified Arabic" w:hint="cs"/>
          <w:sz w:val="32"/>
          <w:szCs w:val="32"/>
          <w:rtl/>
          <w:lang w:bidi="ar-IQ"/>
        </w:rPr>
        <w:t>خاص</w:t>
      </w:r>
      <w:r>
        <w:rPr>
          <w:rFonts w:ascii="Simplified Arabic" w:hAnsi="Simplified Arabic" w:cs="Simplified Arabic"/>
          <w:sz w:val="32"/>
          <w:szCs w:val="32"/>
          <w:rtl/>
          <w:lang w:bidi="ar-IQ"/>
        </w:rPr>
        <w:t xml:space="preserve">ة التي أعدها الباحث </w:t>
      </w:r>
      <w:r w:rsidR="00574764">
        <w:rPr>
          <w:rFonts w:ascii="Simplified Arabic" w:hAnsi="Simplified Arabic" w:cs="Simplified Arabic"/>
          <w:sz w:val="32"/>
          <w:szCs w:val="32"/>
          <w:rtl/>
          <w:lang w:bidi="ar-IQ"/>
        </w:rPr>
        <w:t>الخاص بال</w:t>
      </w:r>
      <w:r w:rsidR="00574764">
        <w:rPr>
          <w:rFonts w:ascii="Simplified Arabic" w:hAnsi="Simplified Arabic" w:cs="Simplified Arabic" w:hint="cs"/>
          <w:sz w:val="32"/>
          <w:szCs w:val="32"/>
          <w:rtl/>
          <w:lang w:bidi="ar-IQ"/>
        </w:rPr>
        <w:t>مجموعة التجريبية</w:t>
      </w:r>
      <w:r>
        <w:rPr>
          <w:rFonts w:ascii="Simplified Arabic" w:hAnsi="Simplified Arabic" w:cs="Simplified Arabic"/>
          <w:sz w:val="32"/>
          <w:szCs w:val="32"/>
          <w:rtl/>
          <w:lang w:bidi="ar-IQ"/>
        </w:rPr>
        <w:t xml:space="preserve"> .</w:t>
      </w:r>
    </w:p>
    <w:p w:rsidR="00246334" w:rsidRPr="00A5338C" w:rsidRDefault="00574764" w:rsidP="00A5338C">
      <w:pPr>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b/>
          <w:bCs/>
          <w:sz w:val="32"/>
          <w:szCs w:val="32"/>
          <w:rtl/>
          <w:lang w:bidi="ar-IQ"/>
        </w:rPr>
        <w:t xml:space="preserve">- </w:t>
      </w:r>
      <w:r w:rsidRPr="00574764">
        <w:rPr>
          <w:rFonts w:ascii="Simplified Arabic" w:eastAsia="Times New Roman" w:hAnsi="Simplified Arabic" w:cs="Simplified Arabic" w:hint="cs"/>
          <w:sz w:val="32"/>
          <w:szCs w:val="32"/>
          <w:rtl/>
          <w:lang w:bidi="ar-IQ"/>
        </w:rPr>
        <w:t>استخدم الباح</w:t>
      </w:r>
      <w:r w:rsidR="00A5338C">
        <w:rPr>
          <w:rFonts w:ascii="Simplified Arabic" w:eastAsia="Times New Roman" w:hAnsi="Simplified Arabic" w:cs="Simplified Arabic" w:hint="cs"/>
          <w:sz w:val="32"/>
          <w:szCs w:val="32"/>
          <w:rtl/>
          <w:lang w:bidi="ar-IQ"/>
        </w:rPr>
        <w:t xml:space="preserve">ث في تطبيق التمرينات الخاصة شدة عالية </w:t>
      </w:r>
      <w:r w:rsidRPr="00574764">
        <w:rPr>
          <w:rFonts w:ascii="Simplified Arabic" w:eastAsia="Times New Roman" w:hAnsi="Simplified Arabic" w:cs="Simplified Arabic" w:hint="cs"/>
          <w:sz w:val="32"/>
          <w:szCs w:val="32"/>
          <w:rtl/>
          <w:lang w:bidi="ar-IQ"/>
        </w:rPr>
        <w:t>من 85-100%</w:t>
      </w:r>
      <w:r>
        <w:rPr>
          <w:rFonts w:ascii="Simplified Arabic" w:eastAsia="Times New Roman" w:hAnsi="Simplified Arabic" w:cs="Simplified Arabic" w:hint="cs"/>
          <w:b/>
          <w:bCs/>
          <w:sz w:val="32"/>
          <w:szCs w:val="32"/>
          <w:rtl/>
          <w:lang w:bidi="ar-IQ"/>
        </w:rPr>
        <w:t xml:space="preserve"> . </w:t>
      </w:r>
      <w:r w:rsidRPr="00A5338C">
        <w:rPr>
          <w:rFonts w:ascii="Simplified Arabic" w:eastAsia="Times New Roman" w:hAnsi="Simplified Arabic" w:cs="Simplified Arabic" w:hint="cs"/>
          <w:sz w:val="32"/>
          <w:szCs w:val="32"/>
          <w:rtl/>
          <w:lang w:bidi="ar-IQ"/>
        </w:rPr>
        <w:t>والحجم التدريبي</w:t>
      </w:r>
      <w:r w:rsidR="00A5338C" w:rsidRPr="00A5338C">
        <w:rPr>
          <w:rFonts w:ascii="Simplified Arabic" w:eastAsia="Times New Roman" w:hAnsi="Simplified Arabic" w:cs="Simplified Arabic" w:hint="cs"/>
          <w:sz w:val="32"/>
          <w:szCs w:val="32"/>
          <w:rtl/>
          <w:lang w:bidi="ar-IQ"/>
        </w:rPr>
        <w:t xml:space="preserve"> المخصص لتدريب تحمل القدرة العضلية المتوسطة بحدود(2) دقيقة . وكانت الراحة ايجابية بمعدل نبض مابين (100-120) ن/د</w:t>
      </w:r>
      <w:r w:rsidR="00A5338C">
        <w:rPr>
          <w:rFonts w:ascii="Simplified Arabic" w:eastAsia="Times New Roman" w:hAnsi="Simplified Arabic" w:cs="Simplified Arabic" w:hint="cs"/>
          <w:sz w:val="32"/>
          <w:szCs w:val="32"/>
          <w:rtl/>
          <w:lang w:bidi="ar-IQ"/>
        </w:rPr>
        <w:t xml:space="preserve"> .</w:t>
      </w:r>
    </w:p>
    <w:tbl>
      <w:tblPr>
        <w:tblpPr w:leftFromText="180" w:rightFromText="180" w:vertAnchor="text" w:horzAnchor="margin" w:tblpXSpec="right" w:tblpY="1087"/>
        <w:bidiVisual/>
        <w:tblW w:w="9360" w:type="dxa"/>
        <w:tblLook w:val="01E0"/>
      </w:tblPr>
      <w:tblGrid>
        <w:gridCol w:w="9606"/>
      </w:tblGrid>
      <w:tr w:rsidR="00A5338C" w:rsidRPr="00E4155F" w:rsidTr="00A5338C">
        <w:trPr>
          <w:trHeight w:val="1248"/>
        </w:trPr>
        <w:tc>
          <w:tcPr>
            <w:tcW w:w="9360" w:type="dxa"/>
            <w:tcBorders>
              <w:top w:val="nil"/>
              <w:left w:val="nil"/>
              <w:bottom w:val="single" w:sz="18" w:space="0" w:color="FFFFFF"/>
              <w:right w:val="nil"/>
            </w:tcBorders>
            <w:shd w:val="clear" w:color="auto" w:fill="auto"/>
          </w:tcPr>
          <w:p w:rsidR="00A5338C" w:rsidRPr="00A367C6" w:rsidRDefault="00A5338C" w:rsidP="00A5338C">
            <w:pPr>
              <w:keepNext/>
              <w:spacing w:before="240" w:after="60" w:line="240" w:lineRule="auto"/>
              <w:outlineLvl w:val="1"/>
              <w:rPr>
                <w:rFonts w:ascii="Simplified Arabic" w:eastAsia="Times New Roman" w:hAnsi="Simplified Arabic" w:cs="Simplified Arabic"/>
                <w:i/>
                <w:iCs/>
                <w:color w:val="000000"/>
                <w:sz w:val="28"/>
                <w:szCs w:val="28"/>
                <w:rtl/>
                <w:lang w:bidi="ar-IQ"/>
              </w:rPr>
            </w:pPr>
            <w:r w:rsidRPr="00A367C6">
              <w:rPr>
                <w:rFonts w:ascii="Simplified Arabic" w:eastAsia="Times New Roman" w:hAnsi="Simplified Arabic" w:cs="Simplified Arabic"/>
                <w:i/>
                <w:iCs/>
                <w:color w:val="000000"/>
                <w:sz w:val="28"/>
                <w:szCs w:val="28"/>
                <w:rtl/>
                <w:lang w:bidi="ar-IQ"/>
              </w:rPr>
              <w:t xml:space="preserve">   </w:t>
            </w:r>
            <w:r w:rsidR="00A367C6">
              <w:rPr>
                <w:rFonts w:ascii="Simplified Arabic" w:eastAsia="Times New Roman" w:hAnsi="Simplified Arabic" w:cs="Simplified Arabic" w:hint="cs"/>
                <w:i/>
                <w:iCs/>
                <w:color w:val="000000"/>
                <w:sz w:val="28"/>
                <w:szCs w:val="28"/>
                <w:rtl/>
                <w:lang w:bidi="ar-IQ"/>
              </w:rPr>
              <w:t xml:space="preserve">                             </w:t>
            </w:r>
            <w:r w:rsidRPr="00A367C6">
              <w:rPr>
                <w:rFonts w:ascii="Simplified Arabic" w:eastAsia="Times New Roman" w:hAnsi="Simplified Arabic" w:cs="Simplified Arabic"/>
                <w:i/>
                <w:iCs/>
                <w:color w:val="000000"/>
                <w:sz w:val="28"/>
                <w:szCs w:val="28"/>
                <w:rtl/>
                <w:lang w:bidi="ar-IQ"/>
              </w:rPr>
              <w:t xml:space="preserve">  معدل النبض لكل تمرين  ×  </w:t>
            </w:r>
            <w:r w:rsidRPr="00A367C6">
              <w:rPr>
                <w:rFonts w:ascii="Simplified Arabic" w:eastAsia="Times New Roman" w:hAnsi="Simplified Arabic" w:cs="Simplified Arabic"/>
                <w:i/>
                <w:iCs/>
                <w:color w:val="000000"/>
                <w:sz w:val="28"/>
                <w:szCs w:val="28"/>
                <w:lang w:bidi="ar-IQ"/>
              </w:rPr>
              <w:t>100</w:t>
            </w:r>
            <w:r w:rsidRPr="00A367C6">
              <w:rPr>
                <w:rFonts w:ascii="Simplified Arabic" w:eastAsia="Times New Roman" w:hAnsi="Simplified Arabic" w:cs="Simplified Arabic"/>
                <w:i/>
                <w:iCs/>
                <w:color w:val="000000"/>
                <w:sz w:val="28"/>
                <w:szCs w:val="28"/>
                <w:rtl/>
                <w:lang w:bidi="ar-IQ"/>
              </w:rPr>
              <w:t xml:space="preserve">    </w:t>
            </w:r>
          </w:p>
          <w:p w:rsidR="00A5338C" w:rsidRPr="00A367C6" w:rsidRDefault="00A5338C" w:rsidP="00A5338C">
            <w:pPr>
              <w:keepNext/>
              <w:spacing w:before="240" w:after="60" w:line="240" w:lineRule="auto"/>
              <w:outlineLvl w:val="1"/>
              <w:rPr>
                <w:rFonts w:ascii="Simplified Arabic" w:eastAsia="Times New Roman" w:hAnsi="Simplified Arabic" w:cs="Simplified Arabic"/>
                <w:i/>
                <w:iCs/>
                <w:color w:val="000000"/>
                <w:sz w:val="28"/>
                <w:szCs w:val="28"/>
                <w:lang w:bidi="ar-IQ"/>
              </w:rPr>
            </w:pPr>
            <w:r w:rsidRPr="00A367C6">
              <w:rPr>
                <w:rFonts w:ascii="Simplified Arabic" w:eastAsia="Times New Roman" w:hAnsi="Simplified Arabic" w:cs="Simplified Arabic"/>
                <w:i/>
                <w:iCs/>
                <w:color w:val="000000"/>
                <w:sz w:val="28"/>
                <w:szCs w:val="28"/>
                <w:rtl/>
                <w:lang w:bidi="ar-IQ"/>
              </w:rPr>
              <w:t>النسبة المئوية للشدة الجزئية =</w:t>
            </w:r>
            <w:r w:rsidR="00A367C6">
              <w:rPr>
                <w:rFonts w:ascii="Simplified Arabic" w:eastAsia="Times New Roman" w:hAnsi="Simplified Arabic" w:cs="Simplified Arabic" w:hint="cs"/>
                <w:i/>
                <w:iCs/>
                <w:color w:val="000000"/>
                <w:sz w:val="28"/>
                <w:szCs w:val="28"/>
                <w:rtl/>
                <w:lang w:bidi="ar-IQ"/>
              </w:rPr>
              <w:t xml:space="preserve">      </w:t>
            </w:r>
            <w:r w:rsidRPr="00A367C6">
              <w:rPr>
                <w:rFonts w:ascii="Simplified Arabic" w:eastAsia="Times New Roman" w:hAnsi="Simplified Arabic" w:cs="Simplified Arabic"/>
                <w:i/>
                <w:iCs/>
                <w:color w:val="000000"/>
                <w:sz w:val="28"/>
                <w:szCs w:val="28"/>
                <w:rtl/>
                <w:lang w:bidi="ar-IQ"/>
              </w:rPr>
              <w:t xml:space="preserve"> ــــــــــــــــــــــــــــــــــــــــــــــــــــــــــــــــــــــــــــــــــــــــــــــــــــــــــــــــــ </w:t>
            </w:r>
          </w:p>
          <w:p w:rsidR="00A5338C" w:rsidRPr="00A5338C" w:rsidRDefault="00A5338C" w:rsidP="00A5338C">
            <w:pPr>
              <w:keepNext/>
              <w:spacing w:before="240" w:after="60" w:line="240" w:lineRule="auto"/>
              <w:outlineLvl w:val="1"/>
              <w:rPr>
                <w:rFonts w:ascii="Simplified Arabic" w:eastAsia="Times New Roman" w:hAnsi="Simplified Arabic" w:cs="Simplified Arabic"/>
                <w:i/>
                <w:iCs/>
                <w:color w:val="EEECE1"/>
                <w:sz w:val="28"/>
                <w:szCs w:val="28"/>
                <w:lang w:bidi="ar-IQ"/>
              </w:rPr>
            </w:pPr>
            <w:r w:rsidRPr="00A367C6">
              <w:rPr>
                <w:rFonts w:ascii="Simplified Arabic" w:eastAsia="Times New Roman" w:hAnsi="Simplified Arabic" w:cs="Simplified Arabic"/>
                <w:i/>
                <w:iCs/>
                <w:color w:val="000000"/>
                <w:sz w:val="28"/>
                <w:szCs w:val="28"/>
                <w:rtl/>
                <w:lang w:bidi="ar-IQ"/>
              </w:rPr>
              <w:t xml:space="preserve">                                              النبض القصوي</w:t>
            </w:r>
          </w:p>
        </w:tc>
      </w:tr>
      <w:tr w:rsidR="00A5338C" w:rsidRPr="00E4155F" w:rsidTr="00A5338C">
        <w:trPr>
          <w:trHeight w:val="1248"/>
        </w:trPr>
        <w:tc>
          <w:tcPr>
            <w:tcW w:w="9360" w:type="dxa"/>
            <w:tcBorders>
              <w:top w:val="nil"/>
              <w:left w:val="nil"/>
              <w:bottom w:val="nil"/>
              <w:right w:val="single" w:sz="18" w:space="0" w:color="FFFFFF"/>
            </w:tcBorders>
            <w:shd w:val="clear" w:color="auto" w:fill="auto"/>
          </w:tcPr>
          <w:p w:rsidR="00A5338C" w:rsidRPr="00A367C6" w:rsidRDefault="00A367C6" w:rsidP="00A5338C">
            <w:pPr>
              <w:keepNext/>
              <w:spacing w:before="240" w:after="60" w:line="240" w:lineRule="auto"/>
              <w:outlineLvl w:val="1"/>
              <w:rPr>
                <w:rFonts w:ascii="Simplified Arabic" w:eastAsia="Times New Roman" w:hAnsi="Simplified Arabic" w:cs="Simplified Arabic"/>
                <w:i/>
                <w:iCs/>
                <w:color w:val="000000"/>
                <w:sz w:val="28"/>
                <w:szCs w:val="28"/>
                <w:rtl/>
                <w:lang w:bidi="ar-IQ"/>
              </w:rPr>
            </w:pPr>
            <w:r>
              <w:rPr>
                <w:rFonts w:ascii="Simplified Arabic" w:eastAsia="Times New Roman" w:hAnsi="Simplified Arabic" w:cs="Simplified Arabic" w:hint="cs"/>
                <w:i/>
                <w:iCs/>
                <w:color w:val="000000"/>
                <w:sz w:val="28"/>
                <w:szCs w:val="28"/>
                <w:rtl/>
                <w:lang w:bidi="ar-IQ"/>
              </w:rPr>
              <w:t xml:space="preserve">                             </w:t>
            </w:r>
            <w:r w:rsidR="00A5338C" w:rsidRPr="00A367C6">
              <w:rPr>
                <w:rFonts w:ascii="Simplified Arabic" w:eastAsia="Times New Roman" w:hAnsi="Simplified Arabic" w:cs="Simplified Arabic"/>
                <w:i/>
                <w:iCs/>
                <w:color w:val="000000"/>
                <w:sz w:val="28"/>
                <w:szCs w:val="28"/>
                <w:rtl/>
                <w:lang w:bidi="ar-IQ"/>
              </w:rPr>
              <w:t xml:space="preserve"> النسبة المئوية للشدة الجزئية  ×النبض القصوي</w:t>
            </w:r>
          </w:p>
          <w:p w:rsidR="00A5338C" w:rsidRPr="00A367C6" w:rsidRDefault="00A5338C" w:rsidP="00A5338C">
            <w:pPr>
              <w:keepNext/>
              <w:spacing w:before="240" w:after="60" w:line="240" w:lineRule="auto"/>
              <w:outlineLvl w:val="1"/>
              <w:rPr>
                <w:rFonts w:ascii="Simplified Arabic" w:eastAsia="Times New Roman" w:hAnsi="Simplified Arabic" w:cs="Simplified Arabic"/>
                <w:i/>
                <w:iCs/>
                <w:color w:val="000000"/>
                <w:sz w:val="28"/>
                <w:szCs w:val="28"/>
                <w:lang w:bidi="ar-IQ"/>
              </w:rPr>
            </w:pPr>
            <w:r w:rsidRPr="00A367C6">
              <w:rPr>
                <w:rFonts w:ascii="Simplified Arabic" w:eastAsia="Times New Roman" w:hAnsi="Simplified Arabic" w:cs="Simplified Arabic"/>
                <w:i/>
                <w:iCs/>
                <w:color w:val="000000"/>
                <w:sz w:val="28"/>
                <w:szCs w:val="28"/>
                <w:rtl/>
                <w:lang w:bidi="ar-IQ"/>
              </w:rPr>
              <w:t>معدل النبض لكل تمرين  =</w:t>
            </w:r>
            <w:r w:rsidR="00A367C6">
              <w:rPr>
                <w:rFonts w:ascii="Simplified Arabic" w:eastAsia="Times New Roman" w:hAnsi="Simplified Arabic" w:cs="Simplified Arabic" w:hint="cs"/>
                <w:i/>
                <w:iCs/>
                <w:color w:val="000000"/>
                <w:sz w:val="28"/>
                <w:szCs w:val="28"/>
                <w:rtl/>
                <w:lang w:bidi="ar-IQ"/>
              </w:rPr>
              <w:t xml:space="preserve">       </w:t>
            </w:r>
            <w:r w:rsidRPr="00A367C6">
              <w:rPr>
                <w:rFonts w:ascii="Simplified Arabic" w:eastAsia="Times New Roman" w:hAnsi="Simplified Arabic" w:cs="Simplified Arabic"/>
                <w:i/>
                <w:iCs/>
                <w:color w:val="000000"/>
                <w:sz w:val="28"/>
                <w:szCs w:val="28"/>
                <w:rtl/>
                <w:lang w:bidi="ar-IQ"/>
              </w:rPr>
              <w:t xml:space="preserve"> 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 </w:t>
            </w:r>
          </w:p>
          <w:p w:rsidR="00A5338C" w:rsidRPr="00650FA4" w:rsidRDefault="00A367C6" w:rsidP="00650FA4">
            <w:pPr>
              <w:pStyle w:val="a8"/>
              <w:keepNext/>
              <w:numPr>
                <w:ilvl w:val="0"/>
                <w:numId w:val="35"/>
              </w:numPr>
              <w:spacing w:before="240" w:after="60"/>
              <w:outlineLvl w:val="1"/>
              <w:rPr>
                <w:rFonts w:ascii="Simplified Arabic" w:hAnsi="Simplified Arabic" w:cs="Simplified Arabic"/>
                <w:b/>
                <w:bCs/>
                <w:i/>
                <w:iCs/>
                <w:color w:val="EEECE1"/>
                <w:sz w:val="28"/>
                <w:szCs w:val="28"/>
                <w:lang w:bidi="ar-IQ"/>
              </w:rPr>
            </w:pPr>
            <w:r w:rsidRPr="00650FA4">
              <w:rPr>
                <w:rFonts w:ascii="Simplified Arabic" w:hAnsi="Simplified Arabic" w:cs="Simplified Arabic"/>
                <w:i/>
                <w:iCs/>
                <w:color w:val="000000"/>
                <w:sz w:val="28"/>
                <w:szCs w:val="28"/>
                <w:lang w:bidi="ar-IQ"/>
              </w:rPr>
              <w:t xml:space="preserve">                                           </w:t>
            </w:r>
          </w:p>
        </w:tc>
      </w:tr>
    </w:tbl>
    <w:p w:rsidR="00E4155F" w:rsidRPr="00650FA4" w:rsidRDefault="00650FA4" w:rsidP="00650FA4">
      <w:pPr>
        <w:jc w:val="both"/>
        <w:rPr>
          <w:rFonts w:ascii="Simplified Arabic" w:hAnsi="Simplified Arabic" w:cs="Simplified Arabic"/>
          <w:sz w:val="32"/>
          <w:szCs w:val="32"/>
          <w:rtl/>
          <w:lang w:bidi="ar-IQ"/>
        </w:rPr>
      </w:pPr>
      <w:r w:rsidRPr="00650FA4">
        <w:rPr>
          <w:rFonts w:ascii="Simplified Arabic" w:hAnsi="Simplified Arabic" w:cs="Simplified Arabic" w:hint="cs"/>
          <w:sz w:val="32"/>
          <w:szCs w:val="32"/>
          <w:rtl/>
          <w:lang w:bidi="ar-IQ"/>
        </w:rPr>
        <w:t>-</w:t>
      </w:r>
      <w:r>
        <w:rPr>
          <w:rFonts w:ascii="Simplified Arabic" w:hAnsi="Simplified Arabic" w:cs="Simplified Arabic"/>
          <w:sz w:val="32"/>
          <w:szCs w:val="32"/>
          <w:rtl/>
          <w:lang w:bidi="ar-IQ"/>
        </w:rPr>
        <w:t xml:space="preserve"> </w:t>
      </w:r>
      <w:r w:rsidR="00E4155F" w:rsidRPr="00650FA4">
        <w:rPr>
          <w:rFonts w:ascii="Simplified Arabic" w:hAnsi="Simplified Arabic" w:cs="Simplified Arabic"/>
          <w:sz w:val="32"/>
          <w:szCs w:val="32"/>
          <w:rtl/>
          <w:lang w:bidi="ar-IQ"/>
        </w:rPr>
        <w:t xml:space="preserve">استخدم الباحث </w:t>
      </w:r>
      <w:r w:rsidR="00584EC7">
        <w:rPr>
          <w:rFonts w:ascii="Simplified Arabic" w:hAnsi="Simplified Arabic" w:cs="Simplified Arabic" w:hint="cs"/>
          <w:sz w:val="32"/>
          <w:szCs w:val="32"/>
          <w:rtl/>
          <w:lang w:bidi="ar-IQ"/>
        </w:rPr>
        <w:t>ال</w:t>
      </w:r>
      <w:r w:rsidR="00584EC7">
        <w:rPr>
          <w:rFonts w:ascii="Simplified Arabic" w:hAnsi="Simplified Arabic" w:cs="Simplified Arabic"/>
          <w:sz w:val="32"/>
          <w:szCs w:val="32"/>
          <w:rtl/>
          <w:lang w:bidi="ar-IQ"/>
        </w:rPr>
        <w:t>ق</w:t>
      </w:r>
      <w:r w:rsidR="00E4155F" w:rsidRPr="00650FA4">
        <w:rPr>
          <w:rFonts w:ascii="Simplified Arabic" w:hAnsi="Simplified Arabic" w:cs="Simplified Arabic"/>
          <w:sz w:val="32"/>
          <w:szCs w:val="32"/>
          <w:rtl/>
          <w:lang w:bidi="ar-IQ"/>
        </w:rPr>
        <w:t>و</w:t>
      </w:r>
      <w:r w:rsidR="00584EC7">
        <w:rPr>
          <w:rFonts w:ascii="Simplified Arabic" w:hAnsi="Simplified Arabic" w:cs="Simplified Arabic" w:hint="cs"/>
          <w:sz w:val="32"/>
          <w:szCs w:val="32"/>
          <w:rtl/>
          <w:lang w:bidi="ar-IQ"/>
        </w:rPr>
        <w:t>ا</w:t>
      </w:r>
      <w:r w:rsidR="00E4155F" w:rsidRPr="00650FA4">
        <w:rPr>
          <w:rFonts w:ascii="Simplified Arabic" w:hAnsi="Simplified Arabic" w:cs="Simplified Arabic"/>
          <w:sz w:val="32"/>
          <w:szCs w:val="32"/>
          <w:rtl/>
          <w:lang w:bidi="ar-IQ"/>
        </w:rPr>
        <w:t>نين</w:t>
      </w:r>
      <w:r w:rsidR="00584EC7">
        <w:rPr>
          <w:rFonts w:ascii="Simplified Arabic" w:hAnsi="Simplified Arabic" w:cs="Simplified Arabic" w:hint="cs"/>
          <w:sz w:val="32"/>
          <w:szCs w:val="32"/>
          <w:rtl/>
          <w:lang w:bidi="ar-IQ"/>
        </w:rPr>
        <w:t xml:space="preserve"> </w:t>
      </w:r>
      <w:r w:rsidR="00E4155F" w:rsidRPr="00650FA4">
        <w:rPr>
          <w:rFonts w:ascii="Simplified Arabic" w:hAnsi="Simplified Arabic" w:cs="Simplified Arabic"/>
          <w:sz w:val="32"/>
          <w:szCs w:val="32"/>
          <w:rtl/>
          <w:lang w:bidi="ar-IQ"/>
        </w:rPr>
        <w:t>الآتية</w:t>
      </w:r>
      <w:r w:rsidR="00584EC7">
        <w:rPr>
          <w:rFonts w:ascii="Simplified Arabic" w:hAnsi="Simplified Arabic" w:cs="Simplified Arabic" w:hint="cs"/>
          <w:sz w:val="32"/>
          <w:szCs w:val="32"/>
          <w:rtl/>
          <w:lang w:bidi="ar-IQ"/>
        </w:rPr>
        <w:t xml:space="preserve"> </w:t>
      </w:r>
      <w:r w:rsidR="00E4155F" w:rsidRPr="00650FA4">
        <w:rPr>
          <w:rFonts w:ascii="Simplified Arabic" w:hAnsi="Simplified Arabic" w:cs="Simplified Arabic"/>
          <w:sz w:val="32"/>
          <w:szCs w:val="32"/>
          <w:rtl/>
          <w:lang w:bidi="ar-IQ"/>
        </w:rPr>
        <w:t>لاستخراج الشدة الجزئية والكلية ونبض التمرين</w:t>
      </w:r>
    </w:p>
    <w:p w:rsidR="00E4155F" w:rsidRPr="00A367C6" w:rsidRDefault="00287510" w:rsidP="00A367C6">
      <w:pPr>
        <w:spacing w:after="0" w:line="240" w:lineRule="auto"/>
        <w:rPr>
          <w:rFonts w:ascii="Simplified Arabic" w:eastAsia="Times New Roman" w:hAnsi="Simplified Arabic" w:cs="Simplified Arabic"/>
          <w:sz w:val="32"/>
          <w:szCs w:val="32"/>
          <w:rtl/>
          <w:lang w:bidi="ar-IQ"/>
        </w:rPr>
      </w:pPr>
      <w:r w:rsidRPr="00A367C6">
        <w:rPr>
          <w:rFonts w:ascii="Simplified Arabic" w:eastAsia="Times New Roman" w:hAnsi="Simplified Arabic" w:cs="Simplified Arabic"/>
          <w:sz w:val="32"/>
          <w:szCs w:val="32"/>
          <w:rtl/>
          <w:lang w:bidi="ar-IQ"/>
        </w:rPr>
        <w:t>3-4-5</w:t>
      </w:r>
      <w:r w:rsidR="00A367C6" w:rsidRPr="00A367C6">
        <w:rPr>
          <w:rFonts w:ascii="Simplified Arabic" w:eastAsia="Times New Roman" w:hAnsi="Simplified Arabic" w:cs="Simplified Arabic"/>
          <w:b/>
          <w:bCs/>
          <w:sz w:val="32"/>
          <w:szCs w:val="32"/>
          <w:rtl/>
          <w:lang w:bidi="ar-IQ"/>
        </w:rPr>
        <w:t xml:space="preserve"> </w:t>
      </w:r>
      <w:r w:rsidRPr="00A367C6">
        <w:rPr>
          <w:rFonts w:ascii="Simplified Arabic" w:eastAsia="Times New Roman" w:hAnsi="Simplified Arabic" w:cs="Simplified Arabic"/>
          <w:b/>
          <w:bCs/>
          <w:sz w:val="32"/>
          <w:szCs w:val="32"/>
          <w:rtl/>
          <w:lang w:bidi="ar-IQ"/>
        </w:rPr>
        <w:t>القياسات</w:t>
      </w:r>
      <w:r w:rsidR="00E4155F" w:rsidRPr="00A367C6">
        <w:rPr>
          <w:rFonts w:ascii="Simplified Arabic" w:eastAsia="Times New Roman" w:hAnsi="Simplified Arabic" w:cs="Simplified Arabic"/>
          <w:b/>
          <w:bCs/>
          <w:sz w:val="32"/>
          <w:szCs w:val="32"/>
          <w:rtl/>
          <w:lang w:bidi="ar-IQ"/>
        </w:rPr>
        <w:t xml:space="preserve"> البعدية </w:t>
      </w:r>
    </w:p>
    <w:p w:rsidR="00E4155F" w:rsidRPr="00A367C6" w:rsidRDefault="00E4155F" w:rsidP="00A367C6">
      <w:pPr>
        <w:spacing w:after="0" w:line="240" w:lineRule="auto"/>
        <w:jc w:val="lowKashida"/>
        <w:rPr>
          <w:rFonts w:ascii="Simplified Arabic" w:eastAsia="Times New Roman" w:hAnsi="Simplified Arabic" w:cs="Simplified Arabic"/>
          <w:sz w:val="32"/>
          <w:szCs w:val="32"/>
          <w:rtl/>
          <w:lang w:bidi="ar-IQ"/>
        </w:rPr>
      </w:pPr>
      <w:r w:rsidRPr="00A367C6">
        <w:rPr>
          <w:rFonts w:ascii="Simplified Arabic" w:eastAsia="Times New Roman" w:hAnsi="Simplified Arabic" w:cs="Simplified Arabic"/>
          <w:sz w:val="32"/>
          <w:szCs w:val="32"/>
          <w:rtl/>
        </w:rPr>
        <w:t xml:space="preserve">تم أجـراء </w:t>
      </w:r>
      <w:r w:rsidR="00287510" w:rsidRPr="00A367C6">
        <w:rPr>
          <w:rFonts w:ascii="Simplified Arabic" w:eastAsia="Times New Roman" w:hAnsi="Simplified Arabic" w:cs="Simplified Arabic"/>
          <w:sz w:val="32"/>
          <w:szCs w:val="32"/>
          <w:rtl/>
        </w:rPr>
        <w:t>القياسات</w:t>
      </w:r>
      <w:r w:rsidRPr="00A367C6">
        <w:rPr>
          <w:rFonts w:ascii="Simplified Arabic" w:eastAsia="Times New Roman" w:hAnsi="Simplified Arabic" w:cs="Simplified Arabic"/>
          <w:sz w:val="32"/>
          <w:szCs w:val="32"/>
          <w:rtl/>
        </w:rPr>
        <w:t xml:space="preserve"> البعدية خـلال يومي السبت والأحد المصادف  2-3 / 2 / 2013، </w:t>
      </w:r>
      <w:r w:rsidRPr="00A367C6">
        <w:rPr>
          <w:rFonts w:ascii="Simplified Arabic" w:eastAsia="Times New Roman" w:hAnsi="Simplified Arabic" w:cs="Simplified Arabic"/>
          <w:sz w:val="32"/>
          <w:szCs w:val="32"/>
          <w:rtl/>
          <w:lang w:bidi="ar-IQ"/>
        </w:rPr>
        <w:t xml:space="preserve">في القاعة المغلقة للجنة البارالمبية في مجمع وزارة الشباب والرياضة في محافظة بغداد </w:t>
      </w:r>
      <w:r w:rsidRPr="00A367C6">
        <w:rPr>
          <w:rFonts w:ascii="Simplified Arabic" w:eastAsia="Times New Roman" w:hAnsi="Simplified Arabic" w:cs="Simplified Arabic"/>
          <w:sz w:val="32"/>
          <w:szCs w:val="32"/>
          <w:rtl/>
        </w:rPr>
        <w:t xml:space="preserve">، إذ تم مراعاة شروط تنفيذ هذه الاختبارات وتعليماتها وتحت نفس الظروف والإمكانيات المتاحة والمستخدمة في </w:t>
      </w:r>
      <w:r w:rsidR="00287510" w:rsidRPr="00A367C6">
        <w:rPr>
          <w:rFonts w:ascii="Simplified Arabic" w:eastAsia="Times New Roman" w:hAnsi="Simplified Arabic" w:cs="Simplified Arabic"/>
          <w:sz w:val="32"/>
          <w:szCs w:val="32"/>
          <w:rtl/>
        </w:rPr>
        <w:t>القياسات</w:t>
      </w:r>
      <w:r w:rsidRPr="00A367C6">
        <w:rPr>
          <w:rFonts w:ascii="Simplified Arabic" w:eastAsia="Times New Roman" w:hAnsi="Simplified Arabic" w:cs="Simplified Arabic"/>
          <w:sz w:val="32"/>
          <w:szCs w:val="32"/>
          <w:rtl/>
        </w:rPr>
        <w:t xml:space="preserve"> القبلية</w:t>
      </w:r>
      <w:r w:rsidR="00A367C6" w:rsidRPr="00A367C6">
        <w:rPr>
          <w:rFonts w:ascii="Simplified Arabic" w:eastAsia="Times New Roman" w:hAnsi="Simplified Arabic" w:cs="Simplified Arabic"/>
          <w:sz w:val="32"/>
          <w:szCs w:val="32"/>
          <w:rtl/>
        </w:rPr>
        <w:t xml:space="preserve"> </w:t>
      </w:r>
      <w:r w:rsidRPr="00A367C6">
        <w:rPr>
          <w:rFonts w:ascii="Simplified Arabic" w:eastAsia="Times New Roman" w:hAnsi="Simplified Arabic" w:cs="Simplified Arabic"/>
          <w:sz w:val="32"/>
          <w:szCs w:val="32"/>
          <w:rtl/>
          <w:lang w:bidi="ar-IQ"/>
        </w:rPr>
        <w:t xml:space="preserve">. </w:t>
      </w:r>
    </w:p>
    <w:p w:rsidR="00E4155F" w:rsidRDefault="00E4155F" w:rsidP="00E4155F">
      <w:pPr>
        <w:spacing w:after="0" w:line="240" w:lineRule="auto"/>
        <w:jc w:val="lowKashida"/>
        <w:rPr>
          <w:rFonts w:ascii="Times New Roman" w:eastAsia="Times New Roman" w:hAnsi="Times New Roman" w:cs="Times New Roman"/>
          <w:sz w:val="32"/>
          <w:szCs w:val="32"/>
          <w:rtl/>
        </w:rPr>
      </w:pPr>
    </w:p>
    <w:p w:rsidR="00584EC7" w:rsidRDefault="00584EC7" w:rsidP="00E4155F">
      <w:pPr>
        <w:spacing w:after="0" w:line="240" w:lineRule="auto"/>
        <w:jc w:val="lowKashida"/>
        <w:rPr>
          <w:rFonts w:ascii="Times New Roman" w:eastAsia="Times New Roman" w:hAnsi="Times New Roman" w:cs="Times New Roman"/>
          <w:sz w:val="32"/>
          <w:szCs w:val="32"/>
          <w:rtl/>
        </w:rPr>
      </w:pPr>
    </w:p>
    <w:p w:rsidR="00584EC7" w:rsidRDefault="00584EC7" w:rsidP="00E4155F">
      <w:pPr>
        <w:spacing w:after="0" w:line="240" w:lineRule="auto"/>
        <w:jc w:val="lowKashida"/>
        <w:rPr>
          <w:rFonts w:ascii="Times New Roman" w:eastAsia="Times New Roman" w:hAnsi="Times New Roman" w:cs="Times New Roman"/>
          <w:sz w:val="32"/>
          <w:szCs w:val="32"/>
          <w:rtl/>
        </w:rPr>
      </w:pPr>
    </w:p>
    <w:p w:rsidR="00584EC7" w:rsidRDefault="00584EC7" w:rsidP="00E4155F">
      <w:pPr>
        <w:spacing w:after="0" w:line="240" w:lineRule="auto"/>
        <w:jc w:val="lowKashida"/>
        <w:rPr>
          <w:rFonts w:ascii="Times New Roman" w:eastAsia="Times New Roman" w:hAnsi="Times New Roman" w:cs="Times New Roman"/>
          <w:sz w:val="32"/>
          <w:szCs w:val="32"/>
          <w:rtl/>
        </w:rPr>
      </w:pPr>
    </w:p>
    <w:p w:rsidR="00584EC7" w:rsidRPr="00E4155F" w:rsidRDefault="00584EC7" w:rsidP="00E4155F">
      <w:pPr>
        <w:spacing w:after="0" w:line="240" w:lineRule="auto"/>
        <w:jc w:val="lowKashida"/>
        <w:rPr>
          <w:rFonts w:ascii="Times New Roman" w:eastAsia="Times New Roman" w:hAnsi="Times New Roman" w:cs="Times New Roman"/>
          <w:sz w:val="32"/>
          <w:szCs w:val="32"/>
          <w:rtl/>
        </w:rPr>
      </w:pPr>
    </w:p>
    <w:p w:rsidR="00E4155F" w:rsidRPr="00E4155F" w:rsidRDefault="00E4155F" w:rsidP="0099497C">
      <w:pPr>
        <w:spacing w:after="0" w:line="240" w:lineRule="auto"/>
        <w:jc w:val="both"/>
        <w:rPr>
          <w:rFonts w:ascii="Simplified Arabic" w:eastAsia="Times New Roman" w:hAnsi="Simplified Arabic" w:cs="Simplified Arabic"/>
          <w:b/>
          <w:bCs/>
          <w:sz w:val="32"/>
          <w:szCs w:val="32"/>
          <w:rtl/>
          <w:lang w:bidi="ar-IQ"/>
        </w:rPr>
      </w:pPr>
      <w:r w:rsidRPr="00E4155F">
        <w:rPr>
          <w:rFonts w:ascii="Simplified Arabic" w:eastAsia="Times New Roman" w:hAnsi="Simplified Arabic" w:cs="Simplified Arabic"/>
          <w:b/>
          <w:bCs/>
          <w:sz w:val="32"/>
          <w:szCs w:val="32"/>
          <w:rtl/>
          <w:lang w:bidi="ar-IQ"/>
        </w:rPr>
        <w:t xml:space="preserve">3- </w:t>
      </w:r>
      <w:r w:rsidR="0099497C">
        <w:rPr>
          <w:rFonts w:ascii="Simplified Arabic" w:eastAsia="Times New Roman" w:hAnsi="Simplified Arabic" w:cs="Simplified Arabic" w:hint="cs"/>
          <w:b/>
          <w:bCs/>
          <w:sz w:val="32"/>
          <w:szCs w:val="32"/>
          <w:rtl/>
          <w:lang w:bidi="ar-IQ"/>
        </w:rPr>
        <w:t>5</w:t>
      </w:r>
      <w:r w:rsidRPr="00E4155F">
        <w:rPr>
          <w:rFonts w:ascii="Simplified Arabic" w:eastAsia="Times New Roman" w:hAnsi="Simplified Arabic" w:cs="Simplified Arabic"/>
          <w:b/>
          <w:bCs/>
          <w:sz w:val="32"/>
          <w:szCs w:val="32"/>
          <w:rtl/>
          <w:lang w:bidi="ar-IQ"/>
        </w:rPr>
        <w:t xml:space="preserve"> الوسائل الإحصائية :ــ</w:t>
      </w:r>
    </w:p>
    <w:p w:rsidR="00E4155F" w:rsidRPr="00E4155F" w:rsidRDefault="00E4155F" w:rsidP="00E4155F">
      <w:p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hint="cs"/>
          <w:sz w:val="32"/>
          <w:szCs w:val="32"/>
          <w:rtl/>
          <w:lang w:bidi="ar-IQ"/>
        </w:rPr>
        <w:t>قام الباحث ب</w:t>
      </w:r>
      <w:r w:rsidRPr="00E4155F">
        <w:rPr>
          <w:rFonts w:ascii="Simplified Arabic" w:eastAsia="Times New Roman" w:hAnsi="Simplified Arabic" w:cs="Simplified Arabic"/>
          <w:sz w:val="32"/>
          <w:szCs w:val="32"/>
          <w:rtl/>
          <w:lang w:bidi="ar-IQ"/>
        </w:rPr>
        <w:t xml:space="preserve">معالجة نتائج الاختبارات بالوسائل الإحصائية المناسبة لها من خلال </w:t>
      </w:r>
      <w:r w:rsidR="00650FA4">
        <w:rPr>
          <w:rFonts w:ascii="Simplified Arabic" w:eastAsia="Times New Roman" w:hAnsi="Simplified Arabic" w:cs="Simplified Arabic" w:hint="cs"/>
          <w:sz w:val="32"/>
          <w:szCs w:val="32"/>
          <w:rtl/>
          <w:lang w:bidi="ar-IQ"/>
        </w:rPr>
        <w:t>الاستعانة ب</w:t>
      </w:r>
      <w:r w:rsidRPr="00E4155F">
        <w:rPr>
          <w:rFonts w:ascii="Simplified Arabic" w:eastAsia="Times New Roman" w:hAnsi="Simplified Arabic" w:cs="Simplified Arabic"/>
          <w:sz w:val="32"/>
          <w:szCs w:val="32"/>
          <w:rtl/>
          <w:lang w:bidi="ar-IQ"/>
        </w:rPr>
        <w:t>البرنامج الإحصائي (</w:t>
      </w:r>
      <w:r w:rsidRPr="00E4155F">
        <w:rPr>
          <w:rFonts w:ascii="Simplified Arabic" w:eastAsia="Times New Roman" w:hAnsi="Simplified Arabic" w:cs="Simplified Arabic"/>
          <w:sz w:val="32"/>
          <w:szCs w:val="32"/>
          <w:lang w:bidi="ar-IQ"/>
        </w:rPr>
        <w:t>spss</w:t>
      </w:r>
      <w:r w:rsidRPr="00E4155F">
        <w:rPr>
          <w:rFonts w:ascii="Simplified Arabic" w:eastAsia="Times New Roman" w:hAnsi="Simplified Arabic" w:cs="Simplified Arabic"/>
          <w:sz w:val="32"/>
          <w:szCs w:val="32"/>
          <w:rtl/>
          <w:lang w:bidi="ar-IQ"/>
        </w:rPr>
        <w:t>) والذي يشمل القوانين المعتمدة الآتية :ــ</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rtl/>
          <w:lang w:bidi="ar-IQ"/>
        </w:rPr>
      </w:pPr>
      <w:r w:rsidRPr="00E4155F">
        <w:rPr>
          <w:rFonts w:ascii="Simplified Arabic" w:eastAsia="Times New Roman" w:hAnsi="Simplified Arabic" w:cs="Simplified Arabic"/>
          <w:sz w:val="32"/>
          <w:szCs w:val="32"/>
          <w:rtl/>
          <w:lang w:bidi="ar-IQ"/>
        </w:rPr>
        <w:t xml:space="preserve"> الوسط الحسابي .</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الانحراف المعياري</w:t>
      </w:r>
      <w:r w:rsidRPr="00E4155F">
        <w:rPr>
          <w:rFonts w:ascii="Simplified Arabic" w:eastAsia="Times New Roman" w:hAnsi="Simplified Arabic" w:cs="Simplified Arabic" w:hint="cs"/>
          <w:sz w:val="32"/>
          <w:szCs w:val="32"/>
          <w:rtl/>
          <w:lang w:bidi="ar-IQ"/>
        </w:rPr>
        <w:t xml:space="preserve"> .</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معامل الالتواء .</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hint="cs"/>
          <w:sz w:val="32"/>
          <w:szCs w:val="32"/>
          <w:rtl/>
          <w:lang w:bidi="ar-IQ"/>
        </w:rPr>
        <w:t>الخطأ المعياري .</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الارتباط البسيط (بيرسون).</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 xml:space="preserve"> النسبة المئوية .</w:t>
      </w:r>
    </w:p>
    <w:p w:rsidR="00E4155F" w:rsidRP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Simplified Arabic" w:eastAsia="Times New Roman" w:hAnsi="Simplified Arabic" w:cs="Simplified Arabic"/>
          <w:sz w:val="32"/>
          <w:szCs w:val="32"/>
          <w:rtl/>
          <w:lang w:bidi="ar-IQ"/>
        </w:rPr>
        <w:t>(</w:t>
      </w:r>
      <w:r w:rsidRPr="00E4155F">
        <w:rPr>
          <w:rFonts w:ascii="Simplified Arabic" w:eastAsia="Times New Roman" w:hAnsi="Simplified Arabic" w:cs="Simplified Arabic"/>
          <w:sz w:val="32"/>
          <w:szCs w:val="32"/>
          <w:lang w:bidi="ar-IQ"/>
        </w:rPr>
        <w:t>t</w:t>
      </w:r>
      <w:r w:rsidRPr="00E4155F">
        <w:rPr>
          <w:rFonts w:ascii="Simplified Arabic" w:eastAsia="Times New Roman" w:hAnsi="Simplified Arabic" w:cs="Simplified Arabic"/>
          <w:sz w:val="32"/>
          <w:szCs w:val="32"/>
          <w:rtl/>
          <w:lang w:bidi="ar-IQ"/>
        </w:rPr>
        <w:t>) للعينات المستقلة .</w:t>
      </w:r>
    </w:p>
    <w:p w:rsidR="00E4155F" w:rsidRDefault="00E4155F" w:rsidP="00960EB3">
      <w:pPr>
        <w:numPr>
          <w:ilvl w:val="0"/>
          <w:numId w:val="17"/>
        </w:numPr>
        <w:spacing w:after="0" w:line="240" w:lineRule="auto"/>
        <w:jc w:val="both"/>
        <w:rPr>
          <w:rFonts w:ascii="Simplified Arabic" w:eastAsia="Times New Roman" w:hAnsi="Simplified Arabic" w:cs="Simplified Arabic"/>
          <w:sz w:val="32"/>
          <w:szCs w:val="32"/>
          <w:lang w:bidi="ar-IQ"/>
        </w:rPr>
      </w:pPr>
      <w:r w:rsidRPr="00E4155F">
        <w:rPr>
          <w:rFonts w:ascii="Times New Roman" w:eastAsia="Times New Roman" w:hAnsi="Times New Roman" w:cs="Simplified Arabic" w:hint="cs"/>
          <w:sz w:val="32"/>
          <w:szCs w:val="32"/>
          <w:rtl/>
        </w:rPr>
        <w:t>مربع كاي (كا</w:t>
      </w:r>
      <w:r w:rsidRPr="00E4155F">
        <w:rPr>
          <w:rFonts w:ascii="Times New Roman" w:eastAsia="Times New Roman" w:hAnsi="Times New Roman" w:cs="Simplified Arabic" w:hint="cs"/>
          <w:sz w:val="32"/>
          <w:szCs w:val="32"/>
          <w:vertAlign w:val="superscript"/>
          <w:rtl/>
        </w:rPr>
        <w:t>2</w:t>
      </w:r>
      <w:r w:rsidRPr="00E4155F">
        <w:rPr>
          <w:rFonts w:ascii="Times New Roman" w:eastAsia="Times New Roman" w:hAnsi="Times New Roman" w:cs="Simplified Arabic" w:hint="cs"/>
          <w:sz w:val="32"/>
          <w:szCs w:val="32"/>
          <w:rtl/>
        </w:rPr>
        <w:t>)</w:t>
      </w:r>
      <w:r w:rsidRPr="00E4155F">
        <w:rPr>
          <w:rFonts w:ascii="Simplified Arabic" w:eastAsia="Times New Roman" w:hAnsi="Simplified Arabic" w:cs="Simplified Arabic" w:hint="cs"/>
          <w:sz w:val="32"/>
          <w:szCs w:val="32"/>
          <w:rtl/>
          <w:lang w:bidi="ar-IQ"/>
        </w:rPr>
        <w:t xml:space="preserve"> .</w:t>
      </w:r>
    </w:p>
    <w:p w:rsidR="008D39ED" w:rsidRDefault="008D39ED" w:rsidP="00960EB3">
      <w:pPr>
        <w:numPr>
          <w:ilvl w:val="0"/>
          <w:numId w:val="17"/>
        </w:numPr>
        <w:spacing w:after="0" w:line="240"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الانحدار.</w:t>
      </w:r>
    </w:p>
    <w:p w:rsidR="00C029D7" w:rsidRDefault="00C029D7" w:rsidP="00C029D7">
      <w:pPr>
        <w:spacing w:after="0" w:line="240" w:lineRule="auto"/>
        <w:ind w:left="1011"/>
        <w:jc w:val="both"/>
        <w:rPr>
          <w:rFonts w:ascii="Simplified Arabic" w:eastAsia="Times New Roman" w:hAnsi="Simplified Arabic" w:cs="Simplified Arabic"/>
          <w:sz w:val="32"/>
          <w:szCs w:val="32"/>
          <w:lang w:bidi="ar-IQ"/>
        </w:rPr>
      </w:pPr>
    </w:p>
    <w:p w:rsidR="008D39ED" w:rsidRPr="008D39ED" w:rsidRDefault="008D39ED" w:rsidP="008D39ED">
      <w:pPr>
        <w:jc w:val="both"/>
        <w:rPr>
          <w:rFonts w:ascii="Simplified Arabic" w:hAnsi="Simplified Arabic" w:cs="Simplified Arabic"/>
          <w:sz w:val="32"/>
          <w:szCs w:val="32"/>
          <w:rtl/>
          <w:lang w:bidi="ar-IQ"/>
        </w:rPr>
      </w:pPr>
      <w:r w:rsidRPr="008D39ED">
        <w:rPr>
          <w:rFonts w:ascii="Simplified Arabic" w:eastAsia="Times New Roman" w:hAnsi="Simplified Arabic" w:cs="Simplified Arabic" w:hint="cs"/>
          <w:sz w:val="32"/>
          <w:szCs w:val="32"/>
          <w:rtl/>
          <w:lang w:bidi="ar-IQ"/>
        </w:rPr>
        <w:t>-</w:t>
      </w:r>
      <w:r>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كما استخدم الباحث الوسائل الاحصائية التالية:-</w:t>
      </w:r>
    </w:p>
    <w:p w:rsidR="008D39ED" w:rsidRPr="00C029D7" w:rsidRDefault="008D39ED" w:rsidP="00C029D7">
      <w:pPr>
        <w:numPr>
          <w:ilvl w:val="0"/>
          <w:numId w:val="17"/>
        </w:numPr>
        <w:spacing w:after="0" w:line="240" w:lineRule="auto"/>
        <w:jc w:val="both"/>
        <w:rPr>
          <w:rFonts w:ascii="Simplified Arabic" w:eastAsia="Times New Roman" w:hAnsi="Simplified Arabic" w:cs="Simplified Arabic"/>
          <w:sz w:val="32"/>
          <w:szCs w:val="32"/>
          <w:lang w:bidi="ar-IQ"/>
        </w:rPr>
      </w:pPr>
      <w:r w:rsidRPr="00C029D7">
        <w:rPr>
          <w:rFonts w:ascii="Simplified Arabic" w:eastAsia="Times New Roman" w:hAnsi="Simplified Arabic" w:cs="Simplified Arabic"/>
          <w:b/>
          <w:bCs/>
          <w:sz w:val="32"/>
          <w:szCs w:val="32"/>
          <w:rtl/>
        </w:rPr>
        <w:t>الوسيط</w:t>
      </w:r>
      <w:r w:rsidRPr="00C029D7">
        <w:rPr>
          <w:rFonts w:ascii="Simplified Arabic" w:eastAsia="Times New Roman" w:hAnsi="Simplified Arabic" w:cs="Simplified Arabic"/>
          <w:sz w:val="32"/>
          <w:szCs w:val="32"/>
          <w:rtl/>
          <w:lang w:bidi="ar-IQ"/>
        </w:rPr>
        <w:t xml:space="preserve"> : </w:t>
      </w:r>
      <w:r w:rsidRPr="00C029D7">
        <w:rPr>
          <w:rFonts w:ascii="Simplified Arabic" w:hAnsi="Simplified Arabic" w:cs="Simplified Arabic"/>
          <w:sz w:val="32"/>
          <w:szCs w:val="32"/>
          <w:rtl/>
        </w:rPr>
        <w:t>القيمة التي يقع ترتيبها وسط قيم المجموعة عند ترتيبها ترتيباً تصاعدياً أو تنازلياً</w:t>
      </w:r>
      <w:r w:rsidRPr="00DC0A3B">
        <w:rPr>
          <w:rFonts w:hint="cs"/>
          <w:b/>
          <w:bCs/>
          <w:sz w:val="32"/>
          <w:szCs w:val="32"/>
          <w:rtl/>
        </w:rPr>
        <w:t xml:space="preserve"> .</w:t>
      </w:r>
      <w:r w:rsidRPr="00DC0A3B">
        <w:rPr>
          <w:rFonts w:cs="Simplified Arabic" w:hint="cs"/>
          <w:sz w:val="36"/>
          <w:szCs w:val="36"/>
          <w:vertAlign w:val="superscript"/>
          <w:rtl/>
        </w:rPr>
        <w:t xml:space="preserve"> (</w:t>
      </w:r>
      <w:r w:rsidRPr="00DC0A3B">
        <w:rPr>
          <w:rStyle w:val="ab"/>
          <w:sz w:val="36"/>
          <w:szCs w:val="36"/>
          <w:rtl/>
        </w:rPr>
        <w:footnoteReference w:id="80"/>
      </w:r>
      <w:r w:rsidRPr="00DC0A3B">
        <w:rPr>
          <w:rFonts w:cs="Simplified Arabic" w:hint="cs"/>
          <w:sz w:val="36"/>
          <w:szCs w:val="36"/>
          <w:vertAlign w:val="superscript"/>
          <w:rtl/>
        </w:rPr>
        <w:t>)</w:t>
      </w:r>
      <w:r w:rsidRPr="00DC0A3B">
        <w:rPr>
          <w:rFonts w:cs="Simplified Arabic" w:hint="cs"/>
          <w:sz w:val="36"/>
          <w:szCs w:val="36"/>
          <w:rtl/>
        </w:rPr>
        <w:t xml:space="preserve"> </w:t>
      </w:r>
      <w:r w:rsidRPr="00DC0A3B">
        <w:rPr>
          <w:rFonts w:cs="Simplified Arabic"/>
          <w:sz w:val="36"/>
          <w:szCs w:val="36"/>
          <w:rtl/>
        </w:rPr>
        <w:t xml:space="preserve"> </w:t>
      </w:r>
    </w:p>
    <w:p w:rsidR="00C029D7" w:rsidRPr="00E4155F" w:rsidRDefault="00C029D7" w:rsidP="00C029D7">
      <w:pPr>
        <w:numPr>
          <w:ilvl w:val="0"/>
          <w:numId w:val="17"/>
        </w:numPr>
        <w:spacing w:after="0" w:line="240" w:lineRule="auto"/>
        <w:jc w:val="both"/>
        <w:rPr>
          <w:rFonts w:ascii="Simplified Arabic" w:eastAsia="Times New Roman" w:hAnsi="Simplified Arabic" w:cs="Simplified Arabic"/>
          <w:sz w:val="32"/>
          <w:szCs w:val="32"/>
          <w:rtl/>
          <w:lang w:bidi="ar-IQ"/>
        </w:rPr>
      </w:pPr>
      <w:r w:rsidRPr="00C029D7">
        <w:rPr>
          <w:rFonts w:cs="Simplified Arabic" w:hint="cs"/>
          <w:b/>
          <w:bCs/>
          <w:sz w:val="32"/>
          <w:szCs w:val="32"/>
          <w:rtl/>
        </w:rPr>
        <w:t>الانحراف الربيعي</w:t>
      </w:r>
      <w:r w:rsidRPr="008D39ED">
        <w:rPr>
          <w:rFonts w:cs="Simplified Arabic" w:hint="cs"/>
          <w:b/>
          <w:bCs/>
          <w:sz w:val="36"/>
          <w:szCs w:val="36"/>
          <w:vertAlign w:val="superscript"/>
          <w:rtl/>
        </w:rPr>
        <w:t>(</w:t>
      </w:r>
      <w:r w:rsidRPr="00496708">
        <w:rPr>
          <w:rStyle w:val="ab"/>
          <w:b/>
          <w:bCs/>
          <w:sz w:val="36"/>
          <w:szCs w:val="36"/>
          <w:rtl/>
        </w:rPr>
        <w:footnoteReference w:id="81"/>
      </w:r>
      <w:r w:rsidRPr="008D39ED">
        <w:rPr>
          <w:rFonts w:cs="Simplified Arabic" w:hint="cs"/>
          <w:b/>
          <w:bCs/>
          <w:sz w:val="36"/>
          <w:szCs w:val="36"/>
          <w:vertAlign w:val="superscript"/>
          <w:rtl/>
        </w:rPr>
        <w:t>)</w:t>
      </w:r>
    </w:p>
    <w:p w:rsidR="008D39ED" w:rsidRPr="00650FA4" w:rsidRDefault="008D39ED" w:rsidP="008D39ED">
      <w:pPr>
        <w:jc w:val="lowKashida"/>
        <w:rPr>
          <w:sz w:val="28"/>
          <w:szCs w:val="28"/>
          <w:rtl/>
        </w:rPr>
      </w:pPr>
      <w:r w:rsidRPr="00DC0A3B">
        <w:rPr>
          <w:b/>
          <w:bCs/>
          <w:sz w:val="32"/>
          <w:szCs w:val="32"/>
          <w:rtl/>
        </w:rPr>
        <w:t xml:space="preserve">                  </w:t>
      </w:r>
      <w:r w:rsidRPr="00DC0A3B">
        <w:rPr>
          <w:rFonts w:hint="cs"/>
          <w:b/>
          <w:bCs/>
          <w:sz w:val="32"/>
          <w:szCs w:val="32"/>
          <w:rtl/>
        </w:rPr>
        <w:t xml:space="preserve">       </w:t>
      </w:r>
      <w:r>
        <w:rPr>
          <w:rFonts w:hint="cs"/>
          <w:b/>
          <w:bCs/>
          <w:sz w:val="32"/>
          <w:szCs w:val="32"/>
          <w:rtl/>
        </w:rPr>
        <w:t xml:space="preserve">        </w:t>
      </w:r>
      <w:r w:rsidRPr="00DC0A3B">
        <w:rPr>
          <w:b/>
          <w:bCs/>
          <w:sz w:val="32"/>
          <w:szCs w:val="32"/>
          <w:rtl/>
        </w:rPr>
        <w:t xml:space="preserve"> </w:t>
      </w:r>
      <w:r>
        <w:rPr>
          <w:rFonts w:hint="cs"/>
          <w:b/>
          <w:bCs/>
          <w:sz w:val="32"/>
          <w:szCs w:val="32"/>
          <w:rtl/>
        </w:rPr>
        <w:t xml:space="preserve">     </w:t>
      </w:r>
      <w:r w:rsidRPr="00650FA4">
        <w:rPr>
          <w:rFonts w:hint="cs"/>
          <w:sz w:val="28"/>
          <w:szCs w:val="28"/>
          <w:rtl/>
        </w:rPr>
        <w:t xml:space="preserve">قيمة الربيع الأعلى  ـــ  قيمة الربيع الأدنى     </w:t>
      </w:r>
    </w:p>
    <w:p w:rsidR="008D39ED" w:rsidRPr="00C029D7" w:rsidRDefault="00C029D7" w:rsidP="00C029D7">
      <w:pPr>
        <w:ind w:left="708"/>
        <w:jc w:val="lowKashida"/>
        <w:rPr>
          <w:rFonts w:cs="Simplified Arabic"/>
          <w:b/>
          <w:bCs/>
          <w:color w:val="000000"/>
          <w:sz w:val="32"/>
          <w:szCs w:val="32"/>
          <w:rtl/>
        </w:rPr>
      </w:pPr>
      <w:r>
        <w:rPr>
          <w:rFonts w:hint="cs"/>
          <w:sz w:val="28"/>
          <w:szCs w:val="28"/>
          <w:rtl/>
        </w:rPr>
        <w:t xml:space="preserve">        </w:t>
      </w:r>
      <w:r w:rsidR="008D39ED" w:rsidRPr="00C029D7">
        <w:rPr>
          <w:sz w:val="28"/>
          <w:szCs w:val="28"/>
          <w:rtl/>
        </w:rPr>
        <w:t>الانحراف الربيعي</w:t>
      </w:r>
      <w:r w:rsidR="008D39ED" w:rsidRPr="00C029D7">
        <w:rPr>
          <w:b/>
          <w:bCs/>
          <w:sz w:val="32"/>
          <w:szCs w:val="32"/>
          <w:rtl/>
        </w:rPr>
        <w:t xml:space="preserve"> =</w:t>
      </w:r>
      <w:r w:rsidR="008D39ED" w:rsidRPr="00C029D7">
        <w:rPr>
          <w:rFonts w:hint="cs"/>
          <w:b/>
          <w:bCs/>
          <w:sz w:val="32"/>
          <w:szCs w:val="32"/>
          <w:rtl/>
        </w:rPr>
        <w:t xml:space="preserve"> ــــــــــــــــــــــــــــــــــــــــــــــــــــــــــــــــــــــ</w:t>
      </w:r>
      <w:r w:rsidR="008D39ED" w:rsidRPr="00C029D7">
        <w:rPr>
          <w:rFonts w:cs="Simplified Arabic" w:hint="cs"/>
          <w:b/>
          <w:bCs/>
          <w:color w:val="000000"/>
          <w:sz w:val="32"/>
          <w:szCs w:val="32"/>
          <w:rtl/>
        </w:rPr>
        <w:t xml:space="preserve">   </w:t>
      </w:r>
      <w:r w:rsidR="008D39ED" w:rsidRPr="00C029D7">
        <w:rPr>
          <w:rFonts w:cs="Simplified Arabic"/>
          <w:b/>
          <w:bCs/>
          <w:color w:val="000000"/>
          <w:sz w:val="32"/>
          <w:szCs w:val="32"/>
          <w:rtl/>
        </w:rPr>
        <w:t xml:space="preserve"> </w:t>
      </w:r>
    </w:p>
    <w:p w:rsidR="008D39ED" w:rsidRPr="00650FA4" w:rsidRDefault="00C029D7" w:rsidP="00C029D7">
      <w:pPr>
        <w:spacing w:after="0" w:line="240" w:lineRule="auto"/>
        <w:jc w:val="both"/>
        <w:rPr>
          <w:rFonts w:ascii="Times New Roman" w:eastAsia="Times New Roman" w:hAnsi="Times New Roman" w:cs="Simplified Arabic"/>
          <w:sz w:val="28"/>
          <w:szCs w:val="28"/>
          <w:rtl/>
        </w:rPr>
      </w:pPr>
      <w:r>
        <w:rPr>
          <w:rFonts w:cs="Simplified Arabic" w:hint="cs"/>
          <w:b/>
          <w:bCs/>
          <w:color w:val="000000"/>
          <w:sz w:val="32"/>
          <w:szCs w:val="32"/>
          <w:rtl/>
        </w:rPr>
        <w:t xml:space="preserve">               </w:t>
      </w:r>
      <w:r w:rsidR="008D39ED" w:rsidRPr="00496708">
        <w:rPr>
          <w:rFonts w:cs="Simplified Arabic"/>
          <w:b/>
          <w:bCs/>
          <w:color w:val="000000"/>
          <w:sz w:val="32"/>
          <w:szCs w:val="32"/>
          <w:rtl/>
        </w:rPr>
        <w:t xml:space="preserve">                          </w:t>
      </w:r>
      <w:r w:rsidR="008D39ED">
        <w:rPr>
          <w:rFonts w:cs="Simplified Arabic" w:hint="cs"/>
          <w:b/>
          <w:bCs/>
          <w:color w:val="000000"/>
          <w:sz w:val="32"/>
          <w:szCs w:val="32"/>
          <w:rtl/>
        </w:rPr>
        <w:t xml:space="preserve">       </w:t>
      </w:r>
      <w:r w:rsidR="008D39ED" w:rsidRPr="00496708">
        <w:rPr>
          <w:rFonts w:cs="Simplified Arabic"/>
          <w:b/>
          <w:bCs/>
          <w:color w:val="000000"/>
          <w:sz w:val="32"/>
          <w:szCs w:val="32"/>
          <w:rtl/>
        </w:rPr>
        <w:t xml:space="preserve">  </w:t>
      </w:r>
      <w:r w:rsidR="008D39ED" w:rsidRPr="00650FA4">
        <w:rPr>
          <w:sz w:val="28"/>
          <w:szCs w:val="28"/>
          <w:rtl/>
        </w:rPr>
        <w:t xml:space="preserve"> 2</w:t>
      </w:r>
    </w:p>
    <w:p w:rsidR="008D39ED" w:rsidRDefault="008D39ED" w:rsidP="00A455E9">
      <w:pPr>
        <w:spacing w:after="0" w:line="240" w:lineRule="auto"/>
        <w:ind w:left="1011"/>
        <w:jc w:val="both"/>
        <w:rPr>
          <w:rFonts w:ascii="Simplified Arabic" w:eastAsia="Times New Roman" w:hAnsi="Simplified Arabic" w:cs="Simplified Arabic"/>
          <w:sz w:val="32"/>
          <w:szCs w:val="32"/>
          <w:rtl/>
          <w:lang w:bidi="ar-IQ"/>
        </w:rPr>
      </w:pPr>
    </w:p>
    <w:p w:rsidR="00815723" w:rsidRPr="00E4155F" w:rsidRDefault="00815723" w:rsidP="00A455E9">
      <w:pPr>
        <w:spacing w:after="0" w:line="240" w:lineRule="auto"/>
        <w:ind w:left="1011"/>
        <w:jc w:val="both"/>
        <w:rPr>
          <w:rFonts w:ascii="Simplified Arabic" w:eastAsia="Times New Roman" w:hAnsi="Simplified Arabic" w:cs="Simplified Arabic"/>
          <w:sz w:val="32"/>
          <w:szCs w:val="32"/>
          <w:lang w:bidi="ar-IQ"/>
        </w:rPr>
      </w:pPr>
    </w:p>
    <w:p w:rsidR="00A455E9" w:rsidRPr="00FD380C" w:rsidRDefault="00A455E9" w:rsidP="00A455E9">
      <w:pPr>
        <w:numPr>
          <w:ilvl w:val="0"/>
          <w:numId w:val="17"/>
        </w:numPr>
        <w:spacing w:after="0" w:line="240" w:lineRule="auto"/>
        <w:jc w:val="lowKashida"/>
        <w:rPr>
          <w:b/>
          <w:bCs/>
          <w:sz w:val="32"/>
          <w:szCs w:val="32"/>
          <w:rtl/>
        </w:rPr>
      </w:pPr>
      <w:r w:rsidRPr="00C029D7">
        <w:rPr>
          <w:b/>
          <w:bCs/>
          <w:sz w:val="32"/>
          <w:szCs w:val="32"/>
          <w:rtl/>
        </w:rPr>
        <w:t>اختبار مان ويتني</w:t>
      </w:r>
      <w:r w:rsidRPr="002F3B22">
        <w:rPr>
          <w:rFonts w:cs="Simplified Arabic" w:hint="cs"/>
          <w:b/>
          <w:bCs/>
          <w:sz w:val="36"/>
          <w:szCs w:val="36"/>
          <w:vertAlign w:val="superscript"/>
          <w:rtl/>
        </w:rPr>
        <w:t>(</w:t>
      </w:r>
      <w:r w:rsidRPr="002F3B22">
        <w:rPr>
          <w:rStyle w:val="ab"/>
          <w:b/>
          <w:bCs/>
          <w:sz w:val="36"/>
          <w:szCs w:val="36"/>
          <w:rtl/>
        </w:rPr>
        <w:footnoteReference w:id="82"/>
      </w:r>
      <w:r w:rsidRPr="002F3B22">
        <w:rPr>
          <w:rFonts w:cs="Simplified Arabic" w:hint="cs"/>
          <w:b/>
          <w:bCs/>
          <w:sz w:val="36"/>
          <w:szCs w:val="36"/>
          <w:vertAlign w:val="superscript"/>
          <w:rtl/>
        </w:rPr>
        <w:t>)</w:t>
      </w:r>
      <w:r w:rsidRPr="00DC0A3B">
        <w:rPr>
          <w:b/>
          <w:bCs/>
          <w:sz w:val="32"/>
          <w:szCs w:val="32"/>
          <w:rtl/>
        </w:rPr>
        <w:t xml:space="preserve"> </w:t>
      </w:r>
    </w:p>
    <w:p w:rsidR="00A455E9" w:rsidRPr="00C029D7" w:rsidRDefault="00A455E9" w:rsidP="00A455E9">
      <w:pPr>
        <w:jc w:val="lowKashida"/>
        <w:rPr>
          <w:b/>
          <w:bCs/>
          <w:sz w:val="28"/>
          <w:szCs w:val="28"/>
          <w:rtl/>
        </w:rPr>
      </w:pPr>
      <w:r w:rsidRPr="00496708">
        <w:rPr>
          <w:rFonts w:hint="cs"/>
          <w:b/>
          <w:bCs/>
          <w:sz w:val="32"/>
          <w:szCs w:val="32"/>
          <w:rtl/>
        </w:rPr>
        <w:t xml:space="preserve">                              </w:t>
      </w:r>
      <w:r>
        <w:rPr>
          <w:rFonts w:hint="cs"/>
          <w:b/>
          <w:bCs/>
          <w:sz w:val="32"/>
          <w:szCs w:val="32"/>
          <w:rtl/>
        </w:rPr>
        <w:t xml:space="preserve">                         </w:t>
      </w:r>
      <w:r w:rsidRPr="00496708">
        <w:rPr>
          <w:rFonts w:hint="cs"/>
          <w:b/>
          <w:bCs/>
          <w:sz w:val="32"/>
          <w:szCs w:val="32"/>
          <w:rtl/>
        </w:rPr>
        <w:t xml:space="preserve">  </w:t>
      </w:r>
      <w:r w:rsidRPr="00C029D7">
        <w:rPr>
          <w:b/>
          <w:bCs/>
          <w:sz w:val="28"/>
          <w:szCs w:val="28"/>
          <w:rtl/>
        </w:rPr>
        <w:t>ن1 × ( ن</w:t>
      </w:r>
      <w:r w:rsidRPr="00C029D7">
        <w:rPr>
          <w:rFonts w:hint="cs"/>
          <w:b/>
          <w:bCs/>
          <w:sz w:val="28"/>
          <w:szCs w:val="28"/>
          <w:rtl/>
        </w:rPr>
        <w:t>1</w:t>
      </w:r>
      <w:r w:rsidRPr="00C029D7">
        <w:rPr>
          <w:b/>
          <w:bCs/>
          <w:sz w:val="28"/>
          <w:szCs w:val="28"/>
          <w:rtl/>
        </w:rPr>
        <w:t xml:space="preserve"> + 1 ) </w:t>
      </w:r>
    </w:p>
    <w:p w:rsidR="00A455E9" w:rsidRPr="00C029D7" w:rsidRDefault="00A455E9" w:rsidP="00A455E9">
      <w:pPr>
        <w:jc w:val="lowKashida"/>
        <w:rPr>
          <w:b/>
          <w:bCs/>
          <w:sz w:val="28"/>
          <w:szCs w:val="28"/>
          <w:rtl/>
        </w:rPr>
      </w:pPr>
      <w:r w:rsidRPr="00C029D7">
        <w:rPr>
          <w:b/>
          <w:bCs/>
          <w:sz w:val="28"/>
          <w:szCs w:val="28"/>
          <w:rtl/>
        </w:rPr>
        <w:t xml:space="preserve"> </w:t>
      </w:r>
      <w:r w:rsidRPr="00C029D7">
        <w:rPr>
          <w:rFonts w:hint="cs"/>
          <w:b/>
          <w:bCs/>
          <w:sz w:val="28"/>
          <w:szCs w:val="28"/>
          <w:rtl/>
        </w:rPr>
        <w:t xml:space="preserve">                       </w:t>
      </w:r>
      <w:r w:rsidR="00C029D7">
        <w:rPr>
          <w:rFonts w:hint="cs"/>
          <w:b/>
          <w:bCs/>
          <w:sz w:val="28"/>
          <w:szCs w:val="28"/>
          <w:rtl/>
        </w:rPr>
        <w:t xml:space="preserve">           </w:t>
      </w:r>
      <w:r w:rsidRPr="00C029D7">
        <w:rPr>
          <w:b/>
          <w:bCs/>
          <w:sz w:val="28"/>
          <w:szCs w:val="28"/>
          <w:rtl/>
        </w:rPr>
        <w:t xml:space="preserve">  ي = ن1  × ن2  + </w:t>
      </w:r>
      <w:r w:rsidR="00C029D7">
        <w:rPr>
          <w:rFonts w:hint="cs"/>
          <w:b/>
          <w:bCs/>
          <w:sz w:val="28"/>
          <w:szCs w:val="28"/>
          <w:rtl/>
        </w:rPr>
        <w:t xml:space="preserve"> </w:t>
      </w:r>
      <w:r w:rsidRPr="00C029D7">
        <w:rPr>
          <w:b/>
          <w:bCs/>
          <w:sz w:val="28"/>
          <w:szCs w:val="28"/>
          <w:rtl/>
        </w:rPr>
        <w:t>ــــــــــــــ</w:t>
      </w:r>
      <w:r w:rsidRPr="00C029D7">
        <w:rPr>
          <w:rFonts w:hint="cs"/>
          <w:b/>
          <w:bCs/>
          <w:sz w:val="28"/>
          <w:szCs w:val="28"/>
          <w:rtl/>
        </w:rPr>
        <w:t>ـــــــــــــــــــــــــ</w:t>
      </w:r>
      <w:r w:rsidRPr="00C029D7">
        <w:rPr>
          <w:b/>
          <w:bCs/>
          <w:sz w:val="28"/>
          <w:szCs w:val="28"/>
          <w:rtl/>
        </w:rPr>
        <w:t xml:space="preserve">  </w:t>
      </w:r>
      <w:r w:rsidRPr="00C029D7">
        <w:rPr>
          <w:rFonts w:hint="cs"/>
          <w:b/>
          <w:bCs/>
          <w:sz w:val="28"/>
          <w:szCs w:val="28"/>
          <w:rtl/>
        </w:rPr>
        <w:t>ـــ</w:t>
      </w:r>
      <w:r w:rsidRPr="00C029D7">
        <w:rPr>
          <w:b/>
          <w:bCs/>
          <w:sz w:val="28"/>
          <w:szCs w:val="28"/>
          <w:rtl/>
        </w:rPr>
        <w:t xml:space="preserve"> ر </w:t>
      </w:r>
      <w:r w:rsidRPr="00C029D7">
        <w:rPr>
          <w:rFonts w:hint="cs"/>
          <w:b/>
          <w:bCs/>
          <w:sz w:val="28"/>
          <w:szCs w:val="28"/>
          <w:rtl/>
        </w:rPr>
        <w:t xml:space="preserve">  </w:t>
      </w:r>
      <w:r w:rsidRPr="00C029D7">
        <w:rPr>
          <w:rFonts w:cs="Simplified Arabic" w:hint="cs"/>
          <w:sz w:val="28"/>
          <w:szCs w:val="28"/>
          <w:vertAlign w:val="superscript"/>
          <w:rtl/>
        </w:rPr>
        <w:t xml:space="preserve"> </w:t>
      </w:r>
    </w:p>
    <w:p w:rsidR="00A455E9" w:rsidRPr="00C029D7" w:rsidRDefault="00A455E9" w:rsidP="00C029D7">
      <w:pPr>
        <w:jc w:val="lowKashida"/>
        <w:rPr>
          <w:b/>
          <w:bCs/>
          <w:sz w:val="32"/>
          <w:szCs w:val="32"/>
        </w:rPr>
      </w:pPr>
      <w:r w:rsidRPr="00C029D7">
        <w:rPr>
          <w:b/>
          <w:bCs/>
          <w:sz w:val="28"/>
          <w:szCs w:val="28"/>
          <w:rtl/>
        </w:rPr>
        <w:t xml:space="preserve">                                </w:t>
      </w:r>
      <w:r w:rsidRPr="00C029D7">
        <w:rPr>
          <w:rFonts w:hint="cs"/>
          <w:b/>
          <w:bCs/>
          <w:sz w:val="28"/>
          <w:szCs w:val="28"/>
          <w:rtl/>
        </w:rPr>
        <w:t xml:space="preserve">           </w:t>
      </w:r>
      <w:r w:rsidR="00C029D7">
        <w:rPr>
          <w:rFonts w:hint="cs"/>
          <w:b/>
          <w:bCs/>
          <w:sz w:val="28"/>
          <w:szCs w:val="28"/>
          <w:rtl/>
        </w:rPr>
        <w:t xml:space="preserve">         </w:t>
      </w:r>
      <w:r w:rsidRPr="00C029D7">
        <w:rPr>
          <w:rFonts w:hint="cs"/>
          <w:b/>
          <w:bCs/>
          <w:sz w:val="28"/>
          <w:szCs w:val="28"/>
          <w:rtl/>
        </w:rPr>
        <w:t xml:space="preserve">                     </w:t>
      </w:r>
      <w:r w:rsidRPr="00C029D7">
        <w:rPr>
          <w:b/>
          <w:bCs/>
          <w:sz w:val="28"/>
          <w:szCs w:val="28"/>
          <w:rtl/>
        </w:rPr>
        <w:t xml:space="preserve">    2</w:t>
      </w:r>
      <w:r w:rsidR="00C029D7">
        <w:rPr>
          <w:rFonts w:hint="cs"/>
          <w:b/>
          <w:bCs/>
          <w:sz w:val="28"/>
          <w:szCs w:val="28"/>
          <w:rtl/>
        </w:rPr>
        <w:t xml:space="preserve">      </w:t>
      </w:r>
    </w:p>
    <w:p w:rsidR="00E4155F" w:rsidRPr="00C029D7" w:rsidRDefault="00C029D7" w:rsidP="00C029D7">
      <w:pPr>
        <w:pStyle w:val="a8"/>
        <w:numPr>
          <w:ilvl w:val="0"/>
          <w:numId w:val="17"/>
        </w:numPr>
        <w:jc w:val="lowKashida"/>
        <w:rPr>
          <w:rFonts w:cs="Simplified Arabic"/>
          <w:color w:val="000000"/>
          <w:sz w:val="32"/>
          <w:szCs w:val="32"/>
        </w:rPr>
      </w:pPr>
      <w:r w:rsidRPr="00C029D7">
        <w:rPr>
          <w:rFonts w:hint="cs"/>
          <w:b/>
          <w:bCs/>
          <w:sz w:val="32"/>
          <w:szCs w:val="32"/>
          <w:rtl/>
        </w:rPr>
        <w:t xml:space="preserve">اختبار ولكوكسن </w:t>
      </w:r>
      <w:r w:rsidRPr="00C029D7">
        <w:rPr>
          <w:rFonts w:cs="Simplified Arabic" w:hint="cs"/>
          <w:b/>
          <w:bCs/>
          <w:sz w:val="36"/>
          <w:szCs w:val="36"/>
          <w:vertAlign w:val="superscript"/>
          <w:rtl/>
        </w:rPr>
        <w:t>(</w:t>
      </w:r>
      <w:r w:rsidRPr="002F3B22">
        <w:rPr>
          <w:rStyle w:val="ab"/>
          <w:rFonts w:eastAsia="SimSun"/>
          <w:b/>
          <w:bCs/>
          <w:sz w:val="36"/>
          <w:szCs w:val="36"/>
          <w:rtl/>
        </w:rPr>
        <w:footnoteReference w:id="83"/>
      </w:r>
      <w:r w:rsidRPr="00C029D7">
        <w:rPr>
          <w:rFonts w:cs="Simplified Arabic" w:hint="cs"/>
          <w:b/>
          <w:bCs/>
          <w:sz w:val="36"/>
          <w:szCs w:val="36"/>
          <w:vertAlign w:val="superscript"/>
          <w:rtl/>
        </w:rPr>
        <w:t>)</w:t>
      </w:r>
      <w:r w:rsidRPr="00C029D7">
        <w:rPr>
          <w:rFonts w:cs="Simplified Arabic"/>
          <w:b/>
          <w:bCs/>
          <w:sz w:val="36"/>
          <w:szCs w:val="36"/>
          <w:rtl/>
        </w:rPr>
        <w:t xml:space="preserve"> </w:t>
      </w:r>
    </w:p>
    <w:p w:rsidR="00E4155F" w:rsidRPr="00E4155F" w:rsidRDefault="00E4155F" w:rsidP="00E4155F">
      <w:pPr>
        <w:spacing w:after="0" w:line="240" w:lineRule="auto"/>
        <w:jc w:val="lowKashida"/>
        <w:rPr>
          <w:rFonts w:ascii="Times New Roman" w:eastAsia="Times New Roman" w:hAnsi="Times New Roman" w:cs="Simplified Arabic"/>
          <w:color w:val="000000"/>
          <w:sz w:val="32"/>
          <w:szCs w:val="32"/>
          <w:rtl/>
          <w:lang w:bidi="ar-IQ"/>
        </w:rPr>
      </w:pPr>
    </w:p>
    <w:p w:rsidR="00E4155F" w:rsidRPr="00E4155F" w:rsidRDefault="00E4155F" w:rsidP="00E4155F">
      <w:pPr>
        <w:spacing w:after="0" w:line="240" w:lineRule="auto"/>
        <w:jc w:val="lowKashida"/>
        <w:rPr>
          <w:rFonts w:ascii="Times New Roman" w:eastAsia="Times New Roman" w:hAnsi="Times New Roman" w:cs="Simplified Arabic"/>
          <w:color w:val="000000"/>
          <w:sz w:val="32"/>
          <w:szCs w:val="32"/>
          <w:rtl/>
          <w:lang w:bidi="ar-IQ"/>
        </w:rPr>
      </w:pPr>
    </w:p>
    <w:p w:rsidR="00E4155F" w:rsidRPr="00E4155F" w:rsidRDefault="00E4155F" w:rsidP="00E4155F">
      <w:pPr>
        <w:spacing w:after="0" w:line="240" w:lineRule="auto"/>
        <w:jc w:val="lowKashida"/>
        <w:rPr>
          <w:rFonts w:ascii="Times New Roman" w:eastAsia="Times New Roman" w:hAnsi="Times New Roman" w:cs="Simplified Arabic"/>
          <w:color w:val="000000"/>
          <w:sz w:val="32"/>
          <w:szCs w:val="32"/>
          <w:rtl/>
          <w:lang w:bidi="ar-IQ"/>
        </w:rPr>
      </w:pPr>
    </w:p>
    <w:p w:rsidR="00650FA4" w:rsidRDefault="00650FA4" w:rsidP="00650FA4">
      <w:pPr>
        <w:jc w:val="lowKashida"/>
        <w:rPr>
          <w:rFonts w:cs="Simplified Arabic"/>
          <w:sz w:val="36"/>
          <w:szCs w:val="36"/>
          <w:rtl/>
        </w:rPr>
      </w:pPr>
    </w:p>
    <w:p w:rsidR="00650FA4" w:rsidRPr="00031DEC" w:rsidRDefault="00650FA4" w:rsidP="00650FA4">
      <w:pPr>
        <w:jc w:val="lowKashida"/>
        <w:rPr>
          <w:rFonts w:cs="Simplified Arabic"/>
          <w:sz w:val="36"/>
          <w:szCs w:val="36"/>
        </w:rPr>
      </w:pPr>
    </w:p>
    <w:p w:rsidR="00650FA4" w:rsidRDefault="00650FA4" w:rsidP="00C029D7">
      <w:pPr>
        <w:spacing w:after="0" w:line="240" w:lineRule="auto"/>
        <w:jc w:val="lowKashida"/>
        <w:rPr>
          <w:rFonts w:cs="Simplified Arabic"/>
          <w:sz w:val="36"/>
          <w:szCs w:val="36"/>
        </w:rPr>
      </w:pPr>
    </w:p>
    <w:p w:rsidR="00650FA4" w:rsidRPr="00496708" w:rsidRDefault="00650FA4" w:rsidP="00650FA4">
      <w:pPr>
        <w:jc w:val="lowKashida"/>
        <w:rPr>
          <w:rFonts w:cs="Simplified Arabic"/>
          <w:b/>
          <w:bCs/>
          <w:color w:val="000000"/>
          <w:sz w:val="32"/>
          <w:szCs w:val="32"/>
          <w:rtl/>
        </w:rPr>
      </w:pPr>
    </w:p>
    <w:p w:rsidR="00650FA4" w:rsidRPr="00DF591D" w:rsidRDefault="00650FA4" w:rsidP="00650FA4">
      <w:pPr>
        <w:jc w:val="both"/>
        <w:rPr>
          <w:sz w:val="16"/>
          <w:szCs w:val="16"/>
          <w:rtl/>
        </w:rPr>
      </w:pPr>
      <w:r>
        <w:rPr>
          <w:rFonts w:hint="cs"/>
          <w:sz w:val="16"/>
          <w:szCs w:val="16"/>
          <w:rtl/>
        </w:rPr>
        <w:t xml:space="preserve"> </w:t>
      </w:r>
    </w:p>
    <w:p w:rsidR="00650FA4" w:rsidRDefault="00650FA4" w:rsidP="00650FA4">
      <w:pPr>
        <w:ind w:left="360"/>
        <w:jc w:val="lowKashida"/>
        <w:rPr>
          <w:b/>
          <w:bCs/>
          <w:sz w:val="32"/>
          <w:szCs w:val="32"/>
        </w:rPr>
      </w:pPr>
    </w:p>
    <w:p w:rsidR="00E4155F" w:rsidRPr="00E4155F" w:rsidRDefault="00E4155F" w:rsidP="00E4155F">
      <w:pPr>
        <w:spacing w:after="0" w:line="240" w:lineRule="auto"/>
        <w:jc w:val="center"/>
        <w:rPr>
          <w:rFonts w:ascii="Times New Roman" w:eastAsia="Times New Roman" w:hAnsi="Times New Roman" w:cs="Simplified Arabic"/>
          <w:b/>
          <w:bCs/>
          <w:color w:val="000000"/>
          <w:sz w:val="32"/>
          <w:szCs w:val="32"/>
          <w:rtl/>
          <w:lang w:bidi="ar-IQ"/>
        </w:rPr>
      </w:pPr>
    </w:p>
    <w:p w:rsidR="009A69A2" w:rsidRDefault="009A69A2" w:rsidP="00E4155F">
      <w:pPr>
        <w:spacing w:line="240" w:lineRule="auto"/>
        <w:rPr>
          <w:rtl/>
          <w:lang w:bidi="ar-IQ"/>
        </w:rPr>
      </w:pPr>
    </w:p>
    <w:p w:rsidR="009A69A2" w:rsidRDefault="009A69A2" w:rsidP="00E4155F">
      <w:pPr>
        <w:spacing w:line="240" w:lineRule="auto"/>
        <w:rPr>
          <w:rtl/>
          <w:lang w:bidi="ar-IQ"/>
        </w:rPr>
      </w:pPr>
    </w:p>
    <w:p w:rsidR="009A69A2" w:rsidRDefault="009A69A2" w:rsidP="00E4155F">
      <w:pPr>
        <w:spacing w:line="240" w:lineRule="auto"/>
        <w:rPr>
          <w:rtl/>
          <w:lang w:bidi="ar-IQ"/>
        </w:rPr>
      </w:pPr>
    </w:p>
    <w:p w:rsidR="009A69A2" w:rsidRDefault="009A69A2" w:rsidP="00E4155F">
      <w:pPr>
        <w:spacing w:line="240" w:lineRule="auto"/>
        <w:rPr>
          <w:rtl/>
          <w:lang w:bidi="ar-IQ"/>
        </w:rPr>
      </w:pPr>
    </w:p>
    <w:p w:rsidR="009A69A2" w:rsidRDefault="009A69A2" w:rsidP="00E4155F">
      <w:pPr>
        <w:spacing w:line="240" w:lineRule="auto"/>
        <w:rPr>
          <w:rtl/>
          <w:lang w:bidi="ar-IQ"/>
        </w:rPr>
      </w:pPr>
    </w:p>
    <w:p w:rsidR="00247DDB" w:rsidRPr="00247DDB" w:rsidRDefault="00247DDB" w:rsidP="00247DDB">
      <w:pPr>
        <w:spacing w:after="0" w:line="240" w:lineRule="auto"/>
        <w:jc w:val="center"/>
        <w:rPr>
          <w:rFonts w:ascii="Simplified Arabic" w:eastAsia="Times New Roman" w:hAnsi="Simplified Arabic" w:cs="Simplified Arabic"/>
          <w:b/>
          <w:bCs/>
          <w:sz w:val="96"/>
          <w:szCs w:val="96"/>
          <w:rtl/>
        </w:rPr>
      </w:pPr>
      <w:r w:rsidRPr="00247DDB">
        <w:rPr>
          <w:rFonts w:ascii="Simplified Arabic" w:eastAsia="Times New Roman" w:hAnsi="Simplified Arabic" w:cs="Simplified Arabic"/>
          <w:b/>
          <w:bCs/>
          <w:sz w:val="96"/>
          <w:szCs w:val="96"/>
          <w:rtl/>
        </w:rPr>
        <w:lastRenderedPageBreak/>
        <w:t>الباب الرابع</w:t>
      </w:r>
    </w:p>
    <w:p w:rsidR="00247DDB" w:rsidRPr="00247DDB" w:rsidRDefault="00247DDB" w:rsidP="00247DDB">
      <w:pPr>
        <w:spacing w:after="0" w:line="360" w:lineRule="auto"/>
        <w:jc w:val="lowKashida"/>
        <w:rPr>
          <w:rFonts w:ascii="Simplified Arabic" w:eastAsia="Times New Roman" w:hAnsi="Simplified Arabic" w:cs="Simplified Arabic"/>
          <w:b/>
          <w:bCs/>
          <w:sz w:val="32"/>
          <w:szCs w:val="32"/>
          <w:rtl/>
        </w:rPr>
      </w:pPr>
    </w:p>
    <w:p w:rsidR="00247DDB" w:rsidRPr="00247DDB" w:rsidRDefault="00247DDB" w:rsidP="00247DDB">
      <w:pPr>
        <w:spacing w:after="0" w:line="240" w:lineRule="auto"/>
        <w:rPr>
          <w:rFonts w:ascii="Simplified Arabic" w:eastAsia="Times New Roman" w:hAnsi="Simplified Arabic" w:cs="Simplified Arabic"/>
          <w:b/>
          <w:bCs/>
          <w:color w:val="000000"/>
          <w:sz w:val="32"/>
          <w:szCs w:val="32"/>
          <w:rtl/>
          <w:lang w:bidi="ar-IQ"/>
        </w:rPr>
      </w:pPr>
      <w:r w:rsidRPr="00247DDB">
        <w:rPr>
          <w:rFonts w:ascii="Simplified Arabic" w:eastAsia="Times New Roman" w:hAnsi="Simplified Arabic" w:cs="Simplified Arabic"/>
          <w:b/>
          <w:bCs/>
          <w:sz w:val="32"/>
          <w:szCs w:val="32"/>
          <w:rtl/>
          <w:lang w:bidi="ar-IQ"/>
        </w:rPr>
        <w:t xml:space="preserve">4- النتائج </w:t>
      </w:r>
      <w:r w:rsidRPr="00247DDB">
        <w:rPr>
          <w:rFonts w:ascii="Simplified Arabic" w:eastAsia="Times New Roman" w:hAnsi="Simplified Arabic" w:cs="Simplified Arabic"/>
          <w:b/>
          <w:bCs/>
          <w:sz w:val="32"/>
          <w:szCs w:val="32"/>
        </w:rPr>
        <w:t>)</w:t>
      </w:r>
      <w:r w:rsidRPr="00247DDB">
        <w:rPr>
          <w:rFonts w:ascii="Simplified Arabic" w:eastAsia="Times New Roman" w:hAnsi="Simplified Arabic" w:cs="Simplified Arabic"/>
          <w:b/>
          <w:bCs/>
          <w:sz w:val="32"/>
          <w:szCs w:val="32"/>
          <w:rtl/>
          <w:lang w:bidi="ar-IQ"/>
        </w:rPr>
        <w:t>عرضها , تحليلها , مناقشتها)</w:t>
      </w:r>
      <w:r w:rsidRPr="00247DDB">
        <w:rPr>
          <w:rFonts w:ascii="Simplified Arabic" w:eastAsia="Times New Roman" w:hAnsi="Simplified Arabic" w:cs="Simplified Arabic"/>
          <w:b/>
          <w:bCs/>
          <w:sz w:val="32"/>
          <w:szCs w:val="32"/>
          <w:rtl/>
        </w:rPr>
        <w:t xml:space="preserve"> .</w:t>
      </w:r>
    </w:p>
    <w:p w:rsidR="00247DDB" w:rsidRPr="00247DDB" w:rsidRDefault="00247DDB" w:rsidP="00247DDB">
      <w:pPr>
        <w:spacing w:after="0" w:line="240" w:lineRule="auto"/>
        <w:jc w:val="both"/>
        <w:rPr>
          <w:rFonts w:ascii="Simplified Arabic" w:eastAsia="Times New Roman" w:hAnsi="Simplified Arabic" w:cs="Simplified Arabic"/>
          <w:b/>
          <w:bCs/>
          <w:color w:val="000000"/>
          <w:sz w:val="32"/>
          <w:szCs w:val="32"/>
        </w:rPr>
      </w:pPr>
      <w:r w:rsidRPr="00247DDB">
        <w:rPr>
          <w:rFonts w:ascii="Simplified Arabic" w:eastAsia="Times New Roman" w:hAnsi="Simplified Arabic" w:cs="Simplified Arabic"/>
          <w:color w:val="000000"/>
          <w:sz w:val="32"/>
          <w:szCs w:val="32"/>
          <w:rtl/>
          <w:lang w:bidi="ar-IQ"/>
        </w:rPr>
        <w:t xml:space="preserve">4-1 </w:t>
      </w:r>
      <w:r w:rsidRPr="00247DDB">
        <w:rPr>
          <w:rFonts w:ascii="Simplified Arabic" w:eastAsia="Times New Roman" w:hAnsi="Simplified Arabic" w:cs="Simplified Arabic"/>
          <w:bCs/>
          <w:color w:val="000000"/>
          <w:sz w:val="32"/>
          <w:szCs w:val="32"/>
          <w:rtl/>
          <w:lang w:bidi="ar-DZ"/>
        </w:rPr>
        <w:t xml:space="preserve">عرض نتائج تحمل القدرة </w:t>
      </w:r>
      <w:r w:rsidR="000270D7">
        <w:rPr>
          <w:rFonts w:ascii="Simplified Arabic" w:eastAsia="Times New Roman" w:hAnsi="Simplified Arabic" w:cs="Simplified Arabic"/>
          <w:bCs/>
          <w:color w:val="000000"/>
          <w:sz w:val="32"/>
          <w:szCs w:val="32"/>
          <w:rtl/>
          <w:lang w:bidi="ar-DZ"/>
        </w:rPr>
        <w:t>والادراك الحس - حركي</w:t>
      </w:r>
      <w:r w:rsidRPr="00247DDB">
        <w:rPr>
          <w:rFonts w:ascii="Simplified Arabic" w:eastAsia="Times New Roman" w:hAnsi="Simplified Arabic" w:cs="Simplified Arabic"/>
          <w:bCs/>
          <w:color w:val="000000"/>
          <w:sz w:val="32"/>
          <w:szCs w:val="32"/>
          <w:rtl/>
          <w:lang w:bidi="ar-DZ"/>
        </w:rPr>
        <w:t xml:space="preserve"> للاختبارات القبلية والبعدية للمجموعة  التجريبية وتحليلها ومناقشتها .</w:t>
      </w:r>
    </w:p>
    <w:p w:rsidR="00247DDB" w:rsidRPr="00247DDB" w:rsidRDefault="00247DDB" w:rsidP="00247DDB">
      <w:pPr>
        <w:spacing w:after="0" w:line="240" w:lineRule="auto"/>
        <w:jc w:val="both"/>
        <w:rPr>
          <w:rFonts w:ascii="Simplified Arabic" w:eastAsia="Times New Roman" w:hAnsi="Simplified Arabic" w:cs="Simplified Arabic"/>
          <w:color w:val="000000"/>
          <w:sz w:val="32"/>
          <w:szCs w:val="32"/>
        </w:rPr>
      </w:pPr>
      <w:r w:rsidRPr="00247DDB">
        <w:rPr>
          <w:rFonts w:ascii="Simplified Arabic" w:eastAsia="Times New Roman" w:hAnsi="Simplified Arabic" w:cs="Simplified Arabic"/>
          <w:color w:val="000000"/>
          <w:sz w:val="32"/>
          <w:szCs w:val="32"/>
          <w:rtl/>
        </w:rPr>
        <w:t xml:space="preserve"> 4-2 </w:t>
      </w:r>
      <w:r w:rsidRPr="00247DDB">
        <w:rPr>
          <w:rFonts w:ascii="Simplified Arabic" w:eastAsia="Times New Roman" w:hAnsi="Simplified Arabic" w:cs="Simplified Arabic"/>
          <w:bCs/>
          <w:color w:val="000000"/>
          <w:sz w:val="32"/>
          <w:szCs w:val="32"/>
          <w:rtl/>
          <w:lang w:bidi="ar-DZ"/>
        </w:rPr>
        <w:t xml:space="preserve">عرض نتائج المهارات الأساسية بكرة السلة على الكراسي المتحركة للاختبارات القبلية والبعدية للمجموعة  التجريبية وتحليلها ومناقشتها . </w:t>
      </w:r>
    </w:p>
    <w:p w:rsidR="00247DDB" w:rsidRPr="00247DDB" w:rsidRDefault="00247DDB" w:rsidP="00247DDB">
      <w:pPr>
        <w:spacing w:after="0" w:line="240" w:lineRule="auto"/>
        <w:jc w:val="both"/>
        <w:rPr>
          <w:rFonts w:ascii="Simplified Arabic" w:eastAsia="Times New Roman" w:hAnsi="Simplified Arabic" w:cs="Simplified Arabic"/>
          <w:color w:val="000000"/>
          <w:sz w:val="32"/>
          <w:szCs w:val="32"/>
          <w:rtl/>
        </w:rPr>
      </w:pPr>
      <w:r w:rsidRPr="00247DDB">
        <w:rPr>
          <w:rFonts w:ascii="Simplified Arabic" w:eastAsia="Times New Roman" w:hAnsi="Simplified Arabic" w:cs="Simplified Arabic"/>
          <w:color w:val="000000"/>
          <w:sz w:val="32"/>
          <w:szCs w:val="32"/>
          <w:rtl/>
        </w:rPr>
        <w:t xml:space="preserve">4-3 </w:t>
      </w:r>
      <w:r w:rsidRPr="00247DDB">
        <w:rPr>
          <w:rFonts w:ascii="Simplified Arabic" w:eastAsia="Times New Roman" w:hAnsi="Simplified Arabic" w:cs="Simplified Arabic"/>
          <w:bCs/>
          <w:color w:val="000000"/>
          <w:sz w:val="32"/>
          <w:szCs w:val="32"/>
          <w:rtl/>
          <w:lang w:bidi="ar-DZ"/>
        </w:rPr>
        <w:t xml:space="preserve">عرض نتائج تحمل القدرة </w:t>
      </w:r>
      <w:r w:rsidR="000270D7">
        <w:rPr>
          <w:rFonts w:ascii="Simplified Arabic" w:eastAsia="Times New Roman" w:hAnsi="Simplified Arabic" w:cs="Simplified Arabic"/>
          <w:bCs/>
          <w:color w:val="000000"/>
          <w:sz w:val="32"/>
          <w:szCs w:val="32"/>
          <w:rtl/>
          <w:lang w:bidi="ar-DZ"/>
        </w:rPr>
        <w:t>والادراك الحس - حركي</w:t>
      </w:r>
      <w:r w:rsidRPr="00247DDB">
        <w:rPr>
          <w:rFonts w:ascii="Simplified Arabic" w:eastAsia="Times New Roman" w:hAnsi="Simplified Arabic" w:cs="Simplified Arabic"/>
          <w:bCs/>
          <w:color w:val="000000"/>
          <w:sz w:val="32"/>
          <w:szCs w:val="32"/>
          <w:rtl/>
          <w:lang w:bidi="ar-DZ"/>
        </w:rPr>
        <w:t xml:space="preserve"> للاختبارات القبلية والبعدية للمجموعة  الضابطة وتحليلها ومناقشتها . </w:t>
      </w:r>
    </w:p>
    <w:p w:rsidR="00247DDB" w:rsidRP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r w:rsidRPr="00247DDB">
        <w:rPr>
          <w:rFonts w:ascii="Simplified Arabic" w:eastAsia="Times New Roman" w:hAnsi="Simplified Arabic" w:cs="Simplified Arabic"/>
          <w:color w:val="000000"/>
          <w:sz w:val="32"/>
          <w:szCs w:val="32"/>
          <w:rtl/>
        </w:rPr>
        <w:t>4</w:t>
      </w:r>
      <w:r w:rsidRPr="00247DDB">
        <w:rPr>
          <w:rFonts w:ascii="Simplified Arabic" w:eastAsia="Times New Roman" w:hAnsi="Simplified Arabic" w:cs="Simplified Arabic"/>
          <w:b/>
          <w:bCs/>
          <w:color w:val="000000"/>
          <w:sz w:val="32"/>
          <w:szCs w:val="32"/>
          <w:rtl/>
        </w:rPr>
        <w:t xml:space="preserve">-4 </w:t>
      </w:r>
      <w:r w:rsidRPr="00247DDB">
        <w:rPr>
          <w:rFonts w:ascii="Simplified Arabic" w:eastAsia="Times New Roman" w:hAnsi="Simplified Arabic" w:cs="Simplified Arabic"/>
          <w:b/>
          <w:bCs/>
          <w:color w:val="000000"/>
          <w:sz w:val="32"/>
          <w:szCs w:val="32"/>
          <w:rtl/>
          <w:lang w:bidi="ar-DZ"/>
        </w:rPr>
        <w:t>عرض نتائج المهارات الأساسية بكرة السلة على الكراسي المتحركة للاختبارات القبلية والبعدية للمجموعة  الضابطة وتحليلها ومناقشتها .</w:t>
      </w:r>
    </w:p>
    <w:p w:rsidR="00247DDB" w:rsidRP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r w:rsidRPr="00247DDB">
        <w:rPr>
          <w:rFonts w:ascii="Simplified Arabic" w:eastAsia="Times New Roman" w:hAnsi="Simplified Arabic" w:cs="Simplified Arabic"/>
          <w:color w:val="000000"/>
          <w:sz w:val="32"/>
          <w:szCs w:val="32"/>
          <w:rtl/>
        </w:rPr>
        <w:t xml:space="preserve">4-5 </w:t>
      </w:r>
      <w:r w:rsidRPr="00247DDB">
        <w:rPr>
          <w:rFonts w:ascii="Simplified Arabic" w:eastAsia="Times New Roman" w:hAnsi="Simplified Arabic" w:cs="Simplified Arabic"/>
          <w:bCs/>
          <w:color w:val="000000"/>
          <w:sz w:val="32"/>
          <w:szCs w:val="32"/>
          <w:rtl/>
          <w:lang w:bidi="ar-DZ"/>
        </w:rPr>
        <w:t xml:space="preserve">عرض نتائج اختبارات تحمل القدرة </w:t>
      </w:r>
      <w:r w:rsidR="000270D7">
        <w:rPr>
          <w:rFonts w:ascii="Simplified Arabic" w:eastAsia="Times New Roman" w:hAnsi="Simplified Arabic" w:cs="Simplified Arabic"/>
          <w:bCs/>
          <w:color w:val="000000"/>
          <w:sz w:val="32"/>
          <w:szCs w:val="32"/>
          <w:rtl/>
          <w:lang w:bidi="ar-DZ"/>
        </w:rPr>
        <w:t>والادراك الحس - حركي</w:t>
      </w:r>
      <w:r w:rsidRPr="00247DDB">
        <w:rPr>
          <w:rFonts w:ascii="Simplified Arabic" w:eastAsia="Times New Roman" w:hAnsi="Simplified Arabic" w:cs="Simplified Arabic"/>
          <w:bCs/>
          <w:color w:val="000000"/>
          <w:sz w:val="32"/>
          <w:szCs w:val="32"/>
          <w:rtl/>
          <w:lang w:bidi="ar-DZ"/>
        </w:rPr>
        <w:t xml:space="preserve"> البعدية لمجموعتي البحث التجريبية والضابطة وتحليلها ومناقشتها . </w:t>
      </w:r>
    </w:p>
    <w:p w:rsidR="00247DDB" w:rsidRP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r w:rsidRPr="00247DDB">
        <w:rPr>
          <w:rFonts w:ascii="Simplified Arabic" w:eastAsia="Times New Roman" w:hAnsi="Simplified Arabic" w:cs="Simplified Arabic"/>
          <w:color w:val="000000"/>
          <w:sz w:val="32"/>
          <w:szCs w:val="32"/>
          <w:rtl/>
        </w:rPr>
        <w:t xml:space="preserve">4-6 </w:t>
      </w:r>
      <w:r w:rsidRPr="00247DDB">
        <w:rPr>
          <w:rFonts w:ascii="Simplified Arabic" w:eastAsia="Times New Roman" w:hAnsi="Simplified Arabic" w:cs="Simplified Arabic"/>
          <w:bCs/>
          <w:color w:val="000000"/>
          <w:sz w:val="32"/>
          <w:szCs w:val="32"/>
          <w:rtl/>
          <w:lang w:bidi="ar-DZ"/>
        </w:rPr>
        <w:t xml:space="preserve">عرض نتائج اختبارات المهارات الأساسية بكرة السلة على الكراسي البعدية للمجموعتين التجريبية والضابطة وتحليلها ومناقشتها . </w:t>
      </w:r>
    </w:p>
    <w:p w:rsidR="00247DDB" w:rsidRP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p>
    <w:p w:rsid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p>
    <w:p w:rsid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p>
    <w:p w:rsid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p>
    <w:p w:rsid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p>
    <w:p w:rsidR="00815723" w:rsidRDefault="00815723" w:rsidP="00247DDB">
      <w:pPr>
        <w:spacing w:after="0" w:line="240" w:lineRule="auto"/>
        <w:jc w:val="both"/>
        <w:rPr>
          <w:rFonts w:ascii="Simplified Arabic" w:eastAsia="Times New Roman" w:hAnsi="Simplified Arabic" w:cs="Simplified Arabic"/>
          <w:bCs/>
          <w:color w:val="000000"/>
          <w:sz w:val="32"/>
          <w:szCs w:val="32"/>
          <w:rtl/>
          <w:lang w:bidi="ar-DZ"/>
        </w:rPr>
      </w:pPr>
    </w:p>
    <w:p w:rsidR="00247DDB" w:rsidRPr="00247DDB" w:rsidRDefault="00247DDB" w:rsidP="00247DDB">
      <w:pPr>
        <w:spacing w:after="0" w:line="240" w:lineRule="auto"/>
        <w:jc w:val="both"/>
        <w:rPr>
          <w:rFonts w:ascii="Simplified Arabic" w:eastAsia="Times New Roman" w:hAnsi="Simplified Arabic" w:cs="Simplified Arabic"/>
          <w:bCs/>
          <w:color w:val="000000"/>
          <w:sz w:val="32"/>
          <w:szCs w:val="32"/>
          <w:rtl/>
          <w:lang w:bidi="ar-DZ"/>
        </w:rPr>
      </w:pPr>
    </w:p>
    <w:p w:rsidR="00247DDB" w:rsidRPr="00247DDB" w:rsidRDefault="00247DDB" w:rsidP="00DA3B59">
      <w:pPr>
        <w:spacing w:after="0" w:line="240" w:lineRule="auto"/>
        <w:jc w:val="lowKashida"/>
        <w:rPr>
          <w:rFonts w:ascii="Times New Roman" w:eastAsia="Times New Roman" w:hAnsi="Times New Roman" w:cs="Simplified Arabic"/>
          <w:bCs/>
          <w:color w:val="000000"/>
          <w:sz w:val="36"/>
          <w:szCs w:val="36"/>
          <w:rtl/>
          <w:lang w:bidi="ar-DZ"/>
        </w:rPr>
      </w:pPr>
      <w:r w:rsidRPr="00247DDB">
        <w:rPr>
          <w:rFonts w:ascii="Times New Roman" w:eastAsia="Times New Roman" w:hAnsi="Times New Roman" w:cs="Simplified Arabic" w:hint="cs"/>
          <w:bCs/>
          <w:color w:val="000000"/>
          <w:sz w:val="36"/>
          <w:szCs w:val="36"/>
          <w:rtl/>
          <w:lang w:bidi="ar-DZ"/>
        </w:rPr>
        <w:lastRenderedPageBreak/>
        <w:t xml:space="preserve">4- </w:t>
      </w:r>
      <w:r w:rsidRPr="00247DDB">
        <w:rPr>
          <w:rFonts w:ascii="Times New Roman" w:eastAsia="Times New Roman" w:hAnsi="Times New Roman" w:cs="Simplified Arabic"/>
          <w:bCs/>
          <w:color w:val="000000"/>
          <w:sz w:val="36"/>
          <w:szCs w:val="36"/>
          <w:rtl/>
          <w:lang w:bidi="ar-DZ"/>
        </w:rPr>
        <w:t xml:space="preserve">النتائج </w:t>
      </w:r>
      <w:r w:rsidRPr="00247DDB">
        <w:rPr>
          <w:rFonts w:ascii="Times New Roman" w:eastAsia="Times New Roman" w:hAnsi="Times New Roman" w:cs="Simplified Arabic"/>
          <w:bCs/>
          <w:color w:val="000000"/>
          <w:sz w:val="36"/>
          <w:szCs w:val="36"/>
          <w:lang w:bidi="ar-DZ"/>
        </w:rPr>
        <w:t>)</w:t>
      </w:r>
      <w:r w:rsidRPr="00247DDB">
        <w:rPr>
          <w:rFonts w:ascii="Times New Roman" w:eastAsia="Times New Roman" w:hAnsi="Times New Roman" w:cs="Simplified Arabic"/>
          <w:bCs/>
          <w:color w:val="000000"/>
          <w:sz w:val="36"/>
          <w:szCs w:val="36"/>
          <w:rtl/>
          <w:lang w:bidi="ar-DZ"/>
        </w:rPr>
        <w:t>عرضها , تحليلها , مناقشتها)</w:t>
      </w:r>
    </w:p>
    <w:p w:rsidR="00247DDB" w:rsidRDefault="00247DDB" w:rsidP="00DA3B59">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Cs/>
          <w:color w:val="000000"/>
          <w:sz w:val="32"/>
          <w:szCs w:val="32"/>
          <w:rtl/>
          <w:lang w:bidi="ar-DZ"/>
        </w:rPr>
        <w:softHyphen/>
      </w:r>
      <w:r w:rsidRPr="00247DDB">
        <w:rPr>
          <w:rFonts w:ascii="Times New Roman" w:eastAsia="Times New Roman" w:hAnsi="Times New Roman" w:cs="Simplified Arabic" w:hint="cs"/>
          <w:bCs/>
          <w:color w:val="000000"/>
          <w:sz w:val="32"/>
          <w:szCs w:val="32"/>
          <w:rtl/>
          <w:lang w:bidi="ar-DZ"/>
        </w:rPr>
        <w:softHyphen/>
      </w:r>
      <w:r w:rsidRPr="00247DDB">
        <w:rPr>
          <w:rFonts w:ascii="Times New Roman" w:eastAsia="Times New Roman" w:hAnsi="Times New Roman" w:cs="Simplified Arabic" w:hint="cs"/>
          <w:bCs/>
          <w:color w:val="000000"/>
          <w:sz w:val="32"/>
          <w:szCs w:val="32"/>
          <w:rtl/>
          <w:lang w:bidi="ar-DZ"/>
        </w:rPr>
        <w:softHyphen/>
      </w:r>
      <w:r w:rsidRPr="00247DDB">
        <w:rPr>
          <w:rFonts w:ascii="Times New Roman" w:eastAsia="Times New Roman" w:hAnsi="Times New Roman" w:cs="Simplified Arabic" w:hint="cs"/>
          <w:bCs/>
          <w:color w:val="000000"/>
          <w:sz w:val="32"/>
          <w:szCs w:val="32"/>
          <w:rtl/>
          <w:lang w:bidi="ar-DZ"/>
        </w:rPr>
        <w:tab/>
      </w:r>
      <w:r w:rsidRPr="00247DDB">
        <w:rPr>
          <w:rFonts w:ascii="Times New Roman" w:eastAsia="Times New Roman" w:hAnsi="Times New Roman" w:cs="Simplified Arabic"/>
          <w:b/>
          <w:color w:val="000000"/>
          <w:sz w:val="32"/>
          <w:szCs w:val="32"/>
          <w:rtl/>
          <w:lang w:bidi="ar-DZ"/>
        </w:rPr>
        <w:t xml:space="preserve">بعد جمع بيانات المتغيرات </w:t>
      </w:r>
      <w:r w:rsidRPr="00247DDB">
        <w:rPr>
          <w:rFonts w:ascii="Times New Roman" w:eastAsia="Times New Roman" w:hAnsi="Times New Roman" w:cs="Simplified Arabic" w:hint="cs"/>
          <w:b/>
          <w:color w:val="000000"/>
          <w:sz w:val="32"/>
          <w:szCs w:val="32"/>
          <w:rtl/>
          <w:lang w:bidi="ar-DZ"/>
        </w:rPr>
        <w:t xml:space="preserve">من خلال </w:t>
      </w:r>
      <w:r w:rsidR="00DA3B59">
        <w:rPr>
          <w:rFonts w:ascii="Times New Roman" w:eastAsia="Times New Roman" w:hAnsi="Times New Roman" w:cs="Simplified Arabic" w:hint="cs"/>
          <w:b/>
          <w:color w:val="000000"/>
          <w:sz w:val="32"/>
          <w:szCs w:val="32"/>
          <w:rtl/>
          <w:lang w:bidi="ar-DZ"/>
        </w:rPr>
        <w:t>القياسات</w:t>
      </w:r>
      <w:r w:rsidRPr="00247DDB">
        <w:rPr>
          <w:rFonts w:ascii="Times New Roman" w:eastAsia="Times New Roman" w:hAnsi="Times New Roman" w:cs="Simplified Arabic"/>
          <w:b/>
          <w:color w:val="000000"/>
          <w:sz w:val="32"/>
          <w:szCs w:val="32"/>
          <w:rtl/>
          <w:lang w:bidi="ar-DZ"/>
        </w:rPr>
        <w:t xml:space="preserve"> القبلية والبعدية الخاصة بالبحث للمجموعتين</w:t>
      </w:r>
      <w:r w:rsidRPr="00247DDB">
        <w:rPr>
          <w:rFonts w:ascii="Times New Roman" w:eastAsia="Times New Roman" w:hAnsi="Times New Roman" w:cs="Simplified Arabic" w:hint="cs"/>
          <w:b/>
          <w:color w:val="000000"/>
          <w:sz w:val="32"/>
          <w:szCs w:val="32"/>
          <w:rtl/>
          <w:lang w:bidi="ar-DZ"/>
        </w:rPr>
        <w:t>(</w:t>
      </w:r>
      <w:r w:rsidRPr="00247DDB">
        <w:rPr>
          <w:rFonts w:ascii="Times New Roman" w:eastAsia="Times New Roman" w:hAnsi="Times New Roman" w:cs="Simplified Arabic"/>
          <w:b/>
          <w:color w:val="000000"/>
          <w:sz w:val="32"/>
          <w:szCs w:val="32"/>
          <w:rtl/>
          <w:lang w:bidi="ar-DZ"/>
        </w:rPr>
        <w:t>التجريبية والضابطة</w:t>
      </w:r>
      <w:r w:rsidRPr="00247DDB">
        <w:rPr>
          <w:rFonts w:ascii="Times New Roman" w:eastAsia="Times New Roman" w:hAnsi="Times New Roman" w:cs="Simplified Arabic" w:hint="cs"/>
          <w:b/>
          <w:color w:val="000000"/>
          <w:sz w:val="32"/>
          <w:szCs w:val="32"/>
          <w:rtl/>
          <w:lang w:bidi="ar-DZ"/>
        </w:rPr>
        <w:t xml:space="preserve">) </w:t>
      </w:r>
      <w:r w:rsidRPr="00247DDB">
        <w:rPr>
          <w:rFonts w:ascii="Times New Roman" w:eastAsia="Times New Roman" w:hAnsi="Times New Roman" w:cs="Simplified Arabic"/>
          <w:b/>
          <w:color w:val="000000"/>
          <w:sz w:val="32"/>
          <w:szCs w:val="32"/>
          <w:rtl/>
          <w:lang w:bidi="ar-DZ"/>
        </w:rPr>
        <w:t xml:space="preserve">، قام الباحث بمعالجة البيانات إحصائياً باستخدام مقاييس النزعة المركزية والتشتت لغرض وصف النتائج </w:t>
      </w:r>
      <w:r w:rsidRPr="00247DDB">
        <w:rPr>
          <w:rFonts w:ascii="Times New Roman" w:eastAsia="Times New Roman" w:hAnsi="Times New Roman" w:cs="Simplified Arabic" w:hint="cs"/>
          <w:b/>
          <w:color w:val="000000"/>
          <w:sz w:val="32"/>
          <w:szCs w:val="32"/>
          <w:rtl/>
          <w:lang w:bidi="ar-IQ"/>
        </w:rPr>
        <w:t>،</w:t>
      </w:r>
      <w:r w:rsidRPr="00247DDB">
        <w:rPr>
          <w:rFonts w:ascii="Times New Roman" w:eastAsia="Times New Roman" w:hAnsi="Times New Roman" w:cs="Simplified Arabic"/>
          <w:b/>
          <w:color w:val="000000"/>
          <w:sz w:val="32"/>
          <w:szCs w:val="32"/>
          <w:rtl/>
          <w:lang w:bidi="ar-DZ"/>
        </w:rPr>
        <w:t xml:space="preserve"> ولغرض معرفة معنوية الفروق بين </w:t>
      </w:r>
      <w:r w:rsidR="00DA3B59">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ين </w:t>
      </w:r>
      <w:r w:rsidRPr="00247DDB">
        <w:rPr>
          <w:rFonts w:ascii="Times New Roman" w:eastAsia="Times New Roman" w:hAnsi="Times New Roman" w:cs="Simplified Arabic" w:hint="cs"/>
          <w:b/>
          <w:color w:val="000000"/>
          <w:sz w:val="32"/>
          <w:szCs w:val="32"/>
          <w:rtl/>
          <w:lang w:bidi="ar-DZ"/>
        </w:rPr>
        <w:t>(</w:t>
      </w:r>
      <w:r w:rsidRPr="00247DDB">
        <w:rPr>
          <w:rFonts w:ascii="Times New Roman" w:eastAsia="Times New Roman" w:hAnsi="Times New Roman" w:cs="Simplified Arabic"/>
          <w:b/>
          <w:color w:val="000000"/>
          <w:sz w:val="32"/>
          <w:szCs w:val="32"/>
          <w:rtl/>
          <w:lang w:bidi="ar-DZ"/>
        </w:rPr>
        <w:t>القبلي</w:t>
      </w:r>
      <w:r w:rsidRPr="00247DDB">
        <w:rPr>
          <w:rFonts w:ascii="Times New Roman" w:eastAsia="Times New Roman" w:hAnsi="Times New Roman" w:cs="Simplified Arabic" w:hint="cs"/>
          <w:b/>
          <w:color w:val="000000"/>
          <w:sz w:val="32"/>
          <w:szCs w:val="32"/>
          <w:rtl/>
          <w:lang w:bidi="ar-DZ"/>
        </w:rPr>
        <w:t xml:space="preserve"> و</w:t>
      </w:r>
      <w:r w:rsidRPr="00247DDB">
        <w:rPr>
          <w:rFonts w:ascii="Times New Roman" w:eastAsia="Times New Roman" w:hAnsi="Times New Roman" w:cs="Simplified Arabic"/>
          <w:b/>
          <w:color w:val="000000"/>
          <w:sz w:val="32"/>
          <w:szCs w:val="32"/>
          <w:rtl/>
          <w:lang w:bidi="ar-DZ"/>
        </w:rPr>
        <w:t>البعدي</w:t>
      </w:r>
      <w:r w:rsidRPr="00247DDB">
        <w:rPr>
          <w:rFonts w:ascii="Times New Roman" w:eastAsia="Times New Roman" w:hAnsi="Times New Roman" w:cs="Simplified Arabic" w:hint="cs"/>
          <w:b/>
          <w:color w:val="000000"/>
          <w:sz w:val="32"/>
          <w:szCs w:val="32"/>
          <w:rtl/>
          <w:lang w:bidi="ar-DZ"/>
        </w:rPr>
        <w:t>) و(البعدي بعدي)</w:t>
      </w:r>
      <w:r w:rsidRPr="00247DDB">
        <w:rPr>
          <w:rFonts w:ascii="Times New Roman" w:eastAsia="Times New Roman" w:hAnsi="Times New Roman" w:cs="Simplified Arabic"/>
          <w:b/>
          <w:color w:val="000000"/>
          <w:sz w:val="32"/>
          <w:szCs w:val="32"/>
          <w:rtl/>
          <w:lang w:bidi="ar-DZ"/>
        </w:rPr>
        <w:t xml:space="preserve"> لكلتا المجموعتين استخدم الباحث</w:t>
      </w:r>
      <w:r w:rsidRPr="00247DDB">
        <w:rPr>
          <w:rFonts w:ascii="Times New Roman" w:eastAsia="Times New Roman" w:hAnsi="Times New Roman" w:cs="Simplified Arabic" w:hint="cs"/>
          <w:b/>
          <w:color w:val="000000"/>
          <w:sz w:val="32"/>
          <w:szCs w:val="32"/>
          <w:rtl/>
          <w:lang w:bidi="ar-DZ"/>
        </w:rPr>
        <w:t xml:space="preserve"> اختباري</w:t>
      </w:r>
      <w:r w:rsidRPr="00247DDB">
        <w:rPr>
          <w:rFonts w:ascii="Times New Roman" w:eastAsia="Times New Roman" w:hAnsi="Times New Roman" w:cs="Simplified Arabic"/>
          <w:b/>
          <w:color w:val="000000"/>
          <w:sz w:val="32"/>
          <w:szCs w:val="32"/>
          <w:rtl/>
          <w:lang w:bidi="ar-DZ"/>
        </w:rPr>
        <w:t xml:space="preserve"> ( ولكوكسن</w:t>
      </w:r>
      <w:r w:rsidRPr="00247DDB">
        <w:rPr>
          <w:rFonts w:ascii="Times New Roman" w:eastAsia="Times New Roman" w:hAnsi="Times New Roman" w:cs="Simplified Arabic" w:hint="cs"/>
          <w:b/>
          <w:color w:val="000000"/>
          <w:sz w:val="32"/>
          <w:szCs w:val="32"/>
          <w:rtl/>
          <w:lang w:bidi="ar-DZ"/>
        </w:rPr>
        <w:t xml:space="preserve"> ومان ويتني</w:t>
      </w:r>
      <w:r w:rsidRPr="00247DDB">
        <w:rPr>
          <w:rFonts w:ascii="Times New Roman" w:eastAsia="Times New Roman" w:hAnsi="Times New Roman" w:cs="Simplified Arabic"/>
          <w:b/>
          <w:color w:val="000000"/>
          <w:sz w:val="32"/>
          <w:szCs w:val="32"/>
          <w:rtl/>
          <w:lang w:bidi="ar-DZ"/>
        </w:rPr>
        <w:t xml:space="preserve">) </w:t>
      </w:r>
      <w:r w:rsidRPr="00247DDB">
        <w:rPr>
          <w:rFonts w:ascii="Times New Roman" w:eastAsia="Times New Roman" w:hAnsi="Times New Roman" w:cs="Simplified Arabic" w:hint="cs"/>
          <w:b/>
          <w:color w:val="000000"/>
          <w:sz w:val="32"/>
          <w:szCs w:val="32"/>
          <w:rtl/>
          <w:lang w:bidi="ar-DZ"/>
        </w:rPr>
        <w:t xml:space="preserve">على التوالي </w:t>
      </w:r>
      <w:r w:rsidRPr="00247DDB">
        <w:rPr>
          <w:rFonts w:ascii="Times New Roman" w:eastAsia="Times New Roman" w:hAnsi="Times New Roman" w:cs="Simplified Arabic"/>
          <w:b/>
          <w:color w:val="000000"/>
          <w:sz w:val="32"/>
          <w:szCs w:val="32"/>
          <w:rtl/>
          <w:lang w:bidi="ar-DZ"/>
        </w:rPr>
        <w:t>وك</w:t>
      </w:r>
      <w:r w:rsidRPr="00247DDB">
        <w:rPr>
          <w:rFonts w:ascii="Times New Roman" w:eastAsia="Times New Roman" w:hAnsi="Times New Roman" w:cs="Simplified Arabic" w:hint="cs"/>
          <w:b/>
          <w:color w:val="000000"/>
          <w:sz w:val="32"/>
          <w:szCs w:val="32"/>
          <w:rtl/>
          <w:lang w:bidi="ar-DZ"/>
        </w:rPr>
        <w:t>ما يلي</w:t>
      </w:r>
      <w:r w:rsidRPr="00247DDB">
        <w:rPr>
          <w:rFonts w:ascii="Times New Roman" w:eastAsia="Times New Roman" w:hAnsi="Times New Roman" w:cs="Simplified Arabic"/>
          <w:b/>
          <w:color w:val="000000"/>
          <w:sz w:val="32"/>
          <w:szCs w:val="32"/>
          <w:rtl/>
          <w:lang w:bidi="ar-DZ"/>
        </w:rPr>
        <w:t xml:space="preserve"> :</w:t>
      </w:r>
    </w:p>
    <w:p w:rsidR="00247DDB" w:rsidRPr="00247DDB" w:rsidRDefault="00247DDB" w:rsidP="00DA3B59">
      <w:pPr>
        <w:spacing w:after="0" w:line="240" w:lineRule="auto"/>
        <w:jc w:val="both"/>
        <w:rPr>
          <w:rFonts w:ascii="Times New Roman" w:eastAsia="Times New Roman" w:hAnsi="Times New Roman" w:cs="Simplified Arabic"/>
          <w:bCs/>
          <w:color w:val="000000"/>
          <w:sz w:val="36"/>
          <w:szCs w:val="36"/>
          <w:rtl/>
          <w:lang w:bidi="ar-DZ"/>
        </w:rPr>
      </w:pPr>
      <w:r w:rsidRPr="00247DDB">
        <w:rPr>
          <w:rFonts w:ascii="Times New Roman" w:eastAsia="Times New Roman" w:hAnsi="Times New Roman" w:cs="Simplified Arabic"/>
          <w:bCs/>
          <w:color w:val="000000"/>
          <w:sz w:val="36"/>
          <w:szCs w:val="36"/>
          <w:rtl/>
          <w:lang w:bidi="ar-DZ"/>
        </w:rPr>
        <w:t xml:space="preserve">4-1 عرض نتائج </w:t>
      </w:r>
      <w:r w:rsidRPr="00247DDB">
        <w:rPr>
          <w:rFonts w:ascii="Times New Roman" w:eastAsia="Times New Roman" w:hAnsi="Times New Roman" w:cs="Simplified Arabic" w:hint="cs"/>
          <w:bCs/>
          <w:color w:val="000000"/>
          <w:sz w:val="36"/>
          <w:szCs w:val="36"/>
          <w:rtl/>
          <w:lang w:bidi="ar-DZ"/>
        </w:rPr>
        <w:t>تحمل القدرة و</w:t>
      </w:r>
      <w:r w:rsidR="00AB594F">
        <w:rPr>
          <w:rFonts w:ascii="Times New Roman" w:eastAsia="Times New Roman" w:hAnsi="Times New Roman" w:cs="Simplified Arabic" w:hint="cs"/>
          <w:bCs/>
          <w:color w:val="000000"/>
          <w:sz w:val="36"/>
          <w:szCs w:val="36"/>
          <w:rtl/>
          <w:lang w:bidi="ar-DZ"/>
        </w:rPr>
        <w:t xml:space="preserve">الادراك </w:t>
      </w:r>
      <w:r w:rsidRPr="00247DDB">
        <w:rPr>
          <w:rFonts w:ascii="Times New Roman" w:eastAsia="Times New Roman" w:hAnsi="Times New Roman" w:cs="Simplified Arabic" w:hint="cs"/>
          <w:bCs/>
          <w:color w:val="000000"/>
          <w:sz w:val="36"/>
          <w:szCs w:val="36"/>
          <w:rtl/>
          <w:lang w:bidi="ar-DZ"/>
        </w:rPr>
        <w:t>الحس-حركي ل</w:t>
      </w:r>
      <w:r w:rsidR="00DA3B59">
        <w:rPr>
          <w:rFonts w:ascii="Times New Roman" w:eastAsia="Times New Roman" w:hAnsi="Times New Roman" w:cs="Simplified Arabic" w:hint="cs"/>
          <w:bCs/>
          <w:color w:val="000000"/>
          <w:sz w:val="36"/>
          <w:szCs w:val="36"/>
          <w:rtl/>
          <w:lang w:bidi="ar-DZ"/>
        </w:rPr>
        <w:t>لقياس</w:t>
      </w:r>
      <w:r w:rsidRPr="00247DDB">
        <w:rPr>
          <w:rFonts w:ascii="Times New Roman" w:eastAsia="Times New Roman" w:hAnsi="Times New Roman" w:cs="Simplified Arabic" w:hint="cs"/>
          <w:bCs/>
          <w:color w:val="000000"/>
          <w:sz w:val="36"/>
          <w:szCs w:val="36"/>
          <w:rtl/>
          <w:lang w:bidi="ar-DZ"/>
        </w:rPr>
        <w:t>ات</w:t>
      </w:r>
      <w:r w:rsidRPr="00247DDB">
        <w:rPr>
          <w:rFonts w:ascii="Times New Roman" w:eastAsia="Times New Roman" w:hAnsi="Times New Roman" w:cs="Simplified Arabic"/>
          <w:bCs/>
          <w:color w:val="000000"/>
          <w:sz w:val="36"/>
          <w:szCs w:val="36"/>
          <w:rtl/>
          <w:lang w:bidi="ar-DZ"/>
        </w:rPr>
        <w:t xml:space="preserve"> القبلية والبعدية </w:t>
      </w:r>
      <w:r w:rsidRPr="00247DDB">
        <w:rPr>
          <w:rFonts w:ascii="Times New Roman" w:eastAsia="Times New Roman" w:hAnsi="Times New Roman" w:cs="Simplified Arabic" w:hint="cs"/>
          <w:bCs/>
          <w:color w:val="000000"/>
          <w:sz w:val="36"/>
          <w:szCs w:val="36"/>
          <w:rtl/>
          <w:lang w:bidi="ar-DZ"/>
        </w:rPr>
        <w:t>ل</w:t>
      </w:r>
      <w:r w:rsidRPr="00247DDB">
        <w:rPr>
          <w:rFonts w:ascii="Times New Roman" w:eastAsia="Times New Roman" w:hAnsi="Times New Roman" w:cs="Simplified Arabic"/>
          <w:bCs/>
          <w:color w:val="000000"/>
          <w:sz w:val="36"/>
          <w:szCs w:val="36"/>
          <w:rtl/>
          <w:lang w:bidi="ar-DZ"/>
        </w:rPr>
        <w:t>لمجموع</w:t>
      </w:r>
      <w:r w:rsidRPr="00247DDB">
        <w:rPr>
          <w:rFonts w:ascii="Times New Roman" w:eastAsia="Times New Roman" w:hAnsi="Times New Roman" w:cs="Simplified Arabic" w:hint="cs"/>
          <w:bCs/>
          <w:color w:val="000000"/>
          <w:sz w:val="36"/>
          <w:szCs w:val="36"/>
          <w:rtl/>
          <w:lang w:bidi="ar-DZ"/>
        </w:rPr>
        <w:t xml:space="preserve">ة  التجريبية </w:t>
      </w:r>
      <w:r w:rsidRPr="00247DDB">
        <w:rPr>
          <w:rFonts w:ascii="Times New Roman" w:eastAsia="Times New Roman" w:hAnsi="Times New Roman" w:cs="Simplified Arabic"/>
          <w:bCs/>
          <w:color w:val="000000"/>
          <w:sz w:val="36"/>
          <w:szCs w:val="36"/>
          <w:rtl/>
          <w:lang w:bidi="ar-DZ"/>
        </w:rPr>
        <w:t xml:space="preserve">وتحليلها </w:t>
      </w:r>
      <w:r w:rsidRPr="00247DDB">
        <w:rPr>
          <w:rFonts w:ascii="Times New Roman" w:eastAsia="Times New Roman" w:hAnsi="Times New Roman" w:cs="Simplified Arabic" w:hint="cs"/>
          <w:bCs/>
          <w:color w:val="000000"/>
          <w:sz w:val="36"/>
          <w:szCs w:val="36"/>
          <w:rtl/>
          <w:lang w:bidi="ar-DZ"/>
        </w:rPr>
        <w:t>ومناقشتها</w:t>
      </w:r>
    </w:p>
    <w:p w:rsidR="00247DDB" w:rsidRPr="00247DDB" w:rsidRDefault="00247DDB" w:rsidP="00065E59">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 xml:space="preserve">جدول ( </w:t>
      </w:r>
      <w:r w:rsidRPr="00247DDB">
        <w:rPr>
          <w:rFonts w:ascii="Times New Roman" w:eastAsia="Times New Roman" w:hAnsi="Times New Roman" w:cs="Simplified Arabic" w:hint="cs"/>
          <w:b/>
          <w:color w:val="000000"/>
          <w:sz w:val="32"/>
          <w:szCs w:val="32"/>
          <w:rtl/>
          <w:lang w:bidi="ar-DZ"/>
        </w:rPr>
        <w:t>2</w:t>
      </w:r>
      <w:r w:rsidR="00065E59">
        <w:rPr>
          <w:rFonts w:ascii="Times New Roman" w:eastAsia="Times New Roman" w:hAnsi="Times New Roman" w:cs="Simplified Arabic" w:hint="cs"/>
          <w:b/>
          <w:color w:val="000000"/>
          <w:sz w:val="32"/>
          <w:szCs w:val="32"/>
          <w:rtl/>
          <w:lang w:bidi="ar-DZ"/>
        </w:rPr>
        <w:t>9</w:t>
      </w:r>
      <w:r w:rsidRPr="00247DDB">
        <w:rPr>
          <w:rFonts w:ascii="Times New Roman" w:eastAsia="Times New Roman" w:hAnsi="Times New Roman" w:cs="Simplified Arabic"/>
          <w:b/>
          <w:color w:val="000000"/>
          <w:sz w:val="32"/>
          <w:szCs w:val="32"/>
          <w:rtl/>
          <w:lang w:bidi="ar-DZ"/>
        </w:rPr>
        <w:t xml:space="preserve"> )</w:t>
      </w:r>
    </w:p>
    <w:p w:rsidR="00247DDB" w:rsidRDefault="00247DDB" w:rsidP="00247DDB">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يبين أقيام الوسيط والانحـراف الربيعي و</w:t>
      </w:r>
      <w:r w:rsidRPr="00247DDB">
        <w:rPr>
          <w:rFonts w:ascii="Times New Roman" w:eastAsia="Times New Roman" w:hAnsi="Times New Roman" w:cs="Simplified Arabic" w:hint="cs"/>
          <w:b/>
          <w:color w:val="000000"/>
          <w:sz w:val="32"/>
          <w:szCs w:val="32"/>
          <w:rtl/>
          <w:lang w:bidi="ar-DZ"/>
        </w:rPr>
        <w:t xml:space="preserve">قيمة </w:t>
      </w:r>
      <w:r w:rsidRPr="00247DDB">
        <w:rPr>
          <w:rFonts w:ascii="Times New Roman" w:eastAsia="Times New Roman" w:hAnsi="Times New Roman" w:cs="Simplified Arabic"/>
          <w:b/>
          <w:color w:val="000000"/>
          <w:sz w:val="32"/>
          <w:szCs w:val="32"/>
          <w:rtl/>
          <w:lang w:bidi="ar-DZ"/>
        </w:rPr>
        <w:t xml:space="preserve">ولكوكسن لنتائج </w:t>
      </w:r>
      <w:r w:rsidRPr="00247DDB">
        <w:rPr>
          <w:rFonts w:ascii="Times New Roman" w:eastAsia="Times New Roman" w:hAnsi="Times New Roman" w:cs="Simplified Arabic" w:hint="cs"/>
          <w:b/>
          <w:color w:val="000000"/>
          <w:sz w:val="32"/>
          <w:szCs w:val="32"/>
          <w:rtl/>
          <w:lang w:bidi="ar-DZ"/>
        </w:rPr>
        <w:t>اختبارات تحمل القدرة و</w:t>
      </w:r>
      <w:r w:rsidR="00AB594F">
        <w:rPr>
          <w:rFonts w:ascii="Times New Roman" w:eastAsia="Times New Roman" w:hAnsi="Times New Roman" w:cs="Simplified Arabic" w:hint="cs"/>
          <w:b/>
          <w:color w:val="000000"/>
          <w:sz w:val="32"/>
          <w:szCs w:val="32"/>
          <w:rtl/>
          <w:lang w:bidi="ar-DZ"/>
        </w:rPr>
        <w:t xml:space="preserve">الادراك </w:t>
      </w:r>
      <w:r w:rsidRPr="00247DDB">
        <w:rPr>
          <w:rFonts w:ascii="Times New Roman" w:eastAsia="Times New Roman" w:hAnsi="Times New Roman" w:cs="Simplified Arabic" w:hint="cs"/>
          <w:b/>
          <w:color w:val="000000"/>
          <w:sz w:val="32"/>
          <w:szCs w:val="32"/>
          <w:rtl/>
          <w:lang w:bidi="ar-DZ"/>
        </w:rPr>
        <w:t xml:space="preserve">الحس-حركي </w:t>
      </w:r>
      <w:r w:rsidRPr="00247DDB">
        <w:rPr>
          <w:rFonts w:ascii="Times New Roman" w:eastAsia="Times New Roman" w:hAnsi="Times New Roman" w:cs="Simplified Arabic"/>
          <w:b/>
          <w:color w:val="000000"/>
          <w:sz w:val="32"/>
          <w:szCs w:val="32"/>
          <w:rtl/>
          <w:lang w:bidi="ar-DZ"/>
        </w:rPr>
        <w:t>القبلية والبعدية للمجموعة التجريبية</w:t>
      </w:r>
    </w:p>
    <w:tbl>
      <w:tblPr>
        <w:bidiVisual/>
        <w:tblW w:w="9672" w:type="dxa"/>
        <w:jc w:val="center"/>
        <w:tblInd w:w="82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2210"/>
        <w:gridCol w:w="1009"/>
        <w:gridCol w:w="1063"/>
        <w:gridCol w:w="1134"/>
        <w:gridCol w:w="1134"/>
        <w:gridCol w:w="1134"/>
        <w:gridCol w:w="989"/>
        <w:gridCol w:w="999"/>
      </w:tblGrid>
      <w:tr w:rsidR="00AC26ED" w:rsidRPr="00247DDB" w:rsidTr="00AB594F">
        <w:trPr>
          <w:trHeight w:val="495"/>
          <w:jc w:val="center"/>
        </w:trPr>
        <w:tc>
          <w:tcPr>
            <w:tcW w:w="2210" w:type="dxa"/>
            <w:vMerge w:val="restart"/>
            <w:tcBorders>
              <w:top w:val="threeDEngrave" w:sz="24" w:space="0" w:color="auto"/>
              <w:left w:val="threeDEmboss" w:sz="24" w:space="0" w:color="auto"/>
              <w:bottom w:val="thinThickSmallGap" w:sz="24" w:space="0" w:color="auto"/>
              <w:right w:val="single" w:sz="4" w:space="0" w:color="auto"/>
              <w:tr2bl w:val="single" w:sz="12"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tl/>
              </w:rPr>
            </w:pPr>
            <w:r w:rsidRPr="00AB594F">
              <w:rPr>
                <w:rFonts w:ascii="Simplified Arabic" w:eastAsia="Times New Roman" w:hAnsi="Simplified Arabic" w:cs="Simplified Arabic"/>
                <w:b/>
                <w:bCs/>
                <w:sz w:val="24"/>
                <w:szCs w:val="24"/>
                <w:rtl/>
              </w:rPr>
              <w:t xml:space="preserve">       المعالم الإحصائية</w:t>
            </w:r>
          </w:p>
          <w:p w:rsidR="00AC26ED" w:rsidRPr="00AB594F" w:rsidRDefault="00AC26ED" w:rsidP="00AB594F">
            <w:pPr>
              <w:spacing w:after="0" w:line="240" w:lineRule="auto"/>
              <w:jc w:val="right"/>
              <w:rPr>
                <w:rFonts w:ascii="Simplified Arabic" w:eastAsia="Times New Roman" w:hAnsi="Simplified Arabic" w:cs="Simplified Arabic"/>
                <w:b/>
                <w:bCs/>
                <w:sz w:val="24"/>
                <w:szCs w:val="24"/>
                <w:rtl/>
              </w:rPr>
            </w:pPr>
          </w:p>
          <w:p w:rsidR="00AC26ED" w:rsidRPr="00AB594F" w:rsidRDefault="00AC26ED" w:rsidP="00AB594F">
            <w:pPr>
              <w:spacing w:after="0" w:line="240" w:lineRule="auto"/>
              <w:rPr>
                <w:rFonts w:ascii="Simplified Arabic" w:eastAsia="Times New Roman" w:hAnsi="Simplified Arabic" w:cs="Simplified Arabic"/>
                <w:b/>
                <w:bCs/>
                <w:sz w:val="24"/>
                <w:szCs w:val="24"/>
                <w:rtl/>
              </w:rPr>
            </w:pPr>
            <w:r w:rsidRPr="00AB594F">
              <w:rPr>
                <w:rFonts w:ascii="Simplified Arabic" w:eastAsia="Times New Roman" w:hAnsi="Simplified Arabic" w:cs="Simplified Arabic"/>
                <w:b/>
                <w:bCs/>
                <w:sz w:val="24"/>
                <w:szCs w:val="24"/>
                <w:rtl/>
              </w:rPr>
              <w:t xml:space="preserve">المتغيرات المبحوثة </w:t>
            </w:r>
          </w:p>
        </w:tc>
        <w:tc>
          <w:tcPr>
            <w:tcW w:w="1009" w:type="dxa"/>
            <w:vMerge w:val="restart"/>
            <w:tcBorders>
              <w:top w:val="threeDEngrave" w:sz="24" w:space="0" w:color="auto"/>
              <w:left w:val="single" w:sz="4" w:space="0" w:color="auto"/>
              <w:right w:val="single" w:sz="4" w:space="0" w:color="auto"/>
            </w:tcBorders>
            <w:shd w:val="clear" w:color="auto" w:fill="D9D9D9"/>
          </w:tcPr>
          <w:p w:rsidR="00AB594F" w:rsidRPr="00AB594F" w:rsidRDefault="00AB594F" w:rsidP="00AB594F">
            <w:pPr>
              <w:spacing w:after="0" w:line="240" w:lineRule="auto"/>
              <w:jc w:val="center"/>
              <w:rPr>
                <w:rFonts w:ascii="Simplified Arabic" w:eastAsia="Times New Roman" w:hAnsi="Simplified Arabic" w:cs="Simplified Arabic"/>
                <w:b/>
                <w:bCs/>
                <w:sz w:val="24"/>
                <w:szCs w:val="24"/>
                <w:rtl/>
                <w:lang w:bidi="ar-IQ"/>
              </w:rPr>
            </w:pPr>
          </w:p>
          <w:p w:rsidR="00AC26ED" w:rsidRPr="00AB594F" w:rsidRDefault="00AB594F" w:rsidP="00AB594F">
            <w:pPr>
              <w:spacing w:line="240" w:lineRule="auto"/>
              <w:jc w:val="center"/>
              <w:rPr>
                <w:rFonts w:ascii="Simplified Arabic" w:eastAsia="Times New Roman" w:hAnsi="Simplified Arabic" w:cs="Simplified Arabic"/>
                <w:b/>
                <w:bCs/>
                <w:sz w:val="24"/>
                <w:szCs w:val="24"/>
                <w:rtl/>
                <w:lang w:bidi="ar-IQ"/>
              </w:rPr>
            </w:pPr>
            <w:r w:rsidRPr="00AB594F">
              <w:rPr>
                <w:rFonts w:ascii="Simplified Arabic" w:eastAsia="Times New Roman" w:hAnsi="Simplified Arabic" w:cs="Simplified Arabic"/>
                <w:b/>
                <w:bCs/>
                <w:sz w:val="24"/>
                <w:szCs w:val="24"/>
                <w:rtl/>
                <w:lang w:bidi="ar-IQ"/>
              </w:rPr>
              <w:t>وحدة القياس</w:t>
            </w:r>
          </w:p>
        </w:tc>
        <w:tc>
          <w:tcPr>
            <w:tcW w:w="2197"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قبلي</w:t>
            </w:r>
          </w:p>
        </w:tc>
        <w:tc>
          <w:tcPr>
            <w:tcW w:w="2268"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بعدي</w:t>
            </w:r>
          </w:p>
        </w:tc>
        <w:tc>
          <w:tcPr>
            <w:tcW w:w="989" w:type="dxa"/>
            <w:vMerge w:val="restart"/>
            <w:tcBorders>
              <w:top w:val="threeDEngrave" w:sz="24" w:space="0" w:color="auto"/>
              <w:left w:val="single" w:sz="4" w:space="0" w:color="auto"/>
              <w:bottom w:val="thinThickSmallGap" w:sz="2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tl/>
              </w:rPr>
            </w:pPr>
            <w:r w:rsidRPr="00AB594F">
              <w:rPr>
                <w:rFonts w:ascii="Simplified Arabic" w:eastAsia="Times New Roman" w:hAnsi="Simplified Arabic" w:cs="Simplified Arabic"/>
                <w:b/>
                <w:bCs/>
                <w:sz w:val="24"/>
                <w:szCs w:val="24"/>
                <w:rtl/>
              </w:rPr>
              <w:t>قيمة (و) المحسوبة</w:t>
            </w:r>
          </w:p>
        </w:tc>
        <w:tc>
          <w:tcPr>
            <w:tcW w:w="999" w:type="dxa"/>
            <w:vMerge w:val="restart"/>
            <w:tcBorders>
              <w:top w:val="threeDEngrave" w:sz="24" w:space="0" w:color="auto"/>
              <w:left w:val="single" w:sz="4" w:space="0" w:color="auto"/>
              <w:bottom w:val="thinThickSmallGap" w:sz="24" w:space="0" w:color="auto"/>
              <w:right w:val="threeDEngrave" w:sz="2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الدلالة الإحصائية</w:t>
            </w:r>
          </w:p>
        </w:tc>
      </w:tr>
      <w:tr w:rsidR="00AC26ED" w:rsidRPr="00247DDB" w:rsidTr="00AB594F">
        <w:trPr>
          <w:trHeight w:val="912"/>
          <w:jc w:val="center"/>
        </w:trPr>
        <w:tc>
          <w:tcPr>
            <w:tcW w:w="2210" w:type="dxa"/>
            <w:vMerge/>
            <w:tcBorders>
              <w:top w:val="thinThickSmallGap" w:sz="24" w:space="0" w:color="auto"/>
              <w:left w:val="threeDEmboss" w:sz="24" w:space="0" w:color="auto"/>
              <w:bottom w:val="single" w:sz="4" w:space="0" w:color="auto"/>
              <w:right w:val="single" w:sz="4" w:space="0" w:color="auto"/>
              <w:tr2bl w:val="single" w:sz="12"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p>
        </w:tc>
        <w:tc>
          <w:tcPr>
            <w:tcW w:w="1009" w:type="dxa"/>
            <w:vMerge/>
            <w:tcBorders>
              <w:left w:val="single" w:sz="4" w:space="0" w:color="auto"/>
              <w:bottom w:val="single" w:sz="4" w:space="0" w:color="auto"/>
              <w:right w:val="single" w:sz="4" w:space="0" w:color="auto"/>
            </w:tcBorders>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tl/>
              </w:rPr>
            </w:pPr>
          </w:p>
        </w:tc>
        <w:tc>
          <w:tcPr>
            <w:tcW w:w="106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وسيط</w:t>
            </w:r>
          </w:p>
        </w:tc>
        <w:tc>
          <w:tcPr>
            <w:tcW w:w="1134"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انحراف ربيعي</w:t>
            </w:r>
          </w:p>
        </w:tc>
        <w:tc>
          <w:tcPr>
            <w:tcW w:w="1134"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وسيط</w:t>
            </w:r>
          </w:p>
        </w:tc>
        <w:tc>
          <w:tcPr>
            <w:tcW w:w="1134"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انحراف ربيعي</w:t>
            </w:r>
          </w:p>
        </w:tc>
        <w:tc>
          <w:tcPr>
            <w:tcW w:w="989" w:type="dxa"/>
            <w:vMerge/>
            <w:tcBorders>
              <w:top w:val="thinThickSmallGap" w:sz="24" w:space="0" w:color="auto"/>
              <w:left w:val="single" w:sz="4" w:space="0" w:color="auto"/>
              <w:bottom w:val="single" w:sz="4" w:space="0" w:color="auto"/>
              <w:right w:val="single" w:sz="4" w:space="0" w:color="auto"/>
            </w:tcBorders>
            <w:shd w:val="clear" w:color="auto" w:fill="808080"/>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p>
        </w:tc>
        <w:tc>
          <w:tcPr>
            <w:tcW w:w="999" w:type="dxa"/>
            <w:vMerge/>
            <w:tcBorders>
              <w:top w:val="thinThickSmallGap" w:sz="24" w:space="0" w:color="auto"/>
              <w:left w:val="single" w:sz="4" w:space="0" w:color="auto"/>
              <w:bottom w:val="single" w:sz="4" w:space="0" w:color="auto"/>
              <w:right w:val="threeDEngrave" w:sz="24" w:space="0" w:color="auto"/>
            </w:tcBorders>
            <w:shd w:val="clear" w:color="auto" w:fill="808080"/>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4"/>
                <w:szCs w:val="24"/>
              </w:rPr>
            </w:pPr>
          </w:p>
        </w:tc>
      </w:tr>
      <w:tr w:rsidR="00AC26ED" w:rsidRPr="00247DDB" w:rsidTr="0073256B">
        <w:trPr>
          <w:trHeight w:val="622"/>
          <w:jc w:val="center"/>
        </w:trPr>
        <w:tc>
          <w:tcPr>
            <w:tcW w:w="2210"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lowKashida"/>
              <w:rPr>
                <w:rFonts w:ascii="Simplified Arabic" w:eastAsia="Times New Roman" w:hAnsi="Simplified Arabic" w:cs="Simplified Arabic"/>
                <w:b/>
                <w:bCs/>
                <w:sz w:val="28"/>
                <w:szCs w:val="28"/>
              </w:rPr>
            </w:pPr>
            <w:r w:rsidRPr="00AB594F">
              <w:rPr>
                <w:rFonts w:ascii="Simplified Arabic" w:eastAsia="Times New Roman" w:hAnsi="Simplified Arabic" w:cs="Simplified Arabic"/>
                <w:b/>
                <w:bCs/>
                <w:sz w:val="28"/>
                <w:szCs w:val="28"/>
                <w:rtl/>
              </w:rPr>
              <w:t>تحمل القدرة</w:t>
            </w:r>
          </w:p>
        </w:tc>
        <w:tc>
          <w:tcPr>
            <w:tcW w:w="1009" w:type="dxa"/>
            <w:tcBorders>
              <w:top w:val="single" w:sz="4" w:space="0" w:color="auto"/>
              <w:left w:val="single" w:sz="4" w:space="0" w:color="auto"/>
              <w:bottom w:val="single" w:sz="4" w:space="0" w:color="auto"/>
              <w:right w:val="single" w:sz="4" w:space="0" w:color="auto"/>
            </w:tcBorders>
            <w:vAlign w:val="center"/>
          </w:tcPr>
          <w:p w:rsidR="00AC26ED" w:rsidRPr="00AB594F" w:rsidRDefault="00AB594F" w:rsidP="0073256B">
            <w:pPr>
              <w:bidi w:val="0"/>
              <w:spacing w:after="0" w:line="240" w:lineRule="auto"/>
              <w:jc w:val="center"/>
              <w:rPr>
                <w:rFonts w:ascii="Simplified Arabic" w:eastAsia="Times New Roman" w:hAnsi="Simplified Arabic" w:cs="Simplified Arabic"/>
                <w:b/>
                <w:bCs/>
                <w:rtl/>
                <w:lang w:bidi="ar-IQ"/>
              </w:rPr>
            </w:pPr>
            <w:r w:rsidRPr="00AB594F">
              <w:rPr>
                <w:rFonts w:ascii="Simplified Arabic" w:eastAsia="Times New Roman" w:hAnsi="Simplified Arabic" w:cs="Simplified Arabic"/>
                <w:b/>
                <w:bCs/>
                <w:rtl/>
                <w:lang w:bidi="ar-IQ"/>
              </w:rPr>
              <w:t>دقيقة</w:t>
            </w:r>
          </w:p>
        </w:tc>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2.66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tl/>
                <w:lang w:bidi="ar-IQ"/>
              </w:rPr>
            </w:pPr>
            <w:r w:rsidRPr="00AB594F">
              <w:rPr>
                <w:rFonts w:ascii="Simplified Arabic" w:eastAsia="Times New Roman" w:hAnsi="Simplified Arabic" w:cs="Simplified Arabic"/>
                <w:b/>
                <w:bCs/>
                <w:sz w:val="24"/>
                <w:szCs w:val="24"/>
                <w:rtl/>
              </w:rPr>
              <w:t>0.</w:t>
            </w:r>
            <w:r w:rsidRPr="00AB594F">
              <w:rPr>
                <w:rFonts w:ascii="Simplified Arabic" w:eastAsia="Times New Roman" w:hAnsi="Simplified Arabic" w:cs="Simplified Arabic"/>
                <w:b/>
                <w:bCs/>
                <w:sz w:val="24"/>
                <w:szCs w:val="24"/>
                <w:rtl/>
                <w:lang w:bidi="ar-IQ"/>
              </w:rPr>
              <w:t>22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2.43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tl/>
                <w:lang w:bidi="ar-IQ"/>
              </w:rPr>
            </w:pPr>
            <w:r w:rsidRPr="00AB594F">
              <w:rPr>
                <w:rFonts w:ascii="Simplified Arabic" w:eastAsia="Times New Roman" w:hAnsi="Simplified Arabic" w:cs="Simplified Arabic"/>
                <w:b/>
                <w:bCs/>
                <w:sz w:val="24"/>
                <w:szCs w:val="24"/>
                <w:rtl/>
              </w:rPr>
              <w:t>0.</w:t>
            </w:r>
            <w:r w:rsidRPr="00AB594F">
              <w:rPr>
                <w:rFonts w:ascii="Simplified Arabic" w:eastAsia="Times New Roman" w:hAnsi="Simplified Arabic" w:cs="Simplified Arabic"/>
                <w:b/>
                <w:bCs/>
                <w:sz w:val="24"/>
                <w:szCs w:val="24"/>
                <w:rtl/>
                <w:lang w:bidi="ar-IQ"/>
              </w:rPr>
              <w:t>13</w:t>
            </w:r>
          </w:p>
        </w:tc>
        <w:tc>
          <w:tcPr>
            <w:tcW w:w="9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1</w:t>
            </w:r>
          </w:p>
        </w:tc>
        <w:tc>
          <w:tcPr>
            <w:tcW w:w="999"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8"/>
                <w:szCs w:val="28"/>
                <w:rtl/>
              </w:rPr>
            </w:pPr>
            <w:r w:rsidRPr="00AB594F">
              <w:rPr>
                <w:rFonts w:ascii="Simplified Arabic" w:eastAsia="Times New Roman" w:hAnsi="Simplified Arabic" w:cs="Simplified Arabic"/>
                <w:b/>
                <w:bCs/>
                <w:sz w:val="28"/>
                <w:szCs w:val="28"/>
                <w:rtl/>
              </w:rPr>
              <w:t>معنوي</w:t>
            </w:r>
          </w:p>
        </w:tc>
      </w:tr>
      <w:tr w:rsidR="00AC26ED" w:rsidRPr="00247DDB" w:rsidTr="0073256B">
        <w:trPr>
          <w:trHeight w:val="661"/>
          <w:jc w:val="center"/>
        </w:trPr>
        <w:tc>
          <w:tcPr>
            <w:tcW w:w="2210"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C26ED" w:rsidRPr="00AB594F" w:rsidRDefault="00AB594F" w:rsidP="00AB594F">
            <w:pPr>
              <w:spacing w:after="0" w:line="240" w:lineRule="auto"/>
              <w:jc w:val="lowKashida"/>
              <w:rPr>
                <w:rFonts w:ascii="Simplified Arabic" w:eastAsia="Times New Roman" w:hAnsi="Simplified Arabic" w:cs="Simplified Arabic"/>
                <w:b/>
                <w:bCs/>
                <w:sz w:val="28"/>
                <w:szCs w:val="28"/>
              </w:rPr>
            </w:pPr>
            <w:r w:rsidRPr="00AB594F">
              <w:rPr>
                <w:rFonts w:ascii="Simplified Arabic" w:eastAsia="Times New Roman" w:hAnsi="Simplified Arabic" w:cs="Simplified Arabic"/>
                <w:b/>
                <w:bCs/>
                <w:sz w:val="28"/>
                <w:szCs w:val="28"/>
                <w:rtl/>
              </w:rPr>
              <w:t xml:space="preserve">ادراك </w:t>
            </w:r>
            <w:r w:rsidR="00AC26ED" w:rsidRPr="00AB594F">
              <w:rPr>
                <w:rFonts w:ascii="Simplified Arabic" w:eastAsia="Times New Roman" w:hAnsi="Simplified Arabic" w:cs="Simplified Arabic"/>
                <w:b/>
                <w:bCs/>
                <w:sz w:val="28"/>
                <w:szCs w:val="28"/>
                <w:rtl/>
              </w:rPr>
              <w:t>المسافة</w:t>
            </w:r>
          </w:p>
        </w:tc>
        <w:tc>
          <w:tcPr>
            <w:tcW w:w="1009" w:type="dxa"/>
            <w:tcBorders>
              <w:top w:val="single" w:sz="4" w:space="0" w:color="auto"/>
              <w:left w:val="single" w:sz="4" w:space="0" w:color="auto"/>
              <w:bottom w:val="single" w:sz="4" w:space="0" w:color="auto"/>
              <w:right w:val="single" w:sz="4" w:space="0" w:color="auto"/>
            </w:tcBorders>
            <w:vAlign w:val="center"/>
          </w:tcPr>
          <w:p w:rsidR="00AC26ED" w:rsidRPr="00AB594F" w:rsidRDefault="00AB594F" w:rsidP="0073256B">
            <w:pPr>
              <w:bidi w:val="0"/>
              <w:spacing w:after="0" w:line="240" w:lineRule="auto"/>
              <w:jc w:val="center"/>
              <w:rPr>
                <w:rFonts w:ascii="Simplified Arabic" w:eastAsia="Times New Roman" w:hAnsi="Simplified Arabic" w:cs="Simplified Arabic"/>
                <w:b/>
                <w:bCs/>
                <w:sz w:val="24"/>
                <w:szCs w:val="24"/>
                <w:rtl/>
                <w:lang w:bidi="ar-IQ"/>
              </w:rPr>
            </w:pPr>
            <w:r w:rsidRPr="00AB594F">
              <w:rPr>
                <w:rFonts w:ascii="Simplified Arabic" w:eastAsia="Times New Roman" w:hAnsi="Simplified Arabic" w:cs="Simplified Arabic"/>
                <w:b/>
                <w:bCs/>
                <w:sz w:val="24"/>
                <w:szCs w:val="24"/>
                <w:rtl/>
                <w:lang w:bidi="ar-IQ"/>
              </w:rPr>
              <w:t>سم</w:t>
            </w:r>
          </w:p>
        </w:tc>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33.75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tl/>
              </w:rPr>
            </w:pPr>
            <w:r w:rsidRPr="00AB594F">
              <w:rPr>
                <w:rFonts w:ascii="Simplified Arabic" w:eastAsia="Times New Roman" w:hAnsi="Simplified Arabic" w:cs="Simplified Arabic"/>
                <w:b/>
                <w:bCs/>
                <w:sz w:val="24"/>
                <w:szCs w:val="24"/>
                <w:rtl/>
              </w:rPr>
              <w:t>4.37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22.5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11.25</w:t>
            </w:r>
          </w:p>
        </w:tc>
        <w:tc>
          <w:tcPr>
            <w:tcW w:w="9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4</w:t>
            </w:r>
          </w:p>
        </w:tc>
        <w:tc>
          <w:tcPr>
            <w:tcW w:w="999"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8"/>
                <w:szCs w:val="28"/>
              </w:rPr>
            </w:pPr>
            <w:r w:rsidRPr="00AB594F">
              <w:rPr>
                <w:rFonts w:ascii="Simplified Arabic" w:eastAsia="Times New Roman" w:hAnsi="Simplified Arabic" w:cs="Simplified Arabic"/>
                <w:b/>
                <w:bCs/>
                <w:sz w:val="28"/>
                <w:szCs w:val="28"/>
                <w:rtl/>
              </w:rPr>
              <w:t>معنوي</w:t>
            </w:r>
          </w:p>
        </w:tc>
      </w:tr>
      <w:tr w:rsidR="00AC26ED" w:rsidRPr="00247DDB" w:rsidTr="0073256B">
        <w:trPr>
          <w:trHeight w:val="656"/>
          <w:jc w:val="center"/>
        </w:trPr>
        <w:tc>
          <w:tcPr>
            <w:tcW w:w="2210"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C26ED" w:rsidRPr="00AB594F" w:rsidRDefault="00AC26ED" w:rsidP="00AB594F">
            <w:pPr>
              <w:spacing w:after="0" w:line="240" w:lineRule="auto"/>
              <w:jc w:val="lowKashida"/>
              <w:rPr>
                <w:rFonts w:ascii="Simplified Arabic" w:eastAsia="Times New Roman" w:hAnsi="Simplified Arabic" w:cs="Simplified Arabic"/>
                <w:b/>
                <w:bCs/>
                <w:sz w:val="28"/>
                <w:szCs w:val="28"/>
                <w:lang w:bidi="ar-IQ"/>
              </w:rPr>
            </w:pPr>
            <w:r w:rsidRPr="00AB594F">
              <w:rPr>
                <w:rFonts w:ascii="Simplified Arabic" w:eastAsia="Times New Roman" w:hAnsi="Simplified Arabic" w:cs="Simplified Arabic"/>
                <w:b/>
                <w:bCs/>
                <w:sz w:val="28"/>
                <w:szCs w:val="28"/>
                <w:rtl/>
              </w:rPr>
              <w:t>ا</w:t>
            </w:r>
            <w:r w:rsidR="00AB594F" w:rsidRPr="00AB594F">
              <w:rPr>
                <w:rFonts w:ascii="Simplified Arabic" w:eastAsia="Times New Roman" w:hAnsi="Simplified Arabic" w:cs="Simplified Arabic"/>
                <w:b/>
                <w:bCs/>
                <w:sz w:val="28"/>
                <w:szCs w:val="28"/>
                <w:rtl/>
              </w:rPr>
              <w:t xml:space="preserve">دراك </w:t>
            </w:r>
            <w:r w:rsidRPr="00AB594F">
              <w:rPr>
                <w:rFonts w:ascii="Simplified Arabic" w:eastAsia="Times New Roman" w:hAnsi="Simplified Arabic" w:cs="Simplified Arabic"/>
                <w:b/>
                <w:bCs/>
                <w:sz w:val="28"/>
                <w:szCs w:val="28"/>
                <w:rtl/>
              </w:rPr>
              <w:t>الزمن</w:t>
            </w:r>
          </w:p>
        </w:tc>
        <w:tc>
          <w:tcPr>
            <w:tcW w:w="1009" w:type="dxa"/>
            <w:tcBorders>
              <w:top w:val="single" w:sz="4" w:space="0" w:color="auto"/>
              <w:left w:val="single" w:sz="4" w:space="0" w:color="auto"/>
              <w:bottom w:val="single" w:sz="4" w:space="0" w:color="auto"/>
              <w:right w:val="single" w:sz="4" w:space="0" w:color="auto"/>
            </w:tcBorders>
            <w:vAlign w:val="center"/>
          </w:tcPr>
          <w:p w:rsidR="00AC26ED" w:rsidRPr="00AB594F" w:rsidRDefault="00AB594F" w:rsidP="0073256B">
            <w:pPr>
              <w:bidi w:val="0"/>
              <w:spacing w:after="0" w:line="240" w:lineRule="auto"/>
              <w:jc w:val="center"/>
              <w:rPr>
                <w:rFonts w:ascii="Simplified Arabic" w:eastAsia="Times New Roman" w:hAnsi="Simplified Arabic" w:cs="Simplified Arabic"/>
                <w:b/>
                <w:bCs/>
                <w:sz w:val="24"/>
                <w:szCs w:val="24"/>
                <w:rtl/>
                <w:lang w:bidi="ar-IQ"/>
              </w:rPr>
            </w:pPr>
            <w:r w:rsidRPr="00AB594F">
              <w:rPr>
                <w:rFonts w:ascii="Simplified Arabic" w:eastAsia="Times New Roman" w:hAnsi="Simplified Arabic" w:cs="Simplified Arabic"/>
                <w:b/>
                <w:bCs/>
                <w:sz w:val="24"/>
                <w:szCs w:val="24"/>
                <w:rtl/>
                <w:lang w:bidi="ar-IQ"/>
              </w:rPr>
              <w:t>ثانية</w:t>
            </w:r>
          </w:p>
        </w:tc>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0.25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0.75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0.37</w:t>
            </w:r>
          </w:p>
        </w:tc>
        <w:tc>
          <w:tcPr>
            <w:tcW w:w="9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26ED" w:rsidRPr="00AB594F" w:rsidRDefault="00AC26ED" w:rsidP="00AB594F">
            <w:pPr>
              <w:bidi w:val="0"/>
              <w:spacing w:after="0" w:line="240" w:lineRule="auto"/>
              <w:jc w:val="center"/>
              <w:rPr>
                <w:rFonts w:ascii="Simplified Arabic" w:eastAsia="Times New Roman" w:hAnsi="Simplified Arabic" w:cs="Simplified Arabic"/>
                <w:b/>
                <w:bCs/>
                <w:sz w:val="24"/>
                <w:szCs w:val="24"/>
              </w:rPr>
            </w:pPr>
            <w:r w:rsidRPr="00AB594F">
              <w:rPr>
                <w:rFonts w:ascii="Simplified Arabic" w:eastAsia="Times New Roman" w:hAnsi="Simplified Arabic" w:cs="Simplified Arabic"/>
                <w:b/>
                <w:bCs/>
                <w:sz w:val="24"/>
                <w:szCs w:val="24"/>
                <w:rtl/>
              </w:rPr>
              <w:t>2</w:t>
            </w:r>
          </w:p>
        </w:tc>
        <w:tc>
          <w:tcPr>
            <w:tcW w:w="999"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C26ED" w:rsidRPr="00AB594F" w:rsidRDefault="00AC26ED" w:rsidP="00AB594F">
            <w:pPr>
              <w:spacing w:after="0" w:line="240" w:lineRule="auto"/>
              <w:jc w:val="center"/>
              <w:rPr>
                <w:rFonts w:ascii="Simplified Arabic" w:eastAsia="Times New Roman" w:hAnsi="Simplified Arabic" w:cs="Simplified Arabic"/>
                <w:b/>
                <w:bCs/>
                <w:sz w:val="28"/>
                <w:szCs w:val="28"/>
              </w:rPr>
            </w:pPr>
            <w:r w:rsidRPr="00AB594F">
              <w:rPr>
                <w:rFonts w:ascii="Simplified Arabic" w:eastAsia="Times New Roman" w:hAnsi="Simplified Arabic" w:cs="Simplified Arabic"/>
                <w:b/>
                <w:bCs/>
                <w:sz w:val="28"/>
                <w:szCs w:val="28"/>
                <w:rtl/>
              </w:rPr>
              <w:t>معنوي</w:t>
            </w:r>
          </w:p>
        </w:tc>
      </w:tr>
      <w:tr w:rsidR="00AC26ED" w:rsidRPr="00247DDB" w:rsidTr="0073256B">
        <w:trPr>
          <w:trHeight w:val="850"/>
          <w:jc w:val="center"/>
        </w:trPr>
        <w:tc>
          <w:tcPr>
            <w:tcW w:w="9672" w:type="dxa"/>
            <w:gridSpan w:val="8"/>
            <w:tcBorders>
              <w:top w:val="single" w:sz="4" w:space="0" w:color="auto"/>
              <w:left w:val="threeDEmboss" w:sz="24" w:space="0" w:color="auto"/>
              <w:bottom w:val="threeDEmboss" w:sz="24" w:space="0" w:color="auto"/>
              <w:right w:val="threeDEngrave" w:sz="24" w:space="0" w:color="auto"/>
            </w:tcBorders>
            <w:shd w:val="clear" w:color="auto" w:fill="D9D9D9"/>
          </w:tcPr>
          <w:p w:rsidR="00AC26ED" w:rsidRPr="0073256B" w:rsidRDefault="00AC26ED" w:rsidP="00AB594F">
            <w:pPr>
              <w:spacing w:after="0" w:line="240" w:lineRule="auto"/>
              <w:rPr>
                <w:rFonts w:ascii="Simplified Arabic" w:eastAsia="Times New Roman" w:hAnsi="Simplified Arabic" w:cs="Simplified Arabic"/>
                <w:b/>
                <w:bCs/>
                <w:sz w:val="40"/>
                <w:szCs w:val="40"/>
                <w:vertAlign w:val="subscript"/>
                <w:rtl/>
              </w:rPr>
            </w:pPr>
            <w:r w:rsidRPr="0073256B">
              <w:rPr>
                <w:rFonts w:ascii="Simplified Arabic" w:eastAsia="Times New Roman" w:hAnsi="Simplified Arabic" w:cs="Simplified Arabic"/>
                <w:b/>
                <w:bCs/>
                <w:sz w:val="40"/>
                <w:szCs w:val="40"/>
                <w:vertAlign w:val="subscript"/>
                <w:rtl/>
              </w:rPr>
              <w:t>*قيمة (و) الجد ولية عند عينة حجمها ( 10 ) ومستوى دلالة ( 0.05 ) تبلغ ( 10 )</w:t>
            </w:r>
          </w:p>
        </w:tc>
      </w:tr>
    </w:tbl>
    <w:p w:rsidR="00DA3B59" w:rsidRDefault="00DA3B59" w:rsidP="00D84516">
      <w:pPr>
        <w:spacing w:after="0" w:line="240" w:lineRule="auto"/>
        <w:jc w:val="both"/>
        <w:rPr>
          <w:rFonts w:ascii="Times New Roman" w:eastAsia="Times New Roman" w:hAnsi="Times New Roman" w:cs="Times New Roman"/>
          <w:bCs/>
          <w:color w:val="000000"/>
          <w:sz w:val="32"/>
          <w:szCs w:val="32"/>
          <w:rtl/>
          <w:lang w:bidi="ar-DZ"/>
        </w:rPr>
      </w:pPr>
    </w:p>
    <w:p w:rsidR="00247DDB" w:rsidRPr="00247DDB" w:rsidRDefault="00AB594F" w:rsidP="00065E59">
      <w:pPr>
        <w:spacing w:after="0" w:line="240" w:lineRule="auto"/>
        <w:jc w:val="both"/>
        <w:rPr>
          <w:rFonts w:ascii="Times New Roman" w:eastAsia="Times New Roman" w:hAnsi="Times New Roman" w:cs="Simplified Arabic"/>
          <w:b/>
          <w:color w:val="000000"/>
          <w:sz w:val="32"/>
          <w:szCs w:val="32"/>
          <w:lang w:bidi="ar-DZ"/>
        </w:rPr>
      </w:pPr>
      <w:r>
        <w:rPr>
          <w:rFonts w:ascii="Times New Roman" w:eastAsia="Times New Roman" w:hAnsi="Times New Roman" w:cs="Times New Roman" w:hint="cs"/>
          <w:b/>
          <w:color w:val="000000"/>
          <w:sz w:val="32"/>
          <w:szCs w:val="32"/>
          <w:rtl/>
          <w:lang w:bidi="ar-DZ"/>
        </w:rPr>
        <w:t xml:space="preserve">   </w:t>
      </w:r>
      <w:r w:rsidR="00247DDB" w:rsidRPr="00247DDB">
        <w:rPr>
          <w:rFonts w:ascii="Times New Roman" w:eastAsia="Times New Roman" w:hAnsi="Times New Roman" w:cs="Times New Roman" w:hint="cs"/>
          <w:b/>
          <w:color w:val="000000"/>
          <w:sz w:val="32"/>
          <w:szCs w:val="32"/>
          <w:rtl/>
          <w:lang w:bidi="ar-DZ"/>
        </w:rPr>
        <w:t>يتبين من الجدول (2</w:t>
      </w:r>
      <w:r w:rsidR="00065E59">
        <w:rPr>
          <w:rFonts w:ascii="Times New Roman" w:eastAsia="Times New Roman" w:hAnsi="Times New Roman" w:cs="Times New Roman" w:hint="cs"/>
          <w:b/>
          <w:color w:val="000000"/>
          <w:sz w:val="32"/>
          <w:szCs w:val="32"/>
          <w:rtl/>
          <w:lang w:bidi="ar-DZ"/>
        </w:rPr>
        <w:t>9</w:t>
      </w:r>
      <w:r w:rsidR="00247DDB" w:rsidRPr="00247DDB">
        <w:rPr>
          <w:rFonts w:ascii="Times New Roman" w:eastAsia="Times New Roman" w:hAnsi="Times New Roman" w:cs="Times New Roman" w:hint="cs"/>
          <w:b/>
          <w:color w:val="000000"/>
          <w:sz w:val="32"/>
          <w:szCs w:val="32"/>
          <w:rtl/>
          <w:lang w:bidi="ar-DZ"/>
        </w:rPr>
        <w:t>)</w:t>
      </w:r>
      <w:r>
        <w:rPr>
          <w:rFonts w:ascii="Times New Roman" w:eastAsia="Times New Roman" w:hAnsi="Times New Roman" w:cs="Simplified Arabic" w:hint="cs"/>
          <w:b/>
          <w:color w:val="000000"/>
          <w:sz w:val="32"/>
          <w:szCs w:val="32"/>
          <w:rtl/>
          <w:lang w:bidi="ar-DZ"/>
        </w:rPr>
        <w:t xml:space="preserve"> </w:t>
      </w:r>
      <w:r w:rsidR="00247DDB" w:rsidRPr="00247DDB">
        <w:rPr>
          <w:rFonts w:ascii="Times New Roman" w:eastAsia="Times New Roman" w:hAnsi="Times New Roman" w:cs="Simplified Arabic"/>
          <w:b/>
          <w:color w:val="000000"/>
          <w:sz w:val="32"/>
          <w:szCs w:val="32"/>
          <w:rtl/>
          <w:lang w:bidi="ar-DZ"/>
        </w:rPr>
        <w:t>وجود فروق بين نتائج</w:t>
      </w:r>
      <w:r w:rsidR="00DA3B59">
        <w:rPr>
          <w:rFonts w:ascii="Times New Roman" w:eastAsia="Times New Roman" w:hAnsi="Times New Roman" w:cs="Simplified Arabic" w:hint="cs"/>
          <w:b/>
          <w:color w:val="000000"/>
          <w:sz w:val="32"/>
          <w:szCs w:val="32"/>
          <w:rtl/>
          <w:lang w:bidi="ar-DZ"/>
        </w:rPr>
        <w:t xml:space="preserve"> القياسين</w:t>
      </w:r>
      <w:r w:rsidR="00247DDB" w:rsidRPr="00247DDB">
        <w:rPr>
          <w:rFonts w:ascii="Times New Roman" w:eastAsia="Times New Roman" w:hAnsi="Times New Roman" w:cs="Simplified Arabic"/>
          <w:b/>
          <w:color w:val="000000"/>
          <w:sz w:val="32"/>
          <w:szCs w:val="32"/>
          <w:rtl/>
          <w:lang w:bidi="ar-DZ"/>
        </w:rPr>
        <w:t xml:space="preserve"> القبلي والبعدي للمجموعة التجريبية في متغير </w:t>
      </w:r>
      <w:r w:rsidR="00247DDB" w:rsidRPr="00247DDB">
        <w:rPr>
          <w:rFonts w:ascii="Times New Roman" w:eastAsia="Times New Roman" w:hAnsi="Times New Roman" w:cs="Simplified Arabic" w:hint="cs"/>
          <w:b/>
          <w:color w:val="000000"/>
          <w:sz w:val="32"/>
          <w:szCs w:val="32"/>
          <w:rtl/>
          <w:lang w:bidi="ar-DZ"/>
        </w:rPr>
        <w:t>تحمل القدرة</w:t>
      </w:r>
      <w:r w:rsidR="00247DDB" w:rsidRPr="00247DDB">
        <w:rPr>
          <w:rFonts w:ascii="Times New Roman" w:eastAsia="Times New Roman" w:hAnsi="Times New Roman" w:cs="Simplified Arabic"/>
          <w:b/>
          <w:color w:val="000000"/>
          <w:sz w:val="32"/>
          <w:szCs w:val="32"/>
          <w:rtl/>
          <w:lang w:bidi="ar-DZ"/>
        </w:rPr>
        <w:t xml:space="preserve"> ، حيث بلغت قيمة الوسيط في </w:t>
      </w:r>
      <w:r w:rsidR="00DA3B59">
        <w:rPr>
          <w:rFonts w:ascii="Times New Roman" w:eastAsia="Times New Roman" w:hAnsi="Times New Roman" w:cs="Simplified Arabic" w:hint="cs"/>
          <w:b/>
          <w:color w:val="000000"/>
          <w:sz w:val="32"/>
          <w:szCs w:val="32"/>
          <w:rtl/>
          <w:lang w:bidi="ar-DZ"/>
        </w:rPr>
        <w:t>القياس</w:t>
      </w:r>
      <w:r w:rsidR="00247DDB" w:rsidRPr="00247DDB">
        <w:rPr>
          <w:rFonts w:ascii="Times New Roman" w:eastAsia="Times New Roman" w:hAnsi="Times New Roman" w:cs="Simplified Arabic"/>
          <w:b/>
          <w:color w:val="000000"/>
          <w:sz w:val="32"/>
          <w:szCs w:val="32"/>
          <w:rtl/>
          <w:lang w:bidi="ar-DZ"/>
        </w:rPr>
        <w:t xml:space="preserve"> القبلي (</w:t>
      </w:r>
      <w:r w:rsidR="00247DDB" w:rsidRPr="00247DDB">
        <w:rPr>
          <w:rFonts w:ascii="Times New Roman" w:eastAsia="Times New Roman" w:hAnsi="Times New Roman" w:cs="Simplified Arabic" w:hint="cs"/>
          <w:b/>
          <w:color w:val="000000"/>
          <w:sz w:val="32"/>
          <w:szCs w:val="32"/>
          <w:rtl/>
          <w:lang w:bidi="ar-DZ"/>
        </w:rPr>
        <w:t>2.66</w:t>
      </w:r>
      <w:r w:rsidR="00247DDB" w:rsidRPr="00247DDB">
        <w:rPr>
          <w:rFonts w:ascii="Times New Roman" w:eastAsia="Times New Roman" w:hAnsi="Times New Roman" w:cs="Simplified Arabic"/>
          <w:b/>
          <w:color w:val="000000"/>
          <w:sz w:val="32"/>
          <w:szCs w:val="32"/>
          <w:rtl/>
          <w:lang w:bidi="ar-DZ"/>
        </w:rPr>
        <w:t>) درجة وقيمة الانحراف الربيعي (0</w:t>
      </w:r>
      <w:r w:rsidR="00247DDB" w:rsidRPr="00247DDB">
        <w:rPr>
          <w:rFonts w:ascii="Times New Roman" w:eastAsia="Times New Roman" w:hAnsi="Times New Roman" w:cs="Simplified Arabic" w:hint="cs"/>
          <w:b/>
          <w:color w:val="000000"/>
          <w:sz w:val="32"/>
          <w:szCs w:val="32"/>
          <w:rtl/>
          <w:lang w:bidi="ar-DZ"/>
        </w:rPr>
        <w:t>.22</w:t>
      </w:r>
      <w:r w:rsidR="00247DDB" w:rsidRPr="00247DDB">
        <w:rPr>
          <w:rFonts w:ascii="Times New Roman" w:eastAsia="Times New Roman" w:hAnsi="Times New Roman" w:cs="Simplified Arabic"/>
          <w:b/>
          <w:color w:val="000000"/>
          <w:sz w:val="32"/>
          <w:szCs w:val="32"/>
          <w:rtl/>
          <w:lang w:bidi="ar-DZ"/>
        </w:rPr>
        <w:t xml:space="preserve">) ، في حين كانت قيمة الوسيط في </w:t>
      </w:r>
      <w:r w:rsidR="00DA3B59">
        <w:rPr>
          <w:rFonts w:ascii="Times New Roman" w:eastAsia="Times New Roman" w:hAnsi="Times New Roman" w:cs="Simplified Arabic" w:hint="cs"/>
          <w:b/>
          <w:color w:val="000000"/>
          <w:sz w:val="32"/>
          <w:szCs w:val="32"/>
          <w:rtl/>
          <w:lang w:bidi="ar-DZ"/>
        </w:rPr>
        <w:t>القياس</w:t>
      </w:r>
      <w:r>
        <w:rPr>
          <w:rFonts w:ascii="Times New Roman" w:eastAsia="Times New Roman" w:hAnsi="Times New Roman" w:cs="Simplified Arabic" w:hint="cs"/>
          <w:b/>
          <w:color w:val="000000"/>
          <w:sz w:val="32"/>
          <w:szCs w:val="32"/>
          <w:rtl/>
          <w:lang w:bidi="ar-DZ"/>
        </w:rPr>
        <w:t xml:space="preserve"> </w:t>
      </w:r>
      <w:r w:rsidR="00247DDB" w:rsidRPr="00247DDB">
        <w:rPr>
          <w:rFonts w:ascii="Times New Roman" w:eastAsia="Times New Roman" w:hAnsi="Times New Roman" w:cs="Simplified Arabic"/>
          <w:b/>
          <w:color w:val="000000"/>
          <w:sz w:val="32"/>
          <w:szCs w:val="32"/>
          <w:rtl/>
          <w:lang w:bidi="ar-DZ"/>
        </w:rPr>
        <w:t>البعدي (</w:t>
      </w:r>
      <w:r w:rsidR="00247DDB" w:rsidRPr="00247DDB">
        <w:rPr>
          <w:rFonts w:ascii="Times New Roman" w:eastAsia="Times New Roman" w:hAnsi="Times New Roman" w:cs="Simplified Arabic" w:hint="cs"/>
          <w:b/>
          <w:color w:val="000000"/>
          <w:sz w:val="32"/>
          <w:szCs w:val="32"/>
          <w:rtl/>
          <w:lang w:bidi="ar-DZ"/>
        </w:rPr>
        <w:t>2.43</w:t>
      </w:r>
      <w:r w:rsidR="00247DDB" w:rsidRPr="00247DDB">
        <w:rPr>
          <w:rFonts w:ascii="Times New Roman" w:eastAsia="Times New Roman" w:hAnsi="Times New Roman" w:cs="Simplified Arabic"/>
          <w:b/>
          <w:color w:val="000000"/>
          <w:sz w:val="32"/>
          <w:szCs w:val="32"/>
          <w:rtl/>
          <w:lang w:bidi="ar-DZ"/>
        </w:rPr>
        <w:t>) درجة وقيمة الانحراف الربيعي (0.</w:t>
      </w:r>
      <w:r w:rsidR="00247DDB" w:rsidRPr="00247DDB">
        <w:rPr>
          <w:rFonts w:ascii="Times New Roman" w:eastAsia="Times New Roman" w:hAnsi="Times New Roman" w:cs="Simplified Arabic" w:hint="cs"/>
          <w:b/>
          <w:color w:val="000000"/>
          <w:sz w:val="32"/>
          <w:szCs w:val="32"/>
          <w:rtl/>
          <w:lang w:bidi="ar-DZ"/>
        </w:rPr>
        <w:t>13</w:t>
      </w:r>
      <w:r w:rsidR="00247DDB" w:rsidRPr="00247DDB">
        <w:rPr>
          <w:rFonts w:ascii="Times New Roman" w:eastAsia="Times New Roman" w:hAnsi="Times New Roman" w:cs="Simplified Arabic"/>
          <w:b/>
          <w:color w:val="000000"/>
          <w:sz w:val="32"/>
          <w:szCs w:val="32"/>
          <w:rtl/>
          <w:lang w:bidi="ar-DZ"/>
        </w:rPr>
        <w:t xml:space="preserve">) ، </w:t>
      </w:r>
      <w:r w:rsidR="00247DDB" w:rsidRPr="00247DDB">
        <w:rPr>
          <w:rFonts w:ascii="Times New Roman" w:eastAsia="Times New Roman" w:hAnsi="Times New Roman" w:cs="Simplified Arabic" w:hint="cs"/>
          <w:b/>
          <w:color w:val="000000"/>
          <w:sz w:val="32"/>
          <w:szCs w:val="32"/>
          <w:rtl/>
          <w:lang w:bidi="ar-DZ"/>
        </w:rPr>
        <w:t xml:space="preserve">ولغرض التعرف على حقيقة </w:t>
      </w:r>
      <w:r w:rsidR="00247DDB" w:rsidRPr="00247DDB">
        <w:rPr>
          <w:rFonts w:ascii="Times New Roman" w:eastAsia="Times New Roman" w:hAnsi="Times New Roman" w:cs="Simplified Arabic" w:hint="cs"/>
          <w:b/>
          <w:color w:val="000000"/>
          <w:sz w:val="32"/>
          <w:szCs w:val="32"/>
          <w:rtl/>
          <w:lang w:bidi="ar-DZ"/>
        </w:rPr>
        <w:lastRenderedPageBreak/>
        <w:t xml:space="preserve">هذه الفروقات استخدم الباحث اختبار ولكوكسن للعينات المترابطة ، </w:t>
      </w:r>
      <w:r w:rsidR="00247DDB" w:rsidRPr="00247DDB">
        <w:rPr>
          <w:rFonts w:ascii="Times New Roman" w:eastAsia="Times New Roman" w:hAnsi="Times New Roman" w:cs="Simplified Arabic"/>
          <w:b/>
          <w:color w:val="000000"/>
          <w:sz w:val="32"/>
          <w:szCs w:val="32"/>
          <w:rtl/>
          <w:lang w:bidi="ar-DZ"/>
        </w:rPr>
        <w:t>وقد بلغت قيمة ولكوكسن المحسوبة (</w:t>
      </w:r>
      <w:r w:rsidR="00247DDB" w:rsidRPr="00247DDB">
        <w:rPr>
          <w:rFonts w:ascii="Times New Roman" w:eastAsia="Times New Roman" w:hAnsi="Times New Roman" w:cs="Simplified Arabic" w:hint="cs"/>
          <w:b/>
          <w:color w:val="000000"/>
          <w:sz w:val="32"/>
          <w:szCs w:val="32"/>
          <w:rtl/>
          <w:lang w:bidi="ar-DZ"/>
        </w:rPr>
        <w:t>1</w:t>
      </w:r>
      <w:r w:rsidR="00247DDB"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DA3B59">
        <w:rPr>
          <w:rFonts w:ascii="Times New Roman" w:eastAsia="Times New Roman" w:hAnsi="Times New Roman" w:cs="Simplified Arabic" w:hint="cs"/>
          <w:b/>
          <w:color w:val="000000"/>
          <w:sz w:val="32"/>
          <w:szCs w:val="32"/>
          <w:rtl/>
          <w:lang w:bidi="ar-DZ"/>
        </w:rPr>
        <w:t>10</w:t>
      </w:r>
      <w:r w:rsidR="00247DDB" w:rsidRPr="00247DDB">
        <w:rPr>
          <w:rFonts w:ascii="Times New Roman" w:eastAsia="Times New Roman" w:hAnsi="Times New Roman" w:cs="Simplified Arabic"/>
          <w:b/>
          <w:color w:val="000000"/>
          <w:sz w:val="32"/>
          <w:szCs w:val="32"/>
          <w:rtl/>
          <w:lang w:bidi="ar-DZ"/>
        </w:rPr>
        <w:t xml:space="preserve">) عند </w:t>
      </w:r>
      <w:r w:rsidR="00DA3B59">
        <w:rPr>
          <w:rFonts w:ascii="Times New Roman" w:eastAsia="Times New Roman" w:hAnsi="Times New Roman" w:cs="Simplified Arabic" w:hint="cs"/>
          <w:b/>
          <w:color w:val="000000"/>
          <w:sz w:val="32"/>
          <w:szCs w:val="32"/>
          <w:rtl/>
          <w:lang w:bidi="ar-DZ"/>
        </w:rPr>
        <w:t>حجم عينة</w:t>
      </w:r>
      <w:r w:rsidR="00247DDB" w:rsidRPr="00247DDB">
        <w:rPr>
          <w:rFonts w:ascii="Times New Roman" w:eastAsia="Times New Roman" w:hAnsi="Times New Roman" w:cs="Simplified Arabic"/>
          <w:b/>
          <w:color w:val="000000"/>
          <w:sz w:val="32"/>
          <w:szCs w:val="32"/>
          <w:rtl/>
          <w:lang w:bidi="ar-DZ"/>
        </w:rPr>
        <w:t xml:space="preserve"> (</w:t>
      </w:r>
      <w:r w:rsidR="00DA3B59">
        <w:rPr>
          <w:rFonts w:ascii="Times New Roman" w:eastAsia="Times New Roman" w:hAnsi="Times New Roman" w:cs="Simplified Arabic" w:hint="cs"/>
          <w:b/>
          <w:color w:val="000000"/>
          <w:sz w:val="32"/>
          <w:szCs w:val="32"/>
          <w:rtl/>
          <w:lang w:bidi="ar-DZ"/>
        </w:rPr>
        <w:t>10</w:t>
      </w:r>
      <w:r w:rsidR="00247DDB"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DA3B59">
        <w:rPr>
          <w:rFonts w:ascii="Times New Roman" w:eastAsia="Times New Roman" w:hAnsi="Times New Roman" w:cs="Simplified Arabic" w:hint="cs"/>
          <w:b/>
          <w:color w:val="000000"/>
          <w:sz w:val="32"/>
          <w:szCs w:val="32"/>
          <w:rtl/>
          <w:lang w:bidi="ar-DZ"/>
        </w:rPr>
        <w:t>القياس</w:t>
      </w:r>
      <w:r w:rsidR="00247DDB" w:rsidRPr="00247DDB">
        <w:rPr>
          <w:rFonts w:ascii="Times New Roman" w:eastAsia="Times New Roman" w:hAnsi="Times New Roman" w:cs="Simplified Arabic"/>
          <w:b/>
          <w:color w:val="000000"/>
          <w:sz w:val="32"/>
          <w:szCs w:val="32"/>
          <w:rtl/>
          <w:lang w:bidi="ar-DZ"/>
        </w:rPr>
        <w:t xml:space="preserve"> البعدي </w:t>
      </w:r>
      <w:r w:rsidR="00DA3B59">
        <w:rPr>
          <w:rFonts w:ascii="Times New Roman" w:eastAsia="Times New Roman" w:hAnsi="Times New Roman" w:cs="Simplified Arabic" w:hint="cs"/>
          <w:b/>
          <w:color w:val="000000"/>
          <w:sz w:val="32"/>
          <w:szCs w:val="32"/>
          <w:rtl/>
          <w:lang w:bidi="ar-DZ"/>
        </w:rPr>
        <w:t xml:space="preserve">، وفيه من الدلالة الاحصائية </w:t>
      </w:r>
      <w:r w:rsidR="00247DDB" w:rsidRPr="00247DDB">
        <w:rPr>
          <w:rFonts w:ascii="Times New Roman" w:eastAsia="Times New Roman" w:hAnsi="Times New Roman" w:cs="Simplified Arabic"/>
          <w:b/>
          <w:color w:val="000000"/>
          <w:sz w:val="32"/>
          <w:szCs w:val="32"/>
          <w:rtl/>
          <w:lang w:bidi="ar-DZ"/>
        </w:rPr>
        <w:t>.</w:t>
      </w:r>
    </w:p>
    <w:p w:rsidR="00247DDB" w:rsidRPr="00247DDB" w:rsidRDefault="00247DDB" w:rsidP="00AB594F">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أما في متغير</w:t>
      </w:r>
      <w:r w:rsidR="00AB594F">
        <w:rPr>
          <w:rFonts w:ascii="Times New Roman" w:eastAsia="Times New Roman" w:hAnsi="Times New Roman" w:cs="Simplified Arabic" w:hint="cs"/>
          <w:b/>
          <w:color w:val="000000"/>
          <w:sz w:val="32"/>
          <w:szCs w:val="32"/>
          <w:rtl/>
          <w:lang w:bidi="ar-DZ"/>
        </w:rPr>
        <w:t xml:space="preserve"> ادراك </w:t>
      </w:r>
      <w:r w:rsidRPr="00247DDB">
        <w:rPr>
          <w:rFonts w:ascii="Times New Roman" w:eastAsia="Times New Roman" w:hAnsi="Times New Roman" w:cs="Simplified Arabic" w:hint="cs"/>
          <w:b/>
          <w:color w:val="000000"/>
          <w:sz w:val="32"/>
          <w:szCs w:val="32"/>
          <w:rtl/>
          <w:lang w:bidi="ar-DZ"/>
        </w:rPr>
        <w:t xml:space="preserve">المسافة ، فقد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DA3B59">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 حيث بلغت قيمة الوسيط في ا</w:t>
      </w:r>
      <w:r w:rsidR="00DA3B59">
        <w:rPr>
          <w:rFonts w:ascii="Times New Roman" w:eastAsia="Times New Roman" w:hAnsi="Times New Roman" w:cs="Simplified Arabic" w:hint="cs"/>
          <w:b/>
          <w:color w:val="000000"/>
          <w:sz w:val="32"/>
          <w:szCs w:val="32"/>
          <w:rtl/>
          <w:lang w:bidi="ar-DZ"/>
        </w:rPr>
        <w:t>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33.75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4.37</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DA3B59">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22.5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11.25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00DA3B59">
        <w:rPr>
          <w:rFonts w:ascii="Times New Roman" w:eastAsia="Times New Roman" w:hAnsi="Times New Roman" w:cs="Simplified Arabic" w:hint="cs"/>
          <w:b/>
          <w:color w:val="000000"/>
          <w:sz w:val="32"/>
          <w:szCs w:val="32"/>
          <w:rtl/>
          <w:lang w:bidi="ar-DZ"/>
        </w:rPr>
        <w:t>ومنه جاءت</w:t>
      </w:r>
      <w:r w:rsidRPr="00247DDB">
        <w:rPr>
          <w:rFonts w:ascii="Times New Roman" w:eastAsia="Times New Roman" w:hAnsi="Times New Roman" w:cs="Simplified Arabic"/>
          <w:b/>
          <w:color w:val="000000"/>
          <w:sz w:val="32"/>
          <w:szCs w:val="32"/>
          <w:rtl/>
          <w:lang w:bidi="ar-DZ"/>
        </w:rPr>
        <w:t xml:space="preserve"> قيمة ولكوكسن المحسوبة (</w:t>
      </w:r>
      <w:r w:rsidRPr="00247DDB">
        <w:rPr>
          <w:rFonts w:ascii="Times New Roman" w:eastAsia="Times New Roman" w:hAnsi="Times New Roman" w:cs="Simplified Arabic" w:hint="cs"/>
          <w:b/>
          <w:color w:val="000000"/>
          <w:sz w:val="32"/>
          <w:szCs w:val="32"/>
          <w:rtl/>
          <w:lang w:bidi="ar-DZ"/>
        </w:rPr>
        <w:t>4</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DA3B59">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DA3B59">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DA3B59">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ومستوى دلالة (0.05 ) فكان الفرق معنوياً ولصالح ا</w:t>
      </w:r>
      <w:r w:rsidR="00DA3B59">
        <w:rPr>
          <w:rFonts w:ascii="Times New Roman" w:eastAsia="Times New Roman" w:hAnsi="Times New Roman" w:cs="Simplified Arabic" w:hint="cs"/>
          <w:b/>
          <w:color w:val="000000"/>
          <w:sz w:val="32"/>
          <w:szCs w:val="32"/>
          <w:rtl/>
          <w:lang w:bidi="ar-DZ"/>
        </w:rPr>
        <w:t>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800EC2">
      <w:pPr>
        <w:spacing w:after="0" w:line="240" w:lineRule="auto"/>
        <w:jc w:val="lowKashida"/>
        <w:rPr>
          <w:rFonts w:ascii="Times New Roman" w:eastAsia="Times New Roman" w:hAnsi="Times New Roman" w:cs="Simplified Arabic"/>
          <w:color w:val="333333"/>
          <w:sz w:val="32"/>
          <w:szCs w:val="32"/>
          <w:rtl/>
        </w:rPr>
      </w:pPr>
      <w:r w:rsidRPr="00247DDB">
        <w:rPr>
          <w:rFonts w:ascii="Times New Roman" w:eastAsia="Times New Roman" w:hAnsi="Times New Roman" w:cs="Simplified Arabic" w:hint="cs"/>
          <w:b/>
          <w:color w:val="000000"/>
          <w:sz w:val="32"/>
          <w:szCs w:val="32"/>
          <w:rtl/>
          <w:lang w:bidi="ar-DZ"/>
        </w:rPr>
        <w:t xml:space="preserve">   كما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DA3B59">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w:t>
      </w:r>
      <w:r w:rsidR="00AB594F">
        <w:rPr>
          <w:rFonts w:ascii="Times New Roman" w:eastAsia="Times New Roman" w:hAnsi="Times New Roman" w:cs="Simplified Arabic"/>
          <w:b/>
          <w:color w:val="000000"/>
          <w:sz w:val="32"/>
          <w:szCs w:val="32"/>
          <w:rtl/>
          <w:lang w:bidi="ar-DZ"/>
        </w:rPr>
        <w:t>عدي للمجموعة التجريبية في متغير</w:t>
      </w:r>
      <w:r w:rsidR="00AB594F">
        <w:rPr>
          <w:rFonts w:ascii="Times New Roman" w:eastAsia="Times New Roman" w:hAnsi="Times New Roman" w:cs="Simplified Arabic" w:hint="cs"/>
          <w:b/>
          <w:color w:val="000000"/>
          <w:sz w:val="32"/>
          <w:szCs w:val="32"/>
          <w:rtl/>
          <w:lang w:bidi="ar-DZ"/>
        </w:rPr>
        <w:t xml:space="preserve"> ادراك </w:t>
      </w:r>
      <w:r w:rsidRPr="00247DDB">
        <w:rPr>
          <w:rFonts w:ascii="Times New Roman" w:eastAsia="Times New Roman" w:hAnsi="Times New Roman" w:cs="Simplified Arabic" w:hint="cs"/>
          <w:b/>
          <w:color w:val="000000"/>
          <w:sz w:val="32"/>
          <w:szCs w:val="32"/>
          <w:rtl/>
          <w:lang w:bidi="ar-DZ"/>
        </w:rPr>
        <w:t>الزمن</w:t>
      </w:r>
      <w:r w:rsidRPr="00247DDB">
        <w:rPr>
          <w:rFonts w:ascii="Times New Roman" w:eastAsia="Times New Roman" w:hAnsi="Times New Roman" w:cs="Simplified Arabic"/>
          <w:b/>
          <w:color w:val="000000"/>
          <w:sz w:val="32"/>
          <w:szCs w:val="32"/>
          <w:rtl/>
          <w:lang w:bidi="ar-DZ"/>
        </w:rPr>
        <w:t xml:space="preserve"> ، حيث بلغت قيمة الوسيط في </w:t>
      </w:r>
      <w:r w:rsidR="00DA3B59">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0.25</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800EC2">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0.75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0.37</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وقد بلغت قيمة ولكوكسن المحسوبة (</w:t>
      </w:r>
      <w:r w:rsidRPr="00247DDB">
        <w:rPr>
          <w:rFonts w:ascii="Times New Roman" w:eastAsia="Times New Roman" w:hAnsi="Times New Roman" w:cs="Simplified Arabic" w:hint="cs"/>
          <w:b/>
          <w:color w:val="000000"/>
          <w:sz w:val="32"/>
          <w:szCs w:val="32"/>
          <w:rtl/>
          <w:lang w:bidi="ar-DZ"/>
        </w:rPr>
        <w:t>2</w:t>
      </w:r>
      <w:r w:rsidRPr="00247DDB">
        <w:rPr>
          <w:rFonts w:ascii="Times New Roman" w:eastAsia="Times New Roman" w:hAnsi="Times New Roman" w:cs="Simplified Arabic"/>
          <w:b/>
          <w:color w:val="000000"/>
          <w:sz w:val="32"/>
          <w:szCs w:val="32"/>
          <w:rtl/>
          <w:lang w:bidi="ar-DZ"/>
        </w:rPr>
        <w:t>) وهي</w:t>
      </w:r>
      <w:r w:rsidR="00D84516">
        <w:rPr>
          <w:rFonts w:ascii="Times New Roman" w:eastAsia="Times New Roman" w:hAnsi="Times New Roman" w:cs="Simplified Arabic"/>
          <w:b/>
          <w:color w:val="000000"/>
          <w:sz w:val="32"/>
          <w:szCs w:val="32"/>
          <w:rtl/>
          <w:lang w:bidi="ar-DZ"/>
        </w:rPr>
        <w:t xml:space="preserve"> اصغر من قيمة ولكوكسن الجدولية </w:t>
      </w:r>
      <w:r w:rsidRPr="00247DDB">
        <w:rPr>
          <w:rFonts w:ascii="Times New Roman" w:eastAsia="Times New Roman" w:hAnsi="Times New Roman" w:cs="Simplified Arabic"/>
          <w:b/>
          <w:color w:val="000000"/>
          <w:sz w:val="32"/>
          <w:szCs w:val="32"/>
          <w:rtl/>
          <w:lang w:bidi="ar-DZ"/>
        </w:rPr>
        <w:t>البالغة (</w:t>
      </w:r>
      <w:r w:rsidR="00800EC2">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800EC2">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800EC2">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800EC2">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3E1E06" w:rsidRDefault="003E1E06" w:rsidP="00800EC2">
      <w:pPr>
        <w:spacing w:after="0" w:line="240" w:lineRule="auto"/>
        <w:jc w:val="lowKashida"/>
        <w:rPr>
          <w:rFonts w:ascii="Times New Roman" w:eastAsia="Times New Roman" w:hAnsi="Times New Roman" w:cs="Simplified Arabic"/>
          <w:sz w:val="32"/>
          <w:szCs w:val="32"/>
          <w:rtl/>
        </w:rPr>
      </w:pPr>
      <w:r>
        <w:rPr>
          <w:rFonts w:ascii="Times New Roman" w:eastAsia="Times New Roman" w:hAnsi="Times New Roman" w:cs="Simplified Arabic" w:hint="cs"/>
          <w:color w:val="333333"/>
          <w:sz w:val="32"/>
          <w:szCs w:val="32"/>
          <w:rtl/>
        </w:rPr>
        <w:t xml:space="preserve">   </w:t>
      </w:r>
      <w:r w:rsidR="00800EC2" w:rsidRPr="003E1E06">
        <w:rPr>
          <w:rFonts w:ascii="Times New Roman" w:eastAsia="Times New Roman" w:hAnsi="Times New Roman" w:cs="Simplified Arabic" w:hint="cs"/>
          <w:sz w:val="32"/>
          <w:szCs w:val="32"/>
          <w:rtl/>
        </w:rPr>
        <w:t xml:space="preserve">مما جاء انفا" </w:t>
      </w:r>
      <w:r w:rsidR="00247DDB" w:rsidRPr="003E1E06">
        <w:rPr>
          <w:rFonts w:ascii="Times New Roman" w:eastAsia="Times New Roman" w:hAnsi="Times New Roman" w:cs="Simplified Arabic" w:hint="cs"/>
          <w:sz w:val="32"/>
          <w:szCs w:val="32"/>
          <w:rtl/>
        </w:rPr>
        <w:t xml:space="preserve">تظهر نتائج الاختبارات التي تم التوصل إليها للمجموعة التجريبية  للاختبار البدني ، تطورا بين نتائج </w:t>
      </w:r>
      <w:r w:rsidR="00800EC2" w:rsidRPr="003E1E06">
        <w:rPr>
          <w:rFonts w:ascii="Times New Roman" w:eastAsia="Times New Roman" w:hAnsi="Times New Roman" w:cs="Simplified Arabic" w:hint="cs"/>
          <w:sz w:val="32"/>
          <w:szCs w:val="32"/>
          <w:rtl/>
        </w:rPr>
        <w:t>القياس</w:t>
      </w:r>
      <w:r w:rsidR="00247DDB" w:rsidRPr="003E1E06">
        <w:rPr>
          <w:rFonts w:ascii="Times New Roman" w:eastAsia="Times New Roman" w:hAnsi="Times New Roman" w:cs="Simplified Arabic" w:hint="cs"/>
          <w:sz w:val="32"/>
          <w:szCs w:val="32"/>
          <w:rtl/>
        </w:rPr>
        <w:t xml:space="preserve"> القبلي و نتائج </w:t>
      </w:r>
      <w:r w:rsidR="00800EC2" w:rsidRPr="003E1E06">
        <w:rPr>
          <w:rFonts w:ascii="Times New Roman" w:eastAsia="Times New Roman" w:hAnsi="Times New Roman" w:cs="Simplified Arabic" w:hint="cs"/>
          <w:sz w:val="32"/>
          <w:szCs w:val="32"/>
          <w:rtl/>
        </w:rPr>
        <w:t>القياس</w:t>
      </w:r>
      <w:r w:rsidR="00247DDB" w:rsidRPr="003E1E06">
        <w:rPr>
          <w:rFonts w:ascii="Times New Roman" w:eastAsia="Times New Roman" w:hAnsi="Times New Roman" w:cs="Simplified Arabic" w:hint="cs"/>
          <w:sz w:val="32"/>
          <w:szCs w:val="32"/>
          <w:rtl/>
        </w:rPr>
        <w:t xml:space="preserve"> البعدي ولصالح الاختبار البعدي إذ ظهر التحسن في الوسيط لذلك الاختبار</w:t>
      </w:r>
      <w:r w:rsidR="00D84516" w:rsidRPr="003E1E06">
        <w:rPr>
          <w:rFonts w:ascii="Times New Roman" w:eastAsia="Times New Roman" w:hAnsi="Times New Roman" w:cs="Simplified Arabic" w:hint="cs"/>
          <w:sz w:val="32"/>
          <w:szCs w:val="32"/>
          <w:rtl/>
        </w:rPr>
        <w:t xml:space="preserve"> فضلا عن ما أظهرته نتائج اختبار</w:t>
      </w:r>
      <w:r w:rsidR="00247DDB" w:rsidRPr="003E1E06">
        <w:rPr>
          <w:rFonts w:ascii="Times New Roman" w:eastAsia="Times New Roman" w:hAnsi="Times New Roman" w:cs="Simplified Arabic" w:hint="cs"/>
          <w:sz w:val="32"/>
          <w:szCs w:val="32"/>
          <w:rtl/>
        </w:rPr>
        <w:t>(ولكوكسن) التي</w:t>
      </w:r>
      <w:r w:rsidR="00D84516" w:rsidRPr="003E1E06">
        <w:rPr>
          <w:rFonts w:ascii="Times New Roman" w:eastAsia="Times New Roman" w:hAnsi="Times New Roman" w:cs="Simplified Arabic" w:hint="cs"/>
          <w:sz w:val="32"/>
          <w:szCs w:val="32"/>
          <w:rtl/>
        </w:rPr>
        <w:t xml:space="preserve"> أعطت فروق معنوية لقيم الوسيط ولصالح </w:t>
      </w:r>
      <w:r w:rsidR="00800EC2" w:rsidRPr="003E1E06">
        <w:rPr>
          <w:rFonts w:ascii="Times New Roman" w:eastAsia="Times New Roman" w:hAnsi="Times New Roman" w:cs="Simplified Arabic" w:hint="cs"/>
          <w:sz w:val="32"/>
          <w:szCs w:val="32"/>
          <w:rtl/>
        </w:rPr>
        <w:t xml:space="preserve">القياس </w:t>
      </w:r>
      <w:r w:rsidR="00247DDB" w:rsidRPr="003E1E06">
        <w:rPr>
          <w:rFonts w:ascii="Times New Roman" w:eastAsia="Times New Roman" w:hAnsi="Times New Roman" w:cs="Simplified Arabic" w:hint="cs"/>
          <w:sz w:val="32"/>
          <w:szCs w:val="32"/>
          <w:rtl/>
        </w:rPr>
        <w:t xml:space="preserve">البعدي مما يدل على إن المجموعة التجريبية </w:t>
      </w:r>
      <w:r w:rsidR="00D84516" w:rsidRPr="003E1E06">
        <w:rPr>
          <w:rFonts w:ascii="Times New Roman" w:eastAsia="Times New Roman" w:hAnsi="Times New Roman" w:cs="Simplified Arabic" w:hint="cs"/>
          <w:sz w:val="32"/>
          <w:szCs w:val="32"/>
          <w:rtl/>
        </w:rPr>
        <w:t>قد</w:t>
      </w:r>
      <w:r w:rsidR="00247DDB" w:rsidRPr="003E1E06">
        <w:rPr>
          <w:rFonts w:ascii="Times New Roman" w:eastAsia="Times New Roman" w:hAnsi="Times New Roman" w:cs="Simplified Arabic" w:hint="cs"/>
          <w:sz w:val="32"/>
          <w:szCs w:val="32"/>
          <w:rtl/>
        </w:rPr>
        <w:t xml:space="preserve">ارتفع مستوى أدائها بواسطة استخدامها للتمرينات التي أعدها الباحث. </w:t>
      </w:r>
    </w:p>
    <w:p w:rsidR="00247DDB" w:rsidRPr="00247DDB" w:rsidRDefault="00247DDB" w:rsidP="003E1E06">
      <w:pPr>
        <w:spacing w:after="0" w:line="240" w:lineRule="auto"/>
        <w:jc w:val="lowKashida"/>
        <w:rPr>
          <w:rFonts w:ascii="Times New Roman" w:eastAsia="Times New Roman" w:hAnsi="Times New Roman" w:cs="Simplified Arabic"/>
          <w:color w:val="333333"/>
          <w:sz w:val="32"/>
          <w:szCs w:val="32"/>
          <w:vertAlign w:val="superscript"/>
          <w:rtl/>
        </w:rPr>
      </w:pPr>
      <w:r w:rsidRPr="003E1E06">
        <w:rPr>
          <w:rFonts w:ascii="Times New Roman" w:eastAsia="Times New Roman" w:hAnsi="Times New Roman" w:cs="Simplified Arabic" w:hint="cs"/>
          <w:sz w:val="32"/>
          <w:szCs w:val="32"/>
          <w:rtl/>
        </w:rPr>
        <w:lastRenderedPageBreak/>
        <w:t xml:space="preserve">   ويعزو الباحث السبب في التوصل إلى تلك النتائج في تطور مستوى أداء المجموعة التجريبية في </w:t>
      </w:r>
      <w:r w:rsidR="00800EC2" w:rsidRPr="003E1E06">
        <w:rPr>
          <w:rFonts w:ascii="Times New Roman" w:eastAsia="Times New Roman" w:hAnsi="Times New Roman" w:cs="Simplified Arabic" w:hint="cs"/>
          <w:sz w:val="32"/>
          <w:szCs w:val="32"/>
          <w:rtl/>
        </w:rPr>
        <w:t>القياسات</w:t>
      </w:r>
      <w:r w:rsidRPr="003E1E06">
        <w:rPr>
          <w:rFonts w:ascii="Times New Roman" w:eastAsia="Times New Roman" w:hAnsi="Times New Roman" w:cs="Simplified Arabic" w:hint="cs"/>
          <w:sz w:val="32"/>
          <w:szCs w:val="32"/>
          <w:rtl/>
        </w:rPr>
        <w:t xml:space="preserve"> البعدية إلى</w:t>
      </w:r>
      <w:r w:rsidR="003E1E06">
        <w:rPr>
          <w:rFonts w:ascii="Times New Roman" w:eastAsia="Times New Roman" w:hAnsi="Times New Roman" w:cs="Simplified Arabic" w:hint="cs"/>
          <w:sz w:val="32"/>
          <w:szCs w:val="32"/>
          <w:rtl/>
        </w:rPr>
        <w:t xml:space="preserve"> </w:t>
      </w:r>
      <w:r w:rsidRPr="003E1E06">
        <w:rPr>
          <w:rFonts w:ascii="Times New Roman" w:eastAsia="Times New Roman" w:hAnsi="Times New Roman" w:cs="Simplified Arabic" w:hint="cs"/>
          <w:sz w:val="32"/>
          <w:szCs w:val="32"/>
          <w:rtl/>
        </w:rPr>
        <w:t xml:space="preserve">تأثير التمرينات </w:t>
      </w:r>
      <w:r w:rsidR="003E1E06">
        <w:rPr>
          <w:rFonts w:ascii="Times New Roman" w:eastAsia="Times New Roman" w:hAnsi="Times New Roman" w:cs="Simplified Arabic" w:hint="cs"/>
          <w:sz w:val="32"/>
          <w:szCs w:val="32"/>
          <w:rtl/>
        </w:rPr>
        <w:t>الخاصة</w:t>
      </w:r>
      <w:r w:rsidRPr="003E1E06">
        <w:rPr>
          <w:rFonts w:ascii="Times New Roman" w:eastAsia="Times New Roman" w:hAnsi="Times New Roman" w:cs="Simplified Arabic" w:hint="cs"/>
          <w:sz w:val="32"/>
          <w:szCs w:val="32"/>
          <w:rtl/>
        </w:rPr>
        <w:t xml:space="preserve"> التي وضعها الباحث للمجموعة التجريبية لتدريب مكون تحمل القدرة والت</w:t>
      </w:r>
      <w:r w:rsidR="00D84516" w:rsidRPr="003E1E06">
        <w:rPr>
          <w:rFonts w:ascii="Times New Roman" w:eastAsia="Times New Roman" w:hAnsi="Times New Roman" w:cs="Simplified Arabic" w:hint="cs"/>
          <w:sz w:val="32"/>
          <w:szCs w:val="32"/>
          <w:rtl/>
        </w:rPr>
        <w:t>ي هي ذات طابع بدني قوي و سريع و</w:t>
      </w:r>
      <w:r w:rsidRPr="003E1E06">
        <w:rPr>
          <w:rFonts w:ascii="Times New Roman" w:eastAsia="Times New Roman" w:hAnsi="Times New Roman" w:cs="Simplified Arabic" w:hint="cs"/>
          <w:sz w:val="32"/>
          <w:szCs w:val="32"/>
          <w:rtl/>
        </w:rPr>
        <w:t>مقاوم للتعب</w:t>
      </w:r>
      <w:r w:rsidR="003E1E06">
        <w:rPr>
          <w:rFonts w:ascii="Times New Roman" w:eastAsia="Times New Roman" w:hAnsi="Times New Roman" w:cs="Simplified Arabic" w:hint="cs"/>
          <w:sz w:val="32"/>
          <w:szCs w:val="32"/>
          <w:rtl/>
        </w:rPr>
        <w:t>.</w:t>
      </w:r>
      <w:r w:rsidR="00800EC2" w:rsidRPr="003E1E06">
        <w:rPr>
          <w:rFonts w:ascii="Times New Roman" w:eastAsia="Times New Roman" w:hAnsi="Times New Roman" w:cs="Simplified Arabic" w:hint="cs"/>
          <w:sz w:val="32"/>
          <w:szCs w:val="32"/>
          <w:rtl/>
        </w:rPr>
        <w:t xml:space="preserve"> فقد</w:t>
      </w:r>
      <w:r w:rsidRPr="003E1E06">
        <w:rPr>
          <w:rFonts w:ascii="Times New Roman" w:eastAsia="Times New Roman" w:hAnsi="Times New Roman" w:cs="Simplified Arabic" w:hint="cs"/>
          <w:sz w:val="32"/>
          <w:szCs w:val="32"/>
          <w:rtl/>
        </w:rPr>
        <w:t xml:space="preserve"> تم تقنين تأثير هذه الأحمال التدريبية المناسبة لهذا المكون وبالنسب التي تتط</w:t>
      </w:r>
      <w:r w:rsidR="00D84516" w:rsidRPr="003E1E06">
        <w:rPr>
          <w:rFonts w:ascii="Times New Roman" w:eastAsia="Times New Roman" w:hAnsi="Times New Roman" w:cs="Simplified Arabic" w:hint="cs"/>
          <w:sz w:val="32"/>
          <w:szCs w:val="32"/>
          <w:rtl/>
        </w:rPr>
        <w:t xml:space="preserve">لبها المهارة  وهذا ما جعل تأثير </w:t>
      </w:r>
      <w:r w:rsidRPr="003E1E06">
        <w:rPr>
          <w:rFonts w:ascii="Times New Roman" w:eastAsia="Times New Roman" w:hAnsi="Times New Roman" w:cs="Simplified Arabic" w:hint="cs"/>
          <w:sz w:val="32"/>
          <w:szCs w:val="32"/>
          <w:rtl/>
        </w:rPr>
        <w:t>الأداء البدني يشك</w:t>
      </w:r>
      <w:r w:rsidR="00D84516" w:rsidRPr="003E1E06">
        <w:rPr>
          <w:rFonts w:ascii="Times New Roman" w:eastAsia="Times New Roman" w:hAnsi="Times New Roman" w:cs="Simplified Arabic" w:hint="cs"/>
          <w:sz w:val="32"/>
          <w:szCs w:val="32"/>
          <w:rtl/>
        </w:rPr>
        <w:t>ل أكثر</w:t>
      </w:r>
      <w:r w:rsidR="003E1E06">
        <w:rPr>
          <w:rFonts w:ascii="Times New Roman" w:eastAsia="Times New Roman" w:hAnsi="Times New Roman" w:cs="Simplified Arabic" w:hint="cs"/>
          <w:sz w:val="32"/>
          <w:szCs w:val="32"/>
          <w:rtl/>
        </w:rPr>
        <w:t xml:space="preserve"> </w:t>
      </w:r>
      <w:r w:rsidR="00D84516" w:rsidRPr="003E1E06">
        <w:rPr>
          <w:rFonts w:ascii="Times New Roman" w:eastAsia="Times New Roman" w:hAnsi="Times New Roman" w:cs="Simplified Arabic" w:hint="cs"/>
          <w:sz w:val="32"/>
          <w:szCs w:val="32"/>
          <w:rtl/>
        </w:rPr>
        <w:t>قوة وسرعة من حيث الأداء</w:t>
      </w:r>
      <w:r w:rsidRPr="003E1E06">
        <w:rPr>
          <w:rFonts w:ascii="Times New Roman" w:eastAsia="Times New Roman" w:hAnsi="Times New Roman" w:cs="Simplified Arabic" w:hint="cs"/>
          <w:sz w:val="32"/>
          <w:szCs w:val="32"/>
          <w:rtl/>
        </w:rPr>
        <w:t>. "حيث أن التمرينات يجب أن يكون لها هدف يعمل على التطوير سواء أكان بدنيا أو مهاريا أو خططيا كما يجب أن تتناسب مع مستوى المكون والمدة الزمنية المخصصة</w:t>
      </w:r>
      <w:r w:rsidR="00D84516" w:rsidRPr="003E1E06">
        <w:rPr>
          <w:rFonts w:ascii="Times New Roman" w:eastAsia="Times New Roman" w:hAnsi="Times New Roman" w:cs="Simplified Arabic" w:hint="cs"/>
          <w:sz w:val="32"/>
          <w:szCs w:val="32"/>
          <w:rtl/>
        </w:rPr>
        <w:t xml:space="preserve"> لها"</w:t>
      </w:r>
      <w:r w:rsidRPr="003E1E06">
        <w:rPr>
          <w:rFonts w:ascii="Times New Roman" w:eastAsia="Times New Roman" w:hAnsi="Times New Roman" w:cs="Simplified Arabic" w:hint="cs"/>
          <w:sz w:val="32"/>
          <w:szCs w:val="32"/>
          <w:vertAlign w:val="superscript"/>
          <w:rtl/>
        </w:rPr>
        <w:t>(</w:t>
      </w:r>
      <w:r w:rsidRPr="003E1E06">
        <w:rPr>
          <w:rFonts w:ascii="Times New Roman" w:eastAsia="Times New Roman" w:hAnsi="Times New Roman" w:cs="Simplified Arabic"/>
          <w:sz w:val="32"/>
          <w:szCs w:val="32"/>
          <w:vertAlign w:val="superscript"/>
          <w:rtl/>
        </w:rPr>
        <w:footnoteReference w:id="84"/>
      </w:r>
      <w:r w:rsidRPr="003E1E06">
        <w:rPr>
          <w:rFonts w:ascii="Times New Roman" w:eastAsia="Times New Roman" w:hAnsi="Times New Roman" w:cs="Simplified Arabic" w:hint="cs"/>
          <w:sz w:val="32"/>
          <w:szCs w:val="32"/>
          <w:vertAlign w:val="superscript"/>
          <w:rtl/>
        </w:rPr>
        <w:t>)</w:t>
      </w:r>
    </w:p>
    <w:p w:rsidR="00247DDB" w:rsidRPr="00247DDB" w:rsidRDefault="00247DDB" w:rsidP="00247DDB">
      <w:pPr>
        <w:spacing w:after="0" w:line="240" w:lineRule="auto"/>
        <w:jc w:val="lowKashida"/>
        <w:rPr>
          <w:rFonts w:ascii="Simplified Arabic" w:eastAsia="Times New Roman" w:hAnsi="Simplified Arabic" w:cs="Simplified Arabic"/>
          <w:sz w:val="32"/>
          <w:szCs w:val="32"/>
          <w:rtl/>
        </w:rPr>
      </w:pPr>
      <w:r w:rsidRPr="00247DDB">
        <w:rPr>
          <w:rFonts w:ascii="Simplified Arabic" w:eastAsia="Times New Roman" w:hAnsi="Simplified Arabic" w:cs="Simplified Arabic" w:hint="cs"/>
          <w:sz w:val="32"/>
          <w:szCs w:val="32"/>
          <w:rtl/>
        </w:rPr>
        <w:t xml:space="preserve">كما </w:t>
      </w:r>
      <w:r w:rsidRPr="00247DDB">
        <w:rPr>
          <w:rFonts w:ascii="Simplified Arabic" w:eastAsia="Times New Roman" w:hAnsi="Simplified Arabic" w:cs="Simplified Arabic"/>
          <w:sz w:val="32"/>
          <w:szCs w:val="32"/>
          <w:rtl/>
        </w:rPr>
        <w:t xml:space="preserve">أظهرت النتائج وجود فروق معنوية بين القياسين القبلي والبعدي  </w:t>
      </w:r>
      <w:r w:rsidRPr="00247DDB">
        <w:rPr>
          <w:rFonts w:ascii="Simplified Arabic" w:eastAsia="Times New Roman" w:hAnsi="Simplified Arabic" w:cs="Simplified Arabic" w:hint="cs"/>
          <w:sz w:val="32"/>
          <w:szCs w:val="32"/>
          <w:rtl/>
        </w:rPr>
        <w:t>لل</w:t>
      </w:r>
      <w:r w:rsidRPr="00247DDB">
        <w:rPr>
          <w:rFonts w:ascii="Simplified Arabic" w:eastAsia="Times New Roman" w:hAnsi="Simplified Arabic" w:cs="Simplified Arabic"/>
          <w:sz w:val="32"/>
          <w:szCs w:val="32"/>
          <w:rtl/>
        </w:rPr>
        <w:t>مجموع</w:t>
      </w:r>
      <w:r w:rsidRPr="00247DDB">
        <w:rPr>
          <w:rFonts w:ascii="Simplified Arabic" w:eastAsia="Times New Roman" w:hAnsi="Simplified Arabic" w:cs="Simplified Arabic" w:hint="cs"/>
          <w:sz w:val="32"/>
          <w:szCs w:val="32"/>
          <w:rtl/>
        </w:rPr>
        <w:t>ة</w:t>
      </w:r>
      <w:r w:rsidRPr="00247DDB">
        <w:rPr>
          <w:rFonts w:ascii="Simplified Arabic" w:eastAsia="Times New Roman" w:hAnsi="Simplified Arabic" w:cs="Simplified Arabic"/>
          <w:sz w:val="32"/>
          <w:szCs w:val="32"/>
          <w:rtl/>
        </w:rPr>
        <w:t xml:space="preserve"> التجريبية في مستوى الإدراك الحس</w:t>
      </w:r>
      <w:r w:rsidRPr="00247DDB">
        <w:rPr>
          <w:rFonts w:ascii="Simplified Arabic" w:eastAsia="Times New Roman" w:hAnsi="Simplified Arabic" w:cs="Simplified Arabic" w:hint="cs"/>
          <w:sz w:val="32"/>
          <w:szCs w:val="32"/>
          <w:rtl/>
        </w:rPr>
        <w:t>_</w:t>
      </w:r>
      <w:r w:rsidRPr="00247DDB">
        <w:rPr>
          <w:rFonts w:ascii="Simplified Arabic" w:eastAsia="Times New Roman" w:hAnsi="Simplified Arabic" w:cs="Simplified Arabic"/>
          <w:sz w:val="32"/>
          <w:szCs w:val="32"/>
          <w:rtl/>
        </w:rPr>
        <w:t>حركي .</w:t>
      </w:r>
    </w:p>
    <w:p w:rsidR="00247DDB" w:rsidRDefault="00247DDB" w:rsidP="003E1E06">
      <w:pPr>
        <w:spacing w:after="0" w:line="240" w:lineRule="auto"/>
        <w:jc w:val="lowKashida"/>
        <w:rPr>
          <w:rFonts w:ascii="Simplified Arabic" w:eastAsia="Times New Roman" w:hAnsi="Simplified Arabic" w:cs="Simplified Arabic"/>
          <w:sz w:val="32"/>
          <w:szCs w:val="32"/>
          <w:vertAlign w:val="superscript"/>
          <w:rtl/>
        </w:rPr>
      </w:pPr>
      <w:r w:rsidRPr="00247DDB">
        <w:rPr>
          <w:rFonts w:ascii="Simplified Arabic" w:eastAsia="Times New Roman" w:hAnsi="Simplified Arabic" w:cs="Simplified Arabic"/>
          <w:sz w:val="32"/>
          <w:szCs w:val="32"/>
          <w:rtl/>
        </w:rPr>
        <w:tab/>
        <w:t xml:space="preserve">ويعزو الباحث الفرق المعنوي في نتائج المجموعة التجريبية بين القياسين القبلي والبعدي إلى تأثير التمرينات ، </w:t>
      </w:r>
      <w:r w:rsidRPr="00247DDB">
        <w:rPr>
          <w:rFonts w:ascii="Simplified Arabic" w:eastAsia="Times New Roman" w:hAnsi="Simplified Arabic" w:cs="Simplified Arabic" w:hint="cs"/>
          <w:sz w:val="32"/>
          <w:szCs w:val="32"/>
          <w:rtl/>
        </w:rPr>
        <w:t>والتي</w:t>
      </w:r>
      <w:r w:rsidRPr="00247DDB">
        <w:rPr>
          <w:rFonts w:ascii="Simplified Arabic" w:eastAsia="Times New Roman" w:hAnsi="Simplified Arabic" w:cs="Simplified Arabic"/>
          <w:sz w:val="32"/>
          <w:szCs w:val="32"/>
          <w:rtl/>
        </w:rPr>
        <w:t xml:space="preserve"> تميزت </w:t>
      </w:r>
      <w:r w:rsidRPr="00247DDB">
        <w:rPr>
          <w:rFonts w:ascii="Simplified Arabic" w:eastAsia="Times New Roman" w:hAnsi="Simplified Arabic" w:cs="Simplified Arabic" w:hint="cs"/>
          <w:sz w:val="32"/>
          <w:szCs w:val="32"/>
          <w:rtl/>
        </w:rPr>
        <w:t>بأنها تناولت أهم</w:t>
      </w:r>
      <w:r w:rsidRPr="00247DDB">
        <w:rPr>
          <w:rFonts w:ascii="Simplified Arabic" w:eastAsia="Times New Roman" w:hAnsi="Simplified Arabic" w:cs="Simplified Arabic"/>
          <w:sz w:val="32"/>
          <w:szCs w:val="32"/>
          <w:rtl/>
        </w:rPr>
        <w:t xml:space="preserve"> أبعاد الإدراك الحس</w:t>
      </w:r>
      <w:r w:rsidRPr="00247DDB">
        <w:rPr>
          <w:rFonts w:ascii="Simplified Arabic" w:eastAsia="Times New Roman" w:hAnsi="Simplified Arabic" w:cs="Simplified Arabic" w:hint="cs"/>
          <w:sz w:val="32"/>
          <w:szCs w:val="32"/>
          <w:rtl/>
        </w:rPr>
        <w:t>_</w:t>
      </w:r>
      <w:r w:rsidRPr="00247DDB">
        <w:rPr>
          <w:rFonts w:ascii="Simplified Arabic" w:eastAsia="Times New Roman" w:hAnsi="Simplified Arabic" w:cs="Simplified Arabic"/>
          <w:sz w:val="32"/>
          <w:szCs w:val="32"/>
          <w:rtl/>
        </w:rPr>
        <w:t xml:space="preserve">حركي الخاصة بكرة </w:t>
      </w:r>
      <w:r w:rsidRPr="00247DDB">
        <w:rPr>
          <w:rFonts w:ascii="Simplified Arabic" w:eastAsia="Times New Roman" w:hAnsi="Simplified Arabic" w:cs="Simplified Arabic" w:hint="cs"/>
          <w:sz w:val="32"/>
          <w:szCs w:val="32"/>
          <w:rtl/>
        </w:rPr>
        <w:t>السلة على الكراسي المتحركة</w:t>
      </w:r>
      <w:r w:rsidRPr="00247DDB">
        <w:rPr>
          <w:rFonts w:ascii="Simplified Arabic" w:eastAsia="Times New Roman" w:hAnsi="Simplified Arabic" w:cs="Simplified Arabic"/>
          <w:sz w:val="32"/>
          <w:szCs w:val="32"/>
          <w:rtl/>
        </w:rPr>
        <w:t xml:space="preserve"> ( إدراك المسافة ، </w:t>
      </w:r>
      <w:r w:rsidRPr="00247DDB">
        <w:rPr>
          <w:rFonts w:ascii="Simplified Arabic" w:eastAsia="Times New Roman" w:hAnsi="Simplified Arabic" w:cs="Simplified Arabic" w:hint="cs"/>
          <w:sz w:val="32"/>
          <w:szCs w:val="32"/>
          <w:rtl/>
        </w:rPr>
        <w:t>والزمن</w:t>
      </w:r>
      <w:r w:rsidRPr="00247DDB">
        <w:rPr>
          <w:rFonts w:ascii="Simplified Arabic" w:eastAsia="Times New Roman" w:hAnsi="Simplified Arabic" w:cs="Simplified Arabic"/>
          <w:sz w:val="32"/>
          <w:szCs w:val="32"/>
          <w:rtl/>
        </w:rPr>
        <w:t xml:space="preserve"> ) . وان تطورها يؤدي إلى دقة الإدراك الحسي للاعب بالمثيرات وسرعته وبالتالي يكون أداؤه بشكل أفضل مما كان عليه سابقاً لان لعبة كرة</w:t>
      </w:r>
      <w:r w:rsidRPr="00247DDB">
        <w:rPr>
          <w:rFonts w:ascii="Simplified Arabic" w:eastAsia="Times New Roman" w:hAnsi="Simplified Arabic" w:cs="Simplified Arabic" w:hint="cs"/>
          <w:sz w:val="32"/>
          <w:szCs w:val="32"/>
          <w:rtl/>
        </w:rPr>
        <w:t xml:space="preserve"> السلة</w:t>
      </w:r>
      <w:r w:rsidRPr="00247DDB">
        <w:rPr>
          <w:rFonts w:ascii="Simplified Arabic" w:eastAsia="Times New Roman" w:hAnsi="Simplified Arabic" w:cs="Simplified Arabic"/>
          <w:sz w:val="32"/>
          <w:szCs w:val="32"/>
          <w:rtl/>
        </w:rPr>
        <w:t xml:space="preserve"> تتميز بتعدد المثيرات وتغيرها وإن الأداء يكون وفقاً لإدراك اللاعب لهذه المثيرات والمعلومات التي تترتب عليها قبل الأداء وبعده ،</w:t>
      </w:r>
      <w:r w:rsidRPr="00247DDB">
        <w:rPr>
          <w:rFonts w:ascii="Simplified Arabic" w:eastAsia="Times New Roman" w:hAnsi="Simplified Arabic" w:cs="Simplified Arabic" w:hint="cs"/>
          <w:sz w:val="32"/>
          <w:szCs w:val="32"/>
          <w:rtl/>
        </w:rPr>
        <w:t xml:space="preserve"> "</w:t>
      </w:r>
      <w:r w:rsidRPr="00247DDB">
        <w:rPr>
          <w:rFonts w:ascii="Simplified Arabic" w:eastAsia="Times New Roman" w:hAnsi="Simplified Arabic" w:cs="Simplified Arabic"/>
          <w:sz w:val="32"/>
          <w:szCs w:val="32"/>
          <w:rtl/>
        </w:rPr>
        <w:t xml:space="preserve">إذ إن ارتفاع دقة المدركات الحسية تزيد من قدرة </w:t>
      </w:r>
      <w:r w:rsidRPr="00247DDB">
        <w:rPr>
          <w:rFonts w:ascii="Simplified Arabic" w:eastAsia="Times New Roman" w:hAnsi="Simplified Arabic" w:cs="Simplified Arabic" w:hint="cs"/>
          <w:sz w:val="32"/>
          <w:szCs w:val="32"/>
          <w:rtl/>
        </w:rPr>
        <w:t>اللاعب</w:t>
      </w:r>
      <w:r w:rsidRPr="00247DDB">
        <w:rPr>
          <w:rFonts w:ascii="Simplified Arabic" w:eastAsia="Times New Roman" w:hAnsi="Simplified Arabic" w:cs="Simplified Arabic"/>
          <w:sz w:val="32"/>
          <w:szCs w:val="32"/>
          <w:rtl/>
        </w:rPr>
        <w:t xml:space="preserve"> على التحكم والتوجيه الواعي لحركة الجسم </w:t>
      </w:r>
      <w:r w:rsidRPr="00247DDB">
        <w:rPr>
          <w:rFonts w:ascii="Simplified Arabic" w:eastAsia="Times New Roman" w:hAnsi="Simplified Arabic" w:cs="Simplified Arabic" w:hint="cs"/>
          <w:sz w:val="32"/>
          <w:szCs w:val="32"/>
          <w:rtl/>
        </w:rPr>
        <w:t>والأداة ،</w:t>
      </w:r>
      <w:r w:rsidRPr="00247DDB">
        <w:rPr>
          <w:rFonts w:ascii="Simplified Arabic" w:eastAsia="Times New Roman" w:hAnsi="Simplified Arabic" w:cs="Simplified Arabic"/>
          <w:sz w:val="32"/>
          <w:szCs w:val="32"/>
          <w:rtl/>
        </w:rPr>
        <w:t xml:space="preserve"> بالإضافة إلى انه عن طريق الإدراك</w:t>
      </w:r>
      <w:r w:rsidR="00800EC2">
        <w:rPr>
          <w:rFonts w:ascii="Simplified Arabic" w:eastAsia="Times New Roman" w:hAnsi="Simplified Arabic" w:cs="Simplified Arabic" w:hint="cs"/>
          <w:sz w:val="32"/>
          <w:szCs w:val="32"/>
          <w:rtl/>
        </w:rPr>
        <w:t>ا</w:t>
      </w:r>
      <w:r w:rsidRPr="00247DDB">
        <w:rPr>
          <w:rFonts w:ascii="Simplified Arabic" w:eastAsia="Times New Roman" w:hAnsi="Simplified Arabic" w:cs="Simplified Arabic"/>
          <w:sz w:val="32"/>
          <w:szCs w:val="32"/>
          <w:rtl/>
        </w:rPr>
        <w:t>لحس</w:t>
      </w:r>
      <w:r w:rsidRPr="00247DDB">
        <w:rPr>
          <w:rFonts w:ascii="Simplified Arabic" w:eastAsia="Times New Roman" w:hAnsi="Simplified Arabic" w:cs="Simplified Arabic" w:hint="cs"/>
          <w:sz w:val="32"/>
          <w:szCs w:val="32"/>
          <w:rtl/>
        </w:rPr>
        <w:t>_</w:t>
      </w:r>
      <w:r w:rsidRPr="00247DDB">
        <w:rPr>
          <w:rFonts w:ascii="Simplified Arabic" w:eastAsia="Times New Roman" w:hAnsi="Simplified Arabic" w:cs="Simplified Arabic"/>
          <w:sz w:val="32"/>
          <w:szCs w:val="32"/>
          <w:rtl/>
        </w:rPr>
        <w:t>حركي ي</w:t>
      </w:r>
      <w:r w:rsidRPr="00247DDB">
        <w:rPr>
          <w:rFonts w:ascii="Simplified Arabic" w:eastAsia="Times New Roman" w:hAnsi="Simplified Arabic" w:cs="Simplified Arabic" w:hint="cs"/>
          <w:sz w:val="32"/>
          <w:szCs w:val="32"/>
          <w:rtl/>
        </w:rPr>
        <w:t>ت</w:t>
      </w:r>
      <w:r w:rsidRPr="00247DDB">
        <w:rPr>
          <w:rFonts w:ascii="Simplified Arabic" w:eastAsia="Times New Roman" w:hAnsi="Simplified Arabic" w:cs="Simplified Arabic"/>
          <w:sz w:val="32"/>
          <w:szCs w:val="32"/>
          <w:rtl/>
        </w:rPr>
        <w:t>مكن</w:t>
      </w:r>
      <w:r w:rsidRPr="00247DDB">
        <w:rPr>
          <w:rFonts w:ascii="Simplified Arabic" w:eastAsia="Times New Roman" w:hAnsi="Simplified Arabic" w:cs="Simplified Arabic" w:hint="cs"/>
          <w:sz w:val="32"/>
          <w:szCs w:val="32"/>
          <w:rtl/>
        </w:rPr>
        <w:t xml:space="preserve"> اللاعب من الحصول علىال</w:t>
      </w:r>
      <w:r w:rsidRPr="00247DDB">
        <w:rPr>
          <w:rFonts w:ascii="Simplified Arabic" w:eastAsia="Times New Roman" w:hAnsi="Simplified Arabic" w:cs="Simplified Arabic"/>
          <w:sz w:val="32"/>
          <w:szCs w:val="32"/>
          <w:rtl/>
        </w:rPr>
        <w:t xml:space="preserve">معلومات </w:t>
      </w:r>
      <w:r w:rsidRPr="00247DDB">
        <w:rPr>
          <w:rFonts w:ascii="Simplified Arabic" w:eastAsia="Times New Roman" w:hAnsi="Simplified Arabic" w:cs="Simplified Arabic" w:hint="cs"/>
          <w:sz w:val="32"/>
          <w:szCs w:val="32"/>
          <w:rtl/>
        </w:rPr>
        <w:t xml:space="preserve">المطلوبة </w:t>
      </w:r>
      <w:r w:rsidR="00D84516">
        <w:rPr>
          <w:rFonts w:ascii="Simplified Arabic" w:eastAsia="Times New Roman" w:hAnsi="Simplified Arabic" w:cs="Simplified Arabic"/>
          <w:sz w:val="32"/>
          <w:szCs w:val="32"/>
          <w:rtl/>
        </w:rPr>
        <w:t>عن خصائص</w:t>
      </w:r>
      <w:r w:rsidRPr="00247DDB">
        <w:rPr>
          <w:rFonts w:ascii="Simplified Arabic" w:eastAsia="Times New Roman" w:hAnsi="Simplified Arabic" w:cs="Simplified Arabic" w:hint="cs"/>
          <w:sz w:val="32"/>
          <w:szCs w:val="32"/>
          <w:rtl/>
        </w:rPr>
        <w:t>الأداء المهاري</w:t>
      </w:r>
      <w:r w:rsidRPr="00247DDB">
        <w:rPr>
          <w:rFonts w:ascii="Simplified Arabic" w:eastAsia="Times New Roman" w:hAnsi="Simplified Arabic" w:cs="Simplified Arabic"/>
          <w:sz w:val="32"/>
          <w:szCs w:val="32"/>
          <w:rtl/>
        </w:rPr>
        <w:t xml:space="preserve"> ، الأمر الذي يمكن من خلاله تصحيح الأداء)</w:t>
      </w:r>
      <w:r w:rsidRPr="00247DDB">
        <w:rPr>
          <w:rFonts w:ascii="Simplified Arabic" w:eastAsia="Times New Roman" w:hAnsi="Simplified Arabic" w:cs="Simplified Arabic" w:hint="cs"/>
          <w:sz w:val="32"/>
          <w:szCs w:val="32"/>
          <w:rtl/>
        </w:rPr>
        <w:t>.</w:t>
      </w:r>
      <w:r w:rsidRPr="00247DDB">
        <w:rPr>
          <w:rFonts w:ascii="Simplified Arabic" w:eastAsia="Times New Roman" w:hAnsi="Simplified Arabic" w:cs="Simplified Arabic"/>
          <w:sz w:val="32"/>
          <w:szCs w:val="32"/>
          <w:vertAlign w:val="superscript"/>
          <w:rtl/>
        </w:rPr>
        <w:t>(</w:t>
      </w:r>
      <w:r w:rsidRPr="00247DDB">
        <w:rPr>
          <w:rFonts w:ascii="Simplified Arabic" w:eastAsia="Times New Roman" w:hAnsi="Simplified Arabic" w:cs="Simplified Arabic"/>
          <w:sz w:val="32"/>
          <w:szCs w:val="32"/>
          <w:vertAlign w:val="superscript"/>
          <w:rtl/>
        </w:rPr>
        <w:footnoteReference w:id="85"/>
      </w:r>
      <w:r w:rsidRPr="00247DDB">
        <w:rPr>
          <w:rFonts w:ascii="Simplified Arabic" w:eastAsia="Times New Roman" w:hAnsi="Simplified Arabic" w:cs="Simplified Arabic"/>
          <w:sz w:val="32"/>
          <w:szCs w:val="32"/>
          <w:vertAlign w:val="superscript"/>
          <w:rtl/>
        </w:rPr>
        <w:t>)</w:t>
      </w:r>
    </w:p>
    <w:p w:rsidR="00815723" w:rsidRDefault="00815723" w:rsidP="003E1E06">
      <w:pPr>
        <w:spacing w:after="0" w:line="240" w:lineRule="auto"/>
        <w:jc w:val="lowKashida"/>
        <w:rPr>
          <w:rFonts w:ascii="Simplified Arabic" w:eastAsia="Times New Roman" w:hAnsi="Simplified Arabic" w:cs="Simplified Arabic"/>
          <w:sz w:val="32"/>
          <w:szCs w:val="32"/>
          <w:rtl/>
        </w:rPr>
      </w:pPr>
    </w:p>
    <w:p w:rsidR="00247DDB" w:rsidRPr="00E379AA" w:rsidRDefault="00247DDB" w:rsidP="003E1E06">
      <w:pPr>
        <w:spacing w:after="0" w:line="240" w:lineRule="auto"/>
        <w:jc w:val="both"/>
        <w:rPr>
          <w:rFonts w:ascii="Times New Roman" w:eastAsia="Times New Roman" w:hAnsi="Times New Roman" w:cs="Simplified Arabic"/>
          <w:bCs/>
          <w:color w:val="000000"/>
          <w:sz w:val="32"/>
          <w:szCs w:val="32"/>
          <w:rtl/>
          <w:lang w:bidi="ar-DZ"/>
        </w:rPr>
      </w:pPr>
      <w:r w:rsidRPr="00E379AA">
        <w:rPr>
          <w:rFonts w:ascii="Times New Roman" w:eastAsia="Times New Roman" w:hAnsi="Times New Roman" w:cs="Simplified Arabic"/>
          <w:bCs/>
          <w:color w:val="000000"/>
          <w:sz w:val="32"/>
          <w:szCs w:val="32"/>
          <w:rtl/>
          <w:lang w:bidi="ar-DZ"/>
        </w:rPr>
        <w:lastRenderedPageBreak/>
        <w:t>4-</w:t>
      </w:r>
      <w:r w:rsidRPr="00E379AA">
        <w:rPr>
          <w:rFonts w:ascii="Times New Roman" w:eastAsia="Times New Roman" w:hAnsi="Times New Roman" w:cs="Simplified Arabic" w:hint="cs"/>
          <w:bCs/>
          <w:color w:val="000000"/>
          <w:sz w:val="32"/>
          <w:szCs w:val="32"/>
          <w:rtl/>
          <w:lang w:bidi="ar-DZ"/>
        </w:rPr>
        <w:t>2</w:t>
      </w:r>
      <w:r w:rsidRPr="00E379AA">
        <w:rPr>
          <w:rFonts w:ascii="Times New Roman" w:eastAsia="Times New Roman" w:hAnsi="Times New Roman" w:cs="Simplified Arabic"/>
          <w:bCs/>
          <w:color w:val="000000"/>
          <w:sz w:val="32"/>
          <w:szCs w:val="32"/>
          <w:rtl/>
          <w:lang w:bidi="ar-DZ"/>
        </w:rPr>
        <w:t xml:space="preserve"> عرض نتائج </w:t>
      </w:r>
      <w:r w:rsidRPr="00E379AA">
        <w:rPr>
          <w:rFonts w:ascii="Times New Roman" w:eastAsia="Times New Roman" w:hAnsi="Times New Roman" w:cs="Simplified Arabic" w:hint="cs"/>
          <w:bCs/>
          <w:color w:val="000000"/>
          <w:sz w:val="32"/>
          <w:szCs w:val="32"/>
          <w:rtl/>
          <w:lang w:bidi="ar-DZ"/>
        </w:rPr>
        <w:t xml:space="preserve">المهارات </w:t>
      </w:r>
      <w:r w:rsidR="003E1E06">
        <w:rPr>
          <w:rFonts w:ascii="Times New Roman" w:eastAsia="Times New Roman" w:hAnsi="Times New Roman" w:cs="Simplified Arabic" w:hint="cs"/>
          <w:bCs/>
          <w:color w:val="000000"/>
          <w:sz w:val="32"/>
          <w:szCs w:val="32"/>
          <w:rtl/>
          <w:lang w:bidi="ar-DZ"/>
        </w:rPr>
        <w:t>الهجومية</w:t>
      </w:r>
      <w:r w:rsidRPr="00E379AA">
        <w:rPr>
          <w:rFonts w:ascii="Times New Roman" w:eastAsia="Times New Roman" w:hAnsi="Times New Roman" w:cs="Simplified Arabic" w:hint="cs"/>
          <w:bCs/>
          <w:color w:val="000000"/>
          <w:sz w:val="32"/>
          <w:szCs w:val="32"/>
          <w:rtl/>
          <w:lang w:bidi="ar-DZ"/>
        </w:rPr>
        <w:t xml:space="preserve"> بكرة السلة على الكراسي المتحركة </w:t>
      </w:r>
      <w:r w:rsidR="00E379AA">
        <w:rPr>
          <w:rFonts w:ascii="Times New Roman" w:eastAsia="Times New Roman" w:hAnsi="Times New Roman" w:cs="Simplified Arabic" w:hint="cs"/>
          <w:bCs/>
          <w:color w:val="000000"/>
          <w:sz w:val="32"/>
          <w:szCs w:val="32"/>
          <w:rtl/>
          <w:lang w:bidi="ar-DZ"/>
        </w:rPr>
        <w:t>للقياسات</w:t>
      </w:r>
      <w:r w:rsidRPr="00E379AA">
        <w:rPr>
          <w:rFonts w:ascii="Times New Roman" w:eastAsia="Times New Roman" w:hAnsi="Times New Roman" w:cs="Simplified Arabic"/>
          <w:bCs/>
          <w:color w:val="000000"/>
          <w:sz w:val="32"/>
          <w:szCs w:val="32"/>
          <w:rtl/>
          <w:lang w:bidi="ar-DZ"/>
        </w:rPr>
        <w:t xml:space="preserve"> القبلية والبعدية </w:t>
      </w:r>
      <w:r w:rsidRPr="00E379AA">
        <w:rPr>
          <w:rFonts w:ascii="Times New Roman" w:eastAsia="Times New Roman" w:hAnsi="Times New Roman" w:cs="Simplified Arabic" w:hint="cs"/>
          <w:bCs/>
          <w:color w:val="000000"/>
          <w:sz w:val="32"/>
          <w:szCs w:val="32"/>
          <w:rtl/>
          <w:lang w:bidi="ar-DZ"/>
        </w:rPr>
        <w:t>ل</w:t>
      </w:r>
      <w:r w:rsidRPr="00E379AA">
        <w:rPr>
          <w:rFonts w:ascii="Times New Roman" w:eastAsia="Times New Roman" w:hAnsi="Times New Roman" w:cs="Simplified Arabic"/>
          <w:bCs/>
          <w:color w:val="000000"/>
          <w:sz w:val="32"/>
          <w:szCs w:val="32"/>
          <w:rtl/>
          <w:lang w:bidi="ar-DZ"/>
        </w:rPr>
        <w:t>لمجموع</w:t>
      </w:r>
      <w:r w:rsidRPr="00E379AA">
        <w:rPr>
          <w:rFonts w:ascii="Times New Roman" w:eastAsia="Times New Roman" w:hAnsi="Times New Roman" w:cs="Simplified Arabic" w:hint="cs"/>
          <w:bCs/>
          <w:color w:val="000000"/>
          <w:sz w:val="32"/>
          <w:szCs w:val="32"/>
          <w:rtl/>
          <w:lang w:bidi="ar-DZ"/>
        </w:rPr>
        <w:t xml:space="preserve">ة  التجريبية </w:t>
      </w:r>
      <w:r w:rsidRPr="00E379AA">
        <w:rPr>
          <w:rFonts w:ascii="Times New Roman" w:eastAsia="Times New Roman" w:hAnsi="Times New Roman" w:cs="Simplified Arabic"/>
          <w:bCs/>
          <w:color w:val="000000"/>
          <w:sz w:val="32"/>
          <w:szCs w:val="32"/>
          <w:rtl/>
          <w:lang w:bidi="ar-DZ"/>
        </w:rPr>
        <w:t xml:space="preserve">وتحليلها </w:t>
      </w:r>
      <w:r w:rsidRPr="00E379AA">
        <w:rPr>
          <w:rFonts w:ascii="Times New Roman" w:eastAsia="Times New Roman" w:hAnsi="Times New Roman" w:cs="Simplified Arabic" w:hint="cs"/>
          <w:bCs/>
          <w:color w:val="000000"/>
          <w:sz w:val="32"/>
          <w:szCs w:val="32"/>
          <w:rtl/>
          <w:lang w:bidi="ar-DZ"/>
        </w:rPr>
        <w:t>ومناقشتها</w:t>
      </w:r>
    </w:p>
    <w:p w:rsidR="00247DDB" w:rsidRPr="00247DDB" w:rsidRDefault="00247DDB" w:rsidP="00065E59">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جدول (</w:t>
      </w:r>
      <w:r w:rsidR="00065E59">
        <w:rPr>
          <w:rFonts w:ascii="Times New Roman" w:eastAsia="Times New Roman" w:hAnsi="Times New Roman" w:cs="Simplified Arabic" w:hint="cs"/>
          <w:b/>
          <w:color w:val="000000"/>
          <w:sz w:val="32"/>
          <w:szCs w:val="32"/>
          <w:rtl/>
          <w:lang w:bidi="ar-DZ"/>
        </w:rPr>
        <w:t>30</w:t>
      </w:r>
      <w:r w:rsidRPr="00247DDB">
        <w:rPr>
          <w:rFonts w:ascii="Times New Roman" w:eastAsia="Times New Roman" w:hAnsi="Times New Roman" w:cs="Simplified Arabic"/>
          <w:b/>
          <w:color w:val="000000"/>
          <w:sz w:val="32"/>
          <w:szCs w:val="32"/>
          <w:rtl/>
          <w:lang w:bidi="ar-DZ"/>
        </w:rPr>
        <w:t>)</w:t>
      </w:r>
    </w:p>
    <w:p w:rsidR="00247DDB" w:rsidRDefault="00247DDB" w:rsidP="003E1E06">
      <w:pPr>
        <w:spacing w:after="0" w:line="240" w:lineRule="auto"/>
        <w:jc w:val="center"/>
        <w:rPr>
          <w:rFonts w:ascii="Times New Roman" w:eastAsia="Times New Roman" w:hAnsi="Times New Roman" w:cs="Simplified Arabic"/>
          <w:b/>
          <w:color w:val="000000"/>
          <w:sz w:val="32"/>
          <w:szCs w:val="32"/>
          <w:rtl/>
          <w:lang w:bidi="ar-IQ"/>
        </w:rPr>
      </w:pPr>
      <w:r w:rsidRPr="00247DDB">
        <w:rPr>
          <w:rFonts w:ascii="Times New Roman" w:eastAsia="Times New Roman" w:hAnsi="Times New Roman" w:cs="Simplified Arabic"/>
          <w:b/>
          <w:color w:val="000000"/>
          <w:sz w:val="32"/>
          <w:szCs w:val="32"/>
          <w:rtl/>
          <w:lang w:bidi="ar-DZ"/>
        </w:rPr>
        <w:t>يبين أقيام الوسيط والانحـراف الربيعي و</w:t>
      </w:r>
      <w:r w:rsidRPr="00247DDB">
        <w:rPr>
          <w:rFonts w:ascii="Times New Roman" w:eastAsia="Times New Roman" w:hAnsi="Times New Roman" w:cs="Simplified Arabic" w:hint="cs"/>
          <w:b/>
          <w:color w:val="000000"/>
          <w:sz w:val="32"/>
          <w:szCs w:val="32"/>
          <w:rtl/>
          <w:lang w:bidi="ar-DZ"/>
        </w:rPr>
        <w:t xml:space="preserve">قيمة </w:t>
      </w:r>
      <w:r w:rsidRPr="00247DDB">
        <w:rPr>
          <w:rFonts w:ascii="Times New Roman" w:eastAsia="Times New Roman" w:hAnsi="Times New Roman" w:cs="Simplified Arabic"/>
          <w:b/>
          <w:color w:val="000000"/>
          <w:sz w:val="32"/>
          <w:szCs w:val="32"/>
          <w:rtl/>
          <w:lang w:bidi="ar-DZ"/>
        </w:rPr>
        <w:t xml:space="preserve">ولكوكسن لنتائج </w:t>
      </w:r>
      <w:r w:rsidRPr="00247DDB">
        <w:rPr>
          <w:rFonts w:ascii="Times New Roman" w:eastAsia="Times New Roman" w:hAnsi="Times New Roman" w:cs="Simplified Arabic" w:hint="cs"/>
          <w:b/>
          <w:color w:val="000000"/>
          <w:sz w:val="32"/>
          <w:szCs w:val="32"/>
          <w:rtl/>
          <w:lang w:bidi="ar-DZ"/>
        </w:rPr>
        <w:t xml:space="preserve">المهارات </w:t>
      </w:r>
      <w:r w:rsidR="003E1E06">
        <w:rPr>
          <w:rFonts w:ascii="Times New Roman" w:eastAsia="Times New Roman" w:hAnsi="Times New Roman" w:cs="Simplified Arabic" w:hint="cs"/>
          <w:b/>
          <w:color w:val="000000"/>
          <w:sz w:val="32"/>
          <w:szCs w:val="32"/>
          <w:rtl/>
          <w:lang w:bidi="ar-DZ"/>
        </w:rPr>
        <w:t>الهجومية</w:t>
      </w:r>
      <w:r w:rsidRPr="00247DDB">
        <w:rPr>
          <w:rFonts w:ascii="Times New Roman" w:eastAsia="Times New Roman" w:hAnsi="Times New Roman" w:cs="Simplified Arabic" w:hint="cs"/>
          <w:b/>
          <w:color w:val="000000"/>
          <w:sz w:val="32"/>
          <w:szCs w:val="32"/>
          <w:rtl/>
          <w:lang w:bidi="ar-DZ"/>
        </w:rPr>
        <w:t xml:space="preserve"> بكرة السلة على الكراسي المتحركة </w:t>
      </w:r>
      <w:r w:rsidR="00E379AA">
        <w:rPr>
          <w:rFonts w:ascii="Times New Roman" w:eastAsia="Times New Roman" w:hAnsi="Times New Roman" w:cs="Simplified Arabic" w:hint="cs"/>
          <w:b/>
          <w:color w:val="000000"/>
          <w:sz w:val="32"/>
          <w:szCs w:val="32"/>
          <w:rtl/>
          <w:lang w:bidi="ar-DZ"/>
        </w:rPr>
        <w:t>للقياسات</w:t>
      </w:r>
      <w:r w:rsidR="003E1E06">
        <w:rPr>
          <w:rFonts w:ascii="Times New Roman" w:eastAsia="Times New Roman" w:hAnsi="Times New Roman" w:cs="Simplified Arabic" w:hint="cs"/>
          <w:b/>
          <w:color w:val="000000"/>
          <w:sz w:val="32"/>
          <w:szCs w:val="32"/>
          <w:rtl/>
          <w:lang w:bidi="ar-DZ"/>
        </w:rPr>
        <w:t xml:space="preserve"> </w:t>
      </w:r>
      <w:r w:rsidRPr="00247DDB">
        <w:rPr>
          <w:rFonts w:ascii="Times New Roman" w:eastAsia="Times New Roman" w:hAnsi="Times New Roman" w:cs="Simplified Arabic"/>
          <w:b/>
          <w:color w:val="000000"/>
          <w:sz w:val="32"/>
          <w:szCs w:val="32"/>
          <w:rtl/>
          <w:lang w:bidi="ar-DZ"/>
        </w:rPr>
        <w:t>القبلية والبعدية للمجموعة التجريبية</w:t>
      </w:r>
    </w:p>
    <w:p w:rsidR="00246E2F" w:rsidRPr="00247DDB" w:rsidRDefault="00246E2F" w:rsidP="003E1E06">
      <w:pPr>
        <w:spacing w:after="0" w:line="240" w:lineRule="auto"/>
        <w:jc w:val="center"/>
        <w:rPr>
          <w:rFonts w:ascii="Times New Roman" w:eastAsia="Times New Roman" w:hAnsi="Times New Roman" w:cs="Simplified Arabic"/>
          <w:b/>
          <w:color w:val="000000"/>
          <w:sz w:val="32"/>
          <w:szCs w:val="32"/>
          <w:rtl/>
          <w:lang w:bidi="ar-IQ"/>
        </w:rPr>
      </w:pPr>
    </w:p>
    <w:tbl>
      <w:tblPr>
        <w:bidiVisual/>
        <w:tblW w:w="10266" w:type="dxa"/>
        <w:jc w:val="center"/>
        <w:tblInd w:w="175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2557"/>
        <w:gridCol w:w="1134"/>
        <w:gridCol w:w="1134"/>
        <w:gridCol w:w="1134"/>
        <w:gridCol w:w="992"/>
        <w:gridCol w:w="1084"/>
        <w:gridCol w:w="1096"/>
        <w:gridCol w:w="1135"/>
      </w:tblGrid>
      <w:tr w:rsidR="003E1E06" w:rsidRPr="00247DDB" w:rsidTr="0073256B">
        <w:trPr>
          <w:trHeight w:val="245"/>
          <w:jc w:val="center"/>
        </w:trPr>
        <w:tc>
          <w:tcPr>
            <w:tcW w:w="2557" w:type="dxa"/>
            <w:vMerge w:val="restart"/>
            <w:tcBorders>
              <w:top w:val="threeDEngrave" w:sz="24" w:space="0" w:color="auto"/>
              <w:left w:val="threeDEmboss" w:sz="24" w:space="0" w:color="auto"/>
              <w:bottom w:val="thinThickSmallGap" w:sz="24" w:space="0" w:color="auto"/>
              <w:right w:val="single" w:sz="4" w:space="0" w:color="auto"/>
              <w:tr2bl w:val="single" w:sz="12"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 xml:space="preserve">       المعالم الإحصائية</w:t>
            </w:r>
          </w:p>
          <w:p w:rsidR="003E1E06" w:rsidRPr="0073256B" w:rsidRDefault="003E1E06" w:rsidP="00246E2F">
            <w:pPr>
              <w:spacing w:after="0" w:line="240" w:lineRule="auto"/>
              <w:jc w:val="right"/>
              <w:rPr>
                <w:rFonts w:ascii="Simplified Arabic" w:eastAsia="Times New Roman" w:hAnsi="Simplified Arabic" w:cs="Simplified Arabic"/>
                <w:b/>
                <w:bCs/>
                <w:sz w:val="28"/>
                <w:szCs w:val="28"/>
                <w:rtl/>
              </w:rPr>
            </w:pPr>
          </w:p>
          <w:p w:rsidR="003E1E06" w:rsidRPr="0073256B" w:rsidRDefault="003E1E06" w:rsidP="00246E2F">
            <w:pPr>
              <w:spacing w:after="0" w:line="240" w:lineRule="auto"/>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 xml:space="preserve">المتغيرات المبحوثة </w:t>
            </w:r>
          </w:p>
        </w:tc>
        <w:tc>
          <w:tcPr>
            <w:tcW w:w="1134" w:type="dxa"/>
            <w:vMerge w:val="restart"/>
            <w:tcBorders>
              <w:top w:val="threeDEngrave" w:sz="24" w:space="0" w:color="auto"/>
              <w:left w:val="single" w:sz="4" w:space="0" w:color="auto"/>
              <w:right w:val="single" w:sz="4" w:space="0" w:color="auto"/>
            </w:tcBorders>
            <w:shd w:val="clear" w:color="auto" w:fill="D9D9D9"/>
            <w:vAlign w:val="center"/>
          </w:tcPr>
          <w:p w:rsidR="003E1E06" w:rsidRPr="0073256B" w:rsidRDefault="00246E2F" w:rsidP="0073256B">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وحدة القياس</w:t>
            </w:r>
          </w:p>
        </w:tc>
        <w:tc>
          <w:tcPr>
            <w:tcW w:w="2268"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قبلي</w:t>
            </w:r>
          </w:p>
        </w:tc>
        <w:tc>
          <w:tcPr>
            <w:tcW w:w="2076"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بعدي</w:t>
            </w:r>
          </w:p>
        </w:tc>
        <w:tc>
          <w:tcPr>
            <w:tcW w:w="1096" w:type="dxa"/>
            <w:vMerge w:val="restart"/>
            <w:tcBorders>
              <w:top w:val="threeDEngrave" w:sz="24" w:space="0" w:color="auto"/>
              <w:left w:val="single" w:sz="4" w:space="0" w:color="auto"/>
              <w:bottom w:val="thinThickSmallGap" w:sz="2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قيمة (و) المحسوبة</w:t>
            </w:r>
          </w:p>
        </w:tc>
        <w:tc>
          <w:tcPr>
            <w:tcW w:w="1135" w:type="dxa"/>
            <w:vMerge w:val="restart"/>
            <w:tcBorders>
              <w:top w:val="threeDEngrave" w:sz="24" w:space="0" w:color="auto"/>
              <w:left w:val="single" w:sz="4" w:space="0" w:color="auto"/>
              <w:bottom w:val="thinThickSmallGap" w:sz="24" w:space="0" w:color="auto"/>
              <w:right w:val="threeDEngrave" w:sz="2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الدلالة الإحصائية</w:t>
            </w:r>
          </w:p>
        </w:tc>
      </w:tr>
      <w:tr w:rsidR="003E1E06" w:rsidRPr="00247DDB" w:rsidTr="00246E2F">
        <w:trPr>
          <w:trHeight w:val="1289"/>
          <w:jc w:val="center"/>
        </w:trPr>
        <w:tc>
          <w:tcPr>
            <w:tcW w:w="2557" w:type="dxa"/>
            <w:vMerge/>
            <w:tcBorders>
              <w:top w:val="thinThickSmallGap" w:sz="24" w:space="0" w:color="auto"/>
              <w:left w:val="threeDEmboss" w:sz="24" w:space="0" w:color="auto"/>
              <w:bottom w:val="single" w:sz="4" w:space="0" w:color="auto"/>
              <w:right w:val="single" w:sz="4" w:space="0" w:color="auto"/>
              <w:tr2bl w:val="single" w:sz="12"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Pr>
            </w:pPr>
          </w:p>
        </w:tc>
        <w:tc>
          <w:tcPr>
            <w:tcW w:w="1134" w:type="dxa"/>
            <w:vMerge/>
            <w:tcBorders>
              <w:left w:val="single" w:sz="4" w:space="0" w:color="auto"/>
              <w:bottom w:val="single" w:sz="4" w:space="0" w:color="auto"/>
              <w:right w:val="single" w:sz="4" w:space="0" w:color="auto"/>
            </w:tcBorders>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p>
        </w:tc>
        <w:tc>
          <w:tcPr>
            <w:tcW w:w="1134"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وسيط</w:t>
            </w:r>
          </w:p>
        </w:tc>
        <w:tc>
          <w:tcPr>
            <w:tcW w:w="1134"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انحراف ربيعي</w:t>
            </w: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وسيط</w:t>
            </w:r>
          </w:p>
        </w:tc>
        <w:tc>
          <w:tcPr>
            <w:tcW w:w="1084"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انحراف ربيعي</w:t>
            </w:r>
          </w:p>
        </w:tc>
        <w:tc>
          <w:tcPr>
            <w:tcW w:w="1096" w:type="dxa"/>
            <w:vMerge/>
            <w:tcBorders>
              <w:top w:val="thinThickSmallGap" w:sz="24" w:space="0" w:color="auto"/>
              <w:left w:val="single" w:sz="4" w:space="0" w:color="auto"/>
              <w:bottom w:val="single" w:sz="4" w:space="0" w:color="auto"/>
              <w:right w:val="single" w:sz="4" w:space="0" w:color="auto"/>
            </w:tcBorders>
            <w:shd w:val="clear" w:color="auto" w:fill="808080"/>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Pr>
            </w:pPr>
          </w:p>
        </w:tc>
        <w:tc>
          <w:tcPr>
            <w:tcW w:w="1135" w:type="dxa"/>
            <w:vMerge/>
            <w:tcBorders>
              <w:top w:val="thinThickSmallGap" w:sz="24" w:space="0" w:color="auto"/>
              <w:left w:val="single" w:sz="4" w:space="0" w:color="auto"/>
              <w:bottom w:val="single" w:sz="4" w:space="0" w:color="auto"/>
              <w:right w:val="threeDEngrave" w:sz="24" w:space="0" w:color="auto"/>
            </w:tcBorders>
            <w:shd w:val="clear" w:color="auto" w:fill="808080"/>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p>
        </w:tc>
      </w:tr>
      <w:tr w:rsidR="003E1E06" w:rsidRPr="00247DDB" w:rsidTr="0073256B">
        <w:trPr>
          <w:trHeight w:val="658"/>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الطبطبة بتغيير الاتجاه</w:t>
            </w:r>
          </w:p>
        </w:tc>
        <w:tc>
          <w:tcPr>
            <w:tcW w:w="1134" w:type="dxa"/>
            <w:tcBorders>
              <w:top w:val="single" w:sz="4" w:space="0" w:color="auto"/>
              <w:left w:val="single" w:sz="4" w:space="0" w:color="auto"/>
              <w:bottom w:val="single" w:sz="4" w:space="0" w:color="auto"/>
              <w:right w:val="single" w:sz="4" w:space="0" w:color="auto"/>
            </w:tcBorders>
            <w:vAlign w:val="center"/>
          </w:tcPr>
          <w:p w:rsidR="003E1E06" w:rsidRPr="0073256B" w:rsidRDefault="00246E2F" w:rsidP="0073256B">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ثانية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rPr>
              <w:t>19.98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19.22</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0.51</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rPr>
              <w:t>3</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54"/>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الطبطبة العالية</w:t>
            </w:r>
          </w:p>
        </w:tc>
        <w:tc>
          <w:tcPr>
            <w:tcW w:w="1134" w:type="dxa"/>
            <w:tcBorders>
              <w:top w:val="single" w:sz="4" w:space="0" w:color="auto"/>
              <w:left w:val="single" w:sz="4" w:space="0" w:color="auto"/>
              <w:bottom w:val="single" w:sz="4" w:space="0" w:color="auto"/>
              <w:right w:val="single" w:sz="4" w:space="0" w:color="auto"/>
            </w:tcBorders>
          </w:tcPr>
          <w:p w:rsidR="003E1E06" w:rsidRPr="0073256B" w:rsidRDefault="00246E2F"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ثانية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6.64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0.38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6.1</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0.13</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48"/>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lang w:bidi="ar-IQ"/>
              </w:rPr>
            </w:pPr>
            <w:r w:rsidRPr="0073256B">
              <w:rPr>
                <w:rFonts w:ascii="Simplified Arabic" w:eastAsia="Times New Roman" w:hAnsi="Simplified Arabic" w:cs="Simplified Arabic"/>
                <w:b/>
                <w:bCs/>
                <w:sz w:val="28"/>
                <w:szCs w:val="28"/>
                <w:rtl/>
              </w:rPr>
              <w:t>التصويب من الثبات</w:t>
            </w:r>
          </w:p>
        </w:tc>
        <w:tc>
          <w:tcPr>
            <w:tcW w:w="1134" w:type="dxa"/>
            <w:tcBorders>
              <w:top w:val="single" w:sz="4" w:space="0" w:color="auto"/>
              <w:left w:val="single" w:sz="4" w:space="0" w:color="auto"/>
              <w:bottom w:val="single" w:sz="4" w:space="0" w:color="auto"/>
              <w:right w:val="single" w:sz="4" w:space="0" w:color="auto"/>
            </w:tcBorders>
          </w:tcPr>
          <w:p w:rsidR="003E1E06" w:rsidRPr="0073256B" w:rsidRDefault="00246E2F"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درجة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14.5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16</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0.75</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56"/>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التصويب من الحركة</w:t>
            </w:r>
          </w:p>
        </w:tc>
        <w:tc>
          <w:tcPr>
            <w:tcW w:w="1134" w:type="dxa"/>
            <w:tcBorders>
              <w:top w:val="single" w:sz="4" w:space="0" w:color="auto"/>
              <w:left w:val="single" w:sz="4" w:space="0" w:color="auto"/>
              <w:bottom w:val="single" w:sz="4" w:space="0" w:color="auto"/>
              <w:right w:val="single" w:sz="4" w:space="0" w:color="auto"/>
            </w:tcBorders>
          </w:tcPr>
          <w:p w:rsidR="003E1E06" w:rsidRPr="0073256B" w:rsidRDefault="00246E2F"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درجة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13.5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16</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706"/>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التصويب البعيد من الثبات</w:t>
            </w:r>
          </w:p>
        </w:tc>
        <w:tc>
          <w:tcPr>
            <w:tcW w:w="1134" w:type="dxa"/>
            <w:tcBorders>
              <w:top w:val="single" w:sz="4" w:space="0" w:color="auto"/>
              <w:left w:val="single" w:sz="4" w:space="0" w:color="auto"/>
              <w:bottom w:val="single" w:sz="4" w:space="0" w:color="auto"/>
              <w:right w:val="single" w:sz="4" w:space="0" w:color="auto"/>
            </w:tcBorders>
            <w:vAlign w:val="center"/>
          </w:tcPr>
          <w:p w:rsidR="003E1E06" w:rsidRPr="0073256B" w:rsidRDefault="00246E2F" w:rsidP="0073256B">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درجة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9.5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12</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0.75</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1.5</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60"/>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المناولة الصدرية</w:t>
            </w:r>
          </w:p>
        </w:tc>
        <w:tc>
          <w:tcPr>
            <w:tcW w:w="1134" w:type="dxa"/>
            <w:tcBorders>
              <w:top w:val="single" w:sz="4" w:space="0" w:color="auto"/>
              <w:left w:val="single" w:sz="4" w:space="0" w:color="auto"/>
              <w:bottom w:val="single" w:sz="4" w:space="0" w:color="auto"/>
              <w:right w:val="single" w:sz="4" w:space="0" w:color="auto"/>
            </w:tcBorders>
          </w:tcPr>
          <w:p w:rsidR="003E1E06" w:rsidRPr="0073256B" w:rsidRDefault="00246E2F"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درجة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22</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1.25</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1.5</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54"/>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المناولة من فوق الرأس</w:t>
            </w:r>
          </w:p>
        </w:tc>
        <w:tc>
          <w:tcPr>
            <w:tcW w:w="1134" w:type="dxa"/>
            <w:tcBorders>
              <w:top w:val="single" w:sz="4" w:space="0" w:color="auto"/>
              <w:left w:val="single" w:sz="4" w:space="0" w:color="auto"/>
              <w:bottom w:val="single" w:sz="4" w:space="0" w:color="auto"/>
              <w:right w:val="single" w:sz="4" w:space="0" w:color="auto"/>
            </w:tcBorders>
          </w:tcPr>
          <w:p w:rsidR="003E1E06" w:rsidRPr="0073256B" w:rsidRDefault="00246E2F"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درجة</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19.5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22</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1.5</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1.5</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48"/>
          <w:jc w:val="center"/>
        </w:trPr>
        <w:tc>
          <w:tcPr>
            <w:tcW w:w="2557"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3E1E06" w:rsidRPr="0073256B" w:rsidRDefault="003E1E06" w:rsidP="00246E2F">
            <w:pPr>
              <w:spacing w:after="0" w:line="240" w:lineRule="auto"/>
              <w:jc w:val="lowKashida"/>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المناولة من فوق الكتف</w:t>
            </w:r>
          </w:p>
        </w:tc>
        <w:tc>
          <w:tcPr>
            <w:tcW w:w="1134" w:type="dxa"/>
            <w:tcBorders>
              <w:top w:val="single" w:sz="4" w:space="0" w:color="auto"/>
              <w:left w:val="single" w:sz="4" w:space="0" w:color="auto"/>
              <w:bottom w:val="single" w:sz="4" w:space="0" w:color="auto"/>
              <w:right w:val="single" w:sz="4" w:space="0" w:color="auto"/>
            </w:tcBorders>
          </w:tcPr>
          <w:p w:rsidR="003E1E06" w:rsidRPr="0073256B" w:rsidRDefault="00246E2F"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متر</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12.75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2.82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16.45</w:t>
            </w:r>
          </w:p>
        </w:tc>
        <w:tc>
          <w:tcPr>
            <w:tcW w:w="10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1.75</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1E06" w:rsidRPr="0073256B" w:rsidRDefault="003E1E06" w:rsidP="00246E2F">
            <w:pPr>
              <w:bidi w:val="0"/>
              <w:spacing w:after="0" w:line="240" w:lineRule="auto"/>
              <w:jc w:val="center"/>
              <w:rPr>
                <w:rFonts w:ascii="Simplified Arabic" w:eastAsia="Times New Roman" w:hAnsi="Simplified Arabic" w:cs="Simplified Arabic"/>
                <w:b/>
                <w:bCs/>
                <w:sz w:val="28"/>
                <w:szCs w:val="28"/>
                <w:rtl/>
                <w:lang w:bidi="ar-IQ"/>
              </w:rPr>
            </w:pPr>
            <w:r w:rsidRPr="0073256B">
              <w:rPr>
                <w:rFonts w:ascii="Simplified Arabic" w:eastAsia="Times New Roman" w:hAnsi="Simplified Arabic" w:cs="Simplified Arabic"/>
                <w:b/>
                <w:bCs/>
                <w:sz w:val="28"/>
                <w:szCs w:val="28"/>
                <w:rtl/>
                <w:lang w:bidi="ar-IQ"/>
              </w:rPr>
              <w:t>2</w:t>
            </w:r>
          </w:p>
        </w:tc>
        <w:tc>
          <w:tcPr>
            <w:tcW w:w="1135"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3E1E06" w:rsidRPr="0073256B" w:rsidRDefault="003E1E06" w:rsidP="00246E2F">
            <w:pPr>
              <w:spacing w:after="0" w:line="240" w:lineRule="auto"/>
              <w:jc w:val="center"/>
              <w:rPr>
                <w:rFonts w:ascii="Simplified Arabic" w:eastAsia="Times New Roman" w:hAnsi="Simplified Arabic" w:cs="Simplified Arabic"/>
                <w:b/>
                <w:bCs/>
                <w:sz w:val="28"/>
                <w:szCs w:val="28"/>
                <w:rtl/>
              </w:rPr>
            </w:pPr>
            <w:r w:rsidRPr="0073256B">
              <w:rPr>
                <w:rFonts w:ascii="Simplified Arabic" w:eastAsia="Times New Roman" w:hAnsi="Simplified Arabic" w:cs="Simplified Arabic"/>
                <w:b/>
                <w:bCs/>
                <w:sz w:val="28"/>
                <w:szCs w:val="28"/>
                <w:rtl/>
              </w:rPr>
              <w:t>معنوي</w:t>
            </w:r>
          </w:p>
        </w:tc>
      </w:tr>
      <w:tr w:rsidR="003E1E06" w:rsidRPr="00247DDB" w:rsidTr="0073256B">
        <w:trPr>
          <w:trHeight w:val="556"/>
          <w:jc w:val="center"/>
        </w:trPr>
        <w:tc>
          <w:tcPr>
            <w:tcW w:w="10266" w:type="dxa"/>
            <w:gridSpan w:val="8"/>
            <w:tcBorders>
              <w:top w:val="single" w:sz="4" w:space="0" w:color="auto"/>
              <w:left w:val="threeDEmboss" w:sz="24" w:space="0" w:color="auto"/>
              <w:bottom w:val="threeDEmboss" w:sz="24" w:space="0" w:color="auto"/>
              <w:right w:val="threeDEngrave" w:sz="24" w:space="0" w:color="auto"/>
            </w:tcBorders>
            <w:shd w:val="clear" w:color="auto" w:fill="D9D9D9"/>
          </w:tcPr>
          <w:p w:rsidR="003E1E06" w:rsidRPr="00246E2F" w:rsidRDefault="003E1E06" w:rsidP="00A17775">
            <w:pPr>
              <w:spacing w:after="0" w:line="240" w:lineRule="auto"/>
              <w:rPr>
                <w:rFonts w:ascii="Simplified Arabic" w:eastAsia="Times New Roman" w:hAnsi="Simplified Arabic" w:cs="Simplified Arabic"/>
                <w:b/>
                <w:bCs/>
                <w:sz w:val="28"/>
                <w:szCs w:val="28"/>
                <w:rtl/>
              </w:rPr>
            </w:pPr>
            <w:r w:rsidRPr="00246E2F">
              <w:rPr>
                <w:rFonts w:ascii="Simplified Arabic" w:eastAsia="Times New Roman" w:hAnsi="Simplified Arabic" w:cs="Simplified Arabic"/>
                <w:b/>
                <w:bCs/>
                <w:sz w:val="28"/>
                <w:szCs w:val="28"/>
                <w:rtl/>
              </w:rPr>
              <w:t xml:space="preserve">*قيمة (و) الجد ولية عند حجم عينة ( 10 ) ومستوى دلالة ( 0.05 ) تبلغ ( </w:t>
            </w:r>
            <w:r w:rsidR="00A17775">
              <w:rPr>
                <w:rFonts w:ascii="Simplified Arabic" w:eastAsia="Times New Roman" w:hAnsi="Simplified Arabic" w:cs="Simplified Arabic" w:hint="cs"/>
                <w:b/>
                <w:bCs/>
                <w:sz w:val="28"/>
                <w:szCs w:val="28"/>
                <w:rtl/>
              </w:rPr>
              <w:t>10</w:t>
            </w:r>
            <w:r w:rsidRPr="00246E2F">
              <w:rPr>
                <w:rFonts w:ascii="Simplified Arabic" w:eastAsia="Times New Roman" w:hAnsi="Simplified Arabic" w:cs="Simplified Arabic"/>
                <w:b/>
                <w:bCs/>
                <w:sz w:val="28"/>
                <w:szCs w:val="28"/>
                <w:rtl/>
              </w:rPr>
              <w:t xml:space="preserve"> )</w:t>
            </w:r>
          </w:p>
        </w:tc>
      </w:tr>
    </w:tbl>
    <w:p w:rsidR="00247DDB" w:rsidRPr="00247DDB" w:rsidRDefault="00247DDB" w:rsidP="00247DDB">
      <w:pPr>
        <w:spacing w:after="0" w:line="240" w:lineRule="auto"/>
        <w:jc w:val="both"/>
        <w:rPr>
          <w:rFonts w:ascii="Times New Roman" w:eastAsia="Times New Roman" w:hAnsi="Times New Roman" w:cs="Times New Roman"/>
          <w:bCs/>
          <w:color w:val="000000"/>
          <w:sz w:val="32"/>
          <w:szCs w:val="32"/>
          <w:rtl/>
          <w:lang w:bidi="ar-DZ"/>
        </w:rPr>
      </w:pPr>
    </w:p>
    <w:p w:rsidR="00247DDB" w:rsidRPr="00247DDB" w:rsidRDefault="00247DDB" w:rsidP="00065E59">
      <w:pPr>
        <w:spacing w:after="0" w:line="240" w:lineRule="auto"/>
        <w:jc w:val="both"/>
        <w:rPr>
          <w:rFonts w:ascii="Times New Roman" w:eastAsia="Times New Roman" w:hAnsi="Times New Roman" w:cs="Simplified Arabic"/>
          <w:b/>
          <w:color w:val="000000"/>
          <w:sz w:val="32"/>
          <w:szCs w:val="32"/>
          <w:lang w:bidi="ar-DZ"/>
        </w:rPr>
      </w:pPr>
      <w:r w:rsidRPr="00247DDB">
        <w:rPr>
          <w:rFonts w:ascii="Times New Roman" w:eastAsia="Times New Roman" w:hAnsi="Times New Roman" w:cs="Times New Roman" w:hint="cs"/>
          <w:b/>
          <w:color w:val="000000"/>
          <w:sz w:val="32"/>
          <w:szCs w:val="32"/>
          <w:rtl/>
          <w:lang w:bidi="ar-DZ"/>
        </w:rPr>
        <w:t>يتبين من الجدول (</w:t>
      </w:r>
      <w:r w:rsidR="00065E59">
        <w:rPr>
          <w:rFonts w:ascii="Times New Roman" w:eastAsia="Times New Roman" w:hAnsi="Times New Roman" w:cs="Times New Roman" w:hint="cs"/>
          <w:b/>
          <w:color w:val="000000"/>
          <w:sz w:val="32"/>
          <w:szCs w:val="32"/>
          <w:rtl/>
          <w:lang w:bidi="ar-DZ"/>
        </w:rPr>
        <w:t>30</w:t>
      </w:r>
      <w:r w:rsidRPr="00247DDB">
        <w:rPr>
          <w:rFonts w:ascii="Times New Roman" w:eastAsia="Times New Roman" w:hAnsi="Times New Roman" w:cs="Times New Roman" w:hint="cs"/>
          <w:b/>
          <w:color w:val="000000"/>
          <w:sz w:val="32"/>
          <w:szCs w:val="32"/>
          <w:rtl/>
          <w:lang w:bidi="ar-DZ"/>
        </w:rPr>
        <w:t>)</w:t>
      </w:r>
      <w:r w:rsidR="00A17775">
        <w:rPr>
          <w:rFonts w:ascii="Times New Roman" w:eastAsia="Times New Roman" w:hAnsi="Times New Roman" w:cs="Times New Roman" w:hint="cs"/>
          <w:b/>
          <w:color w:val="000000"/>
          <w:sz w:val="32"/>
          <w:szCs w:val="32"/>
          <w:rtl/>
          <w:lang w:bidi="ar-DZ"/>
        </w:rPr>
        <w:t xml:space="preserve"> </w:t>
      </w:r>
      <w:r w:rsidRPr="00247DDB">
        <w:rPr>
          <w:rFonts w:ascii="Times New Roman" w:eastAsia="Times New Roman" w:hAnsi="Times New Roman" w:cs="Simplified Arabic"/>
          <w:b/>
          <w:color w:val="000000"/>
          <w:sz w:val="32"/>
          <w:szCs w:val="32"/>
          <w:rtl/>
          <w:lang w:bidi="ar-DZ"/>
        </w:rPr>
        <w:t xml:space="preserve">وجود فروق بين نتائج </w:t>
      </w:r>
      <w:r w:rsidR="00E379AA">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في </w:t>
      </w:r>
      <w:r w:rsidRPr="00247DDB">
        <w:rPr>
          <w:rFonts w:ascii="Times New Roman" w:eastAsia="Times New Roman" w:hAnsi="Times New Roman" w:cs="Simplified Arabic" w:hint="cs"/>
          <w:b/>
          <w:color w:val="000000"/>
          <w:sz w:val="32"/>
          <w:szCs w:val="32"/>
          <w:rtl/>
          <w:lang w:bidi="ar-DZ"/>
        </w:rPr>
        <w:t xml:space="preserve">مهارة الطبطبة بتغيير الاتجاه </w:t>
      </w:r>
      <w:r w:rsidRPr="00247DDB">
        <w:rPr>
          <w:rFonts w:ascii="Times New Roman" w:eastAsia="Times New Roman" w:hAnsi="Times New Roman" w:cs="Simplified Arabic"/>
          <w:b/>
          <w:color w:val="000000"/>
          <w:sz w:val="32"/>
          <w:szCs w:val="32"/>
          <w:rtl/>
          <w:lang w:bidi="ar-DZ"/>
        </w:rPr>
        <w:t xml:space="preserve">، </w:t>
      </w:r>
      <w:r w:rsidR="00E379AA">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E379AA">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E379AA">
        <w:rPr>
          <w:rFonts w:ascii="Simplified Arabic" w:eastAsia="Times New Roman" w:hAnsi="Simplified Arabic" w:cs="Simplified Arabic"/>
          <w:b/>
          <w:bCs/>
          <w:sz w:val="32"/>
          <w:szCs w:val="32"/>
          <w:rtl/>
        </w:rPr>
        <w:t>19.98</w:t>
      </w:r>
      <w:r w:rsidRPr="00247DDB">
        <w:rPr>
          <w:rFonts w:ascii="Times New Roman" w:eastAsia="Times New Roman" w:hAnsi="Times New Roman" w:cs="Simplified Arabic"/>
          <w:b/>
          <w:color w:val="000000"/>
          <w:sz w:val="32"/>
          <w:szCs w:val="32"/>
          <w:rtl/>
          <w:lang w:bidi="ar-DZ"/>
        </w:rPr>
        <w:t>) درجة وقيمة الانحراف الربيعي (</w:t>
      </w:r>
      <w:r w:rsidRPr="00E379AA">
        <w:rPr>
          <w:rFonts w:ascii="Simplified Arabic" w:eastAsia="Times New Roman" w:hAnsi="Simplified Arabic" w:cs="Simplified Arabic"/>
          <w:b/>
          <w:bCs/>
          <w:sz w:val="32"/>
          <w:szCs w:val="32"/>
          <w:rtl/>
          <w:lang w:bidi="ar-IQ"/>
        </w:rPr>
        <w:t>0.36</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E379AA">
        <w:rPr>
          <w:rFonts w:ascii="Simplified Arabic" w:eastAsia="Times New Roman" w:hAnsi="Simplified Arabic" w:cs="Simplified Arabic"/>
          <w:b/>
          <w:bCs/>
          <w:sz w:val="32"/>
          <w:szCs w:val="32"/>
          <w:rtl/>
          <w:lang w:bidi="ar-IQ"/>
        </w:rPr>
        <w:t>19.22</w:t>
      </w:r>
      <w:r w:rsidRPr="00247DDB">
        <w:rPr>
          <w:rFonts w:ascii="Times New Roman" w:eastAsia="Times New Roman" w:hAnsi="Times New Roman" w:cs="Simplified Arabic"/>
          <w:b/>
          <w:color w:val="000000"/>
          <w:sz w:val="32"/>
          <w:szCs w:val="32"/>
          <w:rtl/>
          <w:lang w:bidi="ar-DZ"/>
        </w:rPr>
        <w:t>) درجة وقيمة الانحراف الربيعي (0.</w:t>
      </w:r>
      <w:r w:rsidRPr="00247DDB">
        <w:rPr>
          <w:rFonts w:ascii="Times New Roman" w:eastAsia="Times New Roman" w:hAnsi="Times New Roman" w:cs="Simplified Arabic" w:hint="cs"/>
          <w:b/>
          <w:color w:val="000000"/>
          <w:sz w:val="32"/>
          <w:szCs w:val="32"/>
          <w:rtl/>
          <w:lang w:bidi="ar-DZ"/>
        </w:rPr>
        <w:t>51</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w:t>
      </w:r>
      <w:r w:rsidRPr="00247DDB">
        <w:rPr>
          <w:rFonts w:ascii="Times New Roman" w:eastAsia="Times New Roman" w:hAnsi="Times New Roman" w:cs="Simplified Arabic" w:hint="cs"/>
          <w:b/>
          <w:color w:val="000000"/>
          <w:sz w:val="32"/>
          <w:szCs w:val="32"/>
          <w:rtl/>
          <w:lang w:bidi="ar-DZ"/>
        </w:rPr>
        <w:lastRenderedPageBreak/>
        <w:t xml:space="preserve">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6E1176">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3</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6E1176">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6E1176">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أما في مهارة الطبطبة العالية ، فقد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ين القبلي والبعدي للمجموعة التجريبية ، حيث بلغت قيمة الوسيط في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E379AA">
        <w:rPr>
          <w:rFonts w:ascii="Simplified Arabic" w:eastAsia="Times New Roman" w:hAnsi="Simplified Arabic" w:cs="Simplified Arabic"/>
          <w:b/>
          <w:bCs/>
          <w:sz w:val="32"/>
          <w:szCs w:val="32"/>
          <w:rtl/>
          <w:lang w:bidi="ar-IQ"/>
        </w:rPr>
        <w:t>6.64</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0.38</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E379AA">
        <w:rPr>
          <w:rFonts w:ascii="Simplified Arabic" w:eastAsia="Times New Roman" w:hAnsi="Simplified Arabic" w:cs="Simplified Arabic"/>
          <w:b/>
          <w:bCs/>
          <w:sz w:val="32"/>
          <w:szCs w:val="32"/>
          <w:rtl/>
          <w:lang w:bidi="ar-IQ"/>
        </w:rPr>
        <w:t>6.1</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0.13</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6E1176">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2</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6E1176">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6E1176">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كما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6E1176">
        <w:rPr>
          <w:rFonts w:ascii="Times New Roman" w:eastAsia="Times New Roman" w:hAnsi="Times New Roman" w:cs="Simplified Arabic" w:hint="cs"/>
          <w:b/>
          <w:color w:val="000000"/>
          <w:sz w:val="32"/>
          <w:szCs w:val="32"/>
          <w:rtl/>
          <w:lang w:bidi="ar-DZ"/>
        </w:rPr>
        <w:t>القياسي</w:t>
      </w:r>
      <w:r w:rsidRPr="00247DDB">
        <w:rPr>
          <w:rFonts w:ascii="Times New Roman" w:eastAsia="Times New Roman" w:hAnsi="Times New Roman" w:cs="Simplified Arabic"/>
          <w:b/>
          <w:color w:val="000000"/>
          <w:sz w:val="32"/>
          <w:szCs w:val="32"/>
          <w:rtl/>
          <w:lang w:bidi="ar-DZ"/>
        </w:rPr>
        <w:t xml:space="preserve">ن القبلي والبعدي للمجموعة التجريبية في </w:t>
      </w:r>
      <w:r w:rsidRPr="00247DDB">
        <w:rPr>
          <w:rFonts w:ascii="Times New Roman" w:eastAsia="Times New Roman" w:hAnsi="Times New Roman" w:cs="Simplified Arabic" w:hint="cs"/>
          <w:b/>
          <w:color w:val="000000"/>
          <w:sz w:val="32"/>
          <w:szCs w:val="32"/>
          <w:rtl/>
          <w:lang w:bidi="ar-DZ"/>
        </w:rPr>
        <w:t>مهارة التصويب من الثبات</w:t>
      </w:r>
      <w:r w:rsidRPr="00247DDB">
        <w:rPr>
          <w:rFonts w:ascii="Times New Roman" w:eastAsia="Times New Roman" w:hAnsi="Times New Roman" w:cs="Simplified Arabic"/>
          <w:b/>
          <w:color w:val="000000"/>
          <w:sz w:val="32"/>
          <w:szCs w:val="32"/>
          <w:rtl/>
          <w:lang w:bidi="ar-DZ"/>
        </w:rPr>
        <w:t xml:space="preserve"> ، </w:t>
      </w:r>
      <w:r w:rsidR="006E1176">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14.5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16</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0.75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6E1176">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2</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6E1176">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6E1176">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أما في مهارة التصويب من الحركة ، فقد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6E1176">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 </w:t>
      </w:r>
      <w:r w:rsidR="006E1176">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6E1176">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6E1176">
        <w:rPr>
          <w:rFonts w:ascii="Simplified Arabic" w:eastAsia="Times New Roman" w:hAnsi="Simplified Arabic" w:cs="Simplified Arabic"/>
          <w:b/>
          <w:bCs/>
          <w:sz w:val="32"/>
          <w:szCs w:val="32"/>
          <w:rtl/>
          <w:lang w:bidi="ar-IQ"/>
        </w:rPr>
        <w:t>13.5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w:t>
      </w:r>
      <w:r w:rsidRPr="00247DDB">
        <w:rPr>
          <w:rFonts w:ascii="Times New Roman" w:eastAsia="Times New Roman" w:hAnsi="Times New Roman" w:cs="Simplified Arabic"/>
          <w:b/>
          <w:color w:val="000000"/>
          <w:sz w:val="32"/>
          <w:szCs w:val="32"/>
          <w:rtl/>
          <w:lang w:bidi="ar-DZ"/>
        </w:rPr>
        <w:t>) ، في حين كانت قيمة الوسيط في</w:t>
      </w:r>
      <w:r w:rsidR="006E1176">
        <w:rPr>
          <w:rFonts w:ascii="Times New Roman" w:eastAsia="Times New Roman" w:hAnsi="Times New Roman" w:cs="Simplified Arabic" w:hint="cs"/>
          <w:b/>
          <w:color w:val="000000"/>
          <w:sz w:val="32"/>
          <w:szCs w:val="32"/>
          <w:rtl/>
          <w:lang w:bidi="ar-DZ"/>
        </w:rPr>
        <w:t xml:space="preserve"> القياس</w:t>
      </w:r>
      <w:r w:rsidRPr="00247DDB">
        <w:rPr>
          <w:rFonts w:ascii="Times New Roman" w:eastAsia="Times New Roman" w:hAnsi="Times New Roman" w:cs="Simplified Arabic"/>
          <w:b/>
          <w:color w:val="000000"/>
          <w:sz w:val="32"/>
          <w:szCs w:val="32"/>
          <w:rtl/>
          <w:lang w:bidi="ar-DZ"/>
        </w:rPr>
        <w:t xml:space="preserve"> البعدي (</w:t>
      </w:r>
      <w:r w:rsidRPr="006E1176">
        <w:rPr>
          <w:rFonts w:ascii="Simplified Arabic" w:eastAsia="Times New Roman" w:hAnsi="Simplified Arabic" w:cs="Simplified Arabic"/>
          <w:b/>
          <w:bCs/>
          <w:sz w:val="32"/>
          <w:szCs w:val="32"/>
          <w:rtl/>
          <w:lang w:bidi="ar-IQ"/>
        </w:rPr>
        <w:t>16</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6E1176">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w:t>
      </w:r>
      <w:r w:rsidRPr="00247DDB">
        <w:rPr>
          <w:rFonts w:ascii="Times New Roman" w:eastAsia="Times New Roman" w:hAnsi="Times New Roman" w:cs="Simplified Arabic"/>
          <w:b/>
          <w:color w:val="000000"/>
          <w:sz w:val="32"/>
          <w:szCs w:val="32"/>
          <w:rtl/>
          <w:lang w:bidi="ar-DZ"/>
        </w:rPr>
        <w:lastRenderedPageBreak/>
        <w:t>المحسوبة (</w:t>
      </w:r>
      <w:r w:rsidRPr="00247DDB">
        <w:rPr>
          <w:rFonts w:ascii="Times New Roman" w:eastAsia="Times New Roman" w:hAnsi="Times New Roman" w:cs="Simplified Arabic" w:hint="cs"/>
          <w:b/>
          <w:color w:val="000000"/>
          <w:sz w:val="32"/>
          <w:szCs w:val="32"/>
          <w:rtl/>
          <w:lang w:bidi="ar-DZ"/>
        </w:rPr>
        <w:t>2</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6E1176">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6E1176">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ومستوى دلالة (0.05 ) فكان الفرق معنوياً ولصالح ا</w:t>
      </w:r>
      <w:r w:rsidR="006E1176">
        <w:rPr>
          <w:rFonts w:ascii="Times New Roman" w:eastAsia="Times New Roman" w:hAnsi="Times New Roman" w:cs="Simplified Arabic" w:hint="cs"/>
          <w:b/>
          <w:color w:val="000000"/>
          <w:sz w:val="32"/>
          <w:szCs w:val="32"/>
          <w:rtl/>
          <w:lang w:bidi="ar-DZ"/>
        </w:rPr>
        <w:t>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D3441E">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كما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D3441E">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في </w:t>
      </w:r>
      <w:r w:rsidRPr="00247DDB">
        <w:rPr>
          <w:rFonts w:ascii="Times New Roman" w:eastAsia="Times New Roman" w:hAnsi="Times New Roman" w:cs="Simplified Arabic" w:hint="cs"/>
          <w:b/>
          <w:color w:val="000000"/>
          <w:sz w:val="32"/>
          <w:szCs w:val="32"/>
          <w:rtl/>
          <w:lang w:bidi="ar-DZ"/>
        </w:rPr>
        <w:t>مهارة التصويب البعيد من الثبات</w:t>
      </w:r>
      <w:r w:rsidRPr="00247DDB">
        <w:rPr>
          <w:rFonts w:ascii="Times New Roman" w:eastAsia="Times New Roman" w:hAnsi="Times New Roman" w:cs="Simplified Arabic"/>
          <w:b/>
          <w:color w:val="000000"/>
          <w:sz w:val="32"/>
          <w:szCs w:val="32"/>
          <w:rtl/>
          <w:lang w:bidi="ar-DZ"/>
        </w:rPr>
        <w:t xml:space="preserve"> ، </w:t>
      </w:r>
      <w:r w:rsidR="00D3441E">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9.5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0.75</w:t>
      </w:r>
      <w:r w:rsidRPr="00247DDB">
        <w:rPr>
          <w:rFonts w:ascii="Times New Roman" w:eastAsia="Times New Roman" w:hAnsi="Times New Roman" w:cs="Simplified Arabic"/>
          <w:b/>
          <w:color w:val="000000"/>
          <w:sz w:val="32"/>
          <w:szCs w:val="32"/>
          <w:rtl/>
          <w:lang w:bidi="ar-DZ"/>
        </w:rPr>
        <w:t>) ، في حين كانت قيمة الوسيط في</w:t>
      </w:r>
      <w:r w:rsidR="00D3441E">
        <w:rPr>
          <w:rFonts w:ascii="Times New Roman" w:eastAsia="Times New Roman" w:hAnsi="Times New Roman" w:cs="Simplified Arabic" w:hint="cs"/>
          <w:b/>
          <w:color w:val="000000"/>
          <w:sz w:val="32"/>
          <w:szCs w:val="32"/>
          <w:rtl/>
          <w:lang w:bidi="ar-DZ"/>
        </w:rPr>
        <w:t xml:space="preserve"> 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12</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0.75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D3441E">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D3441E">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D3441E">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أما في مهارة المناولة الصدرية ، فقد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D3441E">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 </w:t>
      </w:r>
      <w:r w:rsidR="00D3441E">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D3441E">
        <w:rPr>
          <w:rFonts w:ascii="Simplified Arabic" w:eastAsia="Times New Roman" w:hAnsi="Simplified Arabic" w:cs="Simplified Arabic"/>
          <w:b/>
          <w:bCs/>
          <w:sz w:val="32"/>
          <w:szCs w:val="32"/>
          <w:rtl/>
          <w:lang w:bidi="ar-IQ"/>
        </w:rPr>
        <w:t>19</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1.75</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D3441E">
        <w:rPr>
          <w:rFonts w:ascii="Simplified Arabic" w:eastAsia="Times New Roman" w:hAnsi="Simplified Arabic" w:cs="Simplified Arabic"/>
          <w:b/>
          <w:bCs/>
          <w:sz w:val="32"/>
          <w:szCs w:val="32"/>
          <w:rtl/>
          <w:lang w:bidi="ar-IQ"/>
        </w:rPr>
        <w:t>22</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1.25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D3441E">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D3441E">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D3441E">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كما كانت هناك </w:t>
      </w:r>
      <w:r w:rsidRPr="00247DDB">
        <w:rPr>
          <w:rFonts w:ascii="Times New Roman" w:eastAsia="Times New Roman" w:hAnsi="Times New Roman" w:cs="Simplified Arabic"/>
          <w:b/>
          <w:color w:val="000000"/>
          <w:sz w:val="32"/>
          <w:szCs w:val="32"/>
          <w:rtl/>
          <w:lang w:bidi="ar-DZ"/>
        </w:rPr>
        <w:t>فروق بين نتائج</w:t>
      </w:r>
      <w:r w:rsidR="00D3441E">
        <w:rPr>
          <w:rFonts w:ascii="Times New Roman" w:eastAsia="Times New Roman" w:hAnsi="Times New Roman" w:cs="Simplified Arabic" w:hint="cs"/>
          <w:b/>
          <w:color w:val="000000"/>
          <w:sz w:val="32"/>
          <w:szCs w:val="32"/>
          <w:rtl/>
          <w:lang w:bidi="ar-DZ"/>
        </w:rPr>
        <w:t xml:space="preserve"> 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في </w:t>
      </w:r>
      <w:r w:rsidRPr="00247DDB">
        <w:rPr>
          <w:rFonts w:ascii="Times New Roman" w:eastAsia="Times New Roman" w:hAnsi="Times New Roman" w:cs="Simplified Arabic" w:hint="cs"/>
          <w:b/>
          <w:color w:val="000000"/>
          <w:sz w:val="32"/>
          <w:szCs w:val="32"/>
          <w:rtl/>
          <w:lang w:bidi="ar-DZ"/>
        </w:rPr>
        <w:t>مهارة المناولة من فوق الرأس</w:t>
      </w:r>
      <w:r w:rsidRPr="00247DDB">
        <w:rPr>
          <w:rFonts w:ascii="Times New Roman" w:eastAsia="Times New Roman" w:hAnsi="Times New Roman" w:cs="Simplified Arabic"/>
          <w:b/>
          <w:color w:val="000000"/>
          <w:sz w:val="32"/>
          <w:szCs w:val="32"/>
          <w:rtl/>
          <w:lang w:bidi="ar-DZ"/>
        </w:rPr>
        <w:t xml:space="preserve"> ، </w:t>
      </w:r>
      <w:r w:rsidR="00D3441E">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19.5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w:t>
      </w:r>
      <w:r w:rsidRPr="00247DDB">
        <w:rPr>
          <w:rFonts w:ascii="Times New Roman" w:eastAsia="Times New Roman" w:hAnsi="Times New Roman" w:cs="Simplified Arabic"/>
          <w:b/>
          <w:color w:val="000000"/>
          <w:sz w:val="32"/>
          <w:szCs w:val="32"/>
          <w:rtl/>
          <w:lang w:bidi="ar-DZ"/>
        </w:rPr>
        <w:t>) ، في حين كانت قيمة الوسيط في ال</w:t>
      </w:r>
      <w:r w:rsidR="00D3441E">
        <w:rPr>
          <w:rFonts w:ascii="Times New Roman" w:eastAsia="Times New Roman" w:hAnsi="Times New Roman" w:cs="Simplified Arabic" w:hint="cs"/>
          <w:b/>
          <w:color w:val="000000"/>
          <w:sz w:val="32"/>
          <w:szCs w:val="32"/>
          <w:rtl/>
          <w:lang w:bidi="ar-DZ"/>
        </w:rPr>
        <w:t>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22</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D3441E">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D3441E">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D3441E">
      <w:pPr>
        <w:spacing w:after="0" w:line="240" w:lineRule="auto"/>
        <w:jc w:val="both"/>
        <w:rPr>
          <w:rFonts w:ascii="Simplified Arabic" w:eastAsia="Times New Roman" w:hAnsi="Simplified Arabic" w:cs="Simplified Arabic"/>
          <w:b/>
          <w:bCs/>
          <w:sz w:val="36"/>
          <w:szCs w:val="36"/>
          <w:rtl/>
          <w:lang w:bidi="ar-IQ"/>
        </w:rPr>
      </w:pPr>
      <w:r w:rsidRPr="00247DDB">
        <w:rPr>
          <w:rFonts w:ascii="Times New Roman" w:eastAsia="Times New Roman" w:hAnsi="Times New Roman" w:cs="Simplified Arabic" w:hint="cs"/>
          <w:b/>
          <w:color w:val="000000"/>
          <w:sz w:val="32"/>
          <w:szCs w:val="32"/>
          <w:rtl/>
          <w:lang w:bidi="ar-DZ"/>
        </w:rPr>
        <w:lastRenderedPageBreak/>
        <w:t xml:space="preserve">    أما في مهارة المناولة من فوق الكتف ، فقد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D3441E">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التجريبية ، </w:t>
      </w:r>
      <w:r w:rsidR="00D3441E">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w:t>
      </w:r>
      <w:r w:rsidR="00D3441E">
        <w:rPr>
          <w:rFonts w:ascii="Times New Roman" w:eastAsia="Times New Roman" w:hAnsi="Times New Roman" w:cs="Simplified Arabic" w:hint="cs"/>
          <w:b/>
          <w:color w:val="000000"/>
          <w:sz w:val="32"/>
          <w:szCs w:val="32"/>
          <w:rtl/>
          <w:lang w:bidi="ar-DZ"/>
        </w:rPr>
        <w:t xml:space="preserve"> القياس</w:t>
      </w:r>
      <w:r w:rsidRPr="00247DDB">
        <w:rPr>
          <w:rFonts w:ascii="Times New Roman" w:eastAsia="Times New Roman" w:hAnsi="Times New Roman" w:cs="Simplified Arabic"/>
          <w:b/>
          <w:color w:val="000000"/>
          <w:sz w:val="32"/>
          <w:szCs w:val="32"/>
          <w:rtl/>
          <w:lang w:bidi="ar-DZ"/>
        </w:rPr>
        <w:t xml:space="preserve"> القبلي (</w:t>
      </w:r>
      <w:r w:rsidRPr="00D3441E">
        <w:rPr>
          <w:rFonts w:ascii="Simplified Arabic" w:eastAsia="Times New Roman" w:hAnsi="Simplified Arabic" w:cs="Simplified Arabic"/>
          <w:b/>
          <w:bCs/>
          <w:sz w:val="32"/>
          <w:szCs w:val="32"/>
          <w:rtl/>
          <w:lang w:bidi="ar-IQ"/>
        </w:rPr>
        <w:t>12.75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2.82</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D3441E">
        <w:rPr>
          <w:rFonts w:ascii="Simplified Arabic" w:eastAsia="Times New Roman" w:hAnsi="Simplified Arabic" w:cs="Simplified Arabic"/>
          <w:b/>
          <w:bCs/>
          <w:sz w:val="32"/>
          <w:szCs w:val="32"/>
          <w:rtl/>
          <w:lang w:bidi="ar-IQ"/>
        </w:rPr>
        <w:t>16.45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1.75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D3441E">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2</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D3441E">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D3441E">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D3441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737DE9">
      <w:pPr>
        <w:spacing w:after="0" w:line="240" w:lineRule="auto"/>
        <w:jc w:val="both"/>
        <w:rPr>
          <w:rFonts w:ascii="Simplified Arabic" w:eastAsia="Times New Roman" w:hAnsi="Simplified Arabic" w:cs="Simplified Arabic"/>
          <w:b/>
          <w:bCs/>
          <w:sz w:val="36"/>
          <w:szCs w:val="36"/>
          <w:rtl/>
          <w:lang w:bidi="ar-IQ"/>
        </w:rPr>
      </w:pPr>
      <w:r w:rsidRPr="00247DDB">
        <w:rPr>
          <w:rFonts w:ascii="Simplified Arabic" w:eastAsia="Times New Roman" w:hAnsi="Simplified Arabic" w:cs="Simplified Arabic"/>
          <w:sz w:val="32"/>
          <w:szCs w:val="32"/>
          <w:rtl/>
          <w:lang w:bidi="ar-IQ"/>
        </w:rPr>
        <w:t xml:space="preserve">في ضوء النتائج </w:t>
      </w:r>
      <w:r w:rsidRPr="00247DDB">
        <w:rPr>
          <w:rFonts w:ascii="Simplified Arabic" w:eastAsia="Times New Roman" w:hAnsi="Simplified Arabic" w:cs="Simplified Arabic" w:hint="cs"/>
          <w:sz w:val="32"/>
          <w:szCs w:val="32"/>
          <w:rtl/>
          <w:lang w:bidi="ar-IQ"/>
        </w:rPr>
        <w:t xml:space="preserve">السابقة </w:t>
      </w:r>
      <w:r w:rsidRPr="00247DDB">
        <w:rPr>
          <w:rFonts w:ascii="Simplified Arabic" w:eastAsia="Times New Roman" w:hAnsi="Simplified Arabic" w:cs="Simplified Arabic"/>
          <w:sz w:val="32"/>
          <w:szCs w:val="32"/>
          <w:rtl/>
          <w:lang w:bidi="ar-IQ"/>
        </w:rPr>
        <w:t xml:space="preserve">التي </w:t>
      </w:r>
      <w:r w:rsidRPr="00247DDB">
        <w:rPr>
          <w:rFonts w:ascii="Simplified Arabic" w:eastAsia="Times New Roman" w:hAnsi="Simplified Arabic" w:cs="Simplified Arabic" w:hint="cs"/>
          <w:sz w:val="32"/>
          <w:szCs w:val="32"/>
          <w:rtl/>
          <w:lang w:bidi="ar-IQ"/>
        </w:rPr>
        <w:t>أ</w:t>
      </w:r>
      <w:r w:rsidRPr="00247DDB">
        <w:rPr>
          <w:rFonts w:ascii="Simplified Arabic" w:eastAsia="Times New Roman" w:hAnsi="Simplified Arabic" w:cs="Simplified Arabic"/>
          <w:sz w:val="32"/>
          <w:szCs w:val="32"/>
          <w:rtl/>
          <w:lang w:bidi="ar-IQ"/>
        </w:rPr>
        <w:t xml:space="preserve">ظهرتوجود فروق معنوية ذات دلالة إحصائية </w:t>
      </w:r>
      <w:r w:rsidRPr="00247DDB">
        <w:rPr>
          <w:rFonts w:ascii="Simplified Arabic" w:eastAsia="Times New Roman" w:hAnsi="Simplified Arabic" w:cs="Simplified Arabic" w:hint="cs"/>
          <w:sz w:val="32"/>
          <w:szCs w:val="32"/>
          <w:rtl/>
          <w:lang w:bidi="ar-IQ"/>
        </w:rPr>
        <w:t>ل</w:t>
      </w:r>
      <w:r w:rsidRPr="00247DDB">
        <w:rPr>
          <w:rFonts w:ascii="Simplified Arabic" w:eastAsia="Times New Roman" w:hAnsi="Simplified Arabic" w:cs="Simplified Arabic"/>
          <w:sz w:val="32"/>
          <w:szCs w:val="32"/>
          <w:rtl/>
          <w:lang w:bidi="ar-IQ"/>
        </w:rPr>
        <w:t>لاختبار</w:t>
      </w:r>
      <w:r w:rsidRPr="00247DDB">
        <w:rPr>
          <w:rFonts w:ascii="Simplified Arabic" w:eastAsia="Times New Roman" w:hAnsi="Simplified Arabic" w:cs="Simplified Arabic" w:hint="cs"/>
          <w:sz w:val="32"/>
          <w:szCs w:val="32"/>
          <w:rtl/>
          <w:lang w:bidi="ar-IQ"/>
        </w:rPr>
        <w:t>ات</w:t>
      </w:r>
      <w:r w:rsidRPr="00247DDB">
        <w:rPr>
          <w:rFonts w:ascii="Simplified Arabic" w:eastAsia="Times New Roman" w:hAnsi="Simplified Arabic" w:cs="Simplified Arabic"/>
          <w:sz w:val="32"/>
          <w:szCs w:val="32"/>
          <w:rtl/>
          <w:lang w:bidi="ar-IQ"/>
        </w:rPr>
        <w:t xml:space="preserve"> المهاري</w:t>
      </w:r>
      <w:r w:rsidRPr="00247DDB">
        <w:rPr>
          <w:rFonts w:ascii="Simplified Arabic" w:eastAsia="Times New Roman" w:hAnsi="Simplified Arabic" w:cs="Simplified Arabic" w:hint="cs"/>
          <w:sz w:val="32"/>
          <w:szCs w:val="32"/>
          <w:rtl/>
          <w:lang w:bidi="ar-IQ"/>
        </w:rPr>
        <w:t>ةمن خلال</w:t>
      </w:r>
      <w:r w:rsidRPr="00247DDB">
        <w:rPr>
          <w:rFonts w:ascii="Simplified Arabic" w:eastAsia="Times New Roman" w:hAnsi="Simplified Arabic" w:cs="Simplified Arabic"/>
          <w:sz w:val="32"/>
          <w:szCs w:val="32"/>
          <w:rtl/>
          <w:lang w:bidi="ar-IQ"/>
        </w:rPr>
        <w:t xml:space="preserve"> نتائج</w:t>
      </w:r>
      <w:r w:rsidR="00D3441E">
        <w:rPr>
          <w:rFonts w:ascii="Simplified Arabic" w:eastAsia="Times New Roman" w:hAnsi="Simplified Arabic" w:cs="Simplified Arabic" w:hint="cs"/>
          <w:sz w:val="32"/>
          <w:szCs w:val="32"/>
          <w:rtl/>
          <w:lang w:bidi="ar-IQ"/>
        </w:rPr>
        <w:t>القياسات</w:t>
      </w:r>
      <w:r w:rsidRPr="00247DDB">
        <w:rPr>
          <w:rFonts w:ascii="Simplified Arabic" w:eastAsia="Times New Roman" w:hAnsi="Simplified Arabic" w:cs="Simplified Arabic"/>
          <w:sz w:val="32"/>
          <w:szCs w:val="32"/>
          <w:rtl/>
          <w:lang w:bidi="ar-IQ"/>
        </w:rPr>
        <w:t xml:space="preserve"> القبلي</w:t>
      </w:r>
      <w:r w:rsidRPr="00247DDB">
        <w:rPr>
          <w:rFonts w:ascii="Simplified Arabic" w:eastAsia="Times New Roman" w:hAnsi="Simplified Arabic" w:cs="Simplified Arabic" w:hint="cs"/>
          <w:sz w:val="32"/>
          <w:szCs w:val="32"/>
          <w:rtl/>
          <w:lang w:bidi="ar-IQ"/>
        </w:rPr>
        <w:t>ة</w:t>
      </w:r>
      <w:r w:rsidRPr="00247DDB">
        <w:rPr>
          <w:rFonts w:ascii="Simplified Arabic" w:eastAsia="Times New Roman" w:hAnsi="Simplified Arabic" w:cs="Simplified Arabic"/>
          <w:sz w:val="32"/>
          <w:szCs w:val="32"/>
          <w:rtl/>
          <w:lang w:bidi="ar-IQ"/>
        </w:rPr>
        <w:t xml:space="preserve"> والبعدي</w:t>
      </w:r>
      <w:r w:rsidRPr="00247DDB">
        <w:rPr>
          <w:rFonts w:ascii="Simplified Arabic" w:eastAsia="Times New Roman" w:hAnsi="Simplified Arabic" w:cs="Simplified Arabic" w:hint="cs"/>
          <w:sz w:val="32"/>
          <w:szCs w:val="32"/>
          <w:rtl/>
          <w:lang w:bidi="ar-IQ"/>
        </w:rPr>
        <w:t>ة</w:t>
      </w:r>
      <w:r w:rsidRPr="00247DDB">
        <w:rPr>
          <w:rFonts w:ascii="Simplified Arabic" w:eastAsia="Times New Roman" w:hAnsi="Simplified Arabic" w:cs="Simplified Arabic"/>
          <w:sz w:val="32"/>
          <w:szCs w:val="32"/>
          <w:rtl/>
          <w:lang w:bidi="ar-IQ"/>
        </w:rPr>
        <w:t xml:space="preserve"> ولصالح </w:t>
      </w:r>
      <w:r w:rsidR="00D3441E">
        <w:rPr>
          <w:rFonts w:ascii="Simplified Arabic" w:eastAsia="Times New Roman" w:hAnsi="Simplified Arabic" w:cs="Simplified Arabic" w:hint="cs"/>
          <w:sz w:val="32"/>
          <w:szCs w:val="32"/>
          <w:rtl/>
          <w:lang w:bidi="ar-IQ"/>
        </w:rPr>
        <w:t>القياسات</w:t>
      </w:r>
      <w:r w:rsidRPr="00247DDB">
        <w:rPr>
          <w:rFonts w:ascii="Simplified Arabic" w:eastAsia="Times New Roman" w:hAnsi="Simplified Arabic" w:cs="Simplified Arabic"/>
          <w:sz w:val="32"/>
          <w:szCs w:val="32"/>
          <w:rtl/>
          <w:lang w:bidi="ar-IQ"/>
        </w:rPr>
        <w:t xml:space="preserve"> البعدي</w:t>
      </w:r>
      <w:r w:rsidRPr="00247DDB">
        <w:rPr>
          <w:rFonts w:ascii="Simplified Arabic" w:eastAsia="Times New Roman" w:hAnsi="Simplified Arabic" w:cs="Simplified Arabic" w:hint="cs"/>
          <w:sz w:val="32"/>
          <w:szCs w:val="32"/>
          <w:rtl/>
          <w:lang w:bidi="ar-IQ"/>
        </w:rPr>
        <w:t>ة</w:t>
      </w:r>
      <w:r w:rsidRPr="00247DDB">
        <w:rPr>
          <w:rFonts w:ascii="Simplified Arabic" w:eastAsia="Times New Roman" w:hAnsi="Simplified Arabic" w:cs="Simplified Arabic"/>
          <w:sz w:val="32"/>
          <w:szCs w:val="32"/>
          <w:rtl/>
          <w:lang w:bidi="ar-IQ"/>
        </w:rPr>
        <w:t xml:space="preserve"> لعينة البحث </w:t>
      </w:r>
      <w:r w:rsidRPr="00247DDB">
        <w:rPr>
          <w:rFonts w:ascii="Simplified Arabic" w:eastAsia="Times New Roman" w:hAnsi="Simplified Arabic" w:cs="Simplified Arabic" w:hint="cs"/>
          <w:sz w:val="32"/>
          <w:szCs w:val="32"/>
          <w:rtl/>
          <w:lang w:bidi="ar-IQ"/>
        </w:rPr>
        <w:t>.</w:t>
      </w:r>
      <w:r w:rsidR="00D3441E">
        <w:rPr>
          <w:rFonts w:ascii="Simplified Arabic" w:eastAsia="Times New Roman" w:hAnsi="Simplified Arabic" w:cs="Simplified Arabic" w:hint="cs"/>
          <w:sz w:val="32"/>
          <w:szCs w:val="32"/>
          <w:rtl/>
          <w:lang w:bidi="ar-IQ"/>
        </w:rPr>
        <w:t>و</w:t>
      </w:r>
      <w:r w:rsidRPr="00247DDB">
        <w:rPr>
          <w:rFonts w:ascii="Simplified Arabic" w:eastAsia="Times New Roman" w:hAnsi="Simplified Arabic" w:cs="Simplified Arabic"/>
          <w:sz w:val="32"/>
          <w:szCs w:val="32"/>
          <w:rtl/>
          <w:lang w:bidi="ar-IQ"/>
        </w:rPr>
        <w:t>يعزو الباحثهذه الفروق</w:t>
      </w:r>
      <w:r w:rsidRPr="00247DDB">
        <w:rPr>
          <w:rFonts w:ascii="Simplified Arabic" w:eastAsia="Times New Roman" w:hAnsi="Simplified Arabic" w:cs="Simplified Arabic" w:hint="cs"/>
          <w:sz w:val="36"/>
          <w:szCs w:val="36"/>
          <w:rtl/>
          <w:lang w:bidi="ar-IQ"/>
        </w:rPr>
        <w:t xml:space="preserve">إلى </w:t>
      </w:r>
      <w:r w:rsidRPr="00247DDB">
        <w:rPr>
          <w:rFonts w:ascii="Simplified Arabic" w:eastAsia="Times New Roman" w:hAnsi="Simplified Arabic" w:cs="Simplified Arabic"/>
          <w:sz w:val="32"/>
          <w:szCs w:val="32"/>
          <w:rtl/>
          <w:lang w:bidi="ar-IQ"/>
        </w:rPr>
        <w:t xml:space="preserve">تطبق التمارين </w:t>
      </w:r>
      <w:r w:rsidRPr="00247DDB">
        <w:rPr>
          <w:rFonts w:ascii="Simplified Arabic" w:eastAsia="Times New Roman" w:hAnsi="Simplified Arabic" w:cs="Simplified Arabic" w:hint="cs"/>
          <w:sz w:val="32"/>
          <w:szCs w:val="32"/>
          <w:rtl/>
          <w:lang w:bidi="ar-IQ"/>
        </w:rPr>
        <w:t>العالية الشدة</w:t>
      </w:r>
      <w:r w:rsidRPr="00247DDB">
        <w:rPr>
          <w:rFonts w:ascii="Simplified Arabic" w:eastAsia="Times New Roman" w:hAnsi="Simplified Arabic" w:cs="Simplified Arabic"/>
          <w:sz w:val="32"/>
          <w:szCs w:val="32"/>
          <w:rtl/>
          <w:lang w:bidi="ar-IQ"/>
        </w:rPr>
        <w:t xml:space="preserve"> المعدة من قبل الباحث لتطوير </w:t>
      </w:r>
      <w:r w:rsidRPr="00247DDB">
        <w:rPr>
          <w:rFonts w:ascii="Simplified Arabic" w:eastAsia="Times New Roman" w:hAnsi="Simplified Arabic" w:cs="Simplified Arabic" w:hint="cs"/>
          <w:sz w:val="32"/>
          <w:szCs w:val="32"/>
          <w:rtl/>
          <w:lang w:bidi="ar-IQ"/>
        </w:rPr>
        <w:t>تحمل القدرة والحس_حركي</w:t>
      </w:r>
      <w:r w:rsidR="00737DE9">
        <w:rPr>
          <w:rFonts w:ascii="Simplified Arabic" w:eastAsia="Times New Roman" w:hAnsi="Simplified Arabic" w:cs="Simplified Arabic" w:hint="cs"/>
          <w:sz w:val="32"/>
          <w:szCs w:val="32"/>
          <w:rtl/>
          <w:lang w:bidi="ar-IQ"/>
        </w:rPr>
        <w:t>وب</w:t>
      </w:r>
      <w:r w:rsidRPr="00247DDB">
        <w:rPr>
          <w:rFonts w:ascii="Simplified Arabic" w:eastAsia="Times New Roman" w:hAnsi="Simplified Arabic" w:cs="Simplified Arabic"/>
          <w:sz w:val="32"/>
          <w:szCs w:val="32"/>
          <w:rtl/>
          <w:lang w:bidi="ar-IQ"/>
        </w:rPr>
        <w:t xml:space="preserve">فاعلية </w:t>
      </w:r>
      <w:r w:rsidRPr="00247DDB">
        <w:rPr>
          <w:rFonts w:ascii="Simplified Arabic" w:eastAsia="Times New Roman" w:hAnsi="Simplified Arabic" w:cs="Simplified Arabic" w:hint="cs"/>
          <w:sz w:val="32"/>
          <w:szCs w:val="32"/>
          <w:rtl/>
          <w:lang w:bidi="ar-IQ"/>
        </w:rPr>
        <w:t>في</w:t>
      </w:r>
      <w:r w:rsidRPr="00247DDB">
        <w:rPr>
          <w:rFonts w:ascii="Simplified Arabic" w:eastAsia="Times New Roman" w:hAnsi="Simplified Arabic" w:cs="Simplified Arabic"/>
          <w:sz w:val="32"/>
          <w:szCs w:val="32"/>
          <w:rtl/>
          <w:lang w:bidi="ar-IQ"/>
        </w:rPr>
        <w:t xml:space="preserve"> تطوير الأداء المهاري, بحيث إن التمارين </w:t>
      </w:r>
      <w:r w:rsidRPr="00247DDB">
        <w:rPr>
          <w:rFonts w:ascii="Simplified Arabic" w:eastAsia="Times New Roman" w:hAnsi="Simplified Arabic" w:cs="Simplified Arabic" w:hint="cs"/>
          <w:sz w:val="32"/>
          <w:szCs w:val="32"/>
          <w:rtl/>
          <w:lang w:bidi="ar-IQ"/>
        </w:rPr>
        <w:t>العالية الشدة</w:t>
      </w:r>
      <w:r w:rsidRPr="00247DDB">
        <w:rPr>
          <w:rFonts w:ascii="Simplified Arabic" w:eastAsia="Times New Roman" w:hAnsi="Simplified Arabic" w:cs="Simplified Arabic"/>
          <w:sz w:val="32"/>
          <w:szCs w:val="32"/>
          <w:rtl/>
          <w:lang w:bidi="ar-IQ"/>
        </w:rPr>
        <w:t xml:space="preserve"> كان لها التأثير الواضح في تطوير المهار</w:t>
      </w:r>
      <w:r w:rsidRPr="00247DDB">
        <w:rPr>
          <w:rFonts w:ascii="Simplified Arabic" w:eastAsia="Times New Roman" w:hAnsi="Simplified Arabic" w:cs="Simplified Arabic" w:hint="cs"/>
          <w:sz w:val="32"/>
          <w:szCs w:val="32"/>
          <w:rtl/>
          <w:lang w:bidi="ar-IQ"/>
        </w:rPr>
        <w:t>ات</w:t>
      </w:r>
      <w:r w:rsidRPr="00247DDB">
        <w:rPr>
          <w:rFonts w:ascii="Simplified Arabic" w:eastAsia="Times New Roman" w:hAnsi="Simplified Arabic" w:cs="Simplified Arabic"/>
          <w:sz w:val="32"/>
          <w:szCs w:val="32"/>
          <w:rtl/>
          <w:lang w:bidi="ar-IQ"/>
        </w:rPr>
        <w:t xml:space="preserve"> المبحوثة </w:t>
      </w:r>
      <w:r w:rsidR="00737DE9">
        <w:rPr>
          <w:rFonts w:ascii="Simplified Arabic" w:eastAsia="Times New Roman" w:hAnsi="Simplified Arabic" w:cs="Simplified Arabic" w:hint="cs"/>
          <w:sz w:val="32"/>
          <w:szCs w:val="32"/>
          <w:rtl/>
          <w:lang w:bidi="ar-IQ"/>
        </w:rPr>
        <w:t xml:space="preserve">، </w:t>
      </w:r>
      <w:r w:rsidRPr="00247DDB">
        <w:rPr>
          <w:rFonts w:ascii="Simplified Arabic" w:eastAsia="Times New Roman" w:hAnsi="Simplified Arabic" w:cs="Simplified Arabic"/>
          <w:sz w:val="32"/>
          <w:szCs w:val="32"/>
          <w:rtl/>
          <w:lang w:bidi="ar-IQ"/>
        </w:rPr>
        <w:t>إذ إن "اختيار التمارين المناسبة تمكن المدرب من تطوير الصفات البدنية وتعمل في الوقت نفسه على إتقان اللاعب المهارات "</w:t>
      </w:r>
      <w:r w:rsidRPr="00247DDB">
        <w:rPr>
          <w:rFonts w:ascii="Simplified Arabic" w:eastAsia="Times New Roman" w:hAnsi="Simplified Arabic" w:cs="Simplified Arabic"/>
          <w:sz w:val="32"/>
          <w:szCs w:val="32"/>
          <w:vertAlign w:val="superscript"/>
          <w:rtl/>
          <w:lang w:bidi="ar-IQ"/>
        </w:rPr>
        <w:t>(</w:t>
      </w:r>
      <w:r w:rsidRPr="00247DDB">
        <w:rPr>
          <w:rFonts w:ascii="Simplified Arabic" w:eastAsia="Times New Roman" w:hAnsi="Simplified Arabic" w:cs="Simplified Arabic"/>
          <w:sz w:val="32"/>
          <w:szCs w:val="32"/>
          <w:vertAlign w:val="superscript"/>
          <w:rtl/>
          <w:lang w:bidi="ar-IQ"/>
        </w:rPr>
        <w:footnoteReference w:id="86"/>
      </w:r>
      <w:r w:rsidRPr="00247DDB">
        <w:rPr>
          <w:rFonts w:ascii="Simplified Arabic" w:eastAsia="Times New Roman" w:hAnsi="Simplified Arabic" w:cs="Simplified Arabic"/>
          <w:sz w:val="32"/>
          <w:szCs w:val="32"/>
          <w:vertAlign w:val="superscript"/>
          <w:rtl/>
          <w:lang w:bidi="ar-IQ"/>
        </w:rPr>
        <w:t>) .</w:t>
      </w:r>
    </w:p>
    <w:p w:rsidR="00247DDB" w:rsidRPr="00247DDB" w:rsidRDefault="00247DDB" w:rsidP="00737DE9">
      <w:pPr>
        <w:spacing w:after="0" w:line="240" w:lineRule="auto"/>
        <w:jc w:val="both"/>
        <w:rPr>
          <w:rFonts w:ascii="Simplified Arabic" w:eastAsia="Times New Roman" w:hAnsi="Simplified Arabic" w:cs="Simplified Arabic"/>
          <w:sz w:val="32"/>
          <w:szCs w:val="32"/>
          <w:rtl/>
          <w:lang w:bidi="ar-IQ"/>
        </w:rPr>
      </w:pPr>
      <w:r w:rsidRPr="00247DDB">
        <w:rPr>
          <w:rFonts w:ascii="Simplified Arabic" w:eastAsia="Times New Roman" w:hAnsi="Simplified Arabic" w:cs="Simplified Arabic" w:hint="cs"/>
          <w:sz w:val="32"/>
          <w:szCs w:val="32"/>
          <w:rtl/>
          <w:lang w:bidi="ar-IQ"/>
        </w:rPr>
        <w:t xml:space="preserve">   كما </w:t>
      </w:r>
      <w:r w:rsidRPr="00247DDB">
        <w:rPr>
          <w:rFonts w:ascii="Simplified Arabic" w:eastAsia="Times New Roman" w:hAnsi="Simplified Arabic" w:cs="Simplified Arabic"/>
          <w:sz w:val="32"/>
          <w:szCs w:val="32"/>
          <w:rtl/>
          <w:lang w:bidi="ar-IQ"/>
        </w:rPr>
        <w:t xml:space="preserve">إن تحسين مستوى </w:t>
      </w:r>
      <w:r w:rsidRPr="00247DDB">
        <w:rPr>
          <w:rFonts w:ascii="Simplified Arabic" w:eastAsia="Times New Roman" w:hAnsi="Simplified Arabic" w:cs="Simplified Arabic" w:hint="cs"/>
          <w:sz w:val="32"/>
          <w:szCs w:val="32"/>
          <w:rtl/>
          <w:lang w:bidi="ar-IQ"/>
        </w:rPr>
        <w:t xml:space="preserve">تحمل </w:t>
      </w:r>
      <w:r w:rsidRPr="00247DDB">
        <w:rPr>
          <w:rFonts w:ascii="Simplified Arabic" w:eastAsia="Times New Roman" w:hAnsi="Simplified Arabic" w:cs="Simplified Arabic"/>
          <w:sz w:val="32"/>
          <w:szCs w:val="32"/>
          <w:rtl/>
          <w:lang w:bidi="ar-IQ"/>
        </w:rPr>
        <w:t>قوة</w:t>
      </w:r>
      <w:r w:rsidRPr="00247DDB">
        <w:rPr>
          <w:rFonts w:ascii="Simplified Arabic" w:eastAsia="Times New Roman" w:hAnsi="Simplified Arabic" w:cs="Simplified Arabic" w:hint="cs"/>
          <w:sz w:val="32"/>
          <w:szCs w:val="32"/>
          <w:rtl/>
          <w:lang w:bidi="ar-IQ"/>
        </w:rPr>
        <w:t xml:space="preserve"> وسرعة</w:t>
      </w:r>
      <w:r w:rsidRPr="00247DDB">
        <w:rPr>
          <w:rFonts w:ascii="Simplified Arabic" w:eastAsia="Times New Roman" w:hAnsi="Simplified Arabic" w:cs="Simplified Arabic"/>
          <w:sz w:val="32"/>
          <w:szCs w:val="32"/>
          <w:rtl/>
          <w:lang w:bidi="ar-IQ"/>
        </w:rPr>
        <w:t xml:space="preserve"> عضلات الإطراف العليا لإفراد عينة البحث له التأثير الواضح على</w:t>
      </w:r>
      <w:r w:rsidRPr="00247DDB">
        <w:rPr>
          <w:rFonts w:ascii="Simplified Arabic" w:eastAsia="Times New Roman" w:hAnsi="Simplified Arabic" w:cs="Simplified Arabic" w:hint="cs"/>
          <w:sz w:val="32"/>
          <w:szCs w:val="32"/>
          <w:rtl/>
          <w:lang w:bidi="ar-IQ"/>
        </w:rPr>
        <w:t xml:space="preserve"> مستوى أداء</w:t>
      </w:r>
      <w:r w:rsidRPr="00247DDB">
        <w:rPr>
          <w:rFonts w:ascii="Simplified Arabic" w:eastAsia="Times New Roman" w:hAnsi="Simplified Arabic" w:cs="Simplified Arabic"/>
          <w:sz w:val="32"/>
          <w:szCs w:val="32"/>
          <w:rtl/>
          <w:lang w:bidi="ar-IQ"/>
        </w:rPr>
        <w:t xml:space="preserve"> المهار</w:t>
      </w:r>
      <w:r w:rsidRPr="00247DDB">
        <w:rPr>
          <w:rFonts w:ascii="Simplified Arabic" w:eastAsia="Times New Roman" w:hAnsi="Simplified Arabic" w:cs="Simplified Arabic" w:hint="cs"/>
          <w:sz w:val="32"/>
          <w:szCs w:val="32"/>
          <w:rtl/>
          <w:lang w:bidi="ar-IQ"/>
        </w:rPr>
        <w:t>ات</w:t>
      </w:r>
      <w:r w:rsidRPr="00247DDB">
        <w:rPr>
          <w:rFonts w:ascii="Simplified Arabic" w:eastAsia="Times New Roman" w:hAnsi="Simplified Arabic" w:cs="Simplified Arabic"/>
          <w:sz w:val="32"/>
          <w:szCs w:val="32"/>
          <w:rtl/>
          <w:lang w:bidi="ar-IQ"/>
        </w:rPr>
        <w:t xml:space="preserve"> المبحوثة, إذ إن تنمية </w:t>
      </w:r>
      <w:r w:rsidRPr="00247DDB">
        <w:rPr>
          <w:rFonts w:ascii="Simplified Arabic" w:eastAsia="Times New Roman" w:hAnsi="Simplified Arabic" w:cs="Simplified Arabic" w:hint="cs"/>
          <w:sz w:val="32"/>
          <w:szCs w:val="32"/>
          <w:rtl/>
          <w:lang w:bidi="ar-IQ"/>
        </w:rPr>
        <w:t>تحمل القدرةل</w:t>
      </w:r>
      <w:r w:rsidRPr="00247DDB">
        <w:rPr>
          <w:rFonts w:ascii="Simplified Arabic" w:eastAsia="Times New Roman" w:hAnsi="Simplified Arabic" w:cs="Simplified Arabic"/>
          <w:sz w:val="32"/>
          <w:szCs w:val="32"/>
          <w:rtl/>
          <w:lang w:bidi="ar-IQ"/>
        </w:rPr>
        <w:t xml:space="preserve">لذراعين لها أهمية في </w:t>
      </w:r>
      <w:r w:rsidRPr="00247DDB">
        <w:rPr>
          <w:rFonts w:ascii="Simplified Arabic" w:eastAsia="Times New Roman" w:hAnsi="Simplified Arabic" w:cs="Simplified Arabic" w:hint="cs"/>
          <w:sz w:val="32"/>
          <w:szCs w:val="32"/>
          <w:rtl/>
          <w:lang w:bidi="ar-IQ"/>
        </w:rPr>
        <w:t>أ</w:t>
      </w:r>
      <w:r w:rsidRPr="00247DDB">
        <w:rPr>
          <w:rFonts w:ascii="Simplified Arabic" w:eastAsia="Times New Roman" w:hAnsi="Simplified Arabic" w:cs="Simplified Arabic"/>
          <w:sz w:val="32"/>
          <w:szCs w:val="32"/>
          <w:rtl/>
          <w:lang w:bidi="ar-IQ"/>
        </w:rPr>
        <w:t>د</w:t>
      </w:r>
      <w:r w:rsidRPr="00247DDB">
        <w:rPr>
          <w:rFonts w:ascii="Simplified Arabic" w:eastAsia="Times New Roman" w:hAnsi="Simplified Arabic" w:cs="Simplified Arabic" w:hint="cs"/>
          <w:sz w:val="32"/>
          <w:szCs w:val="32"/>
          <w:rtl/>
          <w:lang w:bidi="ar-IQ"/>
        </w:rPr>
        <w:t>ا</w:t>
      </w:r>
      <w:r w:rsidRPr="00247DDB">
        <w:rPr>
          <w:rFonts w:ascii="Simplified Arabic" w:eastAsia="Times New Roman" w:hAnsi="Simplified Arabic" w:cs="Simplified Arabic"/>
          <w:sz w:val="32"/>
          <w:szCs w:val="32"/>
          <w:rtl/>
          <w:lang w:bidi="ar-IQ"/>
        </w:rPr>
        <w:t>ء المهارات</w:t>
      </w:r>
      <w:r w:rsidRPr="00247DDB">
        <w:rPr>
          <w:rFonts w:ascii="Simplified Arabic" w:eastAsia="Times New Roman" w:hAnsi="Simplified Arabic" w:cs="Simplified Arabic" w:hint="cs"/>
          <w:sz w:val="32"/>
          <w:szCs w:val="32"/>
          <w:rtl/>
          <w:lang w:bidi="ar-IQ"/>
        </w:rPr>
        <w:t xml:space="preserve"> ،</w:t>
      </w:r>
      <w:r w:rsidRPr="00247DDB">
        <w:rPr>
          <w:rFonts w:ascii="Simplified Arabic" w:eastAsia="Times New Roman" w:hAnsi="Simplified Arabic" w:cs="Simplified Arabic"/>
          <w:sz w:val="32"/>
          <w:szCs w:val="32"/>
          <w:rtl/>
          <w:lang w:bidi="ar-IQ"/>
        </w:rPr>
        <w:t xml:space="preserve"> ونظراَ لاعتماد لاعب كرة السلة على الكراسي المتحركة بصورة تامة على الإطراف العليا هذا ما يضيف أهمية خاصة للذراعين في طبيعة الأداء مما انعكس على سرعة ودقة الأداء وجعلها لصالح تطور هذ</w:t>
      </w:r>
      <w:r w:rsidR="00737DE9">
        <w:rPr>
          <w:rFonts w:ascii="Simplified Arabic" w:eastAsia="Times New Roman" w:hAnsi="Simplified Arabic" w:cs="Simplified Arabic" w:hint="cs"/>
          <w:sz w:val="32"/>
          <w:szCs w:val="32"/>
          <w:rtl/>
          <w:lang w:bidi="ar-IQ"/>
        </w:rPr>
        <w:t xml:space="preserve">ه المهارات </w:t>
      </w:r>
      <w:r w:rsidRPr="00247DDB">
        <w:rPr>
          <w:rFonts w:ascii="Simplified Arabic" w:eastAsia="Times New Roman" w:hAnsi="Simplified Arabic" w:cs="Simplified Arabic" w:hint="cs"/>
          <w:sz w:val="32"/>
          <w:szCs w:val="32"/>
          <w:rtl/>
          <w:lang w:bidi="ar-IQ"/>
        </w:rPr>
        <w:t>.</w:t>
      </w:r>
    </w:p>
    <w:p w:rsidR="00247DDB" w:rsidRPr="00247DDB" w:rsidRDefault="00247DDB" w:rsidP="00247DDB">
      <w:pPr>
        <w:spacing w:after="0" w:line="240" w:lineRule="auto"/>
        <w:jc w:val="both"/>
        <w:rPr>
          <w:rFonts w:ascii="Simplified Arabic" w:eastAsia="Times New Roman" w:hAnsi="Simplified Arabic" w:cs="Simplified Arabic"/>
          <w:sz w:val="32"/>
          <w:szCs w:val="32"/>
          <w:vertAlign w:val="superscript"/>
          <w:rtl/>
          <w:lang w:bidi="ar-IQ"/>
        </w:rPr>
      </w:pPr>
      <w:r w:rsidRPr="00247DDB">
        <w:rPr>
          <w:rFonts w:ascii="Simplified Arabic" w:eastAsia="Times New Roman" w:hAnsi="Simplified Arabic" w:cs="Simplified Arabic"/>
          <w:sz w:val="32"/>
          <w:szCs w:val="32"/>
          <w:rtl/>
          <w:lang w:bidi="ar-IQ"/>
        </w:rPr>
        <w:t xml:space="preserve"> إذ إن </w:t>
      </w:r>
      <w:r w:rsidRPr="00247DDB">
        <w:rPr>
          <w:rFonts w:ascii="Simplified Arabic" w:eastAsia="Times New Roman" w:hAnsi="Simplified Arabic" w:cs="Simplified Arabic" w:hint="cs"/>
          <w:sz w:val="32"/>
          <w:szCs w:val="32"/>
          <w:rtl/>
          <w:lang w:bidi="ar-IQ"/>
        </w:rPr>
        <w:t xml:space="preserve">تكرار </w:t>
      </w:r>
      <w:r w:rsidRPr="00247DDB">
        <w:rPr>
          <w:rFonts w:ascii="Simplified Arabic" w:eastAsia="Times New Roman" w:hAnsi="Simplified Arabic" w:cs="Simplified Arabic"/>
          <w:sz w:val="32"/>
          <w:szCs w:val="32"/>
          <w:rtl/>
          <w:lang w:bidi="ar-IQ"/>
        </w:rPr>
        <w:t xml:space="preserve">تنفيذ الواجب الحركي في هذه اللعبة يتم بشكل كامل عن طريق </w:t>
      </w:r>
      <w:r w:rsidRPr="00247DDB">
        <w:rPr>
          <w:rFonts w:ascii="Simplified Arabic" w:eastAsia="Times New Roman" w:hAnsi="Simplified Arabic" w:cs="Simplified Arabic" w:hint="cs"/>
          <w:sz w:val="32"/>
          <w:szCs w:val="32"/>
          <w:rtl/>
          <w:lang w:bidi="ar-IQ"/>
        </w:rPr>
        <w:t>تحمل القدرة</w:t>
      </w:r>
      <w:r w:rsidRPr="00247DDB">
        <w:rPr>
          <w:rFonts w:ascii="Simplified Arabic" w:eastAsia="Times New Roman" w:hAnsi="Simplified Arabic" w:cs="Simplified Arabic"/>
          <w:sz w:val="32"/>
          <w:szCs w:val="32"/>
          <w:rtl/>
          <w:lang w:bidi="ar-IQ"/>
        </w:rPr>
        <w:t xml:space="preserve"> العضلية للذراعين </w:t>
      </w:r>
      <w:r w:rsidRPr="00247DDB">
        <w:rPr>
          <w:rFonts w:ascii="Simplified Arabic" w:eastAsia="Times New Roman" w:hAnsi="Simplified Arabic" w:cs="Simplified Arabic"/>
          <w:sz w:val="20"/>
          <w:szCs w:val="20"/>
          <w:vertAlign w:val="superscript"/>
          <w:rtl/>
          <w:lang w:bidi="ar-IQ"/>
        </w:rPr>
        <w:t>(</w:t>
      </w:r>
      <w:r w:rsidRPr="00247DDB">
        <w:rPr>
          <w:rFonts w:ascii="Simplified Arabic" w:eastAsia="Times New Roman" w:hAnsi="Simplified Arabic" w:cs="Simplified Arabic"/>
          <w:sz w:val="32"/>
          <w:szCs w:val="32"/>
          <w:vertAlign w:val="superscript"/>
          <w:rtl/>
          <w:lang w:bidi="ar-IQ"/>
        </w:rPr>
        <w:footnoteReference w:id="87"/>
      </w:r>
      <w:r w:rsidRPr="00247DDB">
        <w:rPr>
          <w:rFonts w:ascii="Simplified Arabic" w:eastAsia="Times New Roman" w:hAnsi="Simplified Arabic" w:cs="Simplified Arabic"/>
          <w:sz w:val="20"/>
          <w:szCs w:val="20"/>
          <w:vertAlign w:val="superscript"/>
          <w:rtl/>
          <w:lang w:bidi="ar-IQ"/>
        </w:rPr>
        <w:t>)</w:t>
      </w:r>
      <w:r w:rsidRPr="00247DDB">
        <w:rPr>
          <w:rFonts w:ascii="Simplified Arabic" w:eastAsia="Times New Roman" w:hAnsi="Simplified Arabic" w:cs="Simplified Arabic"/>
          <w:sz w:val="32"/>
          <w:szCs w:val="32"/>
          <w:vertAlign w:val="superscript"/>
          <w:rtl/>
          <w:lang w:bidi="ar-IQ"/>
        </w:rPr>
        <w:t xml:space="preserve"> .</w:t>
      </w:r>
    </w:p>
    <w:p w:rsidR="00247DDB" w:rsidRPr="00247DDB" w:rsidRDefault="00247DDB" w:rsidP="00247DDB">
      <w:pPr>
        <w:spacing w:after="0" w:line="240" w:lineRule="auto"/>
        <w:jc w:val="both"/>
        <w:rPr>
          <w:rFonts w:ascii="Simplified Arabic" w:eastAsia="Times New Roman" w:hAnsi="Simplified Arabic" w:cs="Simplified Arabic"/>
          <w:b/>
          <w:color w:val="000000"/>
          <w:sz w:val="32"/>
          <w:szCs w:val="32"/>
          <w:rtl/>
        </w:rPr>
      </w:pPr>
      <w:r w:rsidRPr="00247DDB">
        <w:rPr>
          <w:rFonts w:ascii="Simplified Arabic" w:eastAsia="Times New Roman" w:hAnsi="Simplified Arabic" w:cs="Simplified Arabic"/>
          <w:sz w:val="32"/>
          <w:szCs w:val="32"/>
          <w:rtl/>
        </w:rPr>
        <w:lastRenderedPageBreak/>
        <w:t xml:space="preserve">   بالإضافة إلى إن استخدام تمرينات الحس_حركي المتنوعة إلى جانب المهارة تأثير في تطوير المهارات المبحوثة ، إذ إن أداء التمرينات والتنوع فيها يمثل مثيرات مختلفة وعملية الممارسة على هذه المثيرات تؤدي بالضرورة إلى إحداث تطور في العملية الإدراكية ، وهذا يتفق مع ما أشارت إليه بعض المصادر " عن طريق التدريب يمكن أن تطور قابلية الإحساس والإدراك المهاري لدى اللاعب "</w:t>
      </w:r>
      <w:r w:rsidRPr="00247DDB">
        <w:rPr>
          <w:rFonts w:ascii="Simplified Arabic" w:eastAsia="Times New Roman" w:hAnsi="Simplified Arabic" w:cs="Simplified Arabic"/>
          <w:sz w:val="32"/>
          <w:szCs w:val="32"/>
          <w:vertAlign w:val="superscript"/>
          <w:rtl/>
        </w:rPr>
        <w:t>(</w:t>
      </w:r>
      <w:r w:rsidRPr="00247DDB">
        <w:rPr>
          <w:rFonts w:ascii="Simplified Arabic" w:eastAsia="Times New Roman" w:hAnsi="Simplified Arabic" w:cs="Simplified Arabic"/>
          <w:sz w:val="32"/>
          <w:szCs w:val="32"/>
          <w:vertAlign w:val="superscript"/>
          <w:rtl/>
        </w:rPr>
        <w:footnoteReference w:id="88"/>
      </w:r>
      <w:r w:rsidRPr="00247DDB">
        <w:rPr>
          <w:rFonts w:ascii="Simplified Arabic" w:eastAsia="Times New Roman" w:hAnsi="Simplified Arabic" w:cs="Simplified Arabic"/>
          <w:sz w:val="32"/>
          <w:szCs w:val="32"/>
          <w:vertAlign w:val="superscript"/>
          <w:rtl/>
        </w:rPr>
        <w:t>)</w:t>
      </w:r>
      <w:r w:rsidRPr="00247DDB">
        <w:rPr>
          <w:rFonts w:ascii="Simplified Arabic" w:eastAsia="Times New Roman" w:hAnsi="Simplified Arabic" w:cs="Simplified Arabic"/>
          <w:sz w:val="32"/>
          <w:szCs w:val="32"/>
          <w:rtl/>
        </w:rPr>
        <w:t xml:space="preserve"> .</w:t>
      </w:r>
    </w:p>
    <w:p w:rsidR="00247DDB" w:rsidRPr="00247DDB" w:rsidRDefault="00247DDB" w:rsidP="00737DE9">
      <w:pPr>
        <w:spacing w:after="0" w:line="240" w:lineRule="auto"/>
        <w:jc w:val="both"/>
        <w:rPr>
          <w:rFonts w:ascii="Times New Roman" w:eastAsia="Times New Roman" w:hAnsi="Times New Roman" w:cs="Simplified Arabic"/>
          <w:bCs/>
          <w:color w:val="000000"/>
          <w:sz w:val="36"/>
          <w:szCs w:val="36"/>
          <w:rtl/>
          <w:lang w:bidi="ar-DZ"/>
        </w:rPr>
      </w:pPr>
      <w:r w:rsidRPr="00247DDB">
        <w:rPr>
          <w:rFonts w:ascii="Times New Roman" w:eastAsia="Times New Roman" w:hAnsi="Times New Roman" w:cs="Simplified Arabic"/>
          <w:bCs/>
          <w:color w:val="000000"/>
          <w:sz w:val="36"/>
          <w:szCs w:val="36"/>
          <w:rtl/>
          <w:lang w:bidi="ar-DZ"/>
        </w:rPr>
        <w:t>4-</w:t>
      </w:r>
      <w:r w:rsidRPr="00247DDB">
        <w:rPr>
          <w:rFonts w:ascii="Times New Roman" w:eastAsia="Times New Roman" w:hAnsi="Times New Roman" w:cs="Simplified Arabic" w:hint="cs"/>
          <w:bCs/>
          <w:color w:val="000000"/>
          <w:sz w:val="36"/>
          <w:szCs w:val="36"/>
          <w:rtl/>
          <w:lang w:bidi="ar-DZ"/>
        </w:rPr>
        <w:t>3</w:t>
      </w:r>
      <w:r w:rsidRPr="00247DDB">
        <w:rPr>
          <w:rFonts w:ascii="Times New Roman" w:eastAsia="Times New Roman" w:hAnsi="Times New Roman" w:cs="Simplified Arabic"/>
          <w:bCs/>
          <w:color w:val="000000"/>
          <w:sz w:val="36"/>
          <w:szCs w:val="36"/>
          <w:rtl/>
          <w:lang w:bidi="ar-DZ"/>
        </w:rPr>
        <w:t xml:space="preserve"> عرض نتائج </w:t>
      </w:r>
      <w:r w:rsidRPr="00247DDB">
        <w:rPr>
          <w:rFonts w:ascii="Times New Roman" w:eastAsia="Times New Roman" w:hAnsi="Times New Roman" w:cs="Simplified Arabic" w:hint="cs"/>
          <w:bCs/>
          <w:color w:val="000000"/>
          <w:sz w:val="36"/>
          <w:szCs w:val="36"/>
          <w:rtl/>
          <w:lang w:bidi="ar-DZ"/>
        </w:rPr>
        <w:t>تحمل القدرة و</w:t>
      </w:r>
      <w:r w:rsidR="00A17775">
        <w:rPr>
          <w:rFonts w:ascii="Times New Roman" w:eastAsia="Times New Roman" w:hAnsi="Times New Roman" w:cs="Simplified Arabic" w:hint="cs"/>
          <w:bCs/>
          <w:color w:val="000000"/>
          <w:sz w:val="36"/>
          <w:szCs w:val="36"/>
          <w:rtl/>
          <w:lang w:bidi="ar-DZ"/>
        </w:rPr>
        <w:t xml:space="preserve">الادراك </w:t>
      </w:r>
      <w:r w:rsidRPr="00247DDB">
        <w:rPr>
          <w:rFonts w:ascii="Times New Roman" w:eastAsia="Times New Roman" w:hAnsi="Times New Roman" w:cs="Simplified Arabic" w:hint="cs"/>
          <w:bCs/>
          <w:color w:val="000000"/>
          <w:sz w:val="36"/>
          <w:szCs w:val="36"/>
          <w:rtl/>
          <w:lang w:bidi="ar-DZ"/>
        </w:rPr>
        <w:t>الحس-حركي ل</w:t>
      </w:r>
      <w:r w:rsidR="00737DE9">
        <w:rPr>
          <w:rFonts w:ascii="Times New Roman" w:eastAsia="Times New Roman" w:hAnsi="Times New Roman" w:cs="Simplified Arabic" w:hint="cs"/>
          <w:bCs/>
          <w:color w:val="000000"/>
          <w:sz w:val="36"/>
          <w:szCs w:val="36"/>
          <w:rtl/>
          <w:lang w:bidi="ar-DZ"/>
        </w:rPr>
        <w:t>لقياس</w:t>
      </w:r>
      <w:r w:rsidRPr="00247DDB">
        <w:rPr>
          <w:rFonts w:ascii="Times New Roman" w:eastAsia="Times New Roman" w:hAnsi="Times New Roman" w:cs="Simplified Arabic" w:hint="cs"/>
          <w:bCs/>
          <w:color w:val="000000"/>
          <w:sz w:val="36"/>
          <w:szCs w:val="36"/>
          <w:rtl/>
          <w:lang w:bidi="ar-DZ"/>
        </w:rPr>
        <w:t>ات</w:t>
      </w:r>
      <w:r w:rsidRPr="00247DDB">
        <w:rPr>
          <w:rFonts w:ascii="Times New Roman" w:eastAsia="Times New Roman" w:hAnsi="Times New Roman" w:cs="Simplified Arabic"/>
          <w:bCs/>
          <w:color w:val="000000"/>
          <w:sz w:val="36"/>
          <w:szCs w:val="36"/>
          <w:rtl/>
          <w:lang w:bidi="ar-DZ"/>
        </w:rPr>
        <w:t xml:space="preserve"> القبلية والبعدية </w:t>
      </w:r>
      <w:r w:rsidRPr="00247DDB">
        <w:rPr>
          <w:rFonts w:ascii="Times New Roman" w:eastAsia="Times New Roman" w:hAnsi="Times New Roman" w:cs="Simplified Arabic" w:hint="cs"/>
          <w:bCs/>
          <w:color w:val="000000"/>
          <w:sz w:val="36"/>
          <w:szCs w:val="36"/>
          <w:rtl/>
          <w:lang w:bidi="ar-DZ"/>
        </w:rPr>
        <w:t>ل</w:t>
      </w:r>
      <w:r w:rsidRPr="00247DDB">
        <w:rPr>
          <w:rFonts w:ascii="Times New Roman" w:eastAsia="Times New Roman" w:hAnsi="Times New Roman" w:cs="Simplified Arabic"/>
          <w:bCs/>
          <w:color w:val="000000"/>
          <w:sz w:val="36"/>
          <w:szCs w:val="36"/>
          <w:rtl/>
          <w:lang w:bidi="ar-DZ"/>
        </w:rPr>
        <w:t>لمجموع</w:t>
      </w:r>
      <w:r w:rsidRPr="00247DDB">
        <w:rPr>
          <w:rFonts w:ascii="Times New Roman" w:eastAsia="Times New Roman" w:hAnsi="Times New Roman" w:cs="Simplified Arabic" w:hint="cs"/>
          <w:bCs/>
          <w:color w:val="000000"/>
          <w:sz w:val="36"/>
          <w:szCs w:val="36"/>
          <w:rtl/>
          <w:lang w:bidi="ar-DZ"/>
        </w:rPr>
        <w:t xml:space="preserve">ة  الضابطة </w:t>
      </w:r>
      <w:r w:rsidRPr="00247DDB">
        <w:rPr>
          <w:rFonts w:ascii="Times New Roman" w:eastAsia="Times New Roman" w:hAnsi="Times New Roman" w:cs="Simplified Arabic"/>
          <w:bCs/>
          <w:color w:val="000000"/>
          <w:sz w:val="36"/>
          <w:szCs w:val="36"/>
          <w:rtl/>
          <w:lang w:bidi="ar-DZ"/>
        </w:rPr>
        <w:t xml:space="preserve">وتحليلها </w:t>
      </w:r>
      <w:r w:rsidRPr="00247DDB">
        <w:rPr>
          <w:rFonts w:ascii="Times New Roman" w:eastAsia="Times New Roman" w:hAnsi="Times New Roman" w:cs="Simplified Arabic" w:hint="cs"/>
          <w:bCs/>
          <w:color w:val="000000"/>
          <w:sz w:val="36"/>
          <w:szCs w:val="36"/>
          <w:rtl/>
          <w:lang w:bidi="ar-DZ"/>
        </w:rPr>
        <w:t>ومناقشتها</w:t>
      </w:r>
    </w:p>
    <w:p w:rsidR="00247DDB" w:rsidRPr="00247DDB" w:rsidRDefault="00247DDB" w:rsidP="00065E59">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جدول (</w:t>
      </w:r>
      <w:r w:rsidRPr="00247DDB">
        <w:rPr>
          <w:rFonts w:ascii="Times New Roman" w:eastAsia="Times New Roman" w:hAnsi="Times New Roman" w:cs="Simplified Arabic" w:hint="cs"/>
          <w:b/>
          <w:color w:val="000000"/>
          <w:sz w:val="32"/>
          <w:szCs w:val="32"/>
          <w:rtl/>
          <w:lang w:bidi="ar-DZ"/>
        </w:rPr>
        <w:t>3</w:t>
      </w:r>
      <w:r w:rsidR="00065E59">
        <w:rPr>
          <w:rFonts w:ascii="Times New Roman" w:eastAsia="Times New Roman" w:hAnsi="Times New Roman" w:cs="Simplified Arabic" w:hint="cs"/>
          <w:b/>
          <w:color w:val="000000"/>
          <w:sz w:val="32"/>
          <w:szCs w:val="32"/>
          <w:rtl/>
          <w:lang w:bidi="ar-DZ"/>
        </w:rPr>
        <w:t>1</w:t>
      </w:r>
      <w:r w:rsidRPr="00247DDB">
        <w:rPr>
          <w:rFonts w:ascii="Times New Roman" w:eastAsia="Times New Roman" w:hAnsi="Times New Roman" w:cs="Simplified Arabic"/>
          <w:b/>
          <w:color w:val="000000"/>
          <w:sz w:val="32"/>
          <w:szCs w:val="32"/>
          <w:rtl/>
          <w:lang w:bidi="ar-DZ"/>
        </w:rPr>
        <w:t xml:space="preserve"> )</w:t>
      </w:r>
    </w:p>
    <w:p w:rsidR="00247DDB" w:rsidRPr="00247DDB" w:rsidRDefault="00247DDB" w:rsidP="00BF48CA">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يبين أقيام الوسيط والانحـراف الربيعي و</w:t>
      </w:r>
      <w:r w:rsidRPr="00247DDB">
        <w:rPr>
          <w:rFonts w:ascii="Times New Roman" w:eastAsia="Times New Roman" w:hAnsi="Times New Roman" w:cs="Simplified Arabic" w:hint="cs"/>
          <w:b/>
          <w:color w:val="000000"/>
          <w:sz w:val="32"/>
          <w:szCs w:val="32"/>
          <w:rtl/>
          <w:lang w:bidi="ar-DZ"/>
        </w:rPr>
        <w:t xml:space="preserve">قيمة </w:t>
      </w:r>
      <w:r w:rsidRPr="00247DDB">
        <w:rPr>
          <w:rFonts w:ascii="Times New Roman" w:eastAsia="Times New Roman" w:hAnsi="Times New Roman" w:cs="Simplified Arabic"/>
          <w:b/>
          <w:color w:val="000000"/>
          <w:sz w:val="32"/>
          <w:szCs w:val="32"/>
          <w:rtl/>
          <w:lang w:bidi="ar-DZ"/>
        </w:rPr>
        <w:t xml:space="preserve">ولكوكسن لنتائج </w:t>
      </w:r>
      <w:r w:rsidRPr="00247DDB">
        <w:rPr>
          <w:rFonts w:ascii="Times New Roman" w:eastAsia="Times New Roman" w:hAnsi="Times New Roman" w:cs="Simplified Arabic" w:hint="cs"/>
          <w:b/>
          <w:color w:val="000000"/>
          <w:sz w:val="32"/>
          <w:szCs w:val="32"/>
          <w:rtl/>
          <w:lang w:bidi="ar-DZ"/>
        </w:rPr>
        <w:t>اختبارات تحمل القدرة و</w:t>
      </w:r>
      <w:r w:rsidR="00A17775">
        <w:rPr>
          <w:rFonts w:ascii="Times New Roman" w:eastAsia="Times New Roman" w:hAnsi="Times New Roman" w:cs="Simplified Arabic" w:hint="cs"/>
          <w:b/>
          <w:color w:val="000000"/>
          <w:sz w:val="32"/>
          <w:szCs w:val="32"/>
          <w:rtl/>
          <w:lang w:bidi="ar-DZ"/>
        </w:rPr>
        <w:t xml:space="preserve">الادراك </w:t>
      </w:r>
      <w:r w:rsidRPr="00247DDB">
        <w:rPr>
          <w:rFonts w:ascii="Times New Roman" w:eastAsia="Times New Roman" w:hAnsi="Times New Roman" w:cs="Simplified Arabic" w:hint="cs"/>
          <w:b/>
          <w:color w:val="000000"/>
          <w:sz w:val="32"/>
          <w:szCs w:val="32"/>
          <w:rtl/>
          <w:lang w:bidi="ar-DZ"/>
        </w:rPr>
        <w:t xml:space="preserve">الحس-حركي </w:t>
      </w:r>
      <w:r w:rsidRPr="00247DDB">
        <w:rPr>
          <w:rFonts w:ascii="Times New Roman" w:eastAsia="Times New Roman" w:hAnsi="Times New Roman" w:cs="Simplified Arabic"/>
          <w:b/>
          <w:color w:val="000000"/>
          <w:sz w:val="32"/>
          <w:szCs w:val="32"/>
          <w:rtl/>
          <w:lang w:bidi="ar-DZ"/>
        </w:rPr>
        <w:t>القبلية والبعدية للمجموعة ال</w:t>
      </w:r>
      <w:r w:rsidRPr="00247DDB">
        <w:rPr>
          <w:rFonts w:ascii="Times New Roman" w:eastAsia="Times New Roman" w:hAnsi="Times New Roman" w:cs="Simplified Arabic" w:hint="cs"/>
          <w:b/>
          <w:color w:val="000000"/>
          <w:sz w:val="32"/>
          <w:szCs w:val="32"/>
          <w:rtl/>
          <w:lang w:bidi="ar-DZ"/>
        </w:rPr>
        <w:t>ضابطة</w:t>
      </w:r>
    </w:p>
    <w:tbl>
      <w:tblPr>
        <w:bidiVisual/>
        <w:tblW w:w="9758" w:type="dxa"/>
        <w:jc w:val="center"/>
        <w:tblInd w:w="27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2395"/>
        <w:gridCol w:w="1134"/>
        <w:gridCol w:w="992"/>
        <w:gridCol w:w="981"/>
        <w:gridCol w:w="992"/>
        <w:gridCol w:w="993"/>
        <w:gridCol w:w="992"/>
        <w:gridCol w:w="1279"/>
      </w:tblGrid>
      <w:tr w:rsidR="00A17775" w:rsidRPr="00A17775" w:rsidTr="0073256B">
        <w:trPr>
          <w:trHeight w:val="495"/>
          <w:jc w:val="center"/>
        </w:trPr>
        <w:tc>
          <w:tcPr>
            <w:tcW w:w="2395" w:type="dxa"/>
            <w:vMerge w:val="restart"/>
            <w:tcBorders>
              <w:top w:val="threeDEngrave" w:sz="24" w:space="0" w:color="auto"/>
              <w:left w:val="threeDEmboss" w:sz="24" w:space="0" w:color="auto"/>
              <w:bottom w:val="thinThickSmallGap" w:sz="24" w:space="0" w:color="auto"/>
              <w:right w:val="single" w:sz="4" w:space="0" w:color="auto"/>
              <w:tr2bl w:val="single" w:sz="12"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tl/>
              </w:rPr>
            </w:pPr>
            <w:r w:rsidRPr="00A17775">
              <w:rPr>
                <w:rFonts w:ascii="Simplified Arabic" w:eastAsia="Times New Roman" w:hAnsi="Simplified Arabic" w:cs="Simplified Arabic"/>
                <w:b/>
                <w:bCs/>
                <w:sz w:val="24"/>
                <w:szCs w:val="24"/>
                <w:rtl/>
              </w:rPr>
              <w:t xml:space="preserve">       المعالم الإحصائية</w:t>
            </w:r>
          </w:p>
          <w:p w:rsidR="00A17775" w:rsidRPr="00A17775" w:rsidRDefault="00A17775" w:rsidP="00A17775">
            <w:pPr>
              <w:spacing w:after="0" w:line="240" w:lineRule="auto"/>
              <w:jc w:val="right"/>
              <w:rPr>
                <w:rFonts w:ascii="Simplified Arabic" w:eastAsia="Times New Roman" w:hAnsi="Simplified Arabic" w:cs="Simplified Arabic"/>
                <w:b/>
                <w:bCs/>
                <w:sz w:val="24"/>
                <w:szCs w:val="24"/>
                <w:rtl/>
              </w:rPr>
            </w:pPr>
          </w:p>
          <w:p w:rsidR="00A17775" w:rsidRPr="00A17775" w:rsidRDefault="00A17775" w:rsidP="00A17775">
            <w:pPr>
              <w:spacing w:after="0" w:line="240" w:lineRule="auto"/>
              <w:rPr>
                <w:rFonts w:ascii="Simplified Arabic" w:eastAsia="Times New Roman" w:hAnsi="Simplified Arabic" w:cs="Simplified Arabic"/>
                <w:b/>
                <w:bCs/>
                <w:sz w:val="24"/>
                <w:szCs w:val="24"/>
                <w:rtl/>
              </w:rPr>
            </w:pPr>
            <w:r w:rsidRPr="00A17775">
              <w:rPr>
                <w:rFonts w:ascii="Simplified Arabic" w:eastAsia="Times New Roman" w:hAnsi="Simplified Arabic" w:cs="Simplified Arabic"/>
                <w:b/>
                <w:bCs/>
                <w:sz w:val="24"/>
                <w:szCs w:val="24"/>
                <w:rtl/>
              </w:rPr>
              <w:t xml:space="preserve">المتغيرات المبحوثة </w:t>
            </w:r>
          </w:p>
        </w:tc>
        <w:tc>
          <w:tcPr>
            <w:tcW w:w="1134" w:type="dxa"/>
            <w:vMerge w:val="restart"/>
            <w:tcBorders>
              <w:top w:val="threeDEngrave" w:sz="24" w:space="0" w:color="auto"/>
              <w:left w:val="single" w:sz="4" w:space="0" w:color="auto"/>
              <w:right w:val="single" w:sz="4" w:space="0" w:color="auto"/>
            </w:tcBorders>
            <w:shd w:val="clear" w:color="auto" w:fill="D9D9D9"/>
            <w:vAlign w:val="center"/>
          </w:tcPr>
          <w:p w:rsidR="00A17775" w:rsidRPr="00A17775" w:rsidRDefault="00A17775" w:rsidP="0073256B">
            <w:pPr>
              <w:spacing w:after="0" w:line="240" w:lineRule="auto"/>
              <w:jc w:val="center"/>
              <w:rPr>
                <w:rFonts w:ascii="Simplified Arabic" w:eastAsia="Times New Roman" w:hAnsi="Simplified Arabic" w:cs="Simplified Arabic"/>
                <w:b/>
                <w:bCs/>
                <w:sz w:val="24"/>
                <w:szCs w:val="24"/>
                <w:rtl/>
                <w:lang w:bidi="ar-IQ"/>
              </w:rPr>
            </w:pPr>
            <w:r w:rsidRPr="00A17775">
              <w:rPr>
                <w:rFonts w:ascii="Simplified Arabic" w:eastAsia="Times New Roman" w:hAnsi="Simplified Arabic" w:cs="Simplified Arabic"/>
                <w:b/>
                <w:bCs/>
                <w:sz w:val="24"/>
                <w:szCs w:val="24"/>
                <w:rtl/>
                <w:lang w:bidi="ar-IQ"/>
              </w:rPr>
              <w:t>وحدة القياس</w:t>
            </w:r>
          </w:p>
        </w:tc>
        <w:tc>
          <w:tcPr>
            <w:tcW w:w="1973"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قبلي</w:t>
            </w:r>
          </w:p>
        </w:tc>
        <w:tc>
          <w:tcPr>
            <w:tcW w:w="1985"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بعدي</w:t>
            </w:r>
          </w:p>
        </w:tc>
        <w:tc>
          <w:tcPr>
            <w:tcW w:w="992" w:type="dxa"/>
            <w:vMerge w:val="restart"/>
            <w:tcBorders>
              <w:top w:val="threeDEngrave" w:sz="24" w:space="0" w:color="auto"/>
              <w:left w:val="single" w:sz="4" w:space="0" w:color="auto"/>
              <w:bottom w:val="thinThickSmallGap" w:sz="2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tl/>
              </w:rPr>
            </w:pPr>
            <w:r w:rsidRPr="00A17775">
              <w:rPr>
                <w:rFonts w:ascii="Simplified Arabic" w:eastAsia="Times New Roman" w:hAnsi="Simplified Arabic" w:cs="Simplified Arabic"/>
                <w:b/>
                <w:bCs/>
                <w:sz w:val="24"/>
                <w:szCs w:val="24"/>
                <w:rtl/>
              </w:rPr>
              <w:t>قيمة (و) المحسوبة</w:t>
            </w:r>
          </w:p>
        </w:tc>
        <w:tc>
          <w:tcPr>
            <w:tcW w:w="1279" w:type="dxa"/>
            <w:vMerge w:val="restart"/>
            <w:tcBorders>
              <w:top w:val="threeDEngrave" w:sz="24" w:space="0" w:color="auto"/>
              <w:left w:val="single" w:sz="4" w:space="0" w:color="auto"/>
              <w:bottom w:val="thinThickSmallGap" w:sz="24" w:space="0" w:color="auto"/>
              <w:right w:val="threeDEngrave" w:sz="2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الدلالة الإحصائية</w:t>
            </w:r>
          </w:p>
        </w:tc>
      </w:tr>
      <w:tr w:rsidR="00A17775" w:rsidRPr="00A17775" w:rsidTr="00A17775">
        <w:trPr>
          <w:trHeight w:val="855"/>
          <w:jc w:val="center"/>
        </w:trPr>
        <w:tc>
          <w:tcPr>
            <w:tcW w:w="2395" w:type="dxa"/>
            <w:vMerge/>
            <w:tcBorders>
              <w:top w:val="thinThickSmallGap" w:sz="24" w:space="0" w:color="auto"/>
              <w:left w:val="threeDEmboss" w:sz="24" w:space="0" w:color="auto"/>
              <w:bottom w:val="single" w:sz="4" w:space="0" w:color="auto"/>
              <w:right w:val="single" w:sz="4" w:space="0" w:color="auto"/>
              <w:tr2bl w:val="single" w:sz="12"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p>
        </w:tc>
        <w:tc>
          <w:tcPr>
            <w:tcW w:w="1134" w:type="dxa"/>
            <w:vMerge/>
            <w:tcBorders>
              <w:left w:val="single" w:sz="4" w:space="0" w:color="auto"/>
              <w:bottom w:val="single" w:sz="4" w:space="0" w:color="auto"/>
              <w:right w:val="single" w:sz="4" w:space="0" w:color="auto"/>
            </w:tcBorders>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tl/>
              </w:rPr>
            </w:pP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وسيط</w:t>
            </w:r>
          </w:p>
        </w:tc>
        <w:tc>
          <w:tcPr>
            <w:tcW w:w="981"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انحراف ربيعي</w:t>
            </w: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وسيط</w:t>
            </w:r>
          </w:p>
        </w:tc>
        <w:tc>
          <w:tcPr>
            <w:tcW w:w="99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انحراف ربيعي</w:t>
            </w:r>
          </w:p>
        </w:tc>
        <w:tc>
          <w:tcPr>
            <w:tcW w:w="992" w:type="dxa"/>
            <w:vMerge/>
            <w:tcBorders>
              <w:top w:val="thinThickSmallGap" w:sz="24" w:space="0" w:color="auto"/>
              <w:left w:val="single" w:sz="4" w:space="0" w:color="auto"/>
              <w:bottom w:val="single" w:sz="4" w:space="0" w:color="auto"/>
              <w:right w:val="single" w:sz="4" w:space="0" w:color="auto"/>
            </w:tcBorders>
            <w:shd w:val="clear" w:color="auto" w:fill="808080"/>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p>
        </w:tc>
        <w:tc>
          <w:tcPr>
            <w:tcW w:w="1279" w:type="dxa"/>
            <w:vMerge/>
            <w:tcBorders>
              <w:top w:val="thinThickSmallGap" w:sz="24" w:space="0" w:color="auto"/>
              <w:left w:val="single" w:sz="4" w:space="0" w:color="auto"/>
              <w:bottom w:val="single" w:sz="4" w:space="0" w:color="auto"/>
              <w:right w:val="threeDEngrave" w:sz="24" w:space="0" w:color="auto"/>
            </w:tcBorders>
            <w:shd w:val="clear" w:color="auto" w:fill="808080"/>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4"/>
                <w:szCs w:val="24"/>
              </w:rPr>
            </w:pPr>
          </w:p>
        </w:tc>
      </w:tr>
      <w:tr w:rsidR="00A17775" w:rsidRPr="00A17775" w:rsidTr="0073256B">
        <w:trPr>
          <w:trHeight w:val="647"/>
          <w:jc w:val="center"/>
        </w:trPr>
        <w:tc>
          <w:tcPr>
            <w:tcW w:w="2395"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17775" w:rsidRPr="00A17775" w:rsidRDefault="00A17775" w:rsidP="00A17775">
            <w:pPr>
              <w:spacing w:after="0" w:line="240" w:lineRule="auto"/>
              <w:jc w:val="lowKashida"/>
              <w:rPr>
                <w:rFonts w:ascii="Simplified Arabic" w:eastAsia="Times New Roman" w:hAnsi="Simplified Arabic" w:cs="Simplified Arabic"/>
                <w:b/>
                <w:bCs/>
                <w:sz w:val="28"/>
                <w:szCs w:val="28"/>
              </w:rPr>
            </w:pPr>
            <w:r w:rsidRPr="00A17775">
              <w:rPr>
                <w:rFonts w:ascii="Simplified Arabic" w:eastAsia="Times New Roman" w:hAnsi="Simplified Arabic" w:cs="Simplified Arabic"/>
                <w:b/>
                <w:bCs/>
                <w:sz w:val="28"/>
                <w:szCs w:val="28"/>
                <w:rtl/>
              </w:rPr>
              <w:t>تحمل القدرة</w:t>
            </w:r>
          </w:p>
        </w:tc>
        <w:tc>
          <w:tcPr>
            <w:tcW w:w="1134" w:type="dxa"/>
            <w:tcBorders>
              <w:top w:val="single" w:sz="4" w:space="0" w:color="auto"/>
              <w:left w:val="single" w:sz="4" w:space="0" w:color="auto"/>
              <w:bottom w:val="single" w:sz="4" w:space="0" w:color="auto"/>
              <w:right w:val="single" w:sz="4" w:space="0" w:color="auto"/>
            </w:tcBorders>
            <w:vAlign w:val="center"/>
          </w:tcPr>
          <w:p w:rsidR="00A17775" w:rsidRPr="00A17775" w:rsidRDefault="00A17775" w:rsidP="0073256B">
            <w:pPr>
              <w:bidi w:val="0"/>
              <w:spacing w:after="0" w:line="240" w:lineRule="auto"/>
              <w:jc w:val="center"/>
              <w:rPr>
                <w:rFonts w:ascii="Simplified Arabic" w:eastAsia="Times New Roman" w:hAnsi="Simplified Arabic" w:cs="Simplified Arabic"/>
                <w:b/>
                <w:bCs/>
                <w:sz w:val="24"/>
                <w:szCs w:val="24"/>
                <w:lang w:bidi="ar-IQ"/>
              </w:rPr>
            </w:pPr>
            <w:r w:rsidRPr="00A17775">
              <w:rPr>
                <w:rFonts w:ascii="Simplified Arabic" w:eastAsia="Times New Roman" w:hAnsi="Simplified Arabic" w:cs="Simplified Arabic"/>
                <w:b/>
                <w:bCs/>
                <w:sz w:val="24"/>
                <w:szCs w:val="24"/>
                <w:rtl/>
                <w:lang w:bidi="ar-IQ"/>
              </w:rPr>
              <w:t>دقيقة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2.75</w:t>
            </w:r>
          </w:p>
        </w:tc>
        <w:tc>
          <w:tcPr>
            <w:tcW w:w="9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tl/>
                <w:lang w:bidi="ar-IQ"/>
              </w:rPr>
            </w:pPr>
            <w:r w:rsidRPr="00A17775">
              <w:rPr>
                <w:rFonts w:ascii="Simplified Arabic" w:eastAsia="Times New Roman" w:hAnsi="Simplified Arabic" w:cs="Simplified Arabic"/>
                <w:b/>
                <w:bCs/>
                <w:sz w:val="24"/>
                <w:szCs w:val="24"/>
                <w:rtl/>
              </w:rPr>
              <w:t>0.</w:t>
            </w:r>
            <w:r w:rsidRPr="00A17775">
              <w:rPr>
                <w:rFonts w:ascii="Simplified Arabic" w:eastAsia="Times New Roman" w:hAnsi="Simplified Arabic" w:cs="Simplified Arabic"/>
                <w:b/>
                <w:bCs/>
                <w:sz w:val="24"/>
                <w:szCs w:val="24"/>
                <w:rtl/>
                <w:lang w:bidi="ar-IQ"/>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2.92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tl/>
                <w:lang w:bidi="ar-IQ"/>
              </w:rPr>
            </w:pPr>
            <w:r w:rsidRPr="00A17775">
              <w:rPr>
                <w:rFonts w:ascii="Simplified Arabic" w:eastAsia="Times New Roman" w:hAnsi="Simplified Arabic" w:cs="Simplified Arabic"/>
                <w:b/>
                <w:bCs/>
                <w:sz w:val="24"/>
                <w:szCs w:val="24"/>
                <w:rtl/>
              </w:rPr>
              <w:t>0.</w:t>
            </w:r>
            <w:r w:rsidRPr="00A17775">
              <w:rPr>
                <w:rFonts w:ascii="Simplified Arabic" w:eastAsia="Times New Roman" w:hAnsi="Simplified Arabic" w:cs="Simplified Arabic"/>
                <w:b/>
                <w:bCs/>
                <w:sz w:val="24"/>
                <w:szCs w:val="24"/>
                <w:rtl/>
                <w:lang w:bidi="ar-IQ"/>
              </w:rPr>
              <w:t>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7.5</w:t>
            </w:r>
          </w:p>
        </w:tc>
        <w:tc>
          <w:tcPr>
            <w:tcW w:w="1279"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8"/>
                <w:szCs w:val="28"/>
                <w:rtl/>
              </w:rPr>
            </w:pPr>
            <w:r w:rsidRPr="00A17775">
              <w:rPr>
                <w:rFonts w:ascii="Simplified Arabic" w:eastAsia="Times New Roman" w:hAnsi="Simplified Arabic" w:cs="Simplified Arabic"/>
                <w:b/>
                <w:bCs/>
                <w:sz w:val="28"/>
                <w:szCs w:val="28"/>
                <w:rtl/>
              </w:rPr>
              <w:t>معنوي</w:t>
            </w:r>
          </w:p>
        </w:tc>
      </w:tr>
      <w:tr w:rsidR="00A17775" w:rsidRPr="00A17775" w:rsidTr="0073256B">
        <w:trPr>
          <w:trHeight w:val="705"/>
          <w:jc w:val="center"/>
        </w:trPr>
        <w:tc>
          <w:tcPr>
            <w:tcW w:w="2395"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17775" w:rsidRPr="00A17775" w:rsidRDefault="00A041F7" w:rsidP="00A17775">
            <w:pPr>
              <w:spacing w:after="0" w:line="240" w:lineRule="auto"/>
              <w:jc w:val="lowKashida"/>
              <w:rPr>
                <w:rFonts w:ascii="Simplified Arabic" w:eastAsia="Times New Roman" w:hAnsi="Simplified Arabic" w:cs="Simplified Arabic"/>
                <w:b/>
                <w:bCs/>
                <w:sz w:val="28"/>
                <w:szCs w:val="28"/>
              </w:rPr>
            </w:pPr>
            <w:r>
              <w:rPr>
                <w:rFonts w:ascii="Simplified Arabic" w:eastAsia="Times New Roman" w:hAnsi="Simplified Arabic" w:cs="Simplified Arabic" w:hint="cs"/>
                <w:b/>
                <w:bCs/>
                <w:sz w:val="28"/>
                <w:szCs w:val="28"/>
                <w:rtl/>
              </w:rPr>
              <w:t xml:space="preserve">ادراك </w:t>
            </w:r>
            <w:r w:rsidR="00A17775" w:rsidRPr="00A17775">
              <w:rPr>
                <w:rFonts w:ascii="Simplified Arabic" w:eastAsia="Times New Roman" w:hAnsi="Simplified Arabic" w:cs="Simplified Arabic"/>
                <w:b/>
                <w:bCs/>
                <w:sz w:val="28"/>
                <w:szCs w:val="28"/>
                <w:rtl/>
              </w:rPr>
              <w:t>المسافة</w:t>
            </w:r>
          </w:p>
        </w:tc>
        <w:tc>
          <w:tcPr>
            <w:tcW w:w="1134" w:type="dxa"/>
            <w:tcBorders>
              <w:top w:val="single" w:sz="4" w:space="0" w:color="auto"/>
              <w:left w:val="single" w:sz="4" w:space="0" w:color="auto"/>
              <w:bottom w:val="single" w:sz="4" w:space="0" w:color="auto"/>
              <w:right w:val="single" w:sz="4" w:space="0" w:color="auto"/>
            </w:tcBorders>
            <w:vAlign w:val="center"/>
          </w:tcPr>
          <w:p w:rsidR="00A17775" w:rsidRPr="00A17775" w:rsidRDefault="00A17775" w:rsidP="0073256B">
            <w:pPr>
              <w:bidi w:val="0"/>
              <w:spacing w:after="0" w:line="240" w:lineRule="auto"/>
              <w:jc w:val="center"/>
              <w:rPr>
                <w:rFonts w:ascii="Simplified Arabic" w:eastAsia="Times New Roman" w:hAnsi="Simplified Arabic" w:cs="Simplified Arabic"/>
                <w:b/>
                <w:bCs/>
                <w:sz w:val="24"/>
                <w:szCs w:val="24"/>
                <w:rtl/>
                <w:lang w:bidi="ar-IQ"/>
              </w:rPr>
            </w:pPr>
            <w:r w:rsidRPr="00A17775">
              <w:rPr>
                <w:rFonts w:ascii="Simplified Arabic" w:eastAsia="Times New Roman" w:hAnsi="Simplified Arabic" w:cs="Simplified Arabic"/>
                <w:b/>
                <w:bCs/>
                <w:sz w:val="24"/>
                <w:szCs w:val="24"/>
                <w:rtl/>
                <w:lang w:bidi="ar-IQ"/>
              </w:rPr>
              <w:t>سم</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40</w:t>
            </w:r>
          </w:p>
        </w:tc>
        <w:tc>
          <w:tcPr>
            <w:tcW w:w="9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tl/>
              </w:rPr>
            </w:pPr>
            <w:r w:rsidRPr="00A17775">
              <w:rPr>
                <w:rFonts w:ascii="Simplified Arabic" w:eastAsia="Times New Roman" w:hAnsi="Simplified Arabic" w:cs="Simplified Arabic"/>
                <w:b/>
                <w:bCs/>
                <w:sz w:val="24"/>
                <w:szCs w:val="24"/>
                <w:rtl/>
              </w:rPr>
              <w:t>4.37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37.5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12.5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14</w:t>
            </w:r>
          </w:p>
        </w:tc>
        <w:tc>
          <w:tcPr>
            <w:tcW w:w="1279"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8"/>
                <w:szCs w:val="28"/>
              </w:rPr>
            </w:pPr>
            <w:r w:rsidRPr="00A17775">
              <w:rPr>
                <w:rFonts w:ascii="Simplified Arabic" w:eastAsia="Times New Roman" w:hAnsi="Simplified Arabic" w:cs="Simplified Arabic"/>
                <w:b/>
                <w:bCs/>
                <w:sz w:val="28"/>
                <w:szCs w:val="28"/>
                <w:rtl/>
              </w:rPr>
              <w:t>غير معنوي</w:t>
            </w:r>
          </w:p>
        </w:tc>
      </w:tr>
      <w:tr w:rsidR="00A17775" w:rsidRPr="00A17775" w:rsidTr="0073256B">
        <w:trPr>
          <w:trHeight w:val="755"/>
          <w:jc w:val="center"/>
        </w:trPr>
        <w:tc>
          <w:tcPr>
            <w:tcW w:w="2395"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17775" w:rsidRPr="00A17775" w:rsidRDefault="00A041F7" w:rsidP="00A17775">
            <w:pPr>
              <w:spacing w:after="0" w:line="240" w:lineRule="auto"/>
              <w:jc w:val="lowKashida"/>
              <w:rPr>
                <w:rFonts w:ascii="Simplified Arabic" w:eastAsia="Times New Roman" w:hAnsi="Simplified Arabic" w:cs="Simplified Arabic"/>
                <w:b/>
                <w:bCs/>
                <w:sz w:val="28"/>
                <w:szCs w:val="28"/>
                <w:lang w:bidi="ar-IQ"/>
              </w:rPr>
            </w:pPr>
            <w:r>
              <w:rPr>
                <w:rFonts w:ascii="Simplified Arabic" w:eastAsia="Times New Roman" w:hAnsi="Simplified Arabic" w:cs="Simplified Arabic" w:hint="cs"/>
                <w:b/>
                <w:bCs/>
                <w:sz w:val="28"/>
                <w:szCs w:val="28"/>
                <w:rtl/>
              </w:rPr>
              <w:t xml:space="preserve">ادراك </w:t>
            </w:r>
            <w:r w:rsidR="00A17775" w:rsidRPr="00A17775">
              <w:rPr>
                <w:rFonts w:ascii="Simplified Arabic" w:eastAsia="Times New Roman" w:hAnsi="Simplified Arabic" w:cs="Simplified Arabic"/>
                <w:b/>
                <w:bCs/>
                <w:sz w:val="28"/>
                <w:szCs w:val="28"/>
                <w:rtl/>
              </w:rPr>
              <w:t>الزمن</w:t>
            </w:r>
          </w:p>
        </w:tc>
        <w:tc>
          <w:tcPr>
            <w:tcW w:w="1134" w:type="dxa"/>
            <w:tcBorders>
              <w:top w:val="single" w:sz="4" w:space="0" w:color="auto"/>
              <w:left w:val="single" w:sz="4" w:space="0" w:color="auto"/>
              <w:bottom w:val="single" w:sz="4" w:space="0" w:color="auto"/>
              <w:right w:val="single" w:sz="4" w:space="0" w:color="auto"/>
            </w:tcBorders>
            <w:vAlign w:val="center"/>
          </w:tcPr>
          <w:p w:rsidR="00A17775" w:rsidRPr="00A17775" w:rsidRDefault="00A17775" w:rsidP="0073256B">
            <w:pPr>
              <w:bidi w:val="0"/>
              <w:spacing w:after="0" w:line="240" w:lineRule="auto"/>
              <w:jc w:val="center"/>
              <w:rPr>
                <w:rFonts w:ascii="Simplified Arabic" w:eastAsia="Times New Roman" w:hAnsi="Simplified Arabic" w:cs="Simplified Arabic"/>
                <w:b/>
                <w:bCs/>
                <w:sz w:val="24"/>
                <w:szCs w:val="24"/>
                <w:rtl/>
                <w:lang w:bidi="ar-IQ"/>
              </w:rPr>
            </w:pPr>
            <w:r w:rsidRPr="00A17775">
              <w:rPr>
                <w:rFonts w:ascii="Simplified Arabic" w:eastAsia="Times New Roman" w:hAnsi="Simplified Arabic" w:cs="Simplified Arabic"/>
                <w:b/>
                <w:bCs/>
                <w:sz w:val="24"/>
                <w:szCs w:val="24"/>
                <w:rtl/>
                <w:lang w:bidi="ar-IQ"/>
              </w:rPr>
              <w:t>ثانية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1.25</w:t>
            </w:r>
          </w:p>
        </w:tc>
        <w:tc>
          <w:tcPr>
            <w:tcW w:w="9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0.37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1.5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17775" w:rsidRPr="00A17775" w:rsidRDefault="00A17775" w:rsidP="00A17775">
            <w:pPr>
              <w:bidi w:val="0"/>
              <w:spacing w:after="0" w:line="240" w:lineRule="auto"/>
              <w:jc w:val="center"/>
              <w:rPr>
                <w:rFonts w:ascii="Simplified Arabic" w:eastAsia="Times New Roman" w:hAnsi="Simplified Arabic" w:cs="Simplified Arabic"/>
                <w:b/>
                <w:bCs/>
                <w:sz w:val="24"/>
                <w:szCs w:val="24"/>
              </w:rPr>
            </w:pPr>
            <w:r w:rsidRPr="00A17775">
              <w:rPr>
                <w:rFonts w:ascii="Simplified Arabic" w:eastAsia="Times New Roman" w:hAnsi="Simplified Arabic" w:cs="Simplified Arabic"/>
                <w:b/>
                <w:bCs/>
                <w:sz w:val="24"/>
                <w:szCs w:val="24"/>
                <w:rtl/>
              </w:rPr>
              <w:t>13</w:t>
            </w:r>
          </w:p>
        </w:tc>
        <w:tc>
          <w:tcPr>
            <w:tcW w:w="1279"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17775" w:rsidRPr="00A17775" w:rsidRDefault="00A17775" w:rsidP="00A17775">
            <w:pPr>
              <w:spacing w:after="0" w:line="240" w:lineRule="auto"/>
              <w:jc w:val="center"/>
              <w:rPr>
                <w:rFonts w:ascii="Simplified Arabic" w:eastAsia="Times New Roman" w:hAnsi="Simplified Arabic" w:cs="Simplified Arabic"/>
                <w:b/>
                <w:bCs/>
                <w:sz w:val="28"/>
                <w:szCs w:val="28"/>
              </w:rPr>
            </w:pPr>
            <w:r w:rsidRPr="00A17775">
              <w:rPr>
                <w:rFonts w:ascii="Simplified Arabic" w:eastAsia="Times New Roman" w:hAnsi="Simplified Arabic" w:cs="Simplified Arabic"/>
                <w:b/>
                <w:bCs/>
                <w:sz w:val="28"/>
                <w:szCs w:val="28"/>
                <w:rtl/>
              </w:rPr>
              <w:t>غير معنوي</w:t>
            </w:r>
          </w:p>
        </w:tc>
      </w:tr>
      <w:tr w:rsidR="00A17775" w:rsidRPr="00A17775" w:rsidTr="00A17775">
        <w:trPr>
          <w:trHeight w:val="638"/>
          <w:jc w:val="center"/>
        </w:trPr>
        <w:tc>
          <w:tcPr>
            <w:tcW w:w="9758" w:type="dxa"/>
            <w:gridSpan w:val="8"/>
            <w:tcBorders>
              <w:top w:val="single" w:sz="4" w:space="0" w:color="auto"/>
              <w:left w:val="threeDEmboss" w:sz="24" w:space="0" w:color="auto"/>
              <w:bottom w:val="threeDEmboss" w:sz="24" w:space="0" w:color="auto"/>
              <w:right w:val="threeDEngrave" w:sz="24" w:space="0" w:color="auto"/>
            </w:tcBorders>
            <w:shd w:val="clear" w:color="auto" w:fill="D9D9D9"/>
          </w:tcPr>
          <w:p w:rsidR="00A17775" w:rsidRPr="00A17775" w:rsidRDefault="00A17775" w:rsidP="00A041F7">
            <w:pPr>
              <w:spacing w:after="0" w:line="240" w:lineRule="auto"/>
              <w:rPr>
                <w:rFonts w:ascii="Simplified Arabic" w:eastAsia="Times New Roman" w:hAnsi="Simplified Arabic" w:cs="Simplified Arabic"/>
                <w:b/>
                <w:bCs/>
                <w:sz w:val="28"/>
                <w:szCs w:val="28"/>
                <w:rtl/>
              </w:rPr>
            </w:pPr>
            <w:r w:rsidRPr="00A17775">
              <w:rPr>
                <w:rFonts w:ascii="Simplified Arabic" w:eastAsia="Times New Roman" w:hAnsi="Simplified Arabic" w:cs="Simplified Arabic"/>
                <w:b/>
                <w:bCs/>
                <w:sz w:val="28"/>
                <w:szCs w:val="28"/>
                <w:rtl/>
              </w:rPr>
              <w:t>*قيمة (و) الجد ولية عند حجم عينة ( 10 ) ومستوى دلالة ( 0.05 ) تبلغ ( 10 )</w:t>
            </w:r>
          </w:p>
        </w:tc>
      </w:tr>
    </w:tbl>
    <w:p w:rsidR="00A041F7" w:rsidRDefault="00A041F7" w:rsidP="000951B7">
      <w:pPr>
        <w:spacing w:after="0" w:line="240" w:lineRule="auto"/>
        <w:jc w:val="both"/>
        <w:rPr>
          <w:rFonts w:ascii="Times New Roman" w:eastAsia="Times New Roman" w:hAnsi="Times New Roman" w:cs="Times New Roman"/>
          <w:b/>
          <w:color w:val="000000"/>
          <w:sz w:val="32"/>
          <w:szCs w:val="32"/>
          <w:rtl/>
          <w:lang w:bidi="ar-DZ"/>
        </w:rPr>
      </w:pPr>
    </w:p>
    <w:p w:rsidR="00247DDB" w:rsidRPr="00247DDB" w:rsidRDefault="00A041F7" w:rsidP="00065E59">
      <w:pPr>
        <w:spacing w:after="0" w:line="240" w:lineRule="auto"/>
        <w:jc w:val="both"/>
        <w:rPr>
          <w:rFonts w:ascii="Times New Roman" w:eastAsia="Times New Roman" w:hAnsi="Times New Roman" w:cs="Simplified Arabic"/>
          <w:b/>
          <w:color w:val="000000"/>
          <w:sz w:val="32"/>
          <w:szCs w:val="32"/>
          <w:lang w:bidi="ar-DZ"/>
        </w:rPr>
      </w:pPr>
      <w:r>
        <w:rPr>
          <w:rFonts w:ascii="Times New Roman" w:eastAsia="Times New Roman" w:hAnsi="Times New Roman" w:cs="Times New Roman" w:hint="cs"/>
          <w:b/>
          <w:color w:val="000000"/>
          <w:sz w:val="32"/>
          <w:szCs w:val="32"/>
          <w:rtl/>
          <w:lang w:bidi="ar-DZ"/>
        </w:rPr>
        <w:t xml:space="preserve">   </w:t>
      </w:r>
      <w:r w:rsidR="00247DDB" w:rsidRPr="00247DDB">
        <w:rPr>
          <w:rFonts w:ascii="Times New Roman" w:eastAsia="Times New Roman" w:hAnsi="Times New Roman" w:cs="Times New Roman" w:hint="cs"/>
          <w:b/>
          <w:color w:val="000000"/>
          <w:sz w:val="32"/>
          <w:szCs w:val="32"/>
          <w:rtl/>
          <w:lang w:bidi="ar-DZ"/>
        </w:rPr>
        <w:t>يتبين من الجدول (3</w:t>
      </w:r>
      <w:r w:rsidR="00065E59">
        <w:rPr>
          <w:rFonts w:ascii="Times New Roman" w:eastAsia="Times New Roman" w:hAnsi="Times New Roman" w:cs="Times New Roman" w:hint="cs"/>
          <w:b/>
          <w:color w:val="000000"/>
          <w:sz w:val="32"/>
          <w:szCs w:val="32"/>
          <w:rtl/>
          <w:lang w:bidi="ar-DZ"/>
        </w:rPr>
        <w:t>1</w:t>
      </w:r>
      <w:r w:rsidR="00247DDB" w:rsidRPr="00247DDB">
        <w:rPr>
          <w:rFonts w:ascii="Times New Roman" w:eastAsia="Times New Roman" w:hAnsi="Times New Roman" w:cs="Times New Roman" w:hint="cs"/>
          <w:b/>
          <w:color w:val="000000"/>
          <w:sz w:val="32"/>
          <w:szCs w:val="32"/>
          <w:rtl/>
          <w:lang w:bidi="ar-DZ"/>
        </w:rPr>
        <w:t>)</w:t>
      </w:r>
      <w:r w:rsidR="00A17775">
        <w:rPr>
          <w:rFonts w:ascii="Times New Roman" w:eastAsia="Times New Roman" w:hAnsi="Times New Roman" w:cs="Simplified Arabic" w:hint="cs"/>
          <w:b/>
          <w:color w:val="000000"/>
          <w:sz w:val="32"/>
          <w:szCs w:val="32"/>
          <w:rtl/>
          <w:lang w:bidi="ar-DZ"/>
        </w:rPr>
        <w:t xml:space="preserve"> </w:t>
      </w:r>
      <w:r w:rsidR="00247DDB" w:rsidRPr="00247DDB">
        <w:rPr>
          <w:rFonts w:ascii="Times New Roman" w:eastAsia="Times New Roman" w:hAnsi="Times New Roman" w:cs="Simplified Arabic"/>
          <w:b/>
          <w:color w:val="000000"/>
          <w:sz w:val="32"/>
          <w:szCs w:val="32"/>
          <w:rtl/>
          <w:lang w:bidi="ar-DZ"/>
        </w:rPr>
        <w:t xml:space="preserve">وجود فروق بين نتائج </w:t>
      </w:r>
      <w:r w:rsidR="001E0C05">
        <w:rPr>
          <w:rFonts w:ascii="Times New Roman" w:eastAsia="Times New Roman" w:hAnsi="Times New Roman" w:cs="Simplified Arabic" w:hint="cs"/>
          <w:b/>
          <w:color w:val="000000"/>
          <w:sz w:val="32"/>
          <w:szCs w:val="32"/>
          <w:rtl/>
          <w:lang w:bidi="ar-DZ"/>
        </w:rPr>
        <w:t>القياسين</w:t>
      </w:r>
      <w:r w:rsidR="00247DDB" w:rsidRPr="00247DDB">
        <w:rPr>
          <w:rFonts w:ascii="Times New Roman" w:eastAsia="Times New Roman" w:hAnsi="Times New Roman" w:cs="Simplified Arabic"/>
          <w:b/>
          <w:color w:val="000000"/>
          <w:sz w:val="32"/>
          <w:szCs w:val="32"/>
          <w:rtl/>
          <w:lang w:bidi="ar-DZ"/>
        </w:rPr>
        <w:t xml:space="preserve"> القبلي والبعدي للمجموعة ا</w:t>
      </w:r>
      <w:r w:rsidR="00247DDB" w:rsidRPr="00247DDB">
        <w:rPr>
          <w:rFonts w:ascii="Times New Roman" w:eastAsia="Times New Roman" w:hAnsi="Times New Roman" w:cs="Simplified Arabic" w:hint="cs"/>
          <w:b/>
          <w:color w:val="000000"/>
          <w:sz w:val="32"/>
          <w:szCs w:val="32"/>
          <w:rtl/>
          <w:lang w:bidi="ar-DZ"/>
        </w:rPr>
        <w:t>لضابطة</w:t>
      </w:r>
      <w:r w:rsidR="00247DDB" w:rsidRPr="00247DDB">
        <w:rPr>
          <w:rFonts w:ascii="Times New Roman" w:eastAsia="Times New Roman" w:hAnsi="Times New Roman" w:cs="Simplified Arabic"/>
          <w:b/>
          <w:color w:val="000000"/>
          <w:sz w:val="32"/>
          <w:szCs w:val="32"/>
          <w:rtl/>
          <w:lang w:bidi="ar-DZ"/>
        </w:rPr>
        <w:t xml:space="preserve"> في متغير </w:t>
      </w:r>
      <w:r w:rsidR="00247DDB" w:rsidRPr="00247DDB">
        <w:rPr>
          <w:rFonts w:ascii="Times New Roman" w:eastAsia="Times New Roman" w:hAnsi="Times New Roman" w:cs="Simplified Arabic" w:hint="cs"/>
          <w:b/>
          <w:color w:val="000000"/>
          <w:sz w:val="32"/>
          <w:szCs w:val="32"/>
          <w:rtl/>
          <w:lang w:bidi="ar-DZ"/>
        </w:rPr>
        <w:t>تحمل القدرة</w:t>
      </w:r>
      <w:r w:rsidR="00247DDB" w:rsidRPr="00247DDB">
        <w:rPr>
          <w:rFonts w:ascii="Times New Roman" w:eastAsia="Times New Roman" w:hAnsi="Times New Roman" w:cs="Simplified Arabic"/>
          <w:b/>
          <w:color w:val="000000"/>
          <w:sz w:val="32"/>
          <w:szCs w:val="32"/>
          <w:rtl/>
          <w:lang w:bidi="ar-DZ"/>
        </w:rPr>
        <w:t xml:space="preserve"> ، </w:t>
      </w:r>
      <w:r w:rsidR="001E0C05">
        <w:rPr>
          <w:rFonts w:ascii="Times New Roman" w:eastAsia="Times New Roman" w:hAnsi="Times New Roman" w:cs="Simplified Arabic" w:hint="cs"/>
          <w:b/>
          <w:color w:val="000000"/>
          <w:sz w:val="32"/>
          <w:szCs w:val="32"/>
          <w:rtl/>
          <w:lang w:bidi="ar-DZ"/>
        </w:rPr>
        <w:t>اذ</w:t>
      </w:r>
      <w:r w:rsidR="00247DDB" w:rsidRPr="00247DDB">
        <w:rPr>
          <w:rFonts w:ascii="Times New Roman" w:eastAsia="Times New Roman" w:hAnsi="Times New Roman" w:cs="Simplified Arabic"/>
          <w:b/>
          <w:color w:val="000000"/>
          <w:sz w:val="32"/>
          <w:szCs w:val="32"/>
          <w:rtl/>
          <w:lang w:bidi="ar-DZ"/>
        </w:rPr>
        <w:t xml:space="preserve"> بلغت قيمة الوسيط في </w:t>
      </w:r>
      <w:r w:rsidR="001E0C05">
        <w:rPr>
          <w:rFonts w:ascii="Times New Roman" w:eastAsia="Times New Roman" w:hAnsi="Times New Roman" w:cs="Simplified Arabic" w:hint="cs"/>
          <w:b/>
          <w:color w:val="000000"/>
          <w:sz w:val="32"/>
          <w:szCs w:val="32"/>
          <w:rtl/>
          <w:lang w:bidi="ar-DZ"/>
        </w:rPr>
        <w:t>القياس</w:t>
      </w:r>
      <w:r w:rsidR="00247DDB" w:rsidRPr="00247DDB">
        <w:rPr>
          <w:rFonts w:ascii="Times New Roman" w:eastAsia="Times New Roman" w:hAnsi="Times New Roman" w:cs="Simplified Arabic"/>
          <w:b/>
          <w:color w:val="000000"/>
          <w:sz w:val="32"/>
          <w:szCs w:val="32"/>
          <w:rtl/>
          <w:lang w:bidi="ar-DZ"/>
        </w:rPr>
        <w:t xml:space="preserve"> القبلي (</w:t>
      </w:r>
      <w:r w:rsidR="00247DDB" w:rsidRPr="00247DDB">
        <w:rPr>
          <w:rFonts w:ascii="Times New Roman" w:eastAsia="Times New Roman" w:hAnsi="Times New Roman" w:cs="Simplified Arabic" w:hint="cs"/>
          <w:b/>
          <w:color w:val="000000"/>
          <w:sz w:val="32"/>
          <w:szCs w:val="32"/>
          <w:rtl/>
          <w:lang w:bidi="ar-DZ"/>
        </w:rPr>
        <w:t>2.75</w:t>
      </w:r>
      <w:r w:rsidR="00247DDB" w:rsidRPr="00247DDB">
        <w:rPr>
          <w:rFonts w:ascii="Times New Roman" w:eastAsia="Times New Roman" w:hAnsi="Times New Roman" w:cs="Simplified Arabic"/>
          <w:b/>
          <w:color w:val="000000"/>
          <w:sz w:val="32"/>
          <w:szCs w:val="32"/>
          <w:rtl/>
          <w:lang w:bidi="ar-DZ"/>
        </w:rPr>
        <w:t>) درجة وقيمة الانحراف الربيعي (0</w:t>
      </w:r>
      <w:r w:rsidR="00247DDB" w:rsidRPr="00247DDB">
        <w:rPr>
          <w:rFonts w:ascii="Times New Roman" w:eastAsia="Times New Roman" w:hAnsi="Times New Roman" w:cs="Simplified Arabic" w:hint="cs"/>
          <w:b/>
          <w:color w:val="000000"/>
          <w:sz w:val="32"/>
          <w:szCs w:val="32"/>
          <w:rtl/>
          <w:lang w:bidi="ar-DZ"/>
        </w:rPr>
        <w:t>.11</w:t>
      </w:r>
      <w:r w:rsidR="00247DDB" w:rsidRPr="00247DDB">
        <w:rPr>
          <w:rFonts w:ascii="Times New Roman" w:eastAsia="Times New Roman" w:hAnsi="Times New Roman" w:cs="Simplified Arabic"/>
          <w:b/>
          <w:color w:val="000000"/>
          <w:sz w:val="32"/>
          <w:szCs w:val="32"/>
          <w:rtl/>
          <w:lang w:bidi="ar-DZ"/>
        </w:rPr>
        <w:t xml:space="preserve">) ، في حين كانت قيمة الوسيط في </w:t>
      </w:r>
      <w:r w:rsidR="001E0C05">
        <w:rPr>
          <w:rFonts w:ascii="Times New Roman" w:eastAsia="Times New Roman" w:hAnsi="Times New Roman" w:cs="Simplified Arabic" w:hint="cs"/>
          <w:b/>
          <w:color w:val="000000"/>
          <w:sz w:val="32"/>
          <w:szCs w:val="32"/>
          <w:rtl/>
          <w:lang w:bidi="ar-DZ"/>
        </w:rPr>
        <w:t>القياس</w:t>
      </w:r>
      <w:r w:rsidR="00247DDB" w:rsidRPr="00247DDB">
        <w:rPr>
          <w:rFonts w:ascii="Times New Roman" w:eastAsia="Times New Roman" w:hAnsi="Times New Roman" w:cs="Simplified Arabic"/>
          <w:b/>
          <w:color w:val="000000"/>
          <w:sz w:val="32"/>
          <w:szCs w:val="32"/>
          <w:rtl/>
          <w:lang w:bidi="ar-DZ"/>
        </w:rPr>
        <w:t xml:space="preserve"> البعدي (</w:t>
      </w:r>
      <w:r w:rsidR="00247DDB" w:rsidRPr="00247DDB">
        <w:rPr>
          <w:rFonts w:ascii="Times New Roman" w:eastAsia="Times New Roman" w:hAnsi="Times New Roman" w:cs="Simplified Arabic" w:hint="cs"/>
          <w:b/>
          <w:color w:val="000000"/>
          <w:sz w:val="32"/>
          <w:szCs w:val="32"/>
          <w:rtl/>
          <w:lang w:bidi="ar-DZ"/>
        </w:rPr>
        <w:t>2.92</w:t>
      </w:r>
      <w:r w:rsidR="00247DDB" w:rsidRPr="00247DDB">
        <w:rPr>
          <w:rFonts w:ascii="Times New Roman" w:eastAsia="Times New Roman" w:hAnsi="Times New Roman" w:cs="Simplified Arabic"/>
          <w:b/>
          <w:color w:val="000000"/>
          <w:sz w:val="32"/>
          <w:szCs w:val="32"/>
          <w:rtl/>
          <w:lang w:bidi="ar-DZ"/>
        </w:rPr>
        <w:t>) درجة وقيمة الانحراف الربيعي (0.</w:t>
      </w:r>
      <w:r w:rsidR="00247DDB" w:rsidRPr="00247DDB">
        <w:rPr>
          <w:rFonts w:ascii="Times New Roman" w:eastAsia="Times New Roman" w:hAnsi="Times New Roman" w:cs="Simplified Arabic" w:hint="cs"/>
          <w:b/>
          <w:color w:val="000000"/>
          <w:sz w:val="32"/>
          <w:szCs w:val="32"/>
          <w:rtl/>
          <w:lang w:bidi="ar-DZ"/>
        </w:rPr>
        <w:t>13</w:t>
      </w:r>
      <w:r w:rsidR="00247DDB" w:rsidRPr="00247DDB">
        <w:rPr>
          <w:rFonts w:ascii="Times New Roman" w:eastAsia="Times New Roman" w:hAnsi="Times New Roman" w:cs="Simplified Arabic"/>
          <w:b/>
          <w:color w:val="000000"/>
          <w:sz w:val="32"/>
          <w:szCs w:val="32"/>
          <w:rtl/>
          <w:lang w:bidi="ar-DZ"/>
        </w:rPr>
        <w:t xml:space="preserve">) ، </w:t>
      </w:r>
      <w:r w:rsidR="00247DDB" w:rsidRPr="00247DDB">
        <w:rPr>
          <w:rFonts w:ascii="Times New Roman" w:eastAsia="Times New Roman" w:hAnsi="Times New Roman" w:cs="Simplified Arabic" w:hint="cs"/>
          <w:b/>
          <w:color w:val="000000"/>
          <w:sz w:val="32"/>
          <w:szCs w:val="32"/>
          <w:rtl/>
          <w:lang w:bidi="ar-DZ"/>
        </w:rPr>
        <w:t xml:space="preserve">ولغرض التعرف على حقيقة </w:t>
      </w:r>
      <w:r w:rsidR="00247DDB" w:rsidRPr="00247DDB">
        <w:rPr>
          <w:rFonts w:ascii="Times New Roman" w:eastAsia="Times New Roman" w:hAnsi="Times New Roman" w:cs="Simplified Arabic" w:hint="cs"/>
          <w:b/>
          <w:color w:val="000000"/>
          <w:sz w:val="32"/>
          <w:szCs w:val="32"/>
          <w:rtl/>
          <w:lang w:bidi="ar-DZ"/>
        </w:rPr>
        <w:lastRenderedPageBreak/>
        <w:t xml:space="preserve">هذه الفروقات استخدم الباحث اختبار ولكوكسن للعينات المترابطة ، </w:t>
      </w:r>
      <w:r w:rsidR="00247DDB" w:rsidRPr="00247DDB">
        <w:rPr>
          <w:rFonts w:ascii="Times New Roman" w:eastAsia="Times New Roman" w:hAnsi="Times New Roman" w:cs="Simplified Arabic"/>
          <w:b/>
          <w:color w:val="000000"/>
          <w:sz w:val="32"/>
          <w:szCs w:val="32"/>
          <w:rtl/>
          <w:lang w:bidi="ar-DZ"/>
        </w:rPr>
        <w:t>و</w:t>
      </w:r>
      <w:r w:rsidR="001E0C05">
        <w:rPr>
          <w:rFonts w:ascii="Times New Roman" w:eastAsia="Times New Roman" w:hAnsi="Times New Roman" w:cs="Simplified Arabic" w:hint="cs"/>
          <w:b/>
          <w:color w:val="000000"/>
          <w:sz w:val="32"/>
          <w:szCs w:val="32"/>
          <w:rtl/>
          <w:lang w:bidi="ar-DZ"/>
        </w:rPr>
        <w:t>منه</w:t>
      </w:r>
      <w:r w:rsidR="00247DDB" w:rsidRPr="00247DDB">
        <w:rPr>
          <w:rFonts w:ascii="Times New Roman" w:eastAsia="Times New Roman" w:hAnsi="Times New Roman" w:cs="Simplified Arabic"/>
          <w:b/>
          <w:color w:val="000000"/>
          <w:sz w:val="32"/>
          <w:szCs w:val="32"/>
          <w:rtl/>
          <w:lang w:bidi="ar-DZ"/>
        </w:rPr>
        <w:t xml:space="preserve"> بلغت قيمة ولكوكسن المحسوبة (</w:t>
      </w:r>
      <w:r w:rsidR="00247DDB" w:rsidRPr="00247DDB">
        <w:rPr>
          <w:rFonts w:ascii="Times New Roman" w:eastAsia="Times New Roman" w:hAnsi="Times New Roman" w:cs="Simplified Arabic" w:hint="cs"/>
          <w:b/>
          <w:color w:val="000000"/>
          <w:sz w:val="32"/>
          <w:szCs w:val="32"/>
          <w:rtl/>
          <w:lang w:bidi="ar-DZ"/>
        </w:rPr>
        <w:t>7.5</w:t>
      </w:r>
      <w:r w:rsidR="00247DDB" w:rsidRPr="00247DDB">
        <w:rPr>
          <w:rFonts w:ascii="Times New Roman" w:eastAsia="Times New Roman" w:hAnsi="Times New Roman" w:cs="Simplified Arabic"/>
          <w:b/>
          <w:color w:val="000000"/>
          <w:sz w:val="32"/>
          <w:szCs w:val="32"/>
          <w:rtl/>
          <w:lang w:bidi="ar-DZ"/>
        </w:rPr>
        <w:t xml:space="preserve">) وهي </w:t>
      </w:r>
      <w:r w:rsidR="001E0C05">
        <w:rPr>
          <w:rFonts w:ascii="Times New Roman" w:eastAsia="Times New Roman" w:hAnsi="Times New Roman" w:cs="Simplified Arabic" w:hint="cs"/>
          <w:b/>
          <w:color w:val="000000"/>
          <w:sz w:val="32"/>
          <w:szCs w:val="32"/>
          <w:rtl/>
          <w:lang w:bidi="ar-DZ"/>
        </w:rPr>
        <w:t>أصغر</w:t>
      </w:r>
      <w:r w:rsidR="00247DDB" w:rsidRPr="00247DDB">
        <w:rPr>
          <w:rFonts w:ascii="Times New Roman" w:eastAsia="Times New Roman" w:hAnsi="Times New Roman" w:cs="Simplified Arabic"/>
          <w:b/>
          <w:color w:val="000000"/>
          <w:sz w:val="32"/>
          <w:szCs w:val="32"/>
          <w:rtl/>
          <w:lang w:bidi="ar-DZ"/>
        </w:rPr>
        <w:t xml:space="preserve"> من قيمة ولكوكسن الجدولية والبالغة (</w:t>
      </w:r>
      <w:r w:rsidR="001E0C05">
        <w:rPr>
          <w:rFonts w:ascii="Times New Roman" w:eastAsia="Times New Roman" w:hAnsi="Times New Roman" w:cs="Simplified Arabic" w:hint="cs"/>
          <w:b/>
          <w:color w:val="000000"/>
          <w:sz w:val="32"/>
          <w:szCs w:val="32"/>
          <w:rtl/>
          <w:lang w:bidi="ar-DZ"/>
        </w:rPr>
        <w:t>10</w:t>
      </w:r>
      <w:r w:rsidR="00247DDB" w:rsidRPr="00247DDB">
        <w:rPr>
          <w:rFonts w:ascii="Times New Roman" w:eastAsia="Times New Roman" w:hAnsi="Times New Roman" w:cs="Simplified Arabic"/>
          <w:b/>
          <w:color w:val="000000"/>
          <w:sz w:val="32"/>
          <w:szCs w:val="32"/>
          <w:rtl/>
          <w:lang w:bidi="ar-DZ"/>
        </w:rPr>
        <w:t xml:space="preserve">) عند </w:t>
      </w:r>
      <w:r w:rsidR="001E0C05">
        <w:rPr>
          <w:rFonts w:ascii="Times New Roman" w:eastAsia="Times New Roman" w:hAnsi="Times New Roman" w:cs="Simplified Arabic" w:hint="cs"/>
          <w:b/>
          <w:color w:val="000000"/>
          <w:sz w:val="32"/>
          <w:szCs w:val="32"/>
          <w:rtl/>
          <w:lang w:bidi="ar-DZ"/>
        </w:rPr>
        <w:t>حجم عينة</w:t>
      </w:r>
      <w:r w:rsidR="00247DDB" w:rsidRPr="00247DDB">
        <w:rPr>
          <w:rFonts w:ascii="Times New Roman" w:eastAsia="Times New Roman" w:hAnsi="Times New Roman" w:cs="Simplified Arabic"/>
          <w:b/>
          <w:color w:val="000000"/>
          <w:sz w:val="32"/>
          <w:szCs w:val="32"/>
          <w:rtl/>
          <w:lang w:bidi="ar-DZ"/>
        </w:rPr>
        <w:t xml:space="preserve"> (</w:t>
      </w:r>
      <w:r w:rsidR="001E0C05">
        <w:rPr>
          <w:rFonts w:ascii="Times New Roman" w:eastAsia="Times New Roman" w:hAnsi="Times New Roman" w:cs="Simplified Arabic" w:hint="cs"/>
          <w:b/>
          <w:color w:val="000000"/>
          <w:sz w:val="32"/>
          <w:szCs w:val="32"/>
          <w:rtl/>
          <w:lang w:bidi="ar-DZ"/>
        </w:rPr>
        <w:t>10</w:t>
      </w:r>
      <w:r w:rsidR="00247DDB" w:rsidRPr="00247DDB">
        <w:rPr>
          <w:rFonts w:ascii="Times New Roman" w:eastAsia="Times New Roman" w:hAnsi="Times New Roman" w:cs="Simplified Arabic"/>
          <w:b/>
          <w:color w:val="000000"/>
          <w:sz w:val="32"/>
          <w:szCs w:val="32"/>
          <w:rtl/>
          <w:lang w:bidi="ar-DZ"/>
        </w:rPr>
        <w:t xml:space="preserve">) ومستوى دلالة (0.05) فكان الفرق معنوياً </w:t>
      </w:r>
      <w:r w:rsidR="001E0C05">
        <w:rPr>
          <w:rFonts w:ascii="Times New Roman" w:eastAsia="Times New Roman" w:hAnsi="Times New Roman" w:cs="Simplified Arabic" w:hint="cs"/>
          <w:b/>
          <w:color w:val="000000"/>
          <w:sz w:val="32"/>
          <w:szCs w:val="32"/>
          <w:rtl/>
          <w:lang w:bidi="ar-DZ"/>
        </w:rPr>
        <w:t xml:space="preserve">وذو دلالة احصائية </w:t>
      </w:r>
      <w:r w:rsidR="00247DDB" w:rsidRPr="00247DDB">
        <w:rPr>
          <w:rFonts w:ascii="Times New Roman" w:eastAsia="Times New Roman" w:hAnsi="Times New Roman" w:cs="Simplified Arabic"/>
          <w:b/>
          <w:color w:val="000000"/>
          <w:sz w:val="32"/>
          <w:szCs w:val="32"/>
          <w:rtl/>
          <w:lang w:bidi="ar-DZ"/>
        </w:rPr>
        <w:t>.</w:t>
      </w:r>
    </w:p>
    <w:p w:rsidR="00247DDB" w:rsidRPr="00247DDB" w:rsidRDefault="00247DDB" w:rsidP="0073256B">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أما في متغير </w:t>
      </w:r>
      <w:r w:rsidR="0073256B">
        <w:rPr>
          <w:rFonts w:ascii="Times New Roman" w:eastAsia="Times New Roman" w:hAnsi="Times New Roman" w:cs="Simplified Arabic" w:hint="cs"/>
          <w:b/>
          <w:color w:val="000000"/>
          <w:sz w:val="32"/>
          <w:szCs w:val="32"/>
          <w:rtl/>
          <w:lang w:bidi="ar-DZ"/>
        </w:rPr>
        <w:t xml:space="preserve">ادراك </w:t>
      </w:r>
      <w:r w:rsidRPr="00247DDB">
        <w:rPr>
          <w:rFonts w:ascii="Times New Roman" w:eastAsia="Times New Roman" w:hAnsi="Times New Roman" w:cs="Simplified Arabic" w:hint="cs"/>
          <w:b/>
          <w:color w:val="000000"/>
          <w:sz w:val="32"/>
          <w:szCs w:val="32"/>
          <w:rtl/>
          <w:lang w:bidi="ar-DZ"/>
        </w:rPr>
        <w:t xml:space="preserve">المسافة ، </w:t>
      </w:r>
      <w:r w:rsidR="001E0C05">
        <w:rPr>
          <w:rFonts w:ascii="Times New Roman" w:eastAsia="Times New Roman" w:hAnsi="Times New Roman" w:cs="Simplified Arabic" w:hint="cs"/>
          <w:b/>
          <w:color w:val="000000"/>
          <w:sz w:val="32"/>
          <w:szCs w:val="32"/>
          <w:rtl/>
          <w:lang w:bidi="ar-DZ"/>
        </w:rPr>
        <w:t>فكانت</w:t>
      </w:r>
      <w:r w:rsidRPr="00247DDB">
        <w:rPr>
          <w:rFonts w:ascii="Times New Roman" w:eastAsia="Times New Roman" w:hAnsi="Times New Roman" w:cs="Simplified Arabic" w:hint="cs"/>
          <w:b/>
          <w:color w:val="000000"/>
          <w:sz w:val="32"/>
          <w:szCs w:val="32"/>
          <w:rtl/>
          <w:lang w:bidi="ar-DZ"/>
        </w:rPr>
        <w:t xml:space="preserve"> هناك </w:t>
      </w:r>
      <w:r w:rsidRPr="00247DDB">
        <w:rPr>
          <w:rFonts w:ascii="Times New Roman" w:eastAsia="Times New Roman" w:hAnsi="Times New Roman" w:cs="Simplified Arabic"/>
          <w:b/>
          <w:color w:val="000000"/>
          <w:sz w:val="32"/>
          <w:szCs w:val="32"/>
          <w:rtl/>
          <w:lang w:bidi="ar-DZ"/>
        </w:rPr>
        <w:t xml:space="preserve">فروق بين نتائج </w:t>
      </w:r>
      <w:r w:rsidR="001E0C05">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w:t>
      </w:r>
      <w:r w:rsidRPr="00247DDB">
        <w:rPr>
          <w:rFonts w:ascii="Times New Roman" w:eastAsia="Times New Roman" w:hAnsi="Times New Roman" w:cs="Simplified Arabic" w:hint="cs"/>
          <w:b/>
          <w:color w:val="000000"/>
          <w:sz w:val="32"/>
          <w:szCs w:val="32"/>
          <w:rtl/>
          <w:lang w:bidi="ar-DZ"/>
        </w:rPr>
        <w:t xml:space="preserve"> الضابطة</w:t>
      </w:r>
      <w:r w:rsidRPr="00247DDB">
        <w:rPr>
          <w:rFonts w:ascii="Times New Roman" w:eastAsia="Times New Roman" w:hAnsi="Times New Roman" w:cs="Simplified Arabic"/>
          <w:b/>
          <w:color w:val="000000"/>
          <w:sz w:val="32"/>
          <w:szCs w:val="32"/>
          <w:rtl/>
          <w:lang w:bidi="ar-DZ"/>
        </w:rPr>
        <w:t xml:space="preserve"> ، </w:t>
      </w:r>
      <w:r w:rsidR="001E0C05">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1E0C05">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40</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4.37</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1E0C05">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37.5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12.5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1E0C05">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14</w:t>
      </w:r>
      <w:r w:rsidRPr="00247DDB">
        <w:rPr>
          <w:rFonts w:ascii="Times New Roman" w:eastAsia="Times New Roman" w:hAnsi="Times New Roman" w:cs="Simplified Arabic"/>
          <w:b/>
          <w:color w:val="000000"/>
          <w:sz w:val="32"/>
          <w:szCs w:val="32"/>
          <w:rtl/>
          <w:lang w:bidi="ar-DZ"/>
        </w:rPr>
        <w:t>) وهي ا</w:t>
      </w:r>
      <w:r w:rsidRPr="00247DDB">
        <w:rPr>
          <w:rFonts w:ascii="Times New Roman" w:eastAsia="Times New Roman" w:hAnsi="Times New Roman" w:cs="Simplified Arabic" w:hint="cs"/>
          <w:b/>
          <w:color w:val="000000"/>
          <w:sz w:val="32"/>
          <w:szCs w:val="32"/>
          <w:rtl/>
          <w:lang w:bidi="ar-DZ"/>
        </w:rPr>
        <w:t>كب</w:t>
      </w:r>
      <w:r w:rsidRPr="00247DDB">
        <w:rPr>
          <w:rFonts w:ascii="Times New Roman" w:eastAsia="Times New Roman" w:hAnsi="Times New Roman" w:cs="Simplified Arabic"/>
          <w:b/>
          <w:color w:val="000000"/>
          <w:sz w:val="32"/>
          <w:szCs w:val="32"/>
          <w:rtl/>
          <w:lang w:bidi="ar-DZ"/>
        </w:rPr>
        <w:t>ر من قيمة ولكوكسن الجدولية والبالغة (</w:t>
      </w:r>
      <w:r w:rsidR="001E0C05">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1E0C05">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1E0C05">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 فكان الفرق </w:t>
      </w:r>
      <w:r w:rsidRPr="00247DDB">
        <w:rPr>
          <w:rFonts w:ascii="Times New Roman" w:eastAsia="Times New Roman" w:hAnsi="Times New Roman" w:cs="Simplified Arabic" w:hint="cs"/>
          <w:b/>
          <w:color w:val="000000"/>
          <w:sz w:val="32"/>
          <w:szCs w:val="32"/>
          <w:rtl/>
          <w:lang w:bidi="ar-DZ"/>
        </w:rPr>
        <w:t xml:space="preserve">غير </w:t>
      </w:r>
      <w:r w:rsidRPr="00247DDB">
        <w:rPr>
          <w:rFonts w:ascii="Times New Roman" w:eastAsia="Times New Roman" w:hAnsi="Times New Roman" w:cs="Simplified Arabic"/>
          <w:b/>
          <w:color w:val="000000"/>
          <w:sz w:val="32"/>
          <w:szCs w:val="32"/>
          <w:rtl/>
          <w:lang w:bidi="ar-DZ"/>
        </w:rPr>
        <w:t>معنوياً</w:t>
      </w:r>
      <w:r w:rsidR="0073256B">
        <w:rPr>
          <w:rFonts w:ascii="Times New Roman" w:eastAsia="Times New Roman" w:hAnsi="Times New Roman" w:cs="Simplified Arabic" w:hint="cs"/>
          <w:b/>
          <w:color w:val="000000"/>
          <w:sz w:val="32"/>
          <w:szCs w:val="32"/>
          <w:rtl/>
          <w:lang w:bidi="ar-DZ"/>
        </w:rPr>
        <w:t xml:space="preserve"> </w:t>
      </w:r>
      <w:r w:rsidR="001E0C05">
        <w:rPr>
          <w:rFonts w:ascii="Times New Roman" w:eastAsia="Times New Roman" w:hAnsi="Times New Roman" w:cs="Simplified Arabic" w:hint="cs"/>
          <w:b/>
          <w:color w:val="000000"/>
          <w:sz w:val="32"/>
          <w:szCs w:val="32"/>
          <w:rtl/>
          <w:lang w:bidi="ar-DZ"/>
        </w:rPr>
        <w:t xml:space="preserve">ويعود للصدفة </w:t>
      </w:r>
      <w:r w:rsidRPr="00247DDB">
        <w:rPr>
          <w:rFonts w:ascii="Times New Roman" w:eastAsia="Times New Roman" w:hAnsi="Times New Roman" w:cs="Simplified Arabic"/>
          <w:b/>
          <w:color w:val="000000"/>
          <w:sz w:val="32"/>
          <w:szCs w:val="32"/>
          <w:rtl/>
          <w:lang w:bidi="ar-DZ"/>
        </w:rPr>
        <w:t>.</w:t>
      </w:r>
    </w:p>
    <w:p w:rsidR="00247DDB" w:rsidRPr="00247DDB" w:rsidRDefault="00247DDB" w:rsidP="0073256B">
      <w:pPr>
        <w:spacing w:after="0" w:line="240" w:lineRule="auto"/>
        <w:jc w:val="lowKashida"/>
        <w:rPr>
          <w:rFonts w:ascii="Times New Roman" w:eastAsia="Times New Roman" w:hAnsi="Times New Roman" w:cs="Simplified Arabic"/>
          <w:color w:val="333333"/>
          <w:sz w:val="32"/>
          <w:szCs w:val="32"/>
          <w:rtl/>
        </w:rPr>
      </w:pPr>
      <w:r w:rsidRPr="00247DDB">
        <w:rPr>
          <w:rFonts w:ascii="Times New Roman" w:eastAsia="Times New Roman" w:hAnsi="Times New Roman" w:cs="Simplified Arabic" w:hint="cs"/>
          <w:b/>
          <w:color w:val="000000"/>
          <w:sz w:val="32"/>
          <w:szCs w:val="32"/>
          <w:rtl/>
          <w:lang w:bidi="ar-DZ"/>
        </w:rPr>
        <w:t xml:space="preserve">   أما في متغير </w:t>
      </w:r>
      <w:r w:rsidR="0073256B">
        <w:rPr>
          <w:rFonts w:ascii="Times New Roman" w:eastAsia="Times New Roman" w:hAnsi="Times New Roman" w:cs="Simplified Arabic" w:hint="cs"/>
          <w:b/>
          <w:color w:val="000000"/>
          <w:sz w:val="32"/>
          <w:szCs w:val="32"/>
          <w:rtl/>
          <w:lang w:bidi="ar-DZ"/>
        </w:rPr>
        <w:t xml:space="preserve">ادراك </w:t>
      </w:r>
      <w:r w:rsidRPr="00247DDB">
        <w:rPr>
          <w:rFonts w:ascii="Times New Roman" w:eastAsia="Times New Roman" w:hAnsi="Times New Roman" w:cs="Simplified Arabic" w:hint="cs"/>
          <w:b/>
          <w:color w:val="000000"/>
          <w:sz w:val="32"/>
          <w:szCs w:val="32"/>
          <w:rtl/>
          <w:lang w:bidi="ar-DZ"/>
        </w:rPr>
        <w:t xml:space="preserve">الزمن ، </w:t>
      </w:r>
      <w:r w:rsidR="001E0C05">
        <w:rPr>
          <w:rFonts w:ascii="Times New Roman" w:eastAsia="Times New Roman" w:hAnsi="Times New Roman" w:cs="Simplified Arabic" w:hint="cs"/>
          <w:b/>
          <w:color w:val="000000"/>
          <w:sz w:val="32"/>
          <w:szCs w:val="32"/>
          <w:rtl/>
          <w:lang w:bidi="ar-DZ"/>
        </w:rPr>
        <w:t>فكانت</w:t>
      </w:r>
      <w:r w:rsidRPr="00247DDB">
        <w:rPr>
          <w:rFonts w:ascii="Times New Roman" w:eastAsia="Times New Roman" w:hAnsi="Times New Roman" w:cs="Simplified Arabic" w:hint="cs"/>
          <w:b/>
          <w:color w:val="000000"/>
          <w:sz w:val="32"/>
          <w:szCs w:val="32"/>
          <w:rtl/>
          <w:lang w:bidi="ar-DZ"/>
        </w:rPr>
        <w:t xml:space="preserve"> هناك </w:t>
      </w:r>
      <w:r w:rsidRPr="00247DDB">
        <w:rPr>
          <w:rFonts w:ascii="Times New Roman" w:eastAsia="Times New Roman" w:hAnsi="Times New Roman" w:cs="Simplified Arabic"/>
          <w:b/>
          <w:color w:val="000000"/>
          <w:sz w:val="32"/>
          <w:szCs w:val="32"/>
          <w:rtl/>
          <w:lang w:bidi="ar-DZ"/>
        </w:rPr>
        <w:t xml:space="preserve">فروق بين نتائج </w:t>
      </w:r>
      <w:r w:rsidR="001E0C05">
        <w:rPr>
          <w:rFonts w:ascii="Times New Roman" w:eastAsia="Times New Roman" w:hAnsi="Times New Roman" w:cs="Simplified Arabic" w:hint="cs"/>
          <w:b/>
          <w:color w:val="000000"/>
          <w:sz w:val="32"/>
          <w:szCs w:val="32"/>
          <w:rtl/>
          <w:lang w:bidi="ar-DZ"/>
        </w:rPr>
        <w:t>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w:t>
      </w:r>
      <w:r w:rsidRPr="00247DDB">
        <w:rPr>
          <w:rFonts w:ascii="Times New Roman" w:eastAsia="Times New Roman" w:hAnsi="Times New Roman" w:cs="Simplified Arabic" w:hint="cs"/>
          <w:b/>
          <w:color w:val="000000"/>
          <w:sz w:val="32"/>
          <w:szCs w:val="32"/>
          <w:rtl/>
          <w:lang w:bidi="ar-DZ"/>
        </w:rPr>
        <w:t>لضابط</w:t>
      </w:r>
      <w:r w:rsidRPr="00247DDB">
        <w:rPr>
          <w:rFonts w:ascii="Times New Roman" w:eastAsia="Times New Roman" w:hAnsi="Times New Roman" w:cs="Simplified Arabic"/>
          <w:b/>
          <w:color w:val="000000"/>
          <w:sz w:val="32"/>
          <w:szCs w:val="32"/>
          <w:rtl/>
          <w:lang w:bidi="ar-DZ"/>
        </w:rPr>
        <w:t xml:space="preserve">ة في متغير </w:t>
      </w:r>
      <w:r w:rsidRPr="00247DDB">
        <w:rPr>
          <w:rFonts w:ascii="Times New Roman" w:eastAsia="Times New Roman" w:hAnsi="Times New Roman" w:cs="Simplified Arabic" w:hint="cs"/>
          <w:b/>
          <w:color w:val="000000"/>
          <w:sz w:val="32"/>
          <w:szCs w:val="32"/>
          <w:rtl/>
          <w:lang w:bidi="ar-DZ"/>
        </w:rPr>
        <w:t>الإحساس بالزمن</w:t>
      </w:r>
      <w:r w:rsidRPr="00247DDB">
        <w:rPr>
          <w:rFonts w:ascii="Times New Roman" w:eastAsia="Times New Roman" w:hAnsi="Times New Roman" w:cs="Simplified Arabic"/>
          <w:b/>
          <w:color w:val="000000"/>
          <w:sz w:val="32"/>
          <w:szCs w:val="32"/>
          <w:rtl/>
          <w:lang w:bidi="ar-DZ"/>
        </w:rPr>
        <w:t xml:space="preserve"> ، </w:t>
      </w:r>
      <w:r w:rsidR="001E0C05">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1E0C05">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1.25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0.37</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1E0C05">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EE26C5">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13</w:t>
      </w:r>
      <w:r w:rsidRPr="00247DDB">
        <w:rPr>
          <w:rFonts w:ascii="Times New Roman" w:eastAsia="Times New Roman" w:hAnsi="Times New Roman" w:cs="Simplified Arabic"/>
          <w:b/>
          <w:color w:val="000000"/>
          <w:sz w:val="32"/>
          <w:szCs w:val="32"/>
          <w:rtl/>
          <w:lang w:bidi="ar-DZ"/>
        </w:rPr>
        <w:t>) وهي ا</w:t>
      </w:r>
      <w:r w:rsidRPr="00247DDB">
        <w:rPr>
          <w:rFonts w:ascii="Times New Roman" w:eastAsia="Times New Roman" w:hAnsi="Times New Roman" w:cs="Simplified Arabic" w:hint="cs"/>
          <w:b/>
          <w:color w:val="000000"/>
          <w:sz w:val="32"/>
          <w:szCs w:val="32"/>
          <w:rtl/>
          <w:lang w:bidi="ar-DZ"/>
        </w:rPr>
        <w:t>كب</w:t>
      </w:r>
      <w:r w:rsidRPr="00247DDB">
        <w:rPr>
          <w:rFonts w:ascii="Times New Roman" w:eastAsia="Times New Roman" w:hAnsi="Times New Roman" w:cs="Simplified Arabic"/>
          <w:b/>
          <w:color w:val="000000"/>
          <w:sz w:val="32"/>
          <w:szCs w:val="32"/>
          <w:rtl/>
          <w:lang w:bidi="ar-DZ"/>
        </w:rPr>
        <w:t>ر من قيمة ولكوكسن الجدولية والبالغة (</w:t>
      </w:r>
      <w:r w:rsidR="00EE26C5">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EE26C5">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EE26C5">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w:t>
      </w:r>
      <w:r w:rsidRPr="00247DDB">
        <w:rPr>
          <w:rFonts w:ascii="Times New Roman" w:eastAsia="Times New Roman" w:hAnsi="Times New Roman" w:cs="Simplified Arabic" w:hint="cs"/>
          <w:b/>
          <w:color w:val="000000"/>
          <w:sz w:val="32"/>
          <w:szCs w:val="32"/>
          <w:rtl/>
          <w:lang w:bidi="ar-DZ"/>
        </w:rPr>
        <w:t xml:space="preserve">غير </w:t>
      </w:r>
      <w:r w:rsidRPr="00247DDB">
        <w:rPr>
          <w:rFonts w:ascii="Times New Roman" w:eastAsia="Times New Roman" w:hAnsi="Times New Roman" w:cs="Simplified Arabic"/>
          <w:b/>
          <w:color w:val="000000"/>
          <w:sz w:val="32"/>
          <w:szCs w:val="32"/>
          <w:rtl/>
          <w:lang w:bidi="ar-DZ"/>
        </w:rPr>
        <w:t xml:space="preserve">معنوياً </w:t>
      </w:r>
      <w:r w:rsidR="00EE26C5">
        <w:rPr>
          <w:rFonts w:ascii="Times New Roman" w:eastAsia="Times New Roman" w:hAnsi="Times New Roman" w:cs="Simplified Arabic" w:hint="cs"/>
          <w:b/>
          <w:color w:val="000000"/>
          <w:sz w:val="32"/>
          <w:szCs w:val="32"/>
          <w:rtl/>
          <w:lang w:bidi="ar-DZ"/>
        </w:rPr>
        <w:t xml:space="preserve">ولا دلالة احصائية فيه </w:t>
      </w:r>
      <w:r w:rsidRPr="00247DDB">
        <w:rPr>
          <w:rFonts w:ascii="Times New Roman" w:eastAsia="Times New Roman" w:hAnsi="Times New Roman" w:cs="Simplified Arabic"/>
          <w:b/>
          <w:color w:val="000000"/>
          <w:sz w:val="32"/>
          <w:szCs w:val="32"/>
          <w:rtl/>
          <w:lang w:bidi="ar-DZ"/>
        </w:rPr>
        <w:t>.</w:t>
      </w:r>
    </w:p>
    <w:p w:rsidR="00247DDB" w:rsidRPr="00247DDB" w:rsidRDefault="00247DDB" w:rsidP="00EE26C5">
      <w:pPr>
        <w:spacing w:after="0" w:line="240" w:lineRule="auto"/>
        <w:jc w:val="both"/>
        <w:rPr>
          <w:rFonts w:ascii="Times New Roman" w:eastAsia="Times New Roman" w:hAnsi="Times New Roman" w:cs="Simplified Arabic"/>
          <w:sz w:val="32"/>
          <w:szCs w:val="32"/>
          <w:rtl/>
        </w:rPr>
      </w:pPr>
      <w:r w:rsidRPr="00247DDB">
        <w:rPr>
          <w:rFonts w:ascii="Times New Roman" w:eastAsia="Times New Roman" w:hAnsi="Times New Roman" w:cs="Simplified Arabic" w:hint="cs"/>
          <w:sz w:val="32"/>
          <w:szCs w:val="32"/>
          <w:rtl/>
        </w:rPr>
        <w:t xml:space="preserve">    تظهر نتائج </w:t>
      </w:r>
      <w:r w:rsidR="00EE26C5">
        <w:rPr>
          <w:rFonts w:ascii="Times New Roman" w:eastAsia="Times New Roman" w:hAnsi="Times New Roman" w:cs="Simplified Arabic" w:hint="cs"/>
          <w:sz w:val="32"/>
          <w:szCs w:val="32"/>
          <w:rtl/>
        </w:rPr>
        <w:t>القياسات</w:t>
      </w:r>
      <w:r w:rsidRPr="00247DDB">
        <w:rPr>
          <w:rFonts w:ascii="Times New Roman" w:eastAsia="Times New Roman" w:hAnsi="Times New Roman" w:cs="Simplified Arabic" w:hint="cs"/>
          <w:sz w:val="32"/>
          <w:szCs w:val="32"/>
          <w:rtl/>
        </w:rPr>
        <w:t xml:space="preserve"> التي تم التوصل إليها </w:t>
      </w:r>
      <w:r w:rsidR="00EE26C5">
        <w:rPr>
          <w:rFonts w:ascii="Times New Roman" w:eastAsia="Times New Roman" w:hAnsi="Times New Roman" w:cs="Simplified Arabic" w:hint="cs"/>
          <w:sz w:val="32"/>
          <w:szCs w:val="32"/>
          <w:rtl/>
        </w:rPr>
        <w:t>والمعنية با</w:t>
      </w:r>
      <w:r w:rsidRPr="00247DDB">
        <w:rPr>
          <w:rFonts w:ascii="Times New Roman" w:eastAsia="Times New Roman" w:hAnsi="Times New Roman" w:cs="Simplified Arabic" w:hint="cs"/>
          <w:sz w:val="32"/>
          <w:szCs w:val="32"/>
          <w:rtl/>
        </w:rPr>
        <w:t xml:space="preserve">لمجموعة الضابطة  للاختبار البدني والحس_حركي ، عدم حدوث تطورا بين نتائج </w:t>
      </w:r>
      <w:r w:rsidR="00EE26C5">
        <w:rPr>
          <w:rFonts w:ascii="Times New Roman" w:eastAsia="Times New Roman" w:hAnsi="Times New Roman" w:cs="Simplified Arabic" w:hint="cs"/>
          <w:sz w:val="32"/>
          <w:szCs w:val="32"/>
          <w:rtl/>
        </w:rPr>
        <w:t>القياسات</w:t>
      </w:r>
      <w:r w:rsidRPr="00247DDB">
        <w:rPr>
          <w:rFonts w:ascii="Times New Roman" w:eastAsia="Times New Roman" w:hAnsi="Times New Roman" w:cs="Simplified Arabic" w:hint="cs"/>
          <w:sz w:val="32"/>
          <w:szCs w:val="32"/>
          <w:rtl/>
        </w:rPr>
        <w:t xml:space="preserve"> القبلية و نتائج </w:t>
      </w:r>
      <w:r w:rsidR="00EE26C5">
        <w:rPr>
          <w:rFonts w:ascii="Times New Roman" w:eastAsia="Times New Roman" w:hAnsi="Times New Roman" w:cs="Simplified Arabic" w:hint="cs"/>
          <w:sz w:val="32"/>
          <w:szCs w:val="32"/>
          <w:rtl/>
        </w:rPr>
        <w:t>القياسات</w:t>
      </w:r>
      <w:r w:rsidR="00A041F7">
        <w:rPr>
          <w:rFonts w:ascii="Times New Roman" w:eastAsia="Times New Roman" w:hAnsi="Times New Roman" w:cs="Simplified Arabic" w:hint="cs"/>
          <w:sz w:val="32"/>
          <w:szCs w:val="32"/>
          <w:rtl/>
        </w:rPr>
        <w:t xml:space="preserve"> </w:t>
      </w:r>
      <w:r w:rsidRPr="00247DDB">
        <w:rPr>
          <w:rFonts w:ascii="Times New Roman" w:eastAsia="Times New Roman" w:hAnsi="Times New Roman" w:cs="Simplified Arabic" w:hint="cs"/>
          <w:sz w:val="32"/>
          <w:szCs w:val="32"/>
          <w:rtl/>
        </w:rPr>
        <w:t>البعدية ، وهذا ما أظهرته نتائج اختبار (ولكوكسن) التي لم تعطي فروق</w:t>
      </w:r>
      <w:r w:rsidR="00EE26C5">
        <w:rPr>
          <w:rFonts w:ascii="Times New Roman" w:eastAsia="Times New Roman" w:hAnsi="Times New Roman" w:cs="Simplified Arabic" w:hint="cs"/>
          <w:sz w:val="32"/>
          <w:szCs w:val="32"/>
          <w:rtl/>
        </w:rPr>
        <w:t>ا"</w:t>
      </w:r>
      <w:r w:rsidRPr="00247DDB">
        <w:rPr>
          <w:rFonts w:ascii="Times New Roman" w:eastAsia="Times New Roman" w:hAnsi="Times New Roman" w:cs="Simplified Arabic" w:hint="cs"/>
          <w:sz w:val="32"/>
          <w:szCs w:val="32"/>
          <w:rtl/>
        </w:rPr>
        <w:t xml:space="preserve"> معنوية </w:t>
      </w:r>
      <w:r w:rsidR="00EE26C5">
        <w:rPr>
          <w:rFonts w:ascii="Times New Roman" w:eastAsia="Times New Roman" w:hAnsi="Times New Roman" w:cs="Simplified Arabic" w:hint="cs"/>
          <w:sz w:val="32"/>
          <w:szCs w:val="32"/>
          <w:rtl/>
        </w:rPr>
        <w:t xml:space="preserve">ماعدا اختبار تحمل القدرة ، </w:t>
      </w:r>
      <w:r w:rsidRPr="00247DDB">
        <w:rPr>
          <w:rFonts w:ascii="Times New Roman" w:eastAsia="Times New Roman" w:hAnsi="Times New Roman" w:cs="Simplified Arabic" w:hint="cs"/>
          <w:sz w:val="32"/>
          <w:szCs w:val="32"/>
          <w:rtl/>
        </w:rPr>
        <w:t>ما يدل على إن المجموعة الضابطة لم يرتفع مستوى أدائها من خلال تدريبها الاعتياد</w:t>
      </w:r>
      <w:r w:rsidRPr="00247DDB">
        <w:rPr>
          <w:rFonts w:ascii="Times New Roman" w:eastAsia="Times New Roman" w:hAnsi="Times New Roman" w:cs="Simplified Arabic" w:hint="eastAsia"/>
          <w:sz w:val="32"/>
          <w:szCs w:val="32"/>
          <w:rtl/>
        </w:rPr>
        <w:t>ي</w:t>
      </w:r>
      <w:r w:rsidRPr="00247DDB">
        <w:rPr>
          <w:rFonts w:ascii="Times New Roman" w:eastAsia="Times New Roman" w:hAnsi="Times New Roman" w:cs="Simplified Arabic" w:hint="cs"/>
          <w:sz w:val="32"/>
          <w:szCs w:val="32"/>
          <w:rtl/>
        </w:rPr>
        <w:t xml:space="preserve"> . </w:t>
      </w:r>
    </w:p>
    <w:p w:rsidR="00247DDB" w:rsidRPr="00247DDB" w:rsidRDefault="00247DDB" w:rsidP="00EE26C5">
      <w:pPr>
        <w:spacing w:after="0" w:line="240" w:lineRule="auto"/>
        <w:jc w:val="both"/>
        <w:rPr>
          <w:rFonts w:ascii="Times New Roman" w:eastAsia="Times New Roman" w:hAnsi="Times New Roman" w:cs="Simplified Arabic"/>
          <w:sz w:val="32"/>
          <w:szCs w:val="32"/>
          <w:rtl/>
        </w:rPr>
      </w:pPr>
      <w:r w:rsidRPr="00247DDB">
        <w:rPr>
          <w:rFonts w:ascii="Simplified Arabic" w:eastAsia="Times New Roman" w:hAnsi="Simplified Arabic" w:cs="Simplified Arabic" w:hint="cs"/>
          <w:sz w:val="32"/>
          <w:szCs w:val="32"/>
          <w:rtl/>
        </w:rPr>
        <w:lastRenderedPageBreak/>
        <w:t xml:space="preserve">  ويعزو الباحث السبب في ظهور فروق معنوية بين نتائج ا</w:t>
      </w:r>
      <w:r w:rsidR="00EE26C5">
        <w:rPr>
          <w:rFonts w:ascii="Simplified Arabic" w:eastAsia="Times New Roman" w:hAnsi="Simplified Arabic" w:cs="Simplified Arabic" w:hint="cs"/>
          <w:sz w:val="32"/>
          <w:szCs w:val="32"/>
          <w:rtl/>
        </w:rPr>
        <w:t>القياس</w:t>
      </w:r>
      <w:r w:rsidRPr="00247DDB">
        <w:rPr>
          <w:rFonts w:ascii="Simplified Arabic" w:eastAsia="Times New Roman" w:hAnsi="Simplified Arabic" w:cs="Simplified Arabic" w:hint="cs"/>
          <w:sz w:val="32"/>
          <w:szCs w:val="32"/>
          <w:rtl/>
        </w:rPr>
        <w:t xml:space="preserve"> القبلي والبعدي للمجموعة الضابطة في اختبار تحمل القدرة ، إلى إن التمارين التي يعطيها المدرب للمجموعة الضابطة ركز فيها على مكون تحمل القدرة ، حيث كان تطبيق التمارين التي تتميز بالقوة والسرعة يكون لفترات </w:t>
      </w:r>
      <w:r w:rsidR="00EE26C5">
        <w:rPr>
          <w:rFonts w:ascii="Simplified Arabic" w:eastAsia="Times New Roman" w:hAnsi="Simplified Arabic" w:cs="Simplified Arabic" w:hint="cs"/>
          <w:sz w:val="32"/>
          <w:szCs w:val="32"/>
          <w:rtl/>
        </w:rPr>
        <w:t>جيدة</w:t>
      </w:r>
      <w:r w:rsidRPr="00247DDB">
        <w:rPr>
          <w:rFonts w:ascii="Simplified Arabic" w:eastAsia="Times New Roman" w:hAnsi="Simplified Arabic" w:cs="Simplified Arabic" w:hint="cs"/>
          <w:sz w:val="32"/>
          <w:szCs w:val="32"/>
          <w:rtl/>
        </w:rPr>
        <w:t xml:space="preserve"> ، </w:t>
      </w:r>
      <w:r w:rsidRPr="00247DDB">
        <w:rPr>
          <w:rFonts w:ascii="Simplified Arabic" w:eastAsia="Times New Roman" w:hAnsi="Simplified Arabic" w:cs="Simplified Arabic"/>
          <w:sz w:val="32"/>
          <w:szCs w:val="32"/>
          <w:rtl/>
          <w:lang w:bidi="ar-IQ"/>
        </w:rPr>
        <w:t>والتي</w:t>
      </w:r>
      <w:r w:rsidR="00EE26C5">
        <w:rPr>
          <w:rFonts w:ascii="Simplified Arabic" w:eastAsia="Times New Roman" w:hAnsi="Simplified Arabic" w:cs="Simplified Arabic" w:hint="cs"/>
          <w:sz w:val="32"/>
          <w:szCs w:val="32"/>
          <w:rtl/>
          <w:lang w:bidi="ar-IQ"/>
        </w:rPr>
        <w:t xml:space="preserve"> أ</w:t>
      </w:r>
      <w:r w:rsidRPr="00247DDB">
        <w:rPr>
          <w:rFonts w:ascii="Simplified Arabic" w:eastAsia="Times New Roman" w:hAnsi="Simplified Arabic" w:cs="Simplified Arabic"/>
          <w:sz w:val="32"/>
          <w:szCs w:val="32"/>
          <w:rtl/>
          <w:lang w:bidi="ar-IQ"/>
        </w:rPr>
        <w:t>سهم</w:t>
      </w:r>
      <w:r w:rsidR="00EE26C5">
        <w:rPr>
          <w:rFonts w:ascii="Simplified Arabic" w:eastAsia="Times New Roman" w:hAnsi="Simplified Arabic" w:cs="Simplified Arabic" w:hint="cs"/>
          <w:sz w:val="32"/>
          <w:szCs w:val="32"/>
          <w:rtl/>
          <w:lang w:bidi="ar-IQ"/>
        </w:rPr>
        <w:t>ت</w:t>
      </w:r>
      <w:r w:rsidRPr="00247DDB">
        <w:rPr>
          <w:rFonts w:ascii="Simplified Arabic" w:eastAsia="Times New Roman" w:hAnsi="Simplified Arabic" w:cs="Simplified Arabic"/>
          <w:sz w:val="32"/>
          <w:szCs w:val="32"/>
          <w:rtl/>
          <w:lang w:bidi="ar-IQ"/>
        </w:rPr>
        <w:t xml:space="preserve"> بخلق التكيفات الوظيفية المناسبة للأداء البدني ومنها تحمل الأداء على وفق تحمل </w:t>
      </w:r>
      <w:r w:rsidRPr="00247DDB">
        <w:rPr>
          <w:rFonts w:ascii="Simplified Arabic" w:eastAsia="Times New Roman" w:hAnsi="Simplified Arabic" w:cs="Simplified Arabic" w:hint="cs"/>
          <w:sz w:val="32"/>
          <w:szCs w:val="32"/>
          <w:rtl/>
          <w:lang w:bidi="ar-IQ"/>
        </w:rPr>
        <w:t xml:space="preserve">القدرة </w:t>
      </w:r>
      <w:r w:rsidRPr="00247DDB">
        <w:rPr>
          <w:rFonts w:ascii="Simplified Arabic" w:eastAsia="Times New Roman" w:hAnsi="Simplified Arabic" w:cs="Simplified Arabic"/>
          <w:sz w:val="32"/>
          <w:szCs w:val="32"/>
          <w:rtl/>
          <w:lang w:bidi="ar-IQ"/>
        </w:rPr>
        <w:t xml:space="preserve">وهي الصفة الغالبة لهذا النشاط الذي يتطلب أظهار مستوى مقبول من القوة </w:t>
      </w:r>
      <w:r w:rsidRPr="00247DDB">
        <w:rPr>
          <w:rFonts w:ascii="Simplified Arabic" w:eastAsia="Times New Roman" w:hAnsi="Simplified Arabic" w:cs="Simplified Arabic" w:hint="cs"/>
          <w:sz w:val="32"/>
          <w:szCs w:val="32"/>
          <w:rtl/>
          <w:lang w:bidi="ar-IQ"/>
        </w:rPr>
        <w:t xml:space="preserve">والسرعة </w:t>
      </w:r>
      <w:r w:rsidRPr="00247DDB">
        <w:rPr>
          <w:rFonts w:ascii="Simplified Arabic" w:eastAsia="Times New Roman" w:hAnsi="Simplified Arabic" w:cs="Simplified Arabic"/>
          <w:sz w:val="32"/>
          <w:szCs w:val="32"/>
          <w:rtl/>
          <w:lang w:bidi="ar-IQ"/>
        </w:rPr>
        <w:t xml:space="preserve">وعلى طول فترة </w:t>
      </w:r>
      <w:r w:rsidRPr="00247DDB">
        <w:rPr>
          <w:rFonts w:ascii="Simplified Arabic" w:eastAsia="Times New Roman" w:hAnsi="Simplified Arabic" w:cs="Simplified Arabic" w:hint="cs"/>
          <w:sz w:val="32"/>
          <w:szCs w:val="32"/>
          <w:rtl/>
          <w:lang w:bidi="ar-IQ"/>
        </w:rPr>
        <w:t>المباراة</w:t>
      </w:r>
      <w:r w:rsidRPr="00247DDB">
        <w:rPr>
          <w:rFonts w:ascii="Simplified Arabic" w:eastAsia="Times New Roman" w:hAnsi="Simplified Arabic" w:cs="Simplified Arabic"/>
          <w:sz w:val="32"/>
          <w:szCs w:val="32"/>
          <w:rtl/>
          <w:lang w:bidi="ar-IQ"/>
        </w:rPr>
        <w:t xml:space="preserve"> لفعالية كرة السلة على الكراسي المتحركة </w:t>
      </w:r>
      <w:r w:rsidR="00EE26C5">
        <w:rPr>
          <w:rFonts w:ascii="Simplified Arabic" w:eastAsia="Times New Roman" w:hAnsi="Simplified Arabic" w:cs="Simplified Arabic" w:hint="cs"/>
          <w:sz w:val="32"/>
          <w:szCs w:val="32"/>
          <w:rtl/>
          <w:lang w:bidi="ar-IQ"/>
        </w:rPr>
        <w:t>.</w:t>
      </w:r>
      <w:r w:rsidRPr="00247DDB">
        <w:rPr>
          <w:rFonts w:ascii="Times New Roman" w:eastAsia="Times New Roman" w:hAnsi="Times New Roman" w:cs="Simplified Arabic" w:hint="cs"/>
          <w:color w:val="333333"/>
          <w:sz w:val="32"/>
          <w:szCs w:val="32"/>
          <w:rtl/>
        </w:rPr>
        <w:t xml:space="preserve">وهذا ما أكدته </w:t>
      </w:r>
      <w:r w:rsidRPr="00247DDB">
        <w:rPr>
          <w:rFonts w:ascii="Times New Roman" w:eastAsia="Times New Roman" w:hAnsi="Times New Roman" w:cs="Simplified Arabic" w:hint="cs"/>
          <w:sz w:val="32"/>
          <w:szCs w:val="32"/>
          <w:rtl/>
        </w:rPr>
        <w:t xml:space="preserve">الدراسات والبحوث في أن "تدريب مكون تحمل القدرة بدنيا و امتلاك اللاعب  لهذا المكون يسهم طبيعيا في تطوير هذا المكون مهاريا و بالتالي يؤدي إلى عدم هبوط معدلات الأداء و تأخير ظهور التعب لأطول فترة زمنية ممكنة و ما نريده هو استمرارية الحفاظ على مكون تحمل القدرة في دقائق المباراة الأخيرة بمستوى بداية المباراة " </w:t>
      </w:r>
      <w:r w:rsidRPr="00247DDB">
        <w:rPr>
          <w:rFonts w:ascii="Simplified Arabic" w:eastAsia="Times New Roman" w:hAnsi="Simplified Arabic" w:cs="Simplified Arabic"/>
          <w:sz w:val="24"/>
          <w:szCs w:val="24"/>
          <w:vertAlign w:val="superscript"/>
          <w:rtl/>
          <w:lang w:bidi="ar-IQ"/>
        </w:rPr>
        <w:t>(</w:t>
      </w:r>
      <w:r w:rsidRPr="00247DDB">
        <w:rPr>
          <w:rFonts w:ascii="Simplified Arabic" w:eastAsia="Times New Roman" w:hAnsi="Simplified Arabic" w:cs="Simplified Arabic"/>
          <w:sz w:val="32"/>
          <w:szCs w:val="32"/>
          <w:vertAlign w:val="superscript"/>
          <w:rtl/>
          <w:lang w:bidi="ar-IQ"/>
        </w:rPr>
        <w:footnoteReference w:id="89"/>
      </w:r>
      <w:r w:rsidRPr="00247DDB">
        <w:rPr>
          <w:rFonts w:ascii="Simplified Arabic" w:eastAsia="Times New Roman" w:hAnsi="Simplified Arabic" w:cs="Simplified Arabic"/>
          <w:sz w:val="24"/>
          <w:szCs w:val="24"/>
          <w:vertAlign w:val="superscript"/>
          <w:rtl/>
          <w:lang w:bidi="ar-IQ"/>
        </w:rPr>
        <w:t>)</w:t>
      </w:r>
      <w:r w:rsidRPr="00247DDB">
        <w:rPr>
          <w:rFonts w:ascii="Simplified Arabic" w:eastAsia="Times New Roman" w:hAnsi="Simplified Arabic" w:cs="Simplified Arabic" w:hint="cs"/>
          <w:sz w:val="24"/>
          <w:szCs w:val="24"/>
          <w:rtl/>
          <w:lang w:bidi="ar-IQ"/>
        </w:rPr>
        <w:t xml:space="preserve">. </w:t>
      </w:r>
    </w:p>
    <w:p w:rsidR="00247DDB" w:rsidRDefault="00247DDB" w:rsidP="00247DDB">
      <w:pPr>
        <w:spacing w:after="0" w:line="240" w:lineRule="auto"/>
        <w:jc w:val="lowKashida"/>
        <w:rPr>
          <w:rFonts w:ascii="Simplified Arabic" w:eastAsia="Times New Roman" w:hAnsi="Simplified Arabic" w:cs="Simplified Arabic"/>
          <w:sz w:val="32"/>
          <w:szCs w:val="32"/>
          <w:vertAlign w:val="superscript"/>
          <w:rtl/>
        </w:rPr>
      </w:pPr>
      <w:r w:rsidRPr="00247DDB">
        <w:rPr>
          <w:rFonts w:ascii="Simplified Arabic" w:eastAsia="Times New Roman" w:hAnsi="Simplified Arabic" w:cs="Simplified Arabic"/>
          <w:sz w:val="32"/>
          <w:szCs w:val="32"/>
          <w:rtl/>
        </w:rPr>
        <w:t xml:space="preserve">   كما يعزو الباحث عدم التطور في الإدراك الحس_ حركي للمجموعة الضابطة إلى افتقار المنهج المتبع من قبل المدرب إلى تمرينات خاصة بالحس_حركي وخصوصا الإحساس بالمسافة والإحساس بالزمن، واعتمادهم على ما تتضمنه التمرينات المهارية بصورة لاشعورية وغير مقننة ، إذ إن " تحديد العلاقات الزمانية والمكانية في الأداء الحركي وتناسق الحركات يعد من عمليات الإدراك المعقدة وهذا يعتمد على التنسيق الدقيق والتدريب المقنن فهو يمثل أهمية كبيرة في الأداء الحركي " </w:t>
      </w:r>
      <w:r w:rsidRPr="00247DDB">
        <w:rPr>
          <w:rFonts w:ascii="Simplified Arabic" w:eastAsia="Times New Roman" w:hAnsi="Simplified Arabic" w:cs="Simplified Arabic"/>
          <w:sz w:val="32"/>
          <w:szCs w:val="32"/>
          <w:vertAlign w:val="superscript"/>
          <w:rtl/>
        </w:rPr>
        <w:t>(</w:t>
      </w:r>
      <w:r w:rsidRPr="00247DDB">
        <w:rPr>
          <w:rFonts w:ascii="Simplified Arabic" w:eastAsia="Times New Roman" w:hAnsi="Simplified Arabic" w:cs="Simplified Arabic"/>
          <w:sz w:val="32"/>
          <w:szCs w:val="32"/>
          <w:vertAlign w:val="superscript"/>
          <w:rtl/>
        </w:rPr>
        <w:footnoteReference w:id="90"/>
      </w:r>
      <w:r w:rsidRPr="00247DDB">
        <w:rPr>
          <w:rFonts w:ascii="Simplified Arabic" w:eastAsia="Times New Roman" w:hAnsi="Simplified Arabic" w:cs="Simplified Arabic"/>
          <w:sz w:val="32"/>
          <w:szCs w:val="32"/>
          <w:vertAlign w:val="superscript"/>
          <w:rtl/>
        </w:rPr>
        <w:t>)</w:t>
      </w:r>
      <w:r w:rsidRPr="00247DDB">
        <w:rPr>
          <w:rFonts w:ascii="Simplified Arabic" w:eastAsia="Times New Roman" w:hAnsi="Simplified Arabic" w:cs="Simplified Arabic" w:hint="cs"/>
          <w:sz w:val="32"/>
          <w:szCs w:val="32"/>
          <w:vertAlign w:val="superscript"/>
          <w:rtl/>
        </w:rPr>
        <w:t>.</w:t>
      </w:r>
    </w:p>
    <w:p w:rsidR="00C95F6B" w:rsidRDefault="00C95F6B" w:rsidP="00247DDB">
      <w:pPr>
        <w:spacing w:after="0" w:line="240" w:lineRule="auto"/>
        <w:jc w:val="lowKashida"/>
        <w:rPr>
          <w:rFonts w:ascii="Simplified Arabic" w:eastAsia="Times New Roman" w:hAnsi="Simplified Arabic" w:cs="Simplified Arabic"/>
          <w:sz w:val="32"/>
          <w:szCs w:val="32"/>
          <w:vertAlign w:val="superscript"/>
        </w:rPr>
      </w:pPr>
    </w:p>
    <w:p w:rsidR="00EA3CAE" w:rsidRDefault="00EA3CAE" w:rsidP="00247DDB">
      <w:pPr>
        <w:spacing w:after="0" w:line="240" w:lineRule="auto"/>
        <w:jc w:val="lowKashida"/>
        <w:rPr>
          <w:rFonts w:ascii="Simplified Arabic" w:eastAsia="Times New Roman" w:hAnsi="Simplified Arabic" w:cs="Simplified Arabic"/>
          <w:sz w:val="32"/>
          <w:szCs w:val="32"/>
          <w:vertAlign w:val="superscript"/>
        </w:rPr>
      </w:pPr>
    </w:p>
    <w:p w:rsidR="00EA3CAE" w:rsidRDefault="00EA3CAE" w:rsidP="00247DDB">
      <w:pPr>
        <w:spacing w:after="0" w:line="240" w:lineRule="auto"/>
        <w:jc w:val="lowKashida"/>
        <w:rPr>
          <w:rFonts w:ascii="Simplified Arabic" w:eastAsia="Times New Roman" w:hAnsi="Simplified Arabic" w:cs="Simplified Arabic"/>
          <w:sz w:val="32"/>
          <w:szCs w:val="32"/>
          <w:vertAlign w:val="superscript"/>
          <w:rtl/>
        </w:rPr>
      </w:pPr>
    </w:p>
    <w:p w:rsidR="00C95F6B" w:rsidRPr="00247DDB" w:rsidRDefault="00C95F6B" w:rsidP="00247DDB">
      <w:pPr>
        <w:spacing w:after="0" w:line="240" w:lineRule="auto"/>
        <w:jc w:val="lowKashida"/>
        <w:rPr>
          <w:rFonts w:ascii="Simplified Arabic" w:eastAsia="Times New Roman" w:hAnsi="Simplified Arabic" w:cs="Simplified Arabic"/>
          <w:sz w:val="32"/>
          <w:szCs w:val="32"/>
          <w:vertAlign w:val="superscript"/>
          <w:rtl/>
        </w:rPr>
      </w:pPr>
    </w:p>
    <w:p w:rsidR="00247DDB" w:rsidRPr="00247DDB" w:rsidRDefault="00247DDB" w:rsidP="00C95F6B">
      <w:pPr>
        <w:spacing w:after="0" w:line="240" w:lineRule="auto"/>
        <w:jc w:val="both"/>
        <w:rPr>
          <w:rFonts w:ascii="Times New Roman" w:eastAsia="Times New Roman" w:hAnsi="Times New Roman" w:cs="Simplified Arabic"/>
          <w:bCs/>
          <w:color w:val="000000"/>
          <w:sz w:val="36"/>
          <w:szCs w:val="36"/>
          <w:rtl/>
          <w:lang w:bidi="ar-DZ"/>
        </w:rPr>
      </w:pPr>
      <w:r w:rsidRPr="00247DDB">
        <w:rPr>
          <w:rFonts w:ascii="Times New Roman" w:eastAsia="Times New Roman" w:hAnsi="Times New Roman" w:cs="Simplified Arabic"/>
          <w:bCs/>
          <w:color w:val="000000"/>
          <w:sz w:val="36"/>
          <w:szCs w:val="36"/>
          <w:rtl/>
          <w:lang w:bidi="ar-DZ"/>
        </w:rPr>
        <w:lastRenderedPageBreak/>
        <w:t>4-</w:t>
      </w:r>
      <w:r w:rsidRPr="00247DDB">
        <w:rPr>
          <w:rFonts w:ascii="Times New Roman" w:eastAsia="Times New Roman" w:hAnsi="Times New Roman" w:cs="Simplified Arabic" w:hint="cs"/>
          <w:bCs/>
          <w:color w:val="000000"/>
          <w:sz w:val="36"/>
          <w:szCs w:val="36"/>
          <w:rtl/>
          <w:lang w:bidi="ar-DZ"/>
        </w:rPr>
        <w:t>4</w:t>
      </w:r>
      <w:r w:rsidRPr="00247DDB">
        <w:rPr>
          <w:rFonts w:ascii="Times New Roman" w:eastAsia="Times New Roman" w:hAnsi="Times New Roman" w:cs="Simplified Arabic"/>
          <w:bCs/>
          <w:color w:val="000000"/>
          <w:sz w:val="36"/>
          <w:szCs w:val="36"/>
          <w:rtl/>
          <w:lang w:bidi="ar-DZ"/>
        </w:rPr>
        <w:t xml:space="preserve"> عرض نتائج </w:t>
      </w:r>
      <w:r w:rsidRPr="00247DDB">
        <w:rPr>
          <w:rFonts w:ascii="Times New Roman" w:eastAsia="Times New Roman" w:hAnsi="Times New Roman" w:cs="Simplified Arabic" w:hint="cs"/>
          <w:bCs/>
          <w:color w:val="000000"/>
          <w:sz w:val="36"/>
          <w:szCs w:val="36"/>
          <w:rtl/>
          <w:lang w:bidi="ar-DZ"/>
        </w:rPr>
        <w:t xml:space="preserve">المهارات </w:t>
      </w:r>
      <w:r w:rsidR="00C95F6B">
        <w:rPr>
          <w:rFonts w:ascii="Times New Roman" w:eastAsia="Times New Roman" w:hAnsi="Times New Roman" w:cs="Simplified Arabic" w:hint="cs"/>
          <w:bCs/>
          <w:color w:val="000000"/>
          <w:sz w:val="36"/>
          <w:szCs w:val="36"/>
          <w:rtl/>
          <w:lang w:bidi="ar-DZ"/>
        </w:rPr>
        <w:t>الهجومية</w:t>
      </w:r>
      <w:r w:rsidRPr="00247DDB">
        <w:rPr>
          <w:rFonts w:ascii="Times New Roman" w:eastAsia="Times New Roman" w:hAnsi="Times New Roman" w:cs="Simplified Arabic" w:hint="cs"/>
          <w:bCs/>
          <w:color w:val="000000"/>
          <w:sz w:val="36"/>
          <w:szCs w:val="36"/>
          <w:rtl/>
          <w:lang w:bidi="ar-DZ"/>
        </w:rPr>
        <w:t xml:space="preserve"> بكرة السلة على الكراسي المتحركة </w:t>
      </w:r>
      <w:r w:rsidR="00EE26C5">
        <w:rPr>
          <w:rFonts w:ascii="Times New Roman" w:eastAsia="Times New Roman" w:hAnsi="Times New Roman" w:cs="Simplified Arabic" w:hint="cs"/>
          <w:bCs/>
          <w:color w:val="000000"/>
          <w:sz w:val="36"/>
          <w:szCs w:val="36"/>
          <w:rtl/>
          <w:lang w:bidi="ar-DZ"/>
        </w:rPr>
        <w:t>للقياسات</w:t>
      </w:r>
      <w:r w:rsidRPr="00247DDB">
        <w:rPr>
          <w:rFonts w:ascii="Times New Roman" w:eastAsia="Times New Roman" w:hAnsi="Times New Roman" w:cs="Simplified Arabic"/>
          <w:bCs/>
          <w:color w:val="000000"/>
          <w:sz w:val="36"/>
          <w:szCs w:val="36"/>
          <w:rtl/>
          <w:lang w:bidi="ar-DZ"/>
        </w:rPr>
        <w:t xml:space="preserve"> القبلية والبعدية </w:t>
      </w:r>
      <w:r w:rsidRPr="00247DDB">
        <w:rPr>
          <w:rFonts w:ascii="Times New Roman" w:eastAsia="Times New Roman" w:hAnsi="Times New Roman" w:cs="Simplified Arabic" w:hint="cs"/>
          <w:bCs/>
          <w:color w:val="000000"/>
          <w:sz w:val="36"/>
          <w:szCs w:val="36"/>
          <w:rtl/>
          <w:lang w:bidi="ar-DZ"/>
        </w:rPr>
        <w:t>ل</w:t>
      </w:r>
      <w:r w:rsidRPr="00247DDB">
        <w:rPr>
          <w:rFonts w:ascii="Times New Roman" w:eastAsia="Times New Roman" w:hAnsi="Times New Roman" w:cs="Simplified Arabic"/>
          <w:bCs/>
          <w:color w:val="000000"/>
          <w:sz w:val="36"/>
          <w:szCs w:val="36"/>
          <w:rtl/>
          <w:lang w:bidi="ar-DZ"/>
        </w:rPr>
        <w:t>لمجموع</w:t>
      </w:r>
      <w:r w:rsidRPr="00247DDB">
        <w:rPr>
          <w:rFonts w:ascii="Times New Roman" w:eastAsia="Times New Roman" w:hAnsi="Times New Roman" w:cs="Simplified Arabic" w:hint="cs"/>
          <w:bCs/>
          <w:color w:val="000000"/>
          <w:sz w:val="36"/>
          <w:szCs w:val="36"/>
          <w:rtl/>
          <w:lang w:bidi="ar-DZ"/>
        </w:rPr>
        <w:t xml:space="preserve">ة  الضابطة </w:t>
      </w:r>
      <w:r w:rsidRPr="00247DDB">
        <w:rPr>
          <w:rFonts w:ascii="Times New Roman" w:eastAsia="Times New Roman" w:hAnsi="Times New Roman" w:cs="Simplified Arabic"/>
          <w:bCs/>
          <w:color w:val="000000"/>
          <w:sz w:val="36"/>
          <w:szCs w:val="36"/>
          <w:rtl/>
          <w:lang w:bidi="ar-DZ"/>
        </w:rPr>
        <w:t xml:space="preserve">وتحليلها </w:t>
      </w:r>
      <w:r w:rsidRPr="00247DDB">
        <w:rPr>
          <w:rFonts w:ascii="Times New Roman" w:eastAsia="Times New Roman" w:hAnsi="Times New Roman" w:cs="Simplified Arabic" w:hint="cs"/>
          <w:bCs/>
          <w:color w:val="000000"/>
          <w:sz w:val="36"/>
          <w:szCs w:val="36"/>
          <w:rtl/>
          <w:lang w:bidi="ar-DZ"/>
        </w:rPr>
        <w:t xml:space="preserve">ومناقشتها </w:t>
      </w:r>
    </w:p>
    <w:p w:rsidR="00247DDB" w:rsidRPr="00247DDB" w:rsidRDefault="00247DDB" w:rsidP="00065E59">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 xml:space="preserve">جدول ( </w:t>
      </w:r>
      <w:r w:rsidRPr="00247DDB">
        <w:rPr>
          <w:rFonts w:ascii="Times New Roman" w:eastAsia="Times New Roman" w:hAnsi="Times New Roman" w:cs="Simplified Arabic" w:hint="cs"/>
          <w:b/>
          <w:color w:val="000000"/>
          <w:sz w:val="32"/>
          <w:szCs w:val="32"/>
          <w:rtl/>
          <w:lang w:bidi="ar-DZ"/>
        </w:rPr>
        <w:t>3</w:t>
      </w:r>
      <w:r w:rsidR="00065E59">
        <w:rPr>
          <w:rFonts w:ascii="Times New Roman" w:eastAsia="Times New Roman" w:hAnsi="Times New Roman" w:cs="Simplified Arabic" w:hint="cs"/>
          <w:b/>
          <w:color w:val="000000"/>
          <w:sz w:val="32"/>
          <w:szCs w:val="32"/>
          <w:rtl/>
          <w:lang w:bidi="ar-DZ"/>
        </w:rPr>
        <w:t>2</w:t>
      </w:r>
      <w:r w:rsidRPr="00247DDB">
        <w:rPr>
          <w:rFonts w:ascii="Times New Roman" w:eastAsia="Times New Roman" w:hAnsi="Times New Roman" w:cs="Simplified Arabic"/>
          <w:b/>
          <w:color w:val="000000"/>
          <w:sz w:val="32"/>
          <w:szCs w:val="32"/>
          <w:rtl/>
          <w:lang w:bidi="ar-DZ"/>
        </w:rPr>
        <w:t xml:space="preserve"> )</w:t>
      </w:r>
    </w:p>
    <w:p w:rsidR="00247DDB" w:rsidRPr="00247DDB" w:rsidRDefault="00247DDB" w:rsidP="00C95F6B">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يبين أقيام الوسيط والانحـراف الربيعي و</w:t>
      </w:r>
      <w:r w:rsidRPr="00247DDB">
        <w:rPr>
          <w:rFonts w:ascii="Times New Roman" w:eastAsia="Times New Roman" w:hAnsi="Times New Roman" w:cs="Simplified Arabic" w:hint="cs"/>
          <w:b/>
          <w:color w:val="000000"/>
          <w:sz w:val="32"/>
          <w:szCs w:val="32"/>
          <w:rtl/>
          <w:lang w:bidi="ar-DZ"/>
        </w:rPr>
        <w:t xml:space="preserve">قيمة </w:t>
      </w:r>
      <w:r w:rsidRPr="00247DDB">
        <w:rPr>
          <w:rFonts w:ascii="Times New Roman" w:eastAsia="Times New Roman" w:hAnsi="Times New Roman" w:cs="Simplified Arabic"/>
          <w:b/>
          <w:color w:val="000000"/>
          <w:sz w:val="32"/>
          <w:szCs w:val="32"/>
          <w:rtl/>
          <w:lang w:bidi="ar-DZ"/>
        </w:rPr>
        <w:t xml:space="preserve">ولكوكسن لنتائج </w:t>
      </w:r>
      <w:r w:rsidRPr="00247DDB">
        <w:rPr>
          <w:rFonts w:ascii="Times New Roman" w:eastAsia="Times New Roman" w:hAnsi="Times New Roman" w:cs="Simplified Arabic" w:hint="cs"/>
          <w:b/>
          <w:color w:val="000000"/>
          <w:sz w:val="32"/>
          <w:szCs w:val="32"/>
          <w:rtl/>
          <w:lang w:bidi="ar-DZ"/>
        </w:rPr>
        <w:t xml:space="preserve">المهارات </w:t>
      </w:r>
      <w:r w:rsidR="00C95F6B">
        <w:rPr>
          <w:rFonts w:ascii="Times New Roman" w:eastAsia="Times New Roman" w:hAnsi="Times New Roman" w:cs="Simplified Arabic" w:hint="cs"/>
          <w:b/>
          <w:color w:val="000000"/>
          <w:sz w:val="32"/>
          <w:szCs w:val="32"/>
          <w:rtl/>
          <w:lang w:bidi="ar-DZ"/>
        </w:rPr>
        <w:t>الهجومية</w:t>
      </w:r>
      <w:r w:rsidRPr="00247DDB">
        <w:rPr>
          <w:rFonts w:ascii="Times New Roman" w:eastAsia="Times New Roman" w:hAnsi="Times New Roman" w:cs="Simplified Arabic" w:hint="cs"/>
          <w:b/>
          <w:color w:val="000000"/>
          <w:sz w:val="32"/>
          <w:szCs w:val="32"/>
          <w:rtl/>
          <w:lang w:bidi="ar-DZ"/>
        </w:rPr>
        <w:t xml:space="preserve"> بكرة السلة على الكراسي المتحركة </w:t>
      </w:r>
      <w:r w:rsidR="00EE26C5">
        <w:rPr>
          <w:rFonts w:ascii="Times New Roman" w:eastAsia="Times New Roman" w:hAnsi="Times New Roman" w:cs="Simplified Arabic" w:hint="cs"/>
          <w:b/>
          <w:color w:val="000000"/>
          <w:sz w:val="32"/>
          <w:szCs w:val="32"/>
          <w:rtl/>
          <w:lang w:bidi="ar-DZ"/>
        </w:rPr>
        <w:t xml:space="preserve">للقياسات </w:t>
      </w:r>
      <w:r w:rsidRPr="00247DDB">
        <w:rPr>
          <w:rFonts w:ascii="Times New Roman" w:eastAsia="Times New Roman" w:hAnsi="Times New Roman" w:cs="Simplified Arabic"/>
          <w:b/>
          <w:color w:val="000000"/>
          <w:sz w:val="32"/>
          <w:szCs w:val="32"/>
          <w:rtl/>
          <w:lang w:bidi="ar-DZ"/>
        </w:rPr>
        <w:t>القبلية والبعدية للمجموعة ال</w:t>
      </w:r>
      <w:r w:rsidRPr="00247DDB">
        <w:rPr>
          <w:rFonts w:ascii="Times New Roman" w:eastAsia="Times New Roman" w:hAnsi="Times New Roman" w:cs="Simplified Arabic" w:hint="cs"/>
          <w:b/>
          <w:color w:val="000000"/>
          <w:sz w:val="32"/>
          <w:szCs w:val="32"/>
          <w:rtl/>
          <w:lang w:bidi="ar-DZ"/>
        </w:rPr>
        <w:t>ضابط</w:t>
      </w:r>
      <w:r w:rsidRPr="00247DDB">
        <w:rPr>
          <w:rFonts w:ascii="Times New Roman" w:eastAsia="Times New Roman" w:hAnsi="Times New Roman" w:cs="Simplified Arabic"/>
          <w:b/>
          <w:color w:val="000000"/>
          <w:sz w:val="32"/>
          <w:szCs w:val="32"/>
          <w:rtl/>
          <w:lang w:bidi="ar-DZ"/>
        </w:rPr>
        <w:t>ة</w:t>
      </w:r>
    </w:p>
    <w:p w:rsidR="00247DDB" w:rsidRPr="00247DDB" w:rsidRDefault="00247DDB" w:rsidP="00247DDB">
      <w:pPr>
        <w:spacing w:after="0" w:line="240" w:lineRule="auto"/>
        <w:rPr>
          <w:rFonts w:ascii="Times New Roman" w:eastAsia="Times New Roman" w:hAnsi="Times New Roman" w:cs="Simplified Arabic"/>
          <w:b/>
          <w:color w:val="000000"/>
          <w:sz w:val="32"/>
          <w:szCs w:val="32"/>
          <w:rtl/>
          <w:lang w:bidi="ar-DZ"/>
        </w:rPr>
      </w:pPr>
    </w:p>
    <w:tbl>
      <w:tblPr>
        <w:bidiVisual/>
        <w:tblW w:w="9556" w:type="dxa"/>
        <w:jc w:val="center"/>
        <w:tblInd w:w="203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2816"/>
        <w:gridCol w:w="850"/>
        <w:gridCol w:w="907"/>
        <w:gridCol w:w="936"/>
        <w:gridCol w:w="907"/>
        <w:gridCol w:w="936"/>
        <w:gridCol w:w="992"/>
        <w:gridCol w:w="1212"/>
      </w:tblGrid>
      <w:tr w:rsidR="00C95F6B" w:rsidRPr="00247DDB" w:rsidTr="00A041F7">
        <w:trPr>
          <w:trHeight w:val="432"/>
          <w:jc w:val="center"/>
        </w:trPr>
        <w:tc>
          <w:tcPr>
            <w:tcW w:w="2816" w:type="dxa"/>
            <w:vMerge w:val="restart"/>
            <w:tcBorders>
              <w:top w:val="threeDEngrave" w:sz="24" w:space="0" w:color="auto"/>
              <w:left w:val="threeDEmboss" w:sz="24" w:space="0" w:color="auto"/>
              <w:bottom w:val="thinThickSmallGap" w:sz="24" w:space="0" w:color="auto"/>
              <w:right w:val="single" w:sz="4" w:space="0" w:color="auto"/>
              <w:tr2bl w:val="single" w:sz="12"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tl/>
              </w:rPr>
            </w:pPr>
            <w:r w:rsidRPr="00247DDB">
              <w:rPr>
                <w:rFonts w:ascii="Times New Roman" w:eastAsia="Times New Roman" w:hAnsi="Times New Roman" w:cs="Times New Roman"/>
                <w:b/>
                <w:bCs/>
                <w:sz w:val="24"/>
                <w:szCs w:val="24"/>
                <w:rtl/>
              </w:rPr>
              <w:t xml:space="preserve">       المعالم الإحصائية</w:t>
            </w:r>
          </w:p>
          <w:p w:rsidR="00C95F6B" w:rsidRPr="00247DDB" w:rsidRDefault="00C95F6B" w:rsidP="00247DDB">
            <w:pPr>
              <w:spacing w:after="0" w:line="360" w:lineRule="auto"/>
              <w:jc w:val="right"/>
              <w:rPr>
                <w:rFonts w:ascii="Times New Roman" w:eastAsia="Times New Roman" w:hAnsi="Times New Roman" w:cs="Times New Roman"/>
                <w:b/>
                <w:bCs/>
                <w:sz w:val="24"/>
                <w:szCs w:val="24"/>
                <w:rtl/>
              </w:rPr>
            </w:pPr>
          </w:p>
          <w:p w:rsidR="00C95F6B" w:rsidRPr="00247DDB" w:rsidRDefault="00C95F6B" w:rsidP="00247DDB">
            <w:pPr>
              <w:spacing w:after="0" w:line="360" w:lineRule="auto"/>
              <w:rPr>
                <w:rFonts w:ascii="Times New Roman" w:eastAsia="Times New Roman" w:hAnsi="Times New Roman" w:cs="Times New Roman"/>
                <w:b/>
                <w:bCs/>
                <w:sz w:val="24"/>
                <w:szCs w:val="24"/>
                <w:rtl/>
              </w:rPr>
            </w:pPr>
            <w:r w:rsidRPr="00247DDB">
              <w:rPr>
                <w:rFonts w:ascii="Times New Roman" w:eastAsia="Times New Roman" w:hAnsi="Times New Roman" w:cs="Times New Roman" w:hint="cs"/>
                <w:b/>
                <w:bCs/>
                <w:sz w:val="24"/>
                <w:szCs w:val="24"/>
                <w:rtl/>
              </w:rPr>
              <w:t>ال</w:t>
            </w:r>
            <w:r w:rsidRPr="00247DDB">
              <w:rPr>
                <w:rFonts w:ascii="Times New Roman" w:eastAsia="Times New Roman" w:hAnsi="Times New Roman" w:cs="Times New Roman"/>
                <w:b/>
                <w:bCs/>
                <w:sz w:val="24"/>
                <w:szCs w:val="24"/>
                <w:rtl/>
              </w:rPr>
              <w:t>متغيرات الم</w:t>
            </w:r>
            <w:r w:rsidRPr="00247DDB">
              <w:rPr>
                <w:rFonts w:ascii="Times New Roman" w:eastAsia="Times New Roman" w:hAnsi="Times New Roman" w:cs="Times New Roman" w:hint="cs"/>
                <w:b/>
                <w:bCs/>
                <w:sz w:val="24"/>
                <w:szCs w:val="24"/>
                <w:rtl/>
              </w:rPr>
              <w:t>بحوث</w:t>
            </w:r>
            <w:r w:rsidRPr="00247DDB">
              <w:rPr>
                <w:rFonts w:ascii="Times New Roman" w:eastAsia="Times New Roman" w:hAnsi="Times New Roman" w:cs="Times New Roman"/>
                <w:b/>
                <w:bCs/>
                <w:sz w:val="24"/>
                <w:szCs w:val="24"/>
                <w:rtl/>
              </w:rPr>
              <w:t xml:space="preserve">ة </w:t>
            </w:r>
          </w:p>
        </w:tc>
        <w:tc>
          <w:tcPr>
            <w:tcW w:w="850" w:type="dxa"/>
            <w:vMerge w:val="restart"/>
            <w:tcBorders>
              <w:top w:val="threeDEngrave" w:sz="24" w:space="0" w:color="auto"/>
              <w:left w:val="single" w:sz="4" w:space="0" w:color="auto"/>
              <w:right w:val="single" w:sz="4" w:space="0" w:color="auto"/>
            </w:tcBorders>
            <w:shd w:val="clear" w:color="auto" w:fill="D9D9D9"/>
            <w:vAlign w:val="center"/>
          </w:tcPr>
          <w:p w:rsidR="00C95F6B" w:rsidRPr="00247DDB" w:rsidRDefault="00C95F6B" w:rsidP="00C95F6B">
            <w:pPr>
              <w:spacing w:after="0" w:line="36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وحدة القياس</w:t>
            </w:r>
          </w:p>
        </w:tc>
        <w:tc>
          <w:tcPr>
            <w:tcW w:w="1843"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قبلي</w:t>
            </w:r>
          </w:p>
        </w:tc>
        <w:tc>
          <w:tcPr>
            <w:tcW w:w="1843"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بعدي</w:t>
            </w:r>
          </w:p>
        </w:tc>
        <w:tc>
          <w:tcPr>
            <w:tcW w:w="992" w:type="dxa"/>
            <w:vMerge w:val="restart"/>
            <w:tcBorders>
              <w:top w:val="threeDEngrave" w:sz="24" w:space="0" w:color="auto"/>
              <w:left w:val="single" w:sz="4" w:space="0" w:color="auto"/>
              <w:bottom w:val="thinThickSmallGap" w:sz="2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tl/>
              </w:rPr>
            </w:pPr>
            <w:r w:rsidRPr="00247DDB">
              <w:rPr>
                <w:rFonts w:ascii="Times New Roman" w:eastAsia="Times New Roman" w:hAnsi="Times New Roman" w:cs="Times New Roman"/>
                <w:b/>
                <w:bCs/>
                <w:sz w:val="24"/>
                <w:szCs w:val="24"/>
                <w:rtl/>
              </w:rPr>
              <w:t>قيمة (و) المحسوبة</w:t>
            </w:r>
          </w:p>
        </w:tc>
        <w:tc>
          <w:tcPr>
            <w:tcW w:w="1212" w:type="dxa"/>
            <w:vMerge w:val="restart"/>
            <w:tcBorders>
              <w:top w:val="threeDEngrave" w:sz="24" w:space="0" w:color="auto"/>
              <w:left w:val="single" w:sz="4" w:space="0" w:color="auto"/>
              <w:bottom w:val="thinThickSmallGap" w:sz="24" w:space="0" w:color="auto"/>
              <w:right w:val="threeDEngrave" w:sz="2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الدلالة الإحصائية</w:t>
            </w:r>
          </w:p>
        </w:tc>
      </w:tr>
      <w:tr w:rsidR="00C95F6B" w:rsidRPr="00247DDB" w:rsidTr="00A041F7">
        <w:trPr>
          <w:trHeight w:val="747"/>
          <w:jc w:val="center"/>
        </w:trPr>
        <w:tc>
          <w:tcPr>
            <w:tcW w:w="2816" w:type="dxa"/>
            <w:vMerge/>
            <w:tcBorders>
              <w:top w:val="thinThickSmallGap" w:sz="24" w:space="0" w:color="auto"/>
              <w:left w:val="threeDEmboss" w:sz="24" w:space="0" w:color="auto"/>
              <w:bottom w:val="single" w:sz="4" w:space="0" w:color="auto"/>
              <w:right w:val="single" w:sz="4" w:space="0" w:color="auto"/>
              <w:tr2bl w:val="single" w:sz="12" w:space="0" w:color="auto"/>
            </w:tcBorders>
            <w:shd w:val="clear" w:color="auto" w:fill="auto"/>
            <w:noWrap/>
            <w:vAlign w:val="center"/>
          </w:tcPr>
          <w:p w:rsidR="00C95F6B" w:rsidRPr="00247DDB" w:rsidRDefault="00C95F6B" w:rsidP="00247DDB">
            <w:pPr>
              <w:bidi w:val="0"/>
              <w:spacing w:after="0" w:line="360" w:lineRule="auto"/>
              <w:jc w:val="center"/>
              <w:rPr>
                <w:rFonts w:ascii="Times New Roman" w:eastAsia="Times New Roman" w:hAnsi="Times New Roman" w:cs="Times New Roman"/>
                <w:b/>
                <w:bCs/>
                <w:sz w:val="24"/>
                <w:szCs w:val="24"/>
              </w:rPr>
            </w:pPr>
          </w:p>
        </w:tc>
        <w:tc>
          <w:tcPr>
            <w:tcW w:w="850" w:type="dxa"/>
            <w:vMerge/>
            <w:tcBorders>
              <w:left w:val="single" w:sz="4" w:space="0" w:color="auto"/>
              <w:bottom w:val="single" w:sz="4" w:space="0" w:color="auto"/>
              <w:right w:val="single" w:sz="4" w:space="0" w:color="auto"/>
            </w:tcBorders>
          </w:tcPr>
          <w:p w:rsidR="00C95F6B" w:rsidRPr="00247DDB" w:rsidRDefault="00C95F6B" w:rsidP="00247DDB">
            <w:pPr>
              <w:spacing w:after="0" w:line="360" w:lineRule="auto"/>
              <w:jc w:val="center"/>
              <w:rPr>
                <w:rFonts w:ascii="Times New Roman" w:eastAsia="Times New Roman" w:hAnsi="Times New Roman" w:cs="Times New Roman"/>
                <w:b/>
                <w:bCs/>
                <w:sz w:val="24"/>
                <w:szCs w:val="24"/>
                <w:rtl/>
              </w:rPr>
            </w:pPr>
          </w:p>
        </w:tc>
        <w:tc>
          <w:tcPr>
            <w:tcW w:w="907"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وسيط</w:t>
            </w:r>
          </w:p>
        </w:tc>
        <w:tc>
          <w:tcPr>
            <w:tcW w:w="936"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انحراف ربيعي</w:t>
            </w:r>
          </w:p>
        </w:tc>
        <w:tc>
          <w:tcPr>
            <w:tcW w:w="907"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وسيط</w:t>
            </w:r>
          </w:p>
        </w:tc>
        <w:tc>
          <w:tcPr>
            <w:tcW w:w="936"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انحراف ربيعي</w:t>
            </w:r>
          </w:p>
        </w:tc>
        <w:tc>
          <w:tcPr>
            <w:tcW w:w="992" w:type="dxa"/>
            <w:vMerge/>
            <w:tcBorders>
              <w:top w:val="thinThickSmallGap" w:sz="24" w:space="0" w:color="auto"/>
              <w:left w:val="single" w:sz="4" w:space="0" w:color="auto"/>
              <w:bottom w:val="single" w:sz="4" w:space="0" w:color="auto"/>
              <w:right w:val="single" w:sz="4" w:space="0" w:color="auto"/>
            </w:tcBorders>
            <w:shd w:val="clear" w:color="auto" w:fill="808080"/>
            <w:noWrap/>
            <w:vAlign w:val="center"/>
          </w:tcPr>
          <w:p w:rsidR="00C95F6B" w:rsidRPr="00247DDB" w:rsidRDefault="00C95F6B" w:rsidP="00247DDB">
            <w:pPr>
              <w:bidi w:val="0"/>
              <w:spacing w:after="0" w:line="360" w:lineRule="auto"/>
              <w:jc w:val="center"/>
              <w:rPr>
                <w:rFonts w:ascii="Times New Roman" w:eastAsia="Times New Roman" w:hAnsi="Times New Roman" w:cs="Times New Roman"/>
                <w:b/>
                <w:bCs/>
                <w:sz w:val="24"/>
                <w:szCs w:val="24"/>
              </w:rPr>
            </w:pPr>
          </w:p>
        </w:tc>
        <w:tc>
          <w:tcPr>
            <w:tcW w:w="1212" w:type="dxa"/>
            <w:vMerge/>
            <w:tcBorders>
              <w:top w:val="thinThickSmallGap" w:sz="24" w:space="0" w:color="auto"/>
              <w:left w:val="single" w:sz="4" w:space="0" w:color="auto"/>
              <w:bottom w:val="single" w:sz="4" w:space="0" w:color="auto"/>
              <w:right w:val="threeDEngrave" w:sz="24" w:space="0" w:color="auto"/>
            </w:tcBorders>
            <w:shd w:val="clear" w:color="auto" w:fill="808080"/>
            <w:noWrap/>
            <w:vAlign w:val="center"/>
          </w:tcPr>
          <w:p w:rsidR="00C95F6B" w:rsidRPr="00247DDB" w:rsidRDefault="00C95F6B" w:rsidP="00247DDB">
            <w:pPr>
              <w:spacing w:after="0" w:line="360" w:lineRule="auto"/>
              <w:jc w:val="center"/>
              <w:rPr>
                <w:rFonts w:ascii="Times New Roman" w:eastAsia="Times New Roman" w:hAnsi="Times New Roman" w:cs="Times New Roman"/>
                <w:b/>
                <w:bCs/>
                <w:sz w:val="24"/>
                <w:szCs w:val="24"/>
              </w:rPr>
            </w:pPr>
          </w:p>
        </w:tc>
      </w:tr>
      <w:tr w:rsidR="00C95F6B" w:rsidRPr="00247DDB" w:rsidTr="00A041F7">
        <w:trPr>
          <w:trHeight w:val="565"/>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tl/>
                <w:lang w:bidi="ar-IQ"/>
              </w:rPr>
            </w:pPr>
            <w:r w:rsidRPr="00247DDB">
              <w:rPr>
                <w:rFonts w:ascii="Times New Roman" w:eastAsia="Times New Roman" w:hAnsi="Times New Roman" w:cs="Times New Roman" w:hint="cs"/>
                <w:b/>
                <w:bCs/>
                <w:sz w:val="28"/>
                <w:szCs w:val="28"/>
                <w:rtl/>
                <w:lang w:bidi="ar-IQ"/>
              </w:rPr>
              <w:t>الطبطبة بتغيير الاتجاه</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ثانية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rPr>
              <w:t>19.85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0.33</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lang w:bidi="ar-IQ"/>
              </w:rPr>
            </w:pPr>
            <w:r w:rsidRPr="00247DDB">
              <w:rPr>
                <w:rFonts w:ascii="Times New Roman" w:eastAsia="Times New Roman" w:hAnsi="Times New Roman" w:cs="Times New Roman" w:hint="cs"/>
                <w:b/>
                <w:bCs/>
                <w:sz w:val="24"/>
                <w:szCs w:val="24"/>
                <w:rtl/>
                <w:lang w:bidi="ar-IQ"/>
              </w:rPr>
              <w:t>19.81</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rPr>
              <w:t>3.5</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C95F6B" w:rsidRPr="00247DDB" w:rsidTr="00A041F7">
        <w:trPr>
          <w:trHeight w:val="616"/>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Pr>
            </w:pPr>
            <w:r w:rsidRPr="00247DDB">
              <w:rPr>
                <w:rFonts w:ascii="Times New Roman" w:eastAsia="Times New Roman" w:hAnsi="Times New Roman" w:cs="Times New Roman" w:hint="cs"/>
                <w:b/>
                <w:bCs/>
                <w:sz w:val="28"/>
                <w:szCs w:val="28"/>
                <w:rtl/>
              </w:rPr>
              <w:t>الطبطبة العالية</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ثانية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6.82</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0.35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6.6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0.34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1.5</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Pr>
            </w:pPr>
            <w:r w:rsidRPr="00247DDB">
              <w:rPr>
                <w:rFonts w:ascii="Times New Roman" w:eastAsia="Times New Roman" w:hAnsi="Times New Roman" w:cs="Times New Roman"/>
                <w:b/>
                <w:bCs/>
                <w:sz w:val="28"/>
                <w:szCs w:val="28"/>
                <w:rtl/>
              </w:rPr>
              <w:t>معنوي</w:t>
            </w:r>
          </w:p>
        </w:tc>
      </w:tr>
      <w:tr w:rsidR="00C95F6B" w:rsidRPr="00247DDB" w:rsidTr="00A041F7">
        <w:trPr>
          <w:trHeight w:val="660"/>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lang w:bidi="ar-IQ"/>
              </w:rPr>
            </w:pPr>
            <w:r w:rsidRPr="00247DDB">
              <w:rPr>
                <w:rFonts w:ascii="Times New Roman" w:eastAsia="Times New Roman" w:hAnsi="Times New Roman" w:cs="Times New Roman" w:hint="cs"/>
                <w:b/>
                <w:bCs/>
                <w:sz w:val="28"/>
                <w:szCs w:val="28"/>
                <w:rtl/>
              </w:rPr>
              <w:t>التصويب من الثبات</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درجة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lang w:bidi="ar-IQ"/>
              </w:rPr>
            </w:pPr>
            <w:r w:rsidRPr="00247DDB">
              <w:rPr>
                <w:rFonts w:ascii="Times New Roman" w:eastAsia="Times New Roman" w:hAnsi="Times New Roman" w:cs="Times New Roman" w:hint="cs"/>
                <w:b/>
                <w:bCs/>
                <w:sz w:val="24"/>
                <w:szCs w:val="24"/>
                <w:rtl/>
                <w:lang w:bidi="ar-IQ"/>
              </w:rPr>
              <w:t>14</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0.75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5</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Pr>
            </w:pPr>
            <w:r w:rsidRPr="00247DDB">
              <w:rPr>
                <w:rFonts w:ascii="Times New Roman" w:eastAsia="Times New Roman" w:hAnsi="Times New Roman" w:cs="Times New Roman"/>
                <w:b/>
                <w:bCs/>
                <w:sz w:val="28"/>
                <w:szCs w:val="28"/>
                <w:rtl/>
              </w:rPr>
              <w:t>معنوي</w:t>
            </w:r>
          </w:p>
        </w:tc>
      </w:tr>
      <w:tr w:rsidR="00C95F6B" w:rsidRPr="00247DDB" w:rsidTr="00A041F7">
        <w:trPr>
          <w:trHeight w:val="660"/>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tl/>
              </w:rPr>
            </w:pPr>
            <w:r w:rsidRPr="00247DDB">
              <w:rPr>
                <w:rFonts w:ascii="Times New Roman" w:eastAsia="Times New Roman" w:hAnsi="Times New Roman" w:cs="Times New Roman" w:hint="cs"/>
                <w:b/>
                <w:bCs/>
                <w:sz w:val="28"/>
                <w:szCs w:val="28"/>
                <w:rtl/>
              </w:rPr>
              <w:t>التصويب من الحركة</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درجة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14</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1.25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4</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C95F6B" w:rsidRPr="00247DDB" w:rsidTr="00A041F7">
        <w:trPr>
          <w:trHeight w:val="660"/>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tl/>
              </w:rPr>
            </w:pPr>
            <w:r w:rsidRPr="00247DDB">
              <w:rPr>
                <w:rFonts w:ascii="Times New Roman" w:eastAsia="Times New Roman" w:hAnsi="Times New Roman" w:cs="Times New Roman" w:hint="cs"/>
                <w:b/>
                <w:bCs/>
                <w:sz w:val="28"/>
                <w:szCs w:val="28"/>
                <w:rtl/>
              </w:rPr>
              <w:t>التصويب البعيد من الثبات</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درجة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1.75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10.5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9</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C95F6B" w:rsidRPr="00247DDB" w:rsidTr="00A041F7">
        <w:trPr>
          <w:trHeight w:val="660"/>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tl/>
              </w:rPr>
            </w:pPr>
            <w:r w:rsidRPr="00247DDB">
              <w:rPr>
                <w:rFonts w:ascii="Times New Roman" w:eastAsia="Times New Roman" w:hAnsi="Times New Roman" w:cs="Times New Roman" w:hint="cs"/>
                <w:b/>
                <w:bCs/>
                <w:sz w:val="28"/>
                <w:szCs w:val="28"/>
                <w:rtl/>
              </w:rPr>
              <w:t>المناولة الصدرية</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درجة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19.5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2</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20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3</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C95F6B" w:rsidRPr="00247DDB" w:rsidTr="00A041F7">
        <w:trPr>
          <w:trHeight w:val="660"/>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tl/>
              </w:rPr>
            </w:pPr>
            <w:r w:rsidRPr="00247DDB">
              <w:rPr>
                <w:rFonts w:ascii="Times New Roman" w:eastAsia="Times New Roman" w:hAnsi="Times New Roman" w:cs="Times New Roman" w:hint="cs"/>
                <w:b/>
                <w:bCs/>
                <w:sz w:val="28"/>
                <w:szCs w:val="28"/>
                <w:rtl/>
              </w:rPr>
              <w:t>المناولة من فوق الرأس</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درجة</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18.5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2.25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20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4</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C95F6B" w:rsidRPr="00247DDB" w:rsidTr="00A041F7">
        <w:trPr>
          <w:trHeight w:val="660"/>
          <w:jc w:val="center"/>
        </w:trPr>
        <w:tc>
          <w:tcPr>
            <w:tcW w:w="2816"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C95F6B" w:rsidRPr="00247DDB" w:rsidRDefault="00C95F6B" w:rsidP="00247DDB">
            <w:pPr>
              <w:spacing w:after="0" w:line="240" w:lineRule="auto"/>
              <w:jc w:val="lowKashida"/>
              <w:rPr>
                <w:rFonts w:ascii="Times New Roman" w:eastAsia="Times New Roman" w:hAnsi="Times New Roman" w:cs="Times New Roman"/>
                <w:b/>
                <w:bCs/>
                <w:sz w:val="28"/>
                <w:szCs w:val="28"/>
                <w:rtl/>
              </w:rPr>
            </w:pPr>
            <w:r w:rsidRPr="00247DDB">
              <w:rPr>
                <w:rFonts w:ascii="Times New Roman" w:eastAsia="Times New Roman" w:hAnsi="Times New Roman" w:cs="Times New Roman" w:hint="cs"/>
                <w:b/>
                <w:bCs/>
                <w:sz w:val="28"/>
                <w:szCs w:val="28"/>
                <w:rtl/>
              </w:rPr>
              <w:t>المناولة من فوق الكتف</w:t>
            </w:r>
          </w:p>
        </w:tc>
        <w:tc>
          <w:tcPr>
            <w:tcW w:w="850" w:type="dxa"/>
            <w:tcBorders>
              <w:top w:val="single" w:sz="4" w:space="0" w:color="auto"/>
              <w:left w:val="single" w:sz="4" w:space="0" w:color="auto"/>
              <w:bottom w:val="single" w:sz="4" w:space="0" w:color="auto"/>
              <w:right w:val="single" w:sz="4" w:space="0" w:color="auto"/>
            </w:tcBorders>
            <w:vAlign w:val="center"/>
          </w:tcPr>
          <w:p w:rsidR="00C95F6B" w:rsidRPr="00247DDB" w:rsidRDefault="00C95F6B" w:rsidP="00C95F6B">
            <w:pPr>
              <w:bidi w:val="0"/>
              <w:spacing w:after="0" w:line="48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متر</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13.30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2.01</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12.7</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95F6B" w:rsidRPr="00247DDB" w:rsidRDefault="00C95F6B" w:rsidP="00247DDB">
            <w:pPr>
              <w:bidi w:val="0"/>
              <w:spacing w:after="0" w:line="480" w:lineRule="auto"/>
              <w:jc w:val="center"/>
              <w:rPr>
                <w:rFonts w:ascii="Times New Roman" w:eastAsia="Times New Roman" w:hAnsi="Times New Roman" w:cs="Times New Roman"/>
                <w:b/>
                <w:bCs/>
                <w:sz w:val="24"/>
                <w:szCs w:val="24"/>
                <w:rtl/>
                <w:lang w:bidi="ar-IQ"/>
              </w:rPr>
            </w:pPr>
            <w:r w:rsidRPr="00247DDB">
              <w:rPr>
                <w:rFonts w:ascii="Times New Roman" w:eastAsia="Times New Roman" w:hAnsi="Times New Roman" w:cs="Times New Roman" w:hint="cs"/>
                <w:b/>
                <w:bCs/>
                <w:sz w:val="24"/>
                <w:szCs w:val="24"/>
                <w:rtl/>
                <w:lang w:bidi="ar-IQ"/>
              </w:rPr>
              <w:t>6</w:t>
            </w:r>
          </w:p>
        </w:tc>
        <w:tc>
          <w:tcPr>
            <w:tcW w:w="1212"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C95F6B" w:rsidRPr="00247DDB" w:rsidRDefault="00C95F6B" w:rsidP="00247DDB">
            <w:pPr>
              <w:spacing w:after="0" w:line="48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C95F6B" w:rsidRPr="00247DDB" w:rsidTr="00A041F7">
        <w:trPr>
          <w:trHeight w:val="558"/>
          <w:jc w:val="center"/>
        </w:trPr>
        <w:tc>
          <w:tcPr>
            <w:tcW w:w="9556" w:type="dxa"/>
            <w:gridSpan w:val="8"/>
            <w:tcBorders>
              <w:top w:val="single" w:sz="4" w:space="0" w:color="auto"/>
              <w:left w:val="threeDEmboss" w:sz="24" w:space="0" w:color="auto"/>
              <w:bottom w:val="threeDEmboss" w:sz="24" w:space="0" w:color="auto"/>
              <w:right w:val="threeDEngrave" w:sz="24" w:space="0" w:color="auto"/>
            </w:tcBorders>
            <w:shd w:val="clear" w:color="auto" w:fill="D9D9D9"/>
            <w:vAlign w:val="center"/>
          </w:tcPr>
          <w:p w:rsidR="00C95F6B" w:rsidRPr="00247DDB" w:rsidRDefault="00C95F6B" w:rsidP="00C95F6B">
            <w:pPr>
              <w:tabs>
                <w:tab w:val="center" w:pos="4554"/>
                <w:tab w:val="right" w:pos="9108"/>
              </w:tabs>
              <w:spacing w:after="0" w:line="240" w:lineRule="auto"/>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 xml:space="preserve">*قيمة (و) الجد ولية عند </w:t>
            </w:r>
            <w:r>
              <w:rPr>
                <w:rFonts w:ascii="Times New Roman" w:eastAsia="Times New Roman" w:hAnsi="Times New Roman" w:cs="Times New Roman" w:hint="cs"/>
                <w:b/>
                <w:bCs/>
                <w:sz w:val="28"/>
                <w:szCs w:val="28"/>
                <w:rtl/>
              </w:rPr>
              <w:t>حجم عينة</w:t>
            </w:r>
            <w:r w:rsidRPr="00247DDB">
              <w:rPr>
                <w:rFonts w:ascii="Times New Roman" w:eastAsia="Times New Roman" w:hAnsi="Times New Roman" w:cs="Times New Roman"/>
                <w:b/>
                <w:bCs/>
                <w:sz w:val="28"/>
                <w:szCs w:val="28"/>
                <w:rtl/>
              </w:rPr>
              <w:t xml:space="preserve"> ( </w:t>
            </w:r>
            <w:r>
              <w:rPr>
                <w:rFonts w:ascii="Times New Roman" w:eastAsia="Times New Roman" w:hAnsi="Times New Roman" w:cs="Times New Roman" w:hint="cs"/>
                <w:b/>
                <w:bCs/>
                <w:sz w:val="28"/>
                <w:szCs w:val="28"/>
                <w:rtl/>
              </w:rPr>
              <w:t>10</w:t>
            </w:r>
            <w:r w:rsidRPr="00247DDB">
              <w:rPr>
                <w:rFonts w:ascii="Times New Roman" w:eastAsia="Times New Roman" w:hAnsi="Times New Roman" w:cs="Times New Roman"/>
                <w:b/>
                <w:bCs/>
                <w:sz w:val="28"/>
                <w:szCs w:val="28"/>
                <w:rtl/>
              </w:rPr>
              <w:t xml:space="preserve">) ومستوى دلالة ( 0.05 ) تبلغ ( </w:t>
            </w:r>
            <w:r>
              <w:rPr>
                <w:rFonts w:ascii="Times New Roman" w:eastAsia="Times New Roman" w:hAnsi="Times New Roman" w:cs="Times New Roman" w:hint="cs"/>
                <w:b/>
                <w:bCs/>
                <w:sz w:val="28"/>
                <w:szCs w:val="28"/>
                <w:rtl/>
              </w:rPr>
              <w:t>10</w:t>
            </w:r>
            <w:r w:rsidRPr="00247DDB">
              <w:rPr>
                <w:rFonts w:ascii="Times New Roman" w:eastAsia="Times New Roman" w:hAnsi="Times New Roman" w:cs="Times New Roman"/>
                <w:b/>
                <w:bCs/>
                <w:sz w:val="28"/>
                <w:szCs w:val="28"/>
                <w:rtl/>
              </w:rPr>
              <w:t xml:space="preserve"> )</w:t>
            </w:r>
          </w:p>
        </w:tc>
      </w:tr>
    </w:tbl>
    <w:p w:rsidR="00247DDB" w:rsidRPr="00247DDB" w:rsidRDefault="00247DDB" w:rsidP="00247DDB">
      <w:pPr>
        <w:spacing w:after="0" w:line="240" w:lineRule="auto"/>
        <w:jc w:val="both"/>
        <w:rPr>
          <w:rFonts w:ascii="Times New Roman" w:eastAsia="Times New Roman" w:hAnsi="Times New Roman" w:cs="Times New Roman"/>
          <w:bCs/>
          <w:color w:val="000000"/>
          <w:sz w:val="32"/>
          <w:szCs w:val="32"/>
          <w:rtl/>
          <w:lang w:bidi="ar-DZ"/>
        </w:rPr>
      </w:pPr>
    </w:p>
    <w:p w:rsidR="00247DDB" w:rsidRPr="00247DDB" w:rsidRDefault="00C95F6B" w:rsidP="00065E59">
      <w:pPr>
        <w:spacing w:after="0" w:line="240" w:lineRule="auto"/>
        <w:jc w:val="both"/>
        <w:rPr>
          <w:rFonts w:ascii="Times New Roman" w:eastAsia="Times New Roman" w:hAnsi="Times New Roman" w:cs="Simplified Arabic"/>
          <w:b/>
          <w:color w:val="000000"/>
          <w:sz w:val="32"/>
          <w:szCs w:val="32"/>
          <w:lang w:bidi="ar-DZ"/>
        </w:rPr>
      </w:pPr>
      <w:r>
        <w:rPr>
          <w:rFonts w:ascii="Times New Roman" w:eastAsia="Times New Roman" w:hAnsi="Times New Roman" w:cs="Times New Roman" w:hint="cs"/>
          <w:bCs/>
          <w:color w:val="000000"/>
          <w:sz w:val="32"/>
          <w:szCs w:val="32"/>
          <w:rtl/>
          <w:lang w:bidi="ar-DZ"/>
        </w:rPr>
        <w:t xml:space="preserve">   </w:t>
      </w:r>
      <w:r w:rsidR="00247DDB" w:rsidRPr="00247DDB">
        <w:rPr>
          <w:rFonts w:ascii="Times New Roman" w:eastAsia="Times New Roman" w:hAnsi="Times New Roman" w:cs="Times New Roman" w:hint="cs"/>
          <w:b/>
          <w:color w:val="000000"/>
          <w:sz w:val="32"/>
          <w:szCs w:val="32"/>
          <w:rtl/>
          <w:lang w:bidi="ar-DZ"/>
        </w:rPr>
        <w:t>يتبين من الجدول (3</w:t>
      </w:r>
      <w:r w:rsidR="00065E59">
        <w:rPr>
          <w:rFonts w:ascii="Times New Roman" w:eastAsia="Times New Roman" w:hAnsi="Times New Roman" w:cs="Times New Roman" w:hint="cs"/>
          <w:b/>
          <w:color w:val="000000"/>
          <w:sz w:val="32"/>
          <w:szCs w:val="32"/>
          <w:rtl/>
          <w:lang w:bidi="ar-DZ"/>
        </w:rPr>
        <w:t>2</w:t>
      </w:r>
      <w:r w:rsidR="00247DDB" w:rsidRPr="00247DDB">
        <w:rPr>
          <w:rFonts w:ascii="Times New Roman" w:eastAsia="Times New Roman" w:hAnsi="Times New Roman" w:cs="Times New Roman" w:hint="cs"/>
          <w:b/>
          <w:color w:val="000000"/>
          <w:sz w:val="32"/>
          <w:szCs w:val="32"/>
          <w:rtl/>
          <w:lang w:bidi="ar-DZ"/>
        </w:rPr>
        <w:t>)</w:t>
      </w:r>
      <w:r>
        <w:rPr>
          <w:rFonts w:ascii="Times New Roman" w:eastAsia="Times New Roman" w:hAnsi="Times New Roman" w:cs="Times New Roman" w:hint="cs"/>
          <w:b/>
          <w:color w:val="000000"/>
          <w:sz w:val="32"/>
          <w:szCs w:val="32"/>
          <w:rtl/>
          <w:lang w:bidi="ar-DZ"/>
        </w:rPr>
        <w:t xml:space="preserve"> </w:t>
      </w:r>
      <w:r w:rsidR="00247DDB" w:rsidRPr="00247DDB">
        <w:rPr>
          <w:rFonts w:ascii="Times New Roman" w:eastAsia="Times New Roman" w:hAnsi="Times New Roman" w:cs="Simplified Arabic"/>
          <w:b/>
          <w:color w:val="000000"/>
          <w:sz w:val="32"/>
          <w:szCs w:val="32"/>
          <w:rtl/>
          <w:lang w:bidi="ar-DZ"/>
        </w:rPr>
        <w:t xml:space="preserve">وجود فروق بين نتائج </w:t>
      </w:r>
      <w:r w:rsidR="0025120B">
        <w:rPr>
          <w:rFonts w:ascii="Times New Roman" w:eastAsia="Times New Roman" w:hAnsi="Times New Roman" w:cs="Simplified Arabic" w:hint="cs"/>
          <w:b/>
          <w:color w:val="000000"/>
          <w:sz w:val="32"/>
          <w:szCs w:val="32"/>
          <w:rtl/>
          <w:lang w:bidi="ar-DZ"/>
        </w:rPr>
        <w:t>القياسين</w:t>
      </w:r>
      <w:r w:rsidR="00247DDB" w:rsidRPr="00247DDB">
        <w:rPr>
          <w:rFonts w:ascii="Times New Roman" w:eastAsia="Times New Roman" w:hAnsi="Times New Roman" w:cs="Simplified Arabic"/>
          <w:b/>
          <w:color w:val="000000"/>
          <w:sz w:val="32"/>
          <w:szCs w:val="32"/>
          <w:rtl/>
          <w:lang w:bidi="ar-DZ"/>
        </w:rPr>
        <w:t xml:space="preserve"> القبلي والبعدي للمجموعة ا</w:t>
      </w:r>
      <w:r w:rsidR="00247DDB" w:rsidRPr="00247DDB">
        <w:rPr>
          <w:rFonts w:ascii="Times New Roman" w:eastAsia="Times New Roman" w:hAnsi="Times New Roman" w:cs="Simplified Arabic" w:hint="cs"/>
          <w:b/>
          <w:color w:val="000000"/>
          <w:sz w:val="32"/>
          <w:szCs w:val="32"/>
          <w:rtl/>
          <w:lang w:bidi="ar-DZ"/>
        </w:rPr>
        <w:t>لضابطة</w:t>
      </w:r>
      <w:r w:rsidR="00247DDB" w:rsidRPr="00247DDB">
        <w:rPr>
          <w:rFonts w:ascii="Times New Roman" w:eastAsia="Times New Roman" w:hAnsi="Times New Roman" w:cs="Simplified Arabic"/>
          <w:b/>
          <w:color w:val="000000"/>
          <w:sz w:val="32"/>
          <w:szCs w:val="32"/>
          <w:rtl/>
          <w:lang w:bidi="ar-DZ"/>
        </w:rPr>
        <w:t xml:space="preserve"> في </w:t>
      </w:r>
      <w:r w:rsidR="00247DDB" w:rsidRPr="00247DDB">
        <w:rPr>
          <w:rFonts w:ascii="Times New Roman" w:eastAsia="Times New Roman" w:hAnsi="Times New Roman" w:cs="Simplified Arabic" w:hint="cs"/>
          <w:b/>
          <w:color w:val="000000"/>
          <w:sz w:val="32"/>
          <w:szCs w:val="32"/>
          <w:rtl/>
          <w:lang w:bidi="ar-DZ"/>
        </w:rPr>
        <w:t xml:space="preserve">مهارة الطبطبة بتغيير الاتجاه </w:t>
      </w:r>
      <w:r w:rsidR="00247DDB" w:rsidRPr="00247DDB">
        <w:rPr>
          <w:rFonts w:ascii="Times New Roman" w:eastAsia="Times New Roman" w:hAnsi="Times New Roman" w:cs="Simplified Arabic"/>
          <w:b/>
          <w:color w:val="000000"/>
          <w:sz w:val="32"/>
          <w:szCs w:val="32"/>
          <w:rtl/>
          <w:lang w:bidi="ar-DZ"/>
        </w:rPr>
        <w:t xml:space="preserve">، </w:t>
      </w:r>
      <w:r w:rsidR="0025120B">
        <w:rPr>
          <w:rFonts w:ascii="Times New Roman" w:eastAsia="Times New Roman" w:hAnsi="Times New Roman" w:cs="Simplified Arabic" w:hint="cs"/>
          <w:b/>
          <w:color w:val="000000"/>
          <w:sz w:val="32"/>
          <w:szCs w:val="32"/>
          <w:rtl/>
          <w:lang w:bidi="ar-DZ"/>
        </w:rPr>
        <w:t>اذ</w:t>
      </w:r>
      <w:r w:rsidR="00247DDB" w:rsidRPr="00247DDB">
        <w:rPr>
          <w:rFonts w:ascii="Times New Roman" w:eastAsia="Times New Roman" w:hAnsi="Times New Roman" w:cs="Simplified Arabic"/>
          <w:b/>
          <w:color w:val="000000"/>
          <w:sz w:val="32"/>
          <w:szCs w:val="32"/>
          <w:rtl/>
          <w:lang w:bidi="ar-DZ"/>
        </w:rPr>
        <w:t xml:space="preserve"> بلغت قيمة الوسيط في </w:t>
      </w:r>
      <w:r w:rsidR="0025120B">
        <w:rPr>
          <w:rFonts w:ascii="Times New Roman" w:eastAsia="Times New Roman" w:hAnsi="Times New Roman" w:cs="Simplified Arabic" w:hint="cs"/>
          <w:b/>
          <w:color w:val="000000"/>
          <w:sz w:val="32"/>
          <w:szCs w:val="32"/>
          <w:rtl/>
          <w:lang w:bidi="ar-DZ"/>
        </w:rPr>
        <w:t>القياس</w:t>
      </w:r>
      <w:r w:rsidR="00247DDB" w:rsidRPr="00247DDB">
        <w:rPr>
          <w:rFonts w:ascii="Times New Roman" w:eastAsia="Times New Roman" w:hAnsi="Times New Roman" w:cs="Simplified Arabic"/>
          <w:b/>
          <w:color w:val="000000"/>
          <w:sz w:val="32"/>
          <w:szCs w:val="32"/>
          <w:rtl/>
          <w:lang w:bidi="ar-DZ"/>
        </w:rPr>
        <w:t xml:space="preserve"> القبلي (</w:t>
      </w:r>
      <w:r w:rsidR="00247DDB" w:rsidRPr="0025120B">
        <w:rPr>
          <w:rFonts w:ascii="Simplified Arabic" w:eastAsia="Times New Roman" w:hAnsi="Simplified Arabic" w:cs="Simplified Arabic"/>
          <w:b/>
          <w:bCs/>
          <w:sz w:val="32"/>
          <w:szCs w:val="32"/>
          <w:rtl/>
        </w:rPr>
        <w:t>19.85</w:t>
      </w:r>
      <w:r w:rsidR="00247DDB" w:rsidRPr="00247DDB">
        <w:rPr>
          <w:rFonts w:ascii="Times New Roman" w:eastAsia="Times New Roman" w:hAnsi="Times New Roman" w:cs="Simplified Arabic"/>
          <w:b/>
          <w:color w:val="000000"/>
          <w:sz w:val="32"/>
          <w:szCs w:val="32"/>
          <w:rtl/>
          <w:lang w:bidi="ar-DZ"/>
        </w:rPr>
        <w:t>) درجة وقيمة الانحراف الربيعي (</w:t>
      </w:r>
      <w:r w:rsidR="00247DDB" w:rsidRPr="0025120B">
        <w:rPr>
          <w:rFonts w:ascii="Simplified Arabic" w:eastAsia="Times New Roman" w:hAnsi="Simplified Arabic" w:cs="Simplified Arabic"/>
          <w:b/>
          <w:bCs/>
          <w:sz w:val="32"/>
          <w:szCs w:val="32"/>
          <w:rtl/>
          <w:lang w:bidi="ar-IQ"/>
        </w:rPr>
        <w:t>0.33</w:t>
      </w:r>
      <w:r w:rsidR="00247DDB" w:rsidRPr="00247DDB">
        <w:rPr>
          <w:rFonts w:ascii="Times New Roman" w:eastAsia="Times New Roman" w:hAnsi="Times New Roman" w:cs="Simplified Arabic"/>
          <w:b/>
          <w:color w:val="000000"/>
          <w:sz w:val="32"/>
          <w:szCs w:val="32"/>
          <w:rtl/>
          <w:lang w:bidi="ar-DZ"/>
        </w:rPr>
        <w:t xml:space="preserve">) ، في حين كانت قيمة الوسيط في </w:t>
      </w:r>
      <w:r w:rsidR="0025120B">
        <w:rPr>
          <w:rFonts w:ascii="Times New Roman" w:eastAsia="Times New Roman" w:hAnsi="Times New Roman" w:cs="Simplified Arabic" w:hint="cs"/>
          <w:b/>
          <w:color w:val="000000"/>
          <w:sz w:val="32"/>
          <w:szCs w:val="32"/>
          <w:rtl/>
          <w:lang w:bidi="ar-DZ"/>
        </w:rPr>
        <w:lastRenderedPageBreak/>
        <w:t>القياس</w:t>
      </w:r>
      <w:r w:rsidR="00247DDB" w:rsidRPr="00247DDB">
        <w:rPr>
          <w:rFonts w:ascii="Times New Roman" w:eastAsia="Times New Roman" w:hAnsi="Times New Roman" w:cs="Simplified Arabic"/>
          <w:b/>
          <w:color w:val="000000"/>
          <w:sz w:val="32"/>
          <w:szCs w:val="32"/>
          <w:rtl/>
          <w:lang w:bidi="ar-DZ"/>
        </w:rPr>
        <w:t xml:space="preserve"> البعدي (</w:t>
      </w:r>
      <w:r w:rsidR="00247DDB" w:rsidRPr="0025120B">
        <w:rPr>
          <w:rFonts w:ascii="Simplified Arabic" w:eastAsia="Times New Roman" w:hAnsi="Simplified Arabic" w:cs="Simplified Arabic"/>
          <w:b/>
          <w:bCs/>
          <w:sz w:val="32"/>
          <w:szCs w:val="32"/>
          <w:rtl/>
          <w:lang w:bidi="ar-IQ"/>
        </w:rPr>
        <w:t>19.81</w:t>
      </w:r>
      <w:r w:rsidR="00247DDB" w:rsidRPr="00247DDB">
        <w:rPr>
          <w:rFonts w:ascii="Times New Roman" w:eastAsia="Times New Roman" w:hAnsi="Times New Roman" w:cs="Simplified Arabic"/>
          <w:b/>
          <w:color w:val="000000"/>
          <w:sz w:val="32"/>
          <w:szCs w:val="32"/>
          <w:rtl/>
          <w:lang w:bidi="ar-DZ"/>
        </w:rPr>
        <w:t>) درجة وقيمة الانحراف الربيعي (0.</w:t>
      </w:r>
      <w:r w:rsidR="00247DDB" w:rsidRPr="00247DDB">
        <w:rPr>
          <w:rFonts w:ascii="Times New Roman" w:eastAsia="Times New Roman" w:hAnsi="Times New Roman" w:cs="Simplified Arabic" w:hint="cs"/>
          <w:b/>
          <w:color w:val="000000"/>
          <w:sz w:val="32"/>
          <w:szCs w:val="32"/>
          <w:rtl/>
          <w:lang w:bidi="ar-DZ"/>
        </w:rPr>
        <w:t>3</w:t>
      </w:r>
      <w:r w:rsidR="00247DDB" w:rsidRPr="00247DDB">
        <w:rPr>
          <w:rFonts w:ascii="Times New Roman" w:eastAsia="Times New Roman" w:hAnsi="Times New Roman" w:cs="Simplified Arabic"/>
          <w:b/>
          <w:color w:val="000000"/>
          <w:sz w:val="32"/>
          <w:szCs w:val="32"/>
          <w:rtl/>
          <w:lang w:bidi="ar-DZ"/>
        </w:rPr>
        <w:t xml:space="preserve">) ، </w:t>
      </w:r>
      <w:r w:rsidR="00247DDB"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00247DDB" w:rsidRPr="00247DDB">
        <w:rPr>
          <w:rFonts w:ascii="Times New Roman" w:eastAsia="Times New Roman" w:hAnsi="Times New Roman" w:cs="Simplified Arabic"/>
          <w:b/>
          <w:color w:val="000000"/>
          <w:sz w:val="32"/>
          <w:szCs w:val="32"/>
          <w:rtl/>
          <w:lang w:bidi="ar-DZ"/>
        </w:rPr>
        <w:t>و</w:t>
      </w:r>
      <w:r w:rsidR="0025120B">
        <w:rPr>
          <w:rFonts w:ascii="Times New Roman" w:eastAsia="Times New Roman" w:hAnsi="Times New Roman" w:cs="Simplified Arabic" w:hint="cs"/>
          <w:b/>
          <w:color w:val="000000"/>
          <w:sz w:val="32"/>
          <w:szCs w:val="32"/>
          <w:rtl/>
          <w:lang w:bidi="ar-DZ"/>
        </w:rPr>
        <w:t>منه</w:t>
      </w:r>
      <w:r w:rsidR="00247DDB" w:rsidRPr="00247DDB">
        <w:rPr>
          <w:rFonts w:ascii="Times New Roman" w:eastAsia="Times New Roman" w:hAnsi="Times New Roman" w:cs="Simplified Arabic"/>
          <w:b/>
          <w:color w:val="000000"/>
          <w:sz w:val="32"/>
          <w:szCs w:val="32"/>
          <w:rtl/>
          <w:lang w:bidi="ar-DZ"/>
        </w:rPr>
        <w:t xml:space="preserve"> بلغت قيمة ولكوكسن المحسوبة (</w:t>
      </w:r>
      <w:r w:rsidR="00247DDB" w:rsidRPr="00247DDB">
        <w:rPr>
          <w:rFonts w:ascii="Times New Roman" w:eastAsia="Times New Roman" w:hAnsi="Times New Roman" w:cs="Simplified Arabic" w:hint="cs"/>
          <w:b/>
          <w:color w:val="000000"/>
          <w:sz w:val="32"/>
          <w:szCs w:val="32"/>
          <w:rtl/>
          <w:lang w:bidi="ar-DZ"/>
        </w:rPr>
        <w:t>3.5</w:t>
      </w:r>
      <w:r w:rsidR="00247DDB"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25120B">
        <w:rPr>
          <w:rFonts w:ascii="Times New Roman" w:eastAsia="Times New Roman" w:hAnsi="Times New Roman" w:cs="Simplified Arabic" w:hint="cs"/>
          <w:b/>
          <w:color w:val="000000"/>
          <w:sz w:val="32"/>
          <w:szCs w:val="32"/>
          <w:rtl/>
          <w:lang w:bidi="ar-DZ"/>
        </w:rPr>
        <w:t>10</w:t>
      </w:r>
      <w:r w:rsidR="00247DDB" w:rsidRPr="00247DDB">
        <w:rPr>
          <w:rFonts w:ascii="Times New Roman" w:eastAsia="Times New Roman" w:hAnsi="Times New Roman" w:cs="Simplified Arabic"/>
          <w:b/>
          <w:color w:val="000000"/>
          <w:sz w:val="32"/>
          <w:szCs w:val="32"/>
          <w:rtl/>
          <w:lang w:bidi="ar-DZ"/>
        </w:rPr>
        <w:t xml:space="preserve">) عند </w:t>
      </w:r>
      <w:r w:rsidR="0025120B">
        <w:rPr>
          <w:rFonts w:ascii="Times New Roman" w:eastAsia="Times New Roman" w:hAnsi="Times New Roman" w:cs="Simplified Arabic" w:hint="cs"/>
          <w:b/>
          <w:color w:val="000000"/>
          <w:sz w:val="32"/>
          <w:szCs w:val="32"/>
          <w:rtl/>
          <w:lang w:bidi="ar-DZ"/>
        </w:rPr>
        <w:t>حجم عينة</w:t>
      </w:r>
      <w:r w:rsidR="00247DDB" w:rsidRPr="00247DDB">
        <w:rPr>
          <w:rFonts w:ascii="Times New Roman" w:eastAsia="Times New Roman" w:hAnsi="Times New Roman" w:cs="Simplified Arabic"/>
          <w:b/>
          <w:color w:val="000000"/>
          <w:sz w:val="32"/>
          <w:szCs w:val="32"/>
          <w:rtl/>
          <w:lang w:bidi="ar-DZ"/>
        </w:rPr>
        <w:t xml:space="preserve"> (</w:t>
      </w:r>
      <w:r w:rsidR="0025120B">
        <w:rPr>
          <w:rFonts w:ascii="Times New Roman" w:eastAsia="Times New Roman" w:hAnsi="Times New Roman" w:cs="Simplified Arabic" w:hint="cs"/>
          <w:b/>
          <w:color w:val="000000"/>
          <w:sz w:val="32"/>
          <w:szCs w:val="32"/>
          <w:rtl/>
          <w:lang w:bidi="ar-DZ"/>
        </w:rPr>
        <w:t>10</w:t>
      </w:r>
      <w:r w:rsidR="00247DDB"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25120B">
        <w:rPr>
          <w:rFonts w:ascii="Times New Roman" w:eastAsia="Times New Roman" w:hAnsi="Times New Roman" w:cs="Simplified Arabic" w:hint="cs"/>
          <w:b/>
          <w:color w:val="000000"/>
          <w:sz w:val="32"/>
          <w:szCs w:val="32"/>
          <w:rtl/>
          <w:lang w:bidi="ar-DZ"/>
        </w:rPr>
        <w:t>القياس</w:t>
      </w:r>
      <w:r w:rsidR="00247DDB"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25120B">
      <w:pPr>
        <w:spacing w:after="0" w:line="240" w:lineRule="auto"/>
        <w:jc w:val="both"/>
        <w:rPr>
          <w:rFonts w:ascii="Times New Roman" w:eastAsia="Times New Roman" w:hAnsi="Times New Roman" w:cs="Simplified Arabic"/>
          <w:b/>
          <w:color w:val="000000"/>
          <w:sz w:val="32"/>
          <w:szCs w:val="32"/>
          <w:rtl/>
          <w:lang w:bidi="ar-DZ"/>
        </w:rPr>
      </w:pPr>
      <w:r w:rsidRPr="0025120B">
        <w:rPr>
          <w:rFonts w:ascii="Simplified Arabic" w:eastAsia="Times New Roman" w:hAnsi="Simplified Arabic" w:cs="Simplified Arabic"/>
          <w:b/>
          <w:color w:val="000000"/>
          <w:sz w:val="32"/>
          <w:szCs w:val="32"/>
          <w:rtl/>
          <w:lang w:bidi="ar-DZ"/>
        </w:rPr>
        <w:t xml:space="preserve">   أما في مهارة الطبطبة العالية ، فقد كانت هناك فروق بين نتائج ال</w:t>
      </w:r>
      <w:r w:rsidR="0025120B">
        <w:rPr>
          <w:rFonts w:ascii="Simplified Arabic" w:eastAsia="Times New Roman" w:hAnsi="Simplified Arabic" w:cs="Simplified Arabic" w:hint="cs"/>
          <w:b/>
          <w:color w:val="000000"/>
          <w:sz w:val="32"/>
          <w:szCs w:val="32"/>
          <w:rtl/>
          <w:lang w:bidi="ar-DZ"/>
        </w:rPr>
        <w:t>قياس</w:t>
      </w:r>
      <w:r w:rsidRPr="0025120B">
        <w:rPr>
          <w:rFonts w:ascii="Simplified Arabic" w:eastAsia="Times New Roman" w:hAnsi="Simplified Arabic" w:cs="Simplified Arabic"/>
          <w:b/>
          <w:color w:val="000000"/>
          <w:sz w:val="32"/>
          <w:szCs w:val="32"/>
          <w:rtl/>
          <w:lang w:bidi="ar-DZ"/>
        </w:rPr>
        <w:t xml:space="preserve">ين القبلي والبعدي للمجموعة الضابطة ، </w:t>
      </w:r>
      <w:r w:rsidR="0025120B">
        <w:rPr>
          <w:rFonts w:ascii="Simplified Arabic" w:eastAsia="Times New Roman" w:hAnsi="Simplified Arabic" w:cs="Simplified Arabic" w:hint="cs"/>
          <w:b/>
          <w:color w:val="000000"/>
          <w:sz w:val="32"/>
          <w:szCs w:val="32"/>
          <w:rtl/>
          <w:lang w:bidi="ar-DZ"/>
        </w:rPr>
        <w:t>اذ</w:t>
      </w:r>
      <w:r w:rsidRPr="0025120B">
        <w:rPr>
          <w:rFonts w:ascii="Simplified Arabic" w:eastAsia="Times New Roman" w:hAnsi="Simplified Arabic" w:cs="Simplified Arabic"/>
          <w:b/>
          <w:color w:val="000000"/>
          <w:sz w:val="32"/>
          <w:szCs w:val="32"/>
          <w:rtl/>
          <w:lang w:bidi="ar-DZ"/>
        </w:rPr>
        <w:t xml:space="preserve"> بلغت قيمة الوسيط في </w:t>
      </w:r>
      <w:r w:rsidR="0025120B">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القبلي (</w:t>
      </w:r>
      <w:r w:rsidRPr="0025120B">
        <w:rPr>
          <w:rFonts w:ascii="Simplified Arabic" w:eastAsia="Times New Roman" w:hAnsi="Simplified Arabic" w:cs="Simplified Arabic"/>
          <w:b/>
          <w:bCs/>
          <w:sz w:val="32"/>
          <w:szCs w:val="32"/>
          <w:rtl/>
          <w:lang w:bidi="ar-IQ"/>
        </w:rPr>
        <w:t>6.82</w:t>
      </w:r>
      <w:r w:rsidRPr="0025120B">
        <w:rPr>
          <w:rFonts w:ascii="Simplified Arabic" w:eastAsia="Times New Roman" w:hAnsi="Simplified Arabic" w:cs="Simplified Arabic"/>
          <w:b/>
          <w:color w:val="000000"/>
          <w:sz w:val="32"/>
          <w:szCs w:val="32"/>
          <w:rtl/>
          <w:lang w:bidi="ar-DZ"/>
        </w:rPr>
        <w:t xml:space="preserve">) درجة وقيمة الانحراف الربيعي (0.35) ، في حين كانت قيمة الوسيط في </w:t>
      </w:r>
      <w:r w:rsidR="0025120B">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r w:rsidRPr="0025120B">
        <w:rPr>
          <w:rFonts w:ascii="Simplified Arabic" w:eastAsia="Times New Roman" w:hAnsi="Simplified Arabic" w:cs="Simplified Arabic"/>
          <w:b/>
          <w:bCs/>
          <w:sz w:val="32"/>
          <w:szCs w:val="32"/>
          <w:rtl/>
          <w:lang w:bidi="ar-IQ"/>
        </w:rPr>
        <w:t>6.6</w:t>
      </w:r>
      <w:r w:rsidRPr="0025120B">
        <w:rPr>
          <w:rFonts w:ascii="Simplified Arabic" w:eastAsia="Times New Roman" w:hAnsi="Simplified Arabic" w:cs="Simplified Arabic"/>
          <w:b/>
          <w:color w:val="000000"/>
          <w:sz w:val="32"/>
          <w:szCs w:val="32"/>
          <w:rtl/>
          <w:lang w:bidi="ar-DZ"/>
        </w:rPr>
        <w:t>) درجة وقيمة الانحراف الربيعي (0.34) ، ولغرض التعرف على حقيقة هذه الفروقات استخدم الباحث اختبار ولكوكسن للعينات المترابطة ، و</w:t>
      </w:r>
      <w:r w:rsidR="0025120B">
        <w:rPr>
          <w:rFonts w:ascii="Simplified Arabic" w:eastAsia="Times New Roman" w:hAnsi="Simplified Arabic" w:cs="Simplified Arabic" w:hint="cs"/>
          <w:b/>
          <w:color w:val="000000"/>
          <w:sz w:val="32"/>
          <w:szCs w:val="32"/>
          <w:rtl/>
          <w:lang w:bidi="ar-DZ"/>
        </w:rPr>
        <w:t>منه</w:t>
      </w:r>
      <w:r w:rsidRPr="0025120B">
        <w:rPr>
          <w:rFonts w:ascii="Simplified Arabic" w:eastAsia="Times New Roman" w:hAnsi="Simplified Arabic" w:cs="Simplified Arabic"/>
          <w:b/>
          <w:color w:val="000000"/>
          <w:sz w:val="32"/>
          <w:szCs w:val="32"/>
          <w:rtl/>
          <w:lang w:bidi="ar-DZ"/>
        </w:rPr>
        <w:t xml:space="preserve"> بلغت</w:t>
      </w:r>
      <w:r w:rsidRPr="00247DDB">
        <w:rPr>
          <w:rFonts w:ascii="Times New Roman" w:eastAsia="Times New Roman" w:hAnsi="Times New Roman" w:cs="Simplified Arabic"/>
          <w:b/>
          <w:color w:val="000000"/>
          <w:sz w:val="32"/>
          <w:szCs w:val="32"/>
          <w:rtl/>
          <w:lang w:bidi="ar-DZ"/>
        </w:rPr>
        <w:t xml:space="preserve"> قيمة ولكوكسن المحسوبة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وهي اصغر من قيمة ولكوكسن الجدولية والبالغة (</w:t>
      </w:r>
      <w:r w:rsidR="0025120B">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25120B">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25120B">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 فكان الفرق معنوياً ولصالح </w:t>
      </w:r>
      <w:r w:rsidR="0025120B">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47DDB" w:rsidRDefault="00247DDB" w:rsidP="0025120B">
      <w:pPr>
        <w:spacing w:after="0" w:line="240" w:lineRule="auto"/>
        <w:jc w:val="both"/>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كما كانت هناك </w:t>
      </w:r>
      <w:r w:rsidRPr="00247DDB">
        <w:rPr>
          <w:rFonts w:ascii="Times New Roman" w:eastAsia="Times New Roman" w:hAnsi="Times New Roman" w:cs="Simplified Arabic"/>
          <w:b/>
          <w:color w:val="000000"/>
          <w:sz w:val="32"/>
          <w:szCs w:val="32"/>
          <w:rtl/>
          <w:lang w:bidi="ar-DZ"/>
        </w:rPr>
        <w:t>فروق بين نتائج</w:t>
      </w:r>
      <w:r w:rsidR="0025120B">
        <w:rPr>
          <w:rFonts w:ascii="Times New Roman" w:eastAsia="Times New Roman" w:hAnsi="Times New Roman" w:cs="Simplified Arabic" w:hint="cs"/>
          <w:b/>
          <w:color w:val="000000"/>
          <w:sz w:val="32"/>
          <w:szCs w:val="32"/>
          <w:rtl/>
          <w:lang w:bidi="ar-DZ"/>
        </w:rPr>
        <w:t xml:space="preserve"> القياسين</w:t>
      </w:r>
      <w:r w:rsidRPr="00247DDB">
        <w:rPr>
          <w:rFonts w:ascii="Times New Roman" w:eastAsia="Times New Roman" w:hAnsi="Times New Roman" w:cs="Simplified Arabic"/>
          <w:b/>
          <w:color w:val="000000"/>
          <w:sz w:val="32"/>
          <w:szCs w:val="32"/>
          <w:rtl/>
          <w:lang w:bidi="ar-DZ"/>
        </w:rPr>
        <w:t xml:space="preserve"> القبلي والبعدي للمجموعة ال</w:t>
      </w:r>
      <w:r w:rsidRPr="00247DDB">
        <w:rPr>
          <w:rFonts w:ascii="Times New Roman" w:eastAsia="Times New Roman" w:hAnsi="Times New Roman" w:cs="Simplified Arabic" w:hint="cs"/>
          <w:b/>
          <w:color w:val="000000"/>
          <w:sz w:val="32"/>
          <w:szCs w:val="32"/>
          <w:rtl/>
          <w:lang w:bidi="ar-DZ"/>
        </w:rPr>
        <w:t>ضابط</w:t>
      </w:r>
      <w:r w:rsidRPr="00247DDB">
        <w:rPr>
          <w:rFonts w:ascii="Times New Roman" w:eastAsia="Times New Roman" w:hAnsi="Times New Roman" w:cs="Simplified Arabic"/>
          <w:b/>
          <w:color w:val="000000"/>
          <w:sz w:val="32"/>
          <w:szCs w:val="32"/>
          <w:rtl/>
          <w:lang w:bidi="ar-DZ"/>
        </w:rPr>
        <w:t xml:space="preserve">ة في </w:t>
      </w:r>
      <w:r w:rsidRPr="00247DDB">
        <w:rPr>
          <w:rFonts w:ascii="Times New Roman" w:eastAsia="Times New Roman" w:hAnsi="Times New Roman" w:cs="Simplified Arabic" w:hint="cs"/>
          <w:b/>
          <w:color w:val="000000"/>
          <w:sz w:val="32"/>
          <w:szCs w:val="32"/>
          <w:rtl/>
          <w:lang w:bidi="ar-DZ"/>
        </w:rPr>
        <w:t>مهارة التصويب من الثبات</w:t>
      </w:r>
      <w:r w:rsidRPr="00247DDB">
        <w:rPr>
          <w:rFonts w:ascii="Times New Roman" w:eastAsia="Times New Roman" w:hAnsi="Times New Roman" w:cs="Simplified Arabic"/>
          <w:b/>
          <w:color w:val="000000"/>
          <w:sz w:val="32"/>
          <w:szCs w:val="32"/>
          <w:rtl/>
          <w:lang w:bidi="ar-DZ"/>
        </w:rPr>
        <w:t xml:space="preserve"> ، </w:t>
      </w:r>
      <w:r w:rsidR="0025120B">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25120B">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القبلي (</w:t>
      </w:r>
      <w:r w:rsidRPr="00247DDB">
        <w:rPr>
          <w:rFonts w:ascii="Times New Roman" w:eastAsia="Times New Roman" w:hAnsi="Times New Roman" w:cs="Simplified Arabic" w:hint="cs"/>
          <w:b/>
          <w:color w:val="000000"/>
          <w:sz w:val="32"/>
          <w:szCs w:val="32"/>
          <w:rtl/>
          <w:lang w:bidi="ar-DZ"/>
        </w:rPr>
        <w:t>14</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0.75</w:t>
      </w:r>
      <w:r w:rsidRPr="00247DDB">
        <w:rPr>
          <w:rFonts w:ascii="Times New Roman" w:eastAsia="Times New Roman" w:hAnsi="Times New Roman" w:cs="Simplified Arabic"/>
          <w:b/>
          <w:color w:val="000000"/>
          <w:sz w:val="32"/>
          <w:szCs w:val="32"/>
          <w:rtl/>
          <w:lang w:bidi="ar-DZ"/>
        </w:rPr>
        <w:t xml:space="preserve">) ، في حين كانت قيمة الوسيط في </w:t>
      </w:r>
      <w:r w:rsidR="0025120B">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r w:rsidRPr="00247DDB">
        <w:rPr>
          <w:rFonts w:ascii="Times New Roman" w:eastAsia="Times New Roman" w:hAnsi="Times New Roman" w:cs="Simplified Arabic" w:hint="cs"/>
          <w:b/>
          <w:color w:val="000000"/>
          <w:sz w:val="32"/>
          <w:szCs w:val="32"/>
          <w:rtl/>
          <w:lang w:bidi="ar-DZ"/>
        </w:rPr>
        <w:t>15</w:t>
      </w:r>
      <w:r w:rsidRPr="00247DDB">
        <w:rPr>
          <w:rFonts w:ascii="Times New Roman" w:eastAsia="Times New Roman" w:hAnsi="Times New Roman" w:cs="Simplified Arabic"/>
          <w:b/>
          <w:color w:val="000000"/>
          <w:sz w:val="32"/>
          <w:szCs w:val="32"/>
          <w:rtl/>
          <w:lang w:bidi="ar-DZ"/>
        </w:rPr>
        <w:t>) درجة وقيمة الانحراف الربيعي (</w:t>
      </w:r>
      <w:r w:rsidRPr="00247DDB">
        <w:rPr>
          <w:rFonts w:ascii="Times New Roman" w:eastAsia="Times New Roman" w:hAnsi="Times New Roman" w:cs="Simplified Arabic" w:hint="cs"/>
          <w:b/>
          <w:color w:val="000000"/>
          <w:sz w:val="32"/>
          <w:szCs w:val="32"/>
          <w:rtl/>
          <w:lang w:bidi="ar-DZ"/>
        </w:rPr>
        <w:t>1.25</w:t>
      </w:r>
      <w:r w:rsidRPr="00247DDB">
        <w:rPr>
          <w:rFonts w:ascii="Times New Roman" w:eastAsia="Times New Roman" w:hAnsi="Times New Roman" w:cs="Simplified Arabic"/>
          <w:b/>
          <w:color w:val="000000"/>
          <w:sz w:val="32"/>
          <w:szCs w:val="32"/>
          <w:rtl/>
          <w:lang w:bidi="ar-DZ"/>
        </w:rPr>
        <w:t xml:space="preserve">) ، </w:t>
      </w:r>
      <w:r w:rsidRPr="00247DDB">
        <w:rPr>
          <w:rFonts w:ascii="Times New Roman" w:eastAsia="Times New Roman" w:hAnsi="Times New Roman" w:cs="Simplified Arabic" w:hint="cs"/>
          <w:b/>
          <w:color w:val="000000"/>
          <w:sz w:val="32"/>
          <w:szCs w:val="32"/>
          <w:rtl/>
          <w:lang w:bidi="ar-DZ"/>
        </w:rPr>
        <w:t xml:space="preserve">ولغرض التعرف على حقيقة هذه الفروقات استخدم الباحث اختبار ولكوكسن للعينات المترابطة ، </w:t>
      </w:r>
      <w:r w:rsidRPr="00247DDB">
        <w:rPr>
          <w:rFonts w:ascii="Times New Roman" w:eastAsia="Times New Roman" w:hAnsi="Times New Roman" w:cs="Simplified Arabic"/>
          <w:b/>
          <w:color w:val="000000"/>
          <w:sz w:val="32"/>
          <w:szCs w:val="32"/>
          <w:rtl/>
          <w:lang w:bidi="ar-DZ"/>
        </w:rPr>
        <w:t>و</w:t>
      </w:r>
      <w:r w:rsidR="0025120B">
        <w:rPr>
          <w:rFonts w:ascii="Times New Roman" w:eastAsia="Times New Roman" w:hAnsi="Times New Roman" w:cs="Simplified Arabic" w:hint="cs"/>
          <w:b/>
          <w:color w:val="000000"/>
          <w:sz w:val="32"/>
          <w:szCs w:val="32"/>
          <w:rtl/>
          <w:lang w:bidi="ar-DZ"/>
        </w:rPr>
        <w:t>منه</w:t>
      </w:r>
      <w:r w:rsidRPr="00247DDB">
        <w:rPr>
          <w:rFonts w:ascii="Times New Roman" w:eastAsia="Times New Roman" w:hAnsi="Times New Roman" w:cs="Simplified Arabic"/>
          <w:b/>
          <w:color w:val="000000"/>
          <w:sz w:val="32"/>
          <w:szCs w:val="32"/>
          <w:rtl/>
          <w:lang w:bidi="ar-DZ"/>
        </w:rPr>
        <w:t xml:space="preserve"> بلغت قيمة ولكوكسن المحسوبة (</w:t>
      </w:r>
      <w:r w:rsidRPr="00247DDB">
        <w:rPr>
          <w:rFonts w:ascii="Times New Roman" w:eastAsia="Times New Roman" w:hAnsi="Times New Roman" w:cs="Simplified Arabic" w:hint="cs"/>
          <w:b/>
          <w:color w:val="000000"/>
          <w:sz w:val="32"/>
          <w:szCs w:val="32"/>
          <w:rtl/>
          <w:lang w:bidi="ar-DZ"/>
        </w:rPr>
        <w:t>5</w:t>
      </w:r>
      <w:r w:rsidRPr="00247DDB">
        <w:rPr>
          <w:rFonts w:ascii="Times New Roman" w:eastAsia="Times New Roman" w:hAnsi="Times New Roman" w:cs="Simplified Arabic"/>
          <w:b/>
          <w:color w:val="000000"/>
          <w:sz w:val="32"/>
          <w:szCs w:val="32"/>
          <w:rtl/>
          <w:lang w:bidi="ar-DZ"/>
        </w:rPr>
        <w:t xml:space="preserve">) وهي </w:t>
      </w:r>
      <w:r w:rsidR="0025120B">
        <w:rPr>
          <w:rFonts w:ascii="Times New Roman" w:eastAsia="Times New Roman" w:hAnsi="Times New Roman" w:cs="Simplified Arabic" w:hint="cs"/>
          <w:b/>
          <w:color w:val="000000"/>
          <w:sz w:val="32"/>
          <w:szCs w:val="32"/>
          <w:rtl/>
          <w:lang w:bidi="ar-DZ"/>
        </w:rPr>
        <w:t>أصغر من</w:t>
      </w:r>
      <w:r w:rsidRPr="00247DDB">
        <w:rPr>
          <w:rFonts w:ascii="Times New Roman" w:eastAsia="Times New Roman" w:hAnsi="Times New Roman" w:cs="Simplified Arabic"/>
          <w:b/>
          <w:color w:val="000000"/>
          <w:sz w:val="32"/>
          <w:szCs w:val="32"/>
          <w:rtl/>
          <w:lang w:bidi="ar-DZ"/>
        </w:rPr>
        <w:t>قيمة ولكوكسن الجدولية والبالغة (</w:t>
      </w:r>
      <w:r w:rsidR="0025120B">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عند </w:t>
      </w:r>
      <w:r w:rsidR="0025120B">
        <w:rPr>
          <w:rFonts w:ascii="Times New Roman" w:eastAsia="Times New Roman" w:hAnsi="Times New Roman" w:cs="Simplified Arabic" w:hint="cs"/>
          <w:b/>
          <w:color w:val="000000"/>
          <w:sz w:val="32"/>
          <w:szCs w:val="32"/>
          <w:rtl/>
          <w:lang w:bidi="ar-DZ"/>
        </w:rPr>
        <w:t>حجم عينة</w:t>
      </w:r>
      <w:r w:rsidRPr="00247DDB">
        <w:rPr>
          <w:rFonts w:ascii="Times New Roman" w:eastAsia="Times New Roman" w:hAnsi="Times New Roman" w:cs="Simplified Arabic"/>
          <w:b/>
          <w:color w:val="000000"/>
          <w:sz w:val="32"/>
          <w:szCs w:val="32"/>
          <w:rtl/>
          <w:lang w:bidi="ar-DZ"/>
        </w:rPr>
        <w:t xml:space="preserve"> (</w:t>
      </w:r>
      <w:r w:rsidR="0025120B">
        <w:rPr>
          <w:rFonts w:ascii="Times New Roman" w:eastAsia="Times New Roman" w:hAnsi="Times New Roman" w:cs="Simplified Arabic" w:hint="cs"/>
          <w:b/>
          <w:color w:val="000000"/>
          <w:sz w:val="32"/>
          <w:szCs w:val="32"/>
          <w:rtl/>
          <w:lang w:bidi="ar-DZ"/>
        </w:rPr>
        <w:t>10</w:t>
      </w:r>
      <w:r w:rsidRPr="00247DDB">
        <w:rPr>
          <w:rFonts w:ascii="Times New Roman" w:eastAsia="Times New Roman" w:hAnsi="Times New Roman" w:cs="Simplified Arabic"/>
          <w:b/>
          <w:color w:val="000000"/>
          <w:sz w:val="32"/>
          <w:szCs w:val="32"/>
          <w:rtl/>
          <w:lang w:bidi="ar-DZ"/>
        </w:rPr>
        <w:t xml:space="preserve">) ومستوى دلالة (0.05) فكان الفرق معنوياً ولصالح </w:t>
      </w:r>
      <w:r w:rsidR="0025120B">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b/>
          <w:color w:val="000000"/>
          <w:sz w:val="32"/>
          <w:szCs w:val="32"/>
          <w:rtl/>
          <w:lang w:bidi="ar-DZ"/>
        </w:rPr>
        <w:t xml:space="preserve"> البعدي .</w:t>
      </w:r>
    </w:p>
    <w:p w:rsidR="00247DDB" w:rsidRPr="0025120B" w:rsidRDefault="00247DDB" w:rsidP="006A07C0">
      <w:pPr>
        <w:spacing w:after="0" w:line="240" w:lineRule="auto"/>
        <w:jc w:val="both"/>
        <w:rPr>
          <w:rFonts w:ascii="Simplified Arabic" w:eastAsia="Times New Roman" w:hAnsi="Simplified Arabic" w:cs="Simplified Arabic"/>
          <w:b/>
          <w:color w:val="000000"/>
          <w:sz w:val="32"/>
          <w:szCs w:val="32"/>
          <w:rtl/>
          <w:lang w:bidi="ar-DZ"/>
        </w:rPr>
      </w:pPr>
      <w:r w:rsidRPr="00247DDB">
        <w:rPr>
          <w:rFonts w:ascii="Times New Roman" w:eastAsia="Times New Roman" w:hAnsi="Times New Roman" w:cs="Simplified Arabic" w:hint="cs"/>
          <w:b/>
          <w:color w:val="000000"/>
          <w:sz w:val="32"/>
          <w:szCs w:val="32"/>
          <w:rtl/>
          <w:lang w:bidi="ar-DZ"/>
        </w:rPr>
        <w:t xml:space="preserve">    أما في مهارة التصويب من الحركة ، فقد كانت هناك </w:t>
      </w:r>
      <w:r w:rsidRPr="00247DDB">
        <w:rPr>
          <w:rFonts w:ascii="Times New Roman" w:eastAsia="Times New Roman" w:hAnsi="Times New Roman" w:cs="Simplified Arabic"/>
          <w:b/>
          <w:color w:val="000000"/>
          <w:sz w:val="32"/>
          <w:szCs w:val="32"/>
          <w:rtl/>
          <w:lang w:bidi="ar-DZ"/>
        </w:rPr>
        <w:t xml:space="preserve">فروق بين نتائج </w:t>
      </w:r>
      <w:r w:rsidR="0025120B">
        <w:rPr>
          <w:rFonts w:ascii="Times New Roman" w:eastAsia="Times New Roman" w:hAnsi="Times New Roman" w:cs="Simplified Arabic" w:hint="cs"/>
          <w:b/>
          <w:color w:val="000000"/>
          <w:sz w:val="32"/>
          <w:szCs w:val="32"/>
          <w:rtl/>
          <w:lang w:bidi="ar-DZ"/>
        </w:rPr>
        <w:t xml:space="preserve">القياسين </w:t>
      </w:r>
      <w:r w:rsidRPr="00247DDB">
        <w:rPr>
          <w:rFonts w:ascii="Times New Roman" w:eastAsia="Times New Roman" w:hAnsi="Times New Roman" w:cs="Simplified Arabic"/>
          <w:b/>
          <w:color w:val="000000"/>
          <w:sz w:val="32"/>
          <w:szCs w:val="32"/>
          <w:rtl/>
          <w:lang w:bidi="ar-DZ"/>
        </w:rPr>
        <w:t>القبلي والبعدي للمجموعة ال</w:t>
      </w:r>
      <w:r w:rsidRPr="00247DDB">
        <w:rPr>
          <w:rFonts w:ascii="Times New Roman" w:eastAsia="Times New Roman" w:hAnsi="Times New Roman" w:cs="Simplified Arabic" w:hint="cs"/>
          <w:b/>
          <w:color w:val="000000"/>
          <w:sz w:val="32"/>
          <w:szCs w:val="32"/>
          <w:rtl/>
          <w:lang w:bidi="ar-DZ"/>
        </w:rPr>
        <w:t>ضابط</w:t>
      </w:r>
      <w:r w:rsidRPr="00247DDB">
        <w:rPr>
          <w:rFonts w:ascii="Times New Roman" w:eastAsia="Times New Roman" w:hAnsi="Times New Roman" w:cs="Simplified Arabic"/>
          <w:b/>
          <w:color w:val="000000"/>
          <w:sz w:val="32"/>
          <w:szCs w:val="32"/>
          <w:rtl/>
          <w:lang w:bidi="ar-DZ"/>
        </w:rPr>
        <w:t xml:space="preserve">ة ، حيث بلغت قيمة الوسيط في </w:t>
      </w:r>
      <w:r w:rsidR="0025120B">
        <w:rPr>
          <w:rFonts w:ascii="Times New Roman" w:eastAsia="Times New Roman" w:hAnsi="Times New Roman"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القبلي (</w:t>
      </w:r>
      <w:r w:rsidRPr="0025120B">
        <w:rPr>
          <w:rFonts w:ascii="Simplified Arabic" w:eastAsia="Times New Roman" w:hAnsi="Simplified Arabic" w:cs="Simplified Arabic"/>
          <w:b/>
          <w:bCs/>
          <w:sz w:val="32"/>
          <w:szCs w:val="32"/>
          <w:rtl/>
          <w:lang w:bidi="ar-IQ"/>
        </w:rPr>
        <w:t>14</w:t>
      </w:r>
      <w:r w:rsidRPr="0025120B">
        <w:rPr>
          <w:rFonts w:ascii="Simplified Arabic" w:eastAsia="Times New Roman" w:hAnsi="Simplified Arabic" w:cs="Simplified Arabic"/>
          <w:b/>
          <w:color w:val="000000"/>
          <w:sz w:val="32"/>
          <w:szCs w:val="32"/>
          <w:rtl/>
          <w:lang w:bidi="ar-DZ"/>
        </w:rPr>
        <w:t xml:space="preserve">) درجة وقيمة الانحراف الربيعي (1.25) ، في حين كانت قيمة الوسيط في </w:t>
      </w:r>
      <w:r w:rsidR="006A07C0">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r w:rsidRPr="0025120B">
        <w:rPr>
          <w:rFonts w:ascii="Simplified Arabic" w:eastAsia="Times New Roman" w:hAnsi="Simplified Arabic" w:cs="Simplified Arabic"/>
          <w:b/>
          <w:bCs/>
          <w:sz w:val="32"/>
          <w:szCs w:val="32"/>
          <w:rtl/>
          <w:lang w:bidi="ar-IQ"/>
        </w:rPr>
        <w:t>15</w:t>
      </w:r>
      <w:r w:rsidRPr="0025120B">
        <w:rPr>
          <w:rFonts w:ascii="Simplified Arabic" w:eastAsia="Times New Roman" w:hAnsi="Simplified Arabic" w:cs="Simplified Arabic"/>
          <w:b/>
          <w:color w:val="000000"/>
          <w:sz w:val="32"/>
          <w:szCs w:val="32"/>
          <w:rtl/>
          <w:lang w:bidi="ar-DZ"/>
        </w:rPr>
        <w:t>) درجة وقيمة الانحراف الربيعي (1.25) ، ولغرض التعرف على حقيقة هذه الفروقات استخدم الباحث اختبار ولكوكسن للعينات المترابطة ، و</w:t>
      </w:r>
      <w:r w:rsidR="006A07C0">
        <w:rPr>
          <w:rFonts w:ascii="Simplified Arabic" w:eastAsia="Times New Roman" w:hAnsi="Simplified Arabic" w:cs="Simplified Arabic" w:hint="cs"/>
          <w:b/>
          <w:color w:val="000000"/>
          <w:sz w:val="32"/>
          <w:szCs w:val="32"/>
          <w:rtl/>
          <w:lang w:bidi="ar-DZ"/>
        </w:rPr>
        <w:t>منه</w:t>
      </w:r>
      <w:r w:rsidRPr="0025120B">
        <w:rPr>
          <w:rFonts w:ascii="Simplified Arabic" w:eastAsia="Times New Roman" w:hAnsi="Simplified Arabic" w:cs="Simplified Arabic"/>
          <w:b/>
          <w:color w:val="000000"/>
          <w:sz w:val="32"/>
          <w:szCs w:val="32"/>
          <w:rtl/>
          <w:lang w:bidi="ar-DZ"/>
        </w:rPr>
        <w:t xml:space="preserve"> بلغت قيمة </w:t>
      </w:r>
      <w:r w:rsidRPr="0025120B">
        <w:rPr>
          <w:rFonts w:ascii="Simplified Arabic" w:eastAsia="Times New Roman" w:hAnsi="Simplified Arabic" w:cs="Simplified Arabic"/>
          <w:b/>
          <w:color w:val="000000"/>
          <w:sz w:val="32"/>
          <w:szCs w:val="32"/>
          <w:rtl/>
          <w:lang w:bidi="ar-DZ"/>
        </w:rPr>
        <w:lastRenderedPageBreak/>
        <w:t>ولكوكسن المحسوبة (4) وهي اصغر من قيمة ولكوكسن الجدولية والبالغة (</w:t>
      </w:r>
      <w:r w:rsidR="006A07C0">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عند </w:t>
      </w:r>
      <w:r w:rsidR="006A07C0">
        <w:rPr>
          <w:rFonts w:ascii="Simplified Arabic" w:eastAsia="Times New Roman" w:hAnsi="Simplified Arabic" w:cs="Simplified Arabic" w:hint="cs"/>
          <w:b/>
          <w:color w:val="000000"/>
          <w:sz w:val="32"/>
          <w:szCs w:val="32"/>
          <w:rtl/>
          <w:lang w:bidi="ar-DZ"/>
        </w:rPr>
        <w:t>حجم عينة</w:t>
      </w:r>
      <w:r w:rsidRPr="0025120B">
        <w:rPr>
          <w:rFonts w:ascii="Simplified Arabic" w:eastAsia="Times New Roman" w:hAnsi="Simplified Arabic" w:cs="Simplified Arabic"/>
          <w:b/>
          <w:color w:val="000000"/>
          <w:sz w:val="32"/>
          <w:szCs w:val="32"/>
          <w:rtl/>
          <w:lang w:bidi="ar-DZ"/>
        </w:rPr>
        <w:t xml:space="preserve">  (</w:t>
      </w:r>
      <w:r w:rsidR="006A07C0">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ومستوى دلالة (0.05 ) فكان الفرق معنوياً ولصالح </w:t>
      </w:r>
      <w:r w:rsidR="006A07C0">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p>
    <w:p w:rsidR="00247DDB" w:rsidRPr="0025120B" w:rsidRDefault="00247DDB" w:rsidP="00F65301">
      <w:pPr>
        <w:spacing w:after="0" w:line="240" w:lineRule="auto"/>
        <w:jc w:val="both"/>
        <w:rPr>
          <w:rFonts w:ascii="Simplified Arabic" w:eastAsia="Times New Roman" w:hAnsi="Simplified Arabic" w:cs="Simplified Arabic"/>
          <w:b/>
          <w:color w:val="000000"/>
          <w:sz w:val="32"/>
          <w:szCs w:val="32"/>
          <w:rtl/>
          <w:lang w:bidi="ar-DZ"/>
        </w:rPr>
      </w:pPr>
      <w:r w:rsidRPr="0025120B">
        <w:rPr>
          <w:rFonts w:ascii="Simplified Arabic" w:eastAsia="Times New Roman" w:hAnsi="Simplified Arabic" w:cs="Simplified Arabic"/>
          <w:b/>
          <w:color w:val="000000"/>
          <w:sz w:val="32"/>
          <w:szCs w:val="32"/>
          <w:rtl/>
          <w:lang w:bidi="ar-DZ"/>
        </w:rPr>
        <w:t xml:space="preserve">   أما في مهارة التصويب البعيد من الثبات </w:t>
      </w:r>
      <w:r w:rsidR="006A07C0">
        <w:rPr>
          <w:rFonts w:ascii="Simplified Arabic" w:eastAsia="Times New Roman" w:hAnsi="Simplified Arabic" w:cs="Simplified Arabic" w:hint="cs"/>
          <w:b/>
          <w:color w:val="000000"/>
          <w:sz w:val="32"/>
          <w:szCs w:val="32"/>
          <w:rtl/>
          <w:lang w:bidi="ar-DZ"/>
        </w:rPr>
        <w:t xml:space="preserve">كانت </w:t>
      </w:r>
      <w:r w:rsidRPr="0025120B">
        <w:rPr>
          <w:rFonts w:ascii="Simplified Arabic" w:eastAsia="Times New Roman" w:hAnsi="Simplified Arabic" w:cs="Simplified Arabic"/>
          <w:b/>
          <w:color w:val="000000"/>
          <w:sz w:val="32"/>
          <w:szCs w:val="32"/>
          <w:rtl/>
          <w:lang w:bidi="ar-DZ"/>
        </w:rPr>
        <w:t xml:space="preserve">هناك فروق بين نتائج </w:t>
      </w:r>
      <w:r w:rsidR="006A07C0">
        <w:rPr>
          <w:rFonts w:ascii="Simplified Arabic" w:eastAsia="Times New Roman" w:hAnsi="Simplified Arabic" w:cs="Simplified Arabic" w:hint="cs"/>
          <w:b/>
          <w:color w:val="000000"/>
          <w:sz w:val="32"/>
          <w:szCs w:val="32"/>
          <w:rtl/>
          <w:lang w:bidi="ar-DZ"/>
        </w:rPr>
        <w:t>القياسين</w:t>
      </w:r>
      <w:r w:rsidRPr="0025120B">
        <w:rPr>
          <w:rFonts w:ascii="Simplified Arabic" w:eastAsia="Times New Roman" w:hAnsi="Simplified Arabic" w:cs="Simplified Arabic"/>
          <w:b/>
          <w:color w:val="000000"/>
          <w:sz w:val="32"/>
          <w:szCs w:val="32"/>
          <w:rtl/>
          <w:lang w:bidi="ar-DZ"/>
        </w:rPr>
        <w:t xml:space="preserve"> القبلي والبعدي للمجموعة الضابطة ، </w:t>
      </w:r>
      <w:r w:rsidR="00F65301">
        <w:rPr>
          <w:rFonts w:ascii="Simplified Arabic" w:eastAsia="Times New Roman" w:hAnsi="Simplified Arabic" w:cs="Simplified Arabic" w:hint="cs"/>
          <w:b/>
          <w:color w:val="000000"/>
          <w:sz w:val="32"/>
          <w:szCs w:val="32"/>
          <w:rtl/>
          <w:lang w:bidi="ar-DZ"/>
        </w:rPr>
        <w:t>اذ</w:t>
      </w:r>
      <w:r w:rsidRPr="0025120B">
        <w:rPr>
          <w:rFonts w:ascii="Simplified Arabic" w:eastAsia="Times New Roman" w:hAnsi="Simplified Arabic" w:cs="Simplified Arabic"/>
          <w:b/>
          <w:color w:val="000000"/>
          <w:sz w:val="32"/>
          <w:szCs w:val="32"/>
          <w:rtl/>
          <w:lang w:bidi="ar-DZ"/>
        </w:rPr>
        <w:t xml:space="preserve"> بلغت قيمة الوسيط في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القبلي (10) درجة وقيمة الانحراف الربيعي (1.75) ، في حين كانت قيمة الوسيط في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(10.5) درجة وقيمة الانحراف الربيعي (1) ، ولغرض التعرف على حقيقة هذه الفروقات استخدم الباحث اختبار ولكوكسن للعينات المترابطة ، و</w:t>
      </w:r>
      <w:r w:rsidR="00F65301">
        <w:rPr>
          <w:rFonts w:ascii="Simplified Arabic" w:eastAsia="Times New Roman" w:hAnsi="Simplified Arabic" w:cs="Simplified Arabic" w:hint="cs"/>
          <w:b/>
          <w:color w:val="000000"/>
          <w:sz w:val="32"/>
          <w:szCs w:val="32"/>
          <w:rtl/>
          <w:lang w:bidi="ar-DZ"/>
        </w:rPr>
        <w:t>منه</w:t>
      </w:r>
      <w:r w:rsidRPr="0025120B">
        <w:rPr>
          <w:rFonts w:ascii="Simplified Arabic" w:eastAsia="Times New Roman" w:hAnsi="Simplified Arabic" w:cs="Simplified Arabic"/>
          <w:b/>
          <w:color w:val="000000"/>
          <w:sz w:val="32"/>
          <w:szCs w:val="32"/>
          <w:rtl/>
          <w:lang w:bidi="ar-DZ"/>
        </w:rPr>
        <w:t xml:space="preserve"> بلغت قيمة ولكوكسن المحسوبة (9) وهي </w:t>
      </w:r>
      <w:r w:rsidR="00F65301">
        <w:rPr>
          <w:rFonts w:ascii="Simplified Arabic" w:eastAsia="Times New Roman" w:hAnsi="Simplified Arabic" w:cs="Simplified Arabic" w:hint="cs"/>
          <w:b/>
          <w:color w:val="000000"/>
          <w:sz w:val="32"/>
          <w:szCs w:val="32"/>
          <w:rtl/>
          <w:lang w:bidi="ar-DZ"/>
        </w:rPr>
        <w:t>أصغ</w:t>
      </w:r>
      <w:r w:rsidRPr="0025120B">
        <w:rPr>
          <w:rFonts w:ascii="Simplified Arabic" w:eastAsia="Times New Roman" w:hAnsi="Simplified Arabic" w:cs="Simplified Arabic"/>
          <w:b/>
          <w:color w:val="000000"/>
          <w:sz w:val="32"/>
          <w:szCs w:val="32"/>
          <w:rtl/>
          <w:lang w:bidi="ar-DZ"/>
        </w:rPr>
        <w:t>ر من قيمة ولكوكسن الجدولية والبالغة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عند </w:t>
      </w:r>
      <w:r w:rsidR="00F65301">
        <w:rPr>
          <w:rFonts w:ascii="Simplified Arabic" w:eastAsia="Times New Roman" w:hAnsi="Simplified Arabic" w:cs="Simplified Arabic" w:hint="cs"/>
          <w:b/>
          <w:color w:val="000000"/>
          <w:sz w:val="32"/>
          <w:szCs w:val="32"/>
          <w:rtl/>
          <w:lang w:bidi="ar-DZ"/>
        </w:rPr>
        <w:t>حجم عينة</w:t>
      </w:r>
      <w:r w:rsidRPr="0025120B">
        <w:rPr>
          <w:rFonts w:ascii="Simplified Arabic" w:eastAsia="Times New Roman" w:hAnsi="Simplified Arabic" w:cs="Simplified Arabic"/>
          <w:b/>
          <w:color w:val="000000"/>
          <w:sz w:val="32"/>
          <w:szCs w:val="32"/>
          <w:rtl/>
          <w:lang w:bidi="ar-DZ"/>
        </w:rPr>
        <w:t xml:space="preserve">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ومستوى دلالة (0.05) فكان الفرق معنوياً </w:t>
      </w:r>
      <w:r w:rsidR="00F65301">
        <w:rPr>
          <w:rFonts w:ascii="Simplified Arabic" w:eastAsia="Times New Roman" w:hAnsi="Simplified Arabic" w:cs="Simplified Arabic" w:hint="cs"/>
          <w:b/>
          <w:color w:val="000000"/>
          <w:sz w:val="32"/>
          <w:szCs w:val="32"/>
          <w:rtl/>
          <w:lang w:bidi="ar-DZ"/>
        </w:rPr>
        <w:t xml:space="preserve"> ودال احصائيا"</w:t>
      </w:r>
      <w:r w:rsidRPr="0025120B">
        <w:rPr>
          <w:rFonts w:ascii="Simplified Arabic" w:eastAsia="Times New Roman" w:hAnsi="Simplified Arabic" w:cs="Simplified Arabic"/>
          <w:b/>
          <w:color w:val="000000"/>
          <w:sz w:val="32"/>
          <w:szCs w:val="32"/>
          <w:rtl/>
          <w:lang w:bidi="ar-DZ"/>
        </w:rPr>
        <w:t>.</w:t>
      </w:r>
    </w:p>
    <w:p w:rsidR="00247DDB" w:rsidRPr="0025120B" w:rsidRDefault="00247DDB" w:rsidP="00F65301">
      <w:pPr>
        <w:spacing w:after="0" w:line="240" w:lineRule="auto"/>
        <w:jc w:val="both"/>
        <w:rPr>
          <w:rFonts w:ascii="Simplified Arabic" w:eastAsia="Times New Roman" w:hAnsi="Simplified Arabic" w:cs="Simplified Arabic"/>
          <w:b/>
          <w:color w:val="000000"/>
          <w:sz w:val="32"/>
          <w:szCs w:val="32"/>
          <w:rtl/>
          <w:lang w:bidi="ar-DZ"/>
        </w:rPr>
      </w:pPr>
      <w:r w:rsidRPr="0025120B">
        <w:rPr>
          <w:rFonts w:ascii="Simplified Arabic" w:eastAsia="Times New Roman" w:hAnsi="Simplified Arabic" w:cs="Simplified Arabic"/>
          <w:b/>
          <w:color w:val="000000"/>
          <w:sz w:val="32"/>
          <w:szCs w:val="32"/>
          <w:rtl/>
          <w:lang w:bidi="ar-DZ"/>
        </w:rPr>
        <w:t xml:space="preserve">   أما في مهارة المناولة الصدرية ، فقد كانت هناك فروق بين نتائج </w:t>
      </w:r>
      <w:r w:rsidR="00F65301">
        <w:rPr>
          <w:rFonts w:ascii="Simplified Arabic" w:eastAsia="Times New Roman" w:hAnsi="Simplified Arabic" w:cs="Simplified Arabic" w:hint="cs"/>
          <w:b/>
          <w:color w:val="000000"/>
          <w:sz w:val="32"/>
          <w:szCs w:val="32"/>
          <w:rtl/>
          <w:lang w:bidi="ar-DZ"/>
        </w:rPr>
        <w:t>القياسين</w:t>
      </w:r>
      <w:r w:rsidRPr="0025120B">
        <w:rPr>
          <w:rFonts w:ascii="Simplified Arabic" w:eastAsia="Times New Roman" w:hAnsi="Simplified Arabic" w:cs="Simplified Arabic"/>
          <w:b/>
          <w:color w:val="000000"/>
          <w:sz w:val="32"/>
          <w:szCs w:val="32"/>
          <w:rtl/>
          <w:lang w:bidi="ar-DZ"/>
        </w:rPr>
        <w:t xml:space="preserve"> القبلي والبعدي للمجموعة الضابطة ، </w:t>
      </w:r>
      <w:r w:rsidR="00F65301">
        <w:rPr>
          <w:rFonts w:ascii="Simplified Arabic" w:eastAsia="Times New Roman" w:hAnsi="Simplified Arabic" w:cs="Simplified Arabic" w:hint="cs"/>
          <w:b/>
          <w:color w:val="000000"/>
          <w:sz w:val="32"/>
          <w:szCs w:val="32"/>
          <w:rtl/>
          <w:lang w:bidi="ar-DZ"/>
        </w:rPr>
        <w:t>اذ</w:t>
      </w:r>
      <w:r w:rsidRPr="0025120B">
        <w:rPr>
          <w:rFonts w:ascii="Simplified Arabic" w:eastAsia="Times New Roman" w:hAnsi="Simplified Arabic" w:cs="Simplified Arabic"/>
          <w:b/>
          <w:color w:val="000000"/>
          <w:sz w:val="32"/>
          <w:szCs w:val="32"/>
          <w:rtl/>
          <w:lang w:bidi="ar-DZ"/>
        </w:rPr>
        <w:t xml:space="preserve"> بلغت قيمة الوسيط في </w:t>
      </w:r>
      <w:r w:rsidR="00F65301">
        <w:rPr>
          <w:rFonts w:ascii="Simplified Arabic" w:eastAsia="Times New Roman" w:hAnsi="Simplified Arabic" w:cs="Simplified Arabic" w:hint="cs"/>
          <w:b/>
          <w:color w:val="000000"/>
          <w:sz w:val="32"/>
          <w:szCs w:val="32"/>
          <w:rtl/>
          <w:lang w:bidi="ar-DZ"/>
        </w:rPr>
        <w:t xml:space="preserve">القياس </w:t>
      </w:r>
      <w:r w:rsidRPr="0025120B">
        <w:rPr>
          <w:rFonts w:ascii="Simplified Arabic" w:eastAsia="Times New Roman" w:hAnsi="Simplified Arabic" w:cs="Simplified Arabic"/>
          <w:b/>
          <w:color w:val="000000"/>
          <w:sz w:val="32"/>
          <w:szCs w:val="32"/>
          <w:rtl/>
          <w:lang w:bidi="ar-DZ"/>
        </w:rPr>
        <w:t>القبلي (</w:t>
      </w:r>
      <w:r w:rsidRPr="0025120B">
        <w:rPr>
          <w:rFonts w:ascii="Simplified Arabic" w:eastAsia="Times New Roman" w:hAnsi="Simplified Arabic" w:cs="Simplified Arabic"/>
          <w:b/>
          <w:bCs/>
          <w:sz w:val="32"/>
          <w:szCs w:val="32"/>
          <w:rtl/>
          <w:lang w:bidi="ar-IQ"/>
        </w:rPr>
        <w:t>19.5</w:t>
      </w:r>
      <w:r w:rsidRPr="0025120B">
        <w:rPr>
          <w:rFonts w:ascii="Simplified Arabic" w:eastAsia="Times New Roman" w:hAnsi="Simplified Arabic" w:cs="Simplified Arabic"/>
          <w:b/>
          <w:color w:val="000000"/>
          <w:sz w:val="32"/>
          <w:szCs w:val="32"/>
          <w:rtl/>
          <w:lang w:bidi="ar-DZ"/>
        </w:rPr>
        <w:t xml:space="preserve">) درجة وقيمة الانحراف الربيعي (2) ، في حين كانت قيمة الوسيط في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r w:rsidRPr="0025120B">
        <w:rPr>
          <w:rFonts w:ascii="Simplified Arabic" w:eastAsia="Times New Roman" w:hAnsi="Simplified Arabic" w:cs="Simplified Arabic"/>
          <w:b/>
          <w:bCs/>
          <w:sz w:val="32"/>
          <w:szCs w:val="32"/>
          <w:rtl/>
          <w:lang w:bidi="ar-IQ"/>
        </w:rPr>
        <w:t>20</w:t>
      </w:r>
      <w:r w:rsidRPr="0025120B">
        <w:rPr>
          <w:rFonts w:ascii="Simplified Arabic" w:eastAsia="Times New Roman" w:hAnsi="Simplified Arabic" w:cs="Simplified Arabic"/>
          <w:b/>
          <w:color w:val="000000"/>
          <w:sz w:val="32"/>
          <w:szCs w:val="32"/>
          <w:rtl/>
          <w:lang w:bidi="ar-DZ"/>
        </w:rPr>
        <w:t>) درجة وقيمة الانحراف الربيعي (1.75) ، ولغرض التعرف على حقيقة هذه الفروقات استخدم الباحث اختبار ولكوكسن للعينات المترابطة ، و</w:t>
      </w:r>
      <w:r w:rsidR="00F65301">
        <w:rPr>
          <w:rFonts w:ascii="Simplified Arabic" w:eastAsia="Times New Roman" w:hAnsi="Simplified Arabic" w:cs="Simplified Arabic" w:hint="cs"/>
          <w:b/>
          <w:color w:val="000000"/>
          <w:sz w:val="32"/>
          <w:szCs w:val="32"/>
          <w:rtl/>
          <w:lang w:bidi="ar-DZ"/>
        </w:rPr>
        <w:t>منه</w:t>
      </w:r>
      <w:r w:rsidRPr="0025120B">
        <w:rPr>
          <w:rFonts w:ascii="Simplified Arabic" w:eastAsia="Times New Roman" w:hAnsi="Simplified Arabic" w:cs="Simplified Arabic"/>
          <w:b/>
          <w:color w:val="000000"/>
          <w:sz w:val="32"/>
          <w:szCs w:val="32"/>
          <w:rtl/>
          <w:lang w:bidi="ar-DZ"/>
        </w:rPr>
        <w:t xml:space="preserve"> بلغت قيمة ولكوكسن المحسوبة (3) وهي اصغر من قيمة ولكوكسن الجدولية والبالغة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عند </w:t>
      </w:r>
      <w:r w:rsidR="00F65301">
        <w:rPr>
          <w:rFonts w:ascii="Simplified Arabic" w:eastAsia="Times New Roman" w:hAnsi="Simplified Arabic" w:cs="Simplified Arabic" w:hint="cs"/>
          <w:b/>
          <w:color w:val="000000"/>
          <w:sz w:val="32"/>
          <w:szCs w:val="32"/>
          <w:rtl/>
          <w:lang w:bidi="ar-DZ"/>
        </w:rPr>
        <w:t>حجم عينة</w:t>
      </w:r>
      <w:r w:rsidRPr="0025120B">
        <w:rPr>
          <w:rFonts w:ascii="Simplified Arabic" w:eastAsia="Times New Roman" w:hAnsi="Simplified Arabic" w:cs="Simplified Arabic"/>
          <w:b/>
          <w:color w:val="000000"/>
          <w:sz w:val="32"/>
          <w:szCs w:val="32"/>
          <w:rtl/>
          <w:lang w:bidi="ar-DZ"/>
        </w:rPr>
        <w:t xml:space="preserve">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ومستوى دلالة (0.05 ) فكان الفرق معنوياً ولصالح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p>
    <w:p w:rsidR="00247DDB" w:rsidRPr="0025120B" w:rsidRDefault="00247DDB" w:rsidP="00F65301">
      <w:pPr>
        <w:spacing w:after="0" w:line="240" w:lineRule="auto"/>
        <w:jc w:val="both"/>
        <w:rPr>
          <w:rFonts w:ascii="Simplified Arabic" w:eastAsia="Times New Roman" w:hAnsi="Simplified Arabic" w:cs="Simplified Arabic"/>
          <w:b/>
          <w:color w:val="000000"/>
          <w:sz w:val="32"/>
          <w:szCs w:val="32"/>
          <w:rtl/>
          <w:lang w:bidi="ar-DZ"/>
        </w:rPr>
      </w:pPr>
      <w:r w:rsidRPr="0025120B">
        <w:rPr>
          <w:rFonts w:ascii="Simplified Arabic" w:eastAsia="Times New Roman" w:hAnsi="Simplified Arabic" w:cs="Simplified Arabic"/>
          <w:b/>
          <w:color w:val="000000"/>
          <w:sz w:val="32"/>
          <w:szCs w:val="32"/>
          <w:rtl/>
          <w:lang w:bidi="ar-DZ"/>
        </w:rPr>
        <w:t xml:space="preserve">   كما كانت هناك فروق بين نتائج </w:t>
      </w:r>
      <w:r w:rsidR="00F65301">
        <w:rPr>
          <w:rFonts w:ascii="Simplified Arabic" w:eastAsia="Times New Roman" w:hAnsi="Simplified Arabic" w:cs="Simplified Arabic" w:hint="cs"/>
          <w:b/>
          <w:color w:val="000000"/>
          <w:sz w:val="32"/>
          <w:szCs w:val="32"/>
          <w:rtl/>
          <w:lang w:bidi="ar-DZ"/>
        </w:rPr>
        <w:t>القياسين</w:t>
      </w:r>
      <w:r w:rsidRPr="0025120B">
        <w:rPr>
          <w:rFonts w:ascii="Simplified Arabic" w:eastAsia="Times New Roman" w:hAnsi="Simplified Arabic" w:cs="Simplified Arabic"/>
          <w:b/>
          <w:color w:val="000000"/>
          <w:sz w:val="32"/>
          <w:szCs w:val="32"/>
          <w:rtl/>
          <w:lang w:bidi="ar-DZ"/>
        </w:rPr>
        <w:t xml:space="preserve"> القبلي والبعدي للمجموعة الضابطة في مهارة المناولة من فوق الرأس ، </w:t>
      </w:r>
      <w:r w:rsidR="00F65301">
        <w:rPr>
          <w:rFonts w:ascii="Simplified Arabic" w:eastAsia="Times New Roman" w:hAnsi="Simplified Arabic" w:cs="Simplified Arabic" w:hint="cs"/>
          <w:b/>
          <w:color w:val="000000"/>
          <w:sz w:val="32"/>
          <w:szCs w:val="32"/>
          <w:rtl/>
          <w:lang w:bidi="ar-DZ"/>
        </w:rPr>
        <w:t>اذ</w:t>
      </w:r>
      <w:r w:rsidRPr="0025120B">
        <w:rPr>
          <w:rFonts w:ascii="Simplified Arabic" w:eastAsia="Times New Roman" w:hAnsi="Simplified Arabic" w:cs="Simplified Arabic"/>
          <w:b/>
          <w:color w:val="000000"/>
          <w:sz w:val="32"/>
          <w:szCs w:val="32"/>
          <w:rtl/>
          <w:lang w:bidi="ar-DZ"/>
        </w:rPr>
        <w:t xml:space="preserve"> بلغت قيمة الوسيط في ا</w:t>
      </w:r>
      <w:r w:rsidR="00F65301">
        <w:rPr>
          <w:rFonts w:ascii="Simplified Arabic" w:eastAsia="Times New Roman" w:hAnsi="Simplified Arabic" w:cs="Simplified Arabic" w:hint="cs"/>
          <w:b/>
          <w:color w:val="000000"/>
          <w:sz w:val="32"/>
          <w:szCs w:val="32"/>
          <w:rtl/>
          <w:lang w:bidi="ar-DZ"/>
        </w:rPr>
        <w:t>لقياس</w:t>
      </w:r>
      <w:r w:rsidRPr="0025120B">
        <w:rPr>
          <w:rFonts w:ascii="Simplified Arabic" w:eastAsia="Times New Roman" w:hAnsi="Simplified Arabic" w:cs="Simplified Arabic"/>
          <w:b/>
          <w:color w:val="000000"/>
          <w:sz w:val="32"/>
          <w:szCs w:val="32"/>
          <w:rtl/>
          <w:lang w:bidi="ar-DZ"/>
        </w:rPr>
        <w:t xml:space="preserve"> القبلي (18.5) درجة وقيمة الانحراف الربيعي (2.25) ، في حين كانت قيمة الوسيط في ا</w:t>
      </w:r>
      <w:r w:rsidR="00F65301">
        <w:rPr>
          <w:rFonts w:ascii="Simplified Arabic" w:eastAsia="Times New Roman" w:hAnsi="Simplified Arabic" w:cs="Simplified Arabic" w:hint="cs"/>
          <w:b/>
          <w:color w:val="000000"/>
          <w:sz w:val="32"/>
          <w:szCs w:val="32"/>
          <w:rtl/>
          <w:lang w:bidi="ar-DZ"/>
        </w:rPr>
        <w:t>لقياس</w:t>
      </w:r>
      <w:r w:rsidRPr="0025120B">
        <w:rPr>
          <w:rFonts w:ascii="Simplified Arabic" w:eastAsia="Times New Roman" w:hAnsi="Simplified Arabic" w:cs="Simplified Arabic"/>
          <w:b/>
          <w:color w:val="000000"/>
          <w:sz w:val="32"/>
          <w:szCs w:val="32"/>
          <w:rtl/>
          <w:lang w:bidi="ar-DZ"/>
        </w:rPr>
        <w:t xml:space="preserve"> البعدي (20) درجة وقيمة الانحراف الربيعي (1.25) ، ولغرض التعرف على حقيقة هذه الفروقات استخدم الباحث اختب</w:t>
      </w:r>
      <w:r w:rsidR="00F65301">
        <w:rPr>
          <w:rFonts w:ascii="Simplified Arabic" w:eastAsia="Times New Roman" w:hAnsi="Simplified Arabic" w:cs="Simplified Arabic"/>
          <w:b/>
          <w:color w:val="000000"/>
          <w:sz w:val="32"/>
          <w:szCs w:val="32"/>
          <w:rtl/>
          <w:lang w:bidi="ar-DZ"/>
        </w:rPr>
        <w:t xml:space="preserve">ار ولكوكسن للعينات المترابطة ، </w:t>
      </w:r>
      <w:r w:rsidR="00F65301">
        <w:rPr>
          <w:rFonts w:ascii="Simplified Arabic" w:eastAsia="Times New Roman" w:hAnsi="Simplified Arabic" w:cs="Simplified Arabic" w:hint="cs"/>
          <w:b/>
          <w:color w:val="000000"/>
          <w:sz w:val="32"/>
          <w:szCs w:val="32"/>
          <w:rtl/>
          <w:lang w:bidi="ar-DZ"/>
        </w:rPr>
        <w:t>ومنه</w:t>
      </w:r>
      <w:r w:rsidRPr="0025120B">
        <w:rPr>
          <w:rFonts w:ascii="Simplified Arabic" w:eastAsia="Times New Roman" w:hAnsi="Simplified Arabic" w:cs="Simplified Arabic"/>
          <w:b/>
          <w:color w:val="000000"/>
          <w:sz w:val="32"/>
          <w:szCs w:val="32"/>
          <w:rtl/>
          <w:lang w:bidi="ar-DZ"/>
        </w:rPr>
        <w:t xml:space="preserve"> بلغت قيمة ولكوكسن المحسوبة (4) وهي اصغر من قيمة ولكوكسن الجدولية والبالغة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عند </w:t>
      </w:r>
      <w:r w:rsidR="00F65301">
        <w:rPr>
          <w:rFonts w:ascii="Simplified Arabic" w:eastAsia="Times New Roman" w:hAnsi="Simplified Arabic" w:cs="Simplified Arabic" w:hint="cs"/>
          <w:b/>
          <w:color w:val="000000"/>
          <w:sz w:val="32"/>
          <w:szCs w:val="32"/>
          <w:rtl/>
          <w:lang w:bidi="ar-DZ"/>
        </w:rPr>
        <w:t>حجم عينة</w:t>
      </w:r>
      <w:r w:rsidRPr="0025120B">
        <w:rPr>
          <w:rFonts w:ascii="Simplified Arabic" w:eastAsia="Times New Roman" w:hAnsi="Simplified Arabic" w:cs="Simplified Arabic"/>
          <w:b/>
          <w:color w:val="000000"/>
          <w:sz w:val="32"/>
          <w:szCs w:val="32"/>
          <w:rtl/>
          <w:lang w:bidi="ar-DZ"/>
        </w:rPr>
        <w:t xml:space="preserve">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ومستوى دلالة (0.05) فكان الفرق معنوياً ولصالح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p>
    <w:p w:rsidR="00247DDB" w:rsidRPr="0025120B" w:rsidRDefault="00247DDB" w:rsidP="00F65301">
      <w:pPr>
        <w:spacing w:after="0" w:line="240" w:lineRule="auto"/>
        <w:jc w:val="both"/>
        <w:rPr>
          <w:rFonts w:ascii="Simplified Arabic" w:eastAsia="Times New Roman" w:hAnsi="Simplified Arabic" w:cs="Simplified Arabic"/>
          <w:b/>
          <w:color w:val="000000"/>
          <w:sz w:val="32"/>
          <w:szCs w:val="32"/>
          <w:rtl/>
          <w:lang w:bidi="ar-DZ"/>
        </w:rPr>
      </w:pPr>
      <w:r w:rsidRPr="0025120B">
        <w:rPr>
          <w:rFonts w:ascii="Simplified Arabic" w:eastAsia="Times New Roman" w:hAnsi="Simplified Arabic" w:cs="Simplified Arabic"/>
          <w:b/>
          <w:color w:val="000000"/>
          <w:sz w:val="32"/>
          <w:szCs w:val="32"/>
          <w:rtl/>
          <w:lang w:bidi="ar-DZ"/>
        </w:rPr>
        <w:lastRenderedPageBreak/>
        <w:t xml:space="preserve">    أما في مهارة المناولة من فوق الكتف ، </w:t>
      </w:r>
      <w:r w:rsidR="00F65301">
        <w:rPr>
          <w:rFonts w:ascii="Simplified Arabic" w:eastAsia="Times New Roman" w:hAnsi="Simplified Arabic" w:cs="Simplified Arabic" w:hint="cs"/>
          <w:b/>
          <w:color w:val="000000"/>
          <w:sz w:val="32"/>
          <w:szCs w:val="32"/>
          <w:rtl/>
          <w:lang w:bidi="ar-DZ"/>
        </w:rPr>
        <w:t>كانت</w:t>
      </w:r>
      <w:r w:rsidRPr="0025120B">
        <w:rPr>
          <w:rFonts w:ascii="Simplified Arabic" w:eastAsia="Times New Roman" w:hAnsi="Simplified Arabic" w:cs="Simplified Arabic"/>
          <w:b/>
          <w:color w:val="000000"/>
          <w:sz w:val="32"/>
          <w:szCs w:val="32"/>
          <w:rtl/>
          <w:lang w:bidi="ar-DZ"/>
        </w:rPr>
        <w:t xml:space="preserve"> هناك فروق بين نتائج </w:t>
      </w:r>
      <w:r w:rsidR="00F65301">
        <w:rPr>
          <w:rFonts w:ascii="Simplified Arabic" w:eastAsia="Times New Roman" w:hAnsi="Simplified Arabic" w:cs="Simplified Arabic" w:hint="cs"/>
          <w:b/>
          <w:color w:val="000000"/>
          <w:sz w:val="32"/>
          <w:szCs w:val="32"/>
          <w:rtl/>
          <w:lang w:bidi="ar-DZ"/>
        </w:rPr>
        <w:t>القياسين</w:t>
      </w:r>
      <w:r w:rsidRPr="0025120B">
        <w:rPr>
          <w:rFonts w:ascii="Simplified Arabic" w:eastAsia="Times New Roman" w:hAnsi="Simplified Arabic" w:cs="Simplified Arabic"/>
          <w:b/>
          <w:color w:val="000000"/>
          <w:sz w:val="32"/>
          <w:szCs w:val="32"/>
          <w:rtl/>
          <w:lang w:bidi="ar-DZ"/>
        </w:rPr>
        <w:t xml:space="preserve"> القبلي والبعدي للمجموعة الضابطة ، </w:t>
      </w:r>
      <w:r w:rsidR="00F65301">
        <w:rPr>
          <w:rFonts w:ascii="Simplified Arabic" w:eastAsia="Times New Roman" w:hAnsi="Simplified Arabic" w:cs="Simplified Arabic" w:hint="cs"/>
          <w:b/>
          <w:color w:val="000000"/>
          <w:sz w:val="32"/>
          <w:szCs w:val="32"/>
          <w:rtl/>
          <w:lang w:bidi="ar-DZ"/>
        </w:rPr>
        <w:t>اذ</w:t>
      </w:r>
      <w:r w:rsidRPr="0025120B">
        <w:rPr>
          <w:rFonts w:ascii="Simplified Arabic" w:eastAsia="Times New Roman" w:hAnsi="Simplified Arabic" w:cs="Simplified Arabic"/>
          <w:b/>
          <w:color w:val="000000"/>
          <w:sz w:val="32"/>
          <w:szCs w:val="32"/>
          <w:rtl/>
          <w:lang w:bidi="ar-DZ"/>
        </w:rPr>
        <w:t xml:space="preserve"> بلغت قيمة الوسيط في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القبلي (</w:t>
      </w:r>
      <w:r w:rsidRPr="0025120B">
        <w:rPr>
          <w:rFonts w:ascii="Simplified Arabic" w:eastAsia="Times New Roman" w:hAnsi="Simplified Arabic" w:cs="Simplified Arabic"/>
          <w:b/>
          <w:bCs/>
          <w:sz w:val="32"/>
          <w:szCs w:val="32"/>
          <w:rtl/>
          <w:lang w:bidi="ar-IQ"/>
        </w:rPr>
        <w:t>13.30</w:t>
      </w:r>
      <w:r w:rsidRPr="0025120B">
        <w:rPr>
          <w:rFonts w:ascii="Simplified Arabic" w:eastAsia="Times New Roman" w:hAnsi="Simplified Arabic" w:cs="Simplified Arabic"/>
          <w:b/>
          <w:color w:val="000000"/>
          <w:sz w:val="32"/>
          <w:szCs w:val="32"/>
          <w:rtl/>
          <w:lang w:bidi="ar-DZ"/>
        </w:rPr>
        <w:t xml:space="preserve">) درجة وقيمة الانحراف الربيعي (2.01) ، في حين كانت قيمة الوسيط في </w:t>
      </w:r>
      <w:r w:rsidR="00F65301">
        <w:rPr>
          <w:rFonts w:ascii="Simplified Arabic" w:eastAsia="Times New Roman" w:hAnsi="Simplified Arabic" w:cs="Simplified Arabic" w:hint="cs"/>
          <w:b/>
          <w:color w:val="000000"/>
          <w:sz w:val="32"/>
          <w:szCs w:val="32"/>
          <w:rtl/>
          <w:lang w:bidi="ar-DZ"/>
        </w:rPr>
        <w:t>القياس</w:t>
      </w:r>
      <w:r w:rsidRPr="0025120B">
        <w:rPr>
          <w:rFonts w:ascii="Simplified Arabic" w:eastAsia="Times New Roman" w:hAnsi="Simplified Arabic" w:cs="Simplified Arabic"/>
          <w:b/>
          <w:color w:val="000000"/>
          <w:sz w:val="32"/>
          <w:szCs w:val="32"/>
          <w:rtl/>
          <w:lang w:bidi="ar-DZ"/>
        </w:rPr>
        <w:t xml:space="preserve"> البعدي (</w:t>
      </w:r>
      <w:r w:rsidRPr="0025120B">
        <w:rPr>
          <w:rFonts w:ascii="Simplified Arabic" w:eastAsia="Times New Roman" w:hAnsi="Simplified Arabic" w:cs="Simplified Arabic"/>
          <w:b/>
          <w:bCs/>
          <w:sz w:val="32"/>
          <w:szCs w:val="32"/>
          <w:rtl/>
          <w:lang w:bidi="ar-IQ"/>
        </w:rPr>
        <w:t>12.7</w:t>
      </w:r>
      <w:r w:rsidRPr="0025120B">
        <w:rPr>
          <w:rFonts w:ascii="Simplified Arabic" w:eastAsia="Times New Roman" w:hAnsi="Simplified Arabic" w:cs="Simplified Arabic"/>
          <w:b/>
          <w:color w:val="000000"/>
          <w:sz w:val="32"/>
          <w:szCs w:val="32"/>
          <w:rtl/>
          <w:lang w:bidi="ar-DZ"/>
        </w:rPr>
        <w:t>) درجة وقيمة الانحراف الربيعي (1.3) ، ولغرض التعرف على حقيقة هذه الفروقات استخدم الباحث اختبار ولكوكسن للعينات المترابطة ، و</w:t>
      </w:r>
      <w:r w:rsidR="00F65301">
        <w:rPr>
          <w:rFonts w:ascii="Simplified Arabic" w:eastAsia="Times New Roman" w:hAnsi="Simplified Arabic" w:cs="Simplified Arabic" w:hint="cs"/>
          <w:b/>
          <w:color w:val="000000"/>
          <w:sz w:val="32"/>
          <w:szCs w:val="32"/>
          <w:rtl/>
          <w:lang w:bidi="ar-DZ"/>
        </w:rPr>
        <w:t>منه</w:t>
      </w:r>
      <w:r w:rsidRPr="0025120B">
        <w:rPr>
          <w:rFonts w:ascii="Simplified Arabic" w:eastAsia="Times New Roman" w:hAnsi="Simplified Arabic" w:cs="Simplified Arabic"/>
          <w:b/>
          <w:color w:val="000000"/>
          <w:sz w:val="32"/>
          <w:szCs w:val="32"/>
          <w:rtl/>
          <w:lang w:bidi="ar-DZ"/>
        </w:rPr>
        <w:t xml:space="preserve"> بلغت قيمة ولكوكسن المحسوبة (6) وهي </w:t>
      </w:r>
      <w:r w:rsidR="00F65301">
        <w:rPr>
          <w:rFonts w:ascii="Simplified Arabic" w:eastAsia="Times New Roman" w:hAnsi="Simplified Arabic" w:cs="Simplified Arabic" w:hint="cs"/>
          <w:b/>
          <w:color w:val="000000"/>
          <w:sz w:val="32"/>
          <w:szCs w:val="32"/>
          <w:rtl/>
          <w:lang w:bidi="ar-DZ"/>
        </w:rPr>
        <w:t>أصغر</w:t>
      </w:r>
      <w:r w:rsidRPr="0025120B">
        <w:rPr>
          <w:rFonts w:ascii="Simplified Arabic" w:eastAsia="Times New Roman" w:hAnsi="Simplified Arabic" w:cs="Simplified Arabic"/>
          <w:b/>
          <w:color w:val="000000"/>
          <w:sz w:val="32"/>
          <w:szCs w:val="32"/>
          <w:rtl/>
          <w:lang w:bidi="ar-DZ"/>
        </w:rPr>
        <w:t xml:space="preserve"> من قيمة ولكوكسن الجدولية والبالغة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عند </w:t>
      </w:r>
      <w:r w:rsidR="00F65301">
        <w:rPr>
          <w:rFonts w:ascii="Simplified Arabic" w:eastAsia="Times New Roman" w:hAnsi="Simplified Arabic" w:cs="Simplified Arabic" w:hint="cs"/>
          <w:b/>
          <w:color w:val="000000"/>
          <w:sz w:val="32"/>
          <w:szCs w:val="32"/>
          <w:rtl/>
          <w:lang w:bidi="ar-DZ"/>
        </w:rPr>
        <w:t>حجم عينة</w:t>
      </w:r>
      <w:r w:rsidRPr="0025120B">
        <w:rPr>
          <w:rFonts w:ascii="Simplified Arabic" w:eastAsia="Times New Roman" w:hAnsi="Simplified Arabic" w:cs="Simplified Arabic"/>
          <w:b/>
          <w:color w:val="000000"/>
          <w:sz w:val="32"/>
          <w:szCs w:val="32"/>
          <w:rtl/>
          <w:lang w:bidi="ar-DZ"/>
        </w:rPr>
        <w:t xml:space="preserve">  (</w:t>
      </w:r>
      <w:r w:rsidR="00F65301">
        <w:rPr>
          <w:rFonts w:ascii="Simplified Arabic" w:eastAsia="Times New Roman" w:hAnsi="Simplified Arabic" w:cs="Simplified Arabic" w:hint="cs"/>
          <w:b/>
          <w:color w:val="000000"/>
          <w:sz w:val="32"/>
          <w:szCs w:val="32"/>
          <w:rtl/>
          <w:lang w:bidi="ar-DZ"/>
        </w:rPr>
        <w:t>10</w:t>
      </w:r>
      <w:r w:rsidRPr="0025120B">
        <w:rPr>
          <w:rFonts w:ascii="Simplified Arabic" w:eastAsia="Times New Roman" w:hAnsi="Simplified Arabic" w:cs="Simplified Arabic"/>
          <w:b/>
          <w:color w:val="000000"/>
          <w:sz w:val="32"/>
          <w:szCs w:val="32"/>
          <w:rtl/>
          <w:lang w:bidi="ar-DZ"/>
        </w:rPr>
        <w:t xml:space="preserve">) ومستوى دلالة (0.05 ) فكان الفرق معنوياً </w:t>
      </w:r>
      <w:r w:rsidR="00F65301">
        <w:rPr>
          <w:rFonts w:ascii="Simplified Arabic" w:eastAsia="Times New Roman" w:hAnsi="Simplified Arabic" w:cs="Simplified Arabic" w:hint="cs"/>
          <w:b/>
          <w:color w:val="000000"/>
          <w:sz w:val="32"/>
          <w:szCs w:val="32"/>
          <w:rtl/>
          <w:lang w:bidi="ar-DZ"/>
        </w:rPr>
        <w:t xml:space="preserve">وذو دلالة احصائية </w:t>
      </w:r>
      <w:r w:rsidRPr="0025120B">
        <w:rPr>
          <w:rFonts w:ascii="Simplified Arabic" w:eastAsia="Times New Roman" w:hAnsi="Simplified Arabic" w:cs="Simplified Arabic"/>
          <w:b/>
          <w:color w:val="000000"/>
          <w:sz w:val="32"/>
          <w:szCs w:val="32"/>
          <w:rtl/>
          <w:lang w:bidi="ar-DZ"/>
        </w:rPr>
        <w:t>.</w:t>
      </w:r>
    </w:p>
    <w:p w:rsidR="00247DDB" w:rsidRPr="0025120B" w:rsidRDefault="00247DDB" w:rsidP="003C7F8C">
      <w:pPr>
        <w:spacing w:after="0" w:line="240" w:lineRule="auto"/>
        <w:jc w:val="both"/>
        <w:rPr>
          <w:rFonts w:ascii="Simplified Arabic" w:eastAsia="Times New Roman" w:hAnsi="Simplified Arabic" w:cs="Simplified Arabic"/>
          <w:b/>
          <w:color w:val="000000"/>
          <w:sz w:val="32"/>
          <w:szCs w:val="32"/>
          <w:rtl/>
          <w:lang w:bidi="ar-DZ"/>
        </w:rPr>
      </w:pPr>
      <w:r w:rsidRPr="0025120B">
        <w:rPr>
          <w:rFonts w:ascii="Simplified Arabic" w:eastAsia="Times New Roman" w:hAnsi="Simplified Arabic" w:cs="Simplified Arabic"/>
          <w:b/>
          <w:color w:val="000000"/>
          <w:sz w:val="32"/>
          <w:szCs w:val="32"/>
          <w:rtl/>
          <w:lang w:bidi="ar-DZ"/>
        </w:rPr>
        <w:t xml:space="preserve">   في ضوء النتائج السابقة يتبين وجود فروق معنوية ذات دلالة إحصائية في </w:t>
      </w:r>
      <w:r w:rsidR="00F65301">
        <w:rPr>
          <w:rFonts w:ascii="Simplified Arabic" w:eastAsia="Times New Roman" w:hAnsi="Simplified Arabic" w:cs="Simplified Arabic" w:hint="cs"/>
          <w:b/>
          <w:color w:val="000000"/>
          <w:sz w:val="32"/>
          <w:szCs w:val="32"/>
          <w:rtl/>
          <w:lang w:bidi="ar-DZ"/>
        </w:rPr>
        <w:t xml:space="preserve">جميع </w:t>
      </w:r>
      <w:r w:rsidRPr="0025120B">
        <w:rPr>
          <w:rFonts w:ascii="Simplified Arabic" w:eastAsia="Times New Roman" w:hAnsi="Simplified Arabic" w:cs="Simplified Arabic"/>
          <w:b/>
          <w:color w:val="000000"/>
          <w:sz w:val="32"/>
          <w:szCs w:val="32"/>
          <w:rtl/>
          <w:lang w:bidi="ar-DZ"/>
        </w:rPr>
        <w:t xml:space="preserve"> المهارات </w:t>
      </w:r>
      <w:r w:rsidR="00F65301">
        <w:rPr>
          <w:rFonts w:ascii="Simplified Arabic" w:eastAsia="Times New Roman" w:hAnsi="Simplified Arabic" w:cs="Simplified Arabic" w:hint="cs"/>
          <w:b/>
          <w:color w:val="000000"/>
          <w:sz w:val="32"/>
          <w:szCs w:val="32"/>
          <w:rtl/>
          <w:lang w:bidi="ar-DZ"/>
        </w:rPr>
        <w:t xml:space="preserve">، </w:t>
      </w:r>
      <w:r w:rsidRPr="0025120B">
        <w:rPr>
          <w:rFonts w:ascii="Simplified Arabic" w:eastAsia="Times New Roman" w:hAnsi="Simplified Arabic" w:cs="Simplified Arabic"/>
          <w:b/>
          <w:color w:val="000000"/>
          <w:sz w:val="32"/>
          <w:szCs w:val="32"/>
          <w:rtl/>
          <w:lang w:bidi="ar-DZ"/>
        </w:rPr>
        <w:t xml:space="preserve">وذلك من خلال الفروقات في أقيام الوسيط وقيم ولكوكسن المحسوبة التي أظهرت تطورا في المهارات </w:t>
      </w:r>
      <w:r w:rsidR="003C7F8C">
        <w:rPr>
          <w:rFonts w:ascii="Simplified Arabic" w:eastAsia="Times New Roman" w:hAnsi="Simplified Arabic" w:cs="Simplified Arabic" w:hint="cs"/>
          <w:b/>
          <w:color w:val="000000"/>
          <w:sz w:val="32"/>
          <w:szCs w:val="32"/>
          <w:rtl/>
          <w:lang w:bidi="ar-DZ"/>
        </w:rPr>
        <w:t>وادائها من قبل المجوعة الضابطة.</w:t>
      </w:r>
    </w:p>
    <w:p w:rsidR="00247DDB" w:rsidRPr="0025120B" w:rsidRDefault="00247DDB" w:rsidP="003C7F8C">
      <w:pPr>
        <w:spacing w:after="0" w:line="240" w:lineRule="auto"/>
        <w:jc w:val="both"/>
        <w:rPr>
          <w:rFonts w:ascii="Simplified Arabic" w:eastAsia="Times New Roman" w:hAnsi="Simplified Arabic" w:cs="Simplified Arabic"/>
          <w:sz w:val="32"/>
          <w:szCs w:val="32"/>
          <w:rtl/>
          <w:lang w:bidi="ar-IQ"/>
        </w:rPr>
      </w:pPr>
      <w:r w:rsidRPr="0025120B">
        <w:rPr>
          <w:rFonts w:ascii="Simplified Arabic" w:eastAsia="Times New Roman" w:hAnsi="Simplified Arabic" w:cs="Simplified Arabic"/>
          <w:b/>
          <w:color w:val="000000"/>
          <w:sz w:val="32"/>
          <w:szCs w:val="32"/>
          <w:rtl/>
          <w:lang w:bidi="ar-DZ"/>
        </w:rPr>
        <w:t xml:space="preserve">   حيث أظهرت النتائج </w:t>
      </w:r>
      <w:r w:rsidRPr="0025120B">
        <w:rPr>
          <w:rFonts w:ascii="Simplified Arabic" w:eastAsia="Times New Roman" w:hAnsi="Simplified Arabic" w:cs="Simplified Arabic"/>
          <w:sz w:val="32"/>
          <w:szCs w:val="32"/>
          <w:rtl/>
          <w:lang w:bidi="ar-IQ"/>
        </w:rPr>
        <w:t xml:space="preserve">وجود فروق معنوية ذات دلالة إحصائية في مهارة (الطبطبة بتغيير الاتجاه والطبطبة العالية والتصويب من الثبات والتصويب من الحركة والمناولة الصدرية والمناولة من فوق الرأس) </w:t>
      </w:r>
      <w:r w:rsidR="003C7F8C">
        <w:rPr>
          <w:rFonts w:ascii="Simplified Arabic" w:eastAsia="Times New Roman" w:hAnsi="Simplified Arabic" w:cs="Simplified Arabic" w:hint="cs"/>
          <w:sz w:val="32"/>
          <w:szCs w:val="32"/>
          <w:rtl/>
          <w:lang w:bidi="ar-IQ"/>
        </w:rPr>
        <w:t>وكذلك في مهارتي (التصويب البعيد من الثبات والمناولة من فوق الكتف)</w:t>
      </w:r>
      <w:r w:rsidR="003C7F8C">
        <w:rPr>
          <w:rFonts w:ascii="Simplified Arabic" w:eastAsia="Times New Roman" w:hAnsi="Simplified Arabic" w:cs="Simplified Arabic"/>
          <w:sz w:val="32"/>
          <w:szCs w:val="32"/>
          <w:rtl/>
          <w:lang w:bidi="ar-IQ"/>
        </w:rPr>
        <w:t xml:space="preserve">، وذلك من خلال التطور في نتائج </w:t>
      </w:r>
      <w:r w:rsidR="003C7F8C">
        <w:rPr>
          <w:rFonts w:ascii="Simplified Arabic" w:eastAsia="Times New Roman" w:hAnsi="Simplified Arabic" w:cs="Simplified Arabic" w:hint="cs"/>
          <w:sz w:val="32"/>
          <w:szCs w:val="32"/>
          <w:rtl/>
          <w:lang w:bidi="ar-IQ"/>
        </w:rPr>
        <w:t>القياسات</w:t>
      </w:r>
      <w:r w:rsidRPr="0025120B">
        <w:rPr>
          <w:rFonts w:ascii="Simplified Arabic" w:eastAsia="Times New Roman" w:hAnsi="Simplified Arabic" w:cs="Simplified Arabic"/>
          <w:sz w:val="32"/>
          <w:szCs w:val="32"/>
          <w:rtl/>
          <w:lang w:bidi="ar-IQ"/>
        </w:rPr>
        <w:t xml:space="preserve"> القبلية والبعدية ولصالح ال</w:t>
      </w:r>
      <w:r w:rsidR="003C7F8C">
        <w:rPr>
          <w:rFonts w:ascii="Simplified Arabic" w:eastAsia="Times New Roman" w:hAnsi="Simplified Arabic" w:cs="Simplified Arabic" w:hint="cs"/>
          <w:sz w:val="32"/>
          <w:szCs w:val="32"/>
          <w:rtl/>
          <w:lang w:bidi="ar-IQ"/>
        </w:rPr>
        <w:t>قياسات</w:t>
      </w:r>
      <w:r w:rsidRPr="0025120B">
        <w:rPr>
          <w:rFonts w:ascii="Simplified Arabic" w:eastAsia="Times New Roman" w:hAnsi="Simplified Arabic" w:cs="Simplified Arabic"/>
          <w:sz w:val="32"/>
          <w:szCs w:val="32"/>
          <w:rtl/>
          <w:lang w:bidi="ar-IQ"/>
        </w:rPr>
        <w:t xml:space="preserve"> البعدية .</w:t>
      </w:r>
    </w:p>
    <w:p w:rsidR="00247DDB" w:rsidRPr="00247DDB" w:rsidRDefault="00247DDB" w:rsidP="0081249C">
      <w:pPr>
        <w:spacing w:after="0" w:line="240" w:lineRule="auto"/>
        <w:jc w:val="both"/>
        <w:rPr>
          <w:rFonts w:ascii="Simplified Arabic" w:eastAsia="Times New Roman" w:hAnsi="Simplified Arabic" w:cs="Simplified Arabic"/>
          <w:sz w:val="32"/>
          <w:szCs w:val="32"/>
          <w:rtl/>
          <w:lang w:bidi="ar-IQ"/>
        </w:rPr>
      </w:pPr>
      <w:r w:rsidRPr="0025120B">
        <w:rPr>
          <w:rFonts w:ascii="Simplified Arabic" w:eastAsia="Times New Roman" w:hAnsi="Simplified Arabic" w:cs="Simplified Arabic"/>
          <w:sz w:val="32"/>
          <w:szCs w:val="32"/>
          <w:rtl/>
          <w:lang w:bidi="ar-IQ"/>
        </w:rPr>
        <w:t xml:space="preserve">   ويعزو الباحث سبب هذه الفروقات إلى تأثير المنهج المعد من قبل المدرب حيث تضمن تمارين القوة العضلية إلى جانب التمارين المهارية ، </w:t>
      </w:r>
      <w:r w:rsidR="0081249C">
        <w:rPr>
          <w:rFonts w:ascii="Simplified Arabic" w:eastAsia="Times New Roman" w:hAnsi="Simplified Arabic" w:cs="Simplified Arabic" w:hint="cs"/>
          <w:sz w:val="32"/>
          <w:szCs w:val="32"/>
          <w:rtl/>
          <w:lang w:bidi="ar-IQ"/>
        </w:rPr>
        <w:t>وهذه</w:t>
      </w:r>
      <w:r w:rsidRPr="0025120B">
        <w:rPr>
          <w:rFonts w:ascii="Simplified Arabic" w:eastAsia="Times New Roman" w:hAnsi="Simplified Arabic" w:cs="Simplified Arabic"/>
          <w:sz w:val="32"/>
          <w:szCs w:val="32"/>
          <w:rtl/>
          <w:lang w:bidi="ar-IQ"/>
        </w:rPr>
        <w:t xml:space="preserve"> كان لها الدور الفاعل في دقة أداء المهارات المذكورة </w:t>
      </w:r>
      <w:r w:rsidR="0081249C">
        <w:rPr>
          <w:rFonts w:ascii="Simplified Arabic" w:eastAsia="Times New Roman" w:hAnsi="Simplified Arabic" w:cs="Simplified Arabic" w:hint="cs"/>
          <w:sz w:val="32"/>
          <w:szCs w:val="32"/>
          <w:rtl/>
          <w:lang w:bidi="ar-IQ"/>
        </w:rPr>
        <w:t xml:space="preserve">مما </w:t>
      </w:r>
      <w:r w:rsidRPr="0025120B">
        <w:rPr>
          <w:rFonts w:ascii="Simplified Arabic" w:eastAsia="Times New Roman" w:hAnsi="Simplified Arabic" w:cs="Simplified Arabic"/>
          <w:sz w:val="32"/>
          <w:szCs w:val="32"/>
          <w:rtl/>
          <w:lang w:bidi="ar-IQ"/>
        </w:rPr>
        <w:t>أدى إلى تطويرها , إذ إن" تدريب المهارة الرياضية</w:t>
      </w:r>
      <w:r w:rsidRPr="00247DDB">
        <w:rPr>
          <w:rFonts w:ascii="Times New Roman" w:eastAsia="Times New Roman" w:hAnsi="Times New Roman" w:cs="Simplified Arabic"/>
          <w:sz w:val="32"/>
          <w:szCs w:val="32"/>
          <w:rtl/>
          <w:lang w:bidi="ar-IQ"/>
        </w:rPr>
        <w:t xml:space="preserve"> يجب أن يكون </w:t>
      </w:r>
      <w:r w:rsidRPr="00247DDB">
        <w:rPr>
          <w:rFonts w:ascii="Times New Roman" w:eastAsia="Times New Roman" w:hAnsi="Times New Roman" w:cs="Simplified Arabic"/>
          <w:color w:val="000000"/>
          <w:sz w:val="32"/>
          <w:szCs w:val="32"/>
          <w:rtl/>
          <w:lang w:bidi="ar-IQ"/>
        </w:rPr>
        <w:t>بجانبه</w:t>
      </w:r>
      <w:r w:rsidRPr="00247DDB">
        <w:rPr>
          <w:rFonts w:ascii="Times New Roman" w:eastAsia="Times New Roman" w:hAnsi="Times New Roman" w:cs="Simplified Arabic"/>
          <w:sz w:val="32"/>
          <w:szCs w:val="32"/>
          <w:rtl/>
          <w:lang w:bidi="ar-IQ"/>
        </w:rPr>
        <w:t>ا تدريب القوة اللازمة لتحسينها"</w:t>
      </w:r>
      <w:r w:rsidRPr="00247DDB">
        <w:rPr>
          <w:rFonts w:ascii="Times New Roman" w:eastAsia="Times New Roman" w:hAnsi="Times New Roman" w:cs="Simplified Arabic"/>
          <w:b/>
          <w:bCs/>
          <w:sz w:val="32"/>
          <w:szCs w:val="32"/>
          <w:vertAlign w:val="superscript"/>
          <w:rtl/>
          <w:lang w:bidi="ar-IQ"/>
        </w:rPr>
        <w:t>(</w:t>
      </w:r>
      <w:r w:rsidRPr="00247DDB">
        <w:rPr>
          <w:rFonts w:ascii="Times New Roman" w:eastAsia="Times New Roman" w:hAnsi="Times New Roman" w:cs="Simplified Arabic"/>
          <w:b/>
          <w:bCs/>
          <w:sz w:val="32"/>
          <w:szCs w:val="32"/>
          <w:vertAlign w:val="superscript"/>
          <w:rtl/>
          <w:lang w:bidi="ar-IQ"/>
        </w:rPr>
        <w:footnoteReference w:id="91"/>
      </w:r>
      <w:r w:rsidRPr="00247DDB">
        <w:rPr>
          <w:rFonts w:ascii="Times New Roman" w:eastAsia="Times New Roman" w:hAnsi="Times New Roman" w:cs="Simplified Arabic"/>
          <w:b/>
          <w:bCs/>
          <w:sz w:val="32"/>
          <w:szCs w:val="32"/>
          <w:vertAlign w:val="superscript"/>
          <w:rtl/>
          <w:lang w:bidi="ar-IQ"/>
        </w:rPr>
        <w:t>)</w:t>
      </w:r>
      <w:r w:rsidRPr="00247DDB">
        <w:rPr>
          <w:rFonts w:ascii="Simplified Arabic" w:eastAsia="Times New Roman" w:hAnsi="Simplified Arabic" w:cs="Simplified Arabic"/>
          <w:sz w:val="32"/>
          <w:szCs w:val="32"/>
          <w:rtl/>
          <w:lang w:bidi="ar-IQ"/>
        </w:rPr>
        <w:t>وهذا ما أكده عبد المجيد ومحمد عبده إذ إن "من الوسائل المساعدة على تنمية المهارة هو استخدام التمريناتالبدنية"</w:t>
      </w:r>
      <w:r w:rsidRPr="00AD3B49">
        <w:rPr>
          <w:rFonts w:ascii="Simplified Arabic" w:eastAsia="Times New Roman" w:hAnsi="Simplified Arabic" w:cs="Simplified Arabic"/>
          <w:sz w:val="20"/>
          <w:szCs w:val="20"/>
          <w:vertAlign w:val="superscript"/>
          <w:rtl/>
          <w:lang w:bidi="ar-IQ"/>
        </w:rPr>
        <w:t>(</w:t>
      </w:r>
      <w:r w:rsidRPr="00AD3B49">
        <w:rPr>
          <w:rFonts w:ascii="Simplified Arabic" w:eastAsia="Times New Roman" w:hAnsi="Simplified Arabic" w:cs="Simplified Arabic"/>
          <w:sz w:val="32"/>
          <w:szCs w:val="32"/>
          <w:vertAlign w:val="superscript"/>
          <w:rtl/>
          <w:lang w:bidi="ar-IQ"/>
        </w:rPr>
        <w:footnoteReference w:id="92"/>
      </w:r>
      <w:r w:rsidRPr="00AD3B49">
        <w:rPr>
          <w:rFonts w:ascii="Simplified Arabic" w:eastAsia="Times New Roman" w:hAnsi="Simplified Arabic" w:cs="Simplified Arabic"/>
          <w:sz w:val="20"/>
          <w:szCs w:val="20"/>
          <w:vertAlign w:val="superscript"/>
          <w:rtl/>
          <w:lang w:bidi="ar-IQ"/>
        </w:rPr>
        <w:t>)</w:t>
      </w:r>
      <w:r w:rsidRPr="00247DDB">
        <w:rPr>
          <w:rFonts w:ascii="Simplified Arabic" w:eastAsia="Times New Roman" w:hAnsi="Simplified Arabic" w:cs="Simplified Arabic"/>
          <w:sz w:val="20"/>
          <w:szCs w:val="20"/>
          <w:rtl/>
          <w:lang w:bidi="ar-IQ"/>
        </w:rPr>
        <w:t xml:space="preserve"> .</w:t>
      </w:r>
    </w:p>
    <w:p w:rsidR="00247DDB" w:rsidRPr="00247DDB" w:rsidRDefault="00247DDB" w:rsidP="00247DDB">
      <w:pPr>
        <w:spacing w:after="0" w:line="240" w:lineRule="auto"/>
        <w:jc w:val="both"/>
        <w:rPr>
          <w:rFonts w:ascii="Simplified Arabic" w:eastAsia="Times New Roman" w:hAnsi="Simplified Arabic" w:cs="Simplified Arabic"/>
          <w:sz w:val="32"/>
          <w:szCs w:val="32"/>
          <w:rtl/>
          <w:lang w:bidi="ar-IQ"/>
        </w:rPr>
      </w:pPr>
      <w:r w:rsidRPr="00247DDB">
        <w:rPr>
          <w:rFonts w:ascii="Simplified Arabic" w:eastAsia="Times New Roman" w:hAnsi="Simplified Arabic" w:cs="Simplified Arabic" w:hint="cs"/>
          <w:sz w:val="32"/>
          <w:szCs w:val="32"/>
          <w:rtl/>
          <w:lang w:bidi="ar-IQ"/>
        </w:rPr>
        <w:t xml:space="preserve">   كما</w:t>
      </w:r>
      <w:r w:rsidRPr="00247DDB">
        <w:rPr>
          <w:rFonts w:ascii="Simplified Arabic" w:eastAsia="Times New Roman" w:hAnsi="Simplified Arabic" w:cs="Simplified Arabic"/>
          <w:sz w:val="32"/>
          <w:szCs w:val="32"/>
          <w:rtl/>
          <w:lang w:bidi="ar-IQ"/>
        </w:rPr>
        <w:t xml:space="preserve"> أن الأداة المست</w:t>
      </w:r>
      <w:r w:rsidRPr="00247DDB">
        <w:rPr>
          <w:rFonts w:ascii="Simplified Arabic" w:eastAsia="Times New Roman" w:hAnsi="Simplified Arabic" w:cs="Simplified Arabic" w:hint="cs"/>
          <w:sz w:val="32"/>
          <w:szCs w:val="32"/>
          <w:rtl/>
          <w:lang w:bidi="ar-IQ"/>
        </w:rPr>
        <w:t>خدم</w:t>
      </w:r>
      <w:r w:rsidRPr="00247DDB">
        <w:rPr>
          <w:rFonts w:ascii="Simplified Arabic" w:eastAsia="Times New Roman" w:hAnsi="Simplified Arabic" w:cs="Simplified Arabic"/>
          <w:sz w:val="32"/>
          <w:szCs w:val="32"/>
          <w:rtl/>
          <w:lang w:bidi="ar-IQ"/>
        </w:rPr>
        <w:t xml:space="preserve">ة في </w:t>
      </w:r>
      <w:r w:rsidRPr="00247DDB">
        <w:rPr>
          <w:rFonts w:ascii="Simplified Arabic" w:eastAsia="Times New Roman" w:hAnsi="Simplified Arabic" w:cs="Simplified Arabic" w:hint="cs"/>
          <w:sz w:val="32"/>
          <w:szCs w:val="32"/>
          <w:rtl/>
          <w:lang w:bidi="ar-IQ"/>
        </w:rPr>
        <w:t>الأداء</w:t>
      </w:r>
      <w:r w:rsidRPr="00247DDB">
        <w:rPr>
          <w:rFonts w:ascii="Simplified Arabic" w:eastAsia="Times New Roman" w:hAnsi="Simplified Arabic" w:cs="Simplified Arabic"/>
          <w:sz w:val="32"/>
          <w:szCs w:val="32"/>
          <w:rtl/>
          <w:lang w:bidi="ar-IQ"/>
        </w:rPr>
        <w:t xml:space="preserve"> هو الكرسي </w:t>
      </w:r>
      <w:r w:rsidRPr="00247DDB">
        <w:rPr>
          <w:rFonts w:ascii="Simplified Arabic" w:eastAsia="Times New Roman" w:hAnsi="Simplified Arabic" w:cs="Simplified Arabic" w:hint="cs"/>
          <w:sz w:val="32"/>
          <w:szCs w:val="32"/>
          <w:rtl/>
          <w:lang w:bidi="ar-IQ"/>
        </w:rPr>
        <w:t xml:space="preserve">المتحرك </w:t>
      </w:r>
      <w:r w:rsidRPr="00247DDB">
        <w:rPr>
          <w:rFonts w:ascii="Simplified Arabic" w:eastAsia="Times New Roman" w:hAnsi="Simplified Arabic" w:cs="Simplified Arabic"/>
          <w:sz w:val="32"/>
          <w:szCs w:val="32"/>
          <w:rtl/>
          <w:lang w:bidi="ar-IQ"/>
        </w:rPr>
        <w:t>الذي يكون جزء لايتجز</w:t>
      </w:r>
      <w:r w:rsidRPr="00247DDB">
        <w:rPr>
          <w:rFonts w:ascii="Simplified Arabic" w:eastAsia="Times New Roman" w:hAnsi="Simplified Arabic" w:cs="Simplified Arabic" w:hint="cs"/>
          <w:sz w:val="32"/>
          <w:szCs w:val="32"/>
          <w:rtl/>
          <w:lang w:bidi="ar-IQ"/>
        </w:rPr>
        <w:t>أ</w:t>
      </w:r>
      <w:r w:rsidRPr="00247DDB">
        <w:rPr>
          <w:rFonts w:ascii="Simplified Arabic" w:eastAsia="Times New Roman" w:hAnsi="Simplified Arabic" w:cs="Simplified Arabic"/>
          <w:sz w:val="32"/>
          <w:szCs w:val="32"/>
          <w:rtl/>
          <w:lang w:bidi="ar-IQ"/>
        </w:rPr>
        <w:t xml:space="preserve"> من اللاعب</w:t>
      </w:r>
      <w:r w:rsidRPr="00247DDB">
        <w:rPr>
          <w:rFonts w:ascii="Simplified Arabic" w:eastAsia="Times New Roman" w:hAnsi="Simplified Arabic" w:cs="Simplified Arabic" w:hint="cs"/>
          <w:sz w:val="32"/>
          <w:szCs w:val="32"/>
          <w:rtl/>
          <w:lang w:bidi="ar-IQ"/>
        </w:rPr>
        <w:t xml:space="preserve"> نفسه</w:t>
      </w:r>
      <w:r w:rsidRPr="00247DDB">
        <w:rPr>
          <w:rFonts w:ascii="Simplified Arabic" w:eastAsia="Times New Roman" w:hAnsi="Simplified Arabic" w:cs="Simplified Arabic"/>
          <w:sz w:val="32"/>
          <w:szCs w:val="32"/>
          <w:rtl/>
          <w:lang w:bidi="ar-IQ"/>
        </w:rPr>
        <w:t xml:space="preserve"> في طبيعة الأداء </w:t>
      </w:r>
      <w:r w:rsidRPr="00247DDB">
        <w:rPr>
          <w:rFonts w:ascii="Simplified Arabic" w:eastAsia="Times New Roman" w:hAnsi="Simplified Arabic" w:cs="Simplified Arabic" w:hint="cs"/>
          <w:sz w:val="32"/>
          <w:szCs w:val="32"/>
          <w:rtl/>
          <w:lang w:bidi="ar-IQ"/>
        </w:rPr>
        <w:t xml:space="preserve">الاعتيادي </w:t>
      </w:r>
      <w:r w:rsidRPr="00247DDB">
        <w:rPr>
          <w:rFonts w:ascii="Simplified Arabic" w:eastAsia="Times New Roman" w:hAnsi="Simplified Arabic" w:cs="Simplified Arabic"/>
          <w:sz w:val="32"/>
          <w:szCs w:val="32"/>
          <w:rtl/>
          <w:lang w:bidi="ar-IQ"/>
        </w:rPr>
        <w:t>لل</w:t>
      </w:r>
      <w:r w:rsidRPr="00247DDB">
        <w:rPr>
          <w:rFonts w:ascii="Simplified Arabic" w:eastAsia="Times New Roman" w:hAnsi="Simplified Arabic" w:cs="Simplified Arabic" w:hint="cs"/>
          <w:sz w:val="32"/>
          <w:szCs w:val="32"/>
          <w:rtl/>
          <w:lang w:bidi="ar-IQ"/>
        </w:rPr>
        <w:t>مهارات الأساسيةأ</w:t>
      </w:r>
      <w:r w:rsidRPr="00247DDB">
        <w:rPr>
          <w:rFonts w:ascii="Simplified Arabic" w:eastAsia="Times New Roman" w:hAnsi="Simplified Arabic" w:cs="Simplified Arabic"/>
          <w:sz w:val="32"/>
          <w:szCs w:val="32"/>
          <w:rtl/>
          <w:lang w:bidi="ar-IQ"/>
        </w:rPr>
        <w:t xml:space="preserve">ثناء التدريبات أو المنافسة باستخدامه بشكل دائم مما ينمي </w:t>
      </w:r>
      <w:r w:rsidRPr="00247DDB">
        <w:rPr>
          <w:rFonts w:ascii="Simplified Arabic" w:eastAsia="Times New Roman" w:hAnsi="Simplified Arabic" w:cs="Simplified Arabic" w:hint="cs"/>
          <w:sz w:val="32"/>
          <w:szCs w:val="32"/>
          <w:rtl/>
          <w:lang w:bidi="ar-IQ"/>
        </w:rPr>
        <w:t>القدرات البدنية للذراعين ،</w:t>
      </w:r>
      <w:r w:rsidRPr="00247DDB">
        <w:rPr>
          <w:rFonts w:ascii="Simplified Arabic" w:eastAsia="Times New Roman" w:hAnsi="Simplified Arabic" w:cs="Simplified Arabic"/>
          <w:sz w:val="32"/>
          <w:szCs w:val="32"/>
          <w:rtl/>
          <w:lang w:bidi="ar-IQ"/>
        </w:rPr>
        <w:t xml:space="preserve"> إذ إن"أداء المهارات الحركية </w:t>
      </w:r>
      <w:r w:rsidRPr="00247DDB">
        <w:rPr>
          <w:rFonts w:ascii="Simplified Arabic" w:eastAsia="Times New Roman" w:hAnsi="Simplified Arabic" w:cs="Simplified Arabic"/>
          <w:sz w:val="32"/>
          <w:szCs w:val="32"/>
          <w:rtl/>
          <w:lang w:bidi="ar-IQ"/>
        </w:rPr>
        <w:lastRenderedPageBreak/>
        <w:t>يرتبط ارتباطاً وثيقاً بالنواحي المختلفة للصفات البدنية</w:t>
      </w:r>
      <w:r w:rsidRPr="00247DDB">
        <w:rPr>
          <w:rFonts w:ascii="Simplified Arabic" w:eastAsia="Times New Roman" w:hAnsi="Simplified Arabic" w:cs="Simplified Arabic" w:hint="cs"/>
          <w:sz w:val="32"/>
          <w:szCs w:val="32"/>
          <w:rtl/>
          <w:lang w:bidi="ar-IQ"/>
        </w:rPr>
        <w:t xml:space="preserve"> ،و</w:t>
      </w:r>
      <w:r w:rsidRPr="00247DDB">
        <w:rPr>
          <w:rFonts w:ascii="Simplified Arabic" w:eastAsia="Times New Roman" w:hAnsi="Simplified Arabic" w:cs="Simplified Arabic"/>
          <w:sz w:val="32"/>
          <w:szCs w:val="32"/>
          <w:rtl/>
          <w:lang w:bidi="ar-IQ"/>
        </w:rPr>
        <w:t>إن الأداء الجيد للمهارات الحركية لا يكتب له النجاح في التنفيذ إذا لم يعتمد بدرجة كبيرة على الصفات البدنية المطلوبة"</w:t>
      </w:r>
      <w:r w:rsidRPr="00247DDB">
        <w:rPr>
          <w:rFonts w:ascii="Simplified Arabic" w:eastAsia="Times New Roman" w:hAnsi="Simplified Arabic" w:cs="Simplified Arabic"/>
          <w:sz w:val="32"/>
          <w:szCs w:val="32"/>
          <w:vertAlign w:val="superscript"/>
          <w:rtl/>
          <w:lang w:bidi="ar-IQ"/>
        </w:rPr>
        <w:t>(</w:t>
      </w:r>
      <w:r w:rsidRPr="00247DDB">
        <w:rPr>
          <w:rFonts w:ascii="Simplified Arabic" w:eastAsia="Times New Roman" w:hAnsi="Simplified Arabic" w:cs="Simplified Arabic"/>
          <w:sz w:val="32"/>
          <w:szCs w:val="32"/>
          <w:vertAlign w:val="superscript"/>
          <w:rtl/>
          <w:lang w:bidi="ar-IQ"/>
        </w:rPr>
        <w:footnoteReference w:id="93"/>
      </w:r>
      <w:r w:rsidRPr="00247DDB">
        <w:rPr>
          <w:rFonts w:ascii="Simplified Arabic" w:eastAsia="Times New Roman" w:hAnsi="Simplified Arabic" w:cs="Simplified Arabic"/>
          <w:sz w:val="32"/>
          <w:szCs w:val="32"/>
          <w:vertAlign w:val="superscript"/>
          <w:rtl/>
          <w:lang w:bidi="ar-IQ"/>
        </w:rPr>
        <w:t>)</w:t>
      </w:r>
      <w:r w:rsidRPr="00247DDB">
        <w:rPr>
          <w:rFonts w:ascii="Simplified Arabic" w:eastAsia="Times New Roman" w:hAnsi="Simplified Arabic" w:cs="Simplified Arabic" w:hint="cs"/>
          <w:sz w:val="32"/>
          <w:szCs w:val="32"/>
          <w:rtl/>
          <w:lang w:bidi="ar-IQ"/>
        </w:rPr>
        <w:t>.</w:t>
      </w:r>
    </w:p>
    <w:p w:rsidR="00247DDB" w:rsidRPr="00247DDB" w:rsidRDefault="00AD3B49" w:rsidP="00AD3B49">
      <w:pPr>
        <w:tabs>
          <w:tab w:val="left" w:pos="4620"/>
        </w:tabs>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وفي</w:t>
      </w:r>
      <w:r w:rsidR="00247DDB" w:rsidRPr="00247DDB">
        <w:rPr>
          <w:rFonts w:ascii="Simplified Arabic" w:eastAsia="Times New Roman" w:hAnsi="Simplified Arabic" w:cs="Simplified Arabic" w:hint="cs"/>
          <w:sz w:val="32"/>
          <w:szCs w:val="32"/>
          <w:rtl/>
          <w:lang w:bidi="ar-IQ"/>
        </w:rPr>
        <w:t xml:space="preserve"> مهارتي التصويب البعيد من الثبات والمناولة من فوق الكتف ، </w:t>
      </w:r>
      <w:r>
        <w:rPr>
          <w:rFonts w:ascii="Simplified Arabic" w:eastAsia="Times New Roman" w:hAnsi="Simplified Arabic" w:cs="Simplified Arabic" w:hint="cs"/>
          <w:sz w:val="32"/>
          <w:szCs w:val="32"/>
          <w:rtl/>
          <w:lang w:bidi="ar-IQ"/>
        </w:rPr>
        <w:t xml:space="preserve">كان لهما ايضا </w:t>
      </w:r>
      <w:r w:rsidR="00247DDB" w:rsidRPr="00247DDB">
        <w:rPr>
          <w:rFonts w:ascii="Simplified Arabic" w:eastAsia="Times New Roman" w:hAnsi="Simplified Arabic" w:cs="Simplified Arabic" w:hint="cs"/>
          <w:sz w:val="32"/>
          <w:szCs w:val="32"/>
          <w:rtl/>
          <w:lang w:bidi="ar-IQ"/>
        </w:rPr>
        <w:t xml:space="preserve"> فروقا معنوية دالة إحصائيا ، ويعزو الباحث السبب إلى امتلاك عينة البحث الضابطة مستو</w:t>
      </w:r>
      <w:r>
        <w:rPr>
          <w:rFonts w:ascii="Simplified Arabic" w:eastAsia="Times New Roman" w:hAnsi="Simplified Arabic" w:cs="Simplified Arabic" w:hint="cs"/>
          <w:sz w:val="32"/>
          <w:szCs w:val="32"/>
          <w:rtl/>
          <w:lang w:bidi="ar-IQ"/>
        </w:rPr>
        <w:t>ى</w:t>
      </w:r>
      <w:r w:rsidR="00247DDB" w:rsidRPr="00247DDB">
        <w:rPr>
          <w:rFonts w:ascii="Simplified Arabic" w:eastAsia="Times New Roman" w:hAnsi="Simplified Arabic" w:cs="Simplified Arabic" w:hint="cs"/>
          <w:sz w:val="32"/>
          <w:szCs w:val="32"/>
          <w:rtl/>
          <w:lang w:bidi="ar-IQ"/>
        </w:rPr>
        <w:t xml:space="preserve"> جيد</w:t>
      </w:r>
      <w:r>
        <w:rPr>
          <w:rFonts w:ascii="Simplified Arabic" w:eastAsia="Times New Roman" w:hAnsi="Simplified Arabic" w:cs="Simplified Arabic" w:hint="cs"/>
          <w:sz w:val="32"/>
          <w:szCs w:val="32"/>
          <w:rtl/>
          <w:lang w:bidi="ar-IQ"/>
        </w:rPr>
        <w:t>ا</w:t>
      </w:r>
      <w:r w:rsidR="00247DDB" w:rsidRPr="00247DDB">
        <w:rPr>
          <w:rFonts w:ascii="Simplified Arabic" w:eastAsia="Times New Roman" w:hAnsi="Simplified Arabic" w:cs="Simplified Arabic" w:hint="cs"/>
          <w:sz w:val="32"/>
          <w:szCs w:val="32"/>
          <w:rtl/>
          <w:lang w:bidi="ar-IQ"/>
        </w:rPr>
        <w:t xml:space="preserve"> من مكون تحمل القدرة والحس_حركي الذي بينته النتائج السابقة ، في حين تتطلب هذه المهارتين مستوى عالي من تحمل القدرة في ضوء النتائج السابقة لنسب المساهمة لأنها تتميز بالأداء لمسافات بعيدة ، وهذا يجب أن يتناسب مع </w:t>
      </w:r>
      <w:r w:rsidR="00247DDB" w:rsidRPr="00247DDB">
        <w:rPr>
          <w:rFonts w:ascii="Simplified Arabic" w:eastAsia="Times New Roman" w:hAnsi="Simplified Arabic" w:cs="Simplified Arabic"/>
          <w:sz w:val="32"/>
          <w:szCs w:val="32"/>
          <w:rtl/>
          <w:lang w:bidi="ar-IQ"/>
        </w:rPr>
        <w:t xml:space="preserve"> زيادة زمن عمل عضلات الذراعين على </w:t>
      </w:r>
      <w:r w:rsidR="00247DDB" w:rsidRPr="00247DDB">
        <w:rPr>
          <w:rFonts w:ascii="Simplified Arabic" w:eastAsia="Times New Roman" w:hAnsi="Simplified Arabic" w:cs="Simplified Arabic" w:hint="cs"/>
          <w:sz w:val="32"/>
          <w:szCs w:val="32"/>
          <w:rtl/>
          <w:lang w:bidi="ar-IQ"/>
        </w:rPr>
        <w:t>أداء</w:t>
      </w:r>
      <w:r w:rsidR="00247DDB" w:rsidRPr="00247DDB">
        <w:rPr>
          <w:rFonts w:ascii="Simplified Arabic" w:eastAsia="Times New Roman" w:hAnsi="Simplified Arabic" w:cs="Simplified Arabic"/>
          <w:sz w:val="32"/>
          <w:szCs w:val="32"/>
          <w:rtl/>
          <w:lang w:bidi="ar-IQ"/>
        </w:rPr>
        <w:t xml:space="preserve"> التحمل العضلي من خلال </w:t>
      </w:r>
      <w:r w:rsidR="00247DDB" w:rsidRPr="00247DDB">
        <w:rPr>
          <w:rFonts w:ascii="Simplified Arabic" w:eastAsia="Times New Roman" w:hAnsi="Simplified Arabic" w:cs="Simplified Arabic" w:hint="cs"/>
          <w:sz w:val="32"/>
          <w:szCs w:val="32"/>
          <w:rtl/>
          <w:lang w:bidi="ar-IQ"/>
        </w:rPr>
        <w:t>أداء</w:t>
      </w:r>
      <w:r w:rsidR="00247DDB" w:rsidRPr="00247DDB">
        <w:rPr>
          <w:rFonts w:ascii="Simplified Arabic" w:eastAsia="Times New Roman" w:hAnsi="Simplified Arabic" w:cs="Simplified Arabic"/>
          <w:sz w:val="32"/>
          <w:szCs w:val="32"/>
          <w:rtl/>
          <w:lang w:bidi="ar-IQ"/>
        </w:rPr>
        <w:t xml:space="preserve"> تمارين </w:t>
      </w:r>
      <w:r w:rsidR="00247DDB" w:rsidRPr="00247DDB">
        <w:rPr>
          <w:rFonts w:ascii="Simplified Arabic" w:eastAsia="Times New Roman" w:hAnsi="Simplified Arabic" w:cs="Simplified Arabic" w:hint="cs"/>
          <w:sz w:val="32"/>
          <w:szCs w:val="32"/>
          <w:rtl/>
          <w:lang w:bidi="ar-IQ"/>
        </w:rPr>
        <w:t>تتميز بالقدرة والتحمل</w:t>
      </w:r>
      <w:r>
        <w:rPr>
          <w:rFonts w:ascii="Simplified Arabic" w:eastAsia="Times New Roman" w:hAnsi="Simplified Arabic" w:cs="Simplified Arabic" w:hint="cs"/>
          <w:sz w:val="32"/>
          <w:szCs w:val="32"/>
          <w:rtl/>
          <w:lang w:bidi="ar-IQ"/>
        </w:rPr>
        <w:t xml:space="preserve"> ، والتي ت</w:t>
      </w:r>
      <w:r w:rsidR="00247DDB" w:rsidRPr="00247DDB">
        <w:rPr>
          <w:rFonts w:ascii="Simplified Arabic" w:eastAsia="Times New Roman" w:hAnsi="Simplified Arabic" w:cs="Simplified Arabic"/>
          <w:sz w:val="32"/>
          <w:szCs w:val="32"/>
          <w:rtl/>
          <w:lang w:bidi="ar-IQ"/>
        </w:rPr>
        <w:t>ؤدي إلى زيادة للقابلية الل</w:t>
      </w:r>
      <w:r w:rsidR="00247DDB" w:rsidRPr="00247DDB">
        <w:rPr>
          <w:rFonts w:ascii="Simplified Arabic" w:eastAsia="Times New Roman" w:hAnsi="Simplified Arabic" w:cs="Simplified Arabic" w:hint="cs"/>
          <w:sz w:val="32"/>
          <w:szCs w:val="32"/>
          <w:rtl/>
          <w:lang w:bidi="ar-IQ"/>
        </w:rPr>
        <w:t>اأ</w:t>
      </w:r>
      <w:r w:rsidR="00247DDB" w:rsidRPr="00247DDB">
        <w:rPr>
          <w:rFonts w:ascii="Simplified Arabic" w:eastAsia="Times New Roman" w:hAnsi="Simplified Arabic" w:cs="Simplified Arabic"/>
          <w:sz w:val="32"/>
          <w:szCs w:val="32"/>
          <w:rtl/>
          <w:lang w:bidi="ar-IQ"/>
        </w:rPr>
        <w:t xml:space="preserve">وكسجينية للاعب </w:t>
      </w:r>
      <w:r w:rsidR="00247DDB" w:rsidRPr="00247DDB">
        <w:rPr>
          <w:rFonts w:ascii="Simplified Arabic" w:eastAsia="Times New Roman" w:hAnsi="Simplified Arabic" w:cs="Simplified Arabic" w:hint="cs"/>
          <w:sz w:val="32"/>
          <w:szCs w:val="32"/>
          <w:rtl/>
          <w:lang w:bidi="ar-IQ"/>
        </w:rPr>
        <w:t>حتى يتمكن منأداء</w:t>
      </w:r>
      <w:r w:rsidR="00247DDB" w:rsidRPr="00247DDB">
        <w:rPr>
          <w:rFonts w:ascii="Simplified Arabic" w:eastAsia="Times New Roman" w:hAnsi="Simplified Arabic" w:cs="Simplified Arabic"/>
          <w:sz w:val="32"/>
          <w:szCs w:val="32"/>
          <w:rtl/>
          <w:lang w:bidi="ar-IQ"/>
        </w:rPr>
        <w:t xml:space="preserve"> عمل عضلي لمدة أطول دون توفر </w:t>
      </w:r>
      <w:r w:rsidR="00247DDB" w:rsidRPr="00247DDB">
        <w:rPr>
          <w:rFonts w:ascii="Simplified Arabic" w:eastAsia="Times New Roman" w:hAnsi="Simplified Arabic" w:cs="Simplified Arabic" w:hint="cs"/>
          <w:sz w:val="32"/>
          <w:szCs w:val="32"/>
          <w:rtl/>
          <w:lang w:bidi="ar-IQ"/>
        </w:rPr>
        <w:t>الأوكسجين</w:t>
      </w:r>
      <w:r w:rsidR="00247DDB" w:rsidRPr="00247DDB">
        <w:rPr>
          <w:rFonts w:ascii="Simplified Arabic" w:eastAsia="Times New Roman" w:hAnsi="Simplified Arabic" w:cs="Simplified Arabic"/>
          <w:sz w:val="32"/>
          <w:szCs w:val="32"/>
          <w:rtl/>
          <w:lang w:bidi="ar-IQ"/>
        </w:rPr>
        <w:t xml:space="preserve"> وهذا ماأشار إليه </w:t>
      </w:r>
      <w:r w:rsidR="00F15C74">
        <w:rPr>
          <w:rFonts w:ascii="Simplified Arabic" w:eastAsia="Times New Roman" w:hAnsi="Simplified Arabic" w:cs="Simplified Arabic" w:hint="cs"/>
          <w:sz w:val="32"/>
          <w:szCs w:val="32"/>
          <w:rtl/>
          <w:lang w:bidi="ar-IQ"/>
        </w:rPr>
        <w:t>(</w:t>
      </w:r>
      <w:r w:rsidR="00247DDB" w:rsidRPr="00247DDB">
        <w:rPr>
          <w:rFonts w:ascii="Simplified Arabic" w:eastAsia="Times New Roman" w:hAnsi="Simplified Arabic" w:cs="Simplified Arabic"/>
          <w:sz w:val="32"/>
          <w:szCs w:val="32"/>
          <w:rtl/>
          <w:lang w:bidi="ar-IQ"/>
        </w:rPr>
        <w:t>قاسم حسن حسين</w:t>
      </w:r>
      <w:r w:rsidR="00F15C74">
        <w:rPr>
          <w:rFonts w:ascii="Simplified Arabic" w:eastAsia="Times New Roman" w:hAnsi="Simplified Arabic" w:cs="Simplified Arabic" w:hint="cs"/>
          <w:sz w:val="32"/>
          <w:szCs w:val="32"/>
          <w:rtl/>
          <w:lang w:bidi="ar-IQ"/>
        </w:rPr>
        <w:t>)</w:t>
      </w:r>
      <w:r w:rsidR="00247DDB" w:rsidRPr="00247DDB">
        <w:rPr>
          <w:rFonts w:ascii="Simplified Arabic" w:eastAsia="Times New Roman" w:hAnsi="Simplified Arabic" w:cs="Simplified Arabic"/>
          <w:sz w:val="32"/>
          <w:szCs w:val="32"/>
          <w:rtl/>
          <w:lang w:bidi="ar-IQ"/>
        </w:rPr>
        <w:t xml:space="preserve"> "يتطلب هذا النوع من ا</w:t>
      </w:r>
      <w:r w:rsidR="00247DDB" w:rsidRPr="00247DDB">
        <w:rPr>
          <w:rFonts w:ascii="Simplified Arabic" w:eastAsia="Times New Roman" w:hAnsi="Simplified Arabic" w:cs="Simplified Arabic" w:hint="cs"/>
          <w:sz w:val="32"/>
          <w:szCs w:val="32"/>
          <w:rtl/>
          <w:lang w:bidi="ar-IQ"/>
        </w:rPr>
        <w:t>لأداء</w:t>
      </w:r>
      <w:r w:rsidR="00247DDB" w:rsidRPr="00247DDB">
        <w:rPr>
          <w:rFonts w:ascii="Simplified Arabic" w:eastAsia="Times New Roman" w:hAnsi="Simplified Arabic" w:cs="Simplified Arabic"/>
          <w:sz w:val="32"/>
          <w:szCs w:val="32"/>
          <w:rtl/>
          <w:lang w:bidi="ar-IQ"/>
        </w:rPr>
        <w:t xml:space="preserve"> كفاية وقدرة عضلية على تحمل نقص </w:t>
      </w:r>
      <w:r w:rsidR="00247DDB" w:rsidRPr="00247DDB">
        <w:rPr>
          <w:rFonts w:ascii="Simplified Arabic" w:eastAsia="Times New Roman" w:hAnsi="Simplified Arabic" w:cs="Simplified Arabic" w:hint="cs"/>
          <w:sz w:val="32"/>
          <w:szCs w:val="32"/>
          <w:rtl/>
          <w:lang w:bidi="ar-IQ"/>
        </w:rPr>
        <w:t>الأوكسجين</w:t>
      </w:r>
      <w:r w:rsidR="00247DDB" w:rsidRPr="00247DDB">
        <w:rPr>
          <w:rFonts w:ascii="Simplified Arabic" w:eastAsia="Times New Roman" w:hAnsi="Simplified Arabic" w:cs="Simplified Arabic"/>
          <w:sz w:val="32"/>
          <w:szCs w:val="32"/>
          <w:rtl/>
          <w:lang w:bidi="ar-IQ"/>
        </w:rPr>
        <w:t xml:space="preserve"> في أثناء ال</w:t>
      </w:r>
      <w:r w:rsidR="00247DDB" w:rsidRPr="00247DDB">
        <w:rPr>
          <w:rFonts w:ascii="Simplified Arabic" w:eastAsia="Times New Roman" w:hAnsi="Simplified Arabic" w:cs="Simplified Arabic" w:hint="cs"/>
          <w:sz w:val="32"/>
          <w:szCs w:val="32"/>
          <w:rtl/>
          <w:lang w:bidi="ar-IQ"/>
        </w:rPr>
        <w:t>تدريب</w:t>
      </w:r>
      <w:r w:rsidR="00247DDB" w:rsidRPr="00247DDB">
        <w:rPr>
          <w:rFonts w:ascii="Simplified Arabic" w:eastAsia="Times New Roman" w:hAnsi="Simplified Arabic" w:cs="Simplified Arabic"/>
          <w:sz w:val="32"/>
          <w:szCs w:val="32"/>
          <w:rtl/>
          <w:lang w:bidi="ar-IQ"/>
        </w:rPr>
        <w:t>"</w:t>
      </w:r>
      <w:r w:rsidR="00247DDB" w:rsidRPr="00247DDB">
        <w:rPr>
          <w:rFonts w:ascii="Simplified Arabic" w:eastAsia="Times New Roman" w:hAnsi="Simplified Arabic" w:cs="Simplified Arabic"/>
          <w:sz w:val="24"/>
          <w:szCs w:val="24"/>
          <w:vertAlign w:val="superscript"/>
          <w:rtl/>
          <w:lang w:bidi="ar-IQ"/>
        </w:rPr>
        <w:t>(</w:t>
      </w:r>
      <w:r w:rsidR="00247DDB" w:rsidRPr="00247DDB">
        <w:rPr>
          <w:rFonts w:ascii="Simplified Arabic" w:eastAsia="Times New Roman" w:hAnsi="Simplified Arabic" w:cs="Simplified Arabic"/>
          <w:sz w:val="32"/>
          <w:szCs w:val="32"/>
          <w:vertAlign w:val="superscript"/>
          <w:rtl/>
          <w:lang w:bidi="ar-IQ"/>
        </w:rPr>
        <w:footnoteReference w:id="94"/>
      </w:r>
      <w:r w:rsidR="00247DDB" w:rsidRPr="00247DDB">
        <w:rPr>
          <w:rFonts w:ascii="Simplified Arabic" w:eastAsia="Times New Roman" w:hAnsi="Simplified Arabic" w:cs="Simplified Arabic"/>
          <w:sz w:val="24"/>
          <w:szCs w:val="24"/>
          <w:vertAlign w:val="superscript"/>
          <w:rtl/>
          <w:lang w:bidi="ar-IQ"/>
        </w:rPr>
        <w:t>)</w:t>
      </w:r>
      <w:r w:rsidR="00247DDB" w:rsidRPr="00247DDB">
        <w:rPr>
          <w:rFonts w:ascii="Simplified Arabic" w:eastAsia="Times New Roman" w:hAnsi="Simplified Arabic" w:cs="Simplified Arabic"/>
          <w:sz w:val="32"/>
          <w:szCs w:val="32"/>
          <w:rtl/>
          <w:lang w:bidi="ar-IQ"/>
        </w:rPr>
        <w:t xml:space="preserve"> أي زيادة العمل العضلي لأطول مدة ممكنة في إطار إنتاج الطاقة اللا</w:t>
      </w:r>
      <w:r w:rsidR="00247DDB" w:rsidRPr="00247DDB">
        <w:rPr>
          <w:rFonts w:ascii="Simplified Arabic" w:eastAsia="Times New Roman" w:hAnsi="Simplified Arabic" w:cs="Simplified Arabic" w:hint="cs"/>
          <w:sz w:val="32"/>
          <w:szCs w:val="32"/>
          <w:rtl/>
          <w:lang w:bidi="ar-IQ"/>
        </w:rPr>
        <w:t>أو</w:t>
      </w:r>
      <w:r w:rsidR="00247DDB" w:rsidRPr="00247DDB">
        <w:rPr>
          <w:rFonts w:ascii="Simplified Arabic" w:eastAsia="Times New Roman" w:hAnsi="Simplified Arabic" w:cs="Simplified Arabic"/>
          <w:sz w:val="32"/>
          <w:szCs w:val="32"/>
          <w:rtl/>
          <w:lang w:bidi="ar-IQ"/>
        </w:rPr>
        <w:t xml:space="preserve">كسجينية , بذلك رفع كفاية عضلات الذراعين على تحمل نقص الأوكسجين في </w:t>
      </w:r>
      <w:r w:rsidR="00247DDB" w:rsidRPr="00247DDB">
        <w:rPr>
          <w:rFonts w:ascii="Simplified Arabic" w:eastAsia="Times New Roman" w:hAnsi="Simplified Arabic" w:cs="Simplified Arabic" w:hint="cs"/>
          <w:sz w:val="32"/>
          <w:szCs w:val="32"/>
          <w:rtl/>
          <w:lang w:bidi="ar-IQ"/>
        </w:rPr>
        <w:t>ال</w:t>
      </w:r>
      <w:r w:rsidR="00247DDB" w:rsidRPr="00247DDB">
        <w:rPr>
          <w:rFonts w:ascii="Simplified Arabic" w:eastAsia="Times New Roman" w:hAnsi="Simplified Arabic" w:cs="Simplified Arabic"/>
          <w:sz w:val="32"/>
          <w:szCs w:val="32"/>
          <w:rtl/>
          <w:lang w:bidi="ar-IQ"/>
        </w:rPr>
        <w:t>أداء .</w:t>
      </w:r>
    </w:p>
    <w:p w:rsidR="00247DDB" w:rsidRDefault="00247DDB" w:rsidP="00247DDB">
      <w:pPr>
        <w:spacing w:after="0" w:line="240" w:lineRule="auto"/>
        <w:jc w:val="both"/>
        <w:rPr>
          <w:rFonts w:ascii="Times New Roman" w:eastAsia="Times New Roman" w:hAnsi="Times New Roman" w:cs="Simplified Arabic"/>
          <w:b/>
          <w:color w:val="000000"/>
          <w:sz w:val="32"/>
          <w:szCs w:val="32"/>
          <w:rtl/>
          <w:lang w:bidi="ar-IQ"/>
        </w:rPr>
      </w:pPr>
    </w:p>
    <w:p w:rsidR="006A1EC1" w:rsidRDefault="006A1EC1" w:rsidP="00247DDB">
      <w:pPr>
        <w:spacing w:after="0" w:line="240" w:lineRule="auto"/>
        <w:jc w:val="both"/>
        <w:rPr>
          <w:rFonts w:ascii="Times New Roman" w:eastAsia="Times New Roman" w:hAnsi="Times New Roman" w:cs="Simplified Arabic"/>
          <w:b/>
          <w:color w:val="000000"/>
          <w:sz w:val="32"/>
          <w:szCs w:val="32"/>
          <w:rtl/>
          <w:lang w:bidi="ar-IQ"/>
        </w:rPr>
      </w:pPr>
    </w:p>
    <w:p w:rsidR="006A1EC1" w:rsidRDefault="006A1EC1" w:rsidP="00247DDB">
      <w:pPr>
        <w:spacing w:after="0" w:line="240" w:lineRule="auto"/>
        <w:jc w:val="both"/>
        <w:rPr>
          <w:rFonts w:ascii="Times New Roman" w:eastAsia="Times New Roman" w:hAnsi="Times New Roman" w:cs="Simplified Arabic"/>
          <w:b/>
          <w:color w:val="000000"/>
          <w:sz w:val="32"/>
          <w:szCs w:val="32"/>
          <w:rtl/>
          <w:lang w:bidi="ar-IQ"/>
        </w:rPr>
      </w:pPr>
    </w:p>
    <w:p w:rsidR="00A041F7" w:rsidRDefault="00A041F7" w:rsidP="00247DDB">
      <w:pPr>
        <w:spacing w:after="0" w:line="240" w:lineRule="auto"/>
        <w:jc w:val="both"/>
        <w:rPr>
          <w:rFonts w:ascii="Times New Roman" w:eastAsia="Times New Roman" w:hAnsi="Times New Roman" w:cs="Simplified Arabic"/>
          <w:b/>
          <w:color w:val="000000"/>
          <w:sz w:val="32"/>
          <w:szCs w:val="32"/>
          <w:rtl/>
          <w:lang w:bidi="ar-IQ"/>
        </w:rPr>
      </w:pPr>
    </w:p>
    <w:p w:rsidR="00A041F7" w:rsidRDefault="00A041F7" w:rsidP="00247DDB">
      <w:pPr>
        <w:spacing w:after="0" w:line="240" w:lineRule="auto"/>
        <w:jc w:val="both"/>
        <w:rPr>
          <w:rFonts w:ascii="Times New Roman" w:eastAsia="Times New Roman" w:hAnsi="Times New Roman" w:cs="Simplified Arabic"/>
          <w:b/>
          <w:color w:val="000000"/>
          <w:sz w:val="32"/>
          <w:szCs w:val="32"/>
          <w:rtl/>
          <w:lang w:bidi="ar-IQ"/>
        </w:rPr>
      </w:pPr>
    </w:p>
    <w:p w:rsidR="00815723" w:rsidRPr="00247DDB" w:rsidRDefault="00815723" w:rsidP="00247DDB">
      <w:pPr>
        <w:spacing w:after="0" w:line="240" w:lineRule="auto"/>
        <w:jc w:val="both"/>
        <w:rPr>
          <w:rFonts w:ascii="Times New Roman" w:eastAsia="Times New Roman" w:hAnsi="Times New Roman" w:cs="Simplified Arabic"/>
          <w:b/>
          <w:color w:val="000000"/>
          <w:sz w:val="32"/>
          <w:szCs w:val="32"/>
          <w:rtl/>
          <w:lang w:bidi="ar-IQ"/>
        </w:rPr>
      </w:pPr>
    </w:p>
    <w:p w:rsidR="00247DDB" w:rsidRPr="00247DDB" w:rsidRDefault="00247DDB" w:rsidP="00247DDB">
      <w:pPr>
        <w:spacing w:after="0" w:line="240" w:lineRule="auto"/>
        <w:jc w:val="both"/>
        <w:rPr>
          <w:rFonts w:ascii="Times New Roman" w:eastAsia="Times New Roman" w:hAnsi="Times New Roman" w:cs="Simplified Arabic"/>
          <w:bCs/>
          <w:color w:val="000000"/>
          <w:sz w:val="36"/>
          <w:szCs w:val="36"/>
          <w:rtl/>
          <w:lang w:bidi="ar-DZ"/>
        </w:rPr>
      </w:pPr>
      <w:r w:rsidRPr="00247DDB">
        <w:rPr>
          <w:rFonts w:ascii="Times New Roman" w:eastAsia="Times New Roman" w:hAnsi="Times New Roman" w:cs="Simplified Arabic"/>
          <w:bCs/>
          <w:color w:val="000000"/>
          <w:sz w:val="36"/>
          <w:szCs w:val="36"/>
          <w:rtl/>
          <w:lang w:bidi="ar-DZ"/>
        </w:rPr>
        <w:lastRenderedPageBreak/>
        <w:t>4-</w:t>
      </w:r>
      <w:r w:rsidRPr="00247DDB">
        <w:rPr>
          <w:rFonts w:ascii="Times New Roman" w:eastAsia="Times New Roman" w:hAnsi="Times New Roman" w:cs="Simplified Arabic" w:hint="cs"/>
          <w:bCs/>
          <w:color w:val="000000"/>
          <w:sz w:val="36"/>
          <w:szCs w:val="36"/>
          <w:rtl/>
          <w:lang w:bidi="ar-DZ"/>
        </w:rPr>
        <w:t>5</w:t>
      </w:r>
      <w:r w:rsidRPr="00247DDB">
        <w:rPr>
          <w:rFonts w:ascii="Times New Roman" w:eastAsia="Times New Roman" w:hAnsi="Times New Roman" w:cs="Simplified Arabic"/>
          <w:bCs/>
          <w:color w:val="000000"/>
          <w:sz w:val="36"/>
          <w:szCs w:val="36"/>
          <w:rtl/>
          <w:lang w:bidi="ar-DZ"/>
        </w:rPr>
        <w:t xml:space="preserve"> عرض نتائج </w:t>
      </w:r>
      <w:r w:rsidRPr="00247DDB">
        <w:rPr>
          <w:rFonts w:ascii="Times New Roman" w:eastAsia="Times New Roman" w:hAnsi="Times New Roman" w:cs="Simplified Arabic" w:hint="cs"/>
          <w:bCs/>
          <w:color w:val="000000"/>
          <w:sz w:val="36"/>
          <w:szCs w:val="36"/>
          <w:rtl/>
          <w:lang w:bidi="ar-DZ"/>
        </w:rPr>
        <w:t>اختبارات تحمل القدرة و</w:t>
      </w:r>
      <w:r w:rsidR="00A041F7">
        <w:rPr>
          <w:rFonts w:ascii="Times New Roman" w:eastAsia="Times New Roman" w:hAnsi="Times New Roman" w:cs="Simplified Arabic" w:hint="cs"/>
          <w:bCs/>
          <w:color w:val="000000"/>
          <w:sz w:val="36"/>
          <w:szCs w:val="36"/>
          <w:rtl/>
          <w:lang w:bidi="ar-DZ"/>
        </w:rPr>
        <w:t xml:space="preserve">الادراك </w:t>
      </w:r>
      <w:r w:rsidRPr="00247DDB">
        <w:rPr>
          <w:rFonts w:ascii="Times New Roman" w:eastAsia="Times New Roman" w:hAnsi="Times New Roman" w:cs="Simplified Arabic" w:hint="cs"/>
          <w:bCs/>
          <w:color w:val="000000"/>
          <w:sz w:val="36"/>
          <w:szCs w:val="36"/>
          <w:rtl/>
          <w:lang w:bidi="ar-DZ"/>
        </w:rPr>
        <w:t>الحس-حركي</w:t>
      </w:r>
      <w:r w:rsidR="00A041F7">
        <w:rPr>
          <w:rFonts w:ascii="Times New Roman" w:eastAsia="Times New Roman" w:hAnsi="Times New Roman" w:cs="Simplified Arabic" w:hint="cs"/>
          <w:bCs/>
          <w:color w:val="000000"/>
          <w:sz w:val="36"/>
          <w:szCs w:val="36"/>
          <w:rtl/>
          <w:lang w:bidi="ar-DZ"/>
        </w:rPr>
        <w:t xml:space="preserve"> </w:t>
      </w:r>
      <w:r w:rsidRPr="00247DDB">
        <w:rPr>
          <w:rFonts w:ascii="Times New Roman" w:eastAsia="Times New Roman" w:hAnsi="Times New Roman" w:cs="Simplified Arabic" w:hint="cs"/>
          <w:bCs/>
          <w:color w:val="000000"/>
          <w:sz w:val="36"/>
          <w:szCs w:val="36"/>
          <w:rtl/>
          <w:lang w:bidi="ar-DZ"/>
        </w:rPr>
        <w:t>البعدية</w:t>
      </w:r>
      <w:r w:rsidRPr="00247DDB">
        <w:rPr>
          <w:rFonts w:ascii="Times New Roman" w:eastAsia="Times New Roman" w:hAnsi="Times New Roman" w:cs="Simplified Arabic"/>
          <w:bCs/>
          <w:color w:val="000000"/>
          <w:sz w:val="36"/>
          <w:szCs w:val="36"/>
          <w:rtl/>
          <w:lang w:bidi="ar-DZ"/>
        </w:rPr>
        <w:t xml:space="preserve"> لمجموعتي البحث</w:t>
      </w:r>
      <w:r w:rsidRPr="00247DDB">
        <w:rPr>
          <w:rFonts w:ascii="Times New Roman" w:eastAsia="Times New Roman" w:hAnsi="Times New Roman" w:cs="Simplified Arabic" w:hint="cs"/>
          <w:bCs/>
          <w:color w:val="000000"/>
          <w:sz w:val="36"/>
          <w:szCs w:val="36"/>
          <w:rtl/>
          <w:lang w:bidi="ar-DZ"/>
        </w:rPr>
        <w:t xml:space="preserve"> التجريبية والضابطة</w:t>
      </w:r>
      <w:r w:rsidRPr="00247DDB">
        <w:rPr>
          <w:rFonts w:ascii="Times New Roman" w:eastAsia="Times New Roman" w:hAnsi="Times New Roman" w:cs="Simplified Arabic"/>
          <w:bCs/>
          <w:color w:val="000000"/>
          <w:sz w:val="36"/>
          <w:szCs w:val="36"/>
          <w:rtl/>
          <w:lang w:bidi="ar-DZ"/>
        </w:rPr>
        <w:t xml:space="preserve"> وتحليلها </w:t>
      </w:r>
      <w:r w:rsidRPr="00247DDB">
        <w:rPr>
          <w:rFonts w:ascii="Times New Roman" w:eastAsia="Times New Roman" w:hAnsi="Times New Roman" w:cs="Simplified Arabic" w:hint="cs"/>
          <w:bCs/>
          <w:color w:val="000000"/>
          <w:sz w:val="36"/>
          <w:szCs w:val="36"/>
          <w:rtl/>
          <w:lang w:bidi="ar-DZ"/>
        </w:rPr>
        <w:t xml:space="preserve">ومناقشتها </w:t>
      </w:r>
      <w:r w:rsidRPr="00247DDB">
        <w:rPr>
          <w:rFonts w:ascii="Times New Roman" w:eastAsia="Times New Roman" w:hAnsi="Times New Roman" w:cs="Simplified Arabic"/>
          <w:bCs/>
          <w:color w:val="000000"/>
          <w:sz w:val="36"/>
          <w:szCs w:val="36"/>
          <w:rtl/>
          <w:lang w:bidi="ar-DZ"/>
        </w:rPr>
        <w:t xml:space="preserve">. </w:t>
      </w:r>
    </w:p>
    <w:p w:rsidR="00247DDB" w:rsidRPr="00247DDB" w:rsidRDefault="00247DDB" w:rsidP="00065E59">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 xml:space="preserve">جدول ( </w:t>
      </w:r>
      <w:r w:rsidRPr="00247DDB">
        <w:rPr>
          <w:rFonts w:ascii="Times New Roman" w:eastAsia="Times New Roman" w:hAnsi="Times New Roman" w:cs="Simplified Arabic" w:hint="cs"/>
          <w:b/>
          <w:color w:val="000000"/>
          <w:sz w:val="32"/>
          <w:szCs w:val="32"/>
          <w:rtl/>
          <w:lang w:bidi="ar-DZ"/>
        </w:rPr>
        <w:t>3</w:t>
      </w:r>
      <w:r w:rsidR="00065E59">
        <w:rPr>
          <w:rFonts w:ascii="Times New Roman" w:eastAsia="Times New Roman" w:hAnsi="Times New Roman" w:cs="Simplified Arabic" w:hint="cs"/>
          <w:b/>
          <w:color w:val="000000"/>
          <w:sz w:val="32"/>
          <w:szCs w:val="32"/>
          <w:rtl/>
          <w:lang w:bidi="ar-DZ"/>
        </w:rPr>
        <w:t>3</w:t>
      </w:r>
      <w:r w:rsidRPr="00247DDB">
        <w:rPr>
          <w:rFonts w:ascii="Times New Roman" w:eastAsia="Times New Roman" w:hAnsi="Times New Roman" w:cs="Simplified Arabic"/>
          <w:b/>
          <w:color w:val="000000"/>
          <w:sz w:val="32"/>
          <w:szCs w:val="32"/>
          <w:rtl/>
          <w:lang w:bidi="ar-DZ"/>
        </w:rPr>
        <w:t xml:space="preserve"> )</w:t>
      </w:r>
    </w:p>
    <w:p w:rsidR="00247DDB" w:rsidRPr="00247DDB" w:rsidRDefault="00247DDB" w:rsidP="00D51BE5">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يبين أقيام الوسيط والانحـراف الربيعي و</w:t>
      </w:r>
      <w:r w:rsidRPr="00247DDB">
        <w:rPr>
          <w:rFonts w:ascii="Times New Roman" w:eastAsia="Times New Roman" w:hAnsi="Times New Roman" w:cs="Simplified Arabic" w:hint="cs"/>
          <w:b/>
          <w:color w:val="000000"/>
          <w:sz w:val="32"/>
          <w:szCs w:val="32"/>
          <w:rtl/>
          <w:lang w:bidi="ar-DZ"/>
        </w:rPr>
        <w:t>قيمة مان ويتني</w:t>
      </w:r>
      <w:r w:rsidRPr="00247DDB">
        <w:rPr>
          <w:rFonts w:ascii="Times New Roman" w:eastAsia="Times New Roman" w:hAnsi="Times New Roman" w:cs="Simplified Arabic"/>
          <w:b/>
          <w:color w:val="000000"/>
          <w:sz w:val="32"/>
          <w:szCs w:val="32"/>
          <w:rtl/>
          <w:lang w:bidi="ar-DZ"/>
        </w:rPr>
        <w:t xml:space="preserve"> لنتائج </w:t>
      </w:r>
      <w:r w:rsidRPr="00247DDB">
        <w:rPr>
          <w:rFonts w:ascii="Times New Roman" w:eastAsia="Times New Roman" w:hAnsi="Times New Roman" w:cs="Simplified Arabic" w:hint="cs"/>
          <w:b/>
          <w:color w:val="000000"/>
          <w:sz w:val="32"/>
          <w:szCs w:val="32"/>
          <w:rtl/>
          <w:lang w:bidi="ar-DZ"/>
        </w:rPr>
        <w:t>اختبارات تحمل القدرة و</w:t>
      </w:r>
      <w:r w:rsidR="00A041F7">
        <w:rPr>
          <w:rFonts w:ascii="Times New Roman" w:eastAsia="Times New Roman" w:hAnsi="Times New Roman" w:cs="Simplified Arabic" w:hint="cs"/>
          <w:b/>
          <w:color w:val="000000"/>
          <w:sz w:val="32"/>
          <w:szCs w:val="32"/>
          <w:rtl/>
          <w:lang w:bidi="ar-DZ"/>
        </w:rPr>
        <w:t xml:space="preserve">الادراك </w:t>
      </w:r>
      <w:r w:rsidRPr="00247DDB">
        <w:rPr>
          <w:rFonts w:ascii="Times New Roman" w:eastAsia="Times New Roman" w:hAnsi="Times New Roman" w:cs="Simplified Arabic" w:hint="cs"/>
          <w:b/>
          <w:color w:val="000000"/>
          <w:sz w:val="32"/>
          <w:szCs w:val="32"/>
          <w:rtl/>
          <w:lang w:bidi="ar-DZ"/>
        </w:rPr>
        <w:t>الحس-حركي</w:t>
      </w:r>
      <w:r w:rsidRPr="00247DDB">
        <w:rPr>
          <w:rFonts w:ascii="Times New Roman" w:eastAsia="Times New Roman" w:hAnsi="Times New Roman" w:cs="Simplified Arabic"/>
          <w:b/>
          <w:color w:val="000000"/>
          <w:sz w:val="32"/>
          <w:szCs w:val="32"/>
          <w:rtl/>
          <w:lang w:bidi="ar-DZ"/>
        </w:rPr>
        <w:t xml:space="preserve"> البعدية للمجموع</w:t>
      </w:r>
      <w:r w:rsidRPr="00247DDB">
        <w:rPr>
          <w:rFonts w:ascii="Times New Roman" w:eastAsia="Times New Roman" w:hAnsi="Times New Roman" w:cs="Simplified Arabic" w:hint="cs"/>
          <w:b/>
          <w:color w:val="000000"/>
          <w:sz w:val="32"/>
          <w:szCs w:val="32"/>
          <w:rtl/>
          <w:lang w:bidi="ar-DZ"/>
        </w:rPr>
        <w:t>تين</w:t>
      </w:r>
      <w:r w:rsidRPr="00247DDB">
        <w:rPr>
          <w:rFonts w:ascii="Times New Roman" w:eastAsia="Times New Roman" w:hAnsi="Times New Roman" w:cs="Simplified Arabic"/>
          <w:b/>
          <w:color w:val="000000"/>
          <w:sz w:val="32"/>
          <w:szCs w:val="32"/>
          <w:rtl/>
          <w:lang w:bidi="ar-DZ"/>
        </w:rPr>
        <w:t xml:space="preserve"> التجريبية</w:t>
      </w:r>
      <w:r w:rsidRPr="00247DDB">
        <w:rPr>
          <w:rFonts w:ascii="Times New Roman" w:eastAsia="Times New Roman" w:hAnsi="Times New Roman" w:cs="Simplified Arabic" w:hint="cs"/>
          <w:b/>
          <w:color w:val="000000"/>
          <w:sz w:val="32"/>
          <w:szCs w:val="32"/>
          <w:rtl/>
          <w:lang w:bidi="ar-DZ"/>
        </w:rPr>
        <w:t xml:space="preserve"> والضابطة</w:t>
      </w:r>
    </w:p>
    <w:tbl>
      <w:tblPr>
        <w:bidiVisual/>
        <w:tblW w:w="9629" w:type="dxa"/>
        <w:jc w:val="center"/>
        <w:tblInd w:w="200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2649"/>
        <w:gridCol w:w="992"/>
        <w:gridCol w:w="992"/>
        <w:gridCol w:w="993"/>
        <w:gridCol w:w="992"/>
        <w:gridCol w:w="983"/>
        <w:gridCol w:w="998"/>
        <w:gridCol w:w="1030"/>
      </w:tblGrid>
      <w:tr w:rsidR="00A041F7" w:rsidRPr="00247DDB" w:rsidTr="00A041F7">
        <w:trPr>
          <w:trHeight w:val="495"/>
          <w:jc w:val="center"/>
        </w:trPr>
        <w:tc>
          <w:tcPr>
            <w:tcW w:w="2649" w:type="dxa"/>
            <w:vMerge w:val="restart"/>
            <w:tcBorders>
              <w:top w:val="threeDEngrave" w:sz="24" w:space="0" w:color="auto"/>
              <w:left w:val="threeDEmboss" w:sz="24" w:space="0" w:color="auto"/>
              <w:bottom w:val="thinThickSmallGap" w:sz="24" w:space="0" w:color="auto"/>
              <w:right w:val="single" w:sz="4" w:space="0" w:color="auto"/>
              <w:tr2bl w:val="single" w:sz="12"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tl/>
              </w:rPr>
            </w:pPr>
            <w:r w:rsidRPr="00247DDB">
              <w:rPr>
                <w:rFonts w:ascii="Times New Roman" w:eastAsia="Times New Roman" w:hAnsi="Times New Roman" w:cs="Times New Roman"/>
                <w:b/>
                <w:bCs/>
                <w:sz w:val="24"/>
                <w:szCs w:val="24"/>
                <w:rtl/>
              </w:rPr>
              <w:t xml:space="preserve">       المعالم الإحصائية</w:t>
            </w:r>
          </w:p>
          <w:p w:rsidR="00A041F7" w:rsidRPr="00247DDB" w:rsidRDefault="00A041F7" w:rsidP="00DF5532">
            <w:pPr>
              <w:spacing w:after="0" w:line="240" w:lineRule="auto"/>
              <w:jc w:val="right"/>
              <w:rPr>
                <w:rFonts w:ascii="Times New Roman" w:eastAsia="Times New Roman" w:hAnsi="Times New Roman" w:cs="Times New Roman"/>
                <w:b/>
                <w:bCs/>
                <w:sz w:val="24"/>
                <w:szCs w:val="24"/>
                <w:rtl/>
              </w:rPr>
            </w:pPr>
          </w:p>
          <w:p w:rsidR="00A041F7" w:rsidRPr="00247DDB" w:rsidRDefault="00A041F7" w:rsidP="00DF5532">
            <w:pPr>
              <w:spacing w:after="0" w:line="240" w:lineRule="auto"/>
              <w:rPr>
                <w:rFonts w:ascii="Times New Roman" w:eastAsia="Times New Roman" w:hAnsi="Times New Roman" w:cs="Times New Roman"/>
                <w:b/>
                <w:bCs/>
                <w:sz w:val="24"/>
                <w:szCs w:val="24"/>
                <w:rtl/>
              </w:rPr>
            </w:pPr>
            <w:r w:rsidRPr="00247DDB">
              <w:rPr>
                <w:rFonts w:ascii="Times New Roman" w:eastAsia="Times New Roman" w:hAnsi="Times New Roman" w:cs="Times New Roman" w:hint="cs"/>
                <w:b/>
                <w:bCs/>
                <w:sz w:val="24"/>
                <w:szCs w:val="24"/>
                <w:rtl/>
              </w:rPr>
              <w:t>ال</w:t>
            </w:r>
            <w:r w:rsidRPr="00247DDB">
              <w:rPr>
                <w:rFonts w:ascii="Times New Roman" w:eastAsia="Times New Roman" w:hAnsi="Times New Roman" w:cs="Times New Roman"/>
                <w:b/>
                <w:bCs/>
                <w:sz w:val="24"/>
                <w:szCs w:val="24"/>
                <w:rtl/>
              </w:rPr>
              <w:t>متغيرات الم</w:t>
            </w:r>
            <w:r w:rsidRPr="00247DDB">
              <w:rPr>
                <w:rFonts w:ascii="Times New Roman" w:eastAsia="Times New Roman" w:hAnsi="Times New Roman" w:cs="Times New Roman" w:hint="cs"/>
                <w:b/>
                <w:bCs/>
                <w:sz w:val="24"/>
                <w:szCs w:val="24"/>
                <w:rtl/>
              </w:rPr>
              <w:t>بحوث</w:t>
            </w:r>
            <w:r w:rsidRPr="00247DDB">
              <w:rPr>
                <w:rFonts w:ascii="Times New Roman" w:eastAsia="Times New Roman" w:hAnsi="Times New Roman" w:cs="Times New Roman"/>
                <w:b/>
                <w:bCs/>
                <w:sz w:val="24"/>
                <w:szCs w:val="24"/>
                <w:rtl/>
              </w:rPr>
              <w:t xml:space="preserve">ة </w:t>
            </w:r>
          </w:p>
        </w:tc>
        <w:tc>
          <w:tcPr>
            <w:tcW w:w="992" w:type="dxa"/>
            <w:vMerge w:val="restart"/>
            <w:tcBorders>
              <w:top w:val="threeDEngrave" w:sz="24" w:space="0" w:color="auto"/>
              <w:left w:val="single" w:sz="4" w:space="0" w:color="auto"/>
              <w:right w:val="single" w:sz="4" w:space="0" w:color="auto"/>
            </w:tcBorders>
            <w:shd w:val="clear" w:color="auto" w:fill="D9D9D9"/>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tl/>
              </w:rPr>
            </w:pPr>
            <w:r>
              <w:rPr>
                <w:rFonts w:ascii="Times New Roman" w:eastAsia="Times New Roman" w:hAnsi="Times New Roman" w:cs="Times New Roman" w:hint="cs"/>
                <w:b/>
                <w:bCs/>
                <w:sz w:val="24"/>
                <w:szCs w:val="24"/>
                <w:rtl/>
              </w:rPr>
              <w:t>وحدة القياس</w:t>
            </w:r>
          </w:p>
        </w:tc>
        <w:tc>
          <w:tcPr>
            <w:tcW w:w="1985"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 xml:space="preserve">المجموعة التجريبية </w:t>
            </w:r>
          </w:p>
        </w:tc>
        <w:tc>
          <w:tcPr>
            <w:tcW w:w="1975"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 xml:space="preserve">المجموعة الضابطة </w:t>
            </w:r>
          </w:p>
        </w:tc>
        <w:tc>
          <w:tcPr>
            <w:tcW w:w="998" w:type="dxa"/>
            <w:vMerge w:val="restart"/>
            <w:tcBorders>
              <w:top w:val="threeDEngrave" w:sz="24" w:space="0" w:color="auto"/>
              <w:left w:val="single" w:sz="4" w:space="0" w:color="auto"/>
              <w:bottom w:val="thinThickSmallGap" w:sz="2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tl/>
              </w:rPr>
            </w:pPr>
            <w:r w:rsidRPr="00247DDB">
              <w:rPr>
                <w:rFonts w:ascii="Times New Roman" w:eastAsia="Times New Roman" w:hAnsi="Times New Roman" w:cs="Times New Roman"/>
                <w:b/>
                <w:bCs/>
                <w:sz w:val="24"/>
                <w:szCs w:val="24"/>
                <w:rtl/>
              </w:rPr>
              <w:t>قيمة (</w:t>
            </w:r>
            <w:r w:rsidRPr="00247DDB">
              <w:rPr>
                <w:rFonts w:ascii="Times New Roman" w:eastAsia="Times New Roman" w:hAnsi="Times New Roman" w:cs="Times New Roman" w:hint="cs"/>
                <w:b/>
                <w:bCs/>
                <w:sz w:val="24"/>
                <w:szCs w:val="24"/>
                <w:rtl/>
              </w:rPr>
              <w:t>ي</w:t>
            </w:r>
            <w:r w:rsidRPr="00247DDB">
              <w:rPr>
                <w:rFonts w:ascii="Times New Roman" w:eastAsia="Times New Roman" w:hAnsi="Times New Roman" w:cs="Times New Roman"/>
                <w:b/>
                <w:bCs/>
                <w:sz w:val="24"/>
                <w:szCs w:val="24"/>
                <w:rtl/>
              </w:rPr>
              <w:t>) المحسوبة</w:t>
            </w:r>
          </w:p>
        </w:tc>
        <w:tc>
          <w:tcPr>
            <w:tcW w:w="1030" w:type="dxa"/>
            <w:vMerge w:val="restart"/>
            <w:tcBorders>
              <w:top w:val="threeDEngrave" w:sz="24" w:space="0" w:color="auto"/>
              <w:left w:val="single" w:sz="4" w:space="0" w:color="auto"/>
              <w:bottom w:val="thinThickSmallGap" w:sz="24" w:space="0" w:color="auto"/>
              <w:right w:val="threeDEngrave" w:sz="2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الدلالة الإحصائية</w:t>
            </w:r>
          </w:p>
        </w:tc>
      </w:tr>
      <w:tr w:rsidR="00A041F7" w:rsidRPr="00247DDB" w:rsidTr="00D93746">
        <w:trPr>
          <w:trHeight w:val="855"/>
          <w:jc w:val="center"/>
        </w:trPr>
        <w:tc>
          <w:tcPr>
            <w:tcW w:w="2649" w:type="dxa"/>
            <w:vMerge/>
            <w:tcBorders>
              <w:top w:val="thinThickSmallGap" w:sz="24" w:space="0" w:color="auto"/>
              <w:left w:val="threeDEmboss" w:sz="24" w:space="0" w:color="auto"/>
              <w:bottom w:val="single" w:sz="4" w:space="0" w:color="auto"/>
              <w:right w:val="single" w:sz="4" w:space="0" w:color="auto"/>
              <w:tr2bl w:val="single" w:sz="12"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p>
        </w:tc>
        <w:tc>
          <w:tcPr>
            <w:tcW w:w="992" w:type="dxa"/>
            <w:vMerge/>
            <w:tcBorders>
              <w:left w:val="single" w:sz="4" w:space="0" w:color="auto"/>
              <w:bottom w:val="single" w:sz="4" w:space="0" w:color="auto"/>
              <w:right w:val="single" w:sz="4" w:space="0" w:color="auto"/>
            </w:tcBorders>
          </w:tcPr>
          <w:p w:rsidR="00A041F7" w:rsidRPr="00247DDB" w:rsidRDefault="00A041F7" w:rsidP="00DF5532">
            <w:pPr>
              <w:spacing w:after="0" w:line="240" w:lineRule="auto"/>
              <w:jc w:val="center"/>
              <w:rPr>
                <w:rFonts w:ascii="Times New Roman" w:eastAsia="Times New Roman" w:hAnsi="Times New Roman" w:cs="Times New Roman"/>
                <w:b/>
                <w:bCs/>
                <w:sz w:val="24"/>
                <w:szCs w:val="24"/>
                <w:rtl/>
              </w:rPr>
            </w:pP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وسيط</w:t>
            </w:r>
          </w:p>
        </w:tc>
        <w:tc>
          <w:tcPr>
            <w:tcW w:w="99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انحراف ربيعي</w:t>
            </w: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وسيط</w:t>
            </w:r>
          </w:p>
        </w:tc>
        <w:tc>
          <w:tcPr>
            <w:tcW w:w="98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انحراف ربيعي</w:t>
            </w:r>
          </w:p>
        </w:tc>
        <w:tc>
          <w:tcPr>
            <w:tcW w:w="998" w:type="dxa"/>
            <w:vMerge/>
            <w:tcBorders>
              <w:top w:val="thinThickSmallGap" w:sz="24" w:space="0" w:color="auto"/>
              <w:left w:val="single" w:sz="4" w:space="0" w:color="auto"/>
              <w:bottom w:val="single" w:sz="4" w:space="0" w:color="auto"/>
              <w:right w:val="single" w:sz="4" w:space="0" w:color="auto"/>
            </w:tcBorders>
            <w:shd w:val="clear" w:color="auto" w:fill="808080"/>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p>
        </w:tc>
        <w:tc>
          <w:tcPr>
            <w:tcW w:w="1030" w:type="dxa"/>
            <w:vMerge/>
            <w:tcBorders>
              <w:top w:val="thinThickSmallGap" w:sz="24" w:space="0" w:color="auto"/>
              <w:left w:val="single" w:sz="4" w:space="0" w:color="auto"/>
              <w:bottom w:val="single" w:sz="4" w:space="0" w:color="auto"/>
              <w:right w:val="threeDEngrave" w:sz="24" w:space="0" w:color="auto"/>
            </w:tcBorders>
            <w:shd w:val="clear" w:color="auto" w:fill="808080"/>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p>
        </w:tc>
      </w:tr>
      <w:tr w:rsidR="00A041F7" w:rsidRPr="00247DDB" w:rsidTr="00DF5532">
        <w:trPr>
          <w:trHeight w:val="605"/>
          <w:jc w:val="center"/>
        </w:trPr>
        <w:tc>
          <w:tcPr>
            <w:tcW w:w="264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lowKashida"/>
              <w:rPr>
                <w:rFonts w:ascii="Times New Roman" w:eastAsia="Times New Roman" w:hAnsi="Times New Roman" w:cs="Times New Roman"/>
                <w:b/>
                <w:bCs/>
                <w:sz w:val="28"/>
                <w:szCs w:val="28"/>
              </w:rPr>
            </w:pPr>
            <w:r w:rsidRPr="00247DDB">
              <w:rPr>
                <w:rFonts w:ascii="Times New Roman" w:eastAsia="Times New Roman" w:hAnsi="Times New Roman" w:cs="Times New Roman" w:hint="cs"/>
                <w:b/>
                <w:bCs/>
                <w:sz w:val="28"/>
                <w:szCs w:val="28"/>
                <w:rtl/>
              </w:rPr>
              <w:t>تحمل القدرة</w:t>
            </w:r>
          </w:p>
        </w:tc>
        <w:tc>
          <w:tcPr>
            <w:tcW w:w="992" w:type="dxa"/>
            <w:tcBorders>
              <w:top w:val="single" w:sz="4" w:space="0" w:color="auto"/>
              <w:left w:val="single" w:sz="4" w:space="0" w:color="auto"/>
              <w:bottom w:val="single" w:sz="4" w:space="0" w:color="auto"/>
              <w:right w:val="single" w:sz="4" w:space="0" w:color="auto"/>
            </w:tcBorders>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lang w:bidi="ar-IQ"/>
              </w:rPr>
            </w:pPr>
            <w:r>
              <w:rPr>
                <w:rFonts w:ascii="Times New Roman" w:eastAsia="Times New Roman" w:hAnsi="Times New Roman" w:cs="Times New Roman" w:hint="cs"/>
                <w:b/>
                <w:bCs/>
                <w:sz w:val="24"/>
                <w:szCs w:val="24"/>
                <w:rtl/>
                <w:lang w:bidi="ar-IQ"/>
              </w:rPr>
              <w:t>دقيقة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2.43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0.</w:t>
            </w:r>
            <w:r w:rsidRPr="00247DDB">
              <w:rPr>
                <w:rFonts w:ascii="Times New Roman" w:eastAsia="Times New Roman" w:hAnsi="Times New Roman" w:cs="Times New Roman" w:hint="cs"/>
                <w:b/>
                <w:bCs/>
                <w:sz w:val="24"/>
                <w:szCs w:val="24"/>
                <w:rtl/>
              </w:rPr>
              <w:t>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2.92</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b/>
                <w:bCs/>
                <w:sz w:val="24"/>
                <w:szCs w:val="24"/>
                <w:rtl/>
              </w:rPr>
              <w:t>0.</w:t>
            </w:r>
            <w:r w:rsidRPr="00247DDB">
              <w:rPr>
                <w:rFonts w:ascii="Times New Roman" w:eastAsia="Times New Roman" w:hAnsi="Times New Roman" w:cs="Times New Roman" w:hint="cs"/>
                <w:b/>
                <w:bCs/>
                <w:sz w:val="24"/>
                <w:szCs w:val="24"/>
                <w:rtl/>
              </w:rPr>
              <w:t>13</w:t>
            </w:r>
          </w:p>
        </w:tc>
        <w:tc>
          <w:tcPr>
            <w:tcW w:w="9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4.5</w:t>
            </w:r>
          </w:p>
        </w:tc>
        <w:tc>
          <w:tcPr>
            <w:tcW w:w="1030"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معنوي</w:t>
            </w:r>
          </w:p>
        </w:tc>
      </w:tr>
      <w:tr w:rsidR="00A041F7" w:rsidRPr="00247DDB" w:rsidTr="00DF5532">
        <w:trPr>
          <w:trHeight w:val="557"/>
          <w:jc w:val="center"/>
        </w:trPr>
        <w:tc>
          <w:tcPr>
            <w:tcW w:w="264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lowKashida"/>
              <w:rPr>
                <w:rFonts w:ascii="Times New Roman" w:eastAsia="Times New Roman" w:hAnsi="Times New Roman" w:cs="Times New Roman"/>
                <w:b/>
                <w:bCs/>
                <w:sz w:val="28"/>
                <w:szCs w:val="28"/>
              </w:rPr>
            </w:pPr>
            <w:r>
              <w:rPr>
                <w:rFonts w:ascii="Times New Roman" w:eastAsia="Times New Roman" w:hAnsi="Times New Roman" w:cs="Times New Roman" w:hint="cs"/>
                <w:b/>
                <w:bCs/>
                <w:sz w:val="28"/>
                <w:szCs w:val="28"/>
                <w:rtl/>
              </w:rPr>
              <w:t xml:space="preserve">ادراك </w:t>
            </w:r>
            <w:r w:rsidRPr="00247DDB">
              <w:rPr>
                <w:rFonts w:ascii="Times New Roman" w:eastAsia="Times New Roman" w:hAnsi="Times New Roman" w:cs="Times New Roman" w:hint="cs"/>
                <w:b/>
                <w:bCs/>
                <w:sz w:val="28"/>
                <w:szCs w:val="28"/>
                <w:rtl/>
              </w:rPr>
              <w:t>المسافة</w:t>
            </w:r>
          </w:p>
        </w:tc>
        <w:tc>
          <w:tcPr>
            <w:tcW w:w="992" w:type="dxa"/>
            <w:tcBorders>
              <w:top w:val="single" w:sz="4" w:space="0" w:color="auto"/>
              <w:left w:val="single" w:sz="4" w:space="0" w:color="auto"/>
              <w:bottom w:val="single" w:sz="4" w:space="0" w:color="auto"/>
              <w:right w:val="single" w:sz="4" w:space="0" w:color="auto"/>
            </w:tcBorders>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سم</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22.5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11.25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37.5</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12.5</w:t>
            </w:r>
          </w:p>
        </w:tc>
        <w:tc>
          <w:tcPr>
            <w:tcW w:w="9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19</w:t>
            </w:r>
          </w:p>
        </w:tc>
        <w:tc>
          <w:tcPr>
            <w:tcW w:w="1030"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8"/>
                <w:szCs w:val="28"/>
              </w:rPr>
            </w:pPr>
            <w:r w:rsidRPr="00247DDB">
              <w:rPr>
                <w:rFonts w:ascii="Times New Roman" w:eastAsia="Times New Roman" w:hAnsi="Times New Roman" w:cs="Times New Roman"/>
                <w:b/>
                <w:bCs/>
                <w:sz w:val="28"/>
                <w:szCs w:val="28"/>
                <w:rtl/>
              </w:rPr>
              <w:t>معنوي</w:t>
            </w:r>
          </w:p>
        </w:tc>
      </w:tr>
      <w:tr w:rsidR="00A041F7" w:rsidRPr="00247DDB" w:rsidTr="00DF5532">
        <w:trPr>
          <w:trHeight w:val="551"/>
          <w:jc w:val="center"/>
        </w:trPr>
        <w:tc>
          <w:tcPr>
            <w:tcW w:w="264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A041F7" w:rsidRPr="00247DDB" w:rsidRDefault="00A041F7" w:rsidP="00DF5532">
            <w:pPr>
              <w:spacing w:after="0" w:line="240" w:lineRule="auto"/>
              <w:jc w:val="lowKashida"/>
              <w:rPr>
                <w:rFonts w:ascii="Times New Roman" w:eastAsia="Times New Roman" w:hAnsi="Times New Roman" w:cs="Times New Roman"/>
                <w:b/>
                <w:bCs/>
                <w:sz w:val="28"/>
                <w:szCs w:val="28"/>
              </w:rPr>
            </w:pPr>
            <w:r>
              <w:rPr>
                <w:rFonts w:ascii="Times New Roman" w:eastAsia="Times New Roman" w:hAnsi="Times New Roman" w:cs="Times New Roman" w:hint="cs"/>
                <w:b/>
                <w:bCs/>
                <w:sz w:val="28"/>
                <w:szCs w:val="28"/>
                <w:rtl/>
              </w:rPr>
              <w:t xml:space="preserve">ادراك </w:t>
            </w:r>
            <w:r w:rsidRPr="00247DDB">
              <w:rPr>
                <w:rFonts w:ascii="Times New Roman" w:eastAsia="Times New Roman" w:hAnsi="Times New Roman" w:cs="Times New Roman" w:hint="cs"/>
                <w:b/>
                <w:bCs/>
                <w:sz w:val="28"/>
                <w:szCs w:val="28"/>
                <w:rtl/>
              </w:rPr>
              <w:t>الزمن</w:t>
            </w:r>
          </w:p>
        </w:tc>
        <w:tc>
          <w:tcPr>
            <w:tcW w:w="992" w:type="dxa"/>
            <w:tcBorders>
              <w:top w:val="single" w:sz="4" w:space="0" w:color="auto"/>
              <w:left w:val="single" w:sz="4" w:space="0" w:color="auto"/>
              <w:bottom w:val="single" w:sz="4" w:space="0" w:color="auto"/>
              <w:right w:val="single" w:sz="4" w:space="0" w:color="auto"/>
            </w:tcBorders>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tl/>
                <w:lang w:bidi="ar-IQ"/>
              </w:rPr>
            </w:pPr>
            <w:r>
              <w:rPr>
                <w:rFonts w:ascii="Times New Roman" w:eastAsia="Times New Roman" w:hAnsi="Times New Roman" w:cs="Times New Roman" w:hint="cs"/>
                <w:b/>
                <w:bCs/>
                <w:sz w:val="24"/>
                <w:szCs w:val="24"/>
                <w:rtl/>
                <w:lang w:bidi="ar-IQ"/>
              </w:rPr>
              <w:t>ثانية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0.75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0.37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1.5</w:t>
            </w:r>
          </w:p>
        </w:tc>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0.5</w:t>
            </w:r>
          </w:p>
        </w:tc>
        <w:tc>
          <w:tcPr>
            <w:tcW w:w="9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041F7" w:rsidRPr="00247DDB" w:rsidRDefault="00A041F7" w:rsidP="00DF5532">
            <w:pPr>
              <w:bidi w:val="0"/>
              <w:spacing w:after="0" w:line="240" w:lineRule="auto"/>
              <w:jc w:val="center"/>
              <w:rPr>
                <w:rFonts w:ascii="Times New Roman" w:eastAsia="Times New Roman" w:hAnsi="Times New Roman" w:cs="Times New Roman"/>
                <w:b/>
                <w:bCs/>
                <w:sz w:val="24"/>
                <w:szCs w:val="24"/>
              </w:rPr>
            </w:pPr>
            <w:r w:rsidRPr="00247DDB">
              <w:rPr>
                <w:rFonts w:ascii="Times New Roman" w:eastAsia="Times New Roman" w:hAnsi="Times New Roman" w:cs="Times New Roman" w:hint="cs"/>
                <w:b/>
                <w:bCs/>
                <w:sz w:val="24"/>
                <w:szCs w:val="24"/>
                <w:rtl/>
              </w:rPr>
              <w:t>23</w:t>
            </w:r>
          </w:p>
        </w:tc>
        <w:tc>
          <w:tcPr>
            <w:tcW w:w="1030"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A041F7" w:rsidRPr="00247DDB" w:rsidRDefault="00A041F7" w:rsidP="00DF5532">
            <w:pPr>
              <w:spacing w:after="0" w:line="240" w:lineRule="auto"/>
              <w:jc w:val="center"/>
              <w:rPr>
                <w:rFonts w:ascii="Times New Roman" w:eastAsia="Times New Roman" w:hAnsi="Times New Roman" w:cs="Times New Roman"/>
                <w:b/>
                <w:bCs/>
                <w:sz w:val="28"/>
                <w:szCs w:val="28"/>
              </w:rPr>
            </w:pPr>
            <w:r w:rsidRPr="00247DDB">
              <w:rPr>
                <w:rFonts w:ascii="Times New Roman" w:eastAsia="Times New Roman" w:hAnsi="Times New Roman" w:cs="Times New Roman"/>
                <w:b/>
                <w:bCs/>
                <w:sz w:val="28"/>
                <w:szCs w:val="28"/>
                <w:rtl/>
              </w:rPr>
              <w:t>معنوي</w:t>
            </w:r>
          </w:p>
        </w:tc>
      </w:tr>
      <w:tr w:rsidR="00A041F7" w:rsidRPr="00247DDB" w:rsidTr="00DF5532">
        <w:trPr>
          <w:trHeight w:val="573"/>
          <w:jc w:val="center"/>
        </w:trPr>
        <w:tc>
          <w:tcPr>
            <w:tcW w:w="9629" w:type="dxa"/>
            <w:gridSpan w:val="8"/>
            <w:tcBorders>
              <w:top w:val="single" w:sz="4" w:space="0" w:color="auto"/>
              <w:left w:val="threeDEmboss" w:sz="24" w:space="0" w:color="auto"/>
              <w:bottom w:val="threeDEmboss" w:sz="24" w:space="0" w:color="auto"/>
              <w:right w:val="threeDEngrave" w:sz="24" w:space="0" w:color="auto"/>
            </w:tcBorders>
            <w:shd w:val="clear" w:color="auto" w:fill="D9D9D9"/>
            <w:vAlign w:val="center"/>
          </w:tcPr>
          <w:p w:rsidR="00A041F7" w:rsidRPr="00247DDB" w:rsidRDefault="00A041F7" w:rsidP="00DF5532">
            <w:pPr>
              <w:spacing w:after="0" w:line="240" w:lineRule="auto"/>
              <w:rPr>
                <w:rFonts w:ascii="Times New Roman" w:eastAsia="Times New Roman" w:hAnsi="Times New Roman" w:cs="Times New Roman"/>
                <w:b/>
                <w:bCs/>
                <w:sz w:val="28"/>
                <w:szCs w:val="28"/>
                <w:rtl/>
              </w:rPr>
            </w:pPr>
            <w:r w:rsidRPr="00247DDB">
              <w:rPr>
                <w:rFonts w:ascii="Times New Roman" w:eastAsia="Times New Roman" w:hAnsi="Times New Roman" w:cs="Times New Roman"/>
                <w:b/>
                <w:bCs/>
                <w:sz w:val="28"/>
                <w:szCs w:val="28"/>
                <w:rtl/>
              </w:rPr>
              <w:t>*قيمة (</w:t>
            </w:r>
            <w:r w:rsidRPr="00247DDB">
              <w:rPr>
                <w:rFonts w:ascii="Times New Roman" w:eastAsia="Times New Roman" w:hAnsi="Times New Roman" w:cs="Times New Roman" w:hint="cs"/>
                <w:b/>
                <w:bCs/>
                <w:sz w:val="28"/>
                <w:szCs w:val="28"/>
                <w:rtl/>
              </w:rPr>
              <w:t>ي</w:t>
            </w:r>
            <w:r w:rsidRPr="00247DDB">
              <w:rPr>
                <w:rFonts w:ascii="Times New Roman" w:eastAsia="Times New Roman" w:hAnsi="Times New Roman" w:cs="Times New Roman"/>
                <w:b/>
                <w:bCs/>
                <w:sz w:val="28"/>
                <w:szCs w:val="28"/>
                <w:rtl/>
              </w:rPr>
              <w:t xml:space="preserve">) الجد ولية عند </w:t>
            </w:r>
            <w:r>
              <w:rPr>
                <w:rFonts w:ascii="Times New Roman" w:eastAsia="Times New Roman" w:hAnsi="Times New Roman" w:cs="Times New Roman" w:hint="cs"/>
                <w:b/>
                <w:bCs/>
                <w:sz w:val="28"/>
                <w:szCs w:val="28"/>
                <w:rtl/>
              </w:rPr>
              <w:t>حجم عينة (10،10)</w:t>
            </w:r>
            <w:r w:rsidRPr="00247DDB">
              <w:rPr>
                <w:rFonts w:ascii="Times New Roman" w:eastAsia="Times New Roman" w:hAnsi="Times New Roman" w:cs="Times New Roman"/>
                <w:b/>
                <w:bCs/>
                <w:sz w:val="28"/>
                <w:szCs w:val="28"/>
                <w:rtl/>
              </w:rPr>
              <w:t xml:space="preserve"> ومستوى دلالة ( 0</w:t>
            </w:r>
            <w:r>
              <w:rPr>
                <w:rFonts w:ascii="Times New Roman" w:eastAsia="Times New Roman" w:hAnsi="Times New Roman" w:cs="Times New Roman" w:hint="cs"/>
                <w:b/>
                <w:bCs/>
                <w:sz w:val="28"/>
                <w:szCs w:val="28"/>
                <w:rtl/>
              </w:rPr>
              <w:t>.</w:t>
            </w:r>
            <w:r w:rsidRPr="00247DDB">
              <w:rPr>
                <w:rFonts w:ascii="Times New Roman" w:eastAsia="Times New Roman" w:hAnsi="Times New Roman" w:cs="Times New Roman"/>
                <w:b/>
                <w:bCs/>
                <w:sz w:val="28"/>
                <w:szCs w:val="28"/>
                <w:rtl/>
              </w:rPr>
              <w:t>05 ) تبلغ (</w:t>
            </w:r>
            <w:r w:rsidRPr="00247DDB">
              <w:rPr>
                <w:rFonts w:ascii="Times New Roman" w:eastAsia="Times New Roman" w:hAnsi="Times New Roman" w:cs="Times New Roman" w:hint="cs"/>
                <w:b/>
                <w:bCs/>
                <w:sz w:val="28"/>
                <w:szCs w:val="28"/>
                <w:rtl/>
              </w:rPr>
              <w:t>23</w:t>
            </w:r>
            <w:r w:rsidRPr="00247DDB">
              <w:rPr>
                <w:rFonts w:ascii="Times New Roman" w:eastAsia="Times New Roman" w:hAnsi="Times New Roman" w:cs="Times New Roman"/>
                <w:b/>
                <w:bCs/>
                <w:sz w:val="28"/>
                <w:szCs w:val="28"/>
                <w:rtl/>
              </w:rPr>
              <w:t>)</w:t>
            </w:r>
          </w:p>
        </w:tc>
      </w:tr>
    </w:tbl>
    <w:p w:rsidR="00247DDB" w:rsidRPr="006A1EC1" w:rsidRDefault="00146685" w:rsidP="00065E59">
      <w:pPr>
        <w:spacing w:after="0" w:line="240" w:lineRule="auto"/>
        <w:jc w:val="both"/>
        <w:rPr>
          <w:rFonts w:ascii="Simplified Arabic" w:eastAsia="Times New Roman" w:hAnsi="Simplified Arabic" w:cs="Simplified Arabic"/>
          <w:sz w:val="32"/>
          <w:szCs w:val="32"/>
          <w:rtl/>
        </w:rPr>
      </w:pPr>
      <w:r>
        <w:rPr>
          <w:rFonts w:ascii="Simplified Arabic" w:eastAsia="Times New Roman" w:hAnsi="Simplified Arabic" w:cs="Simplified Arabic" w:hint="cs"/>
          <w:b/>
          <w:color w:val="000000"/>
          <w:sz w:val="32"/>
          <w:szCs w:val="32"/>
          <w:rtl/>
          <w:lang w:bidi="ar-DZ"/>
        </w:rPr>
        <w:t xml:space="preserve">   </w:t>
      </w:r>
      <w:r w:rsidR="00247DDB" w:rsidRPr="006A1EC1">
        <w:rPr>
          <w:rFonts w:ascii="Simplified Arabic" w:eastAsia="Times New Roman" w:hAnsi="Simplified Arabic" w:cs="Simplified Arabic"/>
          <w:b/>
          <w:color w:val="000000"/>
          <w:sz w:val="32"/>
          <w:szCs w:val="32"/>
          <w:rtl/>
          <w:lang w:bidi="ar-DZ"/>
        </w:rPr>
        <w:t>يتبين من الجدول (3</w:t>
      </w:r>
      <w:r w:rsidR="00065E59">
        <w:rPr>
          <w:rFonts w:ascii="Simplified Arabic" w:eastAsia="Times New Roman" w:hAnsi="Simplified Arabic" w:cs="Simplified Arabic" w:hint="cs"/>
          <w:b/>
          <w:color w:val="000000"/>
          <w:sz w:val="32"/>
          <w:szCs w:val="32"/>
          <w:rtl/>
          <w:lang w:bidi="ar-DZ"/>
        </w:rPr>
        <w:t>3</w:t>
      </w:r>
      <w:r w:rsidR="00247DDB" w:rsidRPr="006A1EC1">
        <w:rPr>
          <w:rFonts w:ascii="Simplified Arabic" w:eastAsia="Times New Roman" w:hAnsi="Simplified Arabic" w:cs="Simplified Arabic"/>
          <w:b/>
          <w:color w:val="000000"/>
          <w:sz w:val="32"/>
          <w:szCs w:val="32"/>
          <w:rtl/>
          <w:lang w:bidi="ar-DZ"/>
        </w:rPr>
        <w:t>)</w:t>
      </w:r>
      <w:r w:rsidR="00A041F7">
        <w:rPr>
          <w:rFonts w:ascii="Simplified Arabic" w:eastAsia="Times New Roman" w:hAnsi="Simplified Arabic" w:cs="Simplified Arabic" w:hint="cs"/>
          <w:b/>
          <w:color w:val="000000"/>
          <w:sz w:val="32"/>
          <w:szCs w:val="32"/>
          <w:rtl/>
          <w:lang w:bidi="ar-DZ"/>
        </w:rPr>
        <w:t xml:space="preserve"> </w:t>
      </w:r>
      <w:r w:rsidR="00247DDB" w:rsidRPr="006A1EC1">
        <w:rPr>
          <w:rFonts w:ascii="Simplified Arabic" w:eastAsia="Times New Roman" w:hAnsi="Simplified Arabic" w:cs="Simplified Arabic"/>
          <w:b/>
          <w:color w:val="000000"/>
          <w:sz w:val="32"/>
          <w:szCs w:val="32"/>
          <w:rtl/>
          <w:lang w:bidi="ar-DZ"/>
        </w:rPr>
        <w:t>وجود فروق بين نتائج ا</w:t>
      </w:r>
      <w:r w:rsidR="006A1EC1">
        <w:rPr>
          <w:rFonts w:ascii="Simplified Arabic" w:eastAsia="Times New Roman" w:hAnsi="Simplified Arabic" w:cs="Simplified Arabic" w:hint="cs"/>
          <w:b/>
          <w:color w:val="000000"/>
          <w:sz w:val="32"/>
          <w:szCs w:val="32"/>
          <w:rtl/>
          <w:lang w:bidi="ar-DZ"/>
        </w:rPr>
        <w:t>لقياسين(</w:t>
      </w:r>
      <w:r w:rsidR="00247DDB" w:rsidRPr="006A1EC1">
        <w:rPr>
          <w:rFonts w:ascii="Simplified Arabic" w:eastAsia="Times New Roman" w:hAnsi="Simplified Arabic" w:cs="Simplified Arabic"/>
          <w:b/>
          <w:color w:val="000000"/>
          <w:sz w:val="32"/>
          <w:szCs w:val="32"/>
          <w:rtl/>
          <w:lang w:bidi="ar-DZ"/>
        </w:rPr>
        <w:t>البعدي بعدي</w:t>
      </w:r>
      <w:r w:rsidR="006A1EC1">
        <w:rPr>
          <w:rFonts w:ascii="Simplified Arabic" w:eastAsia="Times New Roman" w:hAnsi="Simplified Arabic" w:cs="Simplified Arabic" w:hint="cs"/>
          <w:b/>
          <w:color w:val="000000"/>
          <w:sz w:val="32"/>
          <w:szCs w:val="32"/>
          <w:rtl/>
          <w:lang w:bidi="ar-DZ"/>
        </w:rPr>
        <w:t>)</w:t>
      </w:r>
      <w:r w:rsidR="00247DDB" w:rsidRPr="006A1EC1">
        <w:rPr>
          <w:rFonts w:ascii="Simplified Arabic" w:eastAsia="Times New Roman" w:hAnsi="Simplified Arabic" w:cs="Simplified Arabic"/>
          <w:b/>
          <w:color w:val="000000"/>
          <w:sz w:val="32"/>
          <w:szCs w:val="32"/>
          <w:rtl/>
          <w:lang w:bidi="ar-DZ"/>
        </w:rPr>
        <w:t xml:space="preserve"> للمجموعة التجريبية والضابطة في متغير تحمل القدرة ، </w:t>
      </w:r>
      <w:r w:rsidR="007260AE">
        <w:rPr>
          <w:rFonts w:ascii="Simplified Arabic" w:eastAsia="Times New Roman" w:hAnsi="Simplified Arabic" w:cs="Simplified Arabic" w:hint="cs"/>
          <w:b/>
          <w:color w:val="000000"/>
          <w:sz w:val="32"/>
          <w:szCs w:val="32"/>
          <w:rtl/>
          <w:lang w:bidi="ar-DZ"/>
        </w:rPr>
        <w:t>اذ</w:t>
      </w:r>
      <w:r w:rsidR="00247DDB" w:rsidRPr="006A1EC1">
        <w:rPr>
          <w:rFonts w:ascii="Simplified Arabic" w:eastAsia="Times New Roman" w:hAnsi="Simplified Arabic" w:cs="Simplified Arabic"/>
          <w:b/>
          <w:color w:val="000000"/>
          <w:sz w:val="32"/>
          <w:szCs w:val="32"/>
          <w:rtl/>
          <w:lang w:bidi="ar-DZ"/>
        </w:rPr>
        <w:t xml:space="preserve"> بلغت قيمة الوسيط في </w:t>
      </w:r>
      <w:r w:rsidR="007260AE">
        <w:rPr>
          <w:rFonts w:ascii="Simplified Arabic" w:eastAsia="Times New Roman" w:hAnsi="Simplified Arabic" w:cs="Simplified Arabic" w:hint="cs"/>
          <w:b/>
          <w:color w:val="000000"/>
          <w:sz w:val="32"/>
          <w:szCs w:val="32"/>
          <w:rtl/>
          <w:lang w:bidi="ar-DZ"/>
        </w:rPr>
        <w:t>القياسين</w:t>
      </w:r>
      <w:r w:rsidR="00247DDB" w:rsidRPr="006A1EC1">
        <w:rPr>
          <w:rFonts w:ascii="Simplified Arabic" w:eastAsia="Times New Roman" w:hAnsi="Simplified Arabic" w:cs="Simplified Arabic"/>
          <w:b/>
          <w:color w:val="000000"/>
          <w:sz w:val="32"/>
          <w:szCs w:val="32"/>
          <w:rtl/>
          <w:lang w:bidi="ar-DZ"/>
        </w:rPr>
        <w:t xml:space="preserve"> البعدي للمجموعة التجريبية (2.43) درجة وقيمة الانحراف الربيعي (0.13) ، في حين كانت قيمة الوسيط في </w:t>
      </w:r>
      <w:r w:rsidR="007260AE">
        <w:rPr>
          <w:rFonts w:ascii="Simplified Arabic" w:eastAsia="Times New Roman" w:hAnsi="Simplified Arabic" w:cs="Simplified Arabic" w:hint="cs"/>
          <w:b/>
          <w:color w:val="000000"/>
          <w:sz w:val="32"/>
          <w:szCs w:val="32"/>
          <w:rtl/>
          <w:lang w:bidi="ar-DZ"/>
        </w:rPr>
        <w:t>القياس</w:t>
      </w:r>
      <w:r w:rsidR="00247DDB" w:rsidRPr="006A1EC1">
        <w:rPr>
          <w:rFonts w:ascii="Simplified Arabic" w:eastAsia="Times New Roman" w:hAnsi="Simplified Arabic" w:cs="Simplified Arabic"/>
          <w:b/>
          <w:color w:val="000000"/>
          <w:sz w:val="32"/>
          <w:szCs w:val="32"/>
          <w:rtl/>
          <w:lang w:bidi="ar-DZ"/>
        </w:rPr>
        <w:t xml:space="preserve"> البعدي للمجموعة الضابطة (2.92) درجة وقيمة الانحراف الربيعي (0.13) ، ولغرض التعرف على حقيقة هذه الفروقات استخدم الباحث اختبار مان ويتني للعينات المستقلة ، </w:t>
      </w:r>
      <w:r w:rsidR="007260AE">
        <w:rPr>
          <w:rFonts w:ascii="Simplified Arabic" w:eastAsia="Times New Roman" w:hAnsi="Simplified Arabic" w:cs="Simplified Arabic" w:hint="cs"/>
          <w:b/>
          <w:color w:val="000000"/>
          <w:sz w:val="32"/>
          <w:szCs w:val="32"/>
          <w:rtl/>
          <w:lang w:bidi="ar-DZ"/>
        </w:rPr>
        <w:t>ومنه</w:t>
      </w:r>
      <w:r w:rsidR="00247DDB" w:rsidRPr="006A1EC1">
        <w:rPr>
          <w:rFonts w:ascii="Simplified Arabic" w:eastAsia="Times New Roman" w:hAnsi="Simplified Arabic" w:cs="Simplified Arabic"/>
          <w:b/>
          <w:color w:val="000000"/>
          <w:sz w:val="32"/>
          <w:szCs w:val="32"/>
          <w:rtl/>
          <w:lang w:bidi="ar-DZ"/>
        </w:rPr>
        <w:t xml:space="preserve"> بلغت قيمة مان ويتني المحسوبة (4.5) وهي اصغر من قيمة مان ويتني الجدولية والبالغة (23)</w:t>
      </w:r>
      <w:r w:rsidR="00247DDB" w:rsidRPr="006A1EC1">
        <w:rPr>
          <w:rFonts w:ascii="Simplified Arabic" w:eastAsia="Times New Roman" w:hAnsi="Simplified Arabic" w:cs="Simplified Arabic"/>
          <w:sz w:val="32"/>
          <w:szCs w:val="32"/>
          <w:rtl/>
        </w:rPr>
        <w:t xml:space="preserve"> عند </w:t>
      </w:r>
      <w:r w:rsidR="007260AE">
        <w:rPr>
          <w:rFonts w:ascii="Simplified Arabic" w:eastAsia="Times New Roman" w:hAnsi="Simplified Arabic" w:cs="Simplified Arabic" w:hint="cs"/>
          <w:sz w:val="32"/>
          <w:szCs w:val="32"/>
          <w:rtl/>
        </w:rPr>
        <w:t>حجم عينة</w:t>
      </w:r>
      <w:r w:rsidR="00247DDB" w:rsidRPr="006A1EC1">
        <w:rPr>
          <w:rFonts w:ascii="Simplified Arabic" w:eastAsia="Times New Roman" w:hAnsi="Simplified Arabic" w:cs="Simplified Arabic"/>
          <w:sz w:val="32"/>
          <w:szCs w:val="32"/>
          <w:rtl/>
        </w:rPr>
        <w:t xml:space="preserve"> (10</w:t>
      </w:r>
      <w:r w:rsidR="007260AE">
        <w:rPr>
          <w:rFonts w:ascii="Simplified Arabic" w:eastAsia="Times New Roman" w:hAnsi="Simplified Arabic" w:cs="Simplified Arabic" w:hint="cs"/>
          <w:sz w:val="32"/>
          <w:szCs w:val="32"/>
          <w:rtl/>
        </w:rPr>
        <w:t>،</w:t>
      </w:r>
      <w:r w:rsidR="00247DDB" w:rsidRPr="006A1EC1">
        <w:rPr>
          <w:rFonts w:ascii="Simplified Arabic" w:eastAsia="Times New Roman" w:hAnsi="Simplified Arabic" w:cs="Simplified Arabic"/>
          <w:sz w:val="32"/>
          <w:szCs w:val="32"/>
          <w:rtl/>
        </w:rPr>
        <w:t>10) ومستوى دلالة (0.05 ) فكان الفرق معنوياً ولصالح المجموعة التجريبية .</w:t>
      </w:r>
    </w:p>
    <w:p w:rsidR="00247DDB" w:rsidRPr="007260AE" w:rsidRDefault="00247DDB" w:rsidP="00A041F7">
      <w:pPr>
        <w:spacing w:after="0" w:line="240" w:lineRule="auto"/>
        <w:jc w:val="both"/>
        <w:rPr>
          <w:rFonts w:ascii="Simplified Arabic" w:eastAsia="Times New Roman" w:hAnsi="Simplified Arabic" w:cs="Simplified Arabic"/>
          <w:sz w:val="32"/>
          <w:szCs w:val="32"/>
          <w:rtl/>
        </w:rPr>
      </w:pPr>
      <w:r w:rsidRPr="00247DDB">
        <w:rPr>
          <w:rFonts w:ascii="Times New Roman" w:eastAsia="Times New Roman" w:hAnsi="Times New Roman" w:cs="Simplified Arabic" w:hint="cs"/>
          <w:b/>
          <w:color w:val="000000"/>
          <w:sz w:val="32"/>
          <w:szCs w:val="32"/>
          <w:rtl/>
          <w:lang w:bidi="ar-DZ"/>
        </w:rPr>
        <w:t xml:space="preserve"> أما في متغير </w:t>
      </w:r>
      <w:r w:rsidR="00A041F7">
        <w:rPr>
          <w:rFonts w:ascii="Times New Roman" w:eastAsia="Times New Roman" w:hAnsi="Times New Roman" w:cs="Simplified Arabic" w:hint="cs"/>
          <w:b/>
          <w:color w:val="000000"/>
          <w:sz w:val="32"/>
          <w:szCs w:val="32"/>
          <w:rtl/>
          <w:lang w:bidi="ar-DZ"/>
        </w:rPr>
        <w:t xml:space="preserve">ادراك </w:t>
      </w:r>
      <w:r w:rsidRPr="00247DDB">
        <w:rPr>
          <w:rFonts w:ascii="Times New Roman" w:eastAsia="Times New Roman" w:hAnsi="Times New Roman" w:cs="Simplified Arabic" w:hint="cs"/>
          <w:b/>
          <w:color w:val="000000"/>
          <w:sz w:val="32"/>
          <w:szCs w:val="32"/>
          <w:rtl/>
          <w:lang w:bidi="ar-DZ"/>
        </w:rPr>
        <w:t xml:space="preserve">المسافة ، فقد كانت هناك </w:t>
      </w:r>
      <w:r w:rsidRPr="00247DDB">
        <w:rPr>
          <w:rFonts w:ascii="Times New Roman" w:eastAsia="Times New Roman" w:hAnsi="Times New Roman" w:cs="Simplified Arabic"/>
          <w:b/>
          <w:color w:val="000000"/>
          <w:sz w:val="32"/>
          <w:szCs w:val="32"/>
          <w:rtl/>
          <w:lang w:bidi="ar-DZ"/>
        </w:rPr>
        <w:t>فروق بين نتائج ا</w:t>
      </w:r>
      <w:r w:rsidR="007260AE">
        <w:rPr>
          <w:rFonts w:ascii="Times New Roman" w:eastAsia="Times New Roman" w:hAnsi="Times New Roman" w:cs="Simplified Arabic" w:hint="cs"/>
          <w:b/>
          <w:color w:val="000000"/>
          <w:sz w:val="32"/>
          <w:szCs w:val="32"/>
          <w:rtl/>
          <w:lang w:bidi="ar-DZ"/>
        </w:rPr>
        <w:t>لقياسين(</w:t>
      </w:r>
      <w:r w:rsidRPr="00247DDB">
        <w:rPr>
          <w:rFonts w:ascii="Times New Roman" w:eastAsia="Times New Roman" w:hAnsi="Times New Roman" w:cs="Simplified Arabic" w:hint="cs"/>
          <w:b/>
          <w:color w:val="000000"/>
          <w:sz w:val="32"/>
          <w:szCs w:val="32"/>
          <w:rtl/>
          <w:lang w:bidi="ar-DZ"/>
        </w:rPr>
        <w:t>البعدي</w:t>
      </w:r>
      <w:r w:rsidR="007260AE">
        <w:rPr>
          <w:rFonts w:ascii="Times New Roman" w:eastAsia="Times New Roman" w:hAnsi="Times New Roman" w:cs="Simplified Arabic" w:hint="cs"/>
          <w:b/>
          <w:color w:val="000000"/>
          <w:sz w:val="32"/>
          <w:szCs w:val="32"/>
          <w:rtl/>
          <w:lang w:bidi="ar-DZ"/>
        </w:rPr>
        <w:t>،</w:t>
      </w:r>
      <w:r w:rsidRPr="00247DDB">
        <w:rPr>
          <w:rFonts w:ascii="Times New Roman" w:eastAsia="Times New Roman" w:hAnsi="Times New Roman" w:cs="Simplified Arabic"/>
          <w:b/>
          <w:color w:val="000000"/>
          <w:sz w:val="32"/>
          <w:szCs w:val="32"/>
          <w:rtl/>
          <w:lang w:bidi="ar-DZ"/>
        </w:rPr>
        <w:t xml:space="preserve"> بعدي</w:t>
      </w:r>
      <w:r w:rsidR="007260AE">
        <w:rPr>
          <w:rFonts w:ascii="Times New Roman" w:eastAsia="Times New Roman" w:hAnsi="Times New Roman" w:cs="Simplified Arabic" w:hint="cs"/>
          <w:b/>
          <w:color w:val="000000"/>
          <w:sz w:val="32"/>
          <w:szCs w:val="32"/>
          <w:rtl/>
          <w:lang w:bidi="ar-DZ"/>
        </w:rPr>
        <w:t>)</w:t>
      </w:r>
      <w:r w:rsidRPr="00247DDB">
        <w:rPr>
          <w:rFonts w:ascii="Times New Roman" w:eastAsia="Times New Roman" w:hAnsi="Times New Roman" w:cs="Simplified Arabic"/>
          <w:b/>
          <w:color w:val="000000"/>
          <w:sz w:val="32"/>
          <w:szCs w:val="32"/>
          <w:rtl/>
          <w:lang w:bidi="ar-DZ"/>
        </w:rPr>
        <w:t xml:space="preserve"> للمجموع</w:t>
      </w:r>
      <w:r w:rsidRPr="00247DDB">
        <w:rPr>
          <w:rFonts w:ascii="Times New Roman" w:eastAsia="Times New Roman" w:hAnsi="Times New Roman" w:cs="Simplified Arabic" w:hint="cs"/>
          <w:b/>
          <w:color w:val="000000"/>
          <w:sz w:val="32"/>
          <w:szCs w:val="32"/>
          <w:rtl/>
          <w:lang w:bidi="ar-DZ"/>
        </w:rPr>
        <w:t>تين التجريبية والضابطة</w:t>
      </w:r>
      <w:r w:rsidRPr="00247DDB">
        <w:rPr>
          <w:rFonts w:ascii="Times New Roman" w:eastAsia="Times New Roman" w:hAnsi="Times New Roman" w:cs="Simplified Arabic"/>
          <w:b/>
          <w:color w:val="000000"/>
          <w:sz w:val="32"/>
          <w:szCs w:val="32"/>
          <w:rtl/>
          <w:lang w:bidi="ar-DZ"/>
        </w:rPr>
        <w:t xml:space="preserve"> ، </w:t>
      </w:r>
      <w:r w:rsidR="007260AE">
        <w:rPr>
          <w:rFonts w:ascii="Times New Roman" w:eastAsia="Times New Roman" w:hAnsi="Times New Roman" w:cs="Simplified Arabic" w:hint="cs"/>
          <w:b/>
          <w:color w:val="000000"/>
          <w:sz w:val="32"/>
          <w:szCs w:val="32"/>
          <w:rtl/>
          <w:lang w:bidi="ar-DZ"/>
        </w:rPr>
        <w:t>اذ</w:t>
      </w:r>
      <w:r w:rsidRPr="00247DDB">
        <w:rPr>
          <w:rFonts w:ascii="Times New Roman" w:eastAsia="Times New Roman" w:hAnsi="Times New Roman" w:cs="Simplified Arabic"/>
          <w:b/>
          <w:color w:val="000000"/>
          <w:sz w:val="32"/>
          <w:szCs w:val="32"/>
          <w:rtl/>
          <w:lang w:bidi="ar-DZ"/>
        </w:rPr>
        <w:t xml:space="preserve"> بلغت قيمة الوسيط في </w:t>
      </w:r>
      <w:r w:rsidR="007260AE">
        <w:rPr>
          <w:rFonts w:ascii="Times New Roman" w:eastAsia="Times New Roman" w:hAnsi="Times New Roman" w:cs="Simplified Arabic" w:hint="cs"/>
          <w:b/>
          <w:color w:val="000000"/>
          <w:sz w:val="32"/>
          <w:szCs w:val="32"/>
          <w:rtl/>
          <w:lang w:bidi="ar-DZ"/>
        </w:rPr>
        <w:t>القياس</w:t>
      </w:r>
      <w:r w:rsidRPr="00247DDB">
        <w:rPr>
          <w:rFonts w:ascii="Times New Roman" w:eastAsia="Times New Roman" w:hAnsi="Times New Roman" w:cs="Simplified Arabic" w:hint="cs"/>
          <w:b/>
          <w:color w:val="000000"/>
          <w:sz w:val="32"/>
          <w:szCs w:val="32"/>
          <w:rtl/>
          <w:lang w:bidi="ar-DZ"/>
        </w:rPr>
        <w:t xml:space="preserve"> البعدي </w:t>
      </w:r>
      <w:r w:rsidRPr="007260AE">
        <w:rPr>
          <w:rFonts w:ascii="Simplified Arabic" w:eastAsia="Times New Roman" w:hAnsi="Simplified Arabic" w:cs="Simplified Arabic"/>
          <w:b/>
          <w:color w:val="000000"/>
          <w:sz w:val="32"/>
          <w:szCs w:val="32"/>
          <w:rtl/>
          <w:lang w:bidi="ar-DZ"/>
        </w:rPr>
        <w:t xml:space="preserve">للمجموعة التجريبية (22.5) درجة وقيمة الانحراف الربيعي (11.25) ، في حين كانت قيمة الوسيط في </w:t>
      </w:r>
      <w:r w:rsidR="007260AE">
        <w:rPr>
          <w:rFonts w:ascii="Simplified Arabic" w:eastAsia="Times New Roman" w:hAnsi="Simplified Arabic" w:cs="Simplified Arabic" w:hint="cs"/>
          <w:b/>
          <w:color w:val="000000"/>
          <w:sz w:val="32"/>
          <w:szCs w:val="32"/>
          <w:rtl/>
          <w:lang w:bidi="ar-DZ"/>
        </w:rPr>
        <w:t>القياس</w:t>
      </w:r>
      <w:r w:rsidRPr="007260AE">
        <w:rPr>
          <w:rFonts w:ascii="Simplified Arabic" w:eastAsia="Times New Roman" w:hAnsi="Simplified Arabic" w:cs="Simplified Arabic"/>
          <w:b/>
          <w:color w:val="000000"/>
          <w:sz w:val="32"/>
          <w:szCs w:val="32"/>
          <w:rtl/>
          <w:lang w:bidi="ar-DZ"/>
        </w:rPr>
        <w:t xml:space="preserve"> البعدي للمجموعة الضابطة (37.5) درجة وقيمة الانحراف </w:t>
      </w:r>
      <w:r w:rsidRPr="007260AE">
        <w:rPr>
          <w:rFonts w:ascii="Simplified Arabic" w:eastAsia="Times New Roman" w:hAnsi="Simplified Arabic" w:cs="Simplified Arabic"/>
          <w:b/>
          <w:color w:val="000000"/>
          <w:sz w:val="32"/>
          <w:szCs w:val="32"/>
          <w:rtl/>
          <w:lang w:bidi="ar-DZ"/>
        </w:rPr>
        <w:lastRenderedPageBreak/>
        <w:t xml:space="preserve">الربيعي (12.5) ، ولغرض التعرف على حقيقة هذه الفروقات استخدم الباحث اختبار مان ويتني للعينات المستقلة ، </w:t>
      </w:r>
      <w:r w:rsidR="007260AE">
        <w:rPr>
          <w:rFonts w:ascii="Simplified Arabic" w:eastAsia="Times New Roman" w:hAnsi="Simplified Arabic" w:cs="Simplified Arabic" w:hint="cs"/>
          <w:b/>
          <w:color w:val="000000"/>
          <w:sz w:val="32"/>
          <w:szCs w:val="32"/>
          <w:rtl/>
          <w:lang w:bidi="ar-DZ"/>
        </w:rPr>
        <w:t>اذ</w:t>
      </w:r>
      <w:r w:rsidRPr="007260AE">
        <w:rPr>
          <w:rFonts w:ascii="Simplified Arabic" w:eastAsia="Times New Roman" w:hAnsi="Simplified Arabic" w:cs="Simplified Arabic"/>
          <w:b/>
          <w:color w:val="000000"/>
          <w:sz w:val="32"/>
          <w:szCs w:val="32"/>
          <w:rtl/>
          <w:lang w:bidi="ar-DZ"/>
        </w:rPr>
        <w:t xml:space="preserve"> بلغت قيمة مان ويتني المحسوبة (19) وهي اصغر من قيمة مان ويتني الجدولية والبالغة (23)</w:t>
      </w:r>
      <w:r w:rsidR="007260AE">
        <w:rPr>
          <w:rFonts w:ascii="Simplified Arabic" w:eastAsia="Times New Roman" w:hAnsi="Simplified Arabic" w:cs="Simplified Arabic" w:hint="cs"/>
          <w:sz w:val="32"/>
          <w:szCs w:val="32"/>
          <w:rtl/>
        </w:rPr>
        <w:t xml:space="preserve">عند حجم عينة </w:t>
      </w:r>
      <w:r w:rsidRPr="007260AE">
        <w:rPr>
          <w:rFonts w:ascii="Simplified Arabic" w:eastAsia="Times New Roman" w:hAnsi="Simplified Arabic" w:cs="Simplified Arabic"/>
          <w:sz w:val="32"/>
          <w:szCs w:val="32"/>
          <w:rtl/>
        </w:rPr>
        <w:t xml:space="preserve"> (10</w:t>
      </w:r>
      <w:r w:rsidR="007260AE">
        <w:rPr>
          <w:rFonts w:ascii="Simplified Arabic" w:eastAsia="Times New Roman" w:hAnsi="Simplified Arabic" w:cs="Simplified Arabic" w:hint="cs"/>
          <w:sz w:val="32"/>
          <w:szCs w:val="32"/>
          <w:rtl/>
        </w:rPr>
        <w:t>،</w:t>
      </w:r>
      <w:r w:rsidRPr="007260AE">
        <w:rPr>
          <w:rFonts w:ascii="Simplified Arabic" w:eastAsia="Times New Roman" w:hAnsi="Simplified Arabic" w:cs="Simplified Arabic"/>
          <w:sz w:val="32"/>
          <w:szCs w:val="32"/>
          <w:rtl/>
        </w:rPr>
        <w:t>10) ومستوى دلالة (0.05 ) فكان الفرق معنوياً ولصالح المجموعة التجريبية .</w:t>
      </w:r>
    </w:p>
    <w:p w:rsidR="00247DDB" w:rsidRPr="007260AE" w:rsidRDefault="00247DDB" w:rsidP="00A041F7">
      <w:pPr>
        <w:spacing w:after="0" w:line="240" w:lineRule="auto"/>
        <w:jc w:val="lowKashida"/>
        <w:rPr>
          <w:rFonts w:ascii="Simplified Arabic" w:eastAsia="Times New Roman" w:hAnsi="Simplified Arabic" w:cs="Simplified Arabic"/>
          <w:sz w:val="32"/>
          <w:szCs w:val="32"/>
          <w:rtl/>
        </w:rPr>
      </w:pPr>
      <w:r w:rsidRPr="007260AE">
        <w:rPr>
          <w:rFonts w:ascii="Simplified Arabic" w:eastAsia="Times New Roman" w:hAnsi="Simplified Arabic" w:cs="Simplified Arabic"/>
          <w:b/>
          <w:color w:val="000000"/>
          <w:sz w:val="32"/>
          <w:szCs w:val="32"/>
          <w:rtl/>
          <w:lang w:bidi="ar-DZ"/>
        </w:rPr>
        <w:t xml:space="preserve">   كما كانت هناك فروق بين نتائج ا</w:t>
      </w:r>
      <w:r w:rsidR="007260AE">
        <w:rPr>
          <w:rFonts w:ascii="Simplified Arabic" w:eastAsia="Times New Roman" w:hAnsi="Simplified Arabic" w:cs="Simplified Arabic" w:hint="cs"/>
          <w:b/>
          <w:color w:val="000000"/>
          <w:sz w:val="32"/>
          <w:szCs w:val="32"/>
          <w:rtl/>
          <w:lang w:bidi="ar-DZ"/>
        </w:rPr>
        <w:t>لقياسين(</w:t>
      </w:r>
      <w:r w:rsidRPr="007260AE">
        <w:rPr>
          <w:rFonts w:ascii="Simplified Arabic" w:eastAsia="Times New Roman" w:hAnsi="Simplified Arabic" w:cs="Simplified Arabic"/>
          <w:b/>
          <w:color w:val="000000"/>
          <w:sz w:val="32"/>
          <w:szCs w:val="32"/>
          <w:rtl/>
          <w:lang w:bidi="ar-DZ"/>
        </w:rPr>
        <w:t>البعدي</w:t>
      </w:r>
      <w:r w:rsidR="007260AE">
        <w:rPr>
          <w:rFonts w:ascii="Simplified Arabic" w:eastAsia="Times New Roman" w:hAnsi="Simplified Arabic" w:cs="Simplified Arabic" w:hint="cs"/>
          <w:b/>
          <w:color w:val="000000"/>
          <w:sz w:val="32"/>
          <w:szCs w:val="32"/>
          <w:rtl/>
          <w:lang w:bidi="ar-DZ"/>
        </w:rPr>
        <w:t>،</w:t>
      </w:r>
      <w:r w:rsidRPr="007260AE">
        <w:rPr>
          <w:rFonts w:ascii="Simplified Arabic" w:eastAsia="Times New Roman" w:hAnsi="Simplified Arabic" w:cs="Simplified Arabic"/>
          <w:b/>
          <w:color w:val="000000"/>
          <w:sz w:val="32"/>
          <w:szCs w:val="32"/>
          <w:rtl/>
          <w:lang w:bidi="ar-DZ"/>
        </w:rPr>
        <w:t>البعدي</w:t>
      </w:r>
      <w:r w:rsidR="007260AE">
        <w:rPr>
          <w:rFonts w:ascii="Simplified Arabic" w:eastAsia="Times New Roman" w:hAnsi="Simplified Arabic" w:cs="Simplified Arabic" w:hint="cs"/>
          <w:b/>
          <w:color w:val="000000"/>
          <w:sz w:val="32"/>
          <w:szCs w:val="32"/>
          <w:rtl/>
          <w:lang w:bidi="ar-DZ"/>
        </w:rPr>
        <w:t>)</w:t>
      </w:r>
      <w:r w:rsidRPr="007260AE">
        <w:rPr>
          <w:rFonts w:ascii="Simplified Arabic" w:eastAsia="Times New Roman" w:hAnsi="Simplified Arabic" w:cs="Simplified Arabic"/>
          <w:b/>
          <w:color w:val="000000"/>
          <w:sz w:val="32"/>
          <w:szCs w:val="32"/>
          <w:rtl/>
          <w:lang w:bidi="ar-DZ"/>
        </w:rPr>
        <w:t xml:space="preserve"> للمجموعة التجريبية والضابطة في متغير</w:t>
      </w:r>
      <w:r w:rsidR="00A041F7">
        <w:rPr>
          <w:rFonts w:ascii="Simplified Arabic" w:eastAsia="Times New Roman" w:hAnsi="Simplified Arabic" w:cs="Simplified Arabic" w:hint="cs"/>
          <w:b/>
          <w:color w:val="000000"/>
          <w:sz w:val="32"/>
          <w:szCs w:val="32"/>
          <w:rtl/>
          <w:lang w:bidi="ar-DZ"/>
        </w:rPr>
        <w:t xml:space="preserve"> ادراك</w:t>
      </w:r>
      <w:r w:rsidR="00A041F7">
        <w:rPr>
          <w:rFonts w:ascii="Simplified Arabic" w:eastAsia="Times New Roman" w:hAnsi="Simplified Arabic" w:cs="Simplified Arabic"/>
          <w:b/>
          <w:color w:val="000000"/>
          <w:sz w:val="32"/>
          <w:szCs w:val="32"/>
          <w:rtl/>
          <w:lang w:bidi="ar-DZ"/>
        </w:rPr>
        <w:t xml:space="preserve"> </w:t>
      </w:r>
      <w:r w:rsidRPr="007260AE">
        <w:rPr>
          <w:rFonts w:ascii="Simplified Arabic" w:eastAsia="Times New Roman" w:hAnsi="Simplified Arabic" w:cs="Simplified Arabic"/>
          <w:b/>
          <w:color w:val="000000"/>
          <w:sz w:val="32"/>
          <w:szCs w:val="32"/>
          <w:rtl/>
          <w:lang w:bidi="ar-DZ"/>
        </w:rPr>
        <w:t xml:space="preserve">الزمن ، </w:t>
      </w:r>
      <w:r w:rsidR="007260AE">
        <w:rPr>
          <w:rFonts w:ascii="Simplified Arabic" w:eastAsia="Times New Roman" w:hAnsi="Simplified Arabic" w:cs="Simplified Arabic" w:hint="cs"/>
          <w:b/>
          <w:color w:val="000000"/>
          <w:sz w:val="32"/>
          <w:szCs w:val="32"/>
          <w:rtl/>
          <w:lang w:bidi="ar-DZ"/>
        </w:rPr>
        <w:t>اذ</w:t>
      </w:r>
      <w:r w:rsidRPr="007260AE">
        <w:rPr>
          <w:rFonts w:ascii="Simplified Arabic" w:eastAsia="Times New Roman" w:hAnsi="Simplified Arabic" w:cs="Simplified Arabic"/>
          <w:b/>
          <w:color w:val="000000"/>
          <w:sz w:val="32"/>
          <w:szCs w:val="32"/>
          <w:rtl/>
          <w:lang w:bidi="ar-DZ"/>
        </w:rPr>
        <w:t xml:space="preserve"> بلغت قيمة الوسيط في </w:t>
      </w:r>
      <w:r w:rsidR="007260AE">
        <w:rPr>
          <w:rFonts w:ascii="Simplified Arabic" w:eastAsia="Times New Roman" w:hAnsi="Simplified Arabic" w:cs="Simplified Arabic" w:hint="cs"/>
          <w:b/>
          <w:color w:val="000000"/>
          <w:sz w:val="32"/>
          <w:szCs w:val="32"/>
          <w:rtl/>
          <w:lang w:bidi="ar-DZ"/>
        </w:rPr>
        <w:t>القياس</w:t>
      </w:r>
      <w:r w:rsidRPr="007260AE">
        <w:rPr>
          <w:rFonts w:ascii="Simplified Arabic" w:eastAsia="Times New Roman" w:hAnsi="Simplified Arabic" w:cs="Simplified Arabic"/>
          <w:b/>
          <w:color w:val="000000"/>
          <w:sz w:val="32"/>
          <w:szCs w:val="32"/>
          <w:rtl/>
          <w:lang w:bidi="ar-DZ"/>
        </w:rPr>
        <w:t xml:space="preserve"> البعدي للمجموعة التجريبية (0.75) درجة وقيمة الانحراف الربيعي (0.37) ، في حين كانت قيمة الوسيط في ا</w:t>
      </w:r>
      <w:r w:rsidR="007260AE">
        <w:rPr>
          <w:rFonts w:ascii="Simplified Arabic" w:eastAsia="Times New Roman" w:hAnsi="Simplified Arabic" w:cs="Simplified Arabic" w:hint="cs"/>
          <w:b/>
          <w:color w:val="000000"/>
          <w:sz w:val="32"/>
          <w:szCs w:val="32"/>
          <w:rtl/>
          <w:lang w:bidi="ar-DZ"/>
        </w:rPr>
        <w:t>لقياس</w:t>
      </w:r>
      <w:r w:rsidRPr="007260AE">
        <w:rPr>
          <w:rFonts w:ascii="Simplified Arabic" w:eastAsia="Times New Roman" w:hAnsi="Simplified Arabic" w:cs="Simplified Arabic"/>
          <w:b/>
          <w:color w:val="000000"/>
          <w:sz w:val="32"/>
          <w:szCs w:val="32"/>
          <w:rtl/>
          <w:lang w:bidi="ar-DZ"/>
        </w:rPr>
        <w:t xml:space="preserve"> البعدي للمجموعة الضابطة (1.5) درجة وقيمة الانحراف الربيعي (0.5) ، ولغرض التعرف على حقيقة هذه الفروقات استخدم الباحث اختبار مان ويتني للعينات المستقلة ،</w:t>
      </w:r>
      <w:r w:rsidR="007260AE">
        <w:rPr>
          <w:rFonts w:ascii="Simplified Arabic" w:eastAsia="Times New Roman" w:hAnsi="Simplified Arabic" w:cs="Simplified Arabic" w:hint="cs"/>
          <w:b/>
          <w:color w:val="000000"/>
          <w:sz w:val="32"/>
          <w:szCs w:val="32"/>
          <w:rtl/>
          <w:lang w:bidi="ar-DZ"/>
        </w:rPr>
        <w:t>اذ</w:t>
      </w:r>
      <w:r w:rsidRPr="007260AE">
        <w:rPr>
          <w:rFonts w:ascii="Simplified Arabic" w:eastAsia="Times New Roman" w:hAnsi="Simplified Arabic" w:cs="Simplified Arabic"/>
          <w:b/>
          <w:color w:val="000000"/>
          <w:sz w:val="32"/>
          <w:szCs w:val="32"/>
          <w:rtl/>
          <w:lang w:bidi="ar-DZ"/>
        </w:rPr>
        <w:t xml:space="preserve"> بلغت قيمة مان ويتني المحسوبة (23) وهي مساوية لقيمة مان ويتني الجدولية والبالغة (23)</w:t>
      </w:r>
      <w:r w:rsidRPr="007260AE">
        <w:rPr>
          <w:rFonts w:ascii="Simplified Arabic" w:eastAsia="Times New Roman" w:hAnsi="Simplified Arabic" w:cs="Simplified Arabic"/>
          <w:sz w:val="32"/>
          <w:szCs w:val="32"/>
          <w:rtl/>
        </w:rPr>
        <w:t xml:space="preserve"> عند </w:t>
      </w:r>
      <w:r w:rsidR="007260AE">
        <w:rPr>
          <w:rFonts w:ascii="Simplified Arabic" w:eastAsia="Times New Roman" w:hAnsi="Simplified Arabic" w:cs="Simplified Arabic" w:hint="cs"/>
          <w:sz w:val="32"/>
          <w:szCs w:val="32"/>
          <w:rtl/>
        </w:rPr>
        <w:t>حجم عينة</w:t>
      </w:r>
      <w:r w:rsidRPr="007260AE">
        <w:rPr>
          <w:rFonts w:ascii="Simplified Arabic" w:eastAsia="Times New Roman" w:hAnsi="Simplified Arabic" w:cs="Simplified Arabic"/>
          <w:sz w:val="32"/>
          <w:szCs w:val="32"/>
          <w:rtl/>
        </w:rPr>
        <w:t xml:space="preserve"> (10</w:t>
      </w:r>
      <w:r w:rsidR="007260AE">
        <w:rPr>
          <w:rFonts w:ascii="Simplified Arabic" w:eastAsia="Times New Roman" w:hAnsi="Simplified Arabic" w:cs="Simplified Arabic" w:hint="cs"/>
          <w:sz w:val="32"/>
          <w:szCs w:val="32"/>
          <w:rtl/>
        </w:rPr>
        <w:t>،</w:t>
      </w:r>
      <w:r w:rsidRPr="007260AE">
        <w:rPr>
          <w:rFonts w:ascii="Simplified Arabic" w:eastAsia="Times New Roman" w:hAnsi="Simplified Arabic" w:cs="Simplified Arabic"/>
          <w:sz w:val="32"/>
          <w:szCs w:val="32"/>
          <w:rtl/>
        </w:rPr>
        <w:t xml:space="preserve">10) ومستوى دلالة (0.05 ) فكان الفرق معنوياً ولصالح المجموعة التجريبية . </w:t>
      </w:r>
    </w:p>
    <w:p w:rsidR="00247DDB" w:rsidRPr="007260AE" w:rsidRDefault="00247DDB" w:rsidP="007260AE">
      <w:pPr>
        <w:spacing w:after="0" w:line="240" w:lineRule="auto"/>
        <w:jc w:val="lowKashida"/>
        <w:rPr>
          <w:rFonts w:ascii="Simplified Arabic" w:eastAsia="Times New Roman" w:hAnsi="Simplified Arabic" w:cs="Simplified Arabic"/>
          <w:sz w:val="32"/>
          <w:szCs w:val="32"/>
          <w:rtl/>
        </w:rPr>
      </w:pPr>
      <w:r w:rsidRPr="007260AE">
        <w:rPr>
          <w:rFonts w:ascii="Simplified Arabic" w:eastAsia="Times New Roman" w:hAnsi="Simplified Arabic" w:cs="Simplified Arabic"/>
          <w:sz w:val="32"/>
          <w:szCs w:val="32"/>
          <w:rtl/>
        </w:rPr>
        <w:t xml:space="preserve">    يتبين من خلال عرض نتائج البحث البعدية لاختبارات تحمل القدرة و</w:t>
      </w:r>
      <w:r w:rsidR="00DF5532">
        <w:rPr>
          <w:rFonts w:ascii="Simplified Arabic" w:eastAsia="Times New Roman" w:hAnsi="Simplified Arabic" w:cs="Simplified Arabic" w:hint="cs"/>
          <w:sz w:val="32"/>
          <w:szCs w:val="32"/>
          <w:rtl/>
        </w:rPr>
        <w:t xml:space="preserve">الادراك </w:t>
      </w:r>
      <w:r w:rsidRPr="007260AE">
        <w:rPr>
          <w:rFonts w:ascii="Simplified Arabic" w:eastAsia="Times New Roman" w:hAnsi="Simplified Arabic" w:cs="Simplified Arabic"/>
          <w:sz w:val="32"/>
          <w:szCs w:val="32"/>
          <w:rtl/>
        </w:rPr>
        <w:t xml:space="preserve">الحس_حركي  ، أن هناك فروقاً معنوية بين القياسين </w:t>
      </w:r>
      <w:r w:rsidR="007260AE">
        <w:rPr>
          <w:rFonts w:ascii="Simplified Arabic" w:eastAsia="Times New Roman" w:hAnsi="Simplified Arabic" w:cs="Simplified Arabic" w:hint="cs"/>
          <w:sz w:val="32"/>
          <w:szCs w:val="32"/>
          <w:rtl/>
        </w:rPr>
        <w:t>(</w:t>
      </w:r>
      <w:r w:rsidRPr="007260AE">
        <w:rPr>
          <w:rFonts w:ascii="Simplified Arabic" w:eastAsia="Times New Roman" w:hAnsi="Simplified Arabic" w:cs="Simplified Arabic"/>
          <w:sz w:val="32"/>
          <w:szCs w:val="32"/>
          <w:rtl/>
        </w:rPr>
        <w:t xml:space="preserve">البعدي </w:t>
      </w:r>
      <w:r w:rsidR="007260AE">
        <w:rPr>
          <w:rFonts w:ascii="Simplified Arabic" w:eastAsia="Times New Roman" w:hAnsi="Simplified Arabic" w:cs="Simplified Arabic" w:hint="cs"/>
          <w:sz w:val="32"/>
          <w:szCs w:val="32"/>
          <w:rtl/>
        </w:rPr>
        <w:t xml:space="preserve">، </w:t>
      </w:r>
      <w:r w:rsidRPr="007260AE">
        <w:rPr>
          <w:rFonts w:ascii="Simplified Arabic" w:eastAsia="Times New Roman" w:hAnsi="Simplified Arabic" w:cs="Simplified Arabic"/>
          <w:sz w:val="32"/>
          <w:szCs w:val="32"/>
          <w:rtl/>
        </w:rPr>
        <w:t>البعدي</w:t>
      </w:r>
      <w:r w:rsidR="007260AE">
        <w:rPr>
          <w:rFonts w:ascii="Simplified Arabic" w:eastAsia="Times New Roman" w:hAnsi="Simplified Arabic" w:cs="Simplified Arabic" w:hint="cs"/>
          <w:sz w:val="32"/>
          <w:szCs w:val="32"/>
          <w:rtl/>
        </w:rPr>
        <w:t>)</w:t>
      </w:r>
      <w:r w:rsidRPr="007260AE">
        <w:rPr>
          <w:rFonts w:ascii="Simplified Arabic" w:eastAsia="Times New Roman" w:hAnsi="Simplified Arabic" w:cs="Simplified Arabic"/>
          <w:sz w:val="32"/>
          <w:szCs w:val="32"/>
          <w:rtl/>
        </w:rPr>
        <w:t xml:space="preserve"> للمجموعتين التجريبية والضابطة ولصالح المجموعة التجريبية ولجميع الاختبارات </w:t>
      </w:r>
      <w:r w:rsidR="007260AE">
        <w:rPr>
          <w:rFonts w:ascii="Simplified Arabic" w:eastAsia="Times New Roman" w:hAnsi="Simplified Arabic" w:cs="Simplified Arabic" w:hint="cs"/>
          <w:sz w:val="32"/>
          <w:szCs w:val="32"/>
          <w:rtl/>
        </w:rPr>
        <w:t>المعنية بقياس تحمل القدرة و</w:t>
      </w:r>
      <w:r w:rsidR="00DF5532">
        <w:rPr>
          <w:rFonts w:ascii="Simplified Arabic" w:eastAsia="Times New Roman" w:hAnsi="Simplified Arabic" w:cs="Simplified Arabic" w:hint="cs"/>
          <w:sz w:val="32"/>
          <w:szCs w:val="32"/>
          <w:rtl/>
        </w:rPr>
        <w:t xml:space="preserve">الادراك </w:t>
      </w:r>
      <w:r w:rsidR="007260AE">
        <w:rPr>
          <w:rFonts w:ascii="Simplified Arabic" w:eastAsia="Times New Roman" w:hAnsi="Simplified Arabic" w:cs="Simplified Arabic" w:hint="cs"/>
          <w:sz w:val="32"/>
          <w:szCs w:val="32"/>
          <w:rtl/>
        </w:rPr>
        <w:t xml:space="preserve">الحس حركي </w:t>
      </w:r>
      <w:r w:rsidRPr="007260AE">
        <w:rPr>
          <w:rFonts w:ascii="Simplified Arabic" w:eastAsia="Times New Roman" w:hAnsi="Simplified Arabic" w:cs="Simplified Arabic"/>
          <w:sz w:val="32"/>
          <w:szCs w:val="32"/>
          <w:rtl/>
        </w:rPr>
        <w:t>.</w:t>
      </w:r>
    </w:p>
    <w:p w:rsidR="00247DDB" w:rsidRPr="00247DDB" w:rsidRDefault="00247DDB" w:rsidP="00DF5532">
      <w:pPr>
        <w:spacing w:after="0" w:line="240" w:lineRule="auto"/>
        <w:jc w:val="lowKashida"/>
        <w:rPr>
          <w:rFonts w:ascii="Simplified Arabic" w:eastAsia="Times New Roman" w:hAnsi="Simplified Arabic" w:cs="Simplified Arabic"/>
          <w:sz w:val="32"/>
          <w:szCs w:val="32"/>
          <w:rtl/>
          <w:lang w:bidi="ar-IQ"/>
        </w:rPr>
      </w:pPr>
      <w:r w:rsidRPr="007260AE">
        <w:rPr>
          <w:rFonts w:ascii="Simplified Arabic" w:eastAsia="Times New Roman" w:hAnsi="Simplified Arabic" w:cs="Simplified Arabic"/>
          <w:sz w:val="32"/>
          <w:szCs w:val="32"/>
          <w:rtl/>
        </w:rPr>
        <w:tab/>
        <w:t xml:space="preserve">ويعزو الباحث ذلك الفرق إلى التمرينات العالية الشدة والتي تضمنت تمارين </w:t>
      </w:r>
      <w:r w:rsidR="00DF5532">
        <w:rPr>
          <w:rFonts w:ascii="Simplified Arabic" w:eastAsia="Times New Roman" w:hAnsi="Simplified Arabic" w:cs="Simplified Arabic" w:hint="cs"/>
          <w:sz w:val="32"/>
          <w:szCs w:val="32"/>
          <w:rtl/>
        </w:rPr>
        <w:t>تثقيل</w:t>
      </w:r>
      <w:r w:rsidRPr="007260AE">
        <w:rPr>
          <w:rFonts w:ascii="Simplified Arabic" w:eastAsia="Times New Roman" w:hAnsi="Simplified Arabic" w:cs="Simplified Arabic"/>
          <w:sz w:val="32"/>
          <w:szCs w:val="32"/>
          <w:rtl/>
        </w:rPr>
        <w:t xml:space="preserve"> </w:t>
      </w:r>
      <w:r w:rsidR="007260AE">
        <w:rPr>
          <w:rFonts w:ascii="Simplified Arabic" w:eastAsia="Times New Roman" w:hAnsi="Simplified Arabic" w:cs="Simplified Arabic" w:hint="cs"/>
          <w:sz w:val="32"/>
          <w:szCs w:val="32"/>
          <w:rtl/>
        </w:rPr>
        <w:t xml:space="preserve">، </w:t>
      </w:r>
      <w:r w:rsidRPr="007260AE">
        <w:rPr>
          <w:rFonts w:ascii="Simplified Arabic" w:eastAsia="Times New Roman" w:hAnsi="Simplified Arabic" w:cs="Simplified Arabic"/>
          <w:sz w:val="32"/>
          <w:szCs w:val="32"/>
          <w:rtl/>
        </w:rPr>
        <w:t>إذ يرى العديد من المختصين أن "</w:t>
      </w:r>
      <w:r w:rsidR="00DF5532">
        <w:rPr>
          <w:rFonts w:ascii="Simplified Arabic" w:eastAsia="Times New Roman" w:hAnsi="Simplified Arabic" w:cs="Simplified Arabic" w:hint="cs"/>
          <w:sz w:val="32"/>
          <w:szCs w:val="32"/>
          <w:rtl/>
        </w:rPr>
        <w:t>تمرينات التثقيل</w:t>
      </w:r>
      <w:r w:rsidRPr="007260AE">
        <w:rPr>
          <w:rFonts w:ascii="Simplified Arabic" w:eastAsia="Times New Roman" w:hAnsi="Simplified Arabic" w:cs="Simplified Arabic"/>
          <w:sz w:val="32"/>
          <w:szCs w:val="32"/>
          <w:rtl/>
        </w:rPr>
        <w:t xml:space="preserve"> هي إحدى الأشكال الأكثر فاعلية في تطوير القدرات البدنية"</w:t>
      </w:r>
      <w:r w:rsidRPr="007260AE">
        <w:rPr>
          <w:rFonts w:ascii="Simplified Arabic" w:eastAsia="Times New Roman" w:hAnsi="Simplified Arabic" w:cs="Simplified Arabic"/>
          <w:sz w:val="32"/>
          <w:szCs w:val="32"/>
          <w:vertAlign w:val="superscript"/>
          <w:rtl/>
          <w:lang w:bidi="ar-IQ"/>
        </w:rPr>
        <w:t>(</w:t>
      </w:r>
      <w:r w:rsidRPr="007260AE">
        <w:rPr>
          <w:rFonts w:ascii="Simplified Arabic" w:eastAsia="Times New Roman" w:hAnsi="Simplified Arabic" w:cs="Simplified Arabic"/>
          <w:sz w:val="32"/>
          <w:szCs w:val="32"/>
          <w:vertAlign w:val="superscript"/>
          <w:rtl/>
          <w:lang w:bidi="ar-IQ"/>
        </w:rPr>
        <w:footnoteReference w:id="95"/>
      </w:r>
      <w:r w:rsidRPr="007260AE">
        <w:rPr>
          <w:rFonts w:ascii="Simplified Arabic" w:eastAsia="Times New Roman" w:hAnsi="Simplified Arabic" w:cs="Simplified Arabic"/>
          <w:sz w:val="32"/>
          <w:szCs w:val="32"/>
          <w:vertAlign w:val="superscript"/>
          <w:rtl/>
          <w:lang w:bidi="ar-IQ"/>
        </w:rPr>
        <w:t>)</w:t>
      </w:r>
      <w:r w:rsidRPr="007260AE">
        <w:rPr>
          <w:rFonts w:ascii="Simplified Arabic" w:eastAsia="Times New Roman" w:hAnsi="Simplified Arabic" w:cs="Simplified Arabic"/>
          <w:sz w:val="32"/>
          <w:szCs w:val="32"/>
          <w:rtl/>
          <w:lang w:bidi="ar-IQ"/>
        </w:rPr>
        <w:t xml:space="preserve">. </w:t>
      </w:r>
      <w:r w:rsidR="007260AE">
        <w:rPr>
          <w:rFonts w:ascii="Simplified Arabic" w:eastAsia="Times New Roman" w:hAnsi="Simplified Arabic" w:cs="Simplified Arabic" w:hint="cs"/>
          <w:sz w:val="32"/>
          <w:szCs w:val="32"/>
          <w:rtl/>
        </w:rPr>
        <w:t>و</w:t>
      </w:r>
      <w:r w:rsidRPr="007260AE">
        <w:rPr>
          <w:rFonts w:ascii="Simplified Arabic" w:eastAsia="Times New Roman" w:hAnsi="Simplified Arabic" w:cs="Simplified Arabic"/>
          <w:sz w:val="32"/>
          <w:szCs w:val="32"/>
          <w:rtl/>
        </w:rPr>
        <w:t xml:space="preserve">أن </w:t>
      </w:r>
      <w:r w:rsidR="00DF5532">
        <w:rPr>
          <w:rFonts w:ascii="Simplified Arabic" w:eastAsia="Times New Roman" w:hAnsi="Simplified Arabic" w:cs="Simplified Arabic" w:hint="cs"/>
          <w:sz w:val="32"/>
          <w:szCs w:val="32"/>
          <w:rtl/>
        </w:rPr>
        <w:t>التثقيل</w:t>
      </w:r>
      <w:r w:rsidRPr="007260AE">
        <w:rPr>
          <w:rFonts w:ascii="Simplified Arabic" w:eastAsia="Times New Roman" w:hAnsi="Simplified Arabic" w:cs="Simplified Arabic"/>
          <w:sz w:val="32"/>
          <w:szCs w:val="32"/>
          <w:rtl/>
        </w:rPr>
        <w:t xml:space="preserve"> تعد من الأساليب الأكثر فاعلية في تطوير تحمل القدرة لكون هذه التدريبات تفرض على الجسم جهدا عاليا خصوصا على العضلات والمفاصل .</w:t>
      </w:r>
      <w:r w:rsidRPr="00247DDB">
        <w:rPr>
          <w:rFonts w:ascii="Simplified Arabic" w:eastAsia="Times New Roman" w:hAnsi="Simplified Arabic" w:cs="Simplified Arabic"/>
          <w:sz w:val="32"/>
          <w:szCs w:val="32"/>
          <w:rtl/>
        </w:rPr>
        <w:t xml:space="preserve"> بالإضافة  لاختيار الوقت المناسب في إعطاء التمرينات  لعينة البحث التجريبية ، </w:t>
      </w:r>
      <w:r w:rsidR="007260AE">
        <w:rPr>
          <w:rFonts w:ascii="Simplified Arabic" w:eastAsia="Times New Roman" w:hAnsi="Simplified Arabic" w:cs="Simplified Arabic" w:hint="cs"/>
          <w:sz w:val="32"/>
          <w:szCs w:val="32"/>
          <w:rtl/>
        </w:rPr>
        <w:t>اذ</w:t>
      </w:r>
      <w:r w:rsidRPr="00247DDB">
        <w:rPr>
          <w:rFonts w:ascii="Simplified Arabic" w:eastAsia="Times New Roman" w:hAnsi="Simplified Arabic" w:cs="Simplified Arabic"/>
          <w:sz w:val="32"/>
          <w:szCs w:val="32"/>
          <w:rtl/>
        </w:rPr>
        <w:t xml:space="preserve"> تم إعطاء التمرينات في بداية الجزء الرئيس للوحدة التدريبية ، مما يضمن أن يكون اللاعب على مستوى عالٍ من الاستعداد الذهني والعصبي ( كفاءة </w:t>
      </w:r>
      <w:r w:rsidRPr="00247DDB">
        <w:rPr>
          <w:rFonts w:ascii="Simplified Arabic" w:eastAsia="Times New Roman" w:hAnsi="Simplified Arabic" w:cs="Simplified Arabic"/>
          <w:sz w:val="32"/>
          <w:szCs w:val="32"/>
          <w:rtl/>
        </w:rPr>
        <w:lastRenderedPageBreak/>
        <w:t>عمل الدماغ والأعصاب ) .</w:t>
      </w:r>
      <w:r w:rsidR="007260AE">
        <w:rPr>
          <w:rFonts w:ascii="Simplified Arabic" w:eastAsia="Times New Roman" w:hAnsi="Simplified Arabic" w:cs="Simplified Arabic" w:hint="cs"/>
          <w:sz w:val="32"/>
          <w:szCs w:val="32"/>
          <w:rtl/>
        </w:rPr>
        <w:t xml:space="preserve"> مع ملاحظة </w:t>
      </w:r>
      <w:r w:rsidRPr="00247DDB">
        <w:rPr>
          <w:rFonts w:ascii="Simplified Arabic" w:eastAsia="Times New Roman" w:hAnsi="Simplified Arabic" w:cs="Simplified Arabic"/>
          <w:sz w:val="32"/>
          <w:szCs w:val="32"/>
          <w:rtl/>
        </w:rPr>
        <w:t>وضع التمرينات بشكل يتناسب ودرجة العوق لعينة البحث ، مما يضمن الباحث إمكانية تطبيقها . كما إن التنوع في التمرينات والمتضمنة تمرينات مهارية وحس_حركية أدى إلى تفاعل عينة البحث مع الأداء بشكل مميز وساهم في تحقيق أفضل تطور في الإدراك الحس ـ حركي عند تطبيقها .</w:t>
      </w:r>
    </w:p>
    <w:p w:rsidR="00247DDB" w:rsidRPr="00247DDB" w:rsidRDefault="00247DDB" w:rsidP="00247DDB">
      <w:pPr>
        <w:spacing w:after="0" w:line="240" w:lineRule="auto"/>
        <w:jc w:val="both"/>
        <w:rPr>
          <w:rFonts w:ascii="Times New Roman" w:eastAsia="Times New Roman" w:hAnsi="Times New Roman" w:cs="Simplified Arabic"/>
          <w:bCs/>
          <w:color w:val="000000"/>
          <w:sz w:val="36"/>
          <w:szCs w:val="36"/>
          <w:rtl/>
          <w:lang w:bidi="ar-DZ"/>
        </w:rPr>
      </w:pPr>
      <w:r w:rsidRPr="00247DDB">
        <w:rPr>
          <w:rFonts w:ascii="Times New Roman" w:eastAsia="Times New Roman" w:hAnsi="Times New Roman" w:cs="Simplified Arabic"/>
          <w:bCs/>
          <w:color w:val="000000"/>
          <w:sz w:val="36"/>
          <w:szCs w:val="36"/>
          <w:rtl/>
          <w:lang w:bidi="ar-DZ"/>
        </w:rPr>
        <w:t>4-</w:t>
      </w:r>
      <w:r w:rsidRPr="00247DDB">
        <w:rPr>
          <w:rFonts w:ascii="Times New Roman" w:eastAsia="Times New Roman" w:hAnsi="Times New Roman" w:cs="Simplified Arabic" w:hint="cs"/>
          <w:bCs/>
          <w:color w:val="000000"/>
          <w:sz w:val="36"/>
          <w:szCs w:val="36"/>
          <w:rtl/>
          <w:lang w:bidi="ar-DZ"/>
        </w:rPr>
        <w:t>6</w:t>
      </w:r>
      <w:r w:rsidRPr="00247DDB">
        <w:rPr>
          <w:rFonts w:ascii="Times New Roman" w:eastAsia="Times New Roman" w:hAnsi="Times New Roman" w:cs="Simplified Arabic"/>
          <w:bCs/>
          <w:color w:val="000000"/>
          <w:sz w:val="36"/>
          <w:szCs w:val="36"/>
          <w:rtl/>
          <w:lang w:bidi="ar-DZ"/>
        </w:rPr>
        <w:t xml:space="preserve"> عرض نتائج </w:t>
      </w:r>
      <w:r w:rsidRPr="00247DDB">
        <w:rPr>
          <w:rFonts w:ascii="Times New Roman" w:eastAsia="Times New Roman" w:hAnsi="Times New Roman" w:cs="Simplified Arabic" w:hint="cs"/>
          <w:bCs/>
          <w:color w:val="000000"/>
          <w:sz w:val="36"/>
          <w:szCs w:val="36"/>
          <w:rtl/>
          <w:lang w:bidi="ar-DZ"/>
        </w:rPr>
        <w:t xml:space="preserve">اختبارات المهارات الأساسية بكرة السلة على الكراسي </w:t>
      </w:r>
      <w:r w:rsidRPr="00247DDB">
        <w:rPr>
          <w:rFonts w:ascii="Times New Roman" w:eastAsia="Times New Roman" w:hAnsi="Times New Roman" w:cs="Simplified Arabic"/>
          <w:bCs/>
          <w:color w:val="000000"/>
          <w:sz w:val="36"/>
          <w:szCs w:val="36"/>
          <w:rtl/>
          <w:lang w:bidi="ar-DZ"/>
        </w:rPr>
        <w:t xml:space="preserve">البعدية </w:t>
      </w:r>
      <w:r w:rsidRPr="00247DDB">
        <w:rPr>
          <w:rFonts w:ascii="Times New Roman" w:eastAsia="Times New Roman" w:hAnsi="Times New Roman" w:cs="Simplified Arabic" w:hint="cs"/>
          <w:bCs/>
          <w:color w:val="000000"/>
          <w:sz w:val="36"/>
          <w:szCs w:val="36"/>
          <w:rtl/>
          <w:lang w:bidi="ar-DZ"/>
        </w:rPr>
        <w:t>ل</w:t>
      </w:r>
      <w:r w:rsidRPr="00247DDB">
        <w:rPr>
          <w:rFonts w:ascii="Times New Roman" w:eastAsia="Times New Roman" w:hAnsi="Times New Roman" w:cs="Simplified Arabic"/>
          <w:bCs/>
          <w:color w:val="000000"/>
          <w:sz w:val="36"/>
          <w:szCs w:val="36"/>
          <w:rtl/>
          <w:lang w:bidi="ar-DZ"/>
        </w:rPr>
        <w:t>لمجموع</w:t>
      </w:r>
      <w:r w:rsidRPr="00247DDB">
        <w:rPr>
          <w:rFonts w:ascii="Times New Roman" w:eastAsia="Times New Roman" w:hAnsi="Times New Roman" w:cs="Simplified Arabic" w:hint="cs"/>
          <w:bCs/>
          <w:color w:val="000000"/>
          <w:sz w:val="36"/>
          <w:szCs w:val="36"/>
          <w:rtl/>
          <w:lang w:bidi="ar-DZ"/>
        </w:rPr>
        <w:t xml:space="preserve">تين التجريبية والضابطة </w:t>
      </w:r>
      <w:r w:rsidRPr="00247DDB">
        <w:rPr>
          <w:rFonts w:ascii="Times New Roman" w:eastAsia="Times New Roman" w:hAnsi="Times New Roman" w:cs="Simplified Arabic"/>
          <w:bCs/>
          <w:color w:val="000000"/>
          <w:sz w:val="36"/>
          <w:szCs w:val="36"/>
          <w:rtl/>
          <w:lang w:bidi="ar-DZ"/>
        </w:rPr>
        <w:t xml:space="preserve">وتحليلها </w:t>
      </w:r>
      <w:r w:rsidRPr="00247DDB">
        <w:rPr>
          <w:rFonts w:ascii="Times New Roman" w:eastAsia="Times New Roman" w:hAnsi="Times New Roman" w:cs="Simplified Arabic" w:hint="cs"/>
          <w:bCs/>
          <w:color w:val="000000"/>
          <w:sz w:val="36"/>
          <w:szCs w:val="36"/>
          <w:rtl/>
          <w:lang w:bidi="ar-DZ"/>
        </w:rPr>
        <w:t xml:space="preserve">ومناقشتها </w:t>
      </w:r>
      <w:r w:rsidRPr="00247DDB">
        <w:rPr>
          <w:rFonts w:ascii="Times New Roman" w:eastAsia="Times New Roman" w:hAnsi="Times New Roman" w:cs="Simplified Arabic"/>
          <w:bCs/>
          <w:color w:val="000000"/>
          <w:sz w:val="36"/>
          <w:szCs w:val="36"/>
          <w:rtl/>
          <w:lang w:bidi="ar-DZ"/>
        </w:rPr>
        <w:t xml:space="preserve">. </w:t>
      </w:r>
    </w:p>
    <w:p w:rsidR="00247DDB" w:rsidRPr="00247DDB" w:rsidRDefault="00247DDB" w:rsidP="00065E59">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 xml:space="preserve">جدول ( </w:t>
      </w:r>
      <w:r w:rsidRPr="00247DDB">
        <w:rPr>
          <w:rFonts w:ascii="Times New Roman" w:eastAsia="Times New Roman" w:hAnsi="Times New Roman" w:cs="Simplified Arabic" w:hint="cs"/>
          <w:b/>
          <w:color w:val="000000"/>
          <w:sz w:val="32"/>
          <w:szCs w:val="32"/>
          <w:rtl/>
          <w:lang w:bidi="ar-DZ"/>
        </w:rPr>
        <w:t>3</w:t>
      </w:r>
      <w:r w:rsidR="00065E59">
        <w:rPr>
          <w:rFonts w:ascii="Times New Roman" w:eastAsia="Times New Roman" w:hAnsi="Times New Roman" w:cs="Simplified Arabic" w:hint="cs"/>
          <w:b/>
          <w:color w:val="000000"/>
          <w:sz w:val="32"/>
          <w:szCs w:val="32"/>
          <w:rtl/>
          <w:lang w:bidi="ar-DZ"/>
        </w:rPr>
        <w:t>4</w:t>
      </w:r>
      <w:r w:rsidRPr="00247DDB">
        <w:rPr>
          <w:rFonts w:ascii="Times New Roman" w:eastAsia="Times New Roman" w:hAnsi="Times New Roman" w:cs="Simplified Arabic"/>
          <w:b/>
          <w:color w:val="000000"/>
          <w:sz w:val="32"/>
          <w:szCs w:val="32"/>
          <w:rtl/>
          <w:lang w:bidi="ar-DZ"/>
        </w:rPr>
        <w:t xml:space="preserve"> )</w:t>
      </w:r>
    </w:p>
    <w:p w:rsidR="00247DDB" w:rsidRPr="00247DDB" w:rsidRDefault="00247DDB" w:rsidP="00DF5532">
      <w:pPr>
        <w:spacing w:after="0" w:line="240" w:lineRule="auto"/>
        <w:jc w:val="center"/>
        <w:rPr>
          <w:rFonts w:ascii="Times New Roman" w:eastAsia="Times New Roman" w:hAnsi="Times New Roman" w:cs="Simplified Arabic"/>
          <w:b/>
          <w:color w:val="000000"/>
          <w:sz w:val="32"/>
          <w:szCs w:val="32"/>
          <w:rtl/>
          <w:lang w:bidi="ar-DZ"/>
        </w:rPr>
      </w:pPr>
      <w:r w:rsidRPr="00247DDB">
        <w:rPr>
          <w:rFonts w:ascii="Times New Roman" w:eastAsia="Times New Roman" w:hAnsi="Times New Roman" w:cs="Simplified Arabic"/>
          <w:b/>
          <w:color w:val="000000"/>
          <w:sz w:val="32"/>
          <w:szCs w:val="32"/>
          <w:rtl/>
          <w:lang w:bidi="ar-DZ"/>
        </w:rPr>
        <w:t>يبين أقيام الوسيط والانحـراف الربيعي و</w:t>
      </w:r>
      <w:r w:rsidRPr="00247DDB">
        <w:rPr>
          <w:rFonts w:ascii="Times New Roman" w:eastAsia="Times New Roman" w:hAnsi="Times New Roman" w:cs="Simplified Arabic" w:hint="cs"/>
          <w:b/>
          <w:color w:val="000000"/>
          <w:sz w:val="32"/>
          <w:szCs w:val="32"/>
          <w:rtl/>
          <w:lang w:bidi="ar-DZ"/>
        </w:rPr>
        <w:t>قيمة مان ويتني</w:t>
      </w:r>
      <w:r w:rsidRPr="00247DDB">
        <w:rPr>
          <w:rFonts w:ascii="Times New Roman" w:eastAsia="Times New Roman" w:hAnsi="Times New Roman" w:cs="Simplified Arabic"/>
          <w:b/>
          <w:color w:val="000000"/>
          <w:sz w:val="32"/>
          <w:szCs w:val="32"/>
          <w:rtl/>
          <w:lang w:bidi="ar-DZ"/>
        </w:rPr>
        <w:t xml:space="preserve"> لنتائج </w:t>
      </w:r>
      <w:r w:rsidRPr="00247DDB">
        <w:rPr>
          <w:rFonts w:ascii="Times New Roman" w:eastAsia="Times New Roman" w:hAnsi="Times New Roman" w:cs="Simplified Arabic" w:hint="cs"/>
          <w:b/>
          <w:color w:val="000000"/>
          <w:sz w:val="32"/>
          <w:szCs w:val="32"/>
          <w:rtl/>
          <w:lang w:bidi="ar-DZ"/>
        </w:rPr>
        <w:t xml:space="preserve">اختبارات المهارات الأساسية بكرة السلة على الكراسي المتحركة </w:t>
      </w:r>
      <w:r w:rsidRPr="00247DDB">
        <w:rPr>
          <w:rFonts w:ascii="Times New Roman" w:eastAsia="Times New Roman" w:hAnsi="Times New Roman" w:cs="Simplified Arabic"/>
          <w:b/>
          <w:color w:val="000000"/>
          <w:sz w:val="32"/>
          <w:szCs w:val="32"/>
          <w:rtl/>
          <w:lang w:bidi="ar-DZ"/>
        </w:rPr>
        <w:t>البعدية للمجموع</w:t>
      </w:r>
      <w:r w:rsidRPr="00247DDB">
        <w:rPr>
          <w:rFonts w:ascii="Times New Roman" w:eastAsia="Times New Roman" w:hAnsi="Times New Roman" w:cs="Simplified Arabic" w:hint="cs"/>
          <w:b/>
          <w:color w:val="000000"/>
          <w:sz w:val="32"/>
          <w:szCs w:val="32"/>
          <w:rtl/>
          <w:lang w:bidi="ar-DZ"/>
        </w:rPr>
        <w:t>تين التجريبية و</w:t>
      </w:r>
      <w:r w:rsidRPr="00247DDB">
        <w:rPr>
          <w:rFonts w:ascii="Times New Roman" w:eastAsia="Times New Roman" w:hAnsi="Times New Roman" w:cs="Simplified Arabic"/>
          <w:b/>
          <w:color w:val="000000"/>
          <w:sz w:val="32"/>
          <w:szCs w:val="32"/>
          <w:rtl/>
          <w:lang w:bidi="ar-DZ"/>
        </w:rPr>
        <w:t>ال</w:t>
      </w:r>
      <w:r w:rsidRPr="00247DDB">
        <w:rPr>
          <w:rFonts w:ascii="Times New Roman" w:eastAsia="Times New Roman" w:hAnsi="Times New Roman" w:cs="Simplified Arabic" w:hint="cs"/>
          <w:b/>
          <w:color w:val="000000"/>
          <w:sz w:val="32"/>
          <w:szCs w:val="32"/>
          <w:rtl/>
          <w:lang w:bidi="ar-DZ"/>
        </w:rPr>
        <w:t>ضابط</w:t>
      </w:r>
      <w:r w:rsidRPr="00247DDB">
        <w:rPr>
          <w:rFonts w:ascii="Times New Roman" w:eastAsia="Times New Roman" w:hAnsi="Times New Roman" w:cs="Simplified Arabic"/>
          <w:b/>
          <w:color w:val="000000"/>
          <w:sz w:val="32"/>
          <w:szCs w:val="32"/>
          <w:rtl/>
          <w:lang w:bidi="ar-DZ"/>
        </w:rPr>
        <w:t>ة</w:t>
      </w:r>
    </w:p>
    <w:tbl>
      <w:tblPr>
        <w:bidiVisual/>
        <w:tblW w:w="9947" w:type="dxa"/>
        <w:jc w:val="center"/>
        <w:tblInd w:w="1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2589"/>
        <w:gridCol w:w="992"/>
        <w:gridCol w:w="992"/>
        <w:gridCol w:w="992"/>
        <w:gridCol w:w="993"/>
        <w:gridCol w:w="992"/>
        <w:gridCol w:w="1134"/>
        <w:gridCol w:w="1263"/>
      </w:tblGrid>
      <w:tr w:rsidR="008F776D" w:rsidRPr="00247DDB" w:rsidTr="008F776D">
        <w:trPr>
          <w:trHeight w:val="495"/>
          <w:jc w:val="center"/>
        </w:trPr>
        <w:tc>
          <w:tcPr>
            <w:tcW w:w="2589" w:type="dxa"/>
            <w:vMerge w:val="restart"/>
            <w:tcBorders>
              <w:top w:val="threeDEngrave" w:sz="24" w:space="0" w:color="auto"/>
              <w:left w:val="threeDEmboss" w:sz="24" w:space="0" w:color="auto"/>
              <w:bottom w:val="thinThickSmallGap" w:sz="24" w:space="0" w:color="auto"/>
              <w:right w:val="single" w:sz="4" w:space="0" w:color="auto"/>
              <w:tr2bl w:val="single" w:sz="12"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 xml:space="preserve">       المعالم الإحصائية</w:t>
            </w:r>
          </w:p>
          <w:p w:rsidR="008F776D" w:rsidRPr="00DF5532" w:rsidRDefault="008F776D" w:rsidP="00DF5532">
            <w:pPr>
              <w:spacing w:after="0" w:line="240" w:lineRule="auto"/>
              <w:jc w:val="right"/>
              <w:rPr>
                <w:rFonts w:ascii="Simplified Arabic" w:eastAsia="Times New Roman" w:hAnsi="Simplified Arabic" w:cs="Simplified Arabic"/>
                <w:b/>
                <w:bCs/>
                <w:sz w:val="28"/>
                <w:szCs w:val="28"/>
                <w:rtl/>
              </w:rPr>
            </w:pPr>
          </w:p>
          <w:p w:rsidR="008F776D" w:rsidRPr="00DF5532" w:rsidRDefault="008F776D" w:rsidP="00DF5532">
            <w:pPr>
              <w:spacing w:after="0" w:line="240" w:lineRule="auto"/>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 xml:space="preserve">المتغيرات المبحوثة </w:t>
            </w:r>
          </w:p>
        </w:tc>
        <w:tc>
          <w:tcPr>
            <w:tcW w:w="992" w:type="dxa"/>
            <w:vMerge w:val="restart"/>
            <w:tcBorders>
              <w:top w:val="threeDEngrave" w:sz="24" w:space="0" w:color="auto"/>
              <w:left w:val="single" w:sz="4" w:space="0" w:color="auto"/>
              <w:right w:val="single" w:sz="4" w:space="0" w:color="auto"/>
            </w:tcBorders>
            <w:shd w:val="clear" w:color="auto" w:fill="D9D9D9"/>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وحدة القياس</w:t>
            </w:r>
          </w:p>
        </w:tc>
        <w:tc>
          <w:tcPr>
            <w:tcW w:w="1984"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المجموعة التجريبية</w:t>
            </w:r>
          </w:p>
        </w:tc>
        <w:tc>
          <w:tcPr>
            <w:tcW w:w="1985" w:type="dxa"/>
            <w:gridSpan w:val="2"/>
            <w:tcBorders>
              <w:top w:val="threeDEngrave" w:sz="24" w:space="0" w:color="auto"/>
              <w:left w:val="single" w:sz="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المجموعة الضابطة</w:t>
            </w:r>
          </w:p>
        </w:tc>
        <w:tc>
          <w:tcPr>
            <w:tcW w:w="1134" w:type="dxa"/>
            <w:vMerge w:val="restart"/>
            <w:tcBorders>
              <w:top w:val="threeDEngrave" w:sz="24" w:space="0" w:color="auto"/>
              <w:left w:val="single" w:sz="4" w:space="0" w:color="auto"/>
              <w:bottom w:val="thinThickSmallGap" w:sz="2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قيمة (ي) المحسوبة</w:t>
            </w:r>
          </w:p>
        </w:tc>
        <w:tc>
          <w:tcPr>
            <w:tcW w:w="1263" w:type="dxa"/>
            <w:vMerge w:val="restart"/>
            <w:tcBorders>
              <w:top w:val="threeDEngrave" w:sz="24" w:space="0" w:color="auto"/>
              <w:left w:val="single" w:sz="4" w:space="0" w:color="auto"/>
              <w:bottom w:val="thinThickSmallGap" w:sz="24" w:space="0" w:color="auto"/>
              <w:right w:val="threeDEngrave" w:sz="2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الدلالة الإحصائية</w:t>
            </w:r>
          </w:p>
        </w:tc>
      </w:tr>
      <w:tr w:rsidR="008F776D" w:rsidRPr="00247DDB" w:rsidTr="008F776D">
        <w:trPr>
          <w:trHeight w:val="699"/>
          <w:jc w:val="center"/>
        </w:trPr>
        <w:tc>
          <w:tcPr>
            <w:tcW w:w="2589" w:type="dxa"/>
            <w:vMerge/>
            <w:tcBorders>
              <w:top w:val="thinThickSmallGap" w:sz="24" w:space="0" w:color="auto"/>
              <w:left w:val="threeDEmboss" w:sz="24" w:space="0" w:color="auto"/>
              <w:bottom w:val="single" w:sz="4" w:space="0" w:color="auto"/>
              <w:right w:val="single" w:sz="4" w:space="0" w:color="auto"/>
              <w:tr2bl w:val="single" w:sz="12"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Pr>
            </w:pPr>
          </w:p>
        </w:tc>
        <w:tc>
          <w:tcPr>
            <w:tcW w:w="992" w:type="dxa"/>
            <w:vMerge/>
            <w:tcBorders>
              <w:left w:val="single" w:sz="4" w:space="0" w:color="auto"/>
              <w:bottom w:val="single" w:sz="4" w:space="0" w:color="auto"/>
              <w:right w:val="single" w:sz="4" w:space="0" w:color="auto"/>
            </w:tcBorders>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وسيط</w:t>
            </w: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انحراف ربيعي</w:t>
            </w:r>
          </w:p>
        </w:tc>
        <w:tc>
          <w:tcPr>
            <w:tcW w:w="993"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وسيط</w:t>
            </w:r>
          </w:p>
        </w:tc>
        <w:tc>
          <w:tcPr>
            <w:tcW w:w="992"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انحراف ربيعي</w:t>
            </w:r>
          </w:p>
        </w:tc>
        <w:tc>
          <w:tcPr>
            <w:tcW w:w="1134" w:type="dxa"/>
            <w:vMerge/>
            <w:tcBorders>
              <w:top w:val="thinThickSmallGap" w:sz="24" w:space="0" w:color="auto"/>
              <w:left w:val="single" w:sz="4" w:space="0" w:color="auto"/>
              <w:bottom w:val="single" w:sz="4" w:space="0" w:color="auto"/>
              <w:right w:val="single" w:sz="4" w:space="0" w:color="auto"/>
            </w:tcBorders>
            <w:shd w:val="clear" w:color="auto" w:fill="808080"/>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Pr>
            </w:pPr>
          </w:p>
        </w:tc>
        <w:tc>
          <w:tcPr>
            <w:tcW w:w="1263" w:type="dxa"/>
            <w:vMerge/>
            <w:tcBorders>
              <w:top w:val="thinThickSmallGap" w:sz="24" w:space="0" w:color="auto"/>
              <w:left w:val="single" w:sz="4" w:space="0" w:color="auto"/>
              <w:bottom w:val="single" w:sz="4" w:space="0" w:color="auto"/>
              <w:right w:val="threeDEngrave" w:sz="24" w:space="0" w:color="auto"/>
            </w:tcBorders>
            <w:shd w:val="clear" w:color="auto" w:fill="808080"/>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p>
        </w:tc>
      </w:tr>
      <w:tr w:rsidR="008F776D" w:rsidRPr="00247DDB" w:rsidTr="008F776D">
        <w:trPr>
          <w:trHeight w:val="550"/>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الطبطبة بتغيير الاتجاه</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ثانية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rPr>
              <w:t>19.22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0.51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19.81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rPr>
              <w:t>30</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غير معنوي</w:t>
            </w:r>
          </w:p>
        </w:tc>
      </w:tr>
      <w:tr w:rsidR="008F776D" w:rsidRPr="00247DDB" w:rsidTr="008F776D">
        <w:trPr>
          <w:trHeight w:val="446"/>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الطبطبة العالية</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ثانية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0.13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0.34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16</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641"/>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lang w:bidi="ar-IQ"/>
              </w:rPr>
            </w:pPr>
            <w:r w:rsidRPr="00DF5532">
              <w:rPr>
                <w:rFonts w:ascii="Simplified Arabic" w:eastAsia="Times New Roman" w:hAnsi="Simplified Arabic" w:cs="Simplified Arabic"/>
                <w:b/>
                <w:bCs/>
                <w:sz w:val="28"/>
                <w:szCs w:val="28"/>
                <w:rtl/>
              </w:rPr>
              <w:t>التصويب من الثبات</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درجة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lang w:bidi="ar-IQ"/>
              </w:rPr>
            </w:pPr>
            <w:r w:rsidRPr="00DF5532">
              <w:rPr>
                <w:rFonts w:ascii="Simplified Arabic" w:eastAsia="Times New Roman" w:hAnsi="Simplified Arabic" w:cs="Simplified Arabic"/>
                <w:b/>
                <w:bCs/>
                <w:sz w:val="28"/>
                <w:szCs w:val="28"/>
                <w:rtl/>
                <w:lang w:bidi="ar-IQ"/>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0.75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23</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565"/>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التصويب من الحركة</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درجة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lang w:bidi="ar-IQ"/>
              </w:rPr>
            </w:pPr>
            <w:r w:rsidRPr="00DF5532">
              <w:rPr>
                <w:rFonts w:ascii="Simplified Arabic" w:eastAsia="Times New Roman" w:hAnsi="Simplified Arabic" w:cs="Simplified Arabic"/>
                <w:b/>
                <w:bCs/>
                <w:sz w:val="28"/>
                <w:szCs w:val="28"/>
                <w:rtl/>
                <w:lang w:bidi="ar-IQ"/>
              </w:rPr>
              <w:t>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21</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616"/>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التصويب البعيد من الثبات</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درجة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0.75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22</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668"/>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المناولة الصدرية</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درجة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1.25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18.5</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564"/>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المناولة من فوق الرأس</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درجة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20.5</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675"/>
          <w:jc w:val="center"/>
        </w:trPr>
        <w:tc>
          <w:tcPr>
            <w:tcW w:w="2589" w:type="dxa"/>
            <w:tcBorders>
              <w:top w:val="single" w:sz="4" w:space="0" w:color="auto"/>
              <w:left w:val="threeDEmboss" w:sz="24" w:space="0" w:color="auto"/>
              <w:bottom w:val="single" w:sz="4" w:space="0" w:color="auto"/>
              <w:right w:val="single" w:sz="4" w:space="0" w:color="auto"/>
            </w:tcBorders>
            <w:shd w:val="clear" w:color="auto" w:fill="D9D9D9"/>
            <w:noWrap/>
            <w:vAlign w:val="center"/>
          </w:tcPr>
          <w:p w:rsidR="008F776D" w:rsidRPr="00DF5532" w:rsidRDefault="008F776D" w:rsidP="00DF5532">
            <w:pPr>
              <w:spacing w:after="0" w:line="240" w:lineRule="auto"/>
              <w:jc w:val="lowKashida"/>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المناولة من فوق الكتف</w:t>
            </w:r>
          </w:p>
        </w:tc>
        <w:tc>
          <w:tcPr>
            <w:tcW w:w="992" w:type="dxa"/>
            <w:tcBorders>
              <w:top w:val="single" w:sz="4" w:space="0" w:color="auto"/>
              <w:left w:val="single" w:sz="4" w:space="0" w:color="auto"/>
              <w:bottom w:val="single" w:sz="4" w:space="0" w:color="auto"/>
              <w:right w:val="single" w:sz="4" w:space="0" w:color="auto"/>
            </w:tcBorders>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متر</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16.45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1.75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F776D" w:rsidRPr="00DF5532" w:rsidRDefault="008F776D" w:rsidP="00DF5532">
            <w:pPr>
              <w:bidi w:val="0"/>
              <w:spacing w:after="0" w:line="240" w:lineRule="auto"/>
              <w:jc w:val="center"/>
              <w:rPr>
                <w:rFonts w:ascii="Simplified Arabic" w:eastAsia="Times New Roman" w:hAnsi="Simplified Arabic" w:cs="Simplified Arabic"/>
                <w:b/>
                <w:bCs/>
                <w:sz w:val="28"/>
                <w:szCs w:val="28"/>
                <w:rtl/>
                <w:lang w:bidi="ar-IQ"/>
              </w:rPr>
            </w:pPr>
            <w:r w:rsidRPr="00DF5532">
              <w:rPr>
                <w:rFonts w:ascii="Simplified Arabic" w:eastAsia="Times New Roman" w:hAnsi="Simplified Arabic" w:cs="Simplified Arabic"/>
                <w:b/>
                <w:bCs/>
                <w:sz w:val="28"/>
                <w:szCs w:val="28"/>
                <w:rtl/>
                <w:lang w:bidi="ar-IQ"/>
              </w:rPr>
              <w:t>3</w:t>
            </w:r>
          </w:p>
        </w:tc>
        <w:tc>
          <w:tcPr>
            <w:tcW w:w="1263" w:type="dxa"/>
            <w:tcBorders>
              <w:top w:val="single" w:sz="4" w:space="0" w:color="auto"/>
              <w:left w:val="single" w:sz="4" w:space="0" w:color="auto"/>
              <w:bottom w:val="single" w:sz="4" w:space="0" w:color="auto"/>
              <w:right w:val="threeDEngrave" w:sz="24" w:space="0" w:color="auto"/>
            </w:tcBorders>
            <w:shd w:val="clear" w:color="auto" w:fill="auto"/>
            <w:noWrap/>
            <w:vAlign w:val="center"/>
          </w:tcPr>
          <w:p w:rsidR="008F776D" w:rsidRPr="00DF5532" w:rsidRDefault="008F776D" w:rsidP="00DF5532">
            <w:pPr>
              <w:spacing w:after="0" w:line="240" w:lineRule="auto"/>
              <w:jc w:val="center"/>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معنوي</w:t>
            </w:r>
          </w:p>
        </w:tc>
      </w:tr>
      <w:tr w:rsidR="008F776D" w:rsidRPr="00247DDB" w:rsidTr="008F776D">
        <w:trPr>
          <w:trHeight w:val="638"/>
          <w:jc w:val="center"/>
        </w:trPr>
        <w:tc>
          <w:tcPr>
            <w:tcW w:w="9947" w:type="dxa"/>
            <w:gridSpan w:val="8"/>
            <w:tcBorders>
              <w:top w:val="single" w:sz="4" w:space="0" w:color="auto"/>
              <w:left w:val="threeDEmboss" w:sz="24" w:space="0" w:color="auto"/>
              <w:bottom w:val="threeDEmboss" w:sz="24" w:space="0" w:color="auto"/>
              <w:right w:val="threeDEngrave" w:sz="24" w:space="0" w:color="auto"/>
            </w:tcBorders>
            <w:shd w:val="clear" w:color="auto" w:fill="D9D9D9"/>
            <w:vAlign w:val="center"/>
          </w:tcPr>
          <w:p w:rsidR="008F776D" w:rsidRPr="00DF5532" w:rsidRDefault="008F776D" w:rsidP="008F776D">
            <w:pPr>
              <w:spacing w:after="0" w:line="240" w:lineRule="auto"/>
              <w:rPr>
                <w:rFonts w:ascii="Simplified Arabic" w:eastAsia="Times New Roman" w:hAnsi="Simplified Arabic" w:cs="Simplified Arabic"/>
                <w:b/>
                <w:bCs/>
                <w:sz w:val="28"/>
                <w:szCs w:val="28"/>
                <w:rtl/>
              </w:rPr>
            </w:pPr>
            <w:r w:rsidRPr="00DF5532">
              <w:rPr>
                <w:rFonts w:ascii="Simplified Arabic" w:eastAsia="Times New Roman" w:hAnsi="Simplified Arabic" w:cs="Simplified Arabic"/>
                <w:b/>
                <w:bCs/>
                <w:sz w:val="28"/>
                <w:szCs w:val="28"/>
                <w:rtl/>
              </w:rPr>
              <w:t>*قيمة (ي) الجد ولية عند حجم عينة ( 10،10 ) ومستوى دلالة ( 0.05 ) تبلغ ( 23 )</w:t>
            </w:r>
          </w:p>
        </w:tc>
      </w:tr>
    </w:tbl>
    <w:p w:rsidR="00247DDB" w:rsidRPr="00C82C76" w:rsidRDefault="008F776D" w:rsidP="00065E59">
      <w:pPr>
        <w:spacing w:after="0" w:line="240" w:lineRule="auto"/>
        <w:jc w:val="both"/>
        <w:rPr>
          <w:rFonts w:ascii="Simplified Arabic" w:eastAsia="Times New Roman" w:hAnsi="Simplified Arabic" w:cs="Simplified Arabic"/>
          <w:sz w:val="32"/>
          <w:szCs w:val="32"/>
          <w:rtl/>
        </w:rPr>
      </w:pPr>
      <w:r>
        <w:rPr>
          <w:rFonts w:ascii="Simplified Arabic" w:eastAsia="Times New Roman" w:hAnsi="Simplified Arabic" w:cs="Simplified Arabic" w:hint="cs"/>
          <w:b/>
          <w:color w:val="000000"/>
          <w:sz w:val="32"/>
          <w:szCs w:val="32"/>
          <w:rtl/>
          <w:lang w:bidi="ar-DZ"/>
        </w:rPr>
        <w:t xml:space="preserve">   </w:t>
      </w:r>
      <w:r w:rsidR="00247DDB" w:rsidRPr="00C82C76">
        <w:rPr>
          <w:rFonts w:ascii="Simplified Arabic" w:eastAsia="Times New Roman" w:hAnsi="Simplified Arabic" w:cs="Simplified Arabic"/>
          <w:b/>
          <w:color w:val="000000"/>
          <w:sz w:val="32"/>
          <w:szCs w:val="32"/>
          <w:rtl/>
          <w:lang w:bidi="ar-DZ"/>
        </w:rPr>
        <w:t>يتبين من الجدول (3</w:t>
      </w:r>
      <w:r w:rsidR="00065E59">
        <w:rPr>
          <w:rFonts w:ascii="Simplified Arabic" w:eastAsia="Times New Roman" w:hAnsi="Simplified Arabic" w:cs="Simplified Arabic" w:hint="cs"/>
          <w:b/>
          <w:color w:val="000000"/>
          <w:sz w:val="32"/>
          <w:szCs w:val="32"/>
          <w:rtl/>
          <w:lang w:bidi="ar-DZ"/>
        </w:rPr>
        <w:t>4</w:t>
      </w:r>
      <w:r w:rsidR="00247DDB" w:rsidRPr="00C82C76">
        <w:rPr>
          <w:rFonts w:ascii="Simplified Arabic" w:eastAsia="Times New Roman" w:hAnsi="Simplified Arabic" w:cs="Simplified Arabic"/>
          <w:b/>
          <w:color w:val="000000"/>
          <w:sz w:val="32"/>
          <w:szCs w:val="32"/>
          <w:rtl/>
          <w:lang w:bidi="ar-DZ"/>
        </w:rPr>
        <w:t>)</w:t>
      </w:r>
      <w:r>
        <w:rPr>
          <w:rFonts w:ascii="Simplified Arabic" w:eastAsia="Times New Roman" w:hAnsi="Simplified Arabic" w:cs="Simplified Arabic" w:hint="cs"/>
          <w:b/>
          <w:color w:val="000000"/>
          <w:sz w:val="32"/>
          <w:szCs w:val="32"/>
          <w:rtl/>
          <w:lang w:bidi="ar-DZ"/>
        </w:rPr>
        <w:t xml:space="preserve"> </w:t>
      </w:r>
      <w:r w:rsidR="00247DDB" w:rsidRPr="00C82C76">
        <w:rPr>
          <w:rFonts w:ascii="Simplified Arabic" w:eastAsia="Times New Roman" w:hAnsi="Simplified Arabic" w:cs="Simplified Arabic"/>
          <w:b/>
          <w:color w:val="000000"/>
          <w:sz w:val="32"/>
          <w:szCs w:val="32"/>
          <w:rtl/>
          <w:lang w:bidi="ar-DZ"/>
        </w:rPr>
        <w:t>عدم</w:t>
      </w:r>
      <w:r>
        <w:rPr>
          <w:rFonts w:ascii="Simplified Arabic" w:eastAsia="Times New Roman" w:hAnsi="Simplified Arabic" w:cs="Simplified Arabic" w:hint="cs"/>
          <w:b/>
          <w:color w:val="000000"/>
          <w:sz w:val="32"/>
          <w:szCs w:val="32"/>
          <w:rtl/>
          <w:lang w:bidi="ar-DZ"/>
        </w:rPr>
        <w:t xml:space="preserve"> </w:t>
      </w:r>
      <w:r w:rsidR="00247DDB" w:rsidRPr="00C82C76">
        <w:rPr>
          <w:rFonts w:ascii="Simplified Arabic" w:eastAsia="Times New Roman" w:hAnsi="Simplified Arabic" w:cs="Simplified Arabic"/>
          <w:b/>
          <w:color w:val="000000"/>
          <w:sz w:val="32"/>
          <w:szCs w:val="32"/>
          <w:rtl/>
          <w:lang w:bidi="ar-DZ"/>
        </w:rPr>
        <w:t>وجود فروق بين نتائج ال</w:t>
      </w:r>
      <w:r w:rsidR="00C82C76" w:rsidRPr="00C82C76">
        <w:rPr>
          <w:rFonts w:ascii="Simplified Arabic" w:eastAsia="Times New Roman" w:hAnsi="Simplified Arabic" w:cs="Simplified Arabic"/>
          <w:b/>
          <w:color w:val="000000"/>
          <w:sz w:val="32"/>
          <w:szCs w:val="32"/>
          <w:rtl/>
          <w:lang w:bidi="ar-DZ"/>
        </w:rPr>
        <w:t>قياسين(</w:t>
      </w:r>
      <w:r w:rsidR="00247DDB" w:rsidRPr="00C82C76">
        <w:rPr>
          <w:rFonts w:ascii="Simplified Arabic" w:eastAsia="Times New Roman" w:hAnsi="Simplified Arabic" w:cs="Simplified Arabic"/>
          <w:b/>
          <w:color w:val="000000"/>
          <w:sz w:val="32"/>
          <w:szCs w:val="32"/>
          <w:rtl/>
          <w:lang w:bidi="ar-DZ"/>
        </w:rPr>
        <w:t>البعدي</w:t>
      </w:r>
      <w:r w:rsidR="00C82C76" w:rsidRPr="00C82C76">
        <w:rPr>
          <w:rFonts w:ascii="Simplified Arabic" w:eastAsia="Times New Roman" w:hAnsi="Simplified Arabic" w:cs="Simplified Arabic"/>
          <w:b/>
          <w:color w:val="000000"/>
          <w:sz w:val="32"/>
          <w:szCs w:val="32"/>
          <w:rtl/>
          <w:lang w:bidi="ar-DZ"/>
        </w:rPr>
        <w:t>،</w:t>
      </w:r>
      <w:r w:rsidR="00247DDB" w:rsidRPr="00C82C76">
        <w:rPr>
          <w:rFonts w:ascii="Simplified Arabic" w:eastAsia="Times New Roman" w:hAnsi="Simplified Arabic" w:cs="Simplified Arabic"/>
          <w:b/>
          <w:color w:val="000000"/>
          <w:sz w:val="32"/>
          <w:szCs w:val="32"/>
          <w:rtl/>
          <w:lang w:bidi="ar-DZ"/>
        </w:rPr>
        <w:t>البعدي</w:t>
      </w:r>
      <w:r w:rsidR="00C82C76" w:rsidRPr="00C82C76">
        <w:rPr>
          <w:rFonts w:ascii="Simplified Arabic" w:eastAsia="Times New Roman" w:hAnsi="Simplified Arabic" w:cs="Simplified Arabic"/>
          <w:b/>
          <w:color w:val="000000"/>
          <w:sz w:val="32"/>
          <w:szCs w:val="32"/>
          <w:rtl/>
          <w:lang w:bidi="ar-DZ"/>
        </w:rPr>
        <w:t>)</w:t>
      </w:r>
      <w:r w:rsidR="00247DDB" w:rsidRPr="00C82C76">
        <w:rPr>
          <w:rFonts w:ascii="Simplified Arabic" w:eastAsia="Times New Roman" w:hAnsi="Simplified Arabic" w:cs="Simplified Arabic"/>
          <w:b/>
          <w:color w:val="000000"/>
          <w:sz w:val="32"/>
          <w:szCs w:val="32"/>
          <w:rtl/>
          <w:lang w:bidi="ar-DZ"/>
        </w:rPr>
        <w:t xml:space="preserve"> للمجموعتين التجريبية والضابطة في مهارة الطبطبة بتغيير الاتجاه ، </w:t>
      </w:r>
      <w:r w:rsidR="00C82C76" w:rsidRPr="00C82C76">
        <w:rPr>
          <w:rFonts w:ascii="Simplified Arabic" w:eastAsia="Times New Roman" w:hAnsi="Simplified Arabic" w:cs="Simplified Arabic"/>
          <w:b/>
          <w:color w:val="000000"/>
          <w:sz w:val="32"/>
          <w:szCs w:val="32"/>
          <w:rtl/>
          <w:lang w:bidi="ar-DZ"/>
        </w:rPr>
        <w:t>اذ</w:t>
      </w:r>
      <w:r w:rsidR="00247DDB" w:rsidRPr="00C82C76">
        <w:rPr>
          <w:rFonts w:ascii="Simplified Arabic" w:eastAsia="Times New Roman" w:hAnsi="Simplified Arabic" w:cs="Simplified Arabic"/>
          <w:b/>
          <w:color w:val="000000"/>
          <w:sz w:val="32"/>
          <w:szCs w:val="32"/>
          <w:rtl/>
          <w:lang w:bidi="ar-DZ"/>
        </w:rPr>
        <w:t xml:space="preserve"> بلغت قيمة </w:t>
      </w:r>
      <w:r w:rsidR="00247DDB" w:rsidRPr="00C82C76">
        <w:rPr>
          <w:rFonts w:ascii="Simplified Arabic" w:eastAsia="Times New Roman" w:hAnsi="Simplified Arabic" w:cs="Simplified Arabic"/>
          <w:b/>
          <w:color w:val="000000"/>
          <w:sz w:val="32"/>
          <w:szCs w:val="32"/>
          <w:rtl/>
          <w:lang w:bidi="ar-DZ"/>
        </w:rPr>
        <w:lastRenderedPageBreak/>
        <w:t>الوسيط في ا</w:t>
      </w:r>
      <w:r w:rsidR="00C82C76" w:rsidRPr="00C82C76">
        <w:rPr>
          <w:rFonts w:ascii="Simplified Arabic" w:eastAsia="Times New Roman" w:hAnsi="Simplified Arabic" w:cs="Simplified Arabic" w:hint="cs"/>
          <w:b/>
          <w:color w:val="000000"/>
          <w:sz w:val="32"/>
          <w:szCs w:val="32"/>
          <w:rtl/>
          <w:lang w:bidi="ar-DZ"/>
        </w:rPr>
        <w:t>لقياس</w:t>
      </w:r>
      <w:r w:rsidR="00247DDB" w:rsidRPr="00C82C76">
        <w:rPr>
          <w:rFonts w:ascii="Simplified Arabic" w:eastAsia="Times New Roman" w:hAnsi="Simplified Arabic" w:cs="Simplified Arabic"/>
          <w:b/>
          <w:color w:val="000000"/>
          <w:sz w:val="32"/>
          <w:szCs w:val="32"/>
          <w:rtl/>
          <w:lang w:bidi="ar-DZ"/>
        </w:rPr>
        <w:t xml:space="preserve"> البعدي للمجموعة التجريبية (</w:t>
      </w:r>
      <w:r w:rsidR="00247DDB" w:rsidRPr="00C82C76">
        <w:rPr>
          <w:rFonts w:ascii="Simplified Arabic" w:eastAsia="Times New Roman" w:hAnsi="Simplified Arabic" w:cs="Simplified Arabic"/>
          <w:b/>
          <w:bCs/>
          <w:sz w:val="32"/>
          <w:szCs w:val="32"/>
          <w:rtl/>
        </w:rPr>
        <w:t>19.22</w:t>
      </w:r>
      <w:r w:rsidR="00247DDB" w:rsidRPr="00C82C76">
        <w:rPr>
          <w:rFonts w:ascii="Simplified Arabic" w:eastAsia="Times New Roman" w:hAnsi="Simplified Arabic" w:cs="Simplified Arabic"/>
          <w:b/>
          <w:color w:val="000000"/>
          <w:sz w:val="32"/>
          <w:szCs w:val="32"/>
          <w:rtl/>
          <w:lang w:bidi="ar-DZ"/>
        </w:rPr>
        <w:t>) درجة وقيمة الانحراف الربيعي (</w:t>
      </w:r>
      <w:r w:rsidR="00247DDB" w:rsidRPr="00C82C76">
        <w:rPr>
          <w:rFonts w:ascii="Simplified Arabic" w:eastAsia="Times New Roman" w:hAnsi="Simplified Arabic" w:cs="Simplified Arabic"/>
          <w:b/>
          <w:bCs/>
          <w:sz w:val="32"/>
          <w:szCs w:val="32"/>
          <w:rtl/>
          <w:lang w:bidi="ar-IQ"/>
        </w:rPr>
        <w:t>0.51</w:t>
      </w:r>
      <w:r w:rsidR="00247DDB" w:rsidRPr="00C82C76">
        <w:rPr>
          <w:rFonts w:ascii="Simplified Arabic" w:eastAsia="Times New Roman" w:hAnsi="Simplified Arabic" w:cs="Simplified Arabic"/>
          <w:b/>
          <w:color w:val="000000"/>
          <w:sz w:val="32"/>
          <w:szCs w:val="32"/>
          <w:rtl/>
          <w:lang w:bidi="ar-DZ"/>
        </w:rPr>
        <w:t xml:space="preserve">) ، في حين كانت قيمة الوسيط في </w:t>
      </w:r>
      <w:r w:rsidR="00C82C76" w:rsidRPr="00C82C76">
        <w:rPr>
          <w:rFonts w:ascii="Simplified Arabic" w:eastAsia="Times New Roman" w:hAnsi="Simplified Arabic" w:cs="Simplified Arabic" w:hint="cs"/>
          <w:b/>
          <w:color w:val="000000"/>
          <w:sz w:val="32"/>
          <w:szCs w:val="32"/>
          <w:rtl/>
          <w:lang w:bidi="ar-DZ"/>
        </w:rPr>
        <w:t>القياس</w:t>
      </w:r>
      <w:r w:rsidR="00247DDB" w:rsidRPr="00C82C76">
        <w:rPr>
          <w:rFonts w:ascii="Simplified Arabic" w:eastAsia="Times New Roman" w:hAnsi="Simplified Arabic" w:cs="Simplified Arabic"/>
          <w:b/>
          <w:color w:val="000000"/>
          <w:sz w:val="32"/>
          <w:szCs w:val="32"/>
          <w:rtl/>
          <w:lang w:bidi="ar-DZ"/>
        </w:rPr>
        <w:t xml:space="preserve"> البعدي للمجموعة الضابطة (</w:t>
      </w:r>
      <w:r w:rsidR="00247DDB" w:rsidRPr="00C82C76">
        <w:rPr>
          <w:rFonts w:ascii="Simplified Arabic" w:eastAsia="Times New Roman" w:hAnsi="Simplified Arabic" w:cs="Simplified Arabic"/>
          <w:b/>
          <w:bCs/>
          <w:sz w:val="32"/>
          <w:szCs w:val="32"/>
          <w:rtl/>
          <w:lang w:bidi="ar-IQ"/>
        </w:rPr>
        <w:t>19.81</w:t>
      </w:r>
      <w:r w:rsidR="00247DDB" w:rsidRPr="00C82C76">
        <w:rPr>
          <w:rFonts w:ascii="Simplified Arabic" w:eastAsia="Times New Roman" w:hAnsi="Simplified Arabic" w:cs="Simplified Arabic"/>
          <w:b/>
          <w:color w:val="000000"/>
          <w:sz w:val="32"/>
          <w:szCs w:val="32"/>
          <w:rtl/>
          <w:lang w:bidi="ar-DZ"/>
        </w:rPr>
        <w:t xml:space="preserve">) درجة وقيمة الانحراف الربيعي (0.3) ، ولغرض التعرف على حقيقة هذه الفروقات استخدم الباحث اختبار مان ويتني للعينات المستقلة ، </w:t>
      </w:r>
      <w:r w:rsidR="00C82C76" w:rsidRPr="00C82C76">
        <w:rPr>
          <w:rFonts w:ascii="Simplified Arabic" w:eastAsia="Times New Roman" w:hAnsi="Simplified Arabic" w:cs="Simplified Arabic"/>
          <w:b/>
          <w:color w:val="000000"/>
          <w:sz w:val="32"/>
          <w:szCs w:val="32"/>
          <w:rtl/>
          <w:lang w:bidi="ar-DZ"/>
        </w:rPr>
        <w:t>اذ</w:t>
      </w:r>
      <w:r w:rsidR="00247DDB" w:rsidRPr="00C82C76">
        <w:rPr>
          <w:rFonts w:ascii="Simplified Arabic" w:eastAsia="Times New Roman" w:hAnsi="Simplified Arabic" w:cs="Simplified Arabic"/>
          <w:b/>
          <w:color w:val="000000"/>
          <w:sz w:val="32"/>
          <w:szCs w:val="32"/>
          <w:rtl/>
          <w:lang w:bidi="ar-DZ"/>
        </w:rPr>
        <w:t xml:space="preserve"> بلغت قيمة مان ويتني المحسوبة (30) وهي اكبر من قيمة مان ويتني الجدولية والبالغة (23)</w:t>
      </w:r>
      <w:r w:rsidR="00247DDB" w:rsidRPr="00C82C76">
        <w:rPr>
          <w:rFonts w:ascii="Simplified Arabic" w:eastAsia="Times New Roman" w:hAnsi="Simplified Arabic" w:cs="Simplified Arabic"/>
          <w:sz w:val="32"/>
          <w:szCs w:val="32"/>
          <w:rtl/>
        </w:rPr>
        <w:t xml:space="preserve"> عند درجة حرية (10</w:t>
      </w:r>
      <w:r w:rsidR="00C82C76" w:rsidRPr="00C82C76">
        <w:rPr>
          <w:rFonts w:ascii="Simplified Arabic" w:eastAsia="Times New Roman" w:hAnsi="Simplified Arabic" w:cs="Simplified Arabic" w:hint="cs"/>
          <w:sz w:val="32"/>
          <w:szCs w:val="32"/>
          <w:rtl/>
        </w:rPr>
        <w:t>،</w:t>
      </w:r>
      <w:r w:rsidR="00F6479D">
        <w:rPr>
          <w:rFonts w:ascii="Simplified Arabic" w:eastAsia="Times New Roman" w:hAnsi="Simplified Arabic" w:cs="Simplified Arabic"/>
          <w:sz w:val="32"/>
          <w:szCs w:val="32"/>
          <w:rtl/>
        </w:rPr>
        <w:t>10) ومستوى دلالة (0.05</w:t>
      </w:r>
      <w:r w:rsidR="00247DDB" w:rsidRPr="00C82C76">
        <w:rPr>
          <w:rFonts w:ascii="Simplified Arabic" w:eastAsia="Times New Roman" w:hAnsi="Simplified Arabic" w:cs="Simplified Arabic"/>
          <w:sz w:val="32"/>
          <w:szCs w:val="32"/>
          <w:rtl/>
        </w:rPr>
        <w:t xml:space="preserve">) فكان الفرق غير معنوياً </w:t>
      </w:r>
      <w:r w:rsidR="00F6479D">
        <w:rPr>
          <w:rFonts w:ascii="Simplified Arabic" w:eastAsia="Times New Roman" w:hAnsi="Simplified Arabic" w:cs="Simplified Arabic" w:hint="cs"/>
          <w:sz w:val="32"/>
          <w:szCs w:val="32"/>
          <w:rtl/>
        </w:rPr>
        <w:t>ولا دلالة احصائية فيه</w:t>
      </w:r>
      <w:r w:rsidR="00247DDB" w:rsidRPr="00C82C76">
        <w:rPr>
          <w:rFonts w:ascii="Simplified Arabic" w:eastAsia="Times New Roman" w:hAnsi="Simplified Arabic" w:cs="Simplified Arabic"/>
          <w:sz w:val="32"/>
          <w:szCs w:val="32"/>
          <w:rtl/>
        </w:rPr>
        <w:t>.</w:t>
      </w:r>
    </w:p>
    <w:p w:rsidR="00247DDB" w:rsidRPr="00C82C76" w:rsidRDefault="00247DDB" w:rsidP="00F6479D">
      <w:pPr>
        <w:spacing w:after="0" w:line="240" w:lineRule="auto"/>
        <w:jc w:val="both"/>
        <w:rPr>
          <w:rFonts w:ascii="Simplified Arabic" w:eastAsia="Times New Roman" w:hAnsi="Simplified Arabic" w:cs="Simplified Arabic"/>
          <w:sz w:val="32"/>
          <w:szCs w:val="32"/>
          <w:rtl/>
        </w:rPr>
      </w:pPr>
      <w:r w:rsidRPr="00C82C76">
        <w:rPr>
          <w:rFonts w:ascii="Simplified Arabic" w:eastAsia="Times New Roman" w:hAnsi="Simplified Arabic" w:cs="Simplified Arabic"/>
          <w:b/>
          <w:color w:val="000000"/>
          <w:sz w:val="32"/>
          <w:szCs w:val="32"/>
          <w:rtl/>
          <w:lang w:bidi="ar-DZ"/>
        </w:rPr>
        <w:t xml:space="preserve">   أما في مهارة الطبطبة العالية ، فقد كانت هناك فروق بين نتائج ا</w:t>
      </w:r>
      <w:r w:rsidR="00F6479D">
        <w:rPr>
          <w:rFonts w:ascii="Simplified Arabic" w:eastAsia="Times New Roman" w:hAnsi="Simplified Arabic" w:cs="Simplified Arabic" w:hint="cs"/>
          <w:b/>
          <w:color w:val="000000"/>
          <w:sz w:val="32"/>
          <w:szCs w:val="32"/>
          <w:rtl/>
          <w:lang w:bidi="ar-DZ"/>
        </w:rPr>
        <w:t>لقياسين(</w:t>
      </w:r>
      <w:r w:rsidRPr="00C82C76">
        <w:rPr>
          <w:rFonts w:ascii="Simplified Arabic" w:eastAsia="Times New Roman" w:hAnsi="Simplified Arabic" w:cs="Simplified Arabic"/>
          <w:b/>
          <w:color w:val="000000"/>
          <w:sz w:val="32"/>
          <w:szCs w:val="32"/>
          <w:rtl/>
          <w:lang w:bidi="ar-DZ"/>
        </w:rPr>
        <w:t>البعدي</w:t>
      </w:r>
      <w:r w:rsidR="00F6479D">
        <w:rPr>
          <w:rFonts w:ascii="Simplified Arabic" w:eastAsia="Times New Roman" w:hAnsi="Simplified Arabic" w:cs="Simplified Arabic" w:hint="cs"/>
          <w:b/>
          <w:color w:val="000000"/>
          <w:sz w:val="32"/>
          <w:szCs w:val="32"/>
          <w:rtl/>
          <w:lang w:bidi="ar-DZ"/>
        </w:rPr>
        <w:t>،</w:t>
      </w:r>
      <w:r w:rsidRPr="00C82C76">
        <w:rPr>
          <w:rFonts w:ascii="Simplified Arabic" w:eastAsia="Times New Roman" w:hAnsi="Simplified Arabic" w:cs="Simplified Arabic"/>
          <w:b/>
          <w:color w:val="000000"/>
          <w:sz w:val="32"/>
          <w:szCs w:val="32"/>
          <w:rtl/>
          <w:lang w:bidi="ar-DZ"/>
        </w:rPr>
        <w:t>البعدي</w:t>
      </w:r>
      <w:r w:rsidR="00F6479D">
        <w:rPr>
          <w:rFonts w:ascii="Simplified Arabic" w:eastAsia="Times New Roman" w:hAnsi="Simplified Arabic" w:cs="Simplified Arabic" w:hint="cs"/>
          <w:b/>
          <w:color w:val="000000"/>
          <w:sz w:val="32"/>
          <w:szCs w:val="32"/>
          <w:rtl/>
          <w:lang w:bidi="ar-DZ"/>
        </w:rPr>
        <w:t>)</w:t>
      </w:r>
      <w:r w:rsidRPr="00C82C76">
        <w:rPr>
          <w:rFonts w:ascii="Simplified Arabic" w:eastAsia="Times New Roman" w:hAnsi="Simplified Arabic" w:cs="Simplified Arabic"/>
          <w:b/>
          <w:color w:val="000000"/>
          <w:sz w:val="32"/>
          <w:szCs w:val="32"/>
          <w:rtl/>
          <w:lang w:bidi="ar-DZ"/>
        </w:rPr>
        <w:t xml:space="preserve"> للمجموعتين التجريبية والضابطة ، </w:t>
      </w:r>
      <w:r w:rsidR="00F6479D">
        <w:rPr>
          <w:rFonts w:ascii="Simplified Arabic" w:eastAsia="Times New Roman" w:hAnsi="Simplified Arabic" w:cs="Simplified Arabic" w:hint="cs"/>
          <w:b/>
          <w:color w:val="000000"/>
          <w:sz w:val="32"/>
          <w:szCs w:val="32"/>
          <w:rtl/>
          <w:lang w:bidi="ar-DZ"/>
        </w:rPr>
        <w:t>اذ</w:t>
      </w:r>
      <w:r w:rsidRPr="00C82C76">
        <w:rPr>
          <w:rFonts w:ascii="Simplified Arabic" w:eastAsia="Times New Roman" w:hAnsi="Simplified Arabic" w:cs="Simplified Arabic"/>
          <w:b/>
          <w:color w:val="000000"/>
          <w:sz w:val="32"/>
          <w:szCs w:val="32"/>
          <w:rtl/>
          <w:lang w:bidi="ar-DZ"/>
        </w:rPr>
        <w:t xml:space="preserve"> بلغت قيمة الوسيط في ا</w:t>
      </w:r>
      <w:r w:rsidR="00F6479D">
        <w:rPr>
          <w:rFonts w:ascii="Simplified Arabic" w:eastAsia="Times New Roman" w:hAnsi="Simplified Arabic" w:cs="Simplified Arabic" w:hint="cs"/>
          <w:b/>
          <w:color w:val="000000"/>
          <w:sz w:val="32"/>
          <w:szCs w:val="32"/>
          <w:rtl/>
          <w:lang w:bidi="ar-DZ"/>
        </w:rPr>
        <w:t>لقياس</w:t>
      </w:r>
      <w:r w:rsidRPr="00C82C76">
        <w:rPr>
          <w:rFonts w:ascii="Simplified Arabic" w:eastAsia="Times New Roman" w:hAnsi="Simplified Arabic" w:cs="Simplified Arabic"/>
          <w:b/>
          <w:color w:val="000000"/>
          <w:sz w:val="32"/>
          <w:szCs w:val="32"/>
          <w:rtl/>
          <w:lang w:bidi="ar-DZ"/>
        </w:rPr>
        <w:t xml:space="preserve"> البعدي للمجموعة التجريبية (</w:t>
      </w:r>
      <w:r w:rsidRPr="00C82C76">
        <w:rPr>
          <w:rFonts w:ascii="Simplified Arabic" w:eastAsia="Times New Roman" w:hAnsi="Simplified Arabic" w:cs="Simplified Arabic"/>
          <w:b/>
          <w:bCs/>
          <w:sz w:val="32"/>
          <w:szCs w:val="32"/>
          <w:rtl/>
          <w:lang w:bidi="ar-IQ"/>
        </w:rPr>
        <w:t>6.1</w:t>
      </w:r>
      <w:r w:rsidRPr="00C82C76">
        <w:rPr>
          <w:rFonts w:ascii="Simplified Arabic" w:eastAsia="Times New Roman" w:hAnsi="Simplified Arabic" w:cs="Simplified Arabic"/>
          <w:b/>
          <w:color w:val="000000"/>
          <w:sz w:val="32"/>
          <w:szCs w:val="32"/>
          <w:rtl/>
          <w:lang w:bidi="ar-DZ"/>
        </w:rPr>
        <w:t>) درجة وقيمة الانحراف الربيعي (0.13) ، في حين كانت قيمة الوسيط في ا</w:t>
      </w:r>
      <w:r w:rsidR="00F6479D">
        <w:rPr>
          <w:rFonts w:ascii="Simplified Arabic" w:eastAsia="Times New Roman" w:hAnsi="Simplified Arabic" w:cs="Simplified Arabic" w:hint="cs"/>
          <w:b/>
          <w:color w:val="000000"/>
          <w:sz w:val="32"/>
          <w:szCs w:val="32"/>
          <w:rtl/>
          <w:lang w:bidi="ar-DZ"/>
        </w:rPr>
        <w:t>لقياس</w:t>
      </w:r>
      <w:r w:rsidRPr="00C82C76">
        <w:rPr>
          <w:rFonts w:ascii="Simplified Arabic" w:eastAsia="Times New Roman" w:hAnsi="Simplified Arabic" w:cs="Simplified Arabic"/>
          <w:b/>
          <w:color w:val="000000"/>
          <w:sz w:val="32"/>
          <w:szCs w:val="32"/>
          <w:rtl/>
          <w:lang w:bidi="ar-DZ"/>
        </w:rPr>
        <w:t xml:space="preserve"> البعدي (</w:t>
      </w:r>
      <w:r w:rsidRPr="00C82C76">
        <w:rPr>
          <w:rFonts w:ascii="Simplified Arabic" w:eastAsia="Times New Roman" w:hAnsi="Simplified Arabic" w:cs="Simplified Arabic"/>
          <w:b/>
          <w:bCs/>
          <w:sz w:val="32"/>
          <w:szCs w:val="32"/>
          <w:rtl/>
          <w:lang w:bidi="ar-IQ"/>
        </w:rPr>
        <w:t>6.6</w:t>
      </w:r>
      <w:r w:rsidRPr="00C82C76">
        <w:rPr>
          <w:rFonts w:ascii="Simplified Arabic" w:eastAsia="Times New Roman" w:hAnsi="Simplified Arabic" w:cs="Simplified Arabic"/>
          <w:b/>
          <w:color w:val="000000"/>
          <w:sz w:val="32"/>
          <w:szCs w:val="32"/>
          <w:rtl/>
          <w:lang w:bidi="ar-DZ"/>
        </w:rPr>
        <w:t>) درجة وقيمة الانحراف الربيعي (0.34) ، ولغرض التعرف على حقيقة هذه الفروقات استخدم الباحث اختبار مان ويتني للعينات المستقلة ، حيث بلغت قيمة مان ويتني المحسوبة (16) وهي اصغر من قيمة مان ويتني الجدولية والبالغة (23)</w:t>
      </w:r>
      <w:r w:rsidRPr="00C82C76">
        <w:rPr>
          <w:rFonts w:ascii="Simplified Arabic" w:eastAsia="Times New Roman" w:hAnsi="Simplified Arabic" w:cs="Simplified Arabic"/>
          <w:sz w:val="32"/>
          <w:szCs w:val="32"/>
          <w:rtl/>
        </w:rPr>
        <w:t xml:space="preserve"> عند درجة حرية (10</w:t>
      </w:r>
      <w:r w:rsidR="00F6479D">
        <w:rPr>
          <w:rFonts w:ascii="Simplified Arabic" w:eastAsia="Times New Roman" w:hAnsi="Simplified Arabic" w:cs="Simplified Arabic" w:hint="cs"/>
          <w:sz w:val="32"/>
          <w:szCs w:val="32"/>
          <w:rtl/>
        </w:rPr>
        <w:t>،</w:t>
      </w:r>
      <w:r w:rsidR="00F6479D">
        <w:rPr>
          <w:rFonts w:ascii="Simplified Arabic" w:eastAsia="Times New Roman" w:hAnsi="Simplified Arabic" w:cs="Simplified Arabic"/>
          <w:sz w:val="32"/>
          <w:szCs w:val="32"/>
          <w:rtl/>
        </w:rPr>
        <w:t>10) ومستوى دلالة (0.05</w:t>
      </w:r>
      <w:r w:rsidRPr="00C82C76">
        <w:rPr>
          <w:rFonts w:ascii="Simplified Arabic" w:eastAsia="Times New Roman" w:hAnsi="Simplified Arabic" w:cs="Simplified Arabic"/>
          <w:sz w:val="32"/>
          <w:szCs w:val="32"/>
          <w:rtl/>
        </w:rPr>
        <w:t>) فكان الفرق معنوياً ولصالح المجموعة التجريبية .</w:t>
      </w:r>
    </w:p>
    <w:p w:rsidR="00247DDB" w:rsidRPr="00C82C76" w:rsidRDefault="00247DDB" w:rsidP="00F6479D">
      <w:pPr>
        <w:spacing w:after="0" w:line="240" w:lineRule="auto"/>
        <w:jc w:val="both"/>
        <w:rPr>
          <w:rFonts w:ascii="Simplified Arabic" w:eastAsia="Times New Roman" w:hAnsi="Simplified Arabic" w:cs="Simplified Arabic"/>
          <w:sz w:val="32"/>
          <w:szCs w:val="32"/>
          <w:rtl/>
        </w:rPr>
      </w:pPr>
      <w:r w:rsidRPr="00C82C76">
        <w:rPr>
          <w:rFonts w:ascii="Simplified Arabic" w:eastAsia="Times New Roman" w:hAnsi="Simplified Arabic" w:cs="Simplified Arabic"/>
          <w:b/>
          <w:color w:val="000000"/>
          <w:sz w:val="32"/>
          <w:szCs w:val="32"/>
          <w:rtl/>
          <w:lang w:bidi="ar-DZ"/>
        </w:rPr>
        <w:t xml:space="preserve">   كما كانت هناك فروق بين نتائج </w:t>
      </w:r>
      <w:r w:rsidR="00F6479D">
        <w:rPr>
          <w:rFonts w:ascii="Simplified Arabic" w:eastAsia="Times New Roman" w:hAnsi="Simplified Arabic" w:cs="Simplified Arabic" w:hint="cs"/>
          <w:b/>
          <w:color w:val="000000"/>
          <w:sz w:val="32"/>
          <w:szCs w:val="32"/>
          <w:rtl/>
          <w:lang w:bidi="ar-DZ"/>
        </w:rPr>
        <w:t>القياسين(</w:t>
      </w:r>
      <w:r w:rsidRPr="00C82C76">
        <w:rPr>
          <w:rFonts w:ascii="Simplified Arabic" w:eastAsia="Times New Roman" w:hAnsi="Simplified Arabic" w:cs="Simplified Arabic"/>
          <w:b/>
          <w:color w:val="000000"/>
          <w:sz w:val="32"/>
          <w:szCs w:val="32"/>
          <w:rtl/>
          <w:lang w:bidi="ar-DZ"/>
        </w:rPr>
        <w:t>البعدي</w:t>
      </w:r>
      <w:r w:rsidR="00F6479D">
        <w:rPr>
          <w:rFonts w:ascii="Simplified Arabic" w:eastAsia="Times New Roman" w:hAnsi="Simplified Arabic" w:cs="Simplified Arabic" w:hint="cs"/>
          <w:b/>
          <w:color w:val="000000"/>
          <w:sz w:val="32"/>
          <w:szCs w:val="32"/>
          <w:rtl/>
          <w:lang w:bidi="ar-DZ"/>
        </w:rPr>
        <w:t>،</w:t>
      </w:r>
      <w:r w:rsidRPr="00C82C76">
        <w:rPr>
          <w:rFonts w:ascii="Simplified Arabic" w:eastAsia="Times New Roman" w:hAnsi="Simplified Arabic" w:cs="Simplified Arabic"/>
          <w:b/>
          <w:color w:val="000000"/>
          <w:sz w:val="32"/>
          <w:szCs w:val="32"/>
          <w:rtl/>
          <w:lang w:bidi="ar-DZ"/>
        </w:rPr>
        <w:t>البعدي</w:t>
      </w:r>
      <w:r w:rsidR="00F6479D">
        <w:rPr>
          <w:rFonts w:ascii="Simplified Arabic" w:eastAsia="Times New Roman" w:hAnsi="Simplified Arabic" w:cs="Simplified Arabic" w:hint="cs"/>
          <w:b/>
          <w:color w:val="000000"/>
          <w:sz w:val="32"/>
          <w:szCs w:val="32"/>
          <w:rtl/>
          <w:lang w:bidi="ar-DZ"/>
        </w:rPr>
        <w:t>)</w:t>
      </w:r>
      <w:r w:rsidRPr="00C82C76">
        <w:rPr>
          <w:rFonts w:ascii="Simplified Arabic" w:eastAsia="Times New Roman" w:hAnsi="Simplified Arabic" w:cs="Simplified Arabic"/>
          <w:b/>
          <w:color w:val="000000"/>
          <w:sz w:val="32"/>
          <w:szCs w:val="32"/>
          <w:rtl/>
          <w:lang w:bidi="ar-DZ"/>
        </w:rPr>
        <w:t xml:space="preserve"> للمجموعتين التجريبية والضابطة في مهارة التصويب من الثبات ، </w:t>
      </w:r>
      <w:r w:rsidR="00F6479D">
        <w:rPr>
          <w:rFonts w:ascii="Simplified Arabic" w:eastAsia="Times New Roman" w:hAnsi="Simplified Arabic" w:cs="Simplified Arabic" w:hint="cs"/>
          <w:b/>
          <w:color w:val="000000"/>
          <w:sz w:val="32"/>
          <w:szCs w:val="32"/>
          <w:rtl/>
          <w:lang w:bidi="ar-DZ"/>
        </w:rPr>
        <w:t>اذ</w:t>
      </w:r>
      <w:r w:rsidRPr="00C82C76">
        <w:rPr>
          <w:rFonts w:ascii="Simplified Arabic" w:eastAsia="Times New Roman" w:hAnsi="Simplified Arabic" w:cs="Simplified Arabic"/>
          <w:b/>
          <w:color w:val="000000"/>
          <w:sz w:val="32"/>
          <w:szCs w:val="32"/>
          <w:rtl/>
          <w:lang w:bidi="ar-DZ"/>
        </w:rPr>
        <w:t xml:space="preserve"> بلغت قيمة الوسيط </w:t>
      </w:r>
      <w:r w:rsidR="00F6479D">
        <w:rPr>
          <w:rFonts w:ascii="Simplified Arabic" w:eastAsia="Times New Roman" w:hAnsi="Simplified Arabic" w:cs="Simplified Arabic" w:hint="cs"/>
          <w:b/>
          <w:color w:val="000000"/>
          <w:sz w:val="32"/>
          <w:szCs w:val="32"/>
          <w:rtl/>
          <w:lang w:bidi="ar-DZ"/>
        </w:rPr>
        <w:t>في القياس</w:t>
      </w:r>
      <w:r w:rsidRPr="00C82C76">
        <w:rPr>
          <w:rFonts w:ascii="Simplified Arabic" w:eastAsia="Times New Roman" w:hAnsi="Simplified Arabic" w:cs="Simplified Arabic"/>
          <w:b/>
          <w:color w:val="000000"/>
          <w:sz w:val="32"/>
          <w:szCs w:val="32"/>
          <w:rtl/>
          <w:lang w:bidi="ar-DZ"/>
        </w:rPr>
        <w:t xml:space="preserve"> البعدي للمجموعة التجريبية (16) درجة وقيمة الانحراف الربيعي (0.75) ، في حين كانت قيمة الوسيط في </w:t>
      </w:r>
      <w:r w:rsidR="00F6479D">
        <w:rPr>
          <w:rFonts w:ascii="Simplified Arabic" w:eastAsia="Times New Roman" w:hAnsi="Simplified Arabic" w:cs="Simplified Arabic" w:hint="cs"/>
          <w:b/>
          <w:color w:val="000000"/>
          <w:sz w:val="32"/>
          <w:szCs w:val="32"/>
          <w:rtl/>
          <w:lang w:bidi="ar-DZ"/>
        </w:rPr>
        <w:t>القياس</w:t>
      </w:r>
      <w:r w:rsidRPr="00C82C76">
        <w:rPr>
          <w:rFonts w:ascii="Simplified Arabic" w:eastAsia="Times New Roman" w:hAnsi="Simplified Arabic" w:cs="Simplified Arabic"/>
          <w:b/>
          <w:color w:val="000000"/>
          <w:sz w:val="32"/>
          <w:szCs w:val="32"/>
          <w:rtl/>
          <w:lang w:bidi="ar-DZ"/>
        </w:rPr>
        <w:t xml:space="preserve"> البعدي للمجموعة الضابطة (15) درجة وقيمة الانحراف الربيعي (1.25) ، ولغرض التعرف على حقيقة هذه الفروقات استخدم الباحث اختبار مان ويتني للعينات المستقلة ، حيث بلغت قيمة مان ويتني المحسوبة (23) وهي مساوية لقيمة مان ويتني الجدولية والبالغة (23)</w:t>
      </w:r>
      <w:r w:rsidRPr="00C82C76">
        <w:rPr>
          <w:rFonts w:ascii="Simplified Arabic" w:eastAsia="Times New Roman" w:hAnsi="Simplified Arabic" w:cs="Simplified Arabic"/>
          <w:sz w:val="32"/>
          <w:szCs w:val="32"/>
          <w:rtl/>
        </w:rPr>
        <w:t xml:space="preserve"> عند درجة حرية (10-10) ومستوى دلالة (0.05 ) فكان الفرق معنوياً ولصالح المجموعة التجريبية .</w:t>
      </w:r>
    </w:p>
    <w:p w:rsidR="00247DDB" w:rsidRPr="00F6479D" w:rsidRDefault="00247DDB" w:rsidP="00F6479D">
      <w:pPr>
        <w:spacing w:after="0" w:line="240" w:lineRule="auto"/>
        <w:jc w:val="both"/>
        <w:rPr>
          <w:rFonts w:ascii="Simplified Arabic" w:eastAsia="Times New Roman" w:hAnsi="Simplified Arabic" w:cs="Simplified Arabic"/>
          <w:sz w:val="32"/>
          <w:szCs w:val="32"/>
          <w:rtl/>
        </w:rPr>
      </w:pPr>
      <w:r w:rsidRPr="00F6479D">
        <w:rPr>
          <w:rFonts w:ascii="Simplified Arabic" w:eastAsia="Times New Roman" w:hAnsi="Simplified Arabic" w:cs="Simplified Arabic"/>
          <w:b/>
          <w:color w:val="000000"/>
          <w:sz w:val="32"/>
          <w:szCs w:val="32"/>
          <w:rtl/>
          <w:lang w:bidi="ar-DZ"/>
        </w:rPr>
        <w:t xml:space="preserve">    أما في مهارة التصويب من الحركة ، فقد كانت هناك فروق بين نتائج ا</w:t>
      </w:r>
      <w:r w:rsidR="00F6479D" w:rsidRPr="00F6479D">
        <w:rPr>
          <w:rFonts w:ascii="Simplified Arabic" w:eastAsia="Times New Roman" w:hAnsi="Simplified Arabic" w:cs="Simplified Arabic"/>
          <w:b/>
          <w:color w:val="000000"/>
          <w:sz w:val="32"/>
          <w:szCs w:val="32"/>
          <w:rtl/>
          <w:lang w:bidi="ar-DZ"/>
        </w:rPr>
        <w:t>لقياسين(</w:t>
      </w:r>
      <w:r w:rsidRPr="00F6479D">
        <w:rPr>
          <w:rFonts w:ascii="Simplified Arabic" w:eastAsia="Times New Roman" w:hAnsi="Simplified Arabic" w:cs="Simplified Arabic"/>
          <w:b/>
          <w:color w:val="000000"/>
          <w:sz w:val="32"/>
          <w:szCs w:val="32"/>
          <w:rtl/>
          <w:lang w:bidi="ar-DZ"/>
        </w:rPr>
        <w:t>البعدي</w:t>
      </w:r>
      <w:r w:rsidR="00F6479D" w:rsidRPr="00F6479D">
        <w:rPr>
          <w:rFonts w:ascii="Simplified Arabic" w:eastAsia="Times New Roman" w:hAnsi="Simplified Arabic" w:cs="Simplified Arabic"/>
          <w:b/>
          <w:color w:val="000000"/>
          <w:sz w:val="32"/>
          <w:szCs w:val="32"/>
          <w:rtl/>
          <w:lang w:bidi="ar-DZ"/>
        </w:rPr>
        <w:t>،</w:t>
      </w:r>
      <w:r w:rsidRPr="00F6479D">
        <w:rPr>
          <w:rFonts w:ascii="Simplified Arabic" w:eastAsia="Times New Roman" w:hAnsi="Simplified Arabic" w:cs="Simplified Arabic"/>
          <w:b/>
          <w:color w:val="000000"/>
          <w:sz w:val="32"/>
          <w:szCs w:val="32"/>
          <w:rtl/>
          <w:lang w:bidi="ar-DZ"/>
        </w:rPr>
        <w:t>البعدي</w:t>
      </w:r>
      <w:r w:rsidR="00F6479D" w:rsidRPr="00F6479D">
        <w:rPr>
          <w:rFonts w:ascii="Simplified Arabic" w:eastAsia="Times New Roman" w:hAnsi="Simplified Arabic" w:cs="Simplified Arabic"/>
          <w:b/>
          <w:color w:val="000000"/>
          <w:sz w:val="32"/>
          <w:szCs w:val="32"/>
          <w:rtl/>
          <w:lang w:bidi="ar-DZ"/>
        </w:rPr>
        <w:t>)</w:t>
      </w:r>
      <w:r w:rsidRPr="00F6479D">
        <w:rPr>
          <w:rFonts w:ascii="Simplified Arabic" w:eastAsia="Times New Roman" w:hAnsi="Simplified Arabic" w:cs="Simplified Arabic"/>
          <w:b/>
          <w:color w:val="000000"/>
          <w:sz w:val="32"/>
          <w:szCs w:val="32"/>
          <w:rtl/>
          <w:lang w:bidi="ar-DZ"/>
        </w:rPr>
        <w:t xml:space="preserve"> للمجموعتين التجريبية والضابطة ، </w:t>
      </w:r>
      <w:r w:rsidR="00F6479D" w:rsidRPr="00F6479D">
        <w:rPr>
          <w:rFonts w:ascii="Simplified Arabic" w:eastAsia="Times New Roman" w:hAnsi="Simplified Arabic" w:cs="Simplified Arabic"/>
          <w:b/>
          <w:color w:val="000000"/>
          <w:sz w:val="32"/>
          <w:szCs w:val="32"/>
          <w:rtl/>
          <w:lang w:bidi="ar-DZ"/>
        </w:rPr>
        <w:t>اذ</w:t>
      </w:r>
      <w:r w:rsidRPr="00F6479D">
        <w:rPr>
          <w:rFonts w:ascii="Simplified Arabic" w:eastAsia="Times New Roman" w:hAnsi="Simplified Arabic" w:cs="Simplified Arabic"/>
          <w:b/>
          <w:color w:val="000000"/>
          <w:sz w:val="32"/>
          <w:szCs w:val="32"/>
          <w:rtl/>
          <w:lang w:bidi="ar-DZ"/>
        </w:rPr>
        <w:t xml:space="preserve"> بلغت قيمة الوسيط في </w:t>
      </w:r>
      <w:r w:rsidR="00F6479D" w:rsidRPr="00F6479D">
        <w:rPr>
          <w:rFonts w:ascii="Simplified Arabic" w:eastAsia="Times New Roman" w:hAnsi="Simplified Arabic" w:cs="Simplified Arabic"/>
          <w:b/>
          <w:color w:val="000000"/>
          <w:sz w:val="32"/>
          <w:szCs w:val="32"/>
          <w:rtl/>
          <w:lang w:bidi="ar-DZ"/>
        </w:rPr>
        <w:lastRenderedPageBreak/>
        <w:t>القياس</w:t>
      </w:r>
      <w:r w:rsidRPr="00F6479D">
        <w:rPr>
          <w:rFonts w:ascii="Simplified Arabic" w:eastAsia="Times New Roman" w:hAnsi="Simplified Arabic" w:cs="Simplified Arabic"/>
          <w:b/>
          <w:color w:val="000000"/>
          <w:sz w:val="32"/>
          <w:szCs w:val="32"/>
          <w:rtl/>
          <w:lang w:bidi="ar-DZ"/>
        </w:rPr>
        <w:t xml:space="preserve"> البعدي للمجموعة التجريبية (</w:t>
      </w:r>
      <w:r w:rsidRPr="00F6479D">
        <w:rPr>
          <w:rFonts w:ascii="Simplified Arabic" w:eastAsia="Times New Roman" w:hAnsi="Simplified Arabic" w:cs="Simplified Arabic"/>
          <w:b/>
          <w:bCs/>
          <w:sz w:val="32"/>
          <w:szCs w:val="32"/>
          <w:rtl/>
          <w:lang w:bidi="ar-IQ"/>
        </w:rPr>
        <w:t>16</w:t>
      </w:r>
      <w:r w:rsidRPr="00F6479D">
        <w:rPr>
          <w:rFonts w:ascii="Simplified Arabic" w:eastAsia="Times New Roman" w:hAnsi="Simplified Arabic" w:cs="Simplified Arabic"/>
          <w:b/>
          <w:color w:val="000000"/>
          <w:sz w:val="32"/>
          <w:szCs w:val="32"/>
          <w:rtl/>
          <w:lang w:bidi="ar-DZ"/>
        </w:rPr>
        <w:t>) درجة وقيمة الانحراف الربيعي (1) ، في حين كانت قيمة الوسيط في ا</w:t>
      </w:r>
      <w:r w:rsidR="00F6479D" w:rsidRPr="00F6479D">
        <w:rPr>
          <w:rFonts w:ascii="Simplified Arabic" w:eastAsia="Times New Roman" w:hAnsi="Simplified Arabic" w:cs="Simplified Arabic"/>
          <w:b/>
          <w:color w:val="000000"/>
          <w:sz w:val="32"/>
          <w:szCs w:val="32"/>
          <w:rtl/>
          <w:lang w:bidi="ar-DZ"/>
        </w:rPr>
        <w:t>لقياس</w:t>
      </w:r>
      <w:r w:rsidRPr="00F6479D">
        <w:rPr>
          <w:rFonts w:ascii="Simplified Arabic" w:eastAsia="Times New Roman" w:hAnsi="Simplified Arabic" w:cs="Simplified Arabic"/>
          <w:b/>
          <w:color w:val="000000"/>
          <w:sz w:val="32"/>
          <w:szCs w:val="32"/>
          <w:rtl/>
          <w:lang w:bidi="ar-DZ"/>
        </w:rPr>
        <w:t xml:space="preserve"> البعدي للمجموعة الضابطة(</w:t>
      </w:r>
      <w:r w:rsidRPr="00F6479D">
        <w:rPr>
          <w:rFonts w:ascii="Simplified Arabic" w:eastAsia="Times New Roman" w:hAnsi="Simplified Arabic" w:cs="Simplified Arabic"/>
          <w:b/>
          <w:bCs/>
          <w:sz w:val="32"/>
          <w:szCs w:val="32"/>
          <w:rtl/>
          <w:lang w:bidi="ar-IQ"/>
        </w:rPr>
        <w:t>15</w:t>
      </w:r>
      <w:r w:rsidRPr="00F6479D">
        <w:rPr>
          <w:rFonts w:ascii="Simplified Arabic" w:eastAsia="Times New Roman" w:hAnsi="Simplified Arabic" w:cs="Simplified Arabic"/>
          <w:b/>
          <w:color w:val="000000"/>
          <w:sz w:val="32"/>
          <w:szCs w:val="32"/>
          <w:rtl/>
          <w:lang w:bidi="ar-DZ"/>
        </w:rPr>
        <w:t xml:space="preserve">) درجة وقيمة الانحراف الربيعي (1.25) ، ولغرض التعرف على حقيقة هذه الفروقات استخدم الباحث اختبار مان ويتني للعينات المستقلة ، </w:t>
      </w:r>
      <w:r w:rsidR="00F6479D" w:rsidRPr="00F6479D">
        <w:rPr>
          <w:rFonts w:ascii="Simplified Arabic" w:eastAsia="Times New Roman" w:hAnsi="Simplified Arabic" w:cs="Simplified Arabic"/>
          <w:b/>
          <w:color w:val="000000"/>
          <w:sz w:val="32"/>
          <w:szCs w:val="32"/>
          <w:rtl/>
          <w:lang w:bidi="ar-DZ"/>
        </w:rPr>
        <w:t>اذ</w:t>
      </w:r>
      <w:r w:rsidRPr="00F6479D">
        <w:rPr>
          <w:rFonts w:ascii="Simplified Arabic" w:eastAsia="Times New Roman" w:hAnsi="Simplified Arabic" w:cs="Simplified Arabic"/>
          <w:b/>
          <w:color w:val="000000"/>
          <w:sz w:val="32"/>
          <w:szCs w:val="32"/>
          <w:rtl/>
          <w:lang w:bidi="ar-DZ"/>
        </w:rPr>
        <w:t xml:space="preserve"> بلغت قيمة مان ويتني المحسوبة (21) وهي اصغر من قيمة مان ويتني الجدولية والبالغة (23)</w:t>
      </w:r>
      <w:r w:rsidRPr="00F6479D">
        <w:rPr>
          <w:rFonts w:ascii="Simplified Arabic" w:eastAsia="Times New Roman" w:hAnsi="Simplified Arabic" w:cs="Simplified Arabic"/>
          <w:sz w:val="32"/>
          <w:szCs w:val="32"/>
          <w:rtl/>
        </w:rPr>
        <w:t xml:space="preserve"> عند درجة حرية (10</w:t>
      </w:r>
      <w:r w:rsidR="00F6479D" w:rsidRPr="00F6479D">
        <w:rPr>
          <w:rFonts w:ascii="Simplified Arabic" w:eastAsia="Times New Roman" w:hAnsi="Simplified Arabic" w:cs="Simplified Arabic"/>
          <w:sz w:val="32"/>
          <w:szCs w:val="32"/>
          <w:rtl/>
        </w:rPr>
        <w:t>،10) ومستوى دلالة (0.05</w:t>
      </w:r>
      <w:r w:rsidRPr="00F6479D">
        <w:rPr>
          <w:rFonts w:ascii="Simplified Arabic" w:eastAsia="Times New Roman" w:hAnsi="Simplified Arabic" w:cs="Simplified Arabic"/>
          <w:sz w:val="32"/>
          <w:szCs w:val="32"/>
          <w:rtl/>
        </w:rPr>
        <w:t>) فكان الفرق معنوياً ولصالح المجموعة التجريبية .</w:t>
      </w:r>
    </w:p>
    <w:p w:rsidR="00247DDB" w:rsidRPr="00F6479D" w:rsidRDefault="00247DDB" w:rsidP="00F6479D">
      <w:pPr>
        <w:spacing w:after="0" w:line="240" w:lineRule="auto"/>
        <w:jc w:val="both"/>
        <w:rPr>
          <w:rFonts w:ascii="Simplified Arabic" w:eastAsia="Times New Roman" w:hAnsi="Simplified Arabic" w:cs="Simplified Arabic"/>
          <w:sz w:val="32"/>
          <w:szCs w:val="32"/>
          <w:rtl/>
        </w:rPr>
      </w:pPr>
      <w:r w:rsidRPr="00F6479D">
        <w:rPr>
          <w:rFonts w:ascii="Simplified Arabic" w:eastAsia="Times New Roman" w:hAnsi="Simplified Arabic" w:cs="Simplified Arabic"/>
          <w:b/>
          <w:color w:val="000000"/>
          <w:sz w:val="32"/>
          <w:szCs w:val="32"/>
          <w:rtl/>
          <w:lang w:bidi="ar-DZ"/>
        </w:rPr>
        <w:t xml:space="preserve">   كما كانت هناك فروق بين نتائج ا</w:t>
      </w:r>
      <w:r w:rsidR="00F6479D" w:rsidRPr="00F6479D">
        <w:rPr>
          <w:rFonts w:ascii="Simplified Arabic" w:eastAsia="Times New Roman" w:hAnsi="Simplified Arabic" w:cs="Simplified Arabic"/>
          <w:b/>
          <w:color w:val="000000"/>
          <w:sz w:val="32"/>
          <w:szCs w:val="32"/>
          <w:rtl/>
          <w:lang w:bidi="ar-DZ"/>
        </w:rPr>
        <w:t>لقياسين(</w:t>
      </w:r>
      <w:r w:rsidRPr="00F6479D">
        <w:rPr>
          <w:rFonts w:ascii="Simplified Arabic" w:eastAsia="Times New Roman" w:hAnsi="Simplified Arabic" w:cs="Simplified Arabic"/>
          <w:b/>
          <w:color w:val="000000"/>
          <w:sz w:val="32"/>
          <w:szCs w:val="32"/>
          <w:rtl/>
          <w:lang w:bidi="ar-DZ"/>
        </w:rPr>
        <w:t>البعدي</w:t>
      </w:r>
      <w:r w:rsidR="00F6479D" w:rsidRPr="00F6479D">
        <w:rPr>
          <w:rFonts w:ascii="Simplified Arabic" w:eastAsia="Times New Roman" w:hAnsi="Simplified Arabic" w:cs="Simplified Arabic"/>
          <w:b/>
          <w:color w:val="000000"/>
          <w:sz w:val="32"/>
          <w:szCs w:val="32"/>
          <w:rtl/>
          <w:lang w:bidi="ar-DZ"/>
        </w:rPr>
        <w:t>،</w:t>
      </w:r>
      <w:r w:rsidRPr="00F6479D">
        <w:rPr>
          <w:rFonts w:ascii="Simplified Arabic" w:eastAsia="Times New Roman" w:hAnsi="Simplified Arabic" w:cs="Simplified Arabic"/>
          <w:b/>
          <w:color w:val="000000"/>
          <w:sz w:val="32"/>
          <w:szCs w:val="32"/>
          <w:rtl/>
          <w:lang w:bidi="ar-DZ"/>
        </w:rPr>
        <w:t>البعدي</w:t>
      </w:r>
      <w:r w:rsidR="00F6479D" w:rsidRPr="00F6479D">
        <w:rPr>
          <w:rFonts w:ascii="Simplified Arabic" w:eastAsia="Times New Roman" w:hAnsi="Simplified Arabic" w:cs="Simplified Arabic"/>
          <w:b/>
          <w:color w:val="000000"/>
          <w:sz w:val="32"/>
          <w:szCs w:val="32"/>
          <w:rtl/>
          <w:lang w:bidi="ar-DZ"/>
        </w:rPr>
        <w:t>)</w:t>
      </w:r>
      <w:r w:rsidRPr="00F6479D">
        <w:rPr>
          <w:rFonts w:ascii="Simplified Arabic" w:eastAsia="Times New Roman" w:hAnsi="Simplified Arabic" w:cs="Simplified Arabic"/>
          <w:b/>
          <w:color w:val="000000"/>
          <w:sz w:val="32"/>
          <w:szCs w:val="32"/>
          <w:rtl/>
          <w:lang w:bidi="ar-DZ"/>
        </w:rPr>
        <w:t xml:space="preserve"> للمجموعتين التجريبية والضابطة في مهارة التصويب البعيد من الثبات ، </w:t>
      </w:r>
      <w:r w:rsidR="00F6479D" w:rsidRPr="00F6479D">
        <w:rPr>
          <w:rFonts w:ascii="Simplified Arabic" w:eastAsia="Times New Roman" w:hAnsi="Simplified Arabic" w:cs="Simplified Arabic"/>
          <w:b/>
          <w:color w:val="000000"/>
          <w:sz w:val="32"/>
          <w:szCs w:val="32"/>
          <w:rtl/>
          <w:lang w:bidi="ar-DZ"/>
        </w:rPr>
        <w:t>اذ</w:t>
      </w:r>
      <w:r w:rsidRPr="00F6479D">
        <w:rPr>
          <w:rFonts w:ascii="Simplified Arabic" w:eastAsia="Times New Roman" w:hAnsi="Simplified Arabic" w:cs="Simplified Arabic"/>
          <w:b/>
          <w:color w:val="000000"/>
          <w:sz w:val="32"/>
          <w:szCs w:val="32"/>
          <w:rtl/>
          <w:lang w:bidi="ar-DZ"/>
        </w:rPr>
        <w:t xml:space="preserve"> بلغت قيمة الوسيط في </w:t>
      </w:r>
      <w:r w:rsidR="00F6479D" w:rsidRPr="00F6479D">
        <w:rPr>
          <w:rFonts w:ascii="Simplified Arabic" w:eastAsia="Times New Roman" w:hAnsi="Simplified Arabic" w:cs="Simplified Arabic"/>
          <w:b/>
          <w:color w:val="000000"/>
          <w:sz w:val="32"/>
          <w:szCs w:val="32"/>
          <w:rtl/>
          <w:lang w:bidi="ar-DZ"/>
        </w:rPr>
        <w:t>القياس</w:t>
      </w:r>
      <w:r w:rsidRPr="00F6479D">
        <w:rPr>
          <w:rFonts w:ascii="Simplified Arabic" w:eastAsia="Times New Roman" w:hAnsi="Simplified Arabic" w:cs="Simplified Arabic"/>
          <w:b/>
          <w:color w:val="000000"/>
          <w:sz w:val="32"/>
          <w:szCs w:val="32"/>
          <w:rtl/>
          <w:lang w:bidi="ar-DZ"/>
        </w:rPr>
        <w:t xml:space="preserve"> البعدي للمجموعة التجريبية (12) درجة وقيمة الانحراف الربيعي (0.75) ، في حين كانت قيمة الوسيط في الاختبار البعدي للمجموعة الضابطة (10.5) درجة وقيمة الانحراف الربيعي (1) ، ولغرض التعرف على حقيقة هذه الفروقات استخدم الباحث اختبار مان ويتني للعينات المستقلة ، </w:t>
      </w:r>
      <w:r w:rsidR="00F6479D" w:rsidRPr="00F6479D">
        <w:rPr>
          <w:rFonts w:ascii="Simplified Arabic" w:eastAsia="Times New Roman" w:hAnsi="Simplified Arabic" w:cs="Simplified Arabic"/>
          <w:b/>
          <w:color w:val="000000"/>
          <w:sz w:val="32"/>
          <w:szCs w:val="32"/>
          <w:rtl/>
          <w:lang w:bidi="ar-DZ"/>
        </w:rPr>
        <w:t>اذ</w:t>
      </w:r>
      <w:r w:rsidRPr="00F6479D">
        <w:rPr>
          <w:rFonts w:ascii="Simplified Arabic" w:eastAsia="Times New Roman" w:hAnsi="Simplified Arabic" w:cs="Simplified Arabic"/>
          <w:b/>
          <w:color w:val="000000"/>
          <w:sz w:val="32"/>
          <w:szCs w:val="32"/>
          <w:rtl/>
          <w:lang w:bidi="ar-DZ"/>
        </w:rPr>
        <w:t xml:space="preserve"> بلغت قيمة مان ويتني المحسوبة (22) وهي اصغر من قيمة مان ويتني الجدولية والبالغة (23)</w:t>
      </w:r>
      <w:r w:rsidRPr="00F6479D">
        <w:rPr>
          <w:rFonts w:ascii="Simplified Arabic" w:eastAsia="Times New Roman" w:hAnsi="Simplified Arabic" w:cs="Simplified Arabic"/>
          <w:sz w:val="32"/>
          <w:szCs w:val="32"/>
          <w:rtl/>
        </w:rPr>
        <w:t xml:space="preserve"> عند درجة حرية (10</w:t>
      </w:r>
      <w:r w:rsidR="00F6479D" w:rsidRPr="00F6479D">
        <w:rPr>
          <w:rFonts w:ascii="Simplified Arabic" w:eastAsia="Times New Roman" w:hAnsi="Simplified Arabic" w:cs="Simplified Arabic"/>
          <w:sz w:val="32"/>
          <w:szCs w:val="32"/>
          <w:rtl/>
        </w:rPr>
        <w:t>،</w:t>
      </w:r>
      <w:r w:rsidRPr="00F6479D">
        <w:rPr>
          <w:rFonts w:ascii="Simplified Arabic" w:eastAsia="Times New Roman" w:hAnsi="Simplified Arabic" w:cs="Simplified Arabic"/>
          <w:sz w:val="32"/>
          <w:szCs w:val="32"/>
          <w:rtl/>
        </w:rPr>
        <w:t>10) ومستوى دلالة (0.05 ) فكان الفرق معنوياً ولصالح المجموعة التجريبية .</w:t>
      </w:r>
    </w:p>
    <w:p w:rsidR="00247DDB" w:rsidRPr="00F6479D" w:rsidRDefault="00247DDB" w:rsidP="00F6479D">
      <w:pPr>
        <w:spacing w:after="0" w:line="240" w:lineRule="auto"/>
        <w:jc w:val="both"/>
        <w:rPr>
          <w:rFonts w:ascii="Simplified Arabic" w:eastAsia="Times New Roman" w:hAnsi="Simplified Arabic" w:cs="Simplified Arabic"/>
          <w:sz w:val="32"/>
          <w:szCs w:val="32"/>
          <w:rtl/>
        </w:rPr>
      </w:pPr>
      <w:r w:rsidRPr="00F6479D">
        <w:rPr>
          <w:rFonts w:ascii="Simplified Arabic" w:eastAsia="Times New Roman" w:hAnsi="Simplified Arabic" w:cs="Simplified Arabic"/>
          <w:b/>
          <w:color w:val="000000"/>
          <w:sz w:val="32"/>
          <w:szCs w:val="32"/>
          <w:rtl/>
          <w:lang w:bidi="ar-DZ"/>
        </w:rPr>
        <w:t xml:space="preserve">   أما في مهارة المناولة الصدرية ، فقد كانت هناك فروق بين نتائج ا</w:t>
      </w:r>
      <w:r w:rsidR="00F6479D" w:rsidRPr="00F6479D">
        <w:rPr>
          <w:rFonts w:ascii="Simplified Arabic" w:eastAsia="Times New Roman" w:hAnsi="Simplified Arabic" w:cs="Simplified Arabic"/>
          <w:b/>
          <w:color w:val="000000"/>
          <w:sz w:val="32"/>
          <w:szCs w:val="32"/>
          <w:rtl/>
          <w:lang w:bidi="ar-DZ"/>
        </w:rPr>
        <w:t>لقياسين(</w:t>
      </w:r>
      <w:r w:rsidRPr="00F6479D">
        <w:rPr>
          <w:rFonts w:ascii="Simplified Arabic" w:eastAsia="Times New Roman" w:hAnsi="Simplified Arabic" w:cs="Simplified Arabic"/>
          <w:b/>
          <w:color w:val="000000"/>
          <w:sz w:val="32"/>
          <w:szCs w:val="32"/>
          <w:rtl/>
          <w:lang w:bidi="ar-DZ"/>
        </w:rPr>
        <w:t xml:space="preserve">البعدي </w:t>
      </w:r>
      <w:r w:rsidR="00F6479D" w:rsidRPr="00F6479D">
        <w:rPr>
          <w:rFonts w:ascii="Simplified Arabic" w:eastAsia="Times New Roman" w:hAnsi="Simplified Arabic" w:cs="Simplified Arabic"/>
          <w:b/>
          <w:color w:val="000000"/>
          <w:sz w:val="32"/>
          <w:szCs w:val="32"/>
          <w:rtl/>
          <w:lang w:bidi="ar-DZ"/>
        </w:rPr>
        <w:t>،</w:t>
      </w:r>
      <w:r w:rsidRPr="00F6479D">
        <w:rPr>
          <w:rFonts w:ascii="Simplified Arabic" w:eastAsia="Times New Roman" w:hAnsi="Simplified Arabic" w:cs="Simplified Arabic"/>
          <w:b/>
          <w:color w:val="000000"/>
          <w:sz w:val="32"/>
          <w:szCs w:val="32"/>
          <w:rtl/>
          <w:lang w:bidi="ar-DZ"/>
        </w:rPr>
        <w:t>البعدي</w:t>
      </w:r>
      <w:r w:rsidR="00F6479D" w:rsidRPr="00F6479D">
        <w:rPr>
          <w:rFonts w:ascii="Simplified Arabic" w:eastAsia="Times New Roman" w:hAnsi="Simplified Arabic" w:cs="Simplified Arabic"/>
          <w:b/>
          <w:color w:val="000000"/>
          <w:sz w:val="32"/>
          <w:szCs w:val="32"/>
          <w:rtl/>
          <w:lang w:bidi="ar-DZ"/>
        </w:rPr>
        <w:t>)</w:t>
      </w:r>
      <w:r w:rsidRPr="00F6479D">
        <w:rPr>
          <w:rFonts w:ascii="Simplified Arabic" w:eastAsia="Times New Roman" w:hAnsi="Simplified Arabic" w:cs="Simplified Arabic"/>
          <w:b/>
          <w:color w:val="000000"/>
          <w:sz w:val="32"/>
          <w:szCs w:val="32"/>
          <w:rtl/>
          <w:lang w:bidi="ar-DZ"/>
        </w:rPr>
        <w:t xml:space="preserve"> للمجموعتين التجريبية والضابطة ، </w:t>
      </w:r>
      <w:r w:rsidR="00F6479D" w:rsidRPr="00F6479D">
        <w:rPr>
          <w:rFonts w:ascii="Simplified Arabic" w:eastAsia="Times New Roman" w:hAnsi="Simplified Arabic" w:cs="Simplified Arabic"/>
          <w:b/>
          <w:color w:val="000000"/>
          <w:sz w:val="32"/>
          <w:szCs w:val="32"/>
          <w:rtl/>
          <w:lang w:bidi="ar-DZ"/>
        </w:rPr>
        <w:t>اذ</w:t>
      </w:r>
      <w:r w:rsidRPr="00F6479D">
        <w:rPr>
          <w:rFonts w:ascii="Simplified Arabic" w:eastAsia="Times New Roman" w:hAnsi="Simplified Arabic" w:cs="Simplified Arabic"/>
          <w:b/>
          <w:color w:val="000000"/>
          <w:sz w:val="32"/>
          <w:szCs w:val="32"/>
          <w:rtl/>
          <w:lang w:bidi="ar-DZ"/>
        </w:rPr>
        <w:t xml:space="preserve"> بلغت قيمة الوسيط في ال</w:t>
      </w:r>
      <w:r w:rsidR="00F6479D" w:rsidRPr="00F6479D">
        <w:rPr>
          <w:rFonts w:ascii="Simplified Arabic" w:eastAsia="Times New Roman" w:hAnsi="Simplified Arabic" w:cs="Simplified Arabic"/>
          <w:b/>
          <w:color w:val="000000"/>
          <w:sz w:val="32"/>
          <w:szCs w:val="32"/>
          <w:rtl/>
          <w:lang w:bidi="ar-DZ"/>
        </w:rPr>
        <w:t>قياس</w:t>
      </w:r>
      <w:r w:rsidRPr="00F6479D">
        <w:rPr>
          <w:rFonts w:ascii="Simplified Arabic" w:eastAsia="Times New Roman" w:hAnsi="Simplified Arabic" w:cs="Simplified Arabic"/>
          <w:b/>
          <w:color w:val="000000"/>
          <w:sz w:val="32"/>
          <w:szCs w:val="32"/>
          <w:rtl/>
          <w:lang w:bidi="ar-DZ"/>
        </w:rPr>
        <w:t xml:space="preserve"> البعدي للمجموعة التجريبية (</w:t>
      </w:r>
      <w:r w:rsidRPr="00F6479D">
        <w:rPr>
          <w:rFonts w:ascii="Simplified Arabic" w:eastAsia="Times New Roman" w:hAnsi="Simplified Arabic" w:cs="Simplified Arabic"/>
          <w:b/>
          <w:bCs/>
          <w:sz w:val="32"/>
          <w:szCs w:val="32"/>
          <w:rtl/>
          <w:lang w:bidi="ar-IQ"/>
        </w:rPr>
        <w:t>22</w:t>
      </w:r>
      <w:r w:rsidRPr="00F6479D">
        <w:rPr>
          <w:rFonts w:ascii="Simplified Arabic" w:eastAsia="Times New Roman" w:hAnsi="Simplified Arabic" w:cs="Simplified Arabic"/>
          <w:b/>
          <w:color w:val="000000"/>
          <w:sz w:val="32"/>
          <w:szCs w:val="32"/>
          <w:rtl/>
          <w:lang w:bidi="ar-DZ"/>
        </w:rPr>
        <w:t xml:space="preserve">) درجة وقيمة الانحراف الربيعي (1.5) ، في حين كانت قيمة الوسيط في </w:t>
      </w:r>
      <w:r w:rsidR="00F6479D" w:rsidRPr="00F6479D">
        <w:rPr>
          <w:rFonts w:ascii="Simplified Arabic" w:eastAsia="Times New Roman" w:hAnsi="Simplified Arabic" w:cs="Simplified Arabic"/>
          <w:b/>
          <w:color w:val="000000"/>
          <w:sz w:val="32"/>
          <w:szCs w:val="32"/>
          <w:rtl/>
          <w:lang w:bidi="ar-DZ"/>
        </w:rPr>
        <w:t>القياس</w:t>
      </w:r>
      <w:r w:rsidRPr="00F6479D">
        <w:rPr>
          <w:rFonts w:ascii="Simplified Arabic" w:eastAsia="Times New Roman" w:hAnsi="Simplified Arabic" w:cs="Simplified Arabic"/>
          <w:b/>
          <w:color w:val="000000"/>
          <w:sz w:val="32"/>
          <w:szCs w:val="32"/>
          <w:rtl/>
          <w:lang w:bidi="ar-DZ"/>
        </w:rPr>
        <w:t xml:space="preserve"> البعدي للمجموعة الضابطة (</w:t>
      </w:r>
      <w:r w:rsidRPr="00F6479D">
        <w:rPr>
          <w:rFonts w:ascii="Simplified Arabic" w:eastAsia="Times New Roman" w:hAnsi="Simplified Arabic" w:cs="Simplified Arabic"/>
          <w:b/>
          <w:bCs/>
          <w:sz w:val="32"/>
          <w:szCs w:val="32"/>
          <w:rtl/>
          <w:lang w:bidi="ar-IQ"/>
        </w:rPr>
        <w:t>20</w:t>
      </w:r>
      <w:r w:rsidRPr="00F6479D">
        <w:rPr>
          <w:rFonts w:ascii="Simplified Arabic" w:eastAsia="Times New Roman" w:hAnsi="Simplified Arabic" w:cs="Simplified Arabic"/>
          <w:b/>
          <w:color w:val="000000"/>
          <w:sz w:val="32"/>
          <w:szCs w:val="32"/>
          <w:rtl/>
          <w:lang w:bidi="ar-DZ"/>
        </w:rPr>
        <w:t xml:space="preserve">) درجة وقيمة الانحراف الربيعي (1.75) ، ولغرض التعرف على حقيقة هذه الفروقات استخدم الباحث اختبار مان ويتني للعينات المستقلة ، </w:t>
      </w:r>
      <w:r w:rsidR="00F6479D" w:rsidRPr="00F6479D">
        <w:rPr>
          <w:rFonts w:ascii="Simplified Arabic" w:eastAsia="Times New Roman" w:hAnsi="Simplified Arabic" w:cs="Simplified Arabic"/>
          <w:b/>
          <w:color w:val="000000"/>
          <w:sz w:val="32"/>
          <w:szCs w:val="32"/>
          <w:rtl/>
          <w:lang w:bidi="ar-DZ"/>
        </w:rPr>
        <w:t>اذ</w:t>
      </w:r>
      <w:r w:rsidRPr="00F6479D">
        <w:rPr>
          <w:rFonts w:ascii="Simplified Arabic" w:eastAsia="Times New Roman" w:hAnsi="Simplified Arabic" w:cs="Simplified Arabic"/>
          <w:b/>
          <w:color w:val="000000"/>
          <w:sz w:val="32"/>
          <w:szCs w:val="32"/>
          <w:rtl/>
          <w:lang w:bidi="ar-DZ"/>
        </w:rPr>
        <w:t xml:space="preserve"> بلغت قيمة مان ويتني المحسوبة (18.5) وهي اصغر من قيمة مان ويتني الجدولية والبالغة (23)</w:t>
      </w:r>
      <w:r w:rsidRPr="00F6479D">
        <w:rPr>
          <w:rFonts w:ascii="Simplified Arabic" w:eastAsia="Times New Roman" w:hAnsi="Simplified Arabic" w:cs="Simplified Arabic"/>
          <w:sz w:val="32"/>
          <w:szCs w:val="32"/>
          <w:rtl/>
        </w:rPr>
        <w:t xml:space="preserve"> عند درجة حرية (10</w:t>
      </w:r>
      <w:r w:rsidR="00F6479D" w:rsidRPr="00F6479D">
        <w:rPr>
          <w:rFonts w:ascii="Simplified Arabic" w:eastAsia="Times New Roman" w:hAnsi="Simplified Arabic" w:cs="Simplified Arabic"/>
          <w:sz w:val="32"/>
          <w:szCs w:val="32"/>
          <w:rtl/>
        </w:rPr>
        <w:t>،</w:t>
      </w:r>
      <w:r w:rsidRPr="00F6479D">
        <w:rPr>
          <w:rFonts w:ascii="Simplified Arabic" w:eastAsia="Times New Roman" w:hAnsi="Simplified Arabic" w:cs="Simplified Arabic"/>
          <w:sz w:val="32"/>
          <w:szCs w:val="32"/>
          <w:rtl/>
        </w:rPr>
        <w:t>10) ومستوى دلالة (0.05 ) فكان الفرق معنوياً ولصالح المجموعة التجريبية .</w:t>
      </w:r>
    </w:p>
    <w:p w:rsidR="00247DDB" w:rsidRPr="000856FD" w:rsidRDefault="008F776D" w:rsidP="000856FD">
      <w:pPr>
        <w:spacing w:after="0" w:line="240" w:lineRule="auto"/>
        <w:jc w:val="both"/>
        <w:rPr>
          <w:rFonts w:ascii="Simplified Arabic" w:eastAsia="Times New Roman" w:hAnsi="Simplified Arabic" w:cs="Simplified Arabic"/>
          <w:sz w:val="32"/>
          <w:szCs w:val="32"/>
          <w:rtl/>
        </w:rPr>
      </w:pPr>
      <w:r>
        <w:rPr>
          <w:rFonts w:ascii="Simplified Arabic" w:eastAsia="Times New Roman" w:hAnsi="Simplified Arabic" w:cs="Simplified Arabic" w:hint="cs"/>
          <w:b/>
          <w:color w:val="000000"/>
          <w:sz w:val="32"/>
          <w:szCs w:val="32"/>
          <w:rtl/>
          <w:lang w:bidi="ar-DZ"/>
        </w:rPr>
        <w:t xml:space="preserve">   </w:t>
      </w:r>
      <w:r w:rsidR="00247DDB" w:rsidRPr="000856FD">
        <w:rPr>
          <w:rFonts w:ascii="Simplified Arabic" w:eastAsia="Times New Roman" w:hAnsi="Simplified Arabic" w:cs="Simplified Arabic"/>
          <w:b/>
          <w:color w:val="000000"/>
          <w:sz w:val="32"/>
          <w:szCs w:val="32"/>
          <w:rtl/>
          <w:lang w:bidi="ar-DZ"/>
        </w:rPr>
        <w:t>كما كانت هناك فروق بين نتائج ال</w:t>
      </w:r>
      <w:r w:rsidR="000856FD" w:rsidRPr="000856FD">
        <w:rPr>
          <w:rFonts w:ascii="Simplified Arabic" w:eastAsia="Times New Roman" w:hAnsi="Simplified Arabic" w:cs="Simplified Arabic"/>
          <w:b/>
          <w:color w:val="000000"/>
          <w:sz w:val="32"/>
          <w:szCs w:val="32"/>
          <w:rtl/>
          <w:lang w:bidi="ar-DZ"/>
        </w:rPr>
        <w:t>قياسين(</w:t>
      </w:r>
      <w:r w:rsidR="00247DDB" w:rsidRPr="000856FD">
        <w:rPr>
          <w:rFonts w:ascii="Simplified Arabic" w:eastAsia="Times New Roman" w:hAnsi="Simplified Arabic" w:cs="Simplified Arabic"/>
          <w:b/>
          <w:color w:val="000000"/>
          <w:sz w:val="32"/>
          <w:szCs w:val="32"/>
          <w:rtl/>
          <w:lang w:bidi="ar-DZ"/>
        </w:rPr>
        <w:t>البعدي</w:t>
      </w:r>
      <w:r w:rsidR="000856FD" w:rsidRPr="000856FD">
        <w:rPr>
          <w:rFonts w:ascii="Simplified Arabic" w:eastAsia="Times New Roman" w:hAnsi="Simplified Arabic" w:cs="Simplified Arabic"/>
          <w:b/>
          <w:color w:val="000000"/>
          <w:sz w:val="32"/>
          <w:szCs w:val="32"/>
          <w:rtl/>
          <w:lang w:bidi="ar-DZ"/>
        </w:rPr>
        <w:t>،</w:t>
      </w:r>
      <w:r w:rsidR="00247DDB" w:rsidRPr="000856FD">
        <w:rPr>
          <w:rFonts w:ascii="Simplified Arabic" w:eastAsia="Times New Roman" w:hAnsi="Simplified Arabic" w:cs="Simplified Arabic"/>
          <w:b/>
          <w:color w:val="000000"/>
          <w:sz w:val="32"/>
          <w:szCs w:val="32"/>
          <w:rtl/>
          <w:lang w:bidi="ar-DZ"/>
        </w:rPr>
        <w:t>البعدي</w:t>
      </w:r>
      <w:r w:rsidR="000856FD" w:rsidRPr="000856FD">
        <w:rPr>
          <w:rFonts w:ascii="Simplified Arabic" w:eastAsia="Times New Roman" w:hAnsi="Simplified Arabic" w:cs="Simplified Arabic"/>
          <w:b/>
          <w:color w:val="000000"/>
          <w:sz w:val="32"/>
          <w:szCs w:val="32"/>
          <w:rtl/>
          <w:lang w:bidi="ar-DZ"/>
        </w:rPr>
        <w:t>)</w:t>
      </w:r>
      <w:r w:rsidR="00247DDB" w:rsidRPr="000856FD">
        <w:rPr>
          <w:rFonts w:ascii="Simplified Arabic" w:eastAsia="Times New Roman" w:hAnsi="Simplified Arabic" w:cs="Simplified Arabic"/>
          <w:b/>
          <w:color w:val="000000"/>
          <w:sz w:val="32"/>
          <w:szCs w:val="32"/>
          <w:rtl/>
          <w:lang w:bidi="ar-DZ"/>
        </w:rPr>
        <w:t xml:space="preserve"> للمجموعتين التجريبية والضابطة في مهارة المناولة من فوق الرأس ، </w:t>
      </w:r>
      <w:r w:rsidR="000856FD" w:rsidRPr="000856FD">
        <w:rPr>
          <w:rFonts w:ascii="Simplified Arabic" w:eastAsia="Times New Roman" w:hAnsi="Simplified Arabic" w:cs="Simplified Arabic"/>
          <w:b/>
          <w:color w:val="000000"/>
          <w:sz w:val="32"/>
          <w:szCs w:val="32"/>
          <w:rtl/>
          <w:lang w:bidi="ar-DZ"/>
        </w:rPr>
        <w:t>اذ</w:t>
      </w:r>
      <w:r w:rsidR="00247DDB" w:rsidRPr="000856FD">
        <w:rPr>
          <w:rFonts w:ascii="Simplified Arabic" w:eastAsia="Times New Roman" w:hAnsi="Simplified Arabic" w:cs="Simplified Arabic"/>
          <w:b/>
          <w:color w:val="000000"/>
          <w:sz w:val="32"/>
          <w:szCs w:val="32"/>
          <w:rtl/>
          <w:lang w:bidi="ar-DZ"/>
        </w:rPr>
        <w:t xml:space="preserve"> بلغت قيمة الوسيط في </w:t>
      </w:r>
      <w:r w:rsidR="000856FD" w:rsidRPr="000856FD">
        <w:rPr>
          <w:rFonts w:ascii="Simplified Arabic" w:eastAsia="Times New Roman" w:hAnsi="Simplified Arabic" w:cs="Simplified Arabic"/>
          <w:b/>
          <w:color w:val="000000"/>
          <w:sz w:val="32"/>
          <w:szCs w:val="32"/>
          <w:rtl/>
          <w:lang w:bidi="ar-DZ"/>
        </w:rPr>
        <w:t>القياس</w:t>
      </w:r>
      <w:r w:rsidR="00247DDB" w:rsidRPr="000856FD">
        <w:rPr>
          <w:rFonts w:ascii="Simplified Arabic" w:eastAsia="Times New Roman" w:hAnsi="Simplified Arabic" w:cs="Simplified Arabic"/>
          <w:b/>
          <w:color w:val="000000"/>
          <w:sz w:val="32"/>
          <w:szCs w:val="32"/>
          <w:rtl/>
          <w:lang w:bidi="ar-DZ"/>
        </w:rPr>
        <w:t xml:space="preserve"> البعدي </w:t>
      </w:r>
      <w:r w:rsidR="00247DDB" w:rsidRPr="000856FD">
        <w:rPr>
          <w:rFonts w:ascii="Simplified Arabic" w:eastAsia="Times New Roman" w:hAnsi="Simplified Arabic" w:cs="Simplified Arabic"/>
          <w:b/>
          <w:color w:val="000000"/>
          <w:sz w:val="32"/>
          <w:szCs w:val="32"/>
          <w:rtl/>
          <w:lang w:bidi="ar-DZ"/>
        </w:rPr>
        <w:lastRenderedPageBreak/>
        <w:t xml:space="preserve">للمجموعة التجريبية (22) درجة وقيمة الانحراف الربيعي (1.5) ، في حين كانت قيمة الوسيط في </w:t>
      </w:r>
      <w:r w:rsidR="000856FD" w:rsidRPr="000856FD">
        <w:rPr>
          <w:rFonts w:ascii="Simplified Arabic" w:eastAsia="Times New Roman" w:hAnsi="Simplified Arabic" w:cs="Simplified Arabic"/>
          <w:b/>
          <w:color w:val="000000"/>
          <w:sz w:val="32"/>
          <w:szCs w:val="32"/>
          <w:rtl/>
          <w:lang w:bidi="ar-DZ"/>
        </w:rPr>
        <w:t>القياس</w:t>
      </w:r>
      <w:r w:rsidR="00247DDB" w:rsidRPr="000856FD">
        <w:rPr>
          <w:rFonts w:ascii="Simplified Arabic" w:eastAsia="Times New Roman" w:hAnsi="Simplified Arabic" w:cs="Simplified Arabic"/>
          <w:b/>
          <w:color w:val="000000"/>
          <w:sz w:val="32"/>
          <w:szCs w:val="32"/>
          <w:rtl/>
          <w:lang w:bidi="ar-DZ"/>
        </w:rPr>
        <w:t xml:space="preserve"> البعدي للمجموعة الضابطة (20) درجة وقيمة الانحراف الربيعي (1.25) ، ولغرض التعرف على حقيقة هذه الفروقات استخدم الباحث اختبار مان ويتني للعينات المستقلة ، حيث بلغت قيمة مان ويتني المحسوبة (20.5) وهي اصغر من قيمة مان ويتني الجدولية والبالغة (23)</w:t>
      </w:r>
      <w:r w:rsidR="00247DDB" w:rsidRPr="000856FD">
        <w:rPr>
          <w:rFonts w:ascii="Simplified Arabic" w:eastAsia="Times New Roman" w:hAnsi="Simplified Arabic" w:cs="Simplified Arabic"/>
          <w:sz w:val="32"/>
          <w:szCs w:val="32"/>
          <w:rtl/>
        </w:rPr>
        <w:t xml:space="preserve"> عند درجة حرية (10</w:t>
      </w:r>
      <w:r w:rsidR="000856FD" w:rsidRPr="000856FD">
        <w:rPr>
          <w:rFonts w:ascii="Simplified Arabic" w:eastAsia="Times New Roman" w:hAnsi="Simplified Arabic" w:cs="Simplified Arabic"/>
          <w:sz w:val="32"/>
          <w:szCs w:val="32"/>
          <w:rtl/>
        </w:rPr>
        <w:t>،</w:t>
      </w:r>
      <w:r w:rsidR="00247DDB" w:rsidRPr="000856FD">
        <w:rPr>
          <w:rFonts w:ascii="Simplified Arabic" w:eastAsia="Times New Roman" w:hAnsi="Simplified Arabic" w:cs="Simplified Arabic"/>
          <w:sz w:val="32"/>
          <w:szCs w:val="32"/>
          <w:rtl/>
        </w:rPr>
        <w:t>10) ومستوى دلالة (0.05 ) فكان الفرق معنوياً ولصالح المجموعة التجريبية .</w:t>
      </w:r>
    </w:p>
    <w:p w:rsidR="00247DDB" w:rsidRPr="000856FD" w:rsidRDefault="00247DDB" w:rsidP="000856FD">
      <w:pPr>
        <w:spacing w:after="0" w:line="240" w:lineRule="auto"/>
        <w:jc w:val="both"/>
        <w:rPr>
          <w:rFonts w:ascii="Simplified Arabic" w:eastAsia="Times New Roman" w:hAnsi="Simplified Arabic" w:cs="Simplified Arabic"/>
          <w:sz w:val="32"/>
          <w:szCs w:val="32"/>
          <w:rtl/>
        </w:rPr>
      </w:pPr>
      <w:r w:rsidRPr="000856FD">
        <w:rPr>
          <w:rFonts w:ascii="Simplified Arabic" w:eastAsia="Times New Roman" w:hAnsi="Simplified Arabic" w:cs="Simplified Arabic"/>
          <w:b/>
          <w:color w:val="000000"/>
          <w:sz w:val="32"/>
          <w:szCs w:val="32"/>
          <w:rtl/>
          <w:lang w:bidi="ar-DZ"/>
        </w:rPr>
        <w:t xml:space="preserve"> </w:t>
      </w:r>
      <w:r w:rsidR="008F776D">
        <w:rPr>
          <w:rFonts w:ascii="Simplified Arabic" w:eastAsia="Times New Roman" w:hAnsi="Simplified Arabic" w:cs="Simplified Arabic" w:hint="cs"/>
          <w:b/>
          <w:color w:val="000000"/>
          <w:sz w:val="32"/>
          <w:szCs w:val="32"/>
          <w:rtl/>
          <w:lang w:bidi="ar-DZ"/>
        </w:rPr>
        <w:t xml:space="preserve">  </w:t>
      </w:r>
      <w:r w:rsidRPr="000856FD">
        <w:rPr>
          <w:rFonts w:ascii="Simplified Arabic" w:eastAsia="Times New Roman" w:hAnsi="Simplified Arabic" w:cs="Simplified Arabic"/>
          <w:b/>
          <w:color w:val="000000"/>
          <w:sz w:val="32"/>
          <w:szCs w:val="32"/>
          <w:rtl/>
          <w:lang w:bidi="ar-DZ"/>
        </w:rPr>
        <w:t>أما في مهارة المناولة من فوق الكتف ، فقد كانت هناك فروق بين نتائج ا</w:t>
      </w:r>
      <w:r w:rsidR="000856FD" w:rsidRPr="000856FD">
        <w:rPr>
          <w:rFonts w:ascii="Simplified Arabic" w:eastAsia="Times New Roman" w:hAnsi="Simplified Arabic" w:cs="Simplified Arabic"/>
          <w:b/>
          <w:color w:val="000000"/>
          <w:sz w:val="32"/>
          <w:szCs w:val="32"/>
          <w:rtl/>
          <w:lang w:bidi="ar-DZ"/>
        </w:rPr>
        <w:t>لقياسين(</w:t>
      </w:r>
      <w:r w:rsidRPr="000856FD">
        <w:rPr>
          <w:rFonts w:ascii="Simplified Arabic" w:eastAsia="Times New Roman" w:hAnsi="Simplified Arabic" w:cs="Simplified Arabic"/>
          <w:b/>
          <w:color w:val="000000"/>
          <w:sz w:val="32"/>
          <w:szCs w:val="32"/>
          <w:rtl/>
          <w:lang w:bidi="ar-DZ"/>
        </w:rPr>
        <w:t>البعدي</w:t>
      </w:r>
      <w:r w:rsidR="000856FD" w:rsidRPr="000856FD">
        <w:rPr>
          <w:rFonts w:ascii="Simplified Arabic" w:eastAsia="Times New Roman" w:hAnsi="Simplified Arabic" w:cs="Simplified Arabic"/>
          <w:b/>
          <w:color w:val="000000"/>
          <w:sz w:val="32"/>
          <w:szCs w:val="32"/>
          <w:rtl/>
          <w:lang w:bidi="ar-DZ"/>
        </w:rPr>
        <w:t>،</w:t>
      </w:r>
      <w:r w:rsidRPr="000856FD">
        <w:rPr>
          <w:rFonts w:ascii="Simplified Arabic" w:eastAsia="Times New Roman" w:hAnsi="Simplified Arabic" w:cs="Simplified Arabic"/>
          <w:b/>
          <w:color w:val="000000"/>
          <w:sz w:val="32"/>
          <w:szCs w:val="32"/>
          <w:rtl/>
          <w:lang w:bidi="ar-DZ"/>
        </w:rPr>
        <w:t>البعدي</w:t>
      </w:r>
      <w:r w:rsidR="000856FD" w:rsidRPr="000856FD">
        <w:rPr>
          <w:rFonts w:ascii="Simplified Arabic" w:eastAsia="Times New Roman" w:hAnsi="Simplified Arabic" w:cs="Simplified Arabic"/>
          <w:b/>
          <w:color w:val="000000"/>
          <w:sz w:val="32"/>
          <w:szCs w:val="32"/>
          <w:rtl/>
          <w:lang w:bidi="ar-DZ"/>
        </w:rPr>
        <w:t>)</w:t>
      </w:r>
      <w:r w:rsidRPr="000856FD">
        <w:rPr>
          <w:rFonts w:ascii="Simplified Arabic" w:eastAsia="Times New Roman" w:hAnsi="Simplified Arabic" w:cs="Simplified Arabic"/>
          <w:b/>
          <w:color w:val="000000"/>
          <w:sz w:val="32"/>
          <w:szCs w:val="32"/>
          <w:rtl/>
          <w:lang w:bidi="ar-DZ"/>
        </w:rPr>
        <w:t xml:space="preserve"> للمجموعتين التجريبية والضابطة ، </w:t>
      </w:r>
      <w:r w:rsidR="000856FD" w:rsidRPr="000856FD">
        <w:rPr>
          <w:rFonts w:ascii="Simplified Arabic" w:eastAsia="Times New Roman" w:hAnsi="Simplified Arabic" w:cs="Simplified Arabic"/>
          <w:b/>
          <w:color w:val="000000"/>
          <w:sz w:val="32"/>
          <w:szCs w:val="32"/>
          <w:rtl/>
          <w:lang w:bidi="ar-DZ"/>
        </w:rPr>
        <w:t>اذ</w:t>
      </w:r>
      <w:r w:rsidRPr="000856FD">
        <w:rPr>
          <w:rFonts w:ascii="Simplified Arabic" w:eastAsia="Times New Roman" w:hAnsi="Simplified Arabic" w:cs="Simplified Arabic"/>
          <w:b/>
          <w:color w:val="000000"/>
          <w:sz w:val="32"/>
          <w:szCs w:val="32"/>
          <w:rtl/>
          <w:lang w:bidi="ar-DZ"/>
        </w:rPr>
        <w:t xml:space="preserve"> بلغت قيمة الوسيط في ا</w:t>
      </w:r>
      <w:r w:rsidR="000856FD" w:rsidRPr="000856FD">
        <w:rPr>
          <w:rFonts w:ascii="Simplified Arabic" w:eastAsia="Times New Roman" w:hAnsi="Simplified Arabic" w:cs="Simplified Arabic"/>
          <w:b/>
          <w:color w:val="000000"/>
          <w:sz w:val="32"/>
          <w:szCs w:val="32"/>
          <w:rtl/>
          <w:lang w:bidi="ar-DZ"/>
        </w:rPr>
        <w:t>لقياس</w:t>
      </w:r>
      <w:r w:rsidRPr="000856FD">
        <w:rPr>
          <w:rFonts w:ascii="Simplified Arabic" w:eastAsia="Times New Roman" w:hAnsi="Simplified Arabic" w:cs="Simplified Arabic"/>
          <w:b/>
          <w:color w:val="000000"/>
          <w:sz w:val="32"/>
          <w:szCs w:val="32"/>
          <w:rtl/>
          <w:lang w:bidi="ar-DZ"/>
        </w:rPr>
        <w:t xml:space="preserve"> البعدي للمجموعة التجريبية (</w:t>
      </w:r>
      <w:r w:rsidRPr="000856FD">
        <w:rPr>
          <w:rFonts w:ascii="Simplified Arabic" w:eastAsia="Times New Roman" w:hAnsi="Simplified Arabic" w:cs="Simplified Arabic"/>
          <w:b/>
          <w:bCs/>
          <w:sz w:val="32"/>
          <w:szCs w:val="32"/>
          <w:rtl/>
          <w:lang w:bidi="ar-IQ"/>
        </w:rPr>
        <w:t>16.45</w:t>
      </w:r>
      <w:r w:rsidRPr="000856FD">
        <w:rPr>
          <w:rFonts w:ascii="Simplified Arabic" w:eastAsia="Times New Roman" w:hAnsi="Simplified Arabic" w:cs="Simplified Arabic"/>
          <w:b/>
          <w:color w:val="000000"/>
          <w:sz w:val="32"/>
          <w:szCs w:val="32"/>
          <w:rtl/>
          <w:lang w:bidi="ar-DZ"/>
        </w:rPr>
        <w:t>) درجة وقيمة الانحراف الربيعي (1.75) ، في حين كانت قيمة الوسيط في ا</w:t>
      </w:r>
      <w:r w:rsidR="000856FD" w:rsidRPr="000856FD">
        <w:rPr>
          <w:rFonts w:ascii="Simplified Arabic" w:eastAsia="Times New Roman" w:hAnsi="Simplified Arabic" w:cs="Simplified Arabic"/>
          <w:b/>
          <w:color w:val="000000"/>
          <w:sz w:val="32"/>
          <w:szCs w:val="32"/>
          <w:rtl/>
          <w:lang w:bidi="ar-DZ"/>
        </w:rPr>
        <w:t>لقياس</w:t>
      </w:r>
      <w:r w:rsidRPr="000856FD">
        <w:rPr>
          <w:rFonts w:ascii="Simplified Arabic" w:eastAsia="Times New Roman" w:hAnsi="Simplified Arabic" w:cs="Simplified Arabic"/>
          <w:b/>
          <w:color w:val="000000"/>
          <w:sz w:val="32"/>
          <w:szCs w:val="32"/>
          <w:rtl/>
          <w:lang w:bidi="ar-DZ"/>
        </w:rPr>
        <w:t xml:space="preserve"> البعدي للمجموعة الضابطة (</w:t>
      </w:r>
      <w:r w:rsidRPr="000856FD">
        <w:rPr>
          <w:rFonts w:ascii="Simplified Arabic" w:eastAsia="Times New Roman" w:hAnsi="Simplified Arabic" w:cs="Simplified Arabic"/>
          <w:b/>
          <w:bCs/>
          <w:sz w:val="32"/>
          <w:szCs w:val="32"/>
          <w:rtl/>
          <w:lang w:bidi="ar-IQ"/>
        </w:rPr>
        <w:t>12.7</w:t>
      </w:r>
      <w:r w:rsidRPr="000856FD">
        <w:rPr>
          <w:rFonts w:ascii="Simplified Arabic" w:eastAsia="Times New Roman" w:hAnsi="Simplified Arabic" w:cs="Simplified Arabic"/>
          <w:b/>
          <w:color w:val="000000"/>
          <w:sz w:val="32"/>
          <w:szCs w:val="32"/>
          <w:rtl/>
          <w:lang w:bidi="ar-DZ"/>
        </w:rPr>
        <w:t xml:space="preserve">) درجة وقيمة الانحراف الربيعي (1.3) ، ولغرض التعرف على حقيقة هذه الفروقات استخدم الباحث اختبار مان ويتني للعينات المستقلة ، </w:t>
      </w:r>
      <w:r w:rsidR="000856FD" w:rsidRPr="000856FD">
        <w:rPr>
          <w:rFonts w:ascii="Simplified Arabic" w:eastAsia="Times New Roman" w:hAnsi="Simplified Arabic" w:cs="Simplified Arabic"/>
          <w:b/>
          <w:color w:val="000000"/>
          <w:sz w:val="32"/>
          <w:szCs w:val="32"/>
          <w:rtl/>
          <w:lang w:bidi="ar-DZ"/>
        </w:rPr>
        <w:t>اذ</w:t>
      </w:r>
      <w:r w:rsidRPr="000856FD">
        <w:rPr>
          <w:rFonts w:ascii="Simplified Arabic" w:eastAsia="Times New Roman" w:hAnsi="Simplified Arabic" w:cs="Simplified Arabic"/>
          <w:b/>
          <w:color w:val="000000"/>
          <w:sz w:val="32"/>
          <w:szCs w:val="32"/>
          <w:rtl/>
          <w:lang w:bidi="ar-DZ"/>
        </w:rPr>
        <w:t xml:space="preserve"> بلغت قيمة مان ويتني المحسوبة (3) وهي اصغر من قيمة مان ويتني الجدولية والبالغة (23)</w:t>
      </w:r>
      <w:r w:rsidRPr="000856FD">
        <w:rPr>
          <w:rFonts w:ascii="Simplified Arabic" w:eastAsia="Times New Roman" w:hAnsi="Simplified Arabic" w:cs="Simplified Arabic"/>
          <w:sz w:val="32"/>
          <w:szCs w:val="32"/>
          <w:rtl/>
        </w:rPr>
        <w:t xml:space="preserve"> عند درجة حرية (10</w:t>
      </w:r>
      <w:r w:rsidR="000856FD" w:rsidRPr="000856FD">
        <w:rPr>
          <w:rFonts w:ascii="Simplified Arabic" w:eastAsia="Times New Roman" w:hAnsi="Simplified Arabic" w:cs="Simplified Arabic"/>
          <w:sz w:val="32"/>
          <w:szCs w:val="32"/>
          <w:rtl/>
        </w:rPr>
        <w:t>،</w:t>
      </w:r>
      <w:r w:rsidRPr="000856FD">
        <w:rPr>
          <w:rFonts w:ascii="Simplified Arabic" w:eastAsia="Times New Roman" w:hAnsi="Simplified Arabic" w:cs="Simplified Arabic"/>
          <w:sz w:val="32"/>
          <w:szCs w:val="32"/>
          <w:rtl/>
        </w:rPr>
        <w:t xml:space="preserve">10) ومستوى دلالة (0.05 ) فكان الفرق معنوياً ولصالح المجموعة التجريبية . </w:t>
      </w:r>
    </w:p>
    <w:p w:rsidR="001A645B" w:rsidRPr="000856FD" w:rsidRDefault="008F776D" w:rsidP="000856FD">
      <w:pPr>
        <w:spacing w:after="0" w:line="240" w:lineRule="auto"/>
        <w:jc w:val="both"/>
        <w:rPr>
          <w:rFonts w:ascii="Simplified Arabic" w:eastAsia="Times New Roman" w:hAnsi="Simplified Arabic" w:cs="Simplified Arabic"/>
          <w:b/>
          <w:bCs/>
          <w:sz w:val="32"/>
          <w:szCs w:val="32"/>
          <w:rtl/>
        </w:rPr>
      </w:pPr>
      <w:r>
        <w:rPr>
          <w:rFonts w:ascii="Simplified Arabic" w:eastAsia="Times New Roman" w:hAnsi="Simplified Arabic" w:cs="Simplified Arabic" w:hint="cs"/>
          <w:sz w:val="32"/>
          <w:szCs w:val="32"/>
          <w:rtl/>
        </w:rPr>
        <w:t xml:space="preserve">   </w:t>
      </w:r>
      <w:r w:rsidR="000856FD">
        <w:rPr>
          <w:rFonts w:ascii="Simplified Arabic" w:eastAsia="Times New Roman" w:hAnsi="Simplified Arabic" w:cs="Simplified Arabic" w:hint="cs"/>
          <w:sz w:val="32"/>
          <w:szCs w:val="32"/>
          <w:rtl/>
        </w:rPr>
        <w:t xml:space="preserve">لقد </w:t>
      </w:r>
      <w:r w:rsidR="00247DDB" w:rsidRPr="000856FD">
        <w:rPr>
          <w:rFonts w:ascii="Simplified Arabic" w:eastAsia="Times New Roman" w:hAnsi="Simplified Arabic" w:cs="Simplified Arabic"/>
          <w:sz w:val="32"/>
          <w:szCs w:val="32"/>
          <w:rtl/>
        </w:rPr>
        <w:t xml:space="preserve">أظهرت النتائج وجود فروق معنوية في </w:t>
      </w:r>
      <w:r w:rsidR="000856FD">
        <w:rPr>
          <w:rFonts w:ascii="Simplified Arabic" w:eastAsia="Times New Roman" w:hAnsi="Simplified Arabic" w:cs="Simplified Arabic" w:hint="cs"/>
          <w:sz w:val="32"/>
          <w:szCs w:val="32"/>
          <w:rtl/>
        </w:rPr>
        <w:t>القياسات</w:t>
      </w:r>
      <w:r w:rsidR="00247DDB" w:rsidRPr="000856FD">
        <w:rPr>
          <w:rFonts w:ascii="Simplified Arabic" w:eastAsia="Times New Roman" w:hAnsi="Simplified Arabic" w:cs="Simplified Arabic"/>
          <w:sz w:val="32"/>
          <w:szCs w:val="32"/>
          <w:rtl/>
        </w:rPr>
        <w:t xml:space="preserve"> البعدية بين المجموعتين التجريبية والضابطة </w:t>
      </w:r>
      <w:r w:rsidR="000856FD">
        <w:rPr>
          <w:rFonts w:ascii="Simplified Arabic" w:eastAsia="Times New Roman" w:hAnsi="Simplified Arabic" w:cs="Simplified Arabic" w:hint="cs"/>
          <w:sz w:val="32"/>
          <w:szCs w:val="32"/>
          <w:rtl/>
        </w:rPr>
        <w:t>عند</w:t>
      </w:r>
      <w:r w:rsidR="00247DDB" w:rsidRPr="000856FD">
        <w:rPr>
          <w:rFonts w:ascii="Simplified Arabic" w:eastAsia="Times New Roman" w:hAnsi="Simplified Arabic" w:cs="Simplified Arabic"/>
          <w:sz w:val="32"/>
          <w:szCs w:val="32"/>
          <w:rtl/>
        </w:rPr>
        <w:t xml:space="preserve"> مهارة (الطبطبة العالية والتصويب من الثبات والتصويب من الحركة والتصويب البعيد من الثبات والمناولة الصدرية والمناولة من فوق الرأس والمناولة من فوق الكتف) ولصالح المجموعة التجريبية .</w:t>
      </w:r>
    </w:p>
    <w:p w:rsidR="00247DDB" w:rsidRPr="000856FD" w:rsidRDefault="008F776D" w:rsidP="000856FD">
      <w:pPr>
        <w:spacing w:after="0" w:line="240" w:lineRule="auto"/>
        <w:rPr>
          <w:rFonts w:ascii="Simplified Arabic" w:eastAsia="Times New Roman" w:hAnsi="Simplified Arabic" w:cs="Simplified Arabic"/>
          <w:b/>
          <w:bCs/>
          <w:sz w:val="32"/>
          <w:szCs w:val="32"/>
          <w:rtl/>
        </w:rPr>
      </w:pPr>
      <w:r>
        <w:rPr>
          <w:rFonts w:ascii="Simplified Arabic" w:eastAsia="Times New Roman" w:hAnsi="Simplified Arabic" w:cs="Simplified Arabic" w:hint="cs"/>
          <w:sz w:val="32"/>
          <w:szCs w:val="32"/>
          <w:rtl/>
        </w:rPr>
        <w:t xml:space="preserve">   </w:t>
      </w:r>
      <w:r w:rsidR="00247DDB" w:rsidRPr="000856FD">
        <w:rPr>
          <w:rFonts w:ascii="Simplified Arabic" w:eastAsia="Times New Roman" w:hAnsi="Simplified Arabic" w:cs="Simplified Arabic"/>
          <w:sz w:val="32"/>
          <w:szCs w:val="32"/>
          <w:rtl/>
        </w:rPr>
        <w:t>ويعزو الباحث سبب ذلك</w:t>
      </w:r>
      <w:r>
        <w:rPr>
          <w:rFonts w:ascii="Simplified Arabic" w:eastAsia="Times New Roman" w:hAnsi="Simplified Arabic" w:cs="Simplified Arabic" w:hint="cs"/>
          <w:sz w:val="32"/>
          <w:szCs w:val="32"/>
          <w:rtl/>
        </w:rPr>
        <w:t xml:space="preserve"> </w:t>
      </w:r>
      <w:r w:rsidR="00247DDB" w:rsidRPr="000856FD">
        <w:rPr>
          <w:rFonts w:ascii="Simplified Arabic" w:eastAsia="Times New Roman" w:hAnsi="Simplified Arabic" w:cs="Simplified Arabic"/>
          <w:sz w:val="32"/>
          <w:szCs w:val="32"/>
          <w:rtl/>
        </w:rPr>
        <w:t xml:space="preserve">إلى خصوصية التمرينات العالية الشدة المستخدمة </w:t>
      </w:r>
      <w:r w:rsidR="000856FD">
        <w:rPr>
          <w:rFonts w:ascii="Simplified Arabic" w:eastAsia="Times New Roman" w:hAnsi="Simplified Arabic" w:cs="Simplified Arabic" w:hint="cs"/>
          <w:sz w:val="32"/>
          <w:szCs w:val="32"/>
          <w:rtl/>
        </w:rPr>
        <w:t>،</w:t>
      </w:r>
      <w:r>
        <w:rPr>
          <w:rFonts w:ascii="Simplified Arabic" w:eastAsia="Times New Roman" w:hAnsi="Simplified Arabic" w:cs="Simplified Arabic" w:hint="cs"/>
          <w:sz w:val="32"/>
          <w:szCs w:val="32"/>
          <w:rtl/>
        </w:rPr>
        <w:t xml:space="preserve"> </w:t>
      </w:r>
      <w:r w:rsidR="000856FD">
        <w:rPr>
          <w:rFonts w:ascii="Simplified Arabic" w:eastAsia="Times New Roman" w:hAnsi="Simplified Arabic" w:cs="Simplified Arabic" w:hint="cs"/>
          <w:sz w:val="32"/>
          <w:szCs w:val="32"/>
          <w:rtl/>
        </w:rPr>
        <w:t xml:space="preserve">اذ </w:t>
      </w:r>
      <w:r w:rsidR="00247DDB" w:rsidRPr="000856FD">
        <w:rPr>
          <w:rFonts w:ascii="Simplified Arabic" w:eastAsia="Times New Roman" w:hAnsi="Simplified Arabic" w:cs="Simplified Arabic"/>
          <w:sz w:val="32"/>
          <w:szCs w:val="32"/>
          <w:rtl/>
        </w:rPr>
        <w:t>يتم إعطائها لكل من المهارات المبحوثة وفقا لناتج الق</w:t>
      </w:r>
      <w:r w:rsidR="001A645B" w:rsidRPr="000856FD">
        <w:rPr>
          <w:rFonts w:ascii="Simplified Arabic" w:eastAsia="Times New Roman" w:hAnsi="Simplified Arabic" w:cs="Simplified Arabic"/>
          <w:sz w:val="32"/>
          <w:szCs w:val="32"/>
          <w:rtl/>
        </w:rPr>
        <w:t>ياس لها والنسب المشار لها سابقاح</w:t>
      </w:r>
      <w:r w:rsidR="00247DDB" w:rsidRPr="000856FD">
        <w:rPr>
          <w:rFonts w:ascii="Simplified Arabic" w:eastAsia="Times New Roman" w:hAnsi="Simplified Arabic" w:cs="Simplified Arabic"/>
          <w:sz w:val="32"/>
          <w:szCs w:val="32"/>
          <w:rtl/>
        </w:rPr>
        <w:t xml:space="preserve">يث كان لها دور فاعل في تحسين المهارات المذكورة.     </w:t>
      </w:r>
    </w:p>
    <w:p w:rsidR="00247DDB" w:rsidRPr="000856FD" w:rsidRDefault="008F776D" w:rsidP="000856FD">
      <w:pPr>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0856FD" w:rsidRPr="000856FD">
        <w:rPr>
          <w:rFonts w:ascii="Simplified Arabic" w:eastAsia="Times New Roman" w:hAnsi="Simplified Arabic" w:cs="Simplified Arabic"/>
          <w:sz w:val="32"/>
          <w:szCs w:val="32"/>
          <w:rtl/>
        </w:rPr>
        <w:t xml:space="preserve">كما </w:t>
      </w:r>
      <w:r w:rsidR="00247DDB" w:rsidRPr="000856FD">
        <w:rPr>
          <w:rFonts w:ascii="Simplified Arabic" w:eastAsia="Times New Roman" w:hAnsi="Simplified Arabic" w:cs="Simplified Arabic"/>
          <w:sz w:val="32"/>
          <w:szCs w:val="32"/>
          <w:rtl/>
        </w:rPr>
        <w:t xml:space="preserve">يرى إن تحمل القدرة في عضلات الذراعين تساهم في تحقيق السرعة والقوة المناسبة ولعدة تكرارات وفقا لقيمة الأداء والتي تعبر عن تكامل التكنيك وتحقيق الانسياب العالي في الأداء الفني والمهاري . </w:t>
      </w:r>
      <w:r w:rsidR="00247DDB" w:rsidRPr="000856FD">
        <w:rPr>
          <w:rFonts w:ascii="Simplified Arabic" w:eastAsia="Times New Roman" w:hAnsi="Simplified Arabic" w:cs="Simplified Arabic"/>
          <w:sz w:val="32"/>
          <w:szCs w:val="32"/>
          <w:rtl/>
          <w:lang w:bidi="ar-IQ"/>
        </w:rPr>
        <w:t xml:space="preserve">إذ إن "التمارين البدنية وكذلك استخدام </w:t>
      </w:r>
      <w:r w:rsidR="00247DDB" w:rsidRPr="000856FD">
        <w:rPr>
          <w:rFonts w:ascii="Simplified Arabic" w:eastAsia="Times New Roman" w:hAnsi="Simplified Arabic" w:cs="Simplified Arabic"/>
          <w:sz w:val="32"/>
          <w:szCs w:val="32"/>
          <w:rtl/>
          <w:lang w:bidi="ar-IQ"/>
        </w:rPr>
        <w:lastRenderedPageBreak/>
        <w:t>الإثقال في التدريب على القوة والسرعة والتحمل من الوسائل المساعدة في نمو وتحسن دقة العمل المهاري"</w:t>
      </w:r>
      <w:r w:rsidR="00247DDB" w:rsidRPr="000856FD">
        <w:rPr>
          <w:rFonts w:ascii="Simplified Arabic" w:eastAsia="Times New Roman" w:hAnsi="Simplified Arabic" w:cs="Simplified Arabic"/>
          <w:sz w:val="32"/>
          <w:szCs w:val="32"/>
          <w:vertAlign w:val="superscript"/>
          <w:rtl/>
          <w:lang w:bidi="ar-IQ"/>
        </w:rPr>
        <w:t>(</w:t>
      </w:r>
      <w:r w:rsidR="00247DDB" w:rsidRPr="000856FD">
        <w:rPr>
          <w:rFonts w:ascii="Simplified Arabic" w:eastAsia="Times New Roman" w:hAnsi="Simplified Arabic" w:cs="Simplified Arabic"/>
          <w:sz w:val="32"/>
          <w:szCs w:val="32"/>
          <w:vertAlign w:val="superscript"/>
          <w:rtl/>
          <w:lang w:bidi="ar-IQ"/>
        </w:rPr>
        <w:footnoteReference w:id="96"/>
      </w:r>
      <w:r w:rsidR="00247DDB" w:rsidRPr="000856FD">
        <w:rPr>
          <w:rFonts w:ascii="Simplified Arabic" w:eastAsia="Times New Roman" w:hAnsi="Simplified Arabic" w:cs="Simplified Arabic"/>
          <w:sz w:val="32"/>
          <w:szCs w:val="32"/>
          <w:vertAlign w:val="superscript"/>
          <w:rtl/>
          <w:lang w:bidi="ar-IQ"/>
        </w:rPr>
        <w:t>)</w:t>
      </w:r>
      <w:r w:rsidR="00247DDB" w:rsidRPr="000856FD">
        <w:rPr>
          <w:rFonts w:ascii="Simplified Arabic" w:eastAsia="Times New Roman" w:hAnsi="Simplified Arabic" w:cs="Simplified Arabic"/>
          <w:sz w:val="32"/>
          <w:szCs w:val="32"/>
          <w:rtl/>
          <w:lang w:bidi="ar-IQ"/>
        </w:rPr>
        <w:t xml:space="preserve">.  </w:t>
      </w:r>
    </w:p>
    <w:p w:rsidR="00247DDB" w:rsidRPr="000856FD" w:rsidRDefault="00247DDB" w:rsidP="000856FD">
      <w:pPr>
        <w:spacing w:after="0" w:line="240" w:lineRule="auto"/>
        <w:jc w:val="lowKashida"/>
        <w:rPr>
          <w:rFonts w:ascii="Simplified Arabic" w:eastAsia="Times New Roman" w:hAnsi="Simplified Arabic" w:cs="Simplified Arabic"/>
          <w:sz w:val="32"/>
          <w:szCs w:val="32"/>
          <w:rtl/>
        </w:rPr>
      </w:pPr>
      <w:r w:rsidRPr="000856FD">
        <w:rPr>
          <w:rFonts w:ascii="Simplified Arabic" w:eastAsia="Times New Roman" w:hAnsi="Simplified Arabic" w:cs="Simplified Arabic"/>
          <w:sz w:val="32"/>
          <w:szCs w:val="32"/>
          <w:rtl/>
          <w:lang w:bidi="ar-IQ"/>
        </w:rPr>
        <w:t xml:space="preserve">     كما </w:t>
      </w:r>
      <w:r w:rsidRPr="000856FD">
        <w:rPr>
          <w:rFonts w:ascii="Simplified Arabic" w:eastAsia="Times New Roman" w:hAnsi="Simplified Arabic" w:cs="Simplified Arabic"/>
          <w:sz w:val="32"/>
          <w:szCs w:val="32"/>
          <w:rtl/>
        </w:rPr>
        <w:t xml:space="preserve">أظهرت النتائج عدم وجود فروق معنوية في </w:t>
      </w:r>
      <w:r w:rsidR="000856FD" w:rsidRPr="000856FD">
        <w:rPr>
          <w:rFonts w:ascii="Simplified Arabic" w:eastAsia="Times New Roman" w:hAnsi="Simplified Arabic" w:cs="Simplified Arabic"/>
          <w:sz w:val="32"/>
          <w:szCs w:val="32"/>
          <w:rtl/>
        </w:rPr>
        <w:t>القياسات</w:t>
      </w:r>
      <w:r w:rsidRPr="000856FD">
        <w:rPr>
          <w:rFonts w:ascii="Simplified Arabic" w:eastAsia="Times New Roman" w:hAnsi="Simplified Arabic" w:cs="Simplified Arabic"/>
          <w:sz w:val="32"/>
          <w:szCs w:val="32"/>
          <w:rtl/>
        </w:rPr>
        <w:t xml:space="preserve"> البعدية بين المجموعتين التجريبية والضابطة وفي مهارة الطبطبة بتغيير الاتجاه .  </w:t>
      </w:r>
      <w:r w:rsidR="000856FD">
        <w:rPr>
          <w:rFonts w:ascii="Simplified Arabic" w:eastAsia="Times New Roman" w:hAnsi="Simplified Arabic" w:cs="Simplified Arabic" w:hint="cs"/>
          <w:sz w:val="32"/>
          <w:szCs w:val="32"/>
          <w:rtl/>
        </w:rPr>
        <w:t>وبشأنها يرى</w:t>
      </w:r>
      <w:r w:rsidRPr="000856FD">
        <w:rPr>
          <w:rFonts w:ascii="Simplified Arabic" w:eastAsia="Times New Roman" w:hAnsi="Simplified Arabic" w:cs="Simplified Arabic"/>
          <w:sz w:val="32"/>
          <w:szCs w:val="32"/>
          <w:rtl/>
        </w:rPr>
        <w:t xml:space="preserve"> الباحث </w:t>
      </w:r>
      <w:r w:rsidR="000856FD">
        <w:rPr>
          <w:rFonts w:ascii="Simplified Arabic" w:eastAsia="Times New Roman" w:hAnsi="Simplified Arabic" w:cs="Simplified Arabic" w:hint="cs"/>
          <w:sz w:val="32"/>
          <w:szCs w:val="32"/>
          <w:rtl/>
        </w:rPr>
        <w:t>ان ذلك يعود</w:t>
      </w:r>
      <w:r w:rsidRPr="000856FD">
        <w:rPr>
          <w:rFonts w:ascii="Simplified Arabic" w:eastAsia="Times New Roman" w:hAnsi="Simplified Arabic" w:cs="Simplified Arabic"/>
          <w:sz w:val="32"/>
          <w:szCs w:val="32"/>
          <w:rtl/>
        </w:rPr>
        <w:t xml:space="preserve"> إلى تأثير المنهج المتبع من المدرب ، والذي تضمن تمرينات متنوعة لتطوير مهارة الطبطبة بتغيير الاتجاه ، إذ إن أداء تمرينات وحركة تغيير اتجاه الكرسي المتحرك بكرة أو بدون كرة وعملية الممارسة على هذه التمرينات تؤدي إلى إحداث تطور في هذه المهارة وتنميتها .</w:t>
      </w:r>
    </w:p>
    <w:p w:rsidR="00247DDB" w:rsidRPr="00247DDB" w:rsidRDefault="00247DDB" w:rsidP="00247DDB">
      <w:pPr>
        <w:spacing w:after="0" w:line="240" w:lineRule="auto"/>
        <w:jc w:val="both"/>
        <w:rPr>
          <w:rFonts w:ascii="Times New Roman" w:eastAsia="Times New Roman" w:hAnsi="Times New Roman" w:cs="Times New Roman"/>
          <w:b/>
          <w:bCs/>
          <w:sz w:val="32"/>
          <w:szCs w:val="32"/>
          <w:rtl/>
        </w:rPr>
      </w:pPr>
    </w:p>
    <w:p w:rsidR="00247DDB" w:rsidRPr="00247DDB" w:rsidRDefault="00247DDB" w:rsidP="00247DDB">
      <w:pPr>
        <w:spacing w:after="0" w:line="240" w:lineRule="auto"/>
        <w:jc w:val="both"/>
        <w:rPr>
          <w:rFonts w:ascii="Times New Roman" w:eastAsia="Times New Roman" w:hAnsi="Times New Roman" w:cs="Times New Roman"/>
          <w:sz w:val="32"/>
          <w:szCs w:val="32"/>
          <w:rtl/>
        </w:rPr>
      </w:pPr>
    </w:p>
    <w:p w:rsidR="00247DDB" w:rsidRPr="00247DDB" w:rsidRDefault="00247DDB" w:rsidP="00247DDB">
      <w:pPr>
        <w:spacing w:after="0" w:line="360" w:lineRule="auto"/>
        <w:jc w:val="lowKashida"/>
        <w:rPr>
          <w:rFonts w:ascii="Times New Roman" w:eastAsia="Times New Roman" w:hAnsi="Times New Roman" w:cs="Times New Roman"/>
          <w:sz w:val="32"/>
          <w:szCs w:val="32"/>
          <w:rtl/>
          <w:lang w:bidi="ar-IQ"/>
        </w:rPr>
      </w:pPr>
    </w:p>
    <w:p w:rsidR="00247DDB" w:rsidRPr="00247DDB" w:rsidRDefault="00247DDB" w:rsidP="00247DDB">
      <w:pPr>
        <w:spacing w:after="0" w:line="360" w:lineRule="auto"/>
        <w:jc w:val="both"/>
        <w:rPr>
          <w:rFonts w:ascii="Times New Roman" w:eastAsia="Times New Roman" w:hAnsi="Times New Roman" w:cs="Times New Roman"/>
          <w:sz w:val="32"/>
          <w:szCs w:val="32"/>
          <w:rtl/>
          <w:lang w:bidi="ar-IQ"/>
        </w:rPr>
      </w:pPr>
    </w:p>
    <w:p w:rsidR="00247DDB" w:rsidRPr="00247DDB" w:rsidRDefault="00247DDB" w:rsidP="00247DDB">
      <w:pPr>
        <w:spacing w:after="0" w:line="360" w:lineRule="auto"/>
        <w:jc w:val="lowKashida"/>
        <w:rPr>
          <w:rFonts w:ascii="Times New Roman" w:eastAsia="Times New Roman" w:hAnsi="Times New Roman" w:cs="Times New Roman"/>
          <w:b/>
          <w:bCs/>
          <w:sz w:val="24"/>
          <w:szCs w:val="24"/>
          <w:rtl/>
        </w:rPr>
      </w:pPr>
    </w:p>
    <w:p w:rsidR="00247DDB" w:rsidRPr="00247DDB" w:rsidRDefault="00247DDB" w:rsidP="00247DDB">
      <w:pPr>
        <w:spacing w:after="0" w:line="360" w:lineRule="auto"/>
        <w:jc w:val="lowKashida"/>
        <w:rPr>
          <w:rFonts w:ascii="Times New Roman" w:eastAsia="Times New Roman" w:hAnsi="Times New Roman" w:cs="Times New Roman"/>
          <w:sz w:val="32"/>
          <w:szCs w:val="32"/>
          <w:rtl/>
        </w:rPr>
      </w:pPr>
    </w:p>
    <w:p w:rsidR="00247DDB" w:rsidRDefault="00247DDB" w:rsidP="00247DDB">
      <w:pPr>
        <w:spacing w:after="0" w:line="240" w:lineRule="auto"/>
        <w:jc w:val="both"/>
        <w:rPr>
          <w:rFonts w:ascii="Times New Roman" w:eastAsia="Times New Roman" w:hAnsi="Times New Roman" w:cs="Times New Roman"/>
          <w:sz w:val="32"/>
          <w:szCs w:val="32"/>
          <w:rtl/>
        </w:rPr>
      </w:pPr>
    </w:p>
    <w:p w:rsidR="00815723" w:rsidRDefault="00815723" w:rsidP="00247DDB">
      <w:pPr>
        <w:spacing w:after="0" w:line="240" w:lineRule="auto"/>
        <w:jc w:val="both"/>
        <w:rPr>
          <w:rFonts w:ascii="Times New Roman" w:eastAsia="Times New Roman" w:hAnsi="Times New Roman" w:cs="Times New Roman"/>
          <w:sz w:val="32"/>
          <w:szCs w:val="32"/>
          <w:rtl/>
        </w:rPr>
      </w:pPr>
    </w:p>
    <w:p w:rsidR="00815723" w:rsidRDefault="00815723" w:rsidP="00247DDB">
      <w:pPr>
        <w:spacing w:after="0" w:line="240" w:lineRule="auto"/>
        <w:jc w:val="both"/>
        <w:rPr>
          <w:rFonts w:ascii="Times New Roman" w:eastAsia="Times New Roman" w:hAnsi="Times New Roman" w:cs="Times New Roman"/>
          <w:sz w:val="32"/>
          <w:szCs w:val="32"/>
          <w:rtl/>
        </w:rPr>
      </w:pPr>
    </w:p>
    <w:p w:rsidR="00815723" w:rsidRDefault="00815723" w:rsidP="00247DDB">
      <w:pPr>
        <w:spacing w:after="0" w:line="240" w:lineRule="auto"/>
        <w:jc w:val="both"/>
        <w:rPr>
          <w:rFonts w:ascii="Times New Roman" w:eastAsia="Times New Roman" w:hAnsi="Times New Roman" w:cs="Times New Roman"/>
          <w:sz w:val="32"/>
          <w:szCs w:val="32"/>
          <w:rtl/>
        </w:rPr>
      </w:pPr>
    </w:p>
    <w:p w:rsidR="00815723" w:rsidRDefault="00815723" w:rsidP="00247DDB">
      <w:pPr>
        <w:spacing w:after="0" w:line="240" w:lineRule="auto"/>
        <w:jc w:val="both"/>
        <w:rPr>
          <w:rFonts w:ascii="Times New Roman" w:eastAsia="Times New Roman" w:hAnsi="Times New Roman" w:cs="Times New Roman"/>
          <w:sz w:val="32"/>
          <w:szCs w:val="32"/>
          <w:rtl/>
        </w:rPr>
      </w:pPr>
    </w:p>
    <w:p w:rsidR="00815723" w:rsidRPr="00247DDB" w:rsidRDefault="00815723" w:rsidP="00247DDB">
      <w:pPr>
        <w:spacing w:after="0" w:line="240" w:lineRule="auto"/>
        <w:jc w:val="both"/>
        <w:rPr>
          <w:rFonts w:ascii="Times New Roman" w:eastAsia="Times New Roman" w:hAnsi="Times New Roman" w:cs="Times New Roman"/>
          <w:sz w:val="32"/>
          <w:szCs w:val="32"/>
          <w:rtl/>
        </w:rPr>
      </w:pPr>
    </w:p>
    <w:p w:rsidR="00247DDB" w:rsidRPr="00247DDB" w:rsidRDefault="00247DDB" w:rsidP="00247DDB">
      <w:pPr>
        <w:spacing w:after="0" w:line="360" w:lineRule="auto"/>
        <w:jc w:val="lowKashida"/>
        <w:rPr>
          <w:rFonts w:ascii="Times New Roman" w:eastAsia="Times New Roman" w:hAnsi="Times New Roman" w:cs="Times New Roman"/>
          <w:b/>
          <w:bCs/>
          <w:sz w:val="32"/>
          <w:szCs w:val="32"/>
          <w:lang w:bidi="ar-DZ"/>
        </w:rPr>
      </w:pPr>
    </w:p>
    <w:p w:rsidR="00247DDB" w:rsidRPr="00247DDB" w:rsidRDefault="00247DDB" w:rsidP="00247DDB">
      <w:pPr>
        <w:tabs>
          <w:tab w:val="left" w:pos="1292"/>
        </w:tabs>
        <w:spacing w:after="0" w:line="240" w:lineRule="auto"/>
        <w:jc w:val="lowKashida"/>
        <w:rPr>
          <w:rFonts w:ascii="Times New Roman" w:eastAsia="Times New Roman" w:hAnsi="Times New Roman" w:cs="Times New Roman"/>
          <w:sz w:val="32"/>
          <w:szCs w:val="32"/>
        </w:rPr>
      </w:pPr>
    </w:p>
    <w:p w:rsidR="009A69A2" w:rsidRPr="00247DDB" w:rsidRDefault="009A69A2" w:rsidP="00E4155F">
      <w:pPr>
        <w:spacing w:line="240" w:lineRule="auto"/>
        <w:rPr>
          <w:rtl/>
          <w:lang w:bidi="ar-IQ"/>
        </w:rPr>
      </w:pPr>
    </w:p>
    <w:p w:rsidR="009A69A2" w:rsidRDefault="009A69A2" w:rsidP="00E4155F">
      <w:pPr>
        <w:spacing w:line="240" w:lineRule="auto"/>
        <w:rPr>
          <w:rtl/>
          <w:lang w:bidi="ar-IQ"/>
        </w:rPr>
      </w:pPr>
    </w:p>
    <w:p w:rsidR="008204EB" w:rsidRPr="008204EB" w:rsidRDefault="008204EB" w:rsidP="008204EB">
      <w:pPr>
        <w:spacing w:after="0" w:line="360" w:lineRule="auto"/>
        <w:jc w:val="center"/>
        <w:rPr>
          <w:rFonts w:ascii="Simplified Arabic" w:eastAsia="Times New Roman" w:hAnsi="Simplified Arabic" w:cs="Simplified Arabic"/>
          <w:b/>
          <w:bCs/>
          <w:sz w:val="96"/>
          <w:szCs w:val="96"/>
          <w:rtl/>
          <w:lang w:bidi="ar-IQ"/>
        </w:rPr>
      </w:pPr>
      <w:r w:rsidRPr="008204EB">
        <w:rPr>
          <w:rFonts w:ascii="Simplified Arabic" w:eastAsia="Times New Roman" w:hAnsi="Simplified Arabic" w:cs="Simplified Arabic"/>
          <w:b/>
          <w:bCs/>
          <w:sz w:val="96"/>
          <w:szCs w:val="96"/>
          <w:rtl/>
          <w:lang w:bidi="ar-IQ"/>
        </w:rPr>
        <w:lastRenderedPageBreak/>
        <w:t>الباب الخامس</w:t>
      </w: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rPr>
          <w:rFonts w:ascii="Simplified Arabic" w:eastAsia="Times New Roman" w:hAnsi="Simplified Arabic" w:cs="Simplified Arabic"/>
          <w:b/>
          <w:bCs/>
          <w:color w:val="000000"/>
          <w:sz w:val="32"/>
          <w:szCs w:val="32"/>
          <w:rtl/>
          <w:lang w:bidi="ar-IQ"/>
        </w:rPr>
      </w:pPr>
      <w:r w:rsidRPr="008204EB">
        <w:rPr>
          <w:rFonts w:ascii="Simplified Arabic" w:eastAsia="Times New Roman" w:hAnsi="Simplified Arabic" w:cs="Simplified Arabic"/>
          <w:b/>
          <w:bCs/>
          <w:color w:val="000000"/>
          <w:sz w:val="32"/>
          <w:szCs w:val="32"/>
          <w:rtl/>
          <w:lang w:bidi="ar-IQ"/>
        </w:rPr>
        <w:t>5- الاستنتاجات والتوصيات</w:t>
      </w:r>
      <w:r w:rsidRPr="008204EB">
        <w:rPr>
          <w:rFonts w:ascii="Simplified Arabic" w:eastAsia="Times New Roman" w:hAnsi="Simplified Arabic" w:cs="Simplified Arabic" w:hint="cs"/>
          <w:b/>
          <w:bCs/>
          <w:color w:val="000000"/>
          <w:sz w:val="32"/>
          <w:szCs w:val="32"/>
          <w:rtl/>
          <w:lang w:bidi="ar-IQ"/>
        </w:rPr>
        <w:t xml:space="preserve"> :</w:t>
      </w:r>
    </w:p>
    <w:p w:rsidR="008204EB" w:rsidRPr="008204EB" w:rsidRDefault="008204EB" w:rsidP="008204EB">
      <w:pPr>
        <w:spacing w:after="0" w:line="360" w:lineRule="auto"/>
        <w:rPr>
          <w:rFonts w:ascii="Simplified Arabic" w:eastAsia="Times New Roman" w:hAnsi="Simplified Arabic" w:cs="Simplified Arabic"/>
          <w:b/>
          <w:bCs/>
          <w:color w:val="000000"/>
          <w:sz w:val="32"/>
          <w:szCs w:val="32"/>
          <w:rtl/>
          <w:lang w:bidi="ar-IQ"/>
        </w:rPr>
      </w:pPr>
      <w:r w:rsidRPr="008204EB">
        <w:rPr>
          <w:rFonts w:ascii="Simplified Arabic" w:eastAsia="Times New Roman" w:hAnsi="Simplified Arabic" w:cs="Simplified Arabic"/>
          <w:b/>
          <w:bCs/>
          <w:color w:val="000000"/>
          <w:sz w:val="32"/>
          <w:szCs w:val="32"/>
          <w:rtl/>
          <w:lang w:bidi="ar-IQ"/>
        </w:rPr>
        <w:t>5-1 الاستنتاجات</w:t>
      </w:r>
      <w:r w:rsidRPr="008204EB">
        <w:rPr>
          <w:rFonts w:ascii="Simplified Arabic" w:eastAsia="Times New Roman" w:hAnsi="Simplified Arabic" w:cs="Simplified Arabic" w:hint="cs"/>
          <w:b/>
          <w:bCs/>
          <w:color w:val="000000"/>
          <w:sz w:val="32"/>
          <w:szCs w:val="32"/>
          <w:rtl/>
          <w:lang w:bidi="ar-IQ"/>
        </w:rPr>
        <w:t xml:space="preserve"> :</w:t>
      </w:r>
    </w:p>
    <w:p w:rsidR="008204EB" w:rsidRPr="008204EB" w:rsidRDefault="008204EB" w:rsidP="008204EB">
      <w:pPr>
        <w:spacing w:after="0" w:line="360" w:lineRule="auto"/>
        <w:rPr>
          <w:rFonts w:ascii="Simplified Arabic" w:eastAsia="Times New Roman" w:hAnsi="Simplified Arabic" w:cs="Simplified Arabic"/>
          <w:b/>
          <w:bCs/>
          <w:color w:val="000000"/>
          <w:sz w:val="32"/>
          <w:szCs w:val="32"/>
          <w:rtl/>
          <w:lang w:bidi="ar-IQ"/>
        </w:rPr>
      </w:pPr>
      <w:r w:rsidRPr="008204EB">
        <w:rPr>
          <w:rFonts w:ascii="Simplified Arabic" w:eastAsia="Times New Roman" w:hAnsi="Simplified Arabic" w:cs="Simplified Arabic"/>
          <w:b/>
          <w:bCs/>
          <w:color w:val="000000"/>
          <w:sz w:val="32"/>
          <w:szCs w:val="32"/>
          <w:rtl/>
          <w:lang w:bidi="ar-IQ"/>
        </w:rPr>
        <w:t>5-2 التوصيات</w:t>
      </w:r>
      <w:r w:rsidRPr="008204EB">
        <w:rPr>
          <w:rFonts w:ascii="Simplified Arabic" w:eastAsia="Times New Roman" w:hAnsi="Simplified Arabic" w:cs="Simplified Arabic" w:hint="cs"/>
          <w:b/>
          <w:bCs/>
          <w:color w:val="000000"/>
          <w:sz w:val="32"/>
          <w:szCs w:val="32"/>
          <w:rtl/>
          <w:lang w:bidi="ar-IQ"/>
        </w:rPr>
        <w:t xml:space="preserve"> :</w:t>
      </w: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204EB" w:rsidRDefault="008204EB" w:rsidP="008204EB">
      <w:pPr>
        <w:spacing w:after="0" w:line="360" w:lineRule="auto"/>
        <w:jc w:val="lowKashida"/>
        <w:rPr>
          <w:rFonts w:ascii="Times New Roman" w:eastAsia="Times New Roman" w:hAnsi="Times New Roman" w:cs="Times New Roman"/>
          <w:b/>
          <w:bCs/>
          <w:sz w:val="32"/>
          <w:szCs w:val="32"/>
          <w:rtl/>
          <w:lang w:bidi="ar-IQ"/>
        </w:rPr>
      </w:pPr>
    </w:p>
    <w:p w:rsidR="008F776D" w:rsidRDefault="008F776D" w:rsidP="008204EB">
      <w:pPr>
        <w:spacing w:after="0" w:line="360" w:lineRule="auto"/>
        <w:jc w:val="lowKashida"/>
        <w:rPr>
          <w:rFonts w:ascii="Times New Roman" w:eastAsia="Times New Roman" w:hAnsi="Times New Roman" w:cs="Times New Roman"/>
          <w:b/>
          <w:bCs/>
          <w:sz w:val="32"/>
          <w:szCs w:val="32"/>
          <w:rtl/>
          <w:lang w:bidi="ar-IQ"/>
        </w:rPr>
      </w:pPr>
    </w:p>
    <w:p w:rsidR="008F776D" w:rsidRPr="008204EB" w:rsidRDefault="008F776D" w:rsidP="008204EB">
      <w:pPr>
        <w:spacing w:after="0" w:line="360" w:lineRule="auto"/>
        <w:jc w:val="lowKashida"/>
        <w:rPr>
          <w:rFonts w:ascii="Times New Roman" w:eastAsia="Times New Roman" w:hAnsi="Times New Roman" w:cs="Times New Roman"/>
          <w:b/>
          <w:bCs/>
          <w:sz w:val="32"/>
          <w:szCs w:val="32"/>
          <w:rtl/>
          <w:lang w:bidi="ar-IQ"/>
        </w:rPr>
      </w:pPr>
    </w:p>
    <w:p w:rsidR="008204EB" w:rsidRPr="008204EB" w:rsidRDefault="008204EB" w:rsidP="008204EB">
      <w:pPr>
        <w:spacing w:after="0" w:line="360" w:lineRule="auto"/>
        <w:jc w:val="lowKashida"/>
        <w:rPr>
          <w:rFonts w:ascii="Times New Roman" w:eastAsia="Times New Roman" w:hAnsi="Times New Roman" w:cs="Times New Roman"/>
          <w:b/>
          <w:bCs/>
          <w:sz w:val="32"/>
          <w:szCs w:val="32"/>
          <w:rtl/>
          <w:lang w:bidi="ar-IQ"/>
        </w:rPr>
      </w:pPr>
      <w:r w:rsidRPr="008204EB">
        <w:rPr>
          <w:rFonts w:ascii="Times New Roman" w:eastAsia="Times New Roman" w:hAnsi="Times New Roman" w:cs="Times New Roman" w:hint="cs"/>
          <w:b/>
          <w:bCs/>
          <w:sz w:val="32"/>
          <w:szCs w:val="32"/>
          <w:rtl/>
          <w:lang w:bidi="ar-IQ"/>
        </w:rPr>
        <w:lastRenderedPageBreak/>
        <w:t>5- الاستنتاجات والتوصيات</w:t>
      </w:r>
      <w:r>
        <w:rPr>
          <w:rFonts w:ascii="Times New Roman" w:eastAsia="Times New Roman" w:hAnsi="Times New Roman" w:cs="Times New Roman" w:hint="cs"/>
          <w:b/>
          <w:bCs/>
          <w:sz w:val="32"/>
          <w:szCs w:val="32"/>
          <w:rtl/>
          <w:lang w:bidi="ar-IQ"/>
        </w:rPr>
        <w:t>:</w:t>
      </w:r>
    </w:p>
    <w:p w:rsidR="008204EB" w:rsidRDefault="008204EB" w:rsidP="008204EB">
      <w:pPr>
        <w:spacing w:after="0" w:line="360" w:lineRule="auto"/>
        <w:jc w:val="lowKashida"/>
        <w:rPr>
          <w:rFonts w:ascii="Times New Roman" w:eastAsia="Times New Roman" w:hAnsi="Times New Roman" w:cs="Times New Roman"/>
          <w:b/>
          <w:bCs/>
          <w:sz w:val="32"/>
          <w:szCs w:val="32"/>
          <w:rtl/>
          <w:lang w:bidi="ar-IQ"/>
        </w:rPr>
      </w:pPr>
      <w:r w:rsidRPr="008204EB">
        <w:rPr>
          <w:rFonts w:ascii="Times New Roman" w:eastAsia="Times New Roman" w:hAnsi="Times New Roman" w:cs="Times New Roman" w:hint="cs"/>
          <w:b/>
          <w:bCs/>
          <w:sz w:val="32"/>
          <w:szCs w:val="32"/>
          <w:rtl/>
          <w:lang w:bidi="ar-IQ"/>
        </w:rPr>
        <w:t xml:space="preserve">5-1   الاستنتاجات </w:t>
      </w:r>
      <w:r>
        <w:rPr>
          <w:rFonts w:ascii="Times New Roman" w:eastAsia="Times New Roman" w:hAnsi="Times New Roman" w:cs="Times New Roman" w:hint="cs"/>
          <w:b/>
          <w:bCs/>
          <w:sz w:val="32"/>
          <w:szCs w:val="32"/>
          <w:rtl/>
          <w:lang w:bidi="ar-IQ"/>
        </w:rPr>
        <w:t>:</w:t>
      </w:r>
      <w:r w:rsidRPr="008204EB">
        <w:rPr>
          <w:rFonts w:ascii="Times New Roman" w:eastAsia="Times New Roman" w:hAnsi="Times New Roman" w:cs="Times New Roman" w:hint="cs"/>
          <w:b/>
          <w:bCs/>
          <w:sz w:val="32"/>
          <w:szCs w:val="32"/>
          <w:rtl/>
          <w:lang w:bidi="ar-IQ"/>
        </w:rPr>
        <w:tab/>
      </w:r>
    </w:p>
    <w:p w:rsidR="00D93746" w:rsidRDefault="008204EB" w:rsidP="00D93746">
      <w:pPr>
        <w:spacing w:after="0" w:line="360" w:lineRule="auto"/>
        <w:jc w:val="lowKashida"/>
        <w:rPr>
          <w:rFonts w:ascii="Times New Roman" w:eastAsia="Times New Roman" w:hAnsi="Times New Roman" w:cs="Times New Roman"/>
          <w:b/>
          <w:bCs/>
          <w:sz w:val="32"/>
          <w:szCs w:val="32"/>
          <w:rtl/>
          <w:lang w:bidi="ar-IQ"/>
        </w:rPr>
      </w:pPr>
      <w:r w:rsidRPr="008204EB">
        <w:rPr>
          <w:rFonts w:ascii="Times New Roman" w:eastAsia="Times New Roman" w:hAnsi="Times New Roman" w:cs="Times New Roman"/>
          <w:b/>
          <w:bCs/>
          <w:sz w:val="32"/>
          <w:szCs w:val="32"/>
          <w:rtl/>
          <w:lang w:bidi="ar-IQ"/>
        </w:rPr>
        <w:t xml:space="preserve">في ضوء النتائج التي توصل </w:t>
      </w:r>
      <w:r w:rsidR="00D225F5">
        <w:rPr>
          <w:rFonts w:ascii="Times New Roman" w:eastAsia="Times New Roman" w:hAnsi="Times New Roman" w:cs="Times New Roman" w:hint="cs"/>
          <w:b/>
          <w:bCs/>
          <w:sz w:val="32"/>
          <w:szCs w:val="32"/>
          <w:rtl/>
          <w:lang w:bidi="ar-IQ"/>
        </w:rPr>
        <w:t>ا</w:t>
      </w:r>
      <w:r w:rsidRPr="008204EB">
        <w:rPr>
          <w:rFonts w:ascii="Times New Roman" w:eastAsia="Times New Roman" w:hAnsi="Times New Roman" w:cs="Times New Roman"/>
          <w:b/>
          <w:bCs/>
          <w:sz w:val="32"/>
          <w:szCs w:val="32"/>
          <w:rtl/>
          <w:lang w:bidi="ar-IQ"/>
        </w:rPr>
        <w:t>ليها الباحث تم استنتاج ما ي</w:t>
      </w:r>
      <w:r w:rsidRPr="008204EB">
        <w:rPr>
          <w:rFonts w:ascii="Times New Roman" w:eastAsia="Times New Roman" w:hAnsi="Times New Roman" w:cs="Times New Roman" w:hint="cs"/>
          <w:b/>
          <w:bCs/>
          <w:sz w:val="32"/>
          <w:szCs w:val="32"/>
          <w:rtl/>
          <w:lang w:bidi="ar-IQ"/>
        </w:rPr>
        <w:t>أت</w:t>
      </w:r>
      <w:r w:rsidRPr="008204EB">
        <w:rPr>
          <w:rFonts w:ascii="Times New Roman" w:eastAsia="Times New Roman" w:hAnsi="Times New Roman" w:cs="Times New Roman"/>
          <w:b/>
          <w:bCs/>
          <w:sz w:val="32"/>
          <w:szCs w:val="32"/>
          <w:rtl/>
          <w:lang w:bidi="ar-IQ"/>
        </w:rPr>
        <w:t>ي :</w:t>
      </w:r>
    </w:p>
    <w:p w:rsidR="008204EB" w:rsidRPr="00D93746" w:rsidRDefault="00D93746" w:rsidP="00D93746">
      <w:pPr>
        <w:spacing w:line="360" w:lineRule="auto"/>
        <w:jc w:val="lowKashida"/>
        <w:rPr>
          <w:rFonts w:ascii="Times New Roman" w:eastAsia="Times New Roman" w:hAnsi="Times New Roman" w:cs="Times New Roman"/>
          <w:b/>
          <w:bCs/>
          <w:sz w:val="32"/>
          <w:szCs w:val="32"/>
          <w:rtl/>
          <w:lang w:bidi="ar-IQ"/>
        </w:rPr>
      </w:pPr>
      <w:r w:rsidRPr="00D93746">
        <w:rPr>
          <w:rFonts w:hint="cs"/>
          <w:sz w:val="32"/>
          <w:szCs w:val="32"/>
          <w:rtl/>
          <w:lang w:bidi="ar-IQ"/>
        </w:rPr>
        <w:t>-</w:t>
      </w:r>
      <w:r>
        <w:rPr>
          <w:rFonts w:hint="cs"/>
          <w:sz w:val="32"/>
          <w:szCs w:val="32"/>
          <w:rtl/>
          <w:lang w:bidi="ar-IQ"/>
        </w:rPr>
        <w:t xml:space="preserve"> </w:t>
      </w:r>
      <w:r w:rsidR="008204EB" w:rsidRPr="00D93746">
        <w:rPr>
          <w:rFonts w:hint="cs"/>
          <w:sz w:val="32"/>
          <w:szCs w:val="32"/>
          <w:rtl/>
          <w:lang w:bidi="ar-IQ"/>
        </w:rPr>
        <w:t xml:space="preserve">للتمرينات </w:t>
      </w:r>
      <w:r w:rsidR="008F776D" w:rsidRPr="00D93746">
        <w:rPr>
          <w:rFonts w:hint="cs"/>
          <w:sz w:val="32"/>
          <w:szCs w:val="32"/>
          <w:rtl/>
          <w:lang w:bidi="ar-IQ"/>
        </w:rPr>
        <w:t>الخاصة</w:t>
      </w:r>
      <w:r w:rsidR="008204EB" w:rsidRPr="00D93746">
        <w:rPr>
          <w:rFonts w:hint="cs"/>
          <w:sz w:val="32"/>
          <w:szCs w:val="32"/>
          <w:rtl/>
          <w:lang w:bidi="ar-IQ"/>
        </w:rPr>
        <w:t xml:space="preserve"> تأثير ايجابي في تطور تحمل القدرة و</w:t>
      </w:r>
      <w:r w:rsidR="008F776D" w:rsidRPr="00D93746">
        <w:rPr>
          <w:rFonts w:hint="cs"/>
          <w:sz w:val="32"/>
          <w:szCs w:val="32"/>
          <w:rtl/>
          <w:lang w:bidi="ar-IQ"/>
        </w:rPr>
        <w:t xml:space="preserve">الادراك الحس ـ حركي (ادراك المسافة وادراك </w:t>
      </w:r>
      <w:r w:rsidR="008204EB" w:rsidRPr="00D93746">
        <w:rPr>
          <w:rFonts w:hint="cs"/>
          <w:sz w:val="32"/>
          <w:szCs w:val="32"/>
          <w:rtl/>
          <w:lang w:bidi="ar-IQ"/>
        </w:rPr>
        <w:t>الزمن) لدى لاعبي الفئات العالية بكرة السلة على الكراسي المتحركة .</w:t>
      </w:r>
    </w:p>
    <w:p w:rsidR="008204EB" w:rsidRPr="008204EB" w:rsidRDefault="00D93746" w:rsidP="008204EB">
      <w:pPr>
        <w:spacing w:line="360" w:lineRule="auto"/>
        <w:jc w:val="lowKashida"/>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 xml:space="preserve">- </w:t>
      </w:r>
      <w:r w:rsidR="0033768D">
        <w:rPr>
          <w:rFonts w:ascii="Times New Roman" w:eastAsia="Times New Roman" w:hAnsi="Times New Roman" w:cs="Times New Roman" w:hint="cs"/>
          <w:sz w:val="32"/>
          <w:szCs w:val="32"/>
          <w:rtl/>
          <w:lang w:bidi="ar-IQ"/>
        </w:rPr>
        <w:t>للتمرينات الخاصة</w:t>
      </w:r>
      <w:r w:rsidR="008204EB" w:rsidRPr="008204EB">
        <w:rPr>
          <w:rFonts w:ascii="Times New Roman" w:eastAsia="Times New Roman" w:hAnsi="Times New Roman" w:cs="Times New Roman" w:hint="cs"/>
          <w:sz w:val="32"/>
          <w:szCs w:val="32"/>
          <w:rtl/>
          <w:lang w:bidi="ar-IQ"/>
        </w:rPr>
        <w:t xml:space="preserve"> تأثير ايجابي في تطور مهارة (الطبطبة بتغيير الاتجاه ، الطبطبة العالية ، التصويب من الثبات ، التصويب من الحركة ، التصويب البعيد من الثبات ، المناولة الصدرية ، المناولة من فوق الرأس ، المناولة من فوق الكتف) لدى لاعبي الفئات العالية بكرة السلة على الكراسي المتحركة </w:t>
      </w:r>
      <w:r>
        <w:rPr>
          <w:rFonts w:ascii="Times New Roman" w:eastAsia="Times New Roman" w:hAnsi="Times New Roman" w:cs="Times New Roman" w:hint="cs"/>
          <w:sz w:val="32"/>
          <w:szCs w:val="32"/>
          <w:rtl/>
          <w:lang w:bidi="ar-IQ"/>
        </w:rPr>
        <w:t>للمجموعة التجريبية</w:t>
      </w:r>
      <w:r w:rsidR="008204EB" w:rsidRPr="008204EB">
        <w:rPr>
          <w:rFonts w:ascii="Times New Roman" w:eastAsia="Times New Roman" w:hAnsi="Times New Roman" w:cs="Times New Roman" w:hint="cs"/>
          <w:sz w:val="32"/>
          <w:szCs w:val="32"/>
          <w:rtl/>
          <w:lang w:bidi="ar-IQ"/>
        </w:rPr>
        <w:t>.</w:t>
      </w:r>
    </w:p>
    <w:p w:rsidR="008204EB" w:rsidRPr="008204EB" w:rsidRDefault="00D93746" w:rsidP="00D93746">
      <w:pPr>
        <w:spacing w:after="0" w:line="360" w:lineRule="auto"/>
        <w:jc w:val="lowKashida"/>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 xml:space="preserve">- </w:t>
      </w:r>
      <w:r w:rsidR="0033768D">
        <w:rPr>
          <w:rFonts w:ascii="Times New Roman" w:eastAsia="Times New Roman" w:hAnsi="Times New Roman" w:cs="Times New Roman" w:hint="cs"/>
          <w:sz w:val="32"/>
          <w:szCs w:val="32"/>
          <w:rtl/>
          <w:lang w:bidi="ar-IQ"/>
        </w:rPr>
        <w:t>التمرينات الخاصة</w:t>
      </w:r>
      <w:r w:rsidR="008204EB" w:rsidRPr="008204EB">
        <w:rPr>
          <w:rFonts w:ascii="Times New Roman" w:eastAsia="Times New Roman" w:hAnsi="Times New Roman" w:cs="Times New Roman" w:hint="cs"/>
          <w:sz w:val="32"/>
          <w:szCs w:val="32"/>
          <w:rtl/>
          <w:lang w:bidi="ar-IQ"/>
        </w:rPr>
        <w:t xml:space="preserve"> حققت تطوراً أفضل من التمرينات </w:t>
      </w:r>
      <w:r>
        <w:rPr>
          <w:rFonts w:ascii="Times New Roman" w:eastAsia="Times New Roman" w:hAnsi="Times New Roman" w:cs="Times New Roman" w:hint="cs"/>
          <w:sz w:val="32"/>
          <w:szCs w:val="32"/>
          <w:rtl/>
          <w:lang w:bidi="ar-IQ"/>
        </w:rPr>
        <w:t>المتبعة من قبل المدرب</w:t>
      </w:r>
      <w:r w:rsidR="008204EB" w:rsidRPr="008204EB">
        <w:rPr>
          <w:rFonts w:ascii="Times New Roman" w:eastAsia="Times New Roman" w:hAnsi="Times New Roman" w:cs="Times New Roman" w:hint="cs"/>
          <w:sz w:val="32"/>
          <w:szCs w:val="32"/>
          <w:rtl/>
          <w:lang w:bidi="ar-IQ"/>
        </w:rPr>
        <w:t xml:space="preserve"> في مكون تحمل القدرة و</w:t>
      </w:r>
      <w:r w:rsidR="0033768D">
        <w:rPr>
          <w:rFonts w:ascii="Times New Roman" w:eastAsia="Times New Roman" w:hAnsi="Times New Roman" w:cs="Times New Roman" w:hint="cs"/>
          <w:sz w:val="32"/>
          <w:szCs w:val="32"/>
          <w:rtl/>
          <w:lang w:bidi="ar-IQ"/>
        </w:rPr>
        <w:t xml:space="preserve">الادراك الحس ـ حركي (ادراك المسافة وادراك </w:t>
      </w:r>
      <w:r w:rsidR="008204EB" w:rsidRPr="008204EB">
        <w:rPr>
          <w:rFonts w:ascii="Times New Roman" w:eastAsia="Times New Roman" w:hAnsi="Times New Roman" w:cs="Times New Roman" w:hint="cs"/>
          <w:sz w:val="32"/>
          <w:szCs w:val="32"/>
          <w:rtl/>
          <w:lang w:bidi="ar-IQ"/>
        </w:rPr>
        <w:t>الزمن) لدى لاعبي الفئات العالية بكرة السلة على الكراسي المتحركة .</w:t>
      </w:r>
    </w:p>
    <w:p w:rsidR="008204EB" w:rsidRPr="008204EB" w:rsidRDefault="00D93746" w:rsidP="008204EB">
      <w:pPr>
        <w:spacing w:line="360" w:lineRule="auto"/>
        <w:jc w:val="lowKashida"/>
        <w:rPr>
          <w:sz w:val="32"/>
          <w:szCs w:val="32"/>
          <w:lang w:bidi="ar-IQ"/>
        </w:rPr>
      </w:pPr>
      <w:r>
        <w:rPr>
          <w:rFonts w:hint="cs"/>
          <w:sz w:val="32"/>
          <w:szCs w:val="32"/>
          <w:rtl/>
          <w:lang w:bidi="ar-IQ"/>
        </w:rPr>
        <w:t xml:space="preserve">- </w:t>
      </w:r>
      <w:r w:rsidR="0033768D">
        <w:rPr>
          <w:rFonts w:hint="cs"/>
          <w:sz w:val="32"/>
          <w:szCs w:val="32"/>
          <w:rtl/>
          <w:lang w:bidi="ar-IQ"/>
        </w:rPr>
        <w:t>التمرينات الخاصة</w:t>
      </w:r>
      <w:r w:rsidR="008204EB" w:rsidRPr="008204EB">
        <w:rPr>
          <w:rFonts w:hint="cs"/>
          <w:sz w:val="32"/>
          <w:szCs w:val="32"/>
          <w:rtl/>
          <w:lang w:bidi="ar-IQ"/>
        </w:rPr>
        <w:t xml:space="preserve"> حققت تطوراً أفضل من ال</w:t>
      </w:r>
      <w:r w:rsidR="0033768D">
        <w:rPr>
          <w:rFonts w:hint="cs"/>
          <w:sz w:val="32"/>
          <w:szCs w:val="32"/>
          <w:rtl/>
          <w:lang w:bidi="ar-IQ"/>
        </w:rPr>
        <w:t>تمرينات المتبعة من قبل المدرب</w:t>
      </w:r>
      <w:r w:rsidR="008204EB" w:rsidRPr="008204EB">
        <w:rPr>
          <w:rFonts w:hint="cs"/>
          <w:sz w:val="32"/>
          <w:szCs w:val="32"/>
          <w:rtl/>
          <w:lang w:bidi="ar-IQ"/>
        </w:rPr>
        <w:t xml:space="preserve"> في مهارة (الطبطبة العالية ، التصويب من الثبات ، التصويب من الحركة ، التصويب البعيد من الثبات ، المناولة الصدرية ، المناولة من فوق الرأس ، المناولة من فوق الكتف) لدى لاعبي الفئات العالية بكرة السلة على الكراسي المتحركة .</w:t>
      </w:r>
    </w:p>
    <w:p w:rsidR="008204EB" w:rsidRPr="008204EB" w:rsidRDefault="00D93746" w:rsidP="008204EB">
      <w:pPr>
        <w:spacing w:line="360" w:lineRule="auto"/>
        <w:jc w:val="lowKashida"/>
        <w:rPr>
          <w:sz w:val="32"/>
          <w:szCs w:val="32"/>
          <w:lang w:bidi="ar-IQ"/>
        </w:rPr>
      </w:pPr>
      <w:r>
        <w:rPr>
          <w:rFonts w:hint="cs"/>
          <w:sz w:val="32"/>
          <w:szCs w:val="32"/>
          <w:rtl/>
          <w:lang w:bidi="ar-IQ"/>
        </w:rPr>
        <w:t xml:space="preserve">- </w:t>
      </w:r>
      <w:r w:rsidR="0033768D">
        <w:rPr>
          <w:rFonts w:hint="cs"/>
          <w:sz w:val="32"/>
          <w:szCs w:val="32"/>
          <w:rtl/>
          <w:lang w:bidi="ar-IQ"/>
        </w:rPr>
        <w:t>التمرينات الخاصة</w:t>
      </w:r>
      <w:r w:rsidR="008204EB" w:rsidRPr="008204EB">
        <w:rPr>
          <w:rFonts w:hint="cs"/>
          <w:sz w:val="32"/>
          <w:szCs w:val="32"/>
          <w:rtl/>
          <w:lang w:bidi="ar-IQ"/>
        </w:rPr>
        <w:t xml:space="preserve"> لم تحقق تطوراً أفضل من ال</w:t>
      </w:r>
      <w:r w:rsidR="0033768D">
        <w:rPr>
          <w:rFonts w:hint="cs"/>
          <w:sz w:val="32"/>
          <w:szCs w:val="32"/>
          <w:rtl/>
          <w:lang w:bidi="ar-IQ"/>
        </w:rPr>
        <w:t>تمرينات المتبعة من قبل المدرب</w:t>
      </w:r>
      <w:r w:rsidR="008204EB" w:rsidRPr="008204EB">
        <w:rPr>
          <w:rFonts w:hint="cs"/>
          <w:sz w:val="32"/>
          <w:szCs w:val="32"/>
          <w:rtl/>
          <w:lang w:bidi="ar-IQ"/>
        </w:rPr>
        <w:t xml:space="preserve"> في مهارة (الطبطبة بتغيير الاتجاه) لدى لاعبي الفئات العالية بكرة السلة على الكراسي المتحركة .</w:t>
      </w:r>
    </w:p>
    <w:p w:rsidR="008204EB" w:rsidRPr="00457847" w:rsidRDefault="00D93746" w:rsidP="00457847">
      <w:pPr>
        <w:spacing w:line="360" w:lineRule="auto"/>
        <w:jc w:val="lowKashida"/>
        <w:rPr>
          <w:sz w:val="32"/>
          <w:szCs w:val="32"/>
          <w:rtl/>
          <w:lang w:bidi="ar-IQ"/>
        </w:rPr>
      </w:pPr>
      <w:r>
        <w:rPr>
          <w:rFonts w:hint="cs"/>
          <w:sz w:val="32"/>
          <w:szCs w:val="32"/>
          <w:rtl/>
          <w:lang w:bidi="ar-IQ"/>
        </w:rPr>
        <w:lastRenderedPageBreak/>
        <w:t xml:space="preserve">- </w:t>
      </w:r>
      <w:r w:rsidR="008204EB" w:rsidRPr="00457847">
        <w:rPr>
          <w:rFonts w:hint="cs"/>
          <w:sz w:val="32"/>
          <w:szCs w:val="32"/>
          <w:rtl/>
          <w:lang w:bidi="ar-IQ"/>
        </w:rPr>
        <w:t>تطور تحمل القدرة و</w:t>
      </w:r>
      <w:r w:rsidR="0033768D">
        <w:rPr>
          <w:rFonts w:hint="cs"/>
          <w:sz w:val="32"/>
          <w:szCs w:val="32"/>
          <w:rtl/>
          <w:lang w:bidi="ar-IQ"/>
        </w:rPr>
        <w:t xml:space="preserve">الادراك </w:t>
      </w:r>
      <w:r w:rsidR="008204EB" w:rsidRPr="00457847">
        <w:rPr>
          <w:rFonts w:hint="cs"/>
          <w:sz w:val="32"/>
          <w:szCs w:val="32"/>
          <w:rtl/>
          <w:lang w:bidi="ar-IQ"/>
        </w:rPr>
        <w:t>الحس ـ حركي ساهم بشكل كبير في  تطوير مستوى المهارات المبحوثة وخصوصا مهارة (التصويب البعيد من الثبات والمناولة من فوق الكتف) لدى لاعبي الفئات العالية بكرة السلة على الكراسي المتحركة .</w:t>
      </w:r>
    </w:p>
    <w:p w:rsidR="008204EB" w:rsidRPr="008204EB" w:rsidRDefault="008204EB" w:rsidP="008204EB">
      <w:pPr>
        <w:spacing w:after="0" w:line="240" w:lineRule="auto"/>
        <w:jc w:val="lowKashida"/>
        <w:rPr>
          <w:rFonts w:ascii="Times New Roman" w:eastAsia="Times New Roman" w:hAnsi="Times New Roman" w:cs="Simplified Arabic"/>
          <w:sz w:val="32"/>
          <w:szCs w:val="32"/>
          <w:rtl/>
        </w:rPr>
      </w:pPr>
    </w:p>
    <w:p w:rsidR="008204EB" w:rsidRPr="008204EB" w:rsidRDefault="008204EB" w:rsidP="00457847">
      <w:pPr>
        <w:spacing w:after="0" w:line="360" w:lineRule="auto"/>
        <w:jc w:val="lowKashida"/>
        <w:rPr>
          <w:rFonts w:ascii="Times New Roman" w:eastAsia="Times New Roman" w:hAnsi="Times New Roman" w:cs="Times New Roman"/>
          <w:b/>
          <w:bCs/>
          <w:sz w:val="16"/>
          <w:szCs w:val="16"/>
          <w:lang w:bidi="ar-IQ"/>
        </w:rPr>
      </w:pPr>
      <w:r w:rsidRPr="008204EB">
        <w:rPr>
          <w:rFonts w:ascii="Times New Roman" w:eastAsia="Times New Roman" w:hAnsi="Times New Roman" w:cs="Times New Roman" w:hint="cs"/>
          <w:b/>
          <w:bCs/>
          <w:sz w:val="32"/>
          <w:szCs w:val="32"/>
          <w:rtl/>
          <w:lang w:bidi="ar-IQ"/>
        </w:rPr>
        <w:t>5-2   التوصيات</w:t>
      </w:r>
      <w:r>
        <w:rPr>
          <w:rFonts w:ascii="Times New Roman" w:eastAsia="Times New Roman" w:hAnsi="Times New Roman" w:cs="Times New Roman" w:hint="cs"/>
          <w:b/>
          <w:bCs/>
          <w:sz w:val="32"/>
          <w:szCs w:val="32"/>
          <w:rtl/>
          <w:lang w:bidi="ar-IQ"/>
        </w:rPr>
        <w:t>:</w:t>
      </w:r>
    </w:p>
    <w:p w:rsidR="008204EB" w:rsidRPr="00D225F5" w:rsidRDefault="008204EB" w:rsidP="00D225F5">
      <w:pPr>
        <w:spacing w:after="0" w:line="240" w:lineRule="auto"/>
        <w:jc w:val="lowKashida"/>
        <w:rPr>
          <w:rFonts w:ascii="Simplified Arabic" w:eastAsia="Times New Roman" w:hAnsi="Simplified Arabic" w:cs="Simplified Arabic"/>
          <w:sz w:val="32"/>
          <w:szCs w:val="32"/>
        </w:rPr>
      </w:pPr>
      <w:r w:rsidRPr="00D225F5">
        <w:rPr>
          <w:rFonts w:ascii="Simplified Arabic" w:eastAsia="Times New Roman" w:hAnsi="Simplified Arabic" w:cs="Simplified Arabic"/>
          <w:b/>
          <w:bCs/>
          <w:sz w:val="32"/>
          <w:szCs w:val="32"/>
          <w:rtl/>
          <w:lang w:bidi="ar-IQ"/>
        </w:rPr>
        <w:t>في ضوء الاستنتاجات يوصي الباحث بالاتي :</w:t>
      </w:r>
    </w:p>
    <w:p w:rsidR="00D225F5" w:rsidRPr="0033768D" w:rsidRDefault="0033768D" w:rsidP="0033768D">
      <w:pPr>
        <w:jc w:val="lowKashida"/>
        <w:rPr>
          <w:rFonts w:ascii="Simplified Arabic" w:eastAsia="Times New Roman" w:hAnsi="Simplified Arabic" w:cs="Simplified Arabic"/>
          <w:sz w:val="32"/>
          <w:szCs w:val="32"/>
          <w:rtl/>
        </w:rPr>
      </w:pPr>
      <w:r w:rsidRPr="0033768D">
        <w:rPr>
          <w:rFonts w:ascii="Simplified Arabic" w:hAnsi="Simplified Arabic" w:cs="Simplified Arabic" w:hint="cs"/>
          <w:sz w:val="32"/>
          <w:szCs w:val="32"/>
          <w:rtl/>
        </w:rPr>
        <w:t>-</w:t>
      </w:r>
      <w:r>
        <w:rPr>
          <w:rFonts w:ascii="Simplified Arabic" w:hAnsi="Simplified Arabic" w:cs="Simplified Arabic"/>
          <w:sz w:val="32"/>
          <w:szCs w:val="32"/>
          <w:rtl/>
        </w:rPr>
        <w:t xml:space="preserve"> </w:t>
      </w:r>
      <w:r>
        <w:rPr>
          <w:rFonts w:ascii="Simplified Arabic" w:hAnsi="Simplified Arabic" w:cs="Simplified Arabic" w:hint="cs"/>
          <w:sz w:val="32"/>
          <w:szCs w:val="32"/>
          <w:rtl/>
        </w:rPr>
        <w:t xml:space="preserve">يقضل </w:t>
      </w:r>
      <w:r>
        <w:rPr>
          <w:rFonts w:ascii="Simplified Arabic" w:hAnsi="Simplified Arabic" w:cs="Simplified Arabic"/>
          <w:sz w:val="32"/>
          <w:szCs w:val="32"/>
          <w:rtl/>
        </w:rPr>
        <w:t>استخدام التمرينات ال</w:t>
      </w:r>
      <w:r>
        <w:rPr>
          <w:rFonts w:ascii="Simplified Arabic" w:hAnsi="Simplified Arabic" w:cs="Simplified Arabic" w:hint="cs"/>
          <w:sz w:val="32"/>
          <w:szCs w:val="32"/>
          <w:rtl/>
        </w:rPr>
        <w:t>خاصة</w:t>
      </w:r>
      <w:r w:rsidR="008204EB" w:rsidRPr="0033768D">
        <w:rPr>
          <w:rFonts w:ascii="Simplified Arabic" w:hAnsi="Simplified Arabic" w:cs="Simplified Arabic"/>
          <w:sz w:val="32"/>
          <w:szCs w:val="32"/>
          <w:rtl/>
        </w:rPr>
        <w:t xml:space="preserve"> لتطوير تحمل القدرة عند تدريب لاعبي كرة السلة على الكراسي المتحركة .</w:t>
      </w:r>
    </w:p>
    <w:p w:rsidR="008204EB" w:rsidRPr="00D225F5" w:rsidRDefault="0033768D" w:rsidP="007110E4">
      <w:pPr>
        <w:spacing w:line="240"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8204EB" w:rsidRPr="00D225F5">
        <w:rPr>
          <w:rFonts w:ascii="Simplified Arabic" w:eastAsia="Times New Roman" w:hAnsi="Simplified Arabic" w:cs="Simplified Arabic"/>
          <w:sz w:val="32"/>
          <w:szCs w:val="32"/>
          <w:rtl/>
        </w:rPr>
        <w:t>الاهتمام الجدي من قبل المدربين في تخصيص الوقت الكافي خلال الوحدات التدريبية في تطوير تحمل القدرة نظرا" لدورها المهم في لعبة كرة السلة</w:t>
      </w:r>
      <w:r>
        <w:rPr>
          <w:rFonts w:ascii="Simplified Arabic" w:eastAsia="Times New Roman" w:hAnsi="Simplified Arabic" w:cs="Simplified Arabic" w:hint="cs"/>
          <w:sz w:val="32"/>
          <w:szCs w:val="32"/>
          <w:rtl/>
        </w:rPr>
        <w:t xml:space="preserve"> على الكراسي المتحركة</w:t>
      </w:r>
      <w:r w:rsidR="008204EB" w:rsidRPr="00D225F5">
        <w:rPr>
          <w:rFonts w:ascii="Simplified Arabic" w:eastAsia="Times New Roman" w:hAnsi="Simplified Arabic" w:cs="Simplified Arabic"/>
          <w:sz w:val="32"/>
          <w:szCs w:val="32"/>
          <w:rtl/>
        </w:rPr>
        <w:t>.</w:t>
      </w:r>
    </w:p>
    <w:p w:rsidR="00457847" w:rsidRPr="00D225F5" w:rsidRDefault="0033768D" w:rsidP="0033768D">
      <w:pPr>
        <w:spacing w:after="0" w:line="240" w:lineRule="auto"/>
        <w:jc w:val="lowKashida"/>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8204EB" w:rsidRPr="00D225F5">
        <w:rPr>
          <w:rFonts w:ascii="Simplified Arabic" w:eastAsia="Times New Roman" w:hAnsi="Simplified Arabic" w:cs="Simplified Arabic"/>
          <w:sz w:val="32"/>
          <w:szCs w:val="32"/>
          <w:rtl/>
          <w:lang w:bidi="ar-IQ"/>
        </w:rPr>
        <w:t xml:space="preserve">ضرورة الربط بين </w:t>
      </w:r>
      <w:r>
        <w:rPr>
          <w:rFonts w:ascii="Simplified Arabic" w:eastAsia="Times New Roman" w:hAnsi="Simplified Arabic" w:cs="Simplified Arabic" w:hint="cs"/>
          <w:sz w:val="32"/>
          <w:szCs w:val="32"/>
          <w:rtl/>
          <w:lang w:bidi="ar-IQ"/>
        </w:rPr>
        <w:t>تحمل القدرة</w:t>
      </w:r>
      <w:r w:rsidR="008204EB" w:rsidRPr="00D225F5">
        <w:rPr>
          <w:rFonts w:ascii="Simplified Arabic" w:eastAsia="Times New Roman" w:hAnsi="Simplified Arabic" w:cs="Simplified Arabic"/>
          <w:sz w:val="32"/>
          <w:szCs w:val="32"/>
          <w:rtl/>
          <w:lang w:bidi="ar-IQ"/>
        </w:rPr>
        <w:t xml:space="preserve"> و</w:t>
      </w:r>
      <w:r>
        <w:rPr>
          <w:rFonts w:ascii="Simplified Arabic" w:eastAsia="Times New Roman" w:hAnsi="Simplified Arabic" w:cs="Simplified Arabic" w:hint="cs"/>
          <w:sz w:val="32"/>
          <w:szCs w:val="32"/>
          <w:rtl/>
          <w:lang w:bidi="ar-IQ"/>
        </w:rPr>
        <w:t xml:space="preserve">الادراك </w:t>
      </w:r>
      <w:r>
        <w:rPr>
          <w:rFonts w:ascii="Simplified Arabic" w:eastAsia="Times New Roman" w:hAnsi="Simplified Arabic" w:cs="Simplified Arabic"/>
          <w:sz w:val="32"/>
          <w:szCs w:val="32"/>
          <w:rtl/>
          <w:lang w:bidi="ar-IQ"/>
        </w:rPr>
        <w:t>الحس</w:t>
      </w:r>
      <w:r>
        <w:rPr>
          <w:rFonts w:ascii="Simplified Arabic" w:eastAsia="Times New Roman" w:hAnsi="Simplified Arabic" w:cs="Simplified Arabic" w:hint="cs"/>
          <w:sz w:val="32"/>
          <w:szCs w:val="32"/>
          <w:rtl/>
          <w:lang w:bidi="ar-IQ"/>
        </w:rPr>
        <w:t>-</w:t>
      </w:r>
      <w:r w:rsidR="008204EB" w:rsidRPr="00D225F5">
        <w:rPr>
          <w:rFonts w:ascii="Simplified Arabic" w:eastAsia="Times New Roman" w:hAnsi="Simplified Arabic" w:cs="Simplified Arabic"/>
          <w:sz w:val="32"/>
          <w:szCs w:val="32"/>
          <w:rtl/>
          <w:lang w:bidi="ar-IQ"/>
        </w:rPr>
        <w:t>حركي وتطوير الأداء المهاري .</w:t>
      </w:r>
    </w:p>
    <w:p w:rsidR="00457847" w:rsidRPr="00D225F5" w:rsidRDefault="0033768D" w:rsidP="00D225F5">
      <w:pPr>
        <w:spacing w:after="0" w:line="240"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 </w:t>
      </w:r>
      <w:r w:rsidR="008204EB" w:rsidRPr="00D225F5">
        <w:rPr>
          <w:rFonts w:ascii="Simplified Arabic" w:eastAsia="Times New Roman" w:hAnsi="Simplified Arabic" w:cs="Simplified Arabic"/>
          <w:sz w:val="32"/>
          <w:szCs w:val="32"/>
          <w:rtl/>
        </w:rPr>
        <w:t>ضرورة استخدام الأسلوب العلمي الصحيح في تدريب تحمل القدرة ووضع المناهج التدريبية بما يتلاءم  مع درجة العوق والمستوى التدريبي للاعبي كرة السلة على الكراسي المتحركة .</w:t>
      </w:r>
    </w:p>
    <w:p w:rsidR="008204EB" w:rsidRPr="00D225F5" w:rsidRDefault="0033768D" w:rsidP="00D225F5">
      <w:pPr>
        <w:spacing w:after="0" w:line="240"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8204EB" w:rsidRPr="00D225F5">
        <w:rPr>
          <w:rFonts w:ascii="Simplified Arabic" w:eastAsia="Times New Roman" w:hAnsi="Simplified Arabic" w:cs="Simplified Arabic"/>
          <w:sz w:val="32"/>
          <w:szCs w:val="32"/>
          <w:rtl/>
        </w:rPr>
        <w:t xml:space="preserve">ضرورة التعرف على مساهمة الصفات البدنية </w:t>
      </w:r>
      <w:r w:rsidR="000270D7">
        <w:rPr>
          <w:rFonts w:ascii="Simplified Arabic" w:eastAsia="Times New Roman" w:hAnsi="Simplified Arabic" w:cs="Simplified Arabic"/>
          <w:sz w:val="32"/>
          <w:szCs w:val="32"/>
          <w:rtl/>
        </w:rPr>
        <w:t>والادراك الحس - حركي</w:t>
      </w:r>
      <w:r w:rsidR="008204EB" w:rsidRPr="00D225F5">
        <w:rPr>
          <w:rFonts w:ascii="Simplified Arabic" w:eastAsia="Times New Roman" w:hAnsi="Simplified Arabic" w:cs="Simplified Arabic"/>
          <w:sz w:val="32"/>
          <w:szCs w:val="32"/>
          <w:rtl/>
        </w:rPr>
        <w:t>ة في أداء كل مهارة من خلال استخدام معادلات نسب المساهمة .</w:t>
      </w:r>
    </w:p>
    <w:p w:rsidR="008204EB" w:rsidRPr="00D225F5" w:rsidRDefault="0033768D" w:rsidP="00D225F5">
      <w:pPr>
        <w:spacing w:after="0" w:line="240"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8204EB" w:rsidRPr="00D225F5">
        <w:rPr>
          <w:rFonts w:ascii="Simplified Arabic" w:eastAsia="Times New Roman" w:hAnsi="Simplified Arabic" w:cs="Simplified Arabic"/>
          <w:sz w:val="32"/>
          <w:szCs w:val="32"/>
          <w:rtl/>
        </w:rPr>
        <w:t xml:space="preserve">التوسع في أجراء دراسات مشابهة على عينات أخرى مثل لاعبي منتخبات (الشباب/ المتقدمين/ النساء) لكرة السلة على الكراسي المتحركة </w:t>
      </w:r>
      <w:r>
        <w:rPr>
          <w:rFonts w:ascii="Simplified Arabic" w:eastAsia="Times New Roman" w:hAnsi="Simplified Arabic" w:cs="Simplified Arabic" w:hint="cs"/>
          <w:sz w:val="32"/>
          <w:szCs w:val="32"/>
          <w:rtl/>
        </w:rPr>
        <w:t>ولجميع الفئات</w:t>
      </w:r>
      <w:r w:rsidR="008204EB" w:rsidRPr="00D225F5">
        <w:rPr>
          <w:rFonts w:ascii="Simplified Arabic" w:eastAsia="Times New Roman" w:hAnsi="Simplified Arabic" w:cs="Simplified Arabic"/>
          <w:sz w:val="32"/>
          <w:szCs w:val="32"/>
          <w:rtl/>
        </w:rPr>
        <w:t>.</w:t>
      </w:r>
    </w:p>
    <w:p w:rsidR="008204EB" w:rsidRPr="00D225F5" w:rsidRDefault="008204EB" w:rsidP="00D225F5">
      <w:pPr>
        <w:spacing w:after="0" w:line="240" w:lineRule="auto"/>
        <w:jc w:val="lowKashida"/>
        <w:rPr>
          <w:rFonts w:ascii="Simplified Arabic" w:eastAsia="Times New Roman" w:hAnsi="Simplified Arabic" w:cs="Simplified Arabic"/>
          <w:sz w:val="32"/>
          <w:szCs w:val="32"/>
          <w:rtl/>
        </w:rPr>
      </w:pPr>
    </w:p>
    <w:p w:rsidR="008204EB" w:rsidRPr="00D225F5" w:rsidRDefault="008204EB" w:rsidP="00D225F5">
      <w:pPr>
        <w:spacing w:after="0" w:line="240" w:lineRule="auto"/>
        <w:ind w:left="360"/>
        <w:jc w:val="lowKashida"/>
        <w:rPr>
          <w:rFonts w:ascii="Simplified Arabic" w:eastAsia="Times New Roman" w:hAnsi="Simplified Arabic" w:cs="Simplified Arabic"/>
          <w:sz w:val="32"/>
          <w:szCs w:val="32"/>
          <w:lang w:bidi="ar-IQ"/>
        </w:rPr>
      </w:pPr>
    </w:p>
    <w:p w:rsidR="009A69A2" w:rsidRPr="00D225F5" w:rsidRDefault="009A69A2" w:rsidP="00D225F5">
      <w:pPr>
        <w:spacing w:line="240" w:lineRule="auto"/>
        <w:rPr>
          <w:rFonts w:ascii="Simplified Arabic" w:hAnsi="Simplified Arabic" w:cs="Simplified Arabic"/>
          <w:rtl/>
          <w:lang w:bidi="ar-IQ"/>
        </w:rPr>
      </w:pPr>
    </w:p>
    <w:p w:rsidR="003E45A0" w:rsidRPr="00DF061D" w:rsidRDefault="00DF061D" w:rsidP="00DF061D">
      <w:pPr>
        <w:tabs>
          <w:tab w:val="left" w:pos="2907"/>
          <w:tab w:val="left" w:pos="2936"/>
          <w:tab w:val="center" w:pos="4320"/>
        </w:tabs>
        <w:spacing w:after="0" w:line="360" w:lineRule="auto"/>
        <w:rPr>
          <w:rFonts w:ascii="Simplified Arabic" w:eastAsia="Times New Roman" w:hAnsi="Simplified Arabic" w:cs="Simplified Arabic"/>
          <w:bCs/>
          <w:color w:val="000000"/>
          <w:sz w:val="96"/>
          <w:szCs w:val="96"/>
          <w:rtl/>
          <w:lang w:bidi="ar-IQ"/>
        </w:rPr>
      </w:pPr>
      <w:r>
        <w:rPr>
          <w:rFonts w:ascii="Simplified Arabic" w:eastAsia="Times New Roman" w:hAnsi="Simplified Arabic" w:cs="Simplified Arabic"/>
          <w:bCs/>
          <w:color w:val="000000"/>
          <w:sz w:val="96"/>
          <w:szCs w:val="96"/>
          <w:rtl/>
          <w:lang w:bidi="ar-IQ"/>
        </w:rPr>
        <w:lastRenderedPageBreak/>
        <w:tab/>
      </w:r>
      <w:r>
        <w:rPr>
          <w:rFonts w:ascii="Simplified Arabic" w:eastAsia="Times New Roman" w:hAnsi="Simplified Arabic" w:cs="Simplified Arabic"/>
          <w:bCs/>
          <w:color w:val="000000"/>
          <w:sz w:val="96"/>
          <w:szCs w:val="96"/>
          <w:rtl/>
          <w:lang w:bidi="ar-IQ"/>
        </w:rPr>
        <w:tab/>
      </w:r>
      <w:r>
        <w:rPr>
          <w:rFonts w:ascii="Simplified Arabic" w:eastAsia="Times New Roman" w:hAnsi="Simplified Arabic" w:cs="Simplified Arabic"/>
          <w:bCs/>
          <w:color w:val="000000"/>
          <w:sz w:val="96"/>
          <w:szCs w:val="96"/>
          <w:rtl/>
          <w:lang w:bidi="ar-IQ"/>
        </w:rPr>
        <w:tab/>
      </w:r>
      <w:r w:rsidR="003E45A0" w:rsidRPr="003E45A0">
        <w:rPr>
          <w:rFonts w:ascii="Simplified Arabic" w:eastAsia="Times New Roman" w:hAnsi="Simplified Arabic" w:cs="Simplified Arabic"/>
          <w:bCs/>
          <w:color w:val="000000"/>
          <w:sz w:val="96"/>
          <w:szCs w:val="96"/>
          <w:rtl/>
          <w:lang w:bidi="ar-IQ"/>
        </w:rPr>
        <w:t>المصادر</w:t>
      </w:r>
    </w:p>
    <w:p w:rsidR="003E45A0" w:rsidRPr="003E45A0" w:rsidRDefault="003E45A0" w:rsidP="003E45A0">
      <w:pPr>
        <w:spacing w:after="0" w:line="360" w:lineRule="auto"/>
        <w:jc w:val="both"/>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Simplified Arabic" w:eastAsia="Times New Roman" w:hAnsi="Simplified Arabic" w:cs="Simplified Arabic"/>
          <w:bCs/>
          <w:color w:val="000000"/>
          <w:sz w:val="40"/>
          <w:szCs w:val="40"/>
          <w:rtl/>
          <w:lang w:bidi="ar-IQ"/>
        </w:rPr>
      </w:pPr>
      <w:r w:rsidRPr="003E45A0">
        <w:rPr>
          <w:rFonts w:ascii="Simplified Arabic" w:eastAsia="Times New Roman" w:hAnsi="Simplified Arabic" w:cs="Simplified Arabic"/>
          <w:bCs/>
          <w:color w:val="000000"/>
          <w:sz w:val="40"/>
          <w:szCs w:val="40"/>
          <w:rtl/>
          <w:lang w:bidi="ar-IQ"/>
        </w:rPr>
        <w:t>المراجع والمصادرالعربية والأجنبية</w:t>
      </w: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3E45A0" w:rsidRPr="003E45A0" w:rsidRDefault="003E45A0" w:rsidP="003E45A0">
      <w:pPr>
        <w:spacing w:after="0" w:line="360" w:lineRule="auto"/>
        <w:jc w:val="center"/>
        <w:rPr>
          <w:rFonts w:ascii="Times New Roman" w:eastAsia="Times New Roman" w:hAnsi="Times New Roman" w:cs="Times New Roman"/>
          <w:b/>
          <w:bCs/>
          <w:sz w:val="44"/>
          <w:szCs w:val="44"/>
          <w:rtl/>
          <w:lang w:bidi="ar-IQ"/>
        </w:rPr>
      </w:pPr>
    </w:p>
    <w:p w:rsidR="00DF061D" w:rsidRDefault="00DF061D" w:rsidP="00DF061D">
      <w:pPr>
        <w:tabs>
          <w:tab w:val="left" w:pos="2350"/>
          <w:tab w:val="center" w:pos="4320"/>
        </w:tabs>
        <w:spacing w:after="0" w:line="360" w:lineRule="auto"/>
        <w:rPr>
          <w:rFonts w:ascii="Times New Roman" w:eastAsia="Times New Roman" w:hAnsi="Times New Roman" w:cs="Times New Roman"/>
          <w:b/>
          <w:bCs/>
          <w:color w:val="000000"/>
          <w:sz w:val="44"/>
          <w:szCs w:val="44"/>
          <w:rtl/>
          <w:lang w:bidi="ar-IQ"/>
        </w:rPr>
      </w:pPr>
      <w:r>
        <w:rPr>
          <w:rFonts w:ascii="Times New Roman" w:eastAsia="Times New Roman" w:hAnsi="Times New Roman" w:cs="Times New Roman"/>
          <w:b/>
          <w:bCs/>
          <w:color w:val="000000"/>
          <w:sz w:val="44"/>
          <w:szCs w:val="44"/>
          <w:rtl/>
          <w:lang w:bidi="ar-IQ"/>
        </w:rPr>
        <w:tab/>
      </w:r>
    </w:p>
    <w:p w:rsidR="00DF061D" w:rsidRDefault="00DF061D" w:rsidP="00DF061D">
      <w:pPr>
        <w:tabs>
          <w:tab w:val="left" w:pos="2350"/>
          <w:tab w:val="center" w:pos="4320"/>
        </w:tabs>
        <w:spacing w:after="0" w:line="360" w:lineRule="auto"/>
        <w:rPr>
          <w:rFonts w:ascii="Times New Roman" w:eastAsia="Times New Roman" w:hAnsi="Times New Roman" w:cs="Times New Roman"/>
          <w:b/>
          <w:bCs/>
          <w:color w:val="000000"/>
          <w:sz w:val="44"/>
          <w:szCs w:val="44"/>
          <w:rtl/>
          <w:lang w:bidi="ar-IQ"/>
        </w:rPr>
      </w:pPr>
    </w:p>
    <w:p w:rsidR="00815723" w:rsidRDefault="00815723" w:rsidP="00DF061D">
      <w:pPr>
        <w:tabs>
          <w:tab w:val="left" w:pos="2350"/>
          <w:tab w:val="center" w:pos="4320"/>
        </w:tabs>
        <w:spacing w:after="0" w:line="360" w:lineRule="auto"/>
        <w:rPr>
          <w:rFonts w:ascii="Times New Roman" w:eastAsia="Times New Roman" w:hAnsi="Times New Roman" w:cs="Times New Roman"/>
          <w:b/>
          <w:bCs/>
          <w:color w:val="000000"/>
          <w:sz w:val="44"/>
          <w:szCs w:val="44"/>
          <w:rtl/>
          <w:lang w:bidi="ar-IQ"/>
        </w:rPr>
      </w:pPr>
    </w:p>
    <w:p w:rsidR="003E45A0" w:rsidRPr="003E45A0" w:rsidRDefault="00DF061D" w:rsidP="00DF061D">
      <w:pPr>
        <w:tabs>
          <w:tab w:val="left" w:pos="2350"/>
          <w:tab w:val="center" w:pos="4320"/>
        </w:tabs>
        <w:spacing w:after="0" w:line="360" w:lineRule="auto"/>
        <w:rPr>
          <w:rFonts w:ascii="Times New Roman" w:eastAsia="Times New Roman" w:hAnsi="Times New Roman" w:cs="Times New Roman"/>
          <w:b/>
          <w:bCs/>
          <w:color w:val="000000"/>
          <w:sz w:val="24"/>
          <w:szCs w:val="24"/>
          <w:lang w:bidi="ar-IQ"/>
        </w:rPr>
      </w:pPr>
      <w:r>
        <w:rPr>
          <w:rFonts w:ascii="Times New Roman" w:eastAsia="Times New Roman" w:hAnsi="Times New Roman" w:cs="Times New Roman"/>
          <w:b/>
          <w:bCs/>
          <w:color w:val="000000"/>
          <w:sz w:val="44"/>
          <w:szCs w:val="44"/>
          <w:rtl/>
          <w:lang w:bidi="ar-IQ"/>
        </w:rPr>
        <w:lastRenderedPageBreak/>
        <w:tab/>
      </w:r>
      <w:r w:rsidR="003E45A0" w:rsidRPr="003E45A0">
        <w:rPr>
          <w:rFonts w:ascii="Times New Roman" w:eastAsia="Times New Roman" w:hAnsi="Times New Roman" w:cs="Times New Roman" w:hint="cs"/>
          <w:b/>
          <w:bCs/>
          <w:color w:val="000000"/>
          <w:sz w:val="44"/>
          <w:szCs w:val="44"/>
          <w:rtl/>
          <w:lang w:bidi="ar-IQ"/>
        </w:rPr>
        <w:t>المراجع والمصادر العربية</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lang w:bidi="ar-IQ"/>
        </w:rPr>
        <w:t>القران الكريم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rPr>
        <w:t xml:space="preserve"> أبو العلا احمد عبد الفتاح . ومحمد صبحي حسانين . </w:t>
      </w:r>
      <w:r w:rsidRPr="008F0C34">
        <w:rPr>
          <w:rFonts w:ascii="Simplified Arabic" w:eastAsia="Times New Roman" w:hAnsi="Simplified Arabic" w:cs="Simplified Arabic"/>
          <w:sz w:val="32"/>
          <w:szCs w:val="32"/>
          <w:u w:val="single"/>
          <w:rtl/>
        </w:rPr>
        <w:t>فسيولوجيا ومرفولوجيا الرياضي وطرق القياس والتقويم</w:t>
      </w:r>
      <w:r w:rsidRPr="008F0C34">
        <w:rPr>
          <w:rFonts w:ascii="Simplified Arabic" w:eastAsia="Times New Roman" w:hAnsi="Simplified Arabic" w:cs="Simplified Arabic"/>
          <w:sz w:val="32"/>
          <w:szCs w:val="32"/>
          <w:rtl/>
        </w:rPr>
        <w:t xml:space="preserve"> .ط1 ، القاهرة ، دار الفكر العربي ، 1997 .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lang w:bidi="ar-IQ"/>
        </w:rPr>
        <w:t xml:space="preserve">أسامة رياض . </w:t>
      </w:r>
      <w:r w:rsidRPr="008F0C34">
        <w:rPr>
          <w:rFonts w:ascii="Simplified Arabic" w:eastAsia="Times New Roman" w:hAnsi="Simplified Arabic" w:cs="Simplified Arabic"/>
          <w:sz w:val="32"/>
          <w:szCs w:val="32"/>
          <w:u w:val="single"/>
          <w:rtl/>
          <w:lang w:bidi="ar-IQ"/>
        </w:rPr>
        <w:t>رياضة المعاقين الأسس الطبية والرياضية ,</w:t>
      </w:r>
      <w:r w:rsidRPr="008F0C34">
        <w:rPr>
          <w:rFonts w:ascii="Simplified Arabic" w:eastAsia="Times New Roman" w:hAnsi="Simplified Arabic" w:cs="Simplified Arabic"/>
          <w:sz w:val="32"/>
          <w:szCs w:val="32"/>
          <w:rtl/>
          <w:lang w:bidi="ar-IQ"/>
        </w:rPr>
        <w:t xml:space="preserve"> القاهرة , دار الفكر العربي , 2005.</w:t>
      </w:r>
    </w:p>
    <w:p w:rsidR="003E45A0" w:rsidRPr="008F0C34" w:rsidRDefault="00DF061D"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rPr>
        <w:t xml:space="preserve">بيرفان عبد الله المفتي ، </w:t>
      </w:r>
      <w:r w:rsidR="003E45A0" w:rsidRPr="008F0C34">
        <w:rPr>
          <w:rFonts w:ascii="Simplified Arabic" w:eastAsia="Times New Roman" w:hAnsi="Simplified Arabic" w:cs="Simplified Arabic"/>
          <w:sz w:val="32"/>
          <w:szCs w:val="32"/>
          <w:rtl/>
        </w:rPr>
        <w:t xml:space="preserve">نوفل فاضل رشيد . علاقة الإدراك (الحس _ حركي) ببعض القدرات البدنية والحركية لدى أطفال الرياض بعمر ( 4-5 ) سنوات ، </w:t>
      </w:r>
      <w:r w:rsidR="003E45A0" w:rsidRPr="008F0C34">
        <w:rPr>
          <w:rFonts w:ascii="Simplified Arabic" w:eastAsia="Times New Roman" w:hAnsi="Simplified Arabic" w:cs="Simplified Arabic"/>
          <w:sz w:val="32"/>
          <w:szCs w:val="32"/>
          <w:u w:val="single"/>
          <w:rtl/>
        </w:rPr>
        <w:t>مجلة الرافدين للعلوم الرياضية</w:t>
      </w:r>
      <w:r w:rsidR="003E45A0" w:rsidRPr="008F0C34">
        <w:rPr>
          <w:rFonts w:ascii="Simplified Arabic" w:eastAsia="Times New Roman" w:hAnsi="Simplified Arabic" w:cs="Simplified Arabic"/>
          <w:sz w:val="32"/>
          <w:szCs w:val="32"/>
          <w:rtl/>
        </w:rPr>
        <w:t xml:space="preserve"> ، المجلد التاسع ، العدد الخامس والثلاثون ، 2003.</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lang w:bidi="ar-IQ"/>
        </w:rPr>
        <w:t>ثائر صالح شنيار. استخدام تمارين لتطوير (تحمل القوة-القوة المميزة بالسرعة) وتأثيرها في دقة أداء بعض المهارات الهجومية للاعبي كرة السلة على الكراسي المتحركة ، رسالة ماجستير ، كلية التربية الرياضية ، جامعة بغداد ،2012.</w:t>
      </w:r>
    </w:p>
    <w:p w:rsidR="003E45A0" w:rsidRPr="008F0C34" w:rsidRDefault="00DF061D"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lang w:bidi="ar-IQ"/>
        </w:rPr>
        <w:t>جمال صبري فرج</w:t>
      </w:r>
      <w:r w:rsidR="003E45A0" w:rsidRPr="008F0C34">
        <w:rPr>
          <w:rFonts w:ascii="Simplified Arabic" w:eastAsia="Times New Roman" w:hAnsi="Simplified Arabic" w:cs="Simplified Arabic"/>
          <w:sz w:val="32"/>
          <w:szCs w:val="32"/>
          <w:rtl/>
          <w:lang w:bidi="ar-IQ"/>
        </w:rPr>
        <w:t>.</w:t>
      </w:r>
      <w:r w:rsidR="003E45A0" w:rsidRPr="008F0C34">
        <w:rPr>
          <w:rFonts w:ascii="Simplified Arabic" w:eastAsia="Times New Roman" w:hAnsi="Simplified Arabic" w:cs="Simplified Arabic"/>
          <w:sz w:val="32"/>
          <w:szCs w:val="32"/>
          <w:u w:val="single"/>
          <w:rtl/>
          <w:lang w:bidi="ar-IQ"/>
        </w:rPr>
        <w:t>القوة والقدرةوالتدريب الرياضي الحديث</w:t>
      </w:r>
      <w:r w:rsidR="003E45A0" w:rsidRPr="008F0C34">
        <w:rPr>
          <w:rFonts w:ascii="Simplified Arabic" w:eastAsia="Times New Roman" w:hAnsi="Simplified Arabic" w:cs="Simplified Arabic"/>
          <w:sz w:val="32"/>
          <w:szCs w:val="32"/>
          <w:rtl/>
          <w:lang w:bidi="ar-IQ"/>
        </w:rPr>
        <w:t>,عمان،دار دجلة، 2012.</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lang w:bidi="ar-IQ"/>
        </w:rPr>
        <w:t>جمال</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صبري</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فرج،نعيم</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عبدالحسين</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 xml:space="preserve">بريسم. </w:t>
      </w:r>
      <w:r w:rsidRPr="008F0C34">
        <w:rPr>
          <w:rFonts w:ascii="Simplified Arabic" w:eastAsia="Times New Roman" w:hAnsi="Simplified Arabic" w:cs="Simplified Arabic"/>
          <w:sz w:val="32"/>
          <w:szCs w:val="32"/>
          <w:u w:val="single"/>
          <w:rtl/>
          <w:lang w:bidi="ar-IQ"/>
        </w:rPr>
        <w:t>المهارات</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الأساسية</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والقانون</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الدولي</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لكرة</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السلة</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على</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الكراسي</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المتحركة</w:t>
      </w:r>
      <w:r w:rsidR="00DF061D" w:rsidRPr="008F0C34">
        <w:rPr>
          <w:rFonts w:ascii="Simplified Arabic" w:eastAsia="Times New Roman" w:hAnsi="Simplified Arabic" w:cs="Simplified Arabic"/>
          <w:sz w:val="32"/>
          <w:szCs w:val="32"/>
          <w:u w:val="single"/>
          <w:rtl/>
          <w:lang w:bidi="ar-IQ"/>
        </w:rPr>
        <w:t xml:space="preserve"> </w:t>
      </w:r>
      <w:r w:rsidRPr="008F0C34">
        <w:rPr>
          <w:rFonts w:ascii="Simplified Arabic" w:eastAsia="Times New Roman" w:hAnsi="Simplified Arabic" w:cs="Simplified Arabic"/>
          <w:sz w:val="32"/>
          <w:szCs w:val="32"/>
          <w:u w:val="single"/>
          <w:rtl/>
          <w:lang w:bidi="ar-IQ"/>
        </w:rPr>
        <w:t>للمقعدين</w:t>
      </w:r>
      <w:r w:rsidRPr="008F0C34">
        <w:rPr>
          <w:rFonts w:ascii="Simplified Arabic" w:eastAsia="Times New Roman" w:hAnsi="Simplified Arabic" w:cs="Simplified Arabic"/>
          <w:sz w:val="32"/>
          <w:szCs w:val="32"/>
          <w:rtl/>
          <w:lang w:bidi="ar-IQ"/>
        </w:rPr>
        <w:t>،</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عمان،</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دار</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دجلة،</w:t>
      </w:r>
      <w:r w:rsidR="00DF061D"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2008 .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tl/>
          <w:lang w:bidi="ar-IQ"/>
        </w:rPr>
      </w:pPr>
      <w:r w:rsidRPr="008F0C34">
        <w:rPr>
          <w:rFonts w:ascii="Simplified Arabic" w:eastAsia="Times New Roman" w:hAnsi="Simplified Arabic" w:cs="Simplified Arabic"/>
          <w:sz w:val="32"/>
          <w:szCs w:val="32"/>
          <w:rtl/>
          <w:lang w:bidi="ar-IQ"/>
        </w:rPr>
        <w:t xml:space="preserve">جمال صبري فرج ونعيم عبد الحسين بريسم. </w:t>
      </w:r>
      <w:r w:rsidRPr="008F0C34">
        <w:rPr>
          <w:rFonts w:ascii="Simplified Arabic" w:eastAsia="Times New Roman" w:hAnsi="Simplified Arabic" w:cs="Simplified Arabic"/>
          <w:sz w:val="32"/>
          <w:szCs w:val="32"/>
          <w:u w:val="single"/>
          <w:rtl/>
          <w:lang w:bidi="ar-IQ"/>
        </w:rPr>
        <w:t xml:space="preserve">الإعداد البدني والمهاري للاعبي كرة السلة على الكراسي المتحركة للمعوقين </w:t>
      </w:r>
      <w:r w:rsidRPr="008F0C34">
        <w:rPr>
          <w:rFonts w:ascii="Simplified Arabic" w:eastAsia="Times New Roman" w:hAnsi="Simplified Arabic" w:cs="Simplified Arabic"/>
          <w:sz w:val="32"/>
          <w:szCs w:val="32"/>
          <w:rtl/>
          <w:lang w:bidi="ar-IQ"/>
        </w:rPr>
        <w:t xml:space="preserve"> ، بغداد : مكتب الثريا ، 2009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lang w:bidi="ar-IQ"/>
        </w:rPr>
        <w:t>حنفي محمود مختار.</w:t>
      </w:r>
      <w:r w:rsidRPr="008F0C34">
        <w:rPr>
          <w:rFonts w:ascii="Simplified Arabic" w:eastAsia="Times New Roman" w:hAnsi="Simplified Arabic" w:cs="Simplified Arabic"/>
          <w:sz w:val="32"/>
          <w:szCs w:val="32"/>
          <w:u w:val="single"/>
          <w:rtl/>
          <w:lang w:bidi="ar-IQ"/>
        </w:rPr>
        <w:t xml:space="preserve"> المدير الفني لكرة القدم </w:t>
      </w:r>
      <w:r w:rsidRPr="008F0C34">
        <w:rPr>
          <w:rFonts w:ascii="Simplified Arabic" w:eastAsia="Times New Roman" w:hAnsi="Simplified Arabic" w:cs="Simplified Arabic"/>
          <w:sz w:val="32"/>
          <w:szCs w:val="32"/>
          <w:rtl/>
          <w:lang w:bidi="ar-IQ"/>
        </w:rPr>
        <w:t>, القاهرة , مركز الكتاب للنشر,1998.</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رعد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جابر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باقر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وكمال</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عارف</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xml:space="preserve">ظاهر. </w:t>
      </w:r>
      <w:r w:rsidRPr="008F0C34">
        <w:rPr>
          <w:rFonts w:ascii="Simplified Arabic" w:eastAsia="Times New Roman" w:hAnsi="Simplified Arabic" w:cs="Simplified Arabic"/>
          <w:sz w:val="32"/>
          <w:szCs w:val="32"/>
          <w:u w:val="single"/>
          <w:rtl/>
        </w:rPr>
        <w:t>المهارات</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الفنية</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بكرة</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السلة</w:t>
      </w:r>
      <w:r w:rsidRPr="008F0C34">
        <w:rPr>
          <w:rFonts w:ascii="Simplified Arabic" w:eastAsia="Times New Roman" w:hAnsi="Simplified Arabic" w:cs="Simplified Arabic"/>
          <w:sz w:val="32"/>
          <w:szCs w:val="32"/>
          <w:rtl/>
        </w:rPr>
        <w:t>، بغداد،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مطبعة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التعليم</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العالي، 1987.</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tl/>
          <w:lang w:bidi="ar-IQ"/>
        </w:rPr>
      </w:pPr>
      <w:r w:rsidRPr="008F0C34">
        <w:rPr>
          <w:rFonts w:ascii="Simplified Arabic" w:eastAsia="Times New Roman" w:hAnsi="Simplified Arabic" w:cs="Simplified Arabic"/>
          <w:sz w:val="32"/>
          <w:szCs w:val="32"/>
          <w:rtl/>
          <w:lang w:bidi="ar-IQ"/>
        </w:rPr>
        <w:t>رواء علاوي كاظم. المعرفة في لعبة كرة السلة وعلاقتها بالأداء المهاري الهجومي في اللعبة ذاتها،</w:t>
      </w:r>
      <w:r w:rsidR="002313EA" w:rsidRPr="008F0C34">
        <w:rPr>
          <w:rFonts w:ascii="Simplified Arabic" w:eastAsia="Times New Roman" w:hAnsi="Simplified Arabic" w:cs="Simplified Arabic"/>
          <w:sz w:val="32"/>
          <w:szCs w:val="32"/>
          <w:rtl/>
          <w:lang w:bidi="ar-IQ"/>
        </w:rPr>
        <w:t xml:space="preserve">اطروحة دكتوراه ، </w:t>
      </w:r>
      <w:r w:rsidRPr="008F0C34">
        <w:rPr>
          <w:rFonts w:ascii="Simplified Arabic" w:eastAsia="Times New Roman" w:hAnsi="Simplified Arabic" w:cs="Simplified Arabic"/>
          <w:sz w:val="32"/>
          <w:szCs w:val="32"/>
          <w:rtl/>
          <w:lang w:bidi="ar-IQ"/>
        </w:rPr>
        <w:t>كلية التربية الرياضية ، جامعة البصرة ،2006 .</w:t>
      </w:r>
    </w:p>
    <w:p w:rsidR="003E45A0" w:rsidRPr="008F0C34" w:rsidRDefault="003E45A0" w:rsidP="008F0C34">
      <w:pPr>
        <w:spacing w:after="0" w:line="240" w:lineRule="auto"/>
        <w:ind w:left="360"/>
        <w:jc w:val="both"/>
        <w:rPr>
          <w:rFonts w:ascii="Simplified Arabic" w:eastAsia="Times New Roman" w:hAnsi="Simplified Arabic" w:cs="Simplified Arabic"/>
          <w:sz w:val="32"/>
          <w:szCs w:val="32"/>
        </w:rPr>
      </w:pP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زكي محمد درويش . </w:t>
      </w:r>
      <w:r w:rsidRPr="008F0C34">
        <w:rPr>
          <w:rFonts w:ascii="Simplified Arabic" w:eastAsia="Times New Roman" w:hAnsi="Simplified Arabic" w:cs="Simplified Arabic"/>
          <w:sz w:val="32"/>
          <w:szCs w:val="32"/>
          <w:u w:val="single"/>
          <w:rtl/>
        </w:rPr>
        <w:t>التدريب البلايومتري</w:t>
      </w:r>
      <w:r w:rsidRPr="008F0C34">
        <w:rPr>
          <w:rFonts w:ascii="Simplified Arabic" w:eastAsia="Times New Roman" w:hAnsi="Simplified Arabic" w:cs="Simplified Arabic"/>
          <w:sz w:val="32"/>
          <w:szCs w:val="32"/>
          <w:rtl/>
        </w:rPr>
        <w:t xml:space="preserve"> ، القاهرة ، دار الفكر العربي ,1988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lastRenderedPageBreak/>
        <w:t>سعد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محمد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دخيل</w:t>
      </w:r>
      <w:r w:rsidR="002313EA" w:rsidRPr="008F0C34">
        <w:rPr>
          <w:rFonts w:ascii="Simplified Arabic" w:eastAsia="Times New Roman" w:hAnsi="Simplified Arabic" w:cs="Simplified Arabic"/>
          <w:sz w:val="32"/>
          <w:szCs w:val="32"/>
          <w:rtl/>
        </w:rPr>
        <w:t>.</w:t>
      </w:r>
      <w:r w:rsidRPr="008F0C34">
        <w:rPr>
          <w:rFonts w:ascii="Simplified Arabic" w:eastAsia="Times New Roman" w:hAnsi="Simplified Arabic" w:cs="Simplified Arabic"/>
          <w:sz w:val="32"/>
          <w:szCs w:val="32"/>
          <w:rtl/>
        </w:rPr>
        <w:t xml:space="preserve"> تأثير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مناهج</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تدريبية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مقترحة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لتطوير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التحمل</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الخاص</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للمرحلة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النهائية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في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إنجاز</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الركض 110م</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حواجز، رسالة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ماجستير،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بغداد، 2001.</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سلوان</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صالح</w:t>
      </w:r>
      <w:r w:rsidR="002313EA" w:rsidRPr="008F0C34">
        <w:rPr>
          <w:rFonts w:ascii="Simplified Arabic" w:eastAsia="Times New Roman" w:hAnsi="Simplified Arabic" w:cs="Simplified Arabic"/>
          <w:sz w:val="32"/>
          <w:szCs w:val="32"/>
          <w:rtl/>
        </w:rPr>
        <w:t>.</w:t>
      </w:r>
      <w:r w:rsidRPr="008F0C34">
        <w:rPr>
          <w:rFonts w:ascii="Simplified Arabic" w:eastAsia="Times New Roman" w:hAnsi="Simplified Arabic" w:cs="Simplified Arabic"/>
          <w:sz w:val="32"/>
          <w:szCs w:val="32"/>
          <w:rtl/>
        </w:rPr>
        <w:t xml:space="preserve"> تحليل</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وتقويم</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الحيازة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وعلاقتها</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بنتائج</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المباريات</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لكرة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السلة، رسالة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ماجستير،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بغداد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1998.</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صريح عبد الكريم الفضلي وعامر رشيد مطر . تنمية الإدراك الحس ـ حركي للذراع الرامية بالقرص وتأثيره على بعض المتغيرات الكينماتيكية ، </w:t>
      </w:r>
      <w:r w:rsidRPr="008F0C34">
        <w:rPr>
          <w:rFonts w:ascii="Simplified Arabic" w:eastAsia="Times New Roman" w:hAnsi="Simplified Arabic" w:cs="Simplified Arabic"/>
          <w:sz w:val="32"/>
          <w:szCs w:val="32"/>
          <w:u w:val="single"/>
          <w:rtl/>
        </w:rPr>
        <w:t>مجلة التربية الراضية</w:t>
      </w:r>
      <w:r w:rsidRPr="008F0C34">
        <w:rPr>
          <w:rFonts w:ascii="Simplified Arabic" w:eastAsia="Times New Roman" w:hAnsi="Simplified Arabic" w:cs="Simplified Arabic"/>
          <w:sz w:val="32"/>
          <w:szCs w:val="32"/>
          <w:rtl/>
        </w:rPr>
        <w:t xml:space="preserve"> ، جامعة بابل ، المجلد الحادي عشر ، العدد الثالث ، 2002  .</w:t>
      </w:r>
    </w:p>
    <w:p w:rsidR="00CF17C9" w:rsidRPr="008F0C34" w:rsidRDefault="00CF17C9"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hAnsi="Simplified Arabic" w:cs="Simplified Arabic"/>
          <w:sz w:val="32"/>
          <w:szCs w:val="32"/>
          <w:rtl/>
        </w:rPr>
        <w:t xml:space="preserve">ضاري توما عبد الاحد بطوطا،حميد عبد النبي الفتلاوي. </w:t>
      </w:r>
      <w:r w:rsidRPr="008F0C34">
        <w:rPr>
          <w:rFonts w:ascii="Simplified Arabic" w:hAnsi="Simplified Arabic" w:cs="Simplified Arabic"/>
          <w:sz w:val="32"/>
          <w:szCs w:val="32"/>
          <w:u w:val="single"/>
          <w:rtl/>
        </w:rPr>
        <w:t>رياضة وبرامج ذوي الاحتياجات الخاصة وتصنيفاتها الطبية</w:t>
      </w:r>
      <w:r w:rsidRPr="008F0C34">
        <w:rPr>
          <w:rFonts w:ascii="Simplified Arabic" w:hAnsi="Simplified Arabic" w:cs="Simplified Arabic"/>
          <w:sz w:val="32"/>
          <w:szCs w:val="32"/>
          <w:rtl/>
        </w:rPr>
        <w:t>،دار الكتب والوثائق،2009 0</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عائشة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رزق</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مصطفى</w:t>
      </w:r>
      <w:r w:rsidR="002313EA" w:rsidRPr="008F0C34">
        <w:rPr>
          <w:rFonts w:ascii="Simplified Arabic" w:eastAsia="Times New Roman" w:hAnsi="Simplified Arabic" w:cs="Simplified Arabic"/>
          <w:sz w:val="32"/>
          <w:szCs w:val="32"/>
          <w:rtl/>
        </w:rPr>
        <w:t>.</w:t>
      </w:r>
      <w:r w:rsidRPr="008F0C34">
        <w:rPr>
          <w:rFonts w:ascii="Simplified Arabic" w:eastAsia="Times New Roman" w:hAnsi="Simplified Arabic" w:cs="Simplified Arabic"/>
          <w:sz w:val="32"/>
          <w:szCs w:val="32"/>
          <w:rtl/>
        </w:rPr>
        <w:t xml:space="preserve"> تأثير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تعلم</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حركات</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القدمين</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على</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مهارة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التصويب</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السلمي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المؤتمر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العلمي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الثاني،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الرياضية،الجامعة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الأردنية،1993.</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عبد الجبار ستار الضمد . </w:t>
      </w:r>
      <w:r w:rsidRPr="008F0C34">
        <w:rPr>
          <w:rFonts w:ascii="Simplified Arabic" w:eastAsia="Times New Roman" w:hAnsi="Simplified Arabic" w:cs="Simplified Arabic"/>
          <w:sz w:val="32"/>
          <w:szCs w:val="32"/>
          <w:u w:val="single"/>
          <w:rtl/>
        </w:rPr>
        <w:t>فسيولوجيا العمليات العقلية في الرياضة</w:t>
      </w:r>
      <w:r w:rsidRPr="008F0C34">
        <w:rPr>
          <w:rFonts w:ascii="Simplified Arabic" w:eastAsia="Times New Roman" w:hAnsi="Simplified Arabic" w:cs="Simplified Arabic"/>
          <w:sz w:val="32"/>
          <w:szCs w:val="32"/>
          <w:rtl/>
        </w:rPr>
        <w:t>،عمان دار الفكر،2002 .</w:t>
      </w:r>
    </w:p>
    <w:p w:rsidR="00D8073A"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tl/>
        </w:rPr>
      </w:pPr>
      <w:r w:rsidRPr="008F0C34">
        <w:rPr>
          <w:rFonts w:ascii="Simplified Arabic" w:hAnsi="Simplified Arabic" w:cs="Simplified Arabic"/>
          <w:sz w:val="32"/>
          <w:szCs w:val="32"/>
          <w:rtl/>
        </w:rPr>
        <w:t xml:space="preserve">عبد المجيد نعمان,محمد عبده صالح. </w:t>
      </w:r>
      <w:r w:rsidRPr="008F0C34">
        <w:rPr>
          <w:rFonts w:ascii="Simplified Arabic" w:hAnsi="Simplified Arabic" w:cs="Simplified Arabic"/>
          <w:sz w:val="32"/>
          <w:szCs w:val="32"/>
          <w:u w:val="single"/>
          <w:rtl/>
        </w:rPr>
        <w:t>كرة القدم ــ تدريب وخطط</w:t>
      </w:r>
      <w:r w:rsidRPr="008F0C34">
        <w:rPr>
          <w:rFonts w:ascii="Simplified Arabic" w:hAnsi="Simplified Arabic" w:cs="Simplified Arabic"/>
          <w:sz w:val="32"/>
          <w:szCs w:val="32"/>
          <w:rtl/>
        </w:rPr>
        <w:t>,القاهرة,دارالفكر للكتاب,1967.</w:t>
      </w:r>
    </w:p>
    <w:p w:rsidR="00D8073A" w:rsidRPr="008F0C34" w:rsidRDefault="00D8073A" w:rsidP="008F0C34">
      <w:pPr>
        <w:pStyle w:val="a9"/>
        <w:numPr>
          <w:ilvl w:val="0"/>
          <w:numId w:val="22"/>
        </w:numPr>
        <w:jc w:val="both"/>
        <w:rPr>
          <w:rFonts w:ascii="Simplified Arabic" w:hAnsi="Simplified Arabic" w:cs="Simplified Arabic"/>
          <w:sz w:val="32"/>
          <w:szCs w:val="32"/>
        </w:rPr>
      </w:pPr>
      <w:r w:rsidRPr="008F0C34">
        <w:rPr>
          <w:rFonts w:ascii="Simplified Arabic" w:hAnsi="Simplified Arabic" w:cs="Simplified Arabic"/>
          <w:sz w:val="32"/>
          <w:szCs w:val="32"/>
          <w:rtl/>
          <w:lang w:bidi="ar-IQ"/>
        </w:rPr>
        <w:t xml:space="preserve">عصام حمدي الصفدي. </w:t>
      </w:r>
      <w:r w:rsidRPr="008F0C34">
        <w:rPr>
          <w:rFonts w:ascii="Simplified Arabic" w:hAnsi="Simplified Arabic" w:cs="Simplified Arabic"/>
          <w:sz w:val="32"/>
          <w:szCs w:val="32"/>
          <w:u w:val="single"/>
          <w:rtl/>
          <w:lang w:bidi="ar-IQ"/>
        </w:rPr>
        <w:t xml:space="preserve">الاعاقة الحركية والشلل الدماغي </w:t>
      </w:r>
      <w:r w:rsidRPr="008F0C34">
        <w:rPr>
          <w:rFonts w:ascii="Simplified Arabic" w:hAnsi="Simplified Arabic" w:cs="Simplified Arabic"/>
          <w:sz w:val="32"/>
          <w:szCs w:val="32"/>
          <w:rtl/>
          <w:lang w:bidi="ar-IQ"/>
        </w:rPr>
        <w:t>،عمان، دار اليازوري العلمية للنشر والتوزيع،2007.</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tl/>
        </w:rPr>
      </w:pPr>
      <w:r w:rsidRPr="008F0C34">
        <w:rPr>
          <w:rFonts w:ascii="Simplified Arabic" w:eastAsia="Times New Roman" w:hAnsi="Simplified Arabic" w:cs="Simplified Arabic"/>
          <w:sz w:val="32"/>
          <w:szCs w:val="32"/>
          <w:rtl/>
        </w:rPr>
        <w:t xml:space="preserve">علي فهمي </w:t>
      </w:r>
      <w:r w:rsidR="0048664C" w:rsidRPr="008F0C34">
        <w:rPr>
          <w:rFonts w:ascii="Simplified Arabic" w:eastAsia="Times New Roman" w:hAnsi="Simplified Arabic" w:cs="Simplified Arabic"/>
          <w:sz w:val="32"/>
          <w:szCs w:val="32"/>
          <w:rtl/>
        </w:rPr>
        <w:t>ا</w:t>
      </w:r>
      <w:r w:rsidRPr="008F0C34">
        <w:rPr>
          <w:rFonts w:ascii="Simplified Arabic" w:eastAsia="Times New Roman" w:hAnsi="Simplified Arabic" w:cs="Simplified Arabic"/>
          <w:sz w:val="32"/>
          <w:szCs w:val="32"/>
          <w:rtl/>
        </w:rPr>
        <w:t xml:space="preserve">لبيك و شعبان إبراهيم محمد. </w:t>
      </w:r>
      <w:r w:rsidRPr="008F0C34">
        <w:rPr>
          <w:rFonts w:ascii="Simplified Arabic" w:eastAsia="Times New Roman" w:hAnsi="Simplified Arabic" w:cs="Simplified Arabic"/>
          <w:sz w:val="32"/>
          <w:szCs w:val="32"/>
          <w:u w:val="single"/>
          <w:rtl/>
        </w:rPr>
        <w:t>تخطيط التدريب في كرة السلة</w:t>
      </w:r>
      <w:r w:rsidRPr="008F0C34">
        <w:rPr>
          <w:rFonts w:ascii="Simplified Arabic" w:eastAsia="Times New Roman" w:hAnsi="Simplified Arabic" w:cs="Simplified Arabic"/>
          <w:sz w:val="32"/>
          <w:szCs w:val="32"/>
          <w:rtl/>
        </w:rPr>
        <w:t xml:space="preserve"> ،الإسكندرية،منشاة المعارف ،2001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فارس</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سامي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يوسف</w:t>
      </w:r>
      <w:r w:rsidR="002313EA" w:rsidRPr="008F0C34">
        <w:rPr>
          <w:rFonts w:ascii="Simplified Arabic" w:eastAsia="Times New Roman" w:hAnsi="Simplified Arabic" w:cs="Simplified Arabic"/>
          <w:sz w:val="32"/>
          <w:szCs w:val="32"/>
          <w:rtl/>
        </w:rPr>
        <w:t>.</w:t>
      </w:r>
      <w:r w:rsidRPr="008F0C34">
        <w:rPr>
          <w:rFonts w:ascii="Simplified Arabic" w:eastAsia="Times New Roman" w:hAnsi="Simplified Arabic" w:cs="Simplified Arabic"/>
          <w:sz w:val="32"/>
          <w:szCs w:val="32"/>
          <w:rtl/>
        </w:rPr>
        <w:t xml:space="preserve"> تحديد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مستويات</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معيارية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لبعض</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القدرات</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البدنية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والمهارية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الهجومية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بكرة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السلة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في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العراق</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رسالة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ماجستير،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بغداد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،2000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lang w:bidi="ar-IQ"/>
        </w:rPr>
        <w:lastRenderedPageBreak/>
        <w:t xml:space="preserve">قاسم حسن حسين، بسطويسي احمد. </w:t>
      </w:r>
      <w:r w:rsidRPr="008F0C34">
        <w:rPr>
          <w:rFonts w:ascii="Simplified Arabic" w:eastAsia="Times New Roman" w:hAnsi="Simplified Arabic" w:cs="Simplified Arabic"/>
          <w:sz w:val="32"/>
          <w:szCs w:val="32"/>
          <w:u w:val="single"/>
          <w:rtl/>
          <w:lang w:bidi="ar-IQ"/>
        </w:rPr>
        <w:t>التدريب العضلي الايزوتوني</w:t>
      </w:r>
      <w:r w:rsidRPr="008F0C34">
        <w:rPr>
          <w:rFonts w:ascii="Simplified Arabic" w:eastAsia="Times New Roman" w:hAnsi="Simplified Arabic" w:cs="Simplified Arabic"/>
          <w:sz w:val="32"/>
          <w:szCs w:val="32"/>
          <w:rtl/>
          <w:lang w:bidi="ar-IQ"/>
        </w:rPr>
        <w:t>، ط</w:t>
      </w:r>
      <w:r w:rsidRPr="008F0C34">
        <w:rPr>
          <w:rFonts w:ascii="Simplified Arabic" w:eastAsia="Times New Roman" w:hAnsi="Simplified Arabic" w:cs="Simplified Arabic"/>
          <w:sz w:val="32"/>
          <w:szCs w:val="32"/>
          <w:lang w:bidi="ar-IQ"/>
        </w:rPr>
        <w:t>1</w:t>
      </w:r>
      <w:r w:rsidRPr="008F0C34">
        <w:rPr>
          <w:rFonts w:ascii="Simplified Arabic" w:eastAsia="Times New Roman" w:hAnsi="Simplified Arabic" w:cs="Simplified Arabic"/>
          <w:sz w:val="32"/>
          <w:szCs w:val="32"/>
          <w:rtl/>
          <w:lang w:bidi="ar-IQ"/>
        </w:rPr>
        <w:t>،  بغداد، مطبعة الوطن العربي،1979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قاسم حسن حسين . </w:t>
      </w:r>
      <w:r w:rsidRPr="008F0C34">
        <w:rPr>
          <w:rFonts w:ascii="Simplified Arabic" w:eastAsia="Times New Roman" w:hAnsi="Simplified Arabic" w:cs="Simplified Arabic"/>
          <w:sz w:val="32"/>
          <w:szCs w:val="32"/>
          <w:u w:val="single"/>
          <w:rtl/>
        </w:rPr>
        <w:t>علم النفس الرياضي مبادئه وتطبيقاته في مجال التدريب</w:t>
      </w:r>
      <w:r w:rsidRPr="008F0C34">
        <w:rPr>
          <w:rFonts w:ascii="Simplified Arabic" w:eastAsia="Times New Roman" w:hAnsi="Simplified Arabic" w:cs="Simplified Arabic"/>
          <w:sz w:val="32"/>
          <w:szCs w:val="32"/>
          <w:rtl/>
        </w:rPr>
        <w:t xml:space="preserve"> ، بغداد ، مطابع التعليم العالي ، 1990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rPr>
        <w:t xml:space="preserve">قاسم حسن حسين . </w:t>
      </w:r>
      <w:r w:rsidRPr="008F0C34">
        <w:rPr>
          <w:rFonts w:ascii="Simplified Arabic" w:eastAsia="Times New Roman" w:hAnsi="Simplified Arabic" w:cs="Simplified Arabic"/>
          <w:sz w:val="32"/>
          <w:szCs w:val="32"/>
          <w:u w:val="single"/>
          <w:rtl/>
        </w:rPr>
        <w:t>الموسوعة الرياضية والبدنية الشاملة في الألعاب والفعاليات والعلوم الرياضية</w:t>
      </w:r>
      <w:r w:rsidRPr="008F0C34">
        <w:rPr>
          <w:rFonts w:ascii="Simplified Arabic" w:eastAsia="Times New Roman" w:hAnsi="Simplified Arabic" w:cs="Simplified Arabic"/>
          <w:sz w:val="32"/>
          <w:szCs w:val="32"/>
          <w:rtl/>
        </w:rPr>
        <w:t xml:space="preserve"> ،ط1،الأردن،دار الفكر العربي،1998 .</w:t>
      </w:r>
    </w:p>
    <w:p w:rsidR="006058AB" w:rsidRPr="008F0C34" w:rsidRDefault="006058AB"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قاسم المندلاوي (وآخرون) . </w:t>
      </w:r>
      <w:r w:rsidRPr="008F0C34">
        <w:rPr>
          <w:rFonts w:ascii="Simplified Arabic" w:eastAsia="Times New Roman" w:hAnsi="Simplified Arabic" w:cs="Simplified Arabic"/>
          <w:sz w:val="32"/>
          <w:szCs w:val="32"/>
          <w:u w:val="single"/>
          <w:rtl/>
        </w:rPr>
        <w:t>الاختبارات والقياس والتقويم في التربية الرياضية</w:t>
      </w:r>
      <w:r w:rsidRPr="008F0C34">
        <w:rPr>
          <w:rFonts w:ascii="Simplified Arabic" w:eastAsia="Times New Roman" w:hAnsi="Simplified Arabic" w:cs="Simplified Arabic"/>
          <w:sz w:val="32"/>
          <w:szCs w:val="32"/>
          <w:rtl/>
        </w:rPr>
        <w:t>، بغداد، دار الحكمة،</w:t>
      </w:r>
      <w:r w:rsidRPr="008F0C34">
        <w:rPr>
          <w:rFonts w:ascii="Simplified Arabic" w:eastAsia="Times New Roman" w:hAnsi="Simplified Arabic" w:cs="Simplified Arabic"/>
          <w:color w:val="000000"/>
          <w:sz w:val="32"/>
          <w:szCs w:val="32"/>
          <w:rtl/>
        </w:rPr>
        <w:t xml:space="preserve">1989 </w:t>
      </w:r>
      <w:r w:rsidRPr="008F0C34">
        <w:rPr>
          <w:rFonts w:ascii="Simplified Arabic" w:eastAsia="Times New Roman" w:hAnsi="Simplified Arabic" w:cs="Simplified Arabic"/>
          <w:sz w:val="32"/>
          <w:szCs w:val="32"/>
          <w:rtl/>
        </w:rPr>
        <w:t>.</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u w:val="single"/>
          <w:rtl/>
          <w:lang w:bidi="ar-IQ"/>
        </w:rPr>
      </w:pPr>
      <w:r w:rsidRPr="008F0C34">
        <w:rPr>
          <w:rFonts w:ascii="Simplified Arabic" w:eastAsia="Times New Roman" w:hAnsi="Simplified Arabic" w:cs="Simplified Arabic"/>
          <w:sz w:val="32"/>
          <w:szCs w:val="32"/>
          <w:rtl/>
          <w:lang w:bidi="ar-IQ"/>
        </w:rPr>
        <w:t>ليث محمد عبد الرزاق.تأثير تحمل القدرة في أداء بعض المهارات الهجومية المركبة بكرة السلة في بغداد بأعمار (16-18) سنة،كلية التربية الرياضية،</w:t>
      </w:r>
      <w:r w:rsidR="002313EA"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جامعة بغداد</w:t>
      </w:r>
      <w:r w:rsidR="002313EA"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w:t>
      </w:r>
      <w:r w:rsidR="002313EA"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2009 .</w:t>
      </w:r>
    </w:p>
    <w:p w:rsidR="003E45A0" w:rsidRDefault="003E45A0" w:rsidP="008F0C34">
      <w:pPr>
        <w:numPr>
          <w:ilvl w:val="0"/>
          <w:numId w:val="22"/>
        </w:numPr>
        <w:spacing w:after="0" w:line="240" w:lineRule="auto"/>
        <w:jc w:val="both"/>
        <w:rPr>
          <w:rFonts w:ascii="Simplified Arabic" w:eastAsia="Times New Roman" w:hAnsi="Simplified Arabic" w:cs="Simplified Arabic"/>
          <w:b/>
          <w:bCs/>
          <w:sz w:val="32"/>
          <w:szCs w:val="32"/>
          <w:lang w:bidi="ar-IQ"/>
        </w:rPr>
      </w:pPr>
      <w:r w:rsidRPr="008F0C34">
        <w:rPr>
          <w:rFonts w:ascii="Simplified Arabic" w:eastAsia="Times New Roman" w:hAnsi="Simplified Arabic" w:cs="Simplified Arabic"/>
          <w:sz w:val="32"/>
          <w:szCs w:val="32"/>
          <w:rtl/>
          <w:lang w:bidi="ar-IQ"/>
        </w:rPr>
        <w:t>ليلى السيد فرحات</w:t>
      </w:r>
      <w:r w:rsidR="002313EA"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u w:val="single"/>
          <w:rtl/>
          <w:lang w:bidi="ar-IQ"/>
        </w:rPr>
        <w:t>القياس والاختبار في التربية الرياضية</w:t>
      </w:r>
      <w:r w:rsidR="002313EA"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 القاهرة</w:t>
      </w:r>
      <w:r w:rsidR="002313EA"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 مركز الكتاب للنشر,2001 .</w:t>
      </w:r>
    </w:p>
    <w:p w:rsidR="00065E59" w:rsidRPr="00065E59" w:rsidRDefault="00065E59" w:rsidP="008F0C34">
      <w:pPr>
        <w:numPr>
          <w:ilvl w:val="0"/>
          <w:numId w:val="22"/>
        </w:numPr>
        <w:spacing w:after="0" w:line="240" w:lineRule="auto"/>
        <w:jc w:val="both"/>
        <w:rPr>
          <w:rFonts w:ascii="Simplified Arabic" w:eastAsia="Times New Roman" w:hAnsi="Simplified Arabic" w:cs="Simplified Arabic"/>
          <w:b/>
          <w:bCs/>
          <w:sz w:val="32"/>
          <w:szCs w:val="32"/>
          <w:rtl/>
          <w:lang w:bidi="ar-IQ"/>
        </w:rPr>
      </w:pPr>
      <w:r w:rsidRPr="00065E59">
        <w:rPr>
          <w:rFonts w:ascii="Simplified Arabic" w:hAnsi="Simplified Arabic" w:cs="Simplified Arabic" w:hint="cs"/>
          <w:sz w:val="32"/>
          <w:szCs w:val="32"/>
          <w:rtl/>
          <w:lang w:bidi="ar-IQ"/>
        </w:rPr>
        <w:t>محمد العربي شمعون ، ماجدة اسماعيل .</w:t>
      </w:r>
      <w:r w:rsidRPr="00065E59">
        <w:rPr>
          <w:rFonts w:ascii="Simplified Arabic" w:hAnsi="Simplified Arabic" w:cs="Simplified Arabic" w:hint="cs"/>
          <w:sz w:val="32"/>
          <w:szCs w:val="32"/>
          <w:u w:val="single"/>
          <w:rtl/>
          <w:lang w:bidi="ar-IQ"/>
        </w:rPr>
        <w:t>القياس العقلي في المجال الرياضي</w:t>
      </w:r>
      <w:r w:rsidRPr="00065E59">
        <w:rPr>
          <w:rFonts w:ascii="Simplified Arabic" w:hAnsi="Simplified Arabic" w:cs="Simplified Arabic" w:hint="cs"/>
          <w:sz w:val="32"/>
          <w:szCs w:val="32"/>
          <w:rtl/>
          <w:lang w:bidi="ar-IQ"/>
        </w:rPr>
        <w:t xml:space="preserve"> ، القاهرة ، دار الفكر العربي ، 1999</w:t>
      </w:r>
      <w:r w:rsidRPr="00065E59">
        <w:rPr>
          <w:rFonts w:ascii="Simplified Arabic" w:eastAsia="Times New Roman" w:hAnsi="Simplified Arabic" w:cs="Simplified Arabic" w:hint="cs"/>
          <w:b/>
          <w:bCs/>
          <w:sz w:val="32"/>
          <w:szCs w:val="32"/>
          <w:rtl/>
          <w:lang w:bidi="ar-IQ"/>
        </w:rPr>
        <w:t>.</w:t>
      </w:r>
    </w:p>
    <w:p w:rsidR="003E45A0" w:rsidRPr="008F0C34" w:rsidRDefault="004730B8" w:rsidP="008F0C34">
      <w:pPr>
        <w:numPr>
          <w:ilvl w:val="0"/>
          <w:numId w:val="22"/>
        </w:numPr>
        <w:spacing w:after="0" w:line="240" w:lineRule="auto"/>
        <w:jc w:val="both"/>
        <w:rPr>
          <w:rFonts w:ascii="Simplified Arabic" w:eastAsia="Times New Roman" w:hAnsi="Simplified Arabic" w:cs="Simplified Arabic"/>
          <w:sz w:val="32"/>
          <w:szCs w:val="32"/>
          <w:rtl/>
          <w:lang w:bidi="ar-IQ"/>
        </w:rPr>
      </w:pPr>
      <w:r w:rsidRPr="008F0C34">
        <w:rPr>
          <w:rFonts w:ascii="Simplified Arabic" w:eastAsia="Times New Roman" w:hAnsi="Simplified Arabic" w:cs="Simplified Arabic"/>
          <w:sz w:val="32"/>
          <w:szCs w:val="32"/>
          <w:rtl/>
          <w:lang w:bidi="ar-IQ"/>
        </w:rPr>
        <w:t>محمد جاسم الياسري.</w:t>
      </w:r>
      <w:r w:rsidR="003E45A0" w:rsidRPr="008F0C34">
        <w:rPr>
          <w:rFonts w:ascii="Simplified Arabic" w:eastAsia="Times New Roman" w:hAnsi="Simplified Arabic" w:cs="Simplified Arabic"/>
          <w:sz w:val="32"/>
          <w:szCs w:val="32"/>
          <w:rtl/>
          <w:lang w:bidi="ar-IQ"/>
        </w:rPr>
        <w:t xml:space="preserve">بناء وتقنين بطارية اختبار اللياقة </w:t>
      </w:r>
      <w:r w:rsidRPr="008F0C34">
        <w:rPr>
          <w:rFonts w:ascii="Simplified Arabic" w:eastAsia="Times New Roman" w:hAnsi="Simplified Arabic" w:cs="Simplified Arabic"/>
          <w:sz w:val="32"/>
          <w:szCs w:val="32"/>
          <w:rtl/>
          <w:lang w:bidi="ar-IQ"/>
        </w:rPr>
        <w:t>البدنية لانتقاء الناشئين بأعمار(10-12)سنة،</w:t>
      </w:r>
      <w:r w:rsidR="003E45A0" w:rsidRPr="008F0C34">
        <w:rPr>
          <w:rFonts w:ascii="Simplified Arabic" w:eastAsia="Times New Roman" w:hAnsi="Simplified Arabic" w:cs="Simplified Arabic"/>
          <w:sz w:val="32"/>
          <w:szCs w:val="32"/>
          <w:rtl/>
          <w:lang w:bidi="ar-IQ"/>
        </w:rPr>
        <w:t xml:space="preserve">أطروحة دكتوراه,جامعة بغداد، كلية التربية </w:t>
      </w:r>
      <w:r w:rsidRPr="008F0C34">
        <w:rPr>
          <w:rFonts w:ascii="Simplified Arabic" w:eastAsia="Times New Roman" w:hAnsi="Simplified Arabic" w:cs="Simplified Arabic"/>
          <w:sz w:val="32"/>
          <w:szCs w:val="32"/>
          <w:rtl/>
          <w:lang w:bidi="ar-IQ"/>
        </w:rPr>
        <w:t>ا</w:t>
      </w:r>
      <w:r w:rsidR="003E45A0" w:rsidRPr="008F0C34">
        <w:rPr>
          <w:rFonts w:ascii="Simplified Arabic" w:eastAsia="Times New Roman" w:hAnsi="Simplified Arabic" w:cs="Simplified Arabic"/>
          <w:sz w:val="32"/>
          <w:szCs w:val="32"/>
          <w:rtl/>
          <w:lang w:bidi="ar-IQ"/>
        </w:rPr>
        <w:t>لرياضية،1995.</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محمد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صالح. منهج</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تدريبي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مقترح</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بالأثقال</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لتطوير</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القوة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العضلية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وتأثيرها</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في</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بعض</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المهارات</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الهجومية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الفردية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والمركبة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بكرة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السلة، أطروحة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دكتوراه</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xml:space="preserve">بغداد، 1999.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محمد صبحي حسانين . </w:t>
      </w:r>
      <w:r w:rsidRPr="008F0C34">
        <w:rPr>
          <w:rFonts w:ascii="Simplified Arabic" w:eastAsia="Times New Roman" w:hAnsi="Simplified Arabic" w:cs="Simplified Arabic"/>
          <w:sz w:val="32"/>
          <w:szCs w:val="32"/>
          <w:u w:val="single"/>
          <w:rtl/>
        </w:rPr>
        <w:t>القياس والتقويم في التربية البدنية والرياضية</w:t>
      </w:r>
      <w:r w:rsidRPr="008F0C34">
        <w:rPr>
          <w:rFonts w:ascii="Simplified Arabic" w:eastAsia="Times New Roman" w:hAnsi="Simplified Arabic" w:cs="Simplified Arabic"/>
          <w:sz w:val="32"/>
          <w:szCs w:val="32"/>
          <w:rtl/>
        </w:rPr>
        <w:t xml:space="preserve"> ، ط1 ، القاهرة ، دار الفكر العربي ، 1995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rPr>
        <w:t>محمد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عبد</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الرحيم</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xml:space="preserve">إسماعيل. </w:t>
      </w:r>
      <w:r w:rsidRPr="008F0C34">
        <w:rPr>
          <w:rFonts w:ascii="Simplified Arabic" w:eastAsia="Times New Roman" w:hAnsi="Simplified Arabic" w:cs="Simplified Arabic"/>
          <w:sz w:val="32"/>
          <w:szCs w:val="32"/>
          <w:u w:val="single"/>
          <w:rtl/>
        </w:rPr>
        <w:t>الأساسيات</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المهارية</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والخططية</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الهجومية</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في</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كرة</w:t>
      </w:r>
      <w:r w:rsidR="002313EA"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السلة</w:t>
      </w:r>
      <w:r w:rsidRPr="008F0C34">
        <w:rPr>
          <w:rFonts w:ascii="Simplified Arabic" w:eastAsia="Times New Roman" w:hAnsi="Simplified Arabic" w:cs="Simplified Arabic"/>
          <w:sz w:val="32"/>
          <w:szCs w:val="32"/>
          <w:rtl/>
        </w:rPr>
        <w:t>، الإسكندرية،</w:t>
      </w:r>
      <w:r w:rsidR="002313EA"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منشاةالمعارف، 1995.</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lastRenderedPageBreak/>
        <w:t xml:space="preserve">محمد نصر الدين رضوان . </w:t>
      </w:r>
      <w:r w:rsidRPr="008F0C34">
        <w:rPr>
          <w:rFonts w:ascii="Simplified Arabic" w:eastAsia="Times New Roman" w:hAnsi="Simplified Arabic" w:cs="Simplified Arabic"/>
          <w:sz w:val="32"/>
          <w:szCs w:val="32"/>
          <w:u w:val="single"/>
          <w:rtl/>
        </w:rPr>
        <w:t>الإحصاء الاستدلالي في علوم التربية البدنية والرياضية</w:t>
      </w:r>
      <w:r w:rsidRPr="008F0C34">
        <w:rPr>
          <w:rFonts w:ascii="Simplified Arabic" w:eastAsia="Times New Roman" w:hAnsi="Simplified Arabic" w:cs="Simplified Arabic"/>
          <w:sz w:val="32"/>
          <w:szCs w:val="32"/>
          <w:rtl/>
        </w:rPr>
        <w:t xml:space="preserve"> . ط1 ، القاهرة، دار الفكر العربي ، 2003 .</w:t>
      </w:r>
    </w:p>
    <w:p w:rsidR="00020E0B" w:rsidRPr="008F0C34" w:rsidRDefault="00020E0B"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hAnsi="Simplified Arabic" w:cs="Simplified Arabic"/>
          <w:sz w:val="32"/>
          <w:szCs w:val="32"/>
          <w:rtl/>
        </w:rPr>
        <w:t xml:space="preserve">مروان عبد المجيد إبراهيم ومحمد جاسم الياسري . </w:t>
      </w:r>
      <w:r w:rsidRPr="008F0C34">
        <w:rPr>
          <w:rFonts w:ascii="Simplified Arabic" w:hAnsi="Simplified Arabic" w:cs="Simplified Arabic"/>
          <w:sz w:val="32"/>
          <w:szCs w:val="32"/>
          <w:u w:val="single"/>
          <w:rtl/>
        </w:rPr>
        <w:t>القياس والتقويم في التربية البدنية والرياضية</w:t>
      </w:r>
      <w:r w:rsidRPr="008F0C34">
        <w:rPr>
          <w:rFonts w:ascii="Simplified Arabic" w:hAnsi="Simplified Arabic" w:cs="Simplified Arabic"/>
          <w:sz w:val="32"/>
          <w:szCs w:val="32"/>
          <w:rtl/>
        </w:rPr>
        <w:t xml:space="preserve"> ، ط1 ، عمان : مؤسسة الوراق ، 2003</w:t>
      </w:r>
    </w:p>
    <w:p w:rsidR="003E45A0" w:rsidRPr="008F0C34" w:rsidRDefault="008F0C34"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lang w:bidi="ar-IQ"/>
        </w:rPr>
        <w:t>مروان عبد المجيد</w:t>
      </w:r>
      <w:r w:rsidR="003E45A0" w:rsidRPr="008F0C34">
        <w:rPr>
          <w:rFonts w:ascii="Simplified Arabic" w:eastAsia="Times New Roman" w:hAnsi="Simplified Arabic" w:cs="Simplified Arabic"/>
          <w:sz w:val="32"/>
          <w:szCs w:val="32"/>
          <w:rtl/>
          <w:lang w:bidi="ar-IQ"/>
        </w:rPr>
        <w:t xml:space="preserve">. </w:t>
      </w:r>
      <w:r w:rsidR="003E45A0" w:rsidRPr="008F0C34">
        <w:rPr>
          <w:rFonts w:ascii="Simplified Arabic" w:eastAsia="Times New Roman" w:hAnsi="Simplified Arabic" w:cs="Simplified Arabic"/>
          <w:sz w:val="32"/>
          <w:szCs w:val="32"/>
          <w:u w:val="single"/>
          <w:rtl/>
          <w:lang w:bidi="ar-IQ"/>
        </w:rPr>
        <w:t>الألعاب الرياضية للمعاقين ,</w:t>
      </w:r>
      <w:r w:rsidR="003E45A0" w:rsidRPr="008F0C34">
        <w:rPr>
          <w:rFonts w:ascii="Simplified Arabic" w:eastAsia="Times New Roman" w:hAnsi="Simplified Arabic" w:cs="Simplified Arabic"/>
          <w:sz w:val="32"/>
          <w:szCs w:val="32"/>
          <w:rtl/>
          <w:lang w:bidi="ar-IQ"/>
        </w:rPr>
        <w:t xml:space="preserve">البصرة , جامعة البصرة , 1992 . </w:t>
      </w:r>
    </w:p>
    <w:p w:rsidR="00CF17C9" w:rsidRPr="008F0C34" w:rsidRDefault="00CF17C9"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hAnsi="Simplified Arabic" w:cs="Simplified Arabic"/>
          <w:sz w:val="32"/>
          <w:szCs w:val="32"/>
          <w:rtl/>
          <w:lang w:bidi="ar-IQ"/>
        </w:rPr>
        <w:t>مروان عبد المجيد إبراهيم.</w:t>
      </w:r>
      <w:r w:rsidRPr="008F0C34">
        <w:rPr>
          <w:rFonts w:ascii="Simplified Arabic" w:hAnsi="Simplified Arabic" w:cs="Simplified Arabic"/>
          <w:sz w:val="32"/>
          <w:szCs w:val="32"/>
          <w:u w:val="single"/>
          <w:rtl/>
          <w:lang w:bidi="ar-IQ"/>
        </w:rPr>
        <w:t>التصنيف الطبي والقانون الدولي لكرة السلة على الكراسي المتحركة للمقعدين</w:t>
      </w:r>
      <w:r w:rsidRPr="008F0C34">
        <w:rPr>
          <w:rFonts w:ascii="Simplified Arabic" w:hAnsi="Simplified Arabic" w:cs="Simplified Arabic"/>
          <w:sz w:val="32"/>
          <w:szCs w:val="32"/>
          <w:rtl/>
          <w:lang w:bidi="ar-IQ"/>
        </w:rPr>
        <w:t xml:space="preserve"> ,عمان ,دار الثقافة للنشر والتوزيع ,2002.</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مصطفى حسين باهي . </w:t>
      </w:r>
      <w:r w:rsidRPr="008F0C34">
        <w:rPr>
          <w:rFonts w:ascii="Simplified Arabic" w:eastAsia="Times New Roman" w:hAnsi="Simplified Arabic" w:cs="Simplified Arabic"/>
          <w:sz w:val="32"/>
          <w:szCs w:val="32"/>
          <w:u w:val="single"/>
          <w:rtl/>
        </w:rPr>
        <w:t>المعاملات العلمية بين النظرية والتطبيق</w:t>
      </w:r>
      <w:r w:rsidRPr="008F0C34">
        <w:rPr>
          <w:rFonts w:ascii="Simplified Arabic" w:eastAsia="Times New Roman" w:hAnsi="Simplified Arabic" w:cs="Simplified Arabic"/>
          <w:sz w:val="32"/>
          <w:szCs w:val="32"/>
          <w:rtl/>
        </w:rPr>
        <w:t>، ط1، القاهرة، مركز الكتاب والنشر، 1999.</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tl/>
        </w:rPr>
      </w:pPr>
      <w:r w:rsidRPr="008F0C34">
        <w:rPr>
          <w:rFonts w:ascii="Simplified Arabic" w:eastAsia="Times New Roman" w:hAnsi="Simplified Arabic" w:cs="Simplified Arabic"/>
          <w:sz w:val="32"/>
          <w:szCs w:val="32"/>
          <w:rtl/>
        </w:rPr>
        <w:t>مصطفى</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زيدان</w:t>
      </w:r>
      <w:r w:rsidR="008F0C34" w:rsidRPr="008F0C34">
        <w:rPr>
          <w:rFonts w:ascii="Simplified Arabic" w:eastAsia="Times New Roman" w:hAnsi="Simplified Arabic" w:cs="Simplified Arabic"/>
          <w:sz w:val="32"/>
          <w:szCs w:val="32"/>
          <w:rtl/>
        </w:rPr>
        <w:t xml:space="preserve"> ، </w:t>
      </w:r>
      <w:r w:rsidRPr="008F0C34">
        <w:rPr>
          <w:rFonts w:ascii="Simplified Arabic" w:eastAsia="Times New Roman" w:hAnsi="Simplified Arabic" w:cs="Simplified Arabic"/>
          <w:sz w:val="32"/>
          <w:szCs w:val="32"/>
          <w:rtl/>
        </w:rPr>
        <w:t>جمال</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رمضان</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موسى</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u w:val="single"/>
          <w:rtl/>
        </w:rPr>
        <w:t>تعليم</w:t>
      </w:r>
      <w:r w:rsidR="008F0C34"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ناشئي</w:t>
      </w:r>
      <w:r w:rsidR="008F0C34"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كرة</w:t>
      </w:r>
      <w:r w:rsidR="008F0C34"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السلة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القاهرة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الأزهر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2008.</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مفتي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إبراهيم</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xml:space="preserve">حماد. </w:t>
      </w:r>
      <w:r w:rsidRPr="008F0C34">
        <w:rPr>
          <w:rFonts w:ascii="Simplified Arabic" w:eastAsia="Times New Roman" w:hAnsi="Simplified Arabic" w:cs="Simplified Arabic"/>
          <w:sz w:val="32"/>
          <w:szCs w:val="32"/>
          <w:u w:val="single"/>
          <w:rtl/>
        </w:rPr>
        <w:t>التدريب</w:t>
      </w:r>
      <w:r w:rsidR="008F0C34"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الرياضي</w:t>
      </w:r>
      <w:r w:rsidR="008F0C34" w:rsidRPr="008F0C34">
        <w:rPr>
          <w:rFonts w:ascii="Simplified Arabic" w:eastAsia="Times New Roman" w:hAnsi="Simplified Arabic" w:cs="Simplified Arabic"/>
          <w:sz w:val="32"/>
          <w:szCs w:val="32"/>
          <w:u w:val="single"/>
          <w:rtl/>
        </w:rPr>
        <w:t xml:space="preserve"> </w:t>
      </w:r>
      <w:r w:rsidRPr="008F0C34">
        <w:rPr>
          <w:rFonts w:ascii="Simplified Arabic" w:eastAsia="Times New Roman" w:hAnsi="Simplified Arabic" w:cs="Simplified Arabic"/>
          <w:sz w:val="32"/>
          <w:szCs w:val="32"/>
          <w:u w:val="single"/>
          <w:rtl/>
        </w:rPr>
        <w:t>الحديث</w:t>
      </w:r>
      <w:r w:rsidRPr="008F0C34">
        <w:rPr>
          <w:rFonts w:ascii="Simplified Arabic" w:eastAsia="Times New Roman" w:hAnsi="Simplified Arabic" w:cs="Simplified Arabic"/>
          <w:sz w:val="32"/>
          <w:szCs w:val="32"/>
          <w:rtl/>
        </w:rPr>
        <w:t>، القاهرة،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مؤسسة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المختار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للنشر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والتوزيع</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،2002.</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rPr>
        <w:t>ناجي مطشر عزت البدر . اثر تمرينات مقترحة لتطوير الإدراك الحس _ حركي واتخاذ القرار بأداء مهارتي المناولة والتصويب للاعبي كرة اليد الشباب ،رسالة ماجستير ، كلية التربية الرياضية ، جامعة بابل ، 2008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نزار الطالب وكامل لويس.  </w:t>
      </w:r>
      <w:r w:rsidRPr="008F0C34">
        <w:rPr>
          <w:rFonts w:ascii="Simplified Arabic" w:eastAsia="Times New Roman" w:hAnsi="Simplified Arabic" w:cs="Simplified Arabic"/>
          <w:sz w:val="32"/>
          <w:szCs w:val="32"/>
          <w:u w:val="single"/>
          <w:rtl/>
        </w:rPr>
        <w:t>علم النفس الرياضي</w:t>
      </w:r>
      <w:r w:rsidRPr="008F0C34">
        <w:rPr>
          <w:rFonts w:ascii="Simplified Arabic" w:eastAsia="Times New Roman" w:hAnsi="Simplified Arabic" w:cs="Simplified Arabic"/>
          <w:sz w:val="32"/>
          <w:szCs w:val="32"/>
          <w:rtl/>
        </w:rPr>
        <w:t xml:space="preserve"> ، دار الحكمة للطباعة والنشر ، بغداد ، 1993.</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lang w:bidi="ar-IQ"/>
        </w:rPr>
        <w:t>نعيم عبد الحسين بريسم</w:t>
      </w:r>
      <w:r w:rsidR="008F0C34" w:rsidRPr="008F0C34">
        <w:rPr>
          <w:rFonts w:ascii="Simplified Arabic" w:eastAsia="Times New Roman" w:hAnsi="Simplified Arabic" w:cs="Simplified Arabic"/>
          <w:sz w:val="32"/>
          <w:szCs w:val="32"/>
          <w:lang w:bidi="ar-IQ"/>
        </w:rPr>
        <w:t xml:space="preserve"> </w:t>
      </w:r>
      <w:r w:rsidRPr="008F0C34">
        <w:rPr>
          <w:rFonts w:ascii="Simplified Arabic" w:eastAsia="Times New Roman" w:hAnsi="Simplified Arabic" w:cs="Simplified Arabic"/>
          <w:sz w:val="32"/>
          <w:szCs w:val="32"/>
          <w:lang w:bidi="ar-IQ"/>
        </w:rPr>
        <w:t>.</w:t>
      </w:r>
      <w:r w:rsidRPr="008F0C34">
        <w:rPr>
          <w:rFonts w:ascii="Simplified Arabic" w:eastAsia="Times New Roman" w:hAnsi="Simplified Arabic" w:cs="Simplified Arabic"/>
          <w:sz w:val="32"/>
          <w:szCs w:val="32"/>
          <w:rtl/>
        </w:rPr>
        <w:t>تأثير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برنامج</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تدريبي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lang w:bidi="as-IN"/>
        </w:rPr>
        <w:t xml:space="preserve"> )</w:t>
      </w:r>
      <w:r w:rsidRPr="008F0C34">
        <w:rPr>
          <w:rFonts w:ascii="Simplified Arabic" w:eastAsia="Times New Roman" w:hAnsi="Simplified Arabic" w:cs="Simplified Arabic"/>
          <w:sz w:val="32"/>
          <w:szCs w:val="32"/>
          <w:rtl/>
        </w:rPr>
        <w:t>بدني</w:t>
      </w:r>
      <w:r w:rsidRPr="008F0C34">
        <w:rPr>
          <w:rFonts w:ascii="Simplified Arabic" w:eastAsia="Times New Roman" w:hAnsi="Simplified Arabic" w:cs="Simplified Arabic"/>
          <w:sz w:val="32"/>
          <w:szCs w:val="32"/>
          <w:lang w:bidi="as-IN"/>
        </w:rPr>
        <w:t xml:space="preserve">- </w:t>
      </w:r>
      <w:r w:rsidRPr="008F0C34">
        <w:rPr>
          <w:rFonts w:ascii="Simplified Arabic" w:eastAsia="Times New Roman" w:hAnsi="Simplified Arabic" w:cs="Simplified Arabic"/>
          <w:sz w:val="32"/>
          <w:szCs w:val="32"/>
          <w:rtl/>
        </w:rPr>
        <w:t>مهاري</w:t>
      </w:r>
      <w:r w:rsidRPr="008F0C34">
        <w:rPr>
          <w:rFonts w:ascii="Simplified Arabic" w:eastAsia="Times New Roman" w:hAnsi="Simplified Arabic" w:cs="Simplified Arabic"/>
          <w:sz w:val="32"/>
          <w:szCs w:val="32"/>
        </w:rPr>
        <w:t xml:space="preserve">( </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مقترح</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على</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وفق</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بعض</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المتغيرات</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الميكانيكية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لتطوير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مهارة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التهديف</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المباشر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لدى</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لاعبي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كرة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السلة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بالكراسي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المتحركة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lang w:bidi="ar-IQ"/>
        </w:rPr>
        <w:t>,</w:t>
      </w:r>
      <w:r w:rsidR="008F0C34"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rPr>
        <w:t>أطروحة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دكتوراه</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بغداد</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2005</w:t>
      </w:r>
      <w:r w:rsidR="008F0C34" w:rsidRPr="008F0C34">
        <w:rPr>
          <w:rFonts w:ascii="Simplified Arabic" w:eastAsia="Times New Roman" w:hAnsi="Simplified Arabic" w:cs="Simplified Arabic"/>
          <w:sz w:val="32"/>
          <w:szCs w:val="32"/>
          <w:rtl/>
          <w:lang w:bidi="ar-IQ"/>
        </w:rPr>
        <w:t xml:space="preserve"> </w:t>
      </w:r>
      <w:r w:rsidRPr="008F0C34">
        <w:rPr>
          <w:rFonts w:ascii="Simplified Arabic" w:eastAsia="Times New Roman" w:hAnsi="Simplified Arabic" w:cs="Simplified Arabic"/>
          <w:sz w:val="32"/>
          <w:szCs w:val="32"/>
          <w:rtl/>
          <w:lang w:bidi="ar-IQ"/>
        </w:rPr>
        <w:t xml:space="preserve">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lastRenderedPageBreak/>
        <w:t>هلال</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عبد</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الكريم</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صالح</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اثر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برنامج</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تدريبي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باستخدام</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أسلوب</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التدريب</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الدائري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في</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تنمية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بعض</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المهارات</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الهجومية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بكرة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السلة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 رسالة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ماجستير،</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كلية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التربية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الرياضية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جامعة</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بغداد</w:t>
      </w:r>
      <w:r w:rsidR="008F0C34" w:rsidRPr="008F0C34">
        <w:rPr>
          <w:rFonts w:ascii="Simplified Arabic" w:eastAsia="Times New Roman" w:hAnsi="Simplified Arabic" w:cs="Simplified Arabic"/>
          <w:sz w:val="32"/>
          <w:szCs w:val="32"/>
          <w:rtl/>
        </w:rPr>
        <w:t xml:space="preserve"> </w:t>
      </w:r>
      <w:r w:rsidRPr="008F0C34">
        <w:rPr>
          <w:rFonts w:ascii="Simplified Arabic" w:eastAsia="Times New Roman" w:hAnsi="Simplified Arabic" w:cs="Simplified Arabic"/>
          <w:sz w:val="32"/>
          <w:szCs w:val="32"/>
          <w:rtl/>
        </w:rPr>
        <w:t>،1998.</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وجيه محجوب. </w:t>
      </w:r>
      <w:r w:rsidRPr="008F0C34">
        <w:rPr>
          <w:rFonts w:ascii="Simplified Arabic" w:eastAsia="Times New Roman" w:hAnsi="Simplified Arabic" w:cs="Simplified Arabic"/>
          <w:sz w:val="32"/>
          <w:szCs w:val="32"/>
          <w:u w:val="single"/>
          <w:rtl/>
        </w:rPr>
        <w:t>طرائق البحث العلمي ومناهجه</w:t>
      </w:r>
      <w:r w:rsidRPr="008F0C34">
        <w:rPr>
          <w:rFonts w:ascii="Simplified Arabic" w:eastAsia="Times New Roman" w:hAnsi="Simplified Arabic" w:cs="Simplified Arabic"/>
          <w:sz w:val="32"/>
          <w:szCs w:val="32"/>
          <w:rtl/>
        </w:rPr>
        <w:t xml:space="preserve"> ، ط 2 ، بغداد ، دار الحكمة للطباعة والنشر ، 1993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tl/>
          <w:lang w:bidi="ar-IQ"/>
        </w:rPr>
      </w:pPr>
      <w:r w:rsidRPr="008F0C34">
        <w:rPr>
          <w:rFonts w:ascii="Simplified Arabic" w:eastAsia="Times New Roman" w:hAnsi="Simplified Arabic" w:cs="Simplified Arabic"/>
          <w:sz w:val="32"/>
          <w:szCs w:val="32"/>
          <w:rtl/>
          <w:lang w:bidi="ar-IQ"/>
        </w:rPr>
        <w:t xml:space="preserve">وجيه محجوب. </w:t>
      </w:r>
      <w:r w:rsidRPr="008F0C34">
        <w:rPr>
          <w:rFonts w:ascii="Simplified Arabic" w:eastAsia="Times New Roman" w:hAnsi="Simplified Arabic" w:cs="Simplified Arabic"/>
          <w:sz w:val="32"/>
          <w:szCs w:val="32"/>
          <w:u w:val="single"/>
          <w:rtl/>
          <w:lang w:bidi="ar-IQ"/>
        </w:rPr>
        <w:t>طرائق البحث العلمي ومنهاجه في التربية الرياضية</w:t>
      </w:r>
      <w:r w:rsidRPr="008F0C34">
        <w:rPr>
          <w:rFonts w:ascii="Simplified Arabic" w:eastAsia="Times New Roman" w:hAnsi="Simplified Arabic" w:cs="Simplified Arabic"/>
          <w:sz w:val="32"/>
          <w:szCs w:val="32"/>
          <w:rtl/>
          <w:lang w:bidi="ar-IQ"/>
        </w:rPr>
        <w:t>، ط3 , بغداد،دار الحرية للطباعة والنشر,1993 .</w:t>
      </w:r>
    </w:p>
    <w:p w:rsidR="00E91B4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وجيه محجوب .</w:t>
      </w:r>
      <w:r w:rsidRPr="008F0C34">
        <w:rPr>
          <w:rFonts w:ascii="Simplified Arabic" w:eastAsia="Times New Roman" w:hAnsi="Simplified Arabic" w:cs="Simplified Arabic"/>
          <w:sz w:val="32"/>
          <w:szCs w:val="32"/>
          <w:u w:val="single"/>
          <w:rtl/>
        </w:rPr>
        <w:t xml:space="preserve"> فسيولوجيا التعلم</w:t>
      </w:r>
      <w:r w:rsidRPr="008F0C34">
        <w:rPr>
          <w:rFonts w:ascii="Simplified Arabic" w:eastAsia="Times New Roman" w:hAnsi="Simplified Arabic" w:cs="Simplified Arabic"/>
          <w:sz w:val="32"/>
          <w:szCs w:val="32"/>
          <w:rtl/>
        </w:rPr>
        <w:t xml:space="preserve"> . ط1 ،عمان ، دار الفكر للطباعة والنشر ، 2002 .</w:t>
      </w:r>
    </w:p>
    <w:p w:rsidR="00E91B40" w:rsidRPr="008F0C34" w:rsidRDefault="00E91B40" w:rsidP="008F0C34">
      <w:pPr>
        <w:numPr>
          <w:ilvl w:val="0"/>
          <w:numId w:val="22"/>
        </w:numPr>
        <w:spacing w:after="0" w:line="240" w:lineRule="auto"/>
        <w:jc w:val="both"/>
        <w:rPr>
          <w:rFonts w:ascii="Simplified Arabic" w:eastAsia="Times New Roman" w:hAnsi="Simplified Arabic" w:cs="Simplified Arabic"/>
          <w:sz w:val="32"/>
          <w:szCs w:val="32"/>
        </w:rPr>
      </w:pPr>
      <w:r w:rsidRPr="008F0C34">
        <w:rPr>
          <w:rFonts w:ascii="Simplified Arabic" w:eastAsia="Times New Roman" w:hAnsi="Simplified Arabic" w:cs="Simplified Arabic"/>
          <w:sz w:val="32"/>
          <w:szCs w:val="32"/>
          <w:rtl/>
        </w:rPr>
        <w:t xml:space="preserve">وجيه محجوب . </w:t>
      </w:r>
      <w:r w:rsidRPr="008F0C34">
        <w:rPr>
          <w:rFonts w:ascii="Simplified Arabic" w:eastAsia="Times New Roman" w:hAnsi="Simplified Arabic" w:cs="Simplified Arabic"/>
          <w:sz w:val="32"/>
          <w:szCs w:val="32"/>
          <w:u w:val="single"/>
          <w:rtl/>
        </w:rPr>
        <w:t>نظريات التعلم والتطور الحركي</w:t>
      </w:r>
      <w:r w:rsidRPr="008F0C34">
        <w:rPr>
          <w:rFonts w:ascii="Simplified Arabic" w:eastAsia="Times New Roman" w:hAnsi="Simplified Arabic" w:cs="Simplified Arabic"/>
          <w:sz w:val="32"/>
          <w:szCs w:val="32"/>
          <w:rtl/>
        </w:rPr>
        <w:t>،ط1،عمان،دار وائل، 2001 .</w:t>
      </w:r>
    </w:p>
    <w:p w:rsidR="003E45A0" w:rsidRPr="008F0C34" w:rsidRDefault="003E45A0" w:rsidP="008F0C34">
      <w:pPr>
        <w:numPr>
          <w:ilvl w:val="0"/>
          <w:numId w:val="22"/>
        </w:numPr>
        <w:spacing w:after="0" w:line="240" w:lineRule="auto"/>
        <w:jc w:val="both"/>
        <w:rPr>
          <w:rFonts w:ascii="Simplified Arabic" w:eastAsia="Times New Roman" w:hAnsi="Simplified Arabic" w:cs="Simplified Arabic"/>
          <w:sz w:val="32"/>
          <w:szCs w:val="32"/>
          <w:lang w:bidi="ar-IQ"/>
        </w:rPr>
      </w:pPr>
      <w:r w:rsidRPr="008F0C34">
        <w:rPr>
          <w:rFonts w:ascii="Simplified Arabic" w:eastAsia="Times New Roman" w:hAnsi="Simplified Arabic" w:cs="Simplified Arabic"/>
          <w:sz w:val="32"/>
          <w:szCs w:val="32"/>
          <w:rtl/>
          <w:lang w:bidi="ar-IQ"/>
        </w:rPr>
        <w:t xml:space="preserve">وديع ياسين التكريتي،حسن محمد عبد. </w:t>
      </w:r>
      <w:r w:rsidRPr="008F0C34">
        <w:rPr>
          <w:rFonts w:ascii="Simplified Arabic" w:eastAsia="Times New Roman" w:hAnsi="Simplified Arabic" w:cs="Simplified Arabic"/>
          <w:sz w:val="32"/>
          <w:szCs w:val="32"/>
          <w:u w:val="single"/>
          <w:rtl/>
          <w:lang w:bidi="ar-IQ"/>
        </w:rPr>
        <w:t>التطبيقات الإحصائية واستخدام الحاسوب في بحوث التربية الرياضية</w:t>
      </w:r>
      <w:r w:rsidRPr="008F0C34">
        <w:rPr>
          <w:rFonts w:ascii="Simplified Arabic" w:eastAsia="Times New Roman" w:hAnsi="Simplified Arabic" w:cs="Simplified Arabic"/>
          <w:sz w:val="32"/>
          <w:szCs w:val="32"/>
          <w:rtl/>
          <w:lang w:bidi="ar-IQ"/>
        </w:rPr>
        <w:t>، الموصل , دار الكتب للطباعة والنشر، 1999.</w:t>
      </w:r>
    </w:p>
    <w:p w:rsidR="003E45A0" w:rsidRPr="003E45A0" w:rsidRDefault="003E45A0" w:rsidP="00E91B40">
      <w:pPr>
        <w:spacing w:after="0" w:line="240" w:lineRule="auto"/>
        <w:ind w:left="360"/>
        <w:rPr>
          <w:rFonts w:ascii="Calibri" w:eastAsia="Times New Roman" w:hAnsi="Calibri" w:cs="Times New Roman"/>
          <w:sz w:val="24"/>
          <w:szCs w:val="24"/>
          <w:lang w:bidi="ar-IQ"/>
        </w:rPr>
      </w:pPr>
    </w:p>
    <w:p w:rsidR="003E45A0" w:rsidRPr="003E45A0" w:rsidRDefault="003E45A0" w:rsidP="003E45A0">
      <w:pPr>
        <w:bidi w:val="0"/>
        <w:spacing w:after="0" w:line="240" w:lineRule="auto"/>
        <w:rPr>
          <w:rFonts w:ascii="Calibri" w:eastAsia="Times New Roman" w:hAnsi="Calibri" w:cs="Times New Roman"/>
          <w:sz w:val="20"/>
          <w:szCs w:val="20"/>
        </w:rPr>
      </w:pPr>
    </w:p>
    <w:p w:rsidR="003E45A0" w:rsidRPr="003E45A0" w:rsidRDefault="003E45A0" w:rsidP="003E45A0">
      <w:pPr>
        <w:bidi w:val="0"/>
        <w:spacing w:after="0" w:line="240" w:lineRule="auto"/>
        <w:jc w:val="lowKashida"/>
        <w:rPr>
          <w:rFonts w:ascii="Calibri" w:eastAsia="Times New Roman" w:hAnsi="Calibri" w:cs="Times New Roman"/>
          <w:sz w:val="20"/>
          <w:szCs w:val="20"/>
        </w:rPr>
      </w:pPr>
    </w:p>
    <w:p w:rsidR="003E45A0" w:rsidRPr="003E45A0" w:rsidRDefault="003E45A0" w:rsidP="003E45A0">
      <w:pPr>
        <w:spacing w:after="0" w:line="240" w:lineRule="auto"/>
        <w:jc w:val="lowKashida"/>
        <w:rPr>
          <w:rFonts w:ascii="Calibri" w:eastAsia="Times New Roman" w:hAnsi="Calibri" w:cs="Times New Roman"/>
          <w:sz w:val="20"/>
          <w:szCs w:val="20"/>
          <w:lang w:bidi="ar-IQ"/>
        </w:rPr>
      </w:pPr>
    </w:p>
    <w:p w:rsidR="003E45A0" w:rsidRPr="003E45A0" w:rsidRDefault="003E45A0" w:rsidP="003E45A0">
      <w:pPr>
        <w:spacing w:after="0" w:line="240" w:lineRule="auto"/>
        <w:jc w:val="lowKashida"/>
        <w:rPr>
          <w:rFonts w:ascii="Calibri" w:eastAsia="Times New Roman" w:hAnsi="Calibri" w:cs="Times New Roman"/>
          <w:sz w:val="20"/>
          <w:szCs w:val="20"/>
          <w:lang w:bidi="ar-IQ"/>
        </w:rPr>
      </w:pPr>
    </w:p>
    <w:p w:rsidR="003E45A0" w:rsidRPr="003E45A0" w:rsidRDefault="003E45A0" w:rsidP="003E45A0">
      <w:pPr>
        <w:spacing w:after="0" w:line="240" w:lineRule="auto"/>
        <w:rPr>
          <w:rFonts w:ascii="Calibri" w:eastAsia="Times New Roman" w:hAnsi="Calibri" w:cs="Times New Roman"/>
          <w:sz w:val="20"/>
          <w:szCs w:val="20"/>
          <w:rtl/>
          <w:lang w:bidi="ar-IQ"/>
        </w:rPr>
      </w:pPr>
    </w:p>
    <w:p w:rsidR="003E45A0" w:rsidRPr="003E45A0" w:rsidRDefault="003E45A0" w:rsidP="003E45A0">
      <w:pPr>
        <w:spacing w:after="0" w:line="240" w:lineRule="auto"/>
        <w:rPr>
          <w:rFonts w:ascii="Calibri" w:eastAsia="Times New Roman" w:hAnsi="Calibri" w:cs="Times New Roman"/>
          <w:sz w:val="20"/>
          <w:szCs w:val="20"/>
          <w:rtl/>
          <w:lang w:bidi="ar-IQ"/>
        </w:rPr>
      </w:pPr>
    </w:p>
    <w:p w:rsidR="003E45A0" w:rsidRDefault="003E45A0" w:rsidP="003E45A0">
      <w:pPr>
        <w:spacing w:after="0" w:line="240" w:lineRule="auto"/>
        <w:rPr>
          <w:rFonts w:ascii="Calibri" w:eastAsia="Times New Roman" w:hAnsi="Calibri" w:cs="Times New Roman"/>
          <w:sz w:val="20"/>
          <w:szCs w:val="20"/>
          <w:rtl/>
          <w:lang w:bidi="ar-IQ"/>
        </w:rPr>
      </w:pPr>
    </w:p>
    <w:p w:rsidR="003E45A0" w:rsidRDefault="003E45A0"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C7580E" w:rsidRDefault="00C7580E" w:rsidP="003E45A0">
      <w:pPr>
        <w:spacing w:after="0" w:line="240" w:lineRule="auto"/>
        <w:rPr>
          <w:rFonts w:ascii="Calibri" w:eastAsia="Times New Roman" w:hAnsi="Calibri" w:cs="Times New Roman"/>
          <w:sz w:val="20"/>
          <w:szCs w:val="20"/>
          <w:rtl/>
          <w:lang w:bidi="ar-IQ"/>
        </w:rPr>
      </w:pPr>
    </w:p>
    <w:p w:rsidR="003E45A0" w:rsidRDefault="003E45A0" w:rsidP="003E45A0">
      <w:pPr>
        <w:spacing w:after="0" w:line="240" w:lineRule="auto"/>
        <w:rPr>
          <w:rFonts w:ascii="Calibri" w:eastAsia="Times New Roman" w:hAnsi="Calibri" w:cs="Times New Roman"/>
          <w:sz w:val="20"/>
          <w:szCs w:val="20"/>
          <w:rtl/>
          <w:lang w:bidi="ar-IQ"/>
        </w:rPr>
      </w:pPr>
    </w:p>
    <w:p w:rsidR="003E45A0" w:rsidRDefault="003E45A0"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Default="008F0C34" w:rsidP="003E45A0">
      <w:pPr>
        <w:spacing w:after="0" w:line="240" w:lineRule="auto"/>
        <w:rPr>
          <w:rFonts w:ascii="Calibri" w:eastAsia="Times New Roman" w:hAnsi="Calibri" w:cs="Times New Roman"/>
          <w:sz w:val="20"/>
          <w:szCs w:val="20"/>
          <w:rtl/>
          <w:lang w:bidi="ar-IQ"/>
        </w:rPr>
      </w:pPr>
    </w:p>
    <w:p w:rsidR="008F0C34" w:rsidRPr="003E45A0" w:rsidRDefault="008F0C34" w:rsidP="003E45A0">
      <w:pPr>
        <w:spacing w:after="0" w:line="240" w:lineRule="auto"/>
        <w:rPr>
          <w:rFonts w:ascii="Calibri" w:eastAsia="Times New Roman" w:hAnsi="Calibri" w:cs="Times New Roman"/>
          <w:sz w:val="20"/>
          <w:szCs w:val="20"/>
          <w:lang w:bidi="ar-IQ"/>
        </w:rPr>
      </w:pPr>
    </w:p>
    <w:p w:rsidR="003E45A0" w:rsidRPr="003E45A0" w:rsidRDefault="003E45A0" w:rsidP="003E45A0">
      <w:pPr>
        <w:spacing w:after="0" w:line="240" w:lineRule="auto"/>
        <w:jc w:val="lowKashida"/>
        <w:rPr>
          <w:rFonts w:ascii="Calibri" w:eastAsia="Times New Roman" w:hAnsi="Calibri" w:cs="Times New Roman"/>
          <w:sz w:val="20"/>
          <w:szCs w:val="20"/>
        </w:rPr>
      </w:pPr>
    </w:p>
    <w:p w:rsidR="003E45A0" w:rsidRPr="003E45A0" w:rsidRDefault="003E45A0" w:rsidP="003E45A0">
      <w:pPr>
        <w:spacing w:after="0" w:line="360" w:lineRule="auto"/>
        <w:jc w:val="center"/>
        <w:rPr>
          <w:rFonts w:ascii="Times New Roman" w:eastAsia="Times New Roman" w:hAnsi="Times New Roman" w:cs="Times New Roman"/>
          <w:b/>
          <w:bCs/>
          <w:color w:val="000000"/>
          <w:sz w:val="32"/>
          <w:szCs w:val="32"/>
          <w:rtl/>
          <w:lang w:bidi="ar-IQ"/>
        </w:rPr>
      </w:pPr>
      <w:r w:rsidRPr="003E45A0">
        <w:rPr>
          <w:rFonts w:ascii="Times New Roman" w:eastAsia="Times New Roman" w:hAnsi="Times New Roman" w:cs="Times New Roman" w:hint="cs"/>
          <w:b/>
          <w:bCs/>
          <w:color w:val="000000"/>
          <w:sz w:val="44"/>
          <w:szCs w:val="44"/>
          <w:rtl/>
          <w:lang w:bidi="ar-IQ"/>
        </w:rPr>
        <w:t>المصادر الأجنبية</w:t>
      </w:r>
    </w:p>
    <w:p w:rsidR="003E45A0" w:rsidRPr="003E45A0" w:rsidRDefault="003E45A0" w:rsidP="003E45A0">
      <w:pPr>
        <w:spacing w:after="0" w:line="360" w:lineRule="auto"/>
        <w:jc w:val="center"/>
        <w:rPr>
          <w:rFonts w:ascii="Times New Roman" w:eastAsia="Times New Roman" w:hAnsi="Times New Roman" w:cs="Times New Roman"/>
          <w:b/>
          <w:bCs/>
          <w:sz w:val="32"/>
          <w:szCs w:val="32"/>
          <w:rtl/>
          <w:lang w:bidi="ar-IQ"/>
        </w:rPr>
      </w:pPr>
    </w:p>
    <w:p w:rsidR="003E45A0" w:rsidRPr="008F0C34" w:rsidRDefault="003E45A0" w:rsidP="008F0C34">
      <w:pPr>
        <w:numPr>
          <w:ilvl w:val="0"/>
          <w:numId w:val="21"/>
        </w:numPr>
        <w:bidi w:val="0"/>
        <w:spacing w:after="0" w:line="240" w:lineRule="auto"/>
        <w:jc w:val="lowKashida"/>
        <w:rPr>
          <w:rFonts w:ascii="Simplified Arabic" w:eastAsia="Times New Roman" w:hAnsi="Simplified Arabic" w:cs="Simplified Arabic"/>
          <w:sz w:val="32"/>
          <w:szCs w:val="32"/>
          <w:lang w:bidi="ar-IQ"/>
        </w:rPr>
      </w:pPr>
      <w:r w:rsidRPr="003E45A0">
        <w:rPr>
          <w:rFonts w:ascii="Simplified Arabic" w:eastAsia="Times New Roman" w:hAnsi="Simplified Arabic" w:cs="Simplified Arabic"/>
          <w:sz w:val="32"/>
          <w:szCs w:val="32"/>
          <w:lang w:bidi="ar-IQ"/>
        </w:rPr>
        <w:t xml:space="preserve">Forst , Rouben B , </w:t>
      </w:r>
      <w:r w:rsidRPr="003E45A0">
        <w:rPr>
          <w:rFonts w:ascii="Simplified Arabic" w:eastAsia="Times New Roman" w:hAnsi="Simplified Arabic" w:cs="Simplified Arabic"/>
          <w:sz w:val="32"/>
          <w:szCs w:val="32"/>
          <w:u w:val="single"/>
          <w:lang w:bidi="ar-IQ"/>
        </w:rPr>
        <w:t>Physical concepts applied to physical education and cauching</w:t>
      </w:r>
      <w:r w:rsidRPr="003E45A0">
        <w:rPr>
          <w:rFonts w:ascii="Simplified Arabic" w:eastAsia="Times New Roman" w:hAnsi="Simplified Arabic" w:cs="Simplified Arabic"/>
          <w:sz w:val="32"/>
          <w:szCs w:val="32"/>
          <w:lang w:bidi="ar-IQ"/>
        </w:rPr>
        <w:t xml:space="preserve"> , Western Publishing CO , </w:t>
      </w:r>
      <w:smartTag w:uri="urn:schemas-microsoft-com:office:smarttags" w:element="place">
        <w:smartTag w:uri="urn:schemas-microsoft-com:office:smarttags" w:element="State">
          <w:r w:rsidRPr="003E45A0">
            <w:rPr>
              <w:rFonts w:ascii="Simplified Arabic" w:eastAsia="Times New Roman" w:hAnsi="Simplified Arabic" w:cs="Simplified Arabic"/>
              <w:sz w:val="32"/>
              <w:szCs w:val="32"/>
              <w:lang w:bidi="ar-IQ"/>
            </w:rPr>
            <w:t>California</w:t>
          </w:r>
        </w:smartTag>
      </w:smartTag>
      <w:r w:rsidRPr="003E45A0">
        <w:rPr>
          <w:rFonts w:ascii="Simplified Arabic" w:eastAsia="Times New Roman" w:hAnsi="Simplified Arabic" w:cs="Simplified Arabic"/>
          <w:sz w:val="32"/>
          <w:szCs w:val="32"/>
          <w:lang w:bidi="ar-IQ"/>
        </w:rPr>
        <w:t xml:space="preserve">  , 1977</w:t>
      </w:r>
      <w:r w:rsidRPr="003E45A0">
        <w:rPr>
          <w:rFonts w:ascii="Simplified Arabic" w:eastAsia="Times New Roman" w:hAnsi="Simplified Arabic" w:cs="Simplified Arabic"/>
          <w:sz w:val="32"/>
          <w:szCs w:val="32"/>
          <w:rtl/>
          <w:lang w:bidi="ar-IQ"/>
        </w:rPr>
        <w:t xml:space="preserve"> .</w:t>
      </w:r>
    </w:p>
    <w:p w:rsidR="003E45A0" w:rsidRPr="003E45A0" w:rsidRDefault="003E45A0" w:rsidP="00960EB3">
      <w:pPr>
        <w:numPr>
          <w:ilvl w:val="0"/>
          <w:numId w:val="21"/>
        </w:numPr>
        <w:bidi w:val="0"/>
        <w:spacing w:after="0" w:line="240" w:lineRule="auto"/>
        <w:rPr>
          <w:rFonts w:ascii="Simplified Arabic" w:eastAsia="Times New Roman" w:hAnsi="Simplified Arabic" w:cs="Simplified Arabic"/>
          <w:sz w:val="32"/>
          <w:szCs w:val="32"/>
        </w:rPr>
      </w:pPr>
      <w:r w:rsidRPr="003E45A0">
        <w:rPr>
          <w:rFonts w:ascii="Simplified Arabic" w:eastAsia="Times New Roman" w:hAnsi="Simplified Arabic" w:cs="Simplified Arabic"/>
          <w:sz w:val="32"/>
          <w:szCs w:val="32"/>
        </w:rPr>
        <w:t xml:space="preserve">Michael , Doyle. </w:t>
      </w:r>
      <w:r w:rsidRPr="003E45A0">
        <w:rPr>
          <w:rFonts w:ascii="Simplified Arabic" w:eastAsia="Times New Roman" w:hAnsi="Simplified Arabic" w:cs="Simplified Arabic"/>
          <w:sz w:val="32"/>
          <w:szCs w:val="32"/>
          <w:u w:val="single"/>
        </w:rPr>
        <w:t>Training Manual for Competition Climbers</w:t>
      </w:r>
      <w:r w:rsidRPr="003E45A0">
        <w:rPr>
          <w:rFonts w:ascii="Simplified Arabic" w:eastAsia="Times New Roman" w:hAnsi="Simplified Arabic" w:cs="Simplified Arabic"/>
          <w:sz w:val="32"/>
          <w:szCs w:val="32"/>
        </w:rPr>
        <w:t>. Journal, May 16 , 2003 .</w:t>
      </w:r>
    </w:p>
    <w:p w:rsidR="003E45A0" w:rsidRPr="003E45A0" w:rsidRDefault="003E45A0" w:rsidP="00960EB3">
      <w:pPr>
        <w:numPr>
          <w:ilvl w:val="0"/>
          <w:numId w:val="21"/>
        </w:numPr>
        <w:bidi w:val="0"/>
        <w:spacing w:after="0" w:line="240" w:lineRule="auto"/>
        <w:rPr>
          <w:rFonts w:ascii="Simplified Arabic" w:eastAsia="Times New Roman" w:hAnsi="Simplified Arabic" w:cs="Simplified Arabic"/>
          <w:sz w:val="32"/>
          <w:szCs w:val="32"/>
        </w:rPr>
      </w:pPr>
      <w:r w:rsidRPr="003E45A0">
        <w:rPr>
          <w:rFonts w:ascii="Simplified Arabic" w:eastAsia="Times New Roman" w:hAnsi="Simplified Arabic" w:cs="Simplified Arabic"/>
          <w:sz w:val="32"/>
          <w:szCs w:val="32"/>
          <w:lang w:bidi="ar-IQ"/>
        </w:rPr>
        <w:t xml:space="preserve">Peterivewell and Bergete: </w:t>
      </w:r>
      <w:r w:rsidRPr="003E45A0">
        <w:rPr>
          <w:rFonts w:ascii="Simplified Arabic" w:eastAsia="Times New Roman" w:hAnsi="Simplified Arabic" w:cs="Simplified Arabic"/>
          <w:sz w:val="32"/>
          <w:szCs w:val="32"/>
          <w:u w:val="single"/>
          <w:lang w:bidi="ar-IQ"/>
        </w:rPr>
        <w:t>Basketball. The sport Book</w:t>
      </w:r>
      <w:r w:rsidRPr="003E45A0">
        <w:rPr>
          <w:rFonts w:ascii="Simplified Arabic" w:eastAsia="Times New Roman" w:hAnsi="Simplified Arabic" w:cs="Simplified Arabic"/>
          <w:sz w:val="32"/>
          <w:szCs w:val="32"/>
          <w:lang w:bidi="ar-IQ"/>
        </w:rPr>
        <w:t>. Usa. Printichall</w:t>
      </w:r>
      <w:r w:rsidRPr="003E45A0">
        <w:rPr>
          <w:rFonts w:ascii="Simplified Arabic" w:eastAsia="Times New Roman" w:hAnsi="Simplified Arabic" w:cs="Simplified Arabic"/>
          <w:b/>
          <w:bCs/>
          <w:sz w:val="32"/>
          <w:szCs w:val="32"/>
          <w:lang w:bidi="ar-IQ"/>
        </w:rPr>
        <w:t xml:space="preserve">. </w:t>
      </w:r>
      <w:r w:rsidRPr="003E45A0">
        <w:rPr>
          <w:rFonts w:ascii="Simplified Arabic" w:eastAsia="Times New Roman" w:hAnsi="Simplified Arabic" w:cs="Simplified Arabic"/>
          <w:sz w:val="32"/>
          <w:szCs w:val="32"/>
          <w:lang w:bidi="ar-IQ"/>
        </w:rPr>
        <w:t>1976.</w:t>
      </w:r>
    </w:p>
    <w:p w:rsidR="003E45A0" w:rsidRPr="003E45A0" w:rsidRDefault="003E45A0" w:rsidP="00960EB3">
      <w:pPr>
        <w:numPr>
          <w:ilvl w:val="0"/>
          <w:numId w:val="21"/>
        </w:numPr>
        <w:bidi w:val="0"/>
        <w:spacing w:after="0" w:line="240" w:lineRule="auto"/>
        <w:jc w:val="lowKashida"/>
        <w:rPr>
          <w:rFonts w:ascii="Calibri" w:eastAsia="Times New Roman" w:hAnsi="Calibri" w:cs="Times New Roman"/>
          <w:sz w:val="20"/>
          <w:szCs w:val="20"/>
        </w:rPr>
      </w:pPr>
      <w:r w:rsidRPr="003E45A0">
        <w:rPr>
          <w:rFonts w:ascii="Simplified Arabic" w:eastAsia="Times New Roman" w:hAnsi="Simplified Arabic" w:cs="Simplified Arabic"/>
          <w:sz w:val="32"/>
          <w:szCs w:val="32"/>
        </w:rPr>
        <w:t xml:space="preserve">Steve , McClure. </w:t>
      </w:r>
      <w:r w:rsidRPr="003E45A0">
        <w:rPr>
          <w:rFonts w:ascii="Simplified Arabic" w:eastAsia="Times New Roman" w:hAnsi="Simplified Arabic" w:cs="Simplified Arabic"/>
          <w:sz w:val="32"/>
          <w:szCs w:val="32"/>
          <w:u w:val="single"/>
        </w:rPr>
        <w:t>Power  Endurance</w:t>
      </w:r>
      <w:r w:rsidRPr="003E45A0">
        <w:rPr>
          <w:rFonts w:ascii="Simplified Arabic" w:eastAsia="Times New Roman" w:hAnsi="Simplified Arabic" w:cs="Simplified Arabic"/>
          <w:sz w:val="32"/>
          <w:szCs w:val="32"/>
        </w:rPr>
        <w:t>,  Climbing Journal, April 17 ,2006.</w:t>
      </w:r>
    </w:p>
    <w:p w:rsidR="003E45A0" w:rsidRPr="003E45A0" w:rsidRDefault="003E45A0" w:rsidP="00960EB3">
      <w:pPr>
        <w:numPr>
          <w:ilvl w:val="0"/>
          <w:numId w:val="21"/>
        </w:numPr>
        <w:bidi w:val="0"/>
        <w:spacing w:after="0" w:line="360" w:lineRule="auto"/>
        <w:jc w:val="lowKashida"/>
        <w:rPr>
          <w:rFonts w:ascii="Times New Roman" w:eastAsia="Times New Roman" w:hAnsi="Times New Roman" w:cs="Times New Roman"/>
          <w:sz w:val="32"/>
          <w:szCs w:val="32"/>
          <w:lang w:bidi="ar-IQ"/>
        </w:rPr>
      </w:pPr>
      <w:r w:rsidRPr="003E45A0">
        <w:rPr>
          <w:rFonts w:ascii="Times New Roman" w:eastAsia="Times New Roman" w:hAnsi="Times New Roman" w:cs="Times New Roman"/>
          <w:sz w:val="32"/>
          <w:szCs w:val="32"/>
          <w:lang w:bidi="ar-IQ"/>
        </w:rPr>
        <w:t xml:space="preserve">Schmidt, A Richard and Oraig A. Wrisberq . </w:t>
      </w:r>
      <w:r w:rsidRPr="003E45A0">
        <w:rPr>
          <w:rFonts w:ascii="Times New Roman" w:eastAsia="Times New Roman" w:hAnsi="Times New Roman" w:cs="Times New Roman"/>
          <w:sz w:val="32"/>
          <w:szCs w:val="32"/>
          <w:u w:val="single"/>
          <w:lang w:bidi="ar-IQ"/>
        </w:rPr>
        <w:t xml:space="preserve">Motor Learning and performance </w:t>
      </w:r>
      <w:r w:rsidRPr="003E45A0">
        <w:rPr>
          <w:rFonts w:ascii="Times New Roman" w:eastAsia="Times New Roman" w:hAnsi="Times New Roman" w:cs="Times New Roman"/>
          <w:sz w:val="32"/>
          <w:szCs w:val="32"/>
          <w:lang w:bidi="ar-IQ"/>
        </w:rPr>
        <w:t>, Second Edition . Humen Kentics, 2000</w:t>
      </w:r>
      <w:r w:rsidRPr="003E45A0">
        <w:rPr>
          <w:rFonts w:ascii="Times New Roman" w:eastAsia="Times New Roman" w:hAnsi="Times New Roman" w:cs="Times New Roman" w:hint="cs"/>
          <w:sz w:val="32"/>
          <w:szCs w:val="32"/>
          <w:rtl/>
          <w:lang w:bidi="ar-IQ"/>
        </w:rPr>
        <w:t xml:space="preserve">. </w:t>
      </w:r>
    </w:p>
    <w:p w:rsidR="003E45A0" w:rsidRPr="003E45A0" w:rsidRDefault="003E45A0" w:rsidP="00960EB3">
      <w:pPr>
        <w:numPr>
          <w:ilvl w:val="0"/>
          <w:numId w:val="21"/>
        </w:numPr>
        <w:bidi w:val="0"/>
        <w:spacing w:after="0" w:line="240" w:lineRule="auto"/>
        <w:jc w:val="lowKashida"/>
        <w:rPr>
          <w:rFonts w:ascii="Simplified Arabic" w:eastAsia="Times New Roman" w:hAnsi="Simplified Arabic" w:cs="Simplified Arabic"/>
          <w:sz w:val="32"/>
          <w:szCs w:val="32"/>
        </w:rPr>
      </w:pPr>
      <w:r w:rsidRPr="003E45A0">
        <w:rPr>
          <w:rFonts w:ascii="Simplified Arabic" w:eastAsia="Times New Roman" w:hAnsi="Simplified Arabic" w:cs="Simplified Arabic"/>
          <w:sz w:val="32"/>
          <w:szCs w:val="32"/>
        </w:rPr>
        <w:t>Tudor  O. Bompa</w:t>
      </w:r>
      <w:r w:rsidRPr="003E45A0">
        <w:rPr>
          <w:rFonts w:ascii="Simplified Arabic" w:eastAsia="Times New Roman" w:hAnsi="Simplified Arabic" w:cs="Simplified Arabic"/>
          <w:b/>
          <w:bCs/>
          <w:sz w:val="32"/>
          <w:szCs w:val="32"/>
        </w:rPr>
        <w:t xml:space="preserve">. </w:t>
      </w:r>
      <w:r w:rsidRPr="003E45A0">
        <w:rPr>
          <w:rFonts w:ascii="Simplified Arabic" w:eastAsia="Times New Roman" w:hAnsi="Simplified Arabic" w:cs="Simplified Arabic"/>
          <w:sz w:val="32"/>
          <w:szCs w:val="32"/>
          <w:u w:val="single"/>
        </w:rPr>
        <w:t>Strength, Muscular Endurance, and Power in Sports</w:t>
      </w:r>
      <w:r w:rsidRPr="003E45A0">
        <w:rPr>
          <w:rFonts w:ascii="Simplified Arabic" w:eastAsia="Times New Roman" w:hAnsi="Simplified Arabic" w:cs="Simplified Arabic"/>
          <w:sz w:val="32"/>
          <w:szCs w:val="32"/>
        </w:rPr>
        <w:t xml:space="preserve"> .Complete Speed Training Journal, June 22, 2008.</w:t>
      </w:r>
    </w:p>
    <w:p w:rsidR="003E45A0" w:rsidRPr="003E45A0" w:rsidRDefault="003E45A0" w:rsidP="003E45A0">
      <w:pPr>
        <w:bidi w:val="0"/>
        <w:spacing w:after="0" w:line="360" w:lineRule="auto"/>
        <w:ind w:left="360"/>
        <w:jc w:val="lowKashida"/>
        <w:rPr>
          <w:rFonts w:ascii="Simplified Arabic" w:eastAsia="Times New Roman" w:hAnsi="Simplified Arabic" w:cs="Simplified Arabic"/>
          <w:sz w:val="32"/>
          <w:szCs w:val="32"/>
          <w:lang w:bidi="ar-IQ"/>
        </w:rPr>
      </w:pPr>
    </w:p>
    <w:p w:rsidR="003E45A0" w:rsidRPr="003E45A0" w:rsidRDefault="003E45A0" w:rsidP="003E45A0">
      <w:pPr>
        <w:spacing w:after="0" w:line="240" w:lineRule="auto"/>
        <w:rPr>
          <w:rFonts w:ascii="Times New Roman" w:eastAsia="Times New Roman" w:hAnsi="Times New Roman" w:cs="Times New Roman"/>
          <w:sz w:val="32"/>
          <w:szCs w:val="32"/>
          <w:lang w:bidi="ar-IQ"/>
        </w:rPr>
      </w:pPr>
    </w:p>
    <w:p w:rsidR="009A69A2" w:rsidRPr="003E45A0" w:rsidRDefault="009A69A2" w:rsidP="00E4155F">
      <w:pPr>
        <w:spacing w:line="240" w:lineRule="auto"/>
        <w:rPr>
          <w:rtl/>
          <w:lang w:bidi="ar-IQ"/>
        </w:rPr>
      </w:pPr>
    </w:p>
    <w:p w:rsidR="009A69A2" w:rsidRDefault="009A69A2" w:rsidP="00E4155F">
      <w:pPr>
        <w:spacing w:line="240" w:lineRule="auto"/>
        <w:rPr>
          <w:rtl/>
          <w:lang w:bidi="ar-IQ"/>
        </w:rPr>
      </w:pPr>
    </w:p>
    <w:p w:rsidR="009A69A2" w:rsidRDefault="009A69A2" w:rsidP="00E4155F">
      <w:pPr>
        <w:spacing w:line="240" w:lineRule="auto"/>
        <w:rPr>
          <w:rtl/>
          <w:lang w:bidi="ar-IQ"/>
        </w:rPr>
      </w:pPr>
    </w:p>
    <w:p w:rsidR="009A69A2" w:rsidRDefault="009A69A2" w:rsidP="00E4155F">
      <w:pPr>
        <w:spacing w:line="240" w:lineRule="auto"/>
        <w:rPr>
          <w:rtl/>
          <w:lang w:bidi="ar-IQ"/>
        </w:rPr>
      </w:pPr>
    </w:p>
    <w:p w:rsidR="003E45A0" w:rsidRDefault="003E45A0" w:rsidP="003E45A0">
      <w:pPr>
        <w:tabs>
          <w:tab w:val="left" w:pos="5010"/>
        </w:tabs>
        <w:bidi w:val="0"/>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Pr="001A1E6B" w:rsidRDefault="003E45A0" w:rsidP="003E45A0">
      <w:pPr>
        <w:tabs>
          <w:tab w:val="left" w:pos="5010"/>
        </w:tabs>
        <w:bidi w:val="0"/>
        <w:jc w:val="center"/>
        <w:rPr>
          <w:rFonts w:ascii="Simplified Arabic" w:hAnsi="Simplified Arabic" w:cs="Simplified Arabic"/>
          <w:b/>
          <w:bCs/>
          <w:sz w:val="96"/>
          <w:szCs w:val="96"/>
          <w:lang w:bidi="ar-IQ"/>
        </w:rPr>
      </w:pPr>
      <w:r w:rsidRPr="001A1E6B">
        <w:rPr>
          <w:rFonts w:ascii="Simplified Arabic" w:hAnsi="Simplified Arabic" w:cs="Simplified Arabic" w:hint="cs"/>
          <w:b/>
          <w:bCs/>
          <w:sz w:val="96"/>
          <w:szCs w:val="96"/>
          <w:rtl/>
          <w:lang w:bidi="ar-IQ"/>
        </w:rPr>
        <w:t>الملاحق</w:t>
      </w:r>
    </w:p>
    <w:p w:rsidR="003E45A0" w:rsidRPr="00FF6B7F" w:rsidRDefault="003E45A0" w:rsidP="003E45A0">
      <w:pPr>
        <w:tabs>
          <w:tab w:val="left" w:pos="5010"/>
        </w:tabs>
        <w:bidi w:val="0"/>
        <w:jc w:val="center"/>
        <w:rPr>
          <w:rFonts w:ascii="Simplified Arabic" w:hAnsi="Simplified Arabic" w:cs="Simplified Arabic"/>
          <w:b/>
          <w:bCs/>
          <w:sz w:val="72"/>
          <w:szCs w:val="72"/>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rtl/>
          <w:lang w:bidi="ar-IQ"/>
        </w:rPr>
      </w:pPr>
    </w:p>
    <w:p w:rsidR="008E0218" w:rsidRDefault="008E0218" w:rsidP="008E0218">
      <w:pPr>
        <w:tabs>
          <w:tab w:val="left" w:pos="5010"/>
        </w:tabs>
        <w:bidi w:val="0"/>
        <w:jc w:val="center"/>
        <w:rPr>
          <w:rFonts w:ascii="Simplified Arabic" w:hAnsi="Simplified Arabic" w:cs="Simplified Arabic"/>
          <w:b/>
          <w:bCs/>
          <w:sz w:val="36"/>
          <w:szCs w:val="36"/>
          <w:rtl/>
          <w:lang w:bidi="ar-IQ"/>
        </w:rPr>
      </w:pPr>
    </w:p>
    <w:p w:rsidR="008E0218" w:rsidRDefault="008E0218" w:rsidP="008E0218">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p>
    <w:p w:rsidR="003E45A0" w:rsidRDefault="003E45A0" w:rsidP="003E45A0">
      <w:pPr>
        <w:tabs>
          <w:tab w:val="left" w:pos="5010"/>
        </w:tabs>
        <w:bidi w:val="0"/>
        <w:jc w:val="center"/>
        <w:rPr>
          <w:rFonts w:ascii="Simplified Arabic" w:hAnsi="Simplified Arabic" w:cs="Simplified Arabic"/>
          <w:b/>
          <w:bCs/>
          <w:sz w:val="36"/>
          <w:szCs w:val="36"/>
          <w:lang w:bidi="ar-IQ"/>
        </w:rPr>
      </w:pPr>
      <w:r w:rsidRPr="00301848">
        <w:rPr>
          <w:rFonts w:ascii="Simplified Arabic" w:hAnsi="Simplified Arabic" w:cs="Simplified Arabic" w:hint="cs"/>
          <w:b/>
          <w:bCs/>
          <w:sz w:val="36"/>
          <w:szCs w:val="36"/>
          <w:rtl/>
          <w:lang w:bidi="ar-IQ"/>
        </w:rPr>
        <w:lastRenderedPageBreak/>
        <w:t>1)</w:t>
      </w:r>
      <w:r w:rsidRPr="00301848">
        <w:rPr>
          <w:rFonts w:ascii="Simplified Arabic" w:hAnsi="Simplified Arabic" w:cs="Simplified Arabic"/>
          <w:b/>
          <w:bCs/>
          <w:sz w:val="36"/>
          <w:szCs w:val="36"/>
          <w:lang w:bidi="ar-IQ"/>
        </w:rPr>
        <w:t>)</w:t>
      </w:r>
      <w:r w:rsidRPr="00301848">
        <w:rPr>
          <w:rFonts w:ascii="Simplified Arabic" w:hAnsi="Simplified Arabic" w:cs="Simplified Arabic" w:hint="cs"/>
          <w:b/>
          <w:bCs/>
          <w:sz w:val="36"/>
          <w:szCs w:val="36"/>
          <w:rtl/>
          <w:lang w:bidi="ar-IQ"/>
        </w:rPr>
        <w:t>ملحق</w:t>
      </w:r>
    </w:p>
    <w:p w:rsidR="003E45A0" w:rsidRDefault="003E45A0" w:rsidP="003E45A0">
      <w:pPr>
        <w:pStyle w:val="1"/>
        <w:jc w:val="lowKashida"/>
        <w:rPr>
          <w:rtl/>
        </w:rPr>
      </w:pPr>
      <w:r>
        <w:rPr>
          <w:b w:val="0"/>
          <w:bCs w:val="0"/>
          <w:rtl/>
        </w:rPr>
        <w:t>جامعة بابل</w:t>
      </w:r>
    </w:p>
    <w:p w:rsidR="003E45A0" w:rsidRDefault="003E45A0" w:rsidP="003E45A0">
      <w:pPr>
        <w:pStyle w:val="1"/>
        <w:jc w:val="lowKashida"/>
        <w:rPr>
          <w:b w:val="0"/>
          <w:bCs w:val="0"/>
          <w:rtl/>
        </w:rPr>
      </w:pPr>
      <w:r>
        <w:rPr>
          <w:b w:val="0"/>
          <w:bCs w:val="0"/>
          <w:rtl/>
        </w:rPr>
        <w:t>كلية التربية الرياضية</w:t>
      </w:r>
    </w:p>
    <w:p w:rsidR="003E45A0" w:rsidRDefault="003E45A0" w:rsidP="003E45A0">
      <w:pPr>
        <w:jc w:val="lowKashida"/>
        <w:rPr>
          <w:rFonts w:cs="Simplified Arabic"/>
          <w:b/>
          <w:bCs/>
          <w:szCs w:val="32"/>
          <w:rtl/>
        </w:rPr>
      </w:pPr>
      <w:r>
        <w:rPr>
          <w:rFonts w:cs="Simplified Arabic"/>
          <w:b/>
          <w:bCs/>
          <w:szCs w:val="32"/>
          <w:rtl/>
        </w:rPr>
        <w:t xml:space="preserve">الدراسات العليا / الدكتوراه </w:t>
      </w:r>
    </w:p>
    <w:p w:rsidR="003E45A0" w:rsidRDefault="003E45A0" w:rsidP="003E45A0">
      <w:pPr>
        <w:pStyle w:val="1"/>
        <w:rPr>
          <w:rFonts w:cs="Arial"/>
          <w:rtl/>
        </w:rPr>
      </w:pPr>
      <w:r>
        <w:rPr>
          <w:rtl/>
        </w:rPr>
        <w:t>استمارة استطلاع</w:t>
      </w:r>
    </w:p>
    <w:p w:rsidR="003E45A0" w:rsidRPr="003E45A0" w:rsidRDefault="003E45A0" w:rsidP="003E45A0">
      <w:pPr>
        <w:rPr>
          <w:rtl/>
          <w:lang w:eastAsia="zh-CN" w:bidi="ar-IQ"/>
        </w:rPr>
      </w:pPr>
    </w:p>
    <w:p w:rsidR="003E45A0" w:rsidRDefault="003E45A0" w:rsidP="003E45A0">
      <w:pPr>
        <w:jc w:val="lowKashida"/>
        <w:rPr>
          <w:rFonts w:ascii="Arial" w:hAnsi="Arial" w:cs="Arial"/>
          <w:b/>
          <w:bCs/>
          <w:sz w:val="32"/>
          <w:szCs w:val="32"/>
          <w:rtl/>
          <w:lang w:bidi="ar-IQ"/>
        </w:rPr>
      </w:pPr>
      <w:r>
        <w:rPr>
          <w:rFonts w:ascii="Arial" w:hAnsi="Arial" w:cs="Arial"/>
          <w:b/>
          <w:bCs/>
          <w:sz w:val="32"/>
          <w:szCs w:val="32"/>
          <w:rtl/>
          <w:lang w:bidi="ar-IQ"/>
        </w:rPr>
        <w:t>الأستاذ الفاضل  -----------------------------------</w:t>
      </w:r>
    </w:p>
    <w:p w:rsidR="003E45A0" w:rsidRDefault="003E45A0" w:rsidP="003E45A0">
      <w:pPr>
        <w:jc w:val="lowKashida"/>
        <w:rPr>
          <w:rFonts w:ascii="Arial" w:hAnsi="Arial" w:cs="Arial"/>
          <w:b/>
          <w:bCs/>
          <w:sz w:val="32"/>
          <w:szCs w:val="32"/>
          <w:rtl/>
        </w:rPr>
      </w:pPr>
      <w:r>
        <w:rPr>
          <w:rFonts w:ascii="Arial" w:hAnsi="Arial" w:cs="Arial"/>
          <w:b/>
          <w:bCs/>
          <w:sz w:val="32"/>
          <w:szCs w:val="32"/>
          <w:rtl/>
          <w:lang w:bidi="ar-IQ"/>
        </w:rPr>
        <w:t xml:space="preserve">تحية طبية :- </w:t>
      </w:r>
    </w:p>
    <w:p w:rsidR="003E45A0" w:rsidRPr="00C7580E" w:rsidRDefault="003E45A0" w:rsidP="004B3CF9">
      <w:pPr>
        <w:spacing w:line="240" w:lineRule="auto"/>
        <w:ind w:left="720" w:firstLine="357"/>
        <w:jc w:val="lowKashida"/>
        <w:rPr>
          <w:rFonts w:ascii="Simplified Arabic" w:hAnsi="Simplified Arabic" w:cs="Simplified Arabic"/>
          <w:b/>
          <w:bCs/>
          <w:sz w:val="32"/>
          <w:szCs w:val="32"/>
          <w:rtl/>
          <w:lang w:bidi="ar-IQ"/>
        </w:rPr>
      </w:pPr>
      <w:r w:rsidRPr="00C7580E">
        <w:rPr>
          <w:rFonts w:ascii="Simplified Arabic" w:hAnsi="Simplified Arabic" w:cs="Simplified Arabic"/>
          <w:sz w:val="32"/>
          <w:szCs w:val="32"/>
          <w:rtl/>
          <w:lang w:bidi="ar-IQ"/>
        </w:rPr>
        <w:t>يروم الباحث إجراء أطروحته الموسومة  (</w:t>
      </w:r>
      <w:r w:rsidRPr="00C7580E">
        <w:rPr>
          <w:rFonts w:ascii="Simplified Arabic" w:hAnsi="Simplified Arabic" w:cs="Simplified Arabic"/>
          <w:b/>
          <w:bCs/>
          <w:sz w:val="32"/>
          <w:szCs w:val="32"/>
          <w:rtl/>
          <w:lang w:bidi="ar-IQ"/>
        </w:rPr>
        <w:t xml:space="preserve">تأثير تمرينات عالية الشدة في تطوير تحمل القدرة </w:t>
      </w:r>
      <w:r w:rsidR="000270D7">
        <w:rPr>
          <w:rFonts w:ascii="Simplified Arabic" w:hAnsi="Simplified Arabic" w:cs="Simplified Arabic"/>
          <w:b/>
          <w:bCs/>
          <w:sz w:val="32"/>
          <w:szCs w:val="32"/>
          <w:rtl/>
          <w:lang w:bidi="ar-IQ"/>
        </w:rPr>
        <w:t>والادراك الحس - حركي</w:t>
      </w:r>
      <w:r w:rsidRPr="00C7580E">
        <w:rPr>
          <w:rFonts w:ascii="Simplified Arabic" w:hAnsi="Simplified Arabic" w:cs="Simplified Arabic"/>
          <w:b/>
          <w:bCs/>
          <w:sz w:val="32"/>
          <w:szCs w:val="32"/>
          <w:rtl/>
          <w:lang w:bidi="ar-IQ"/>
        </w:rPr>
        <w:t xml:space="preserve"> ودقة أداء بعض المهارات للاعبي الفئات العالية بكرة السلة على الكراسي المتحركة </w:t>
      </w:r>
      <w:r w:rsidRPr="00C7580E">
        <w:rPr>
          <w:rFonts w:ascii="Simplified Arabic" w:hAnsi="Simplified Arabic" w:cs="Simplified Arabic"/>
          <w:sz w:val="32"/>
          <w:szCs w:val="32"/>
          <w:rtl/>
          <w:lang w:bidi="ar-IQ"/>
        </w:rPr>
        <w:t>) . على منتخب محافظة بابل</w:t>
      </w:r>
      <w:r w:rsidR="00C7580E">
        <w:rPr>
          <w:rFonts w:ascii="Simplified Arabic" w:hAnsi="Simplified Arabic" w:cs="Simplified Arabic" w:hint="cs"/>
          <w:sz w:val="32"/>
          <w:szCs w:val="32"/>
          <w:rtl/>
          <w:lang w:bidi="ar-IQ"/>
        </w:rPr>
        <w:t xml:space="preserve"> وبغداد</w:t>
      </w:r>
      <w:r w:rsidRPr="00C7580E">
        <w:rPr>
          <w:rFonts w:ascii="Simplified Arabic" w:hAnsi="Simplified Arabic" w:cs="Simplified Arabic"/>
          <w:sz w:val="32"/>
          <w:szCs w:val="32"/>
          <w:rtl/>
          <w:lang w:bidi="ar-IQ"/>
        </w:rPr>
        <w:t xml:space="preserve"> بكرة السلة على الكراسي المتحركة ، ونظرا لما تتمتعون به من خبرة علمية وعملية في مجال اختصاصكم يرجى تفضلكم بالتأشير على المهارات الأساسية الملائمة  بكرة السلة على الكراسي المتحركة وتحمل القدرة والقدرات الحس –حركية بوضع علامة (</w:t>
      </w:r>
      <w:r w:rsidR="004B3CF9" w:rsidRPr="00C7580E">
        <w:rPr>
          <w:rFonts w:ascii="Times New Roman" w:eastAsia="Times New Roman" w:hAnsi="Times New Roman" w:cs="Times New Roman" w:hint="cs"/>
          <w:b/>
          <w:bCs/>
          <w:sz w:val="32"/>
          <w:szCs w:val="32"/>
          <w:rtl/>
        </w:rPr>
        <w:t>√</w:t>
      </w:r>
      <w:r w:rsidRPr="00C7580E">
        <w:rPr>
          <w:rFonts w:ascii="Simplified Arabic" w:hAnsi="Simplified Arabic" w:cs="Simplified Arabic"/>
          <w:sz w:val="32"/>
          <w:szCs w:val="32"/>
          <w:rtl/>
          <w:lang w:bidi="ar-IQ"/>
        </w:rPr>
        <w:t>) أمامها ، وإضافة ماترونه مناسب .</w:t>
      </w:r>
    </w:p>
    <w:p w:rsidR="003E45A0" w:rsidRDefault="003E45A0" w:rsidP="00C7580E">
      <w:pPr>
        <w:spacing w:line="240" w:lineRule="auto"/>
        <w:jc w:val="lowKashida"/>
        <w:rPr>
          <w:rFonts w:ascii="Arial" w:hAnsi="Arial" w:cs="Arial"/>
          <w:b/>
          <w:bCs/>
          <w:sz w:val="32"/>
          <w:szCs w:val="32"/>
          <w:rtl/>
          <w:lang w:bidi="ar-IQ"/>
        </w:rPr>
      </w:pPr>
      <w:r>
        <w:rPr>
          <w:rFonts w:ascii="Arial" w:hAnsi="Arial" w:cs="Arial"/>
          <w:b/>
          <w:bCs/>
          <w:sz w:val="32"/>
          <w:szCs w:val="32"/>
          <w:rtl/>
          <w:lang w:bidi="ar-IQ"/>
        </w:rPr>
        <w:t xml:space="preserve">                                                مع الشكر والتقدير          </w:t>
      </w:r>
    </w:p>
    <w:p w:rsidR="003E45A0" w:rsidRDefault="003E45A0" w:rsidP="00C7580E">
      <w:pPr>
        <w:spacing w:line="240" w:lineRule="auto"/>
        <w:jc w:val="lowKashida"/>
        <w:rPr>
          <w:rFonts w:ascii="Arial" w:hAnsi="Arial" w:cs="Arial"/>
          <w:b/>
          <w:bCs/>
          <w:sz w:val="32"/>
          <w:szCs w:val="32"/>
          <w:rtl/>
          <w:lang w:bidi="ar-IQ"/>
        </w:rPr>
      </w:pPr>
      <w:r>
        <w:rPr>
          <w:rFonts w:ascii="Arial" w:hAnsi="Arial" w:cs="Arial"/>
          <w:b/>
          <w:bCs/>
          <w:sz w:val="32"/>
          <w:szCs w:val="32"/>
          <w:rtl/>
          <w:lang w:bidi="ar-IQ"/>
        </w:rPr>
        <w:t xml:space="preserve">الاسم :-                                                               </w:t>
      </w:r>
    </w:p>
    <w:p w:rsidR="003E45A0" w:rsidRDefault="003E45A0" w:rsidP="008E0218">
      <w:pPr>
        <w:spacing w:line="240" w:lineRule="auto"/>
        <w:jc w:val="right"/>
        <w:rPr>
          <w:rFonts w:ascii="Arial" w:hAnsi="Arial" w:cs="Arial"/>
          <w:b/>
          <w:bCs/>
          <w:sz w:val="32"/>
          <w:szCs w:val="32"/>
          <w:rtl/>
          <w:lang w:bidi="ar-IQ"/>
        </w:rPr>
      </w:pPr>
      <w:r>
        <w:rPr>
          <w:rFonts w:ascii="Arial" w:hAnsi="Arial" w:cs="Arial"/>
          <w:b/>
          <w:bCs/>
          <w:sz w:val="32"/>
          <w:szCs w:val="32"/>
          <w:rtl/>
          <w:lang w:bidi="ar-IQ"/>
        </w:rPr>
        <w:t>التخصص الدقيق :-</w:t>
      </w:r>
      <w:r w:rsidR="008E0218">
        <w:rPr>
          <w:rFonts w:ascii="Arial" w:hAnsi="Arial" w:cs="Arial" w:hint="cs"/>
          <w:b/>
          <w:bCs/>
          <w:sz w:val="32"/>
          <w:szCs w:val="32"/>
          <w:rtl/>
          <w:lang w:bidi="ar-IQ"/>
        </w:rPr>
        <w:t xml:space="preserve">                                                        </w:t>
      </w:r>
      <w:r>
        <w:rPr>
          <w:rFonts w:ascii="Arial" w:hAnsi="Arial" w:cs="Arial"/>
          <w:b/>
          <w:bCs/>
          <w:sz w:val="32"/>
          <w:szCs w:val="32"/>
          <w:rtl/>
          <w:lang w:bidi="ar-IQ"/>
        </w:rPr>
        <w:t xml:space="preserve"> </w:t>
      </w:r>
      <w:r w:rsidR="00C7580E">
        <w:rPr>
          <w:rFonts w:ascii="Arial" w:hAnsi="Arial" w:cs="Arial"/>
          <w:b/>
          <w:bCs/>
          <w:sz w:val="32"/>
          <w:szCs w:val="32"/>
          <w:rtl/>
          <w:lang w:bidi="ar-IQ"/>
        </w:rPr>
        <w:t>طالب الدكتوراه</w:t>
      </w:r>
    </w:p>
    <w:p w:rsidR="003E45A0" w:rsidRDefault="003E45A0" w:rsidP="003E45A0">
      <w:pPr>
        <w:spacing w:line="240" w:lineRule="auto"/>
        <w:jc w:val="lowKashida"/>
        <w:rPr>
          <w:rFonts w:ascii="Arial" w:hAnsi="Arial" w:cs="Arial"/>
          <w:b/>
          <w:bCs/>
          <w:sz w:val="32"/>
          <w:szCs w:val="32"/>
          <w:rtl/>
          <w:lang w:bidi="ar-IQ"/>
        </w:rPr>
      </w:pPr>
      <w:r>
        <w:rPr>
          <w:rFonts w:ascii="Arial" w:hAnsi="Arial" w:cs="Arial" w:hint="cs"/>
          <w:b/>
          <w:bCs/>
          <w:sz w:val="32"/>
          <w:szCs w:val="32"/>
          <w:rtl/>
          <w:lang w:bidi="ar-IQ"/>
        </w:rPr>
        <w:t>اللقب العلمي :-</w:t>
      </w:r>
      <w:r w:rsidR="008E0218">
        <w:rPr>
          <w:rFonts w:ascii="Arial" w:hAnsi="Arial" w:cs="Arial" w:hint="cs"/>
          <w:b/>
          <w:bCs/>
          <w:sz w:val="32"/>
          <w:szCs w:val="32"/>
          <w:rtl/>
          <w:lang w:bidi="ar-IQ"/>
        </w:rPr>
        <w:t xml:space="preserve">                                                      </w:t>
      </w:r>
      <w:r>
        <w:rPr>
          <w:rFonts w:ascii="Arial" w:hAnsi="Arial" w:cs="Arial" w:hint="cs"/>
          <w:b/>
          <w:bCs/>
          <w:sz w:val="32"/>
          <w:szCs w:val="32"/>
          <w:rtl/>
          <w:lang w:bidi="ar-IQ"/>
        </w:rPr>
        <w:t xml:space="preserve">احمد عامر محمد علي </w:t>
      </w:r>
    </w:p>
    <w:p w:rsidR="003E45A0" w:rsidRDefault="003E45A0" w:rsidP="003E45A0">
      <w:pPr>
        <w:spacing w:line="240" w:lineRule="auto"/>
        <w:jc w:val="lowKashida"/>
        <w:rPr>
          <w:rFonts w:ascii="Arial" w:hAnsi="Arial" w:cs="Arial"/>
          <w:b/>
          <w:bCs/>
          <w:sz w:val="32"/>
          <w:szCs w:val="32"/>
          <w:rtl/>
          <w:lang w:bidi="ar-IQ"/>
        </w:rPr>
      </w:pPr>
      <w:r>
        <w:rPr>
          <w:rFonts w:ascii="Arial" w:hAnsi="Arial" w:cs="Arial"/>
          <w:b/>
          <w:bCs/>
          <w:sz w:val="32"/>
          <w:szCs w:val="32"/>
          <w:rtl/>
          <w:lang w:bidi="ar-IQ"/>
        </w:rPr>
        <w:t xml:space="preserve">مكان العمل :- </w:t>
      </w:r>
    </w:p>
    <w:p w:rsidR="003E45A0" w:rsidRDefault="003E45A0" w:rsidP="003E45A0">
      <w:pPr>
        <w:spacing w:line="240" w:lineRule="auto"/>
        <w:jc w:val="lowKashida"/>
        <w:rPr>
          <w:rFonts w:ascii="Arial" w:hAnsi="Arial" w:cs="Arial"/>
          <w:b/>
          <w:bCs/>
          <w:sz w:val="32"/>
          <w:szCs w:val="32"/>
          <w:rtl/>
          <w:lang w:bidi="ar-IQ"/>
        </w:rPr>
      </w:pPr>
      <w:r>
        <w:rPr>
          <w:rFonts w:ascii="Arial" w:hAnsi="Arial" w:cs="Arial"/>
          <w:b/>
          <w:bCs/>
          <w:sz w:val="32"/>
          <w:szCs w:val="32"/>
          <w:rtl/>
          <w:lang w:bidi="ar-IQ"/>
        </w:rPr>
        <w:t xml:space="preserve">التاريخ :- </w:t>
      </w:r>
    </w:p>
    <w:p w:rsidR="003E45A0" w:rsidRDefault="003E45A0" w:rsidP="003E45A0">
      <w:pPr>
        <w:bidi w:val="0"/>
        <w:spacing w:line="240" w:lineRule="auto"/>
        <w:jc w:val="right"/>
        <w:rPr>
          <w:rFonts w:ascii="Arial" w:hAnsi="Arial" w:cs="Arial"/>
          <w:b/>
          <w:bCs/>
          <w:sz w:val="32"/>
          <w:szCs w:val="32"/>
          <w:rtl/>
          <w:lang w:bidi="ar-IQ"/>
        </w:rPr>
      </w:pPr>
      <w:r>
        <w:rPr>
          <w:rFonts w:ascii="Arial" w:hAnsi="Arial" w:cs="Arial"/>
          <w:b/>
          <w:bCs/>
          <w:sz w:val="32"/>
          <w:szCs w:val="32"/>
          <w:rtl/>
          <w:lang w:bidi="ar-IQ"/>
        </w:rPr>
        <w:t xml:space="preserve">التوقيع :- </w:t>
      </w:r>
    </w:p>
    <w:tbl>
      <w:tblPr>
        <w:bidiVisual/>
        <w:tblW w:w="10448" w:type="dxa"/>
        <w:tblInd w:w="-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8"/>
        <w:gridCol w:w="4253"/>
        <w:gridCol w:w="1276"/>
        <w:gridCol w:w="1417"/>
        <w:gridCol w:w="2794"/>
      </w:tblGrid>
      <w:tr w:rsidR="003E45A0" w:rsidTr="003E45A0">
        <w:trPr>
          <w:cantSplit/>
        </w:trPr>
        <w:tc>
          <w:tcPr>
            <w:tcW w:w="708" w:type="dxa"/>
            <w:vMerge w:val="restart"/>
            <w:shd w:val="pct10" w:color="auto" w:fill="FFFFFF"/>
          </w:tcPr>
          <w:p w:rsidR="003E45A0" w:rsidRDefault="003E45A0" w:rsidP="003E45A0">
            <w:pPr>
              <w:rPr>
                <w:rFonts w:cs="Simplified Arabic"/>
                <w:b/>
                <w:bCs/>
                <w:sz w:val="32"/>
                <w:szCs w:val="28"/>
                <w:rtl/>
              </w:rPr>
            </w:pPr>
            <w:r>
              <w:rPr>
                <w:rFonts w:cs="Simplified Arabic"/>
                <w:b/>
                <w:bCs/>
                <w:sz w:val="32"/>
                <w:szCs w:val="28"/>
                <w:rtl/>
              </w:rPr>
              <w:lastRenderedPageBreak/>
              <w:t>ت</w:t>
            </w:r>
          </w:p>
        </w:tc>
        <w:tc>
          <w:tcPr>
            <w:tcW w:w="4253" w:type="dxa"/>
            <w:vMerge w:val="restart"/>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الصفات البدنية</w:t>
            </w:r>
          </w:p>
        </w:tc>
        <w:tc>
          <w:tcPr>
            <w:tcW w:w="2693" w:type="dxa"/>
            <w:gridSpan w:val="2"/>
            <w:tcBorders>
              <w:bottom w:val="nil"/>
            </w:tcBorders>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الاستجابة</w:t>
            </w:r>
          </w:p>
        </w:tc>
        <w:tc>
          <w:tcPr>
            <w:tcW w:w="2794" w:type="dxa"/>
            <w:vMerge w:val="restart"/>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ا</w:t>
            </w:r>
            <w:r>
              <w:rPr>
                <w:rFonts w:cs="Simplified Arabic" w:hint="cs"/>
                <w:b/>
                <w:bCs/>
                <w:sz w:val="32"/>
                <w:szCs w:val="28"/>
                <w:rtl/>
              </w:rPr>
              <w:t>لملاحظ</w:t>
            </w:r>
            <w:r>
              <w:rPr>
                <w:rFonts w:cs="Simplified Arabic"/>
                <w:b/>
                <w:bCs/>
                <w:sz w:val="32"/>
                <w:szCs w:val="28"/>
                <w:rtl/>
              </w:rPr>
              <w:t>ات</w:t>
            </w:r>
          </w:p>
        </w:tc>
      </w:tr>
      <w:tr w:rsidR="003E45A0" w:rsidTr="003E45A0">
        <w:trPr>
          <w:cantSplit/>
        </w:trPr>
        <w:tc>
          <w:tcPr>
            <w:tcW w:w="708" w:type="dxa"/>
            <w:vMerge/>
          </w:tcPr>
          <w:p w:rsidR="003E45A0" w:rsidRDefault="003E45A0" w:rsidP="003E45A0">
            <w:pPr>
              <w:jc w:val="lowKashida"/>
              <w:rPr>
                <w:rFonts w:cs="Simplified Arabic"/>
                <w:sz w:val="32"/>
                <w:szCs w:val="28"/>
                <w:rtl/>
              </w:rPr>
            </w:pPr>
          </w:p>
        </w:tc>
        <w:tc>
          <w:tcPr>
            <w:tcW w:w="4253" w:type="dxa"/>
            <w:vMerge/>
          </w:tcPr>
          <w:p w:rsidR="003E45A0" w:rsidRDefault="003E45A0" w:rsidP="003E45A0">
            <w:pPr>
              <w:jc w:val="lowKashida"/>
              <w:rPr>
                <w:rFonts w:cs="Simplified Arabic"/>
                <w:sz w:val="32"/>
                <w:szCs w:val="28"/>
                <w:rtl/>
              </w:rPr>
            </w:pPr>
          </w:p>
        </w:tc>
        <w:tc>
          <w:tcPr>
            <w:tcW w:w="1276" w:type="dxa"/>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يصلح</w:t>
            </w:r>
          </w:p>
        </w:tc>
        <w:tc>
          <w:tcPr>
            <w:tcW w:w="1417" w:type="dxa"/>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لا</w:t>
            </w:r>
            <w:r>
              <w:rPr>
                <w:rFonts w:cs="Simplified Arabic" w:hint="cs"/>
                <w:b/>
                <w:bCs/>
                <w:sz w:val="32"/>
                <w:szCs w:val="28"/>
                <w:rtl/>
              </w:rPr>
              <w:t>يصلح</w:t>
            </w:r>
          </w:p>
        </w:tc>
        <w:tc>
          <w:tcPr>
            <w:tcW w:w="2794" w:type="dxa"/>
            <w:vMerge/>
          </w:tcPr>
          <w:p w:rsidR="003E45A0" w:rsidRDefault="003E45A0" w:rsidP="003E45A0">
            <w:pPr>
              <w:jc w:val="lowKashida"/>
              <w:rPr>
                <w:rFonts w:cs="Simplified Arabic"/>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تحمل القدرة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vMerge w:val="restart"/>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ت</w:t>
            </w:r>
          </w:p>
        </w:tc>
        <w:tc>
          <w:tcPr>
            <w:tcW w:w="4253" w:type="dxa"/>
            <w:vMerge w:val="restart"/>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القدرات الحس - حركية</w:t>
            </w:r>
          </w:p>
        </w:tc>
        <w:tc>
          <w:tcPr>
            <w:tcW w:w="2693" w:type="dxa"/>
            <w:gridSpan w:val="2"/>
            <w:tcBorders>
              <w:bottom w:val="nil"/>
            </w:tcBorders>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الاستجابة</w:t>
            </w:r>
          </w:p>
        </w:tc>
        <w:tc>
          <w:tcPr>
            <w:tcW w:w="2794" w:type="dxa"/>
            <w:vMerge w:val="restart"/>
            <w:shd w:val="pct10" w:color="auto" w:fill="FFFFFF"/>
          </w:tcPr>
          <w:p w:rsidR="003E45A0" w:rsidRDefault="003E45A0" w:rsidP="003E45A0">
            <w:pPr>
              <w:jc w:val="center"/>
              <w:rPr>
                <w:rFonts w:cs="Simplified Arabic"/>
                <w:b/>
                <w:bCs/>
                <w:sz w:val="32"/>
                <w:szCs w:val="28"/>
                <w:rtl/>
                <w:lang w:bidi="ar-IQ"/>
              </w:rPr>
            </w:pPr>
            <w:r>
              <w:rPr>
                <w:rFonts w:cs="Simplified Arabic" w:hint="cs"/>
                <w:b/>
                <w:bCs/>
                <w:sz w:val="32"/>
                <w:szCs w:val="28"/>
                <w:rtl/>
              </w:rPr>
              <w:t>الملاحظات</w:t>
            </w:r>
          </w:p>
        </w:tc>
      </w:tr>
      <w:tr w:rsidR="003E45A0" w:rsidTr="003E45A0">
        <w:trPr>
          <w:cantSplit/>
        </w:trPr>
        <w:tc>
          <w:tcPr>
            <w:tcW w:w="708" w:type="dxa"/>
            <w:vMerge/>
          </w:tcPr>
          <w:p w:rsidR="003E45A0" w:rsidRDefault="003E45A0" w:rsidP="003E45A0">
            <w:pPr>
              <w:jc w:val="lowKashida"/>
              <w:rPr>
                <w:rFonts w:cs="Simplified Arabic"/>
                <w:sz w:val="32"/>
                <w:szCs w:val="28"/>
                <w:rtl/>
              </w:rPr>
            </w:pPr>
          </w:p>
        </w:tc>
        <w:tc>
          <w:tcPr>
            <w:tcW w:w="4253" w:type="dxa"/>
            <w:vMerge/>
          </w:tcPr>
          <w:p w:rsidR="003E45A0" w:rsidRDefault="003E45A0" w:rsidP="003E45A0">
            <w:pPr>
              <w:jc w:val="lowKashida"/>
              <w:rPr>
                <w:rFonts w:cs="Simplified Arabic"/>
                <w:sz w:val="32"/>
                <w:szCs w:val="28"/>
                <w:rtl/>
              </w:rPr>
            </w:pPr>
          </w:p>
        </w:tc>
        <w:tc>
          <w:tcPr>
            <w:tcW w:w="1276" w:type="dxa"/>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يصلح</w:t>
            </w:r>
          </w:p>
        </w:tc>
        <w:tc>
          <w:tcPr>
            <w:tcW w:w="1417" w:type="dxa"/>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لا</w:t>
            </w:r>
            <w:r>
              <w:rPr>
                <w:rFonts w:cs="Simplified Arabic" w:hint="cs"/>
                <w:b/>
                <w:bCs/>
                <w:sz w:val="32"/>
                <w:szCs w:val="28"/>
                <w:rtl/>
              </w:rPr>
              <w:t>يصلح</w:t>
            </w:r>
          </w:p>
        </w:tc>
        <w:tc>
          <w:tcPr>
            <w:tcW w:w="2794" w:type="dxa"/>
            <w:vMerge/>
          </w:tcPr>
          <w:p w:rsidR="003E45A0" w:rsidRDefault="003E45A0" w:rsidP="003E45A0">
            <w:pPr>
              <w:jc w:val="lowKashida"/>
              <w:rPr>
                <w:rFonts w:cs="Simplified Arabic"/>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الإحساس بالقوة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2</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الإحساس بالزمن</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3</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الإحساس بالمسافة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4</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الإحساس بالكرة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5</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الإحساس بالحركة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vMerge w:val="restart"/>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ت</w:t>
            </w:r>
          </w:p>
        </w:tc>
        <w:tc>
          <w:tcPr>
            <w:tcW w:w="4253" w:type="dxa"/>
            <w:vMerge w:val="restart"/>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المهارات الأساسية بكرة السلة على الكراسي المتحركة للمعاقين</w:t>
            </w:r>
          </w:p>
        </w:tc>
        <w:tc>
          <w:tcPr>
            <w:tcW w:w="2693" w:type="dxa"/>
            <w:gridSpan w:val="2"/>
            <w:tcBorders>
              <w:bottom w:val="nil"/>
            </w:tcBorders>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الاستجابة</w:t>
            </w:r>
          </w:p>
        </w:tc>
        <w:tc>
          <w:tcPr>
            <w:tcW w:w="2794" w:type="dxa"/>
            <w:vMerge w:val="restart"/>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الملاحظات</w:t>
            </w:r>
          </w:p>
        </w:tc>
      </w:tr>
      <w:tr w:rsidR="003E45A0" w:rsidTr="003E45A0">
        <w:trPr>
          <w:cantSplit/>
        </w:trPr>
        <w:tc>
          <w:tcPr>
            <w:tcW w:w="708" w:type="dxa"/>
            <w:vMerge/>
          </w:tcPr>
          <w:p w:rsidR="003E45A0" w:rsidRDefault="003E45A0" w:rsidP="003E45A0">
            <w:pPr>
              <w:jc w:val="lowKashida"/>
              <w:rPr>
                <w:rFonts w:cs="Simplified Arabic"/>
                <w:sz w:val="32"/>
                <w:szCs w:val="28"/>
                <w:rtl/>
              </w:rPr>
            </w:pPr>
          </w:p>
        </w:tc>
        <w:tc>
          <w:tcPr>
            <w:tcW w:w="4253" w:type="dxa"/>
            <w:vMerge/>
          </w:tcPr>
          <w:p w:rsidR="003E45A0" w:rsidRDefault="003E45A0" w:rsidP="003E45A0">
            <w:pPr>
              <w:jc w:val="lowKashida"/>
              <w:rPr>
                <w:rFonts w:cs="Simplified Arabic"/>
                <w:sz w:val="32"/>
                <w:szCs w:val="28"/>
                <w:rtl/>
              </w:rPr>
            </w:pPr>
          </w:p>
        </w:tc>
        <w:tc>
          <w:tcPr>
            <w:tcW w:w="1276" w:type="dxa"/>
            <w:shd w:val="pct10" w:color="auto" w:fill="FFFFFF"/>
          </w:tcPr>
          <w:p w:rsidR="003E45A0" w:rsidRDefault="003E45A0" w:rsidP="003E45A0">
            <w:pPr>
              <w:jc w:val="center"/>
              <w:rPr>
                <w:rFonts w:cs="Simplified Arabic"/>
                <w:b/>
                <w:bCs/>
                <w:sz w:val="32"/>
                <w:szCs w:val="28"/>
                <w:rtl/>
              </w:rPr>
            </w:pPr>
            <w:r>
              <w:rPr>
                <w:rFonts w:cs="Simplified Arabic" w:hint="cs"/>
                <w:b/>
                <w:bCs/>
                <w:sz w:val="32"/>
                <w:szCs w:val="28"/>
                <w:rtl/>
              </w:rPr>
              <w:t>يصلح</w:t>
            </w:r>
          </w:p>
        </w:tc>
        <w:tc>
          <w:tcPr>
            <w:tcW w:w="1417" w:type="dxa"/>
            <w:shd w:val="pct10" w:color="auto" w:fill="FFFFFF"/>
          </w:tcPr>
          <w:p w:rsidR="003E45A0" w:rsidRDefault="003E45A0" w:rsidP="003E45A0">
            <w:pPr>
              <w:jc w:val="center"/>
              <w:rPr>
                <w:rFonts w:cs="Simplified Arabic"/>
                <w:b/>
                <w:bCs/>
                <w:sz w:val="32"/>
                <w:szCs w:val="28"/>
                <w:rtl/>
              </w:rPr>
            </w:pPr>
            <w:r>
              <w:rPr>
                <w:rFonts w:cs="Simplified Arabic"/>
                <w:b/>
                <w:bCs/>
                <w:sz w:val="32"/>
                <w:szCs w:val="28"/>
                <w:rtl/>
              </w:rPr>
              <w:t>لا</w:t>
            </w:r>
            <w:r>
              <w:rPr>
                <w:rFonts w:cs="Simplified Arabic" w:hint="cs"/>
                <w:b/>
                <w:bCs/>
                <w:sz w:val="32"/>
                <w:szCs w:val="28"/>
                <w:rtl/>
              </w:rPr>
              <w:t>يصلح</w:t>
            </w:r>
          </w:p>
        </w:tc>
        <w:tc>
          <w:tcPr>
            <w:tcW w:w="2794" w:type="dxa"/>
            <w:vMerge/>
          </w:tcPr>
          <w:p w:rsidR="003E45A0" w:rsidRDefault="003E45A0" w:rsidP="003E45A0">
            <w:pPr>
              <w:jc w:val="lowKashida"/>
              <w:rPr>
                <w:rFonts w:cs="Simplified Arabic"/>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الطبطبة العالية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2</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الطبطبة الواطئة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3</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الطبطبة بتغيير السرعة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4</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الطبطبة بتغيير الاتجاه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5</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المناولة الصدرية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lastRenderedPageBreak/>
              <w:t>6</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المناولة المرتدة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7</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المناولة من فوق الرأس</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8</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المناولة بيد واحدة من الكتف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9</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المناولة الخطافية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10</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المناولة من الطبطبة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11</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التهديف السلمي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12</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التهديف الخطافي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13</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التهديف من الثبات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14</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 xml:space="preserve">التهديف من الحركة </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15</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التهديف البعيد (بثلاث نقاط ) من الثبات</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r w:rsidR="003E45A0" w:rsidTr="003E45A0">
        <w:trPr>
          <w:cantSplit/>
        </w:trPr>
        <w:tc>
          <w:tcPr>
            <w:tcW w:w="708" w:type="dxa"/>
          </w:tcPr>
          <w:p w:rsidR="003E45A0" w:rsidRDefault="003E45A0" w:rsidP="003E45A0">
            <w:pPr>
              <w:jc w:val="lowKashida"/>
              <w:rPr>
                <w:rFonts w:cs="Simplified Arabic"/>
                <w:sz w:val="32"/>
                <w:szCs w:val="28"/>
                <w:rtl/>
              </w:rPr>
            </w:pPr>
            <w:r>
              <w:rPr>
                <w:rFonts w:cs="Simplified Arabic" w:hint="cs"/>
                <w:sz w:val="32"/>
                <w:szCs w:val="28"/>
                <w:rtl/>
              </w:rPr>
              <w:t>16</w:t>
            </w:r>
          </w:p>
        </w:tc>
        <w:tc>
          <w:tcPr>
            <w:tcW w:w="4253" w:type="dxa"/>
          </w:tcPr>
          <w:p w:rsidR="003E45A0" w:rsidRDefault="003E45A0" w:rsidP="003E45A0">
            <w:pPr>
              <w:jc w:val="lowKashida"/>
              <w:rPr>
                <w:rFonts w:cs="Simplified Arabic"/>
                <w:sz w:val="32"/>
                <w:szCs w:val="28"/>
                <w:rtl/>
              </w:rPr>
            </w:pPr>
            <w:r>
              <w:rPr>
                <w:rFonts w:cs="Simplified Arabic" w:hint="cs"/>
                <w:sz w:val="32"/>
                <w:szCs w:val="28"/>
                <w:rtl/>
              </w:rPr>
              <w:t>التهديف البعيد (بثلاث نقاط ) من الحركة</w:t>
            </w:r>
          </w:p>
        </w:tc>
        <w:tc>
          <w:tcPr>
            <w:tcW w:w="1276" w:type="dxa"/>
          </w:tcPr>
          <w:p w:rsidR="003E45A0" w:rsidRDefault="003E45A0" w:rsidP="003E45A0">
            <w:pPr>
              <w:jc w:val="lowKashida"/>
              <w:rPr>
                <w:rFonts w:cs="Simplified Arabic"/>
                <w:sz w:val="32"/>
                <w:szCs w:val="28"/>
                <w:rtl/>
              </w:rPr>
            </w:pPr>
          </w:p>
        </w:tc>
        <w:tc>
          <w:tcPr>
            <w:tcW w:w="1417" w:type="dxa"/>
          </w:tcPr>
          <w:p w:rsidR="003E45A0" w:rsidRDefault="003E45A0" w:rsidP="003E45A0">
            <w:pPr>
              <w:jc w:val="center"/>
              <w:rPr>
                <w:rFonts w:cs="Simplified Arabic"/>
                <w:b/>
                <w:bCs/>
                <w:sz w:val="32"/>
                <w:szCs w:val="28"/>
                <w:rtl/>
              </w:rPr>
            </w:pPr>
          </w:p>
        </w:tc>
        <w:tc>
          <w:tcPr>
            <w:tcW w:w="2794" w:type="dxa"/>
          </w:tcPr>
          <w:p w:rsidR="003E45A0" w:rsidRDefault="003E45A0" w:rsidP="003E45A0">
            <w:pPr>
              <w:jc w:val="center"/>
              <w:rPr>
                <w:rFonts w:cs="Simplified Arabic"/>
                <w:b/>
                <w:bCs/>
                <w:sz w:val="32"/>
                <w:szCs w:val="28"/>
                <w:rtl/>
              </w:rPr>
            </w:pPr>
          </w:p>
        </w:tc>
      </w:tr>
    </w:tbl>
    <w:p w:rsidR="003E45A0" w:rsidRDefault="003E45A0" w:rsidP="003E45A0">
      <w:pPr>
        <w:jc w:val="center"/>
        <w:rPr>
          <w:b/>
          <w:bCs/>
          <w:sz w:val="36"/>
          <w:szCs w:val="36"/>
          <w:rtl/>
          <w:lang w:bidi="ar-IQ"/>
        </w:rPr>
      </w:pPr>
    </w:p>
    <w:p w:rsidR="003E45A0" w:rsidRDefault="003E45A0" w:rsidP="003E45A0">
      <w:pPr>
        <w:jc w:val="center"/>
        <w:rPr>
          <w:b/>
          <w:bCs/>
          <w:sz w:val="36"/>
          <w:szCs w:val="36"/>
          <w:rtl/>
          <w:lang w:bidi="ar-IQ"/>
        </w:rPr>
      </w:pPr>
    </w:p>
    <w:p w:rsidR="003E45A0" w:rsidRDefault="003E45A0" w:rsidP="003E45A0">
      <w:pPr>
        <w:jc w:val="center"/>
        <w:rPr>
          <w:b/>
          <w:bCs/>
          <w:sz w:val="36"/>
          <w:szCs w:val="36"/>
          <w:rtl/>
          <w:lang w:bidi="ar-IQ"/>
        </w:rPr>
      </w:pPr>
    </w:p>
    <w:p w:rsidR="003E45A0" w:rsidRDefault="003E45A0" w:rsidP="003E45A0">
      <w:pPr>
        <w:jc w:val="center"/>
        <w:rPr>
          <w:b/>
          <w:bCs/>
          <w:sz w:val="36"/>
          <w:szCs w:val="36"/>
          <w:rtl/>
          <w:lang w:bidi="ar-IQ"/>
        </w:rPr>
      </w:pPr>
    </w:p>
    <w:p w:rsidR="003E45A0" w:rsidRDefault="003E45A0" w:rsidP="003E45A0">
      <w:pPr>
        <w:jc w:val="center"/>
        <w:rPr>
          <w:b/>
          <w:bCs/>
          <w:sz w:val="36"/>
          <w:szCs w:val="36"/>
          <w:rtl/>
          <w:lang w:bidi="ar-IQ"/>
        </w:rPr>
      </w:pPr>
    </w:p>
    <w:p w:rsidR="003E45A0" w:rsidRDefault="003E45A0" w:rsidP="003E45A0">
      <w:pPr>
        <w:jc w:val="center"/>
        <w:rPr>
          <w:b/>
          <w:bCs/>
          <w:sz w:val="36"/>
          <w:szCs w:val="36"/>
          <w:rtl/>
          <w:lang w:bidi="ar-IQ"/>
        </w:rPr>
      </w:pPr>
    </w:p>
    <w:p w:rsidR="003E45A0" w:rsidRDefault="003E45A0" w:rsidP="003E45A0">
      <w:pPr>
        <w:jc w:val="center"/>
        <w:rPr>
          <w:b/>
          <w:bCs/>
          <w:sz w:val="36"/>
          <w:szCs w:val="36"/>
          <w:rtl/>
          <w:lang w:bidi="ar-IQ"/>
        </w:rPr>
      </w:pPr>
    </w:p>
    <w:p w:rsidR="00D472B3" w:rsidRDefault="00D472B3" w:rsidP="00D472B3">
      <w:pPr>
        <w:tabs>
          <w:tab w:val="left" w:pos="3614"/>
          <w:tab w:val="center" w:pos="4320"/>
        </w:tabs>
        <w:jc w:val="center"/>
        <w:rPr>
          <w:b/>
          <w:bCs/>
          <w:sz w:val="36"/>
          <w:szCs w:val="36"/>
          <w:rtl/>
          <w:lang w:bidi="ar-IQ"/>
        </w:rPr>
      </w:pPr>
      <w:r>
        <w:rPr>
          <w:rFonts w:hint="cs"/>
          <w:b/>
          <w:bCs/>
          <w:sz w:val="36"/>
          <w:szCs w:val="36"/>
          <w:rtl/>
          <w:lang w:bidi="ar-IQ"/>
        </w:rPr>
        <w:lastRenderedPageBreak/>
        <w:t>ملحق (2)</w:t>
      </w:r>
    </w:p>
    <w:p w:rsidR="00D472B3" w:rsidRDefault="00D472B3" w:rsidP="00D472B3">
      <w:pPr>
        <w:tabs>
          <w:tab w:val="left" w:pos="3614"/>
          <w:tab w:val="center" w:pos="4320"/>
        </w:tabs>
        <w:jc w:val="center"/>
        <w:rPr>
          <w:sz w:val="32"/>
          <w:szCs w:val="32"/>
          <w:rtl/>
          <w:lang w:bidi="ar-IQ"/>
        </w:rPr>
      </w:pPr>
      <w:r w:rsidRPr="00D472B3">
        <w:rPr>
          <w:rFonts w:hint="cs"/>
          <w:sz w:val="32"/>
          <w:szCs w:val="32"/>
          <w:rtl/>
          <w:lang w:bidi="ar-IQ"/>
        </w:rPr>
        <w:t>استمارة تسجيل الدرجات</w:t>
      </w:r>
    </w:p>
    <w:p w:rsidR="00FF1DBE" w:rsidRPr="00D472B3" w:rsidRDefault="00FF1DBE" w:rsidP="00FF1DBE">
      <w:pPr>
        <w:tabs>
          <w:tab w:val="left" w:pos="3614"/>
          <w:tab w:val="center" w:pos="4320"/>
        </w:tabs>
        <w:rPr>
          <w:sz w:val="32"/>
          <w:szCs w:val="32"/>
          <w:rtl/>
          <w:lang w:bidi="ar-IQ"/>
        </w:rPr>
      </w:pPr>
      <w:r>
        <w:rPr>
          <w:rFonts w:hint="cs"/>
          <w:sz w:val="32"/>
          <w:szCs w:val="32"/>
          <w:rtl/>
          <w:lang w:bidi="ar-IQ"/>
        </w:rPr>
        <w:t>مهارة ..........................................</w:t>
      </w:r>
    </w:p>
    <w:tbl>
      <w:tblPr>
        <w:bidiVisual/>
        <w:tblW w:w="10043" w:type="dxa"/>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5"/>
        <w:gridCol w:w="2410"/>
        <w:gridCol w:w="567"/>
        <w:gridCol w:w="567"/>
        <w:gridCol w:w="567"/>
        <w:gridCol w:w="567"/>
        <w:gridCol w:w="567"/>
        <w:gridCol w:w="567"/>
        <w:gridCol w:w="567"/>
        <w:gridCol w:w="567"/>
        <w:gridCol w:w="567"/>
        <w:gridCol w:w="637"/>
        <w:gridCol w:w="1418"/>
      </w:tblGrid>
      <w:tr w:rsidR="00D472B3" w:rsidTr="00FF1DBE">
        <w:trPr>
          <w:cantSplit/>
          <w:trHeight w:val="533"/>
        </w:trPr>
        <w:tc>
          <w:tcPr>
            <w:tcW w:w="475" w:type="dxa"/>
          </w:tcPr>
          <w:p w:rsidR="00D472B3" w:rsidRPr="00D472B3" w:rsidRDefault="00FF1DBE" w:rsidP="00D472B3">
            <w:pPr>
              <w:jc w:val="lowKashida"/>
              <w:rPr>
                <w:rFonts w:cs="Simplified Arabic"/>
                <w:sz w:val="24"/>
                <w:szCs w:val="24"/>
                <w:rtl/>
              </w:rPr>
            </w:pPr>
            <w:r>
              <w:rPr>
                <w:rFonts w:cs="Simplified Arabic" w:hint="cs"/>
                <w:sz w:val="24"/>
                <w:szCs w:val="24"/>
                <w:rtl/>
              </w:rPr>
              <w:t>ت</w:t>
            </w:r>
          </w:p>
        </w:tc>
        <w:tc>
          <w:tcPr>
            <w:tcW w:w="2410" w:type="dxa"/>
          </w:tcPr>
          <w:p w:rsidR="00D472B3" w:rsidRDefault="00FF1DBE" w:rsidP="00D472B3">
            <w:pPr>
              <w:spacing w:line="240" w:lineRule="auto"/>
              <w:jc w:val="lowKashida"/>
              <w:rPr>
                <w:rFonts w:cs="Simplified Arabic"/>
                <w:sz w:val="32"/>
                <w:szCs w:val="28"/>
                <w:rtl/>
              </w:rPr>
            </w:pPr>
            <w:r>
              <w:rPr>
                <w:rFonts w:cs="Simplified Arabic" w:hint="cs"/>
                <w:sz w:val="32"/>
                <w:szCs w:val="28"/>
                <w:rtl/>
              </w:rPr>
              <w:t>اسم اللاعب</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م1</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م2</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م3</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م4</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م5</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م6</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م7</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م8</w:t>
            </w:r>
          </w:p>
        </w:tc>
        <w:tc>
          <w:tcPr>
            <w:tcW w:w="567" w:type="dxa"/>
          </w:tcPr>
          <w:p w:rsidR="00D472B3" w:rsidRPr="00FF1DBE" w:rsidRDefault="00FF1DBE" w:rsidP="00D472B3">
            <w:pPr>
              <w:spacing w:line="240" w:lineRule="auto"/>
              <w:jc w:val="lowKashida"/>
              <w:rPr>
                <w:rFonts w:cs="Simplified Arabic"/>
                <w:sz w:val="24"/>
                <w:szCs w:val="24"/>
                <w:rtl/>
              </w:rPr>
            </w:pPr>
            <w:r w:rsidRPr="00FF1DBE">
              <w:rPr>
                <w:rFonts w:cs="Simplified Arabic" w:hint="cs"/>
                <w:sz w:val="24"/>
                <w:szCs w:val="24"/>
                <w:rtl/>
              </w:rPr>
              <w:t>م9</w:t>
            </w:r>
          </w:p>
        </w:tc>
        <w:tc>
          <w:tcPr>
            <w:tcW w:w="637" w:type="dxa"/>
          </w:tcPr>
          <w:p w:rsidR="00D472B3" w:rsidRPr="00FF1DBE" w:rsidRDefault="00FF1DBE" w:rsidP="00D472B3">
            <w:pPr>
              <w:spacing w:line="240" w:lineRule="auto"/>
              <w:jc w:val="center"/>
              <w:rPr>
                <w:rFonts w:cs="Simplified Arabic"/>
                <w:b/>
                <w:bCs/>
                <w:sz w:val="24"/>
                <w:szCs w:val="24"/>
                <w:rtl/>
              </w:rPr>
            </w:pPr>
            <w:r w:rsidRPr="00FF1DBE">
              <w:rPr>
                <w:rFonts w:cs="Simplified Arabic" w:hint="cs"/>
                <w:b/>
                <w:bCs/>
                <w:sz w:val="24"/>
                <w:szCs w:val="24"/>
                <w:rtl/>
              </w:rPr>
              <w:t>م10</w:t>
            </w:r>
          </w:p>
        </w:tc>
        <w:tc>
          <w:tcPr>
            <w:tcW w:w="1418" w:type="dxa"/>
          </w:tcPr>
          <w:p w:rsidR="00D472B3" w:rsidRPr="00FF1DBE" w:rsidRDefault="00FF1DBE" w:rsidP="00D472B3">
            <w:pPr>
              <w:spacing w:line="240" w:lineRule="auto"/>
              <w:jc w:val="center"/>
              <w:rPr>
                <w:rFonts w:cs="Simplified Arabic"/>
                <w:b/>
                <w:bCs/>
                <w:sz w:val="24"/>
                <w:szCs w:val="24"/>
                <w:rtl/>
              </w:rPr>
            </w:pPr>
            <w:r w:rsidRPr="00FF1DBE">
              <w:rPr>
                <w:rFonts w:cs="Simplified Arabic" w:hint="cs"/>
                <w:b/>
                <w:bCs/>
                <w:sz w:val="24"/>
                <w:szCs w:val="24"/>
                <w:rtl/>
              </w:rPr>
              <w:t>المجموع</w:t>
            </w:r>
          </w:p>
        </w:tc>
      </w:tr>
      <w:tr w:rsidR="00D472B3" w:rsidTr="00FF1DBE">
        <w:trPr>
          <w:cantSplit/>
        </w:trPr>
        <w:tc>
          <w:tcPr>
            <w:tcW w:w="475" w:type="dxa"/>
          </w:tcPr>
          <w:p w:rsidR="00D472B3" w:rsidRPr="00D472B3" w:rsidRDefault="00FF1DBE" w:rsidP="00D472B3">
            <w:pPr>
              <w:jc w:val="lowKashida"/>
              <w:rPr>
                <w:rFonts w:cs="Simplified Arabic"/>
                <w:sz w:val="24"/>
                <w:szCs w:val="24"/>
                <w:rtl/>
              </w:rPr>
            </w:pPr>
            <w:r>
              <w:rPr>
                <w:rFonts w:cs="Simplified Arabic" w:hint="cs"/>
                <w:sz w:val="24"/>
                <w:szCs w:val="24"/>
                <w:rtl/>
              </w:rPr>
              <w:t>1</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3</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4</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5</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6</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7</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8</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9</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10</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11</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12</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13</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14</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15</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r w:rsidR="00D472B3" w:rsidTr="00FF1DBE">
        <w:trPr>
          <w:cantSplit/>
        </w:trPr>
        <w:tc>
          <w:tcPr>
            <w:tcW w:w="475" w:type="dxa"/>
          </w:tcPr>
          <w:p w:rsidR="00D472B3" w:rsidRPr="00D472B3" w:rsidRDefault="00D472B3" w:rsidP="00D472B3">
            <w:pPr>
              <w:jc w:val="lowKashida"/>
              <w:rPr>
                <w:rFonts w:cs="Simplified Arabic"/>
                <w:sz w:val="24"/>
                <w:szCs w:val="24"/>
                <w:rtl/>
              </w:rPr>
            </w:pPr>
            <w:r w:rsidRPr="00D472B3">
              <w:rPr>
                <w:rFonts w:cs="Simplified Arabic" w:hint="cs"/>
                <w:sz w:val="24"/>
                <w:szCs w:val="24"/>
                <w:rtl/>
              </w:rPr>
              <w:t>16</w:t>
            </w:r>
          </w:p>
        </w:tc>
        <w:tc>
          <w:tcPr>
            <w:tcW w:w="2410"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567" w:type="dxa"/>
          </w:tcPr>
          <w:p w:rsidR="00D472B3" w:rsidRDefault="00D472B3" w:rsidP="00D472B3">
            <w:pPr>
              <w:spacing w:line="240" w:lineRule="auto"/>
              <w:jc w:val="lowKashida"/>
              <w:rPr>
                <w:rFonts w:cs="Simplified Arabic"/>
                <w:sz w:val="32"/>
                <w:szCs w:val="28"/>
                <w:rtl/>
              </w:rPr>
            </w:pPr>
          </w:p>
        </w:tc>
        <w:tc>
          <w:tcPr>
            <w:tcW w:w="637" w:type="dxa"/>
          </w:tcPr>
          <w:p w:rsidR="00D472B3" w:rsidRDefault="00D472B3" w:rsidP="00D472B3">
            <w:pPr>
              <w:spacing w:line="240" w:lineRule="auto"/>
              <w:jc w:val="center"/>
              <w:rPr>
                <w:rFonts w:cs="Simplified Arabic"/>
                <w:b/>
                <w:bCs/>
                <w:sz w:val="32"/>
                <w:szCs w:val="28"/>
                <w:rtl/>
              </w:rPr>
            </w:pPr>
          </w:p>
        </w:tc>
        <w:tc>
          <w:tcPr>
            <w:tcW w:w="1418" w:type="dxa"/>
          </w:tcPr>
          <w:p w:rsidR="00D472B3" w:rsidRDefault="00D472B3" w:rsidP="00D472B3">
            <w:pPr>
              <w:spacing w:line="240" w:lineRule="auto"/>
              <w:jc w:val="center"/>
              <w:rPr>
                <w:rFonts w:cs="Simplified Arabic"/>
                <w:b/>
                <w:bCs/>
                <w:sz w:val="32"/>
                <w:szCs w:val="28"/>
                <w:rtl/>
              </w:rPr>
            </w:pPr>
          </w:p>
        </w:tc>
      </w:tr>
    </w:tbl>
    <w:p w:rsidR="00391721" w:rsidRDefault="00391721" w:rsidP="00FF1DBE">
      <w:pPr>
        <w:rPr>
          <w:sz w:val="32"/>
          <w:szCs w:val="32"/>
          <w:lang w:bidi="ar-IQ"/>
        </w:rPr>
      </w:pPr>
    </w:p>
    <w:p w:rsidR="00391721" w:rsidRPr="00391721" w:rsidRDefault="00FF1DBE" w:rsidP="00391721">
      <w:pPr>
        <w:rPr>
          <w:sz w:val="32"/>
          <w:szCs w:val="32"/>
          <w:rtl/>
          <w:lang w:bidi="ar-IQ"/>
        </w:rPr>
      </w:pPr>
      <w:r w:rsidRPr="00FF1DBE">
        <w:rPr>
          <w:rFonts w:hint="cs"/>
          <w:sz w:val="32"/>
          <w:szCs w:val="32"/>
          <w:rtl/>
          <w:lang w:bidi="ar-IQ"/>
        </w:rPr>
        <w:lastRenderedPageBreak/>
        <w:t>استمارة تسجيل اختبار ادراك الزمن</w:t>
      </w:r>
    </w:p>
    <w:tbl>
      <w:tblPr>
        <w:bidiVisual/>
        <w:tblW w:w="8839" w:type="dxa"/>
        <w:tblInd w:w="-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3119"/>
        <w:gridCol w:w="1275"/>
        <w:gridCol w:w="1276"/>
        <w:gridCol w:w="1276"/>
        <w:gridCol w:w="1276"/>
      </w:tblGrid>
      <w:tr w:rsidR="00FF1DBE" w:rsidTr="00EA11D2">
        <w:trPr>
          <w:cantSplit/>
        </w:trPr>
        <w:tc>
          <w:tcPr>
            <w:tcW w:w="617" w:type="dxa"/>
            <w:vMerge w:val="restart"/>
            <w:shd w:val="pct10" w:color="auto" w:fill="FFFFFF"/>
          </w:tcPr>
          <w:p w:rsidR="00FF1DBE" w:rsidRDefault="00FF1DBE" w:rsidP="00215470">
            <w:pPr>
              <w:jc w:val="center"/>
              <w:rPr>
                <w:rFonts w:cs="Simplified Arabic"/>
                <w:b/>
                <w:bCs/>
                <w:sz w:val="32"/>
                <w:szCs w:val="28"/>
                <w:rtl/>
              </w:rPr>
            </w:pPr>
            <w:r>
              <w:rPr>
                <w:rFonts w:cs="Simplified Arabic"/>
                <w:b/>
                <w:bCs/>
                <w:sz w:val="32"/>
                <w:szCs w:val="28"/>
                <w:rtl/>
              </w:rPr>
              <w:t>ت</w:t>
            </w:r>
          </w:p>
        </w:tc>
        <w:tc>
          <w:tcPr>
            <w:tcW w:w="3119" w:type="dxa"/>
            <w:vMerge w:val="restart"/>
            <w:shd w:val="pct10" w:color="auto" w:fill="FFFFFF"/>
            <w:vAlign w:val="center"/>
          </w:tcPr>
          <w:p w:rsidR="00FF1DBE" w:rsidRDefault="00FF1DBE" w:rsidP="00EA11D2">
            <w:pPr>
              <w:spacing w:line="240" w:lineRule="auto"/>
              <w:jc w:val="center"/>
              <w:rPr>
                <w:rFonts w:cs="Simplified Arabic"/>
                <w:b/>
                <w:bCs/>
                <w:sz w:val="32"/>
                <w:szCs w:val="28"/>
                <w:rtl/>
              </w:rPr>
            </w:pPr>
            <w:r>
              <w:rPr>
                <w:rFonts w:cs="Simplified Arabic" w:hint="cs"/>
                <w:b/>
                <w:bCs/>
                <w:sz w:val="32"/>
                <w:szCs w:val="28"/>
                <w:rtl/>
              </w:rPr>
              <w:t>اسم اللاعب</w:t>
            </w:r>
          </w:p>
        </w:tc>
        <w:tc>
          <w:tcPr>
            <w:tcW w:w="2551" w:type="dxa"/>
            <w:gridSpan w:val="2"/>
            <w:tcBorders>
              <w:bottom w:val="nil"/>
            </w:tcBorders>
            <w:shd w:val="pct10" w:color="auto" w:fill="FFFFFF"/>
          </w:tcPr>
          <w:p w:rsidR="00FF1DBE" w:rsidRDefault="00EA11D2" w:rsidP="00EA11D2">
            <w:pPr>
              <w:spacing w:line="240" w:lineRule="auto"/>
              <w:jc w:val="center"/>
              <w:rPr>
                <w:rFonts w:cs="Simplified Arabic"/>
                <w:b/>
                <w:bCs/>
                <w:sz w:val="32"/>
                <w:szCs w:val="28"/>
                <w:rtl/>
              </w:rPr>
            </w:pPr>
            <w:r>
              <w:rPr>
                <w:rFonts w:cs="Simplified Arabic" w:hint="cs"/>
                <w:b/>
                <w:bCs/>
                <w:sz w:val="32"/>
                <w:szCs w:val="28"/>
                <w:rtl/>
              </w:rPr>
              <w:t>التوقف الاول</w:t>
            </w:r>
          </w:p>
        </w:tc>
        <w:tc>
          <w:tcPr>
            <w:tcW w:w="2552" w:type="dxa"/>
            <w:gridSpan w:val="2"/>
            <w:tcBorders>
              <w:bottom w:val="nil"/>
            </w:tcBorders>
            <w:shd w:val="pct10" w:color="auto" w:fill="FFFFFF"/>
          </w:tcPr>
          <w:p w:rsidR="00FF1DBE" w:rsidRDefault="00EA11D2" w:rsidP="00EA11D2">
            <w:pPr>
              <w:spacing w:line="240" w:lineRule="auto"/>
              <w:jc w:val="center"/>
              <w:rPr>
                <w:rFonts w:cs="Simplified Arabic"/>
                <w:b/>
                <w:bCs/>
                <w:sz w:val="32"/>
                <w:szCs w:val="28"/>
                <w:rtl/>
              </w:rPr>
            </w:pPr>
            <w:r>
              <w:rPr>
                <w:rFonts w:cs="Simplified Arabic" w:hint="cs"/>
                <w:b/>
                <w:bCs/>
                <w:sz w:val="32"/>
                <w:szCs w:val="28"/>
                <w:rtl/>
              </w:rPr>
              <w:t>التوقف الثاني</w:t>
            </w:r>
          </w:p>
        </w:tc>
      </w:tr>
      <w:tr w:rsidR="00FF1DBE" w:rsidTr="00EA11D2">
        <w:trPr>
          <w:cantSplit/>
        </w:trPr>
        <w:tc>
          <w:tcPr>
            <w:tcW w:w="617" w:type="dxa"/>
            <w:vMerge/>
          </w:tcPr>
          <w:p w:rsidR="00FF1DBE" w:rsidRDefault="00FF1DBE" w:rsidP="00215470">
            <w:pPr>
              <w:jc w:val="lowKashida"/>
              <w:rPr>
                <w:rFonts w:cs="Simplified Arabic"/>
                <w:sz w:val="32"/>
                <w:szCs w:val="28"/>
                <w:rtl/>
              </w:rPr>
            </w:pPr>
          </w:p>
        </w:tc>
        <w:tc>
          <w:tcPr>
            <w:tcW w:w="3119" w:type="dxa"/>
            <w:vMerge/>
          </w:tcPr>
          <w:p w:rsidR="00FF1DBE" w:rsidRDefault="00FF1DBE" w:rsidP="00EA11D2">
            <w:pPr>
              <w:spacing w:line="240" w:lineRule="auto"/>
              <w:jc w:val="lowKashida"/>
              <w:rPr>
                <w:rFonts w:cs="Simplified Arabic"/>
                <w:sz w:val="32"/>
                <w:szCs w:val="28"/>
                <w:rtl/>
              </w:rPr>
            </w:pPr>
          </w:p>
        </w:tc>
        <w:tc>
          <w:tcPr>
            <w:tcW w:w="1275" w:type="dxa"/>
            <w:shd w:val="pct10" w:color="auto" w:fill="FFFFFF"/>
          </w:tcPr>
          <w:p w:rsidR="00FF1DBE" w:rsidRPr="00EA11D2" w:rsidRDefault="00EA11D2" w:rsidP="00EA11D2">
            <w:pPr>
              <w:spacing w:line="240" w:lineRule="auto"/>
              <w:jc w:val="center"/>
              <w:rPr>
                <w:rFonts w:cs="Simplified Arabic"/>
                <w:sz w:val="24"/>
                <w:szCs w:val="24"/>
                <w:rtl/>
              </w:rPr>
            </w:pPr>
            <w:r w:rsidRPr="00EA11D2">
              <w:rPr>
                <w:rFonts w:cs="Simplified Arabic" w:hint="cs"/>
                <w:sz w:val="24"/>
                <w:szCs w:val="24"/>
                <w:rtl/>
              </w:rPr>
              <w:t>الوقت الحقيقي</w:t>
            </w:r>
          </w:p>
        </w:tc>
        <w:tc>
          <w:tcPr>
            <w:tcW w:w="1276" w:type="dxa"/>
            <w:shd w:val="pct10" w:color="auto" w:fill="FFFFFF"/>
          </w:tcPr>
          <w:p w:rsidR="00FF1DBE" w:rsidRPr="00EA11D2" w:rsidRDefault="00EA11D2" w:rsidP="00EA11D2">
            <w:pPr>
              <w:spacing w:line="240" w:lineRule="auto"/>
              <w:jc w:val="center"/>
              <w:rPr>
                <w:rFonts w:cs="Simplified Arabic"/>
                <w:sz w:val="24"/>
                <w:szCs w:val="24"/>
                <w:rtl/>
              </w:rPr>
            </w:pPr>
            <w:r w:rsidRPr="00EA11D2">
              <w:rPr>
                <w:rFonts w:cs="Simplified Arabic" w:hint="cs"/>
                <w:sz w:val="24"/>
                <w:szCs w:val="24"/>
                <w:rtl/>
              </w:rPr>
              <w:t>الوقت المقدر</w:t>
            </w:r>
          </w:p>
        </w:tc>
        <w:tc>
          <w:tcPr>
            <w:tcW w:w="1276" w:type="dxa"/>
            <w:shd w:val="pct10" w:color="auto" w:fill="FFFFFF"/>
          </w:tcPr>
          <w:p w:rsidR="00FF1DBE" w:rsidRPr="00EA11D2" w:rsidRDefault="00EA11D2" w:rsidP="00EA11D2">
            <w:pPr>
              <w:spacing w:line="240" w:lineRule="auto"/>
              <w:jc w:val="center"/>
              <w:rPr>
                <w:rFonts w:cs="Simplified Arabic"/>
                <w:sz w:val="24"/>
                <w:szCs w:val="24"/>
                <w:rtl/>
              </w:rPr>
            </w:pPr>
            <w:r w:rsidRPr="00EA11D2">
              <w:rPr>
                <w:rFonts w:cs="Simplified Arabic" w:hint="cs"/>
                <w:sz w:val="24"/>
                <w:szCs w:val="24"/>
                <w:rtl/>
              </w:rPr>
              <w:t>الوقت الحقيقي</w:t>
            </w:r>
          </w:p>
        </w:tc>
        <w:tc>
          <w:tcPr>
            <w:tcW w:w="1276" w:type="dxa"/>
            <w:shd w:val="pct10" w:color="auto" w:fill="FFFFFF"/>
          </w:tcPr>
          <w:p w:rsidR="00FF1DBE" w:rsidRPr="00EA11D2" w:rsidRDefault="00EA11D2" w:rsidP="00EA11D2">
            <w:pPr>
              <w:spacing w:line="240" w:lineRule="auto"/>
              <w:jc w:val="center"/>
              <w:rPr>
                <w:rFonts w:cs="Simplified Arabic"/>
                <w:sz w:val="24"/>
                <w:szCs w:val="24"/>
                <w:rtl/>
              </w:rPr>
            </w:pPr>
            <w:r w:rsidRPr="00EA11D2">
              <w:rPr>
                <w:rFonts w:cs="Simplified Arabic" w:hint="cs"/>
                <w:sz w:val="24"/>
                <w:szCs w:val="24"/>
                <w:rtl/>
              </w:rPr>
              <w:t>الوقت المقدر</w:t>
            </w: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2</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3</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4</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5</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6</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7</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8</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9</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10</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11</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12</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13</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14</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15</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r w:rsidR="00FF1DBE" w:rsidTr="00EA11D2">
        <w:trPr>
          <w:cantSplit/>
        </w:trPr>
        <w:tc>
          <w:tcPr>
            <w:tcW w:w="617" w:type="dxa"/>
          </w:tcPr>
          <w:p w:rsidR="00FF1DBE" w:rsidRDefault="00FF1DBE" w:rsidP="00EA11D2">
            <w:pPr>
              <w:spacing w:line="240" w:lineRule="auto"/>
              <w:jc w:val="lowKashida"/>
              <w:rPr>
                <w:rFonts w:cs="Simplified Arabic"/>
                <w:sz w:val="32"/>
                <w:szCs w:val="28"/>
                <w:rtl/>
              </w:rPr>
            </w:pPr>
            <w:r>
              <w:rPr>
                <w:rFonts w:cs="Simplified Arabic" w:hint="cs"/>
                <w:sz w:val="32"/>
                <w:szCs w:val="28"/>
                <w:rtl/>
              </w:rPr>
              <w:t>16</w:t>
            </w:r>
          </w:p>
        </w:tc>
        <w:tc>
          <w:tcPr>
            <w:tcW w:w="3119" w:type="dxa"/>
          </w:tcPr>
          <w:p w:rsidR="00FF1DBE" w:rsidRDefault="00FF1DBE" w:rsidP="00EA11D2">
            <w:pPr>
              <w:spacing w:line="240" w:lineRule="auto"/>
              <w:jc w:val="lowKashida"/>
              <w:rPr>
                <w:rFonts w:cs="Simplified Arabic"/>
                <w:sz w:val="32"/>
                <w:szCs w:val="28"/>
                <w:rtl/>
              </w:rPr>
            </w:pPr>
          </w:p>
        </w:tc>
        <w:tc>
          <w:tcPr>
            <w:tcW w:w="1275" w:type="dxa"/>
          </w:tcPr>
          <w:p w:rsidR="00FF1DBE" w:rsidRDefault="00FF1DBE" w:rsidP="00EA11D2">
            <w:pPr>
              <w:spacing w:line="240" w:lineRule="auto"/>
              <w:jc w:val="lowKashida"/>
              <w:rPr>
                <w:rFonts w:cs="Simplified Arabic"/>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c>
          <w:tcPr>
            <w:tcW w:w="1276" w:type="dxa"/>
          </w:tcPr>
          <w:p w:rsidR="00FF1DBE" w:rsidRDefault="00FF1DBE" w:rsidP="00EA11D2">
            <w:pPr>
              <w:spacing w:line="240" w:lineRule="auto"/>
              <w:jc w:val="center"/>
              <w:rPr>
                <w:rFonts w:cs="Simplified Arabic"/>
                <w:b/>
                <w:bCs/>
                <w:sz w:val="32"/>
                <w:szCs w:val="28"/>
                <w:rtl/>
              </w:rPr>
            </w:pPr>
          </w:p>
        </w:tc>
      </w:tr>
    </w:tbl>
    <w:p w:rsidR="005178C5" w:rsidRDefault="00D472B3" w:rsidP="0083539B">
      <w:pPr>
        <w:tabs>
          <w:tab w:val="left" w:pos="3614"/>
          <w:tab w:val="center" w:pos="4320"/>
        </w:tabs>
        <w:rPr>
          <w:b/>
          <w:bCs/>
          <w:sz w:val="36"/>
          <w:szCs w:val="36"/>
          <w:rtl/>
          <w:lang w:bidi="ar-IQ"/>
        </w:rPr>
      </w:pPr>
      <w:r>
        <w:rPr>
          <w:b/>
          <w:bCs/>
          <w:sz w:val="36"/>
          <w:szCs w:val="36"/>
          <w:rtl/>
          <w:lang w:bidi="ar-IQ"/>
        </w:rPr>
        <w:tab/>
      </w:r>
    </w:p>
    <w:p w:rsidR="005178C5" w:rsidRDefault="005178C5" w:rsidP="0083539B">
      <w:pPr>
        <w:tabs>
          <w:tab w:val="left" w:pos="3614"/>
          <w:tab w:val="center" w:pos="4320"/>
        </w:tabs>
        <w:rPr>
          <w:b/>
          <w:bCs/>
          <w:sz w:val="36"/>
          <w:szCs w:val="36"/>
          <w:rtl/>
          <w:lang w:bidi="ar-IQ"/>
        </w:rPr>
      </w:pPr>
    </w:p>
    <w:p w:rsidR="005178C5" w:rsidRPr="000714C0" w:rsidRDefault="003E45A0" w:rsidP="000714C0">
      <w:pPr>
        <w:tabs>
          <w:tab w:val="left" w:pos="3614"/>
          <w:tab w:val="center" w:pos="4320"/>
        </w:tabs>
        <w:jc w:val="center"/>
        <w:rPr>
          <w:b/>
          <w:bCs/>
          <w:sz w:val="36"/>
          <w:szCs w:val="36"/>
          <w:rtl/>
          <w:lang w:bidi="ar-IQ"/>
        </w:rPr>
      </w:pPr>
      <w:r w:rsidRPr="00301848">
        <w:rPr>
          <w:rFonts w:hint="cs"/>
          <w:b/>
          <w:bCs/>
          <w:sz w:val="36"/>
          <w:szCs w:val="36"/>
          <w:rtl/>
          <w:lang w:bidi="ar-IQ"/>
        </w:rPr>
        <w:t>ملحق (</w:t>
      </w:r>
      <w:r w:rsidR="0083539B">
        <w:rPr>
          <w:rFonts w:hint="cs"/>
          <w:b/>
          <w:bCs/>
          <w:sz w:val="36"/>
          <w:szCs w:val="36"/>
          <w:rtl/>
          <w:lang w:bidi="ar-IQ"/>
        </w:rPr>
        <w:t>3</w:t>
      </w:r>
      <w:r w:rsidRPr="00301848">
        <w:rPr>
          <w:rFonts w:hint="cs"/>
          <w:b/>
          <w:bCs/>
          <w:sz w:val="36"/>
          <w:szCs w:val="36"/>
          <w:rtl/>
          <w:lang w:bidi="ar-IQ"/>
        </w:rPr>
        <w:t>)</w:t>
      </w:r>
    </w:p>
    <w:p w:rsidR="003E45A0" w:rsidRDefault="003E45A0" w:rsidP="003E45A0">
      <w:pPr>
        <w:jc w:val="center"/>
        <w:rPr>
          <w:rFonts w:ascii="Arial" w:hAnsi="Arial" w:cs="Simplified Arabic"/>
          <w:b/>
          <w:bCs/>
          <w:sz w:val="36"/>
          <w:szCs w:val="36"/>
          <w:rtl/>
          <w:lang w:bidi="ar-IQ"/>
        </w:rPr>
      </w:pPr>
      <w:r>
        <w:rPr>
          <w:rFonts w:ascii="Arial" w:hAnsi="Arial" w:cs="Simplified Arabic"/>
          <w:b/>
          <w:bCs/>
          <w:sz w:val="36"/>
          <w:szCs w:val="36"/>
          <w:rtl/>
          <w:lang w:bidi="ar-IQ"/>
        </w:rPr>
        <w:t>قائمة بأسماء الخبراء والمتخصصين</w:t>
      </w:r>
    </w:p>
    <w:tbl>
      <w:tblPr>
        <w:bidiVisual/>
        <w:tblW w:w="0" w:type="auto"/>
        <w:tblInd w:w="-43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539"/>
        <w:gridCol w:w="2262"/>
        <w:gridCol w:w="1542"/>
        <w:gridCol w:w="2285"/>
        <w:gridCol w:w="2326"/>
      </w:tblGrid>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3E45A0" w:rsidRDefault="003E45A0" w:rsidP="003E45A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ت</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3E45A0" w:rsidRDefault="003E45A0" w:rsidP="003E45A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اسم الخبير</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3E45A0" w:rsidRDefault="003E45A0" w:rsidP="003E45A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اللقب العلمي</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3E45A0" w:rsidRDefault="003E45A0" w:rsidP="003E45A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الاختصاص الدقيق</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3E45A0" w:rsidRDefault="003E45A0" w:rsidP="003E45A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مكان العمل</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rPr>
            </w:pPr>
            <w:r>
              <w:rPr>
                <w:rFonts w:ascii="Arial" w:hAnsi="Arial" w:cs="Simplified Arabic" w:hint="cs"/>
                <w:sz w:val="28"/>
                <w:szCs w:val="28"/>
                <w:rtl/>
              </w:rPr>
              <w:t>1</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hAnsi="Arial" w:cs="Simplified Arabic" w:hint="cs"/>
                <w:sz w:val="24"/>
                <w:szCs w:val="24"/>
                <w:rtl/>
                <w:lang w:bidi="ar-IQ"/>
              </w:rPr>
              <w:t xml:space="preserve">ثائر داوود سلمان </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اختبارات وقياس</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بغداد</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rPr>
            </w:pPr>
            <w:r>
              <w:rPr>
                <w:rFonts w:ascii="Arial" w:hAnsi="Arial" w:cs="Simplified Arabic" w:hint="cs"/>
                <w:sz w:val="28"/>
                <w:szCs w:val="28"/>
                <w:rtl/>
              </w:rPr>
              <w:t>2</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eastAsia="SimSun" w:hAnsi="Arial" w:cs="Simplified Arabic" w:hint="cs"/>
                <w:sz w:val="24"/>
                <w:szCs w:val="24"/>
                <w:rtl/>
                <w:lang w:eastAsia="zh-CN" w:bidi="ar-IQ"/>
              </w:rPr>
              <w:t>جمال صبري فرج</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eastAsia="SimSun" w:hAnsi="Arial" w:cs="Simplified Arabic" w:hint="cs"/>
                <w:sz w:val="24"/>
                <w:szCs w:val="24"/>
                <w:rtl/>
                <w:lang w:eastAsia="zh-CN" w:bidi="ar-IQ"/>
              </w:rPr>
              <w:t xml:space="preserve">التدريب الرياضي </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eastAsia="SimSun" w:hAnsi="Arial" w:cs="Simplified Arabic" w:hint="cs"/>
                <w:sz w:val="24"/>
                <w:szCs w:val="24"/>
                <w:rtl/>
                <w:lang w:eastAsia="zh-CN"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بابل</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bidi="ar-IQ"/>
              </w:rPr>
            </w:pPr>
            <w:r>
              <w:rPr>
                <w:rFonts w:ascii="Arial" w:hAnsi="Arial" w:cs="Simplified Arabic" w:hint="cs"/>
                <w:sz w:val="28"/>
                <w:szCs w:val="28"/>
                <w:rtl/>
                <w:lang w:bidi="ar-IQ"/>
              </w:rPr>
              <w:t>3</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hAnsi="Arial" w:cs="Simplified Arabic" w:hint="cs"/>
                <w:sz w:val="24"/>
                <w:szCs w:val="24"/>
                <w:rtl/>
                <w:lang w:bidi="ar-IQ"/>
              </w:rPr>
              <w:t>حميد عبد النبي الفتلاوي</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الإصابات الرياضية والمعاقين</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بغداد</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bidi="ar-IQ"/>
              </w:rPr>
            </w:pPr>
            <w:r>
              <w:rPr>
                <w:rFonts w:ascii="Arial" w:hAnsi="Arial" w:cs="Simplified Arabic" w:hint="cs"/>
                <w:sz w:val="28"/>
                <w:szCs w:val="28"/>
                <w:rtl/>
                <w:lang w:bidi="ar-IQ"/>
              </w:rPr>
              <w:t>4</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eastAsia="SimSun" w:hAnsi="Arial" w:cs="Simplified Arabic" w:hint="cs"/>
                <w:sz w:val="24"/>
                <w:szCs w:val="24"/>
                <w:rtl/>
                <w:lang w:eastAsia="zh-CN" w:bidi="ar-IQ"/>
              </w:rPr>
              <w:t>د. ناهدة عبد زيد</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eastAsia="SimSun" w:hAnsi="Arial" w:cs="Simplified Arabic" w:hint="cs"/>
                <w:sz w:val="24"/>
                <w:szCs w:val="24"/>
                <w:rtl/>
                <w:lang w:eastAsia="zh-CN" w:bidi="ar-IQ"/>
              </w:rPr>
              <w:t xml:space="preserve">علوم الحركة </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eastAsia="SimSun" w:hAnsi="Arial" w:cs="Simplified Arabic" w:hint="cs"/>
                <w:sz w:val="24"/>
                <w:szCs w:val="24"/>
                <w:rtl/>
                <w:lang w:eastAsia="zh-CN" w:bidi="ar-IQ"/>
              </w:rPr>
              <w:t>والكرة الطائرة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جامعة بابل</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bidi="ar-IQ"/>
              </w:rPr>
            </w:pPr>
            <w:r>
              <w:rPr>
                <w:rFonts w:ascii="Arial" w:hAnsi="Arial" w:cs="Simplified Arabic" w:hint="cs"/>
                <w:sz w:val="28"/>
                <w:szCs w:val="28"/>
                <w:rtl/>
                <w:lang w:bidi="ar-IQ"/>
              </w:rPr>
              <w:t>5</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hAnsi="Arial" w:cs="Simplified Arabic" w:hint="cs"/>
                <w:sz w:val="24"/>
                <w:szCs w:val="24"/>
                <w:rtl/>
                <w:lang w:bidi="ar-IQ"/>
              </w:rPr>
              <w:t>حيدر عبد الرزاق</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 xml:space="preserve">تدريب </w:t>
            </w: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رياضي</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البصرة</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bidi="ar-IQ"/>
              </w:rPr>
            </w:pPr>
            <w:r>
              <w:rPr>
                <w:rFonts w:ascii="Arial" w:hAnsi="Arial" w:cs="Simplified Arabic" w:hint="cs"/>
                <w:sz w:val="28"/>
                <w:szCs w:val="28"/>
                <w:rtl/>
                <w:lang w:bidi="ar-IQ"/>
              </w:rPr>
              <w:t>6</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hAnsi="Arial" w:cs="Simplified Arabic" w:hint="cs"/>
                <w:sz w:val="24"/>
                <w:szCs w:val="24"/>
                <w:rtl/>
                <w:lang w:bidi="ar-IQ"/>
              </w:rPr>
              <w:t>عايد حسين عبد الأمير</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أستاذ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 xml:space="preserve">تدريب </w:t>
            </w: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رياضي</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جامعة بابل</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hAnsi="Arial" w:cs="Simplified Arabic"/>
                <w:sz w:val="28"/>
                <w:szCs w:val="28"/>
                <w:rtl/>
                <w:lang w:bidi="ar-IQ"/>
              </w:rPr>
            </w:pPr>
            <w:r>
              <w:rPr>
                <w:rFonts w:ascii="Arial" w:hAnsi="Arial" w:cs="Simplified Arabic" w:hint="cs"/>
                <w:sz w:val="28"/>
                <w:szCs w:val="28"/>
                <w:rtl/>
                <w:lang w:bidi="ar-IQ"/>
              </w:rPr>
              <w:t>7</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hAnsi="Arial" w:cs="Simplified Arabic"/>
                <w:sz w:val="24"/>
                <w:szCs w:val="24"/>
                <w:lang w:bidi="ar-IQ"/>
              </w:rPr>
            </w:pPr>
            <w:r w:rsidRPr="005178C5">
              <w:rPr>
                <w:rFonts w:ascii="Arial" w:hAnsi="Arial" w:cs="Simplified Arabic" w:hint="cs"/>
                <w:sz w:val="24"/>
                <w:szCs w:val="24"/>
                <w:rtl/>
                <w:lang w:bidi="ar-IQ"/>
              </w:rPr>
              <w:t xml:space="preserve">د. </w:t>
            </w:r>
            <w:r w:rsidR="00F34DDF" w:rsidRPr="005178C5">
              <w:rPr>
                <w:rFonts w:ascii="Arial" w:hAnsi="Arial" w:cs="Simplified Arabic" w:hint="cs"/>
                <w:sz w:val="24"/>
                <w:szCs w:val="24"/>
                <w:rtl/>
                <w:lang w:bidi="ar-IQ"/>
              </w:rPr>
              <w:t>نعيم عبد الحسين بريسم</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sz w:val="24"/>
                <w:szCs w:val="24"/>
                <w:rtl/>
                <w:lang w:bidi="ar-IQ"/>
              </w:rPr>
              <w:t>أستاذ</w:t>
            </w:r>
            <w:r w:rsidR="00F34DDF" w:rsidRPr="005178C5">
              <w:rPr>
                <w:rFonts w:ascii="Arial" w:hAnsi="Arial" w:cs="Simplified Arabic" w:hint="cs"/>
                <w:sz w:val="24"/>
                <w:szCs w:val="24"/>
                <w:rtl/>
                <w:lang w:bidi="ar-IQ"/>
              </w:rPr>
              <w:t xml:space="preserve"> مساعد</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F34DDF" w:rsidRPr="005178C5" w:rsidRDefault="00F34DDF"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 xml:space="preserve">تدريب المعاقين </w:t>
            </w:r>
          </w:p>
          <w:p w:rsidR="003E45A0" w:rsidRPr="005178C5" w:rsidRDefault="00F34DDF"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eastAsia="zh-CN"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sz w:val="24"/>
                <w:szCs w:val="24"/>
                <w:rtl/>
                <w:lang w:bidi="ar-IQ"/>
              </w:rPr>
              <w:t xml:space="preserve">جامعة </w:t>
            </w:r>
            <w:r w:rsidR="00F34DDF" w:rsidRPr="005178C5">
              <w:rPr>
                <w:rFonts w:ascii="Arial" w:hAnsi="Arial" w:cs="Simplified Arabic" w:hint="cs"/>
                <w:sz w:val="24"/>
                <w:szCs w:val="24"/>
                <w:rtl/>
                <w:lang w:bidi="ar-IQ"/>
              </w:rPr>
              <w:t>بابل</w:t>
            </w:r>
          </w:p>
          <w:p w:rsidR="005178C5" w:rsidRPr="005178C5" w:rsidRDefault="005178C5" w:rsidP="005178C5">
            <w:pPr>
              <w:spacing w:line="240" w:lineRule="auto"/>
              <w:jc w:val="center"/>
              <w:rPr>
                <w:rFonts w:ascii="Arial" w:hAnsi="Arial" w:cs="Simplified Arabic"/>
                <w:sz w:val="24"/>
                <w:szCs w:val="24"/>
                <w:lang w:bidi="ar-IQ"/>
              </w:rPr>
            </w:pP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rPr>
            </w:pPr>
            <w:r>
              <w:rPr>
                <w:rFonts w:ascii="Arial" w:hAnsi="Arial" w:cs="Simplified Arabic" w:hint="cs"/>
                <w:sz w:val="28"/>
                <w:szCs w:val="28"/>
                <w:rtl/>
                <w:lang w:bidi="ar-IQ"/>
              </w:rPr>
              <w:lastRenderedPageBreak/>
              <w:t>8</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hAnsi="Arial" w:cs="Simplified Arabic" w:hint="cs"/>
                <w:sz w:val="24"/>
                <w:szCs w:val="24"/>
                <w:rtl/>
                <w:lang w:bidi="ar-IQ"/>
              </w:rPr>
              <w:t>مهند عبد الستار عبد الهادي</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 مساعد</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 xml:space="preserve">تدريب </w:t>
            </w: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رياضي</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جامعة ب</w:t>
            </w:r>
            <w:r w:rsidRPr="005178C5">
              <w:rPr>
                <w:rFonts w:ascii="Arial" w:hAnsi="Arial" w:cs="Simplified Arabic" w:hint="cs"/>
                <w:sz w:val="24"/>
                <w:szCs w:val="24"/>
                <w:rtl/>
                <w:lang w:bidi="ar-IQ"/>
              </w:rPr>
              <w:t>غداد</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7E2E8B">
            <w:pPr>
              <w:spacing w:line="240" w:lineRule="auto"/>
              <w:jc w:val="lowKashida"/>
              <w:rPr>
                <w:rFonts w:ascii="Arial" w:eastAsia="SimSun" w:hAnsi="Arial" w:cs="Simplified Arabic"/>
                <w:sz w:val="28"/>
                <w:szCs w:val="28"/>
                <w:lang w:eastAsia="zh-CN" w:bidi="ar-IQ"/>
              </w:rPr>
            </w:pPr>
            <w:r>
              <w:rPr>
                <w:rFonts w:ascii="Arial" w:hAnsi="Arial" w:cs="Simplified Arabic" w:hint="cs"/>
                <w:sz w:val="28"/>
                <w:szCs w:val="28"/>
                <w:rtl/>
                <w:lang w:bidi="ar-IQ"/>
              </w:rPr>
              <w:t>9</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د. </w:t>
            </w:r>
            <w:r w:rsidRPr="005178C5">
              <w:rPr>
                <w:rFonts w:ascii="Arial" w:hAnsi="Arial" w:cs="Simplified Arabic" w:hint="cs"/>
                <w:sz w:val="24"/>
                <w:szCs w:val="24"/>
                <w:rtl/>
                <w:lang w:bidi="ar-IQ"/>
              </w:rPr>
              <w:t>وسن حنون</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أستاذ مساعد</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فسلجة تدريب</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بغداد</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822F2F">
            <w:pPr>
              <w:spacing w:line="240" w:lineRule="auto"/>
              <w:jc w:val="lowKashida"/>
              <w:rPr>
                <w:rFonts w:ascii="Arial" w:eastAsia="SimSun" w:hAnsi="Arial" w:cs="Simplified Arabic"/>
                <w:sz w:val="28"/>
                <w:szCs w:val="28"/>
                <w:lang w:eastAsia="zh-CN" w:bidi="ar-IQ"/>
              </w:rPr>
            </w:pPr>
            <w:r>
              <w:rPr>
                <w:rFonts w:ascii="Arial" w:hAnsi="Arial" w:cs="Simplified Arabic" w:hint="cs"/>
                <w:sz w:val="28"/>
                <w:szCs w:val="28"/>
                <w:rtl/>
                <w:lang w:bidi="ar-IQ"/>
              </w:rPr>
              <w:t>1</w:t>
            </w:r>
            <w:r w:rsidR="00822F2F">
              <w:rPr>
                <w:rFonts w:ascii="Arial" w:hAnsi="Arial" w:cs="Simplified Arabic" w:hint="cs"/>
                <w:sz w:val="28"/>
                <w:szCs w:val="28"/>
                <w:rtl/>
                <w:lang w:bidi="ar-IQ"/>
              </w:rPr>
              <w:t>0</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eastAsia="SimSun" w:hAnsi="Arial" w:cs="Simplified Arabic"/>
                <w:sz w:val="24"/>
                <w:szCs w:val="24"/>
                <w:lang w:eastAsia="zh-CN" w:bidi="ar-IQ"/>
              </w:rPr>
            </w:pPr>
            <w:r w:rsidRPr="005178C5">
              <w:rPr>
                <w:rFonts w:ascii="Arial" w:hAnsi="Arial" w:cs="Simplified Arabic"/>
                <w:sz w:val="24"/>
                <w:szCs w:val="24"/>
                <w:rtl/>
                <w:lang w:bidi="ar-IQ"/>
              </w:rPr>
              <w:t>د.</w:t>
            </w:r>
            <w:r w:rsidRPr="005178C5">
              <w:rPr>
                <w:rFonts w:ascii="Arial" w:hAnsi="Arial" w:cs="Simplified Arabic" w:hint="cs"/>
                <w:sz w:val="24"/>
                <w:szCs w:val="24"/>
                <w:rtl/>
                <w:lang w:bidi="ar-IQ"/>
              </w:rPr>
              <w:t xml:space="preserve"> عادل ناجي</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 xml:space="preserve">مدرس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 xml:space="preserve">تدريب </w:t>
            </w:r>
            <w:r w:rsidRPr="005178C5">
              <w:rPr>
                <w:rFonts w:ascii="Arial" w:hAnsi="Arial" w:cs="Simplified Arabic" w:hint="cs"/>
                <w:sz w:val="24"/>
                <w:szCs w:val="24"/>
                <w:rtl/>
                <w:lang w:bidi="ar-IQ"/>
              </w:rPr>
              <w:t>ال</w:t>
            </w:r>
            <w:r w:rsidRPr="005178C5">
              <w:rPr>
                <w:rFonts w:ascii="Arial" w:hAnsi="Arial" w:cs="Simplified Arabic"/>
                <w:sz w:val="24"/>
                <w:szCs w:val="24"/>
                <w:rtl/>
                <w:lang w:bidi="ar-IQ"/>
              </w:rPr>
              <w:t>رياضي</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eastAsia="SimSun" w:hAnsi="Arial" w:cs="Simplified Arabic"/>
                <w:sz w:val="24"/>
                <w:szCs w:val="24"/>
                <w:lang w:eastAsia="zh-CN"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البصرة</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83539B" w:rsidP="00822F2F">
            <w:pPr>
              <w:spacing w:line="240" w:lineRule="auto"/>
              <w:jc w:val="lowKashida"/>
              <w:rPr>
                <w:rFonts w:ascii="Arial" w:hAnsi="Arial" w:cs="Simplified Arabic"/>
                <w:sz w:val="28"/>
                <w:szCs w:val="28"/>
                <w:rtl/>
                <w:lang w:bidi="ar-IQ"/>
              </w:rPr>
            </w:pPr>
            <w:r>
              <w:rPr>
                <w:rFonts w:ascii="Arial" w:hAnsi="Arial" w:cs="Simplified Arabic" w:hint="cs"/>
                <w:sz w:val="28"/>
                <w:szCs w:val="28"/>
                <w:rtl/>
                <w:lang w:bidi="ar-IQ"/>
              </w:rPr>
              <w:t>1</w:t>
            </w:r>
            <w:r w:rsidR="00822F2F">
              <w:rPr>
                <w:rFonts w:ascii="Arial" w:hAnsi="Arial" w:cs="Simplified Arabic" w:hint="cs"/>
                <w:sz w:val="28"/>
                <w:szCs w:val="28"/>
                <w:rtl/>
                <w:lang w:bidi="ar-IQ"/>
              </w:rPr>
              <w:t>1</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hAnsi="Arial" w:cs="Simplified Arabic"/>
                <w:sz w:val="24"/>
                <w:szCs w:val="24"/>
                <w:rtl/>
                <w:lang w:bidi="ar-IQ"/>
              </w:rPr>
            </w:pPr>
            <w:r w:rsidRPr="005178C5">
              <w:rPr>
                <w:rFonts w:ascii="Arial" w:hAnsi="Arial" w:cs="Simplified Arabic" w:hint="cs"/>
                <w:sz w:val="24"/>
                <w:szCs w:val="24"/>
                <w:rtl/>
                <w:lang w:bidi="ar-IQ"/>
              </w:rPr>
              <w:t>د. ثامر كاظم أرحيم</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 xml:space="preserve">مدرس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فسلجة تدريب</w:t>
            </w:r>
          </w:p>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البصرة</w:t>
            </w:r>
          </w:p>
        </w:tc>
      </w:tr>
      <w:tr w:rsidR="003E45A0" w:rsidTr="007E2E8B">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3E45A0" w:rsidRDefault="003E45A0" w:rsidP="00822F2F">
            <w:pPr>
              <w:spacing w:line="240" w:lineRule="auto"/>
              <w:jc w:val="lowKashida"/>
              <w:rPr>
                <w:rFonts w:ascii="Arial" w:hAnsi="Arial" w:cs="Simplified Arabic"/>
                <w:sz w:val="28"/>
                <w:szCs w:val="28"/>
                <w:rtl/>
                <w:lang w:bidi="ar-IQ"/>
              </w:rPr>
            </w:pPr>
            <w:r>
              <w:rPr>
                <w:rFonts w:ascii="Arial" w:hAnsi="Arial" w:cs="Simplified Arabic" w:hint="cs"/>
                <w:sz w:val="28"/>
                <w:szCs w:val="28"/>
                <w:rtl/>
                <w:lang w:bidi="ar-IQ"/>
              </w:rPr>
              <w:t>1</w:t>
            </w:r>
            <w:r w:rsidR="00822F2F">
              <w:rPr>
                <w:rFonts w:ascii="Arial" w:hAnsi="Arial" w:cs="Simplified Arabic" w:hint="cs"/>
                <w:sz w:val="28"/>
                <w:szCs w:val="28"/>
                <w:rtl/>
                <w:lang w:bidi="ar-IQ"/>
              </w:rPr>
              <w:t>2</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lowKashida"/>
              <w:rPr>
                <w:rFonts w:ascii="Arial" w:hAnsi="Arial" w:cs="Simplified Arabic"/>
                <w:sz w:val="24"/>
                <w:szCs w:val="24"/>
                <w:rtl/>
                <w:lang w:bidi="ar-IQ"/>
              </w:rPr>
            </w:pPr>
            <w:r w:rsidRPr="005178C5">
              <w:rPr>
                <w:rFonts w:ascii="Arial" w:hAnsi="Arial" w:cs="Simplified Arabic" w:hint="cs"/>
                <w:sz w:val="24"/>
                <w:szCs w:val="24"/>
                <w:rtl/>
                <w:lang w:bidi="ar-IQ"/>
              </w:rPr>
              <w:t>د. وسام فلاح عطية</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 xml:space="preserve">مدرس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بايوميكانيك</w:t>
            </w:r>
          </w:p>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hint="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3E45A0" w:rsidRPr="005178C5" w:rsidRDefault="003E45A0" w:rsidP="005178C5">
            <w:pPr>
              <w:spacing w:line="240" w:lineRule="auto"/>
              <w:jc w:val="center"/>
              <w:rPr>
                <w:rFonts w:ascii="Arial" w:eastAsia="SimSun" w:hAnsi="Arial" w:cs="Simplified Arabic"/>
                <w:sz w:val="24"/>
                <w:szCs w:val="24"/>
                <w:rtl/>
                <w:lang w:eastAsia="zh-CN" w:bidi="ar-IQ"/>
              </w:rPr>
            </w:pPr>
            <w:r w:rsidRPr="005178C5">
              <w:rPr>
                <w:rFonts w:ascii="Arial" w:hAnsi="Arial" w:cs="Simplified Arabic"/>
                <w:sz w:val="24"/>
                <w:szCs w:val="24"/>
                <w:rtl/>
                <w:lang w:bidi="ar-IQ"/>
              </w:rPr>
              <w:t>كلية التربية الرياضية</w:t>
            </w:r>
          </w:p>
          <w:p w:rsidR="003E45A0" w:rsidRPr="005178C5" w:rsidRDefault="003E45A0" w:rsidP="005178C5">
            <w:pPr>
              <w:spacing w:line="240" w:lineRule="auto"/>
              <w:jc w:val="center"/>
              <w:rPr>
                <w:rFonts w:ascii="Arial" w:hAnsi="Arial" w:cs="Simplified Arabic"/>
                <w:sz w:val="24"/>
                <w:szCs w:val="24"/>
                <w:rtl/>
                <w:lang w:bidi="ar-IQ"/>
              </w:rPr>
            </w:pPr>
            <w:r w:rsidRPr="005178C5">
              <w:rPr>
                <w:rFonts w:ascii="Arial" w:hAnsi="Arial" w:cs="Simplified Arabic"/>
                <w:sz w:val="24"/>
                <w:szCs w:val="24"/>
                <w:rtl/>
                <w:lang w:bidi="ar-IQ"/>
              </w:rPr>
              <w:t xml:space="preserve">جامعة </w:t>
            </w:r>
            <w:r w:rsidRPr="005178C5">
              <w:rPr>
                <w:rFonts w:ascii="Arial" w:hAnsi="Arial" w:cs="Simplified Arabic" w:hint="cs"/>
                <w:sz w:val="24"/>
                <w:szCs w:val="24"/>
                <w:rtl/>
                <w:lang w:bidi="ar-IQ"/>
              </w:rPr>
              <w:t>البصرة</w:t>
            </w:r>
          </w:p>
        </w:tc>
      </w:tr>
    </w:tbl>
    <w:p w:rsidR="003E45A0" w:rsidRDefault="003E45A0" w:rsidP="007E2E8B">
      <w:pPr>
        <w:spacing w:line="360" w:lineRule="auto"/>
        <w:jc w:val="lowKashida"/>
        <w:rPr>
          <w:b/>
          <w:bCs/>
          <w:sz w:val="32"/>
          <w:szCs w:val="32"/>
          <w:rtl/>
        </w:rPr>
      </w:pPr>
    </w:p>
    <w:p w:rsidR="00822F2F" w:rsidRDefault="00822F2F" w:rsidP="007E2E8B">
      <w:pPr>
        <w:spacing w:line="360" w:lineRule="auto"/>
        <w:jc w:val="lowKashida"/>
        <w:rPr>
          <w:b/>
          <w:bCs/>
          <w:sz w:val="32"/>
          <w:szCs w:val="32"/>
          <w:rtl/>
        </w:rPr>
      </w:pPr>
    </w:p>
    <w:p w:rsidR="00822F2F" w:rsidRDefault="00822F2F" w:rsidP="007E2E8B">
      <w:pPr>
        <w:spacing w:line="360" w:lineRule="auto"/>
        <w:jc w:val="lowKashida"/>
        <w:rPr>
          <w:b/>
          <w:bCs/>
          <w:sz w:val="32"/>
          <w:szCs w:val="32"/>
          <w:rtl/>
        </w:rPr>
      </w:pPr>
    </w:p>
    <w:p w:rsidR="00822F2F" w:rsidRDefault="00822F2F" w:rsidP="007E2E8B">
      <w:pPr>
        <w:spacing w:line="360" w:lineRule="auto"/>
        <w:jc w:val="lowKashida"/>
        <w:rPr>
          <w:b/>
          <w:bCs/>
          <w:sz w:val="32"/>
          <w:szCs w:val="32"/>
          <w:rtl/>
        </w:rPr>
      </w:pPr>
    </w:p>
    <w:p w:rsidR="00822F2F" w:rsidRDefault="00822F2F" w:rsidP="007E2E8B">
      <w:pPr>
        <w:spacing w:line="360" w:lineRule="auto"/>
        <w:jc w:val="lowKashida"/>
        <w:rPr>
          <w:b/>
          <w:bCs/>
          <w:sz w:val="32"/>
          <w:szCs w:val="32"/>
          <w:rtl/>
        </w:rPr>
      </w:pPr>
    </w:p>
    <w:p w:rsidR="00822F2F" w:rsidRDefault="00822F2F" w:rsidP="007E2E8B">
      <w:pPr>
        <w:spacing w:line="360" w:lineRule="auto"/>
        <w:jc w:val="lowKashida"/>
        <w:rPr>
          <w:b/>
          <w:bCs/>
          <w:sz w:val="32"/>
          <w:szCs w:val="32"/>
          <w:rtl/>
        </w:rPr>
      </w:pPr>
    </w:p>
    <w:p w:rsidR="00822F2F" w:rsidRDefault="00822F2F" w:rsidP="007E2E8B">
      <w:pPr>
        <w:spacing w:line="360" w:lineRule="auto"/>
        <w:jc w:val="lowKashida"/>
        <w:rPr>
          <w:b/>
          <w:bCs/>
          <w:sz w:val="32"/>
          <w:szCs w:val="32"/>
        </w:rPr>
      </w:pPr>
    </w:p>
    <w:p w:rsidR="003E45A0" w:rsidRDefault="003E45A0" w:rsidP="003E45A0">
      <w:pPr>
        <w:spacing w:line="360" w:lineRule="auto"/>
        <w:jc w:val="lowKashida"/>
        <w:rPr>
          <w:b/>
          <w:bCs/>
          <w:sz w:val="32"/>
          <w:szCs w:val="32"/>
          <w:rtl/>
        </w:rPr>
      </w:pPr>
    </w:p>
    <w:p w:rsidR="005178C5" w:rsidRDefault="005178C5" w:rsidP="003E45A0">
      <w:pPr>
        <w:spacing w:line="360" w:lineRule="auto"/>
        <w:jc w:val="lowKashida"/>
        <w:rPr>
          <w:b/>
          <w:bCs/>
          <w:sz w:val="32"/>
          <w:szCs w:val="32"/>
          <w:rtl/>
        </w:rPr>
      </w:pPr>
    </w:p>
    <w:p w:rsidR="0083539B" w:rsidRPr="003E45A0" w:rsidRDefault="0083539B" w:rsidP="0083539B">
      <w:pPr>
        <w:tabs>
          <w:tab w:val="left" w:pos="3614"/>
          <w:tab w:val="center" w:pos="4320"/>
        </w:tabs>
        <w:jc w:val="center"/>
        <w:rPr>
          <w:b/>
          <w:bCs/>
          <w:sz w:val="36"/>
          <w:szCs w:val="36"/>
          <w:lang w:bidi="ar-IQ"/>
        </w:rPr>
      </w:pPr>
      <w:r w:rsidRPr="00301848">
        <w:rPr>
          <w:rFonts w:hint="cs"/>
          <w:b/>
          <w:bCs/>
          <w:sz w:val="36"/>
          <w:szCs w:val="36"/>
          <w:rtl/>
          <w:lang w:bidi="ar-IQ"/>
        </w:rPr>
        <w:lastRenderedPageBreak/>
        <w:t>ملحق (</w:t>
      </w:r>
      <w:r>
        <w:rPr>
          <w:rFonts w:hint="cs"/>
          <w:b/>
          <w:bCs/>
          <w:sz w:val="36"/>
          <w:szCs w:val="36"/>
          <w:rtl/>
          <w:lang w:bidi="ar-IQ"/>
        </w:rPr>
        <w:t>4</w:t>
      </w:r>
      <w:r w:rsidRPr="00301848">
        <w:rPr>
          <w:rFonts w:hint="cs"/>
          <w:b/>
          <w:bCs/>
          <w:sz w:val="36"/>
          <w:szCs w:val="36"/>
          <w:rtl/>
          <w:lang w:bidi="ar-IQ"/>
        </w:rPr>
        <w:t>)</w:t>
      </w:r>
    </w:p>
    <w:p w:rsidR="0083539B" w:rsidRDefault="0083539B" w:rsidP="0083539B">
      <w:pPr>
        <w:jc w:val="center"/>
        <w:rPr>
          <w:rFonts w:ascii="Arial" w:hAnsi="Arial" w:cs="Simplified Arabic"/>
          <w:b/>
          <w:bCs/>
          <w:sz w:val="36"/>
          <w:szCs w:val="36"/>
          <w:rtl/>
          <w:lang w:bidi="ar-IQ"/>
        </w:rPr>
      </w:pPr>
      <w:r>
        <w:rPr>
          <w:rFonts w:ascii="Arial" w:hAnsi="Arial" w:cs="Simplified Arabic"/>
          <w:b/>
          <w:bCs/>
          <w:sz w:val="36"/>
          <w:szCs w:val="36"/>
          <w:rtl/>
          <w:lang w:bidi="ar-IQ"/>
        </w:rPr>
        <w:t>قائمة بأسماء الخبراء والمتخصصين</w:t>
      </w:r>
    </w:p>
    <w:tbl>
      <w:tblPr>
        <w:bidiVisual/>
        <w:tblW w:w="0" w:type="auto"/>
        <w:tblInd w:w="-43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tblPr>
      <w:tblGrid>
        <w:gridCol w:w="539"/>
        <w:gridCol w:w="2262"/>
        <w:gridCol w:w="1542"/>
        <w:gridCol w:w="2285"/>
        <w:gridCol w:w="2326"/>
      </w:tblGrid>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83539B" w:rsidRDefault="0083539B" w:rsidP="0021547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ت</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83539B" w:rsidRDefault="0083539B" w:rsidP="0021547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اسم الخبير</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83539B" w:rsidRDefault="0083539B" w:rsidP="0021547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اللقب العلمي</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83539B" w:rsidRDefault="0083539B" w:rsidP="0021547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الاختصاص الدقيق</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shd w:val="clear" w:color="auto" w:fill="D9D9D9"/>
          </w:tcPr>
          <w:p w:rsidR="0083539B" w:rsidRDefault="0083539B" w:rsidP="00215470">
            <w:pPr>
              <w:jc w:val="center"/>
              <w:rPr>
                <w:rFonts w:ascii="Arial" w:eastAsia="SimSun" w:hAnsi="Arial" w:cs="Simplified Arabic"/>
                <w:b/>
                <w:bCs/>
                <w:sz w:val="30"/>
                <w:szCs w:val="30"/>
                <w:lang w:eastAsia="zh-CN" w:bidi="ar-IQ"/>
              </w:rPr>
            </w:pPr>
            <w:r>
              <w:rPr>
                <w:rFonts w:ascii="Arial" w:hAnsi="Arial" w:cs="Simplified Arabic"/>
                <w:b/>
                <w:bCs/>
                <w:sz w:val="30"/>
                <w:szCs w:val="30"/>
                <w:rtl/>
                <w:lang w:bidi="ar-IQ"/>
              </w:rPr>
              <w:t>مكان العمل</w:t>
            </w:r>
          </w:p>
        </w:tc>
      </w:tr>
      <w:tr w:rsidR="0083539B" w:rsidTr="0083539B">
        <w:trPr>
          <w:trHeight w:val="1163"/>
        </w:trPr>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hAnsi="Simplified Arabic" w:cs="Simplified Arabic"/>
                <w:b/>
                <w:bCs/>
                <w:sz w:val="24"/>
                <w:szCs w:val="24"/>
                <w:rtl/>
              </w:rPr>
            </w:pPr>
            <w:r w:rsidRPr="0083539B">
              <w:rPr>
                <w:rFonts w:ascii="Simplified Arabic" w:hAnsi="Simplified Arabic" w:cs="Simplified Arabic"/>
                <w:b/>
                <w:bCs/>
                <w:sz w:val="24"/>
                <w:szCs w:val="24"/>
                <w:rtl/>
              </w:rPr>
              <w:t>1</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د. بيان علي عبد علي</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الاختبارات والتدريب</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جامعة بابل</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rPr>
            </w:pPr>
            <w:r w:rsidRPr="0083539B">
              <w:rPr>
                <w:rFonts w:ascii="Simplified Arabic" w:hAnsi="Simplified Arabic" w:cs="Simplified Arabic"/>
                <w:b/>
                <w:bCs/>
                <w:sz w:val="24"/>
                <w:szCs w:val="24"/>
                <w:rtl/>
              </w:rPr>
              <w:t>2</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 xml:space="preserve">د. ثائر داوود سلمان </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اختبارات وقياس</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بغداد</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3</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د. حميد عبد النبي الفتلاوي</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5178C5">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 xml:space="preserve">الإصابات الرياضية </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بغداد</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4</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eastAsia="SimSun" w:hAnsi="Simplified Arabic" w:cs="Simplified Arabic"/>
                <w:b/>
                <w:bCs/>
                <w:sz w:val="24"/>
                <w:szCs w:val="24"/>
                <w:rtl/>
                <w:lang w:eastAsia="zh-CN" w:bidi="ar-IQ"/>
              </w:rPr>
              <w:t>د. ناهدة عبد زيد</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أستاذ</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eastAsia="SimSun" w:hAnsi="Simplified Arabic" w:cs="Simplified Arabic"/>
                <w:b/>
                <w:bCs/>
                <w:sz w:val="24"/>
                <w:szCs w:val="24"/>
                <w:rtl/>
                <w:lang w:eastAsia="zh-CN" w:bidi="ar-IQ"/>
              </w:rPr>
              <w:t xml:space="preserve">علوم الحركة </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eastAsia="SimSun" w:hAnsi="Simplified Arabic" w:cs="Simplified Arabic"/>
                <w:b/>
                <w:bCs/>
                <w:sz w:val="24"/>
                <w:szCs w:val="24"/>
                <w:rtl/>
                <w:lang w:eastAsia="zh-CN" w:bidi="ar-IQ"/>
              </w:rPr>
              <w:t>والكرة الطائرة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بابل</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5</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د. عايد حسين عبد الأمير</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 xml:space="preserve">أستاذ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التدريب الرياضي</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بابل</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6</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د. رحيم عطيه</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 xml:space="preserve">أستاذ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eastAsia="SimSun" w:hAnsi="Simplified Arabic" w:cs="Simplified Arabic"/>
                <w:b/>
                <w:bCs/>
                <w:sz w:val="24"/>
                <w:szCs w:val="24"/>
                <w:rtl/>
                <w:lang w:eastAsia="zh-CN" w:bidi="ar-IQ"/>
              </w:rPr>
              <w:t>اختبارات وقياس</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ميسان</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7</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hAnsi="Simplified Arabic" w:cs="Simplified Arabic"/>
                <w:b/>
                <w:bCs/>
                <w:sz w:val="24"/>
                <w:szCs w:val="24"/>
                <w:lang w:bidi="ar-IQ"/>
              </w:rPr>
            </w:pPr>
            <w:r w:rsidRPr="0083539B">
              <w:rPr>
                <w:rFonts w:ascii="Simplified Arabic" w:hAnsi="Simplified Arabic" w:cs="Simplified Arabic"/>
                <w:b/>
                <w:bCs/>
                <w:sz w:val="24"/>
                <w:szCs w:val="24"/>
                <w:rtl/>
                <w:lang w:bidi="ar-IQ"/>
              </w:rPr>
              <w:t>د. نعيم عبد الحسين بريسم</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أستاذ مساعد</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 xml:space="preserve">تدريب المعاقين </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eastAsia="zh-CN"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بابل</w:t>
            </w:r>
          </w:p>
        </w:tc>
      </w:tr>
      <w:tr w:rsidR="0083539B" w:rsidTr="00215470">
        <w:tc>
          <w:tcPr>
            <w:tcW w:w="539"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12</w:t>
            </w:r>
          </w:p>
        </w:tc>
        <w:tc>
          <w:tcPr>
            <w:tcW w:w="226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lowKashida"/>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د. نصر حسين عبد الأمير</w:t>
            </w:r>
          </w:p>
        </w:tc>
        <w:tc>
          <w:tcPr>
            <w:tcW w:w="1542"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 xml:space="preserve">أستاذ مساعد </w:t>
            </w:r>
          </w:p>
        </w:tc>
        <w:tc>
          <w:tcPr>
            <w:tcW w:w="2285"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hAnsi="Simplified Arabic" w:cs="Simplified Arabic"/>
                <w:b/>
                <w:bCs/>
                <w:sz w:val="24"/>
                <w:szCs w:val="24"/>
                <w:rtl/>
                <w:lang w:bidi="ar-IQ"/>
              </w:rPr>
            </w:pPr>
            <w:r w:rsidRPr="0083539B">
              <w:rPr>
                <w:rFonts w:ascii="Simplified Arabic" w:hAnsi="Simplified Arabic" w:cs="Simplified Arabic"/>
                <w:b/>
                <w:bCs/>
                <w:sz w:val="24"/>
                <w:szCs w:val="24"/>
                <w:rtl/>
                <w:lang w:bidi="ar-IQ"/>
              </w:rPr>
              <w:t>التدريب الرياضي</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وكرة السلة</w:t>
            </w:r>
          </w:p>
        </w:tc>
        <w:tc>
          <w:tcPr>
            <w:tcW w:w="2326" w:type="dxa"/>
            <w:tcBorders>
              <w:top w:val="thinThickSmallGap" w:sz="24" w:space="0" w:color="auto"/>
              <w:left w:val="thinThickSmallGap" w:sz="24" w:space="0" w:color="auto"/>
              <w:bottom w:val="thinThickSmallGap" w:sz="24" w:space="0" w:color="auto"/>
              <w:right w:val="thinThickSmallGap" w:sz="24" w:space="0" w:color="auto"/>
            </w:tcBorders>
          </w:tcPr>
          <w:p w:rsidR="0083539B" w:rsidRPr="0083539B" w:rsidRDefault="0083539B" w:rsidP="0083539B">
            <w:pPr>
              <w:spacing w:line="240" w:lineRule="auto"/>
              <w:jc w:val="center"/>
              <w:rPr>
                <w:rFonts w:ascii="Simplified Arabic" w:eastAsia="SimSun" w:hAnsi="Simplified Arabic" w:cs="Simplified Arabic"/>
                <w:b/>
                <w:bCs/>
                <w:sz w:val="24"/>
                <w:szCs w:val="24"/>
                <w:rtl/>
                <w:lang w:eastAsia="zh-CN" w:bidi="ar-IQ"/>
              </w:rPr>
            </w:pPr>
            <w:r w:rsidRPr="0083539B">
              <w:rPr>
                <w:rFonts w:ascii="Simplified Arabic" w:hAnsi="Simplified Arabic" w:cs="Simplified Arabic"/>
                <w:b/>
                <w:bCs/>
                <w:sz w:val="24"/>
                <w:szCs w:val="24"/>
                <w:rtl/>
                <w:lang w:bidi="ar-IQ"/>
              </w:rPr>
              <w:t>كلية التربية الرياضية</w:t>
            </w:r>
          </w:p>
          <w:p w:rsidR="0083539B" w:rsidRPr="0083539B" w:rsidRDefault="0083539B" w:rsidP="0083539B">
            <w:pPr>
              <w:spacing w:line="240" w:lineRule="auto"/>
              <w:jc w:val="center"/>
              <w:rPr>
                <w:rFonts w:ascii="Simplified Arabic" w:eastAsia="SimSun" w:hAnsi="Simplified Arabic" w:cs="Simplified Arabic"/>
                <w:b/>
                <w:bCs/>
                <w:sz w:val="24"/>
                <w:szCs w:val="24"/>
                <w:lang w:eastAsia="zh-CN" w:bidi="ar-IQ"/>
              </w:rPr>
            </w:pPr>
            <w:r w:rsidRPr="0083539B">
              <w:rPr>
                <w:rFonts w:ascii="Simplified Arabic" w:hAnsi="Simplified Arabic" w:cs="Simplified Arabic"/>
                <w:b/>
                <w:bCs/>
                <w:sz w:val="24"/>
                <w:szCs w:val="24"/>
                <w:rtl/>
                <w:lang w:bidi="ar-IQ"/>
              </w:rPr>
              <w:t>جامعة بابل</w:t>
            </w:r>
          </w:p>
        </w:tc>
      </w:tr>
    </w:tbl>
    <w:p w:rsidR="006C4552" w:rsidRDefault="006C4552" w:rsidP="006C4552">
      <w:pPr>
        <w:jc w:val="center"/>
        <w:rPr>
          <w:rFonts w:cs="Simplified Arabic"/>
          <w:b/>
          <w:bCs/>
          <w:sz w:val="32"/>
          <w:szCs w:val="32"/>
          <w:rtl/>
        </w:rPr>
      </w:pPr>
      <w:r w:rsidRPr="00C02604">
        <w:rPr>
          <w:rFonts w:cs="Simplified Arabic" w:hint="eastAsia"/>
          <w:b/>
          <w:bCs/>
          <w:sz w:val="32"/>
          <w:szCs w:val="32"/>
          <w:rtl/>
        </w:rPr>
        <w:lastRenderedPageBreak/>
        <w:t>ملحق</w:t>
      </w:r>
      <w:r w:rsidRPr="00C02604">
        <w:rPr>
          <w:rFonts w:cs="Simplified Arabic"/>
          <w:b/>
          <w:bCs/>
          <w:sz w:val="32"/>
          <w:szCs w:val="32"/>
          <w:rtl/>
        </w:rPr>
        <w:t xml:space="preserve"> ( </w:t>
      </w:r>
      <w:r>
        <w:rPr>
          <w:rFonts w:cs="Simplified Arabic" w:hint="cs"/>
          <w:b/>
          <w:bCs/>
          <w:sz w:val="32"/>
          <w:szCs w:val="32"/>
          <w:rtl/>
        </w:rPr>
        <w:t>4</w:t>
      </w:r>
      <w:r w:rsidRPr="00C02604">
        <w:rPr>
          <w:rFonts w:cs="Simplified Arabic"/>
          <w:b/>
          <w:bCs/>
          <w:sz w:val="32"/>
          <w:szCs w:val="32"/>
          <w:rtl/>
        </w:rPr>
        <w:t xml:space="preserve">  )</w:t>
      </w:r>
    </w:p>
    <w:p w:rsidR="006C4552" w:rsidRPr="00DF3EF0" w:rsidRDefault="006C4552" w:rsidP="00B60C43">
      <w:pPr>
        <w:spacing w:line="240" w:lineRule="auto"/>
        <w:jc w:val="center"/>
        <w:rPr>
          <w:rFonts w:cs="Simplified Arabic"/>
          <w:b/>
          <w:bCs/>
          <w:sz w:val="28"/>
          <w:szCs w:val="28"/>
          <w:rtl/>
        </w:rPr>
      </w:pPr>
      <w:r w:rsidRPr="00DF3EF0">
        <w:rPr>
          <w:rFonts w:cs="Simplified Arabic" w:hint="eastAsia"/>
          <w:b/>
          <w:bCs/>
          <w:sz w:val="28"/>
          <w:szCs w:val="28"/>
          <w:rtl/>
        </w:rPr>
        <w:t>نماذج</w:t>
      </w:r>
      <w:r w:rsidRPr="00DF3EF0">
        <w:rPr>
          <w:rFonts w:cs="Simplified Arabic"/>
          <w:b/>
          <w:bCs/>
          <w:sz w:val="28"/>
          <w:szCs w:val="28"/>
          <w:rtl/>
        </w:rPr>
        <w:t xml:space="preserve"> من </w:t>
      </w:r>
      <w:r w:rsidRPr="00DF3EF0">
        <w:rPr>
          <w:rFonts w:cs="Simplified Arabic" w:hint="cs"/>
          <w:b/>
          <w:bCs/>
          <w:sz w:val="28"/>
          <w:szCs w:val="28"/>
          <w:rtl/>
        </w:rPr>
        <w:t xml:space="preserve">التمرينات </w:t>
      </w:r>
      <w:r>
        <w:rPr>
          <w:rFonts w:cs="Simplified Arabic" w:hint="cs"/>
          <w:b/>
          <w:bCs/>
          <w:sz w:val="28"/>
          <w:szCs w:val="28"/>
          <w:rtl/>
        </w:rPr>
        <w:t>الخاصة</w:t>
      </w:r>
      <w:r w:rsidRPr="00DF3EF0">
        <w:rPr>
          <w:rFonts w:cs="Simplified Arabic" w:hint="cs"/>
          <w:b/>
          <w:bCs/>
          <w:sz w:val="28"/>
          <w:szCs w:val="28"/>
          <w:rtl/>
        </w:rPr>
        <w:t xml:space="preserve"> المستخدمة للمجموعة التجريبية </w:t>
      </w:r>
    </w:p>
    <w:p w:rsidR="006C4552" w:rsidRPr="00DE2BFD" w:rsidRDefault="006C4552" w:rsidP="00B60C43">
      <w:pPr>
        <w:spacing w:line="240" w:lineRule="auto"/>
        <w:jc w:val="lowKashida"/>
        <w:rPr>
          <w:rFonts w:cs="Simplified Arabic"/>
          <w:b/>
          <w:bCs/>
          <w:sz w:val="28"/>
          <w:szCs w:val="28"/>
          <w:rtl/>
        </w:rPr>
      </w:pPr>
      <w:r w:rsidRPr="00DF3EF0">
        <w:rPr>
          <w:rFonts w:cs="Simplified Arabic" w:hint="eastAsia"/>
          <w:b/>
          <w:bCs/>
          <w:sz w:val="28"/>
          <w:szCs w:val="28"/>
          <w:rtl/>
        </w:rPr>
        <w:t>الوحدةالتدريبية</w:t>
      </w:r>
      <w:r w:rsidRPr="00DF3EF0">
        <w:rPr>
          <w:rFonts w:cs="Simplified Arabic"/>
          <w:sz w:val="28"/>
          <w:szCs w:val="28"/>
          <w:rtl/>
        </w:rPr>
        <w:t xml:space="preserve"> : </w:t>
      </w:r>
      <w:r w:rsidRPr="00DF3EF0">
        <w:rPr>
          <w:rFonts w:cs="Simplified Arabic" w:hint="cs"/>
          <w:sz w:val="28"/>
          <w:szCs w:val="28"/>
          <w:rtl/>
        </w:rPr>
        <w:t>الأولى</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6C4552" w:rsidRPr="00DF3EF0" w:rsidRDefault="006C4552" w:rsidP="00615383">
      <w:pPr>
        <w:spacing w:line="240" w:lineRule="auto"/>
        <w:jc w:val="lowKashida"/>
        <w:rPr>
          <w:rFonts w:cs="Simplified Arabic"/>
          <w:sz w:val="28"/>
          <w:szCs w:val="28"/>
          <w:rtl/>
        </w:rPr>
      </w:pPr>
      <w:r>
        <w:rPr>
          <w:rFonts w:cs="Simplified Arabic" w:hint="cs"/>
          <w:b/>
          <w:bCs/>
          <w:sz w:val="28"/>
          <w:szCs w:val="28"/>
          <w:rtl/>
        </w:rPr>
        <w:t xml:space="preserve">الوقت:    </w:t>
      </w:r>
      <w:r w:rsidR="00C215D1" w:rsidRPr="00C215D1">
        <w:rPr>
          <w:rFonts w:cs="Simplified Arabic" w:hint="cs"/>
          <w:sz w:val="28"/>
          <w:szCs w:val="28"/>
          <w:rtl/>
        </w:rPr>
        <w:t>3</w:t>
      </w:r>
      <w:r w:rsidR="00615383">
        <w:rPr>
          <w:rFonts w:cs="Simplified Arabic" w:hint="cs"/>
          <w:sz w:val="28"/>
          <w:szCs w:val="28"/>
          <w:rtl/>
        </w:rPr>
        <w:t>4</w:t>
      </w:r>
      <w:r w:rsidR="00C215D1" w:rsidRPr="00C215D1">
        <w:rPr>
          <w:rFonts w:cs="Simplified Arabic" w:hint="cs"/>
          <w:sz w:val="28"/>
          <w:szCs w:val="28"/>
          <w:rtl/>
        </w:rPr>
        <w:t>دقيقة</w:t>
      </w:r>
      <w:r>
        <w:rPr>
          <w:rFonts w:cs="Simplified Arabic" w:hint="cs"/>
          <w:b/>
          <w:bCs/>
          <w:sz w:val="28"/>
          <w:szCs w:val="28"/>
          <w:rtl/>
        </w:rPr>
        <w:t xml:space="preserve">           </w:t>
      </w:r>
      <w:r w:rsidR="00C215D1">
        <w:rPr>
          <w:rFonts w:cs="Simplified Arabic" w:hint="cs"/>
          <w:b/>
          <w:bCs/>
          <w:sz w:val="28"/>
          <w:szCs w:val="28"/>
          <w:rtl/>
        </w:rPr>
        <w:t xml:space="preserve">                        </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sidRPr="00DF3EF0">
        <w:rPr>
          <w:rFonts w:cs="Simplified Arabic" w:hint="cs"/>
          <w:sz w:val="28"/>
          <w:szCs w:val="28"/>
          <w:rtl/>
        </w:rPr>
        <w:t>الأول</w:t>
      </w:r>
    </w:p>
    <w:p w:rsidR="006C4552" w:rsidRDefault="006C4552" w:rsidP="00B60C43">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ال</w:t>
      </w:r>
      <w:r w:rsidRPr="00DF3EF0">
        <w:rPr>
          <w:rFonts w:cs="Simplified Arabic" w:hint="cs"/>
          <w:sz w:val="28"/>
          <w:szCs w:val="28"/>
          <w:rtl/>
        </w:rPr>
        <w:t xml:space="preserve">أحد 9/12/2012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6C4552" w:rsidRPr="00DF3EF0" w:rsidRDefault="006C4552" w:rsidP="00B60C43">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6C4552" w:rsidRDefault="006C4552" w:rsidP="00B60C43">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تطوير تحمل القدرة والادراك الحس-حركي ومهارة التصويب من الثبات</w:t>
      </w:r>
    </w:p>
    <w:p w:rsidR="006C4552" w:rsidRPr="00D749B0" w:rsidRDefault="006C4552" w:rsidP="006C4552">
      <w:pPr>
        <w:jc w:val="lowKashida"/>
        <w:rPr>
          <w:szCs w:val="24"/>
          <w:rtl/>
          <w:lang w:bidi="ar-IQ"/>
        </w:rPr>
      </w:pPr>
    </w:p>
    <w:tbl>
      <w:tblPr>
        <w:bidiVisual/>
        <w:tblW w:w="9844" w:type="dxa"/>
        <w:tblInd w:w="-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459"/>
        <w:gridCol w:w="709"/>
        <w:gridCol w:w="709"/>
        <w:gridCol w:w="850"/>
        <w:gridCol w:w="781"/>
        <w:gridCol w:w="933"/>
        <w:gridCol w:w="979"/>
        <w:gridCol w:w="709"/>
        <w:gridCol w:w="1290"/>
      </w:tblGrid>
      <w:tr w:rsidR="00E12048" w:rsidRPr="009A26D9" w:rsidTr="00E60B87">
        <w:trPr>
          <w:trHeight w:val="337"/>
        </w:trPr>
        <w:tc>
          <w:tcPr>
            <w:tcW w:w="425" w:type="dxa"/>
            <w:vMerge w:val="restart"/>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ت</w:t>
            </w:r>
          </w:p>
        </w:tc>
        <w:tc>
          <w:tcPr>
            <w:tcW w:w="2459" w:type="dxa"/>
            <w:vMerge w:val="restart"/>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التمرين</w:t>
            </w:r>
          </w:p>
        </w:tc>
        <w:tc>
          <w:tcPr>
            <w:tcW w:w="709" w:type="dxa"/>
            <w:vMerge w:val="restart"/>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E12048" w:rsidRDefault="00E12048" w:rsidP="00473327">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E12048" w:rsidRDefault="00B60C43" w:rsidP="00473327">
            <w:pPr>
              <w:jc w:val="center"/>
              <w:rPr>
                <w:sz w:val="20"/>
                <w:szCs w:val="20"/>
                <w:rtl/>
                <w:lang w:bidi="ar-IQ"/>
              </w:rPr>
            </w:pPr>
            <w:r>
              <w:rPr>
                <w:rFonts w:hint="cs"/>
                <w:sz w:val="20"/>
                <w:szCs w:val="20"/>
                <w:rtl/>
                <w:lang w:bidi="ar-IQ"/>
              </w:rPr>
              <w:t xml:space="preserve">زمن </w:t>
            </w:r>
            <w:r w:rsidR="00E12048" w:rsidRPr="009A26D9">
              <w:rPr>
                <w:rFonts w:hint="cs"/>
                <w:sz w:val="20"/>
                <w:szCs w:val="20"/>
                <w:rtl/>
                <w:lang w:bidi="ar-IQ"/>
              </w:rPr>
              <w:t>التكرار</w:t>
            </w:r>
          </w:p>
        </w:tc>
        <w:tc>
          <w:tcPr>
            <w:tcW w:w="1912" w:type="dxa"/>
            <w:gridSpan w:val="2"/>
            <w:shd w:val="clear" w:color="auto" w:fill="E6E6E6"/>
            <w:vAlign w:val="center"/>
          </w:tcPr>
          <w:p w:rsidR="00E12048" w:rsidRPr="009A26D9" w:rsidRDefault="00E12048" w:rsidP="00473327">
            <w:pPr>
              <w:jc w:val="center"/>
              <w:rPr>
                <w:sz w:val="20"/>
                <w:szCs w:val="20"/>
                <w:rtl/>
                <w:lang w:bidi="ar-IQ"/>
              </w:rPr>
            </w:pPr>
            <w:r>
              <w:rPr>
                <w:rFonts w:hint="cs"/>
                <w:sz w:val="20"/>
                <w:szCs w:val="20"/>
                <w:rtl/>
                <w:lang w:bidi="ar-IQ"/>
              </w:rPr>
              <w:t>الراحة</w:t>
            </w:r>
          </w:p>
        </w:tc>
        <w:tc>
          <w:tcPr>
            <w:tcW w:w="709" w:type="dxa"/>
            <w:vMerge w:val="restart"/>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زمن التمرين الكلي</w:t>
            </w:r>
          </w:p>
        </w:tc>
        <w:tc>
          <w:tcPr>
            <w:tcW w:w="1290" w:type="dxa"/>
            <w:vMerge w:val="restart"/>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الملاحظات</w:t>
            </w:r>
          </w:p>
        </w:tc>
      </w:tr>
      <w:tr w:rsidR="00E12048" w:rsidRPr="009A26D9" w:rsidTr="00E60B87">
        <w:trPr>
          <w:trHeight w:val="570"/>
        </w:trPr>
        <w:tc>
          <w:tcPr>
            <w:tcW w:w="425" w:type="dxa"/>
            <w:vMerge/>
            <w:shd w:val="clear" w:color="auto" w:fill="E6E6E6"/>
            <w:vAlign w:val="center"/>
          </w:tcPr>
          <w:p w:rsidR="00E12048" w:rsidRPr="009A26D9" w:rsidRDefault="00E12048" w:rsidP="00473327">
            <w:pPr>
              <w:jc w:val="center"/>
              <w:rPr>
                <w:sz w:val="20"/>
                <w:szCs w:val="20"/>
                <w:rtl/>
                <w:lang w:bidi="ar-IQ"/>
              </w:rPr>
            </w:pPr>
          </w:p>
        </w:tc>
        <w:tc>
          <w:tcPr>
            <w:tcW w:w="2459" w:type="dxa"/>
            <w:vMerge/>
            <w:shd w:val="clear" w:color="auto" w:fill="E6E6E6"/>
            <w:vAlign w:val="center"/>
          </w:tcPr>
          <w:p w:rsidR="00E12048" w:rsidRPr="009A26D9" w:rsidRDefault="00E12048" w:rsidP="00473327">
            <w:pPr>
              <w:jc w:val="center"/>
              <w:rPr>
                <w:sz w:val="20"/>
                <w:szCs w:val="20"/>
                <w:rtl/>
                <w:lang w:bidi="ar-IQ"/>
              </w:rPr>
            </w:pPr>
          </w:p>
        </w:tc>
        <w:tc>
          <w:tcPr>
            <w:tcW w:w="709" w:type="dxa"/>
            <w:vMerge/>
            <w:shd w:val="clear" w:color="auto" w:fill="E6E6E6"/>
            <w:vAlign w:val="center"/>
          </w:tcPr>
          <w:p w:rsidR="00E12048" w:rsidRPr="009A26D9" w:rsidRDefault="00E12048" w:rsidP="00473327">
            <w:pPr>
              <w:jc w:val="center"/>
              <w:rPr>
                <w:sz w:val="20"/>
                <w:szCs w:val="20"/>
                <w:rtl/>
                <w:lang w:bidi="ar-IQ"/>
              </w:rPr>
            </w:pPr>
          </w:p>
        </w:tc>
        <w:tc>
          <w:tcPr>
            <w:tcW w:w="709" w:type="dxa"/>
            <w:shd w:val="clear" w:color="auto" w:fill="E6E6E6"/>
            <w:vAlign w:val="center"/>
          </w:tcPr>
          <w:p w:rsidR="00E12048" w:rsidRPr="009A26D9" w:rsidRDefault="00E12048" w:rsidP="00473327">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E12048" w:rsidRPr="009A26D9" w:rsidRDefault="00E12048" w:rsidP="00473327">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E12048" w:rsidRPr="009A26D9" w:rsidRDefault="00E12048" w:rsidP="00473327">
            <w:pPr>
              <w:jc w:val="center"/>
              <w:rPr>
                <w:sz w:val="20"/>
                <w:szCs w:val="20"/>
                <w:rtl/>
                <w:lang w:bidi="ar-IQ"/>
              </w:rPr>
            </w:pPr>
          </w:p>
        </w:tc>
        <w:tc>
          <w:tcPr>
            <w:tcW w:w="933" w:type="dxa"/>
            <w:shd w:val="clear" w:color="auto" w:fill="E6E6E6"/>
            <w:vAlign w:val="center"/>
          </w:tcPr>
          <w:p w:rsidR="00E12048" w:rsidRPr="009A26D9" w:rsidRDefault="00E12048" w:rsidP="00473327">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الراحة بين المجموعات</w:t>
            </w:r>
          </w:p>
        </w:tc>
        <w:tc>
          <w:tcPr>
            <w:tcW w:w="709" w:type="dxa"/>
            <w:vMerge/>
            <w:shd w:val="clear" w:color="auto" w:fill="E6E6E6"/>
            <w:vAlign w:val="center"/>
          </w:tcPr>
          <w:p w:rsidR="00E12048" w:rsidRPr="009A26D9" w:rsidRDefault="00E12048" w:rsidP="00473327">
            <w:pPr>
              <w:jc w:val="center"/>
              <w:rPr>
                <w:sz w:val="20"/>
                <w:szCs w:val="20"/>
                <w:rtl/>
                <w:lang w:bidi="ar-IQ"/>
              </w:rPr>
            </w:pPr>
          </w:p>
        </w:tc>
        <w:tc>
          <w:tcPr>
            <w:tcW w:w="1290" w:type="dxa"/>
            <w:vMerge/>
            <w:shd w:val="clear" w:color="auto" w:fill="E6E6E6"/>
            <w:vAlign w:val="center"/>
          </w:tcPr>
          <w:p w:rsidR="00E12048" w:rsidRPr="009A26D9" w:rsidRDefault="00E12048" w:rsidP="00473327">
            <w:pPr>
              <w:jc w:val="center"/>
              <w:rPr>
                <w:sz w:val="20"/>
                <w:szCs w:val="20"/>
                <w:rtl/>
                <w:lang w:bidi="ar-IQ"/>
              </w:rPr>
            </w:pPr>
          </w:p>
        </w:tc>
      </w:tr>
      <w:tr w:rsidR="00E12048" w:rsidRPr="009A26D9" w:rsidTr="00E60B87">
        <w:tc>
          <w:tcPr>
            <w:tcW w:w="425" w:type="dxa"/>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1</w:t>
            </w:r>
          </w:p>
        </w:tc>
        <w:tc>
          <w:tcPr>
            <w:tcW w:w="2459" w:type="dxa"/>
            <w:shd w:val="clear" w:color="auto" w:fill="FFFFFF"/>
            <w:vAlign w:val="center"/>
          </w:tcPr>
          <w:p w:rsidR="00E12048" w:rsidRPr="000B4755" w:rsidRDefault="000B4755" w:rsidP="00473327">
            <w:pPr>
              <w:jc w:val="center"/>
              <w:rPr>
                <w:sz w:val="20"/>
                <w:szCs w:val="20"/>
                <w:rtl/>
              </w:rPr>
            </w:pPr>
            <w:r w:rsidRPr="000B4755">
              <w:rPr>
                <w:rFonts w:ascii="Simplified Arabic" w:hAnsi="Simplified Arabic" w:cs="Simplified Arabic" w:hint="cs"/>
                <w:sz w:val="20"/>
                <w:szCs w:val="20"/>
                <w:rtl/>
              </w:rPr>
              <w:t>تدوير الكرة الطبية من خلف الجذع ومن خلف الرأس مع الجري بالكرسي المتحرك بسرعات مختلفة</w:t>
            </w:r>
            <w:r w:rsidRPr="000B4755">
              <w:rPr>
                <w:rFonts w:ascii="Simplified Arabic" w:hAnsi="Simplified Arabic" w:cs="Simplified Arabic" w:hint="cs"/>
                <w:b/>
                <w:bCs/>
                <w:sz w:val="20"/>
                <w:szCs w:val="20"/>
                <w:rtl/>
              </w:rPr>
              <w:t>.</w:t>
            </w:r>
          </w:p>
        </w:tc>
        <w:tc>
          <w:tcPr>
            <w:tcW w:w="709" w:type="dxa"/>
            <w:shd w:val="clear" w:color="auto" w:fill="FFFFFF"/>
            <w:vAlign w:val="center"/>
          </w:tcPr>
          <w:p w:rsidR="00E12048" w:rsidRPr="009A26D9" w:rsidRDefault="00534895" w:rsidP="00473327">
            <w:pPr>
              <w:jc w:val="center"/>
              <w:rPr>
                <w:sz w:val="20"/>
                <w:szCs w:val="20"/>
                <w:rtl/>
                <w:lang w:bidi="ar-IQ"/>
              </w:rPr>
            </w:pPr>
            <w:r>
              <w:rPr>
                <w:rFonts w:hint="cs"/>
                <w:sz w:val="20"/>
                <w:szCs w:val="20"/>
                <w:rtl/>
                <w:lang w:bidi="ar-IQ"/>
              </w:rPr>
              <w:t>85</w:t>
            </w:r>
            <w:r w:rsidR="00E12048" w:rsidRPr="009A26D9">
              <w:rPr>
                <w:rFonts w:hint="cs"/>
                <w:sz w:val="20"/>
                <w:szCs w:val="20"/>
                <w:rtl/>
                <w:lang w:bidi="ar-IQ"/>
              </w:rPr>
              <w:t>%</w:t>
            </w:r>
          </w:p>
        </w:tc>
        <w:tc>
          <w:tcPr>
            <w:tcW w:w="709" w:type="dxa"/>
            <w:shd w:val="clear" w:color="auto" w:fill="FFFFFF"/>
            <w:vAlign w:val="center"/>
          </w:tcPr>
          <w:p w:rsidR="00E12048" w:rsidRPr="009A26D9" w:rsidRDefault="00615383" w:rsidP="00473327">
            <w:pPr>
              <w:jc w:val="center"/>
              <w:rPr>
                <w:sz w:val="20"/>
                <w:szCs w:val="20"/>
                <w:rtl/>
                <w:lang w:bidi="ar-IQ"/>
              </w:rPr>
            </w:pPr>
            <w:r>
              <w:rPr>
                <w:rFonts w:hint="cs"/>
                <w:sz w:val="20"/>
                <w:szCs w:val="20"/>
                <w:rtl/>
                <w:lang w:bidi="ar-IQ"/>
              </w:rPr>
              <w:t>3</w:t>
            </w:r>
          </w:p>
        </w:tc>
        <w:tc>
          <w:tcPr>
            <w:tcW w:w="850" w:type="dxa"/>
            <w:shd w:val="clear" w:color="auto" w:fill="FFFFFF"/>
            <w:vAlign w:val="center"/>
          </w:tcPr>
          <w:p w:rsidR="00E12048" w:rsidRPr="009A26D9" w:rsidRDefault="00615383" w:rsidP="00534895">
            <w:pPr>
              <w:jc w:val="center"/>
              <w:rPr>
                <w:sz w:val="20"/>
                <w:szCs w:val="20"/>
                <w:rtl/>
                <w:lang w:bidi="ar-IQ"/>
              </w:rPr>
            </w:pPr>
            <w:r>
              <w:rPr>
                <w:rFonts w:hint="cs"/>
                <w:sz w:val="20"/>
                <w:szCs w:val="20"/>
                <w:rtl/>
                <w:lang w:bidi="ar-IQ"/>
              </w:rPr>
              <w:t>-------</w:t>
            </w:r>
          </w:p>
        </w:tc>
        <w:tc>
          <w:tcPr>
            <w:tcW w:w="781" w:type="dxa"/>
            <w:shd w:val="clear" w:color="auto" w:fill="FFFFFF"/>
            <w:vAlign w:val="center"/>
          </w:tcPr>
          <w:p w:rsidR="00E12048" w:rsidRPr="009A26D9" w:rsidRDefault="00534895" w:rsidP="00534895">
            <w:pPr>
              <w:jc w:val="center"/>
              <w:rPr>
                <w:sz w:val="20"/>
                <w:szCs w:val="20"/>
                <w:rtl/>
                <w:lang w:bidi="ar-IQ"/>
              </w:rPr>
            </w:pPr>
            <w:r>
              <w:rPr>
                <w:rFonts w:hint="cs"/>
                <w:sz w:val="20"/>
                <w:szCs w:val="20"/>
                <w:rtl/>
                <w:lang w:bidi="ar-IQ"/>
              </w:rPr>
              <w:t>2د</w:t>
            </w:r>
          </w:p>
        </w:tc>
        <w:tc>
          <w:tcPr>
            <w:tcW w:w="933" w:type="dxa"/>
            <w:shd w:val="clear" w:color="auto" w:fill="FFFFFF"/>
            <w:vAlign w:val="center"/>
          </w:tcPr>
          <w:p w:rsidR="00E12048" w:rsidRPr="009A26D9" w:rsidRDefault="00615383" w:rsidP="00473327">
            <w:pPr>
              <w:jc w:val="center"/>
              <w:rPr>
                <w:sz w:val="20"/>
                <w:szCs w:val="20"/>
                <w:rtl/>
                <w:lang w:bidi="ar-IQ"/>
              </w:rPr>
            </w:pPr>
            <w:r>
              <w:rPr>
                <w:rFonts w:hint="cs"/>
                <w:sz w:val="20"/>
                <w:szCs w:val="20"/>
                <w:rtl/>
                <w:lang w:bidi="ar-IQ"/>
              </w:rPr>
              <w:t>2د</w:t>
            </w:r>
          </w:p>
        </w:tc>
        <w:tc>
          <w:tcPr>
            <w:tcW w:w="979" w:type="dxa"/>
            <w:shd w:val="clear" w:color="auto" w:fill="FFFFFF"/>
            <w:vAlign w:val="center"/>
          </w:tcPr>
          <w:p w:rsidR="00E12048" w:rsidRPr="009A26D9" w:rsidRDefault="00615383" w:rsidP="00C215D1">
            <w:pPr>
              <w:jc w:val="center"/>
              <w:rPr>
                <w:sz w:val="20"/>
                <w:szCs w:val="20"/>
                <w:rtl/>
                <w:lang w:bidi="ar-IQ"/>
              </w:rPr>
            </w:pPr>
            <w:r>
              <w:rPr>
                <w:rFonts w:hint="cs"/>
                <w:sz w:val="20"/>
                <w:szCs w:val="20"/>
                <w:rtl/>
                <w:lang w:bidi="ar-IQ"/>
              </w:rPr>
              <w:t>----------</w:t>
            </w:r>
          </w:p>
        </w:tc>
        <w:tc>
          <w:tcPr>
            <w:tcW w:w="709" w:type="dxa"/>
            <w:shd w:val="clear" w:color="auto" w:fill="FFFFFF"/>
            <w:vAlign w:val="center"/>
          </w:tcPr>
          <w:p w:rsidR="00E12048" w:rsidRPr="009A26D9" w:rsidRDefault="00534895" w:rsidP="00615383">
            <w:pPr>
              <w:jc w:val="center"/>
              <w:rPr>
                <w:sz w:val="20"/>
                <w:szCs w:val="20"/>
                <w:rtl/>
                <w:lang w:bidi="ar-IQ"/>
              </w:rPr>
            </w:pPr>
            <w:r>
              <w:rPr>
                <w:rFonts w:hint="cs"/>
                <w:sz w:val="20"/>
                <w:szCs w:val="20"/>
                <w:rtl/>
                <w:lang w:bidi="ar-IQ"/>
              </w:rPr>
              <w:t>1</w:t>
            </w:r>
            <w:r w:rsidR="00615383">
              <w:rPr>
                <w:rFonts w:hint="cs"/>
                <w:sz w:val="20"/>
                <w:szCs w:val="20"/>
                <w:rtl/>
                <w:lang w:bidi="ar-IQ"/>
              </w:rPr>
              <w:t>2</w:t>
            </w:r>
            <w:r w:rsidR="00E12048" w:rsidRPr="009A26D9">
              <w:rPr>
                <w:rFonts w:hint="cs"/>
                <w:sz w:val="20"/>
                <w:szCs w:val="20"/>
                <w:rtl/>
                <w:lang w:bidi="ar-IQ"/>
              </w:rPr>
              <w:t>د</w:t>
            </w:r>
          </w:p>
        </w:tc>
        <w:tc>
          <w:tcPr>
            <w:tcW w:w="1290" w:type="dxa"/>
            <w:shd w:val="clear" w:color="auto" w:fill="FFFFFF"/>
            <w:vAlign w:val="center"/>
          </w:tcPr>
          <w:p w:rsidR="00E12048" w:rsidRPr="009A26D9" w:rsidRDefault="00534895" w:rsidP="00473327">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E12048" w:rsidRPr="009A26D9" w:rsidTr="00E60B87">
        <w:tc>
          <w:tcPr>
            <w:tcW w:w="425" w:type="dxa"/>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2</w:t>
            </w:r>
          </w:p>
        </w:tc>
        <w:tc>
          <w:tcPr>
            <w:tcW w:w="2459" w:type="dxa"/>
            <w:shd w:val="clear" w:color="auto" w:fill="FFFFFF"/>
            <w:vAlign w:val="center"/>
          </w:tcPr>
          <w:p w:rsidR="00E12048" w:rsidRPr="000B4755" w:rsidRDefault="00615383" w:rsidP="00615383">
            <w:pPr>
              <w:jc w:val="center"/>
              <w:rPr>
                <w:sz w:val="20"/>
                <w:szCs w:val="20"/>
                <w:rtl/>
              </w:rPr>
            </w:pPr>
            <w:r>
              <w:rPr>
                <w:rFonts w:ascii="Simplified Arabic" w:hAnsi="Simplified Arabic" w:cs="Simplified Arabic" w:hint="cs"/>
                <w:sz w:val="20"/>
                <w:szCs w:val="20"/>
                <w:rtl/>
              </w:rPr>
              <w:t xml:space="preserve">الجري ومناولة </w:t>
            </w:r>
            <w:r w:rsidR="000B4755" w:rsidRPr="000B4755">
              <w:rPr>
                <w:rFonts w:ascii="Simplified Arabic" w:hAnsi="Simplified Arabic" w:cs="Simplified Arabic" w:hint="cs"/>
                <w:sz w:val="20"/>
                <w:szCs w:val="20"/>
                <w:rtl/>
              </w:rPr>
              <w:t xml:space="preserve"> الكرة الطبية </w:t>
            </w:r>
            <w:r>
              <w:rPr>
                <w:rFonts w:ascii="Simplified Arabic" w:hAnsi="Simplified Arabic" w:cs="Simplified Arabic" w:hint="cs"/>
                <w:sz w:val="20"/>
                <w:szCs w:val="20"/>
                <w:rtl/>
              </w:rPr>
              <w:t>بين زميلين على طول الملعب بدون طبطبة</w:t>
            </w:r>
            <w:r w:rsidR="000B4755" w:rsidRPr="000B4755">
              <w:rPr>
                <w:rFonts w:ascii="Simplified Arabic" w:hAnsi="Simplified Arabic" w:cs="Simplified Arabic" w:hint="cs"/>
                <w:sz w:val="20"/>
                <w:szCs w:val="20"/>
                <w:rtl/>
              </w:rPr>
              <w:t>.</w:t>
            </w:r>
          </w:p>
        </w:tc>
        <w:tc>
          <w:tcPr>
            <w:tcW w:w="709" w:type="dxa"/>
            <w:shd w:val="clear" w:color="auto" w:fill="FFFFFF"/>
            <w:vAlign w:val="center"/>
          </w:tcPr>
          <w:p w:rsidR="00E12048" w:rsidRPr="009A26D9" w:rsidRDefault="00534895" w:rsidP="00473327">
            <w:pPr>
              <w:jc w:val="center"/>
              <w:rPr>
                <w:sz w:val="20"/>
                <w:szCs w:val="20"/>
                <w:rtl/>
                <w:lang w:bidi="ar-IQ"/>
              </w:rPr>
            </w:pPr>
            <w:r>
              <w:rPr>
                <w:rFonts w:hint="cs"/>
                <w:sz w:val="20"/>
                <w:szCs w:val="20"/>
                <w:rtl/>
                <w:lang w:bidi="ar-IQ"/>
              </w:rPr>
              <w:t>85</w:t>
            </w:r>
            <w:r w:rsidR="00E12048" w:rsidRPr="009A26D9">
              <w:rPr>
                <w:rFonts w:hint="cs"/>
                <w:sz w:val="20"/>
                <w:szCs w:val="20"/>
                <w:rtl/>
                <w:lang w:bidi="ar-IQ"/>
              </w:rPr>
              <w:t>%</w:t>
            </w:r>
          </w:p>
        </w:tc>
        <w:tc>
          <w:tcPr>
            <w:tcW w:w="709" w:type="dxa"/>
            <w:shd w:val="clear" w:color="auto" w:fill="FFFFFF"/>
            <w:vAlign w:val="center"/>
          </w:tcPr>
          <w:p w:rsidR="00E12048" w:rsidRPr="009A26D9" w:rsidRDefault="00615383" w:rsidP="00615383">
            <w:pPr>
              <w:jc w:val="center"/>
              <w:rPr>
                <w:sz w:val="20"/>
                <w:szCs w:val="20"/>
                <w:rtl/>
                <w:lang w:bidi="ar-IQ"/>
              </w:rPr>
            </w:pPr>
            <w:r>
              <w:rPr>
                <w:rFonts w:hint="cs"/>
                <w:sz w:val="20"/>
                <w:szCs w:val="20"/>
                <w:rtl/>
                <w:lang w:bidi="ar-IQ"/>
              </w:rPr>
              <w:t>6</w:t>
            </w:r>
          </w:p>
        </w:tc>
        <w:tc>
          <w:tcPr>
            <w:tcW w:w="850" w:type="dxa"/>
            <w:shd w:val="clear" w:color="auto" w:fill="FFFFFF"/>
            <w:vAlign w:val="center"/>
          </w:tcPr>
          <w:p w:rsidR="00E12048" w:rsidRPr="009A26D9" w:rsidRDefault="00615383" w:rsidP="00534895">
            <w:pPr>
              <w:jc w:val="center"/>
              <w:rPr>
                <w:sz w:val="20"/>
                <w:szCs w:val="20"/>
                <w:rtl/>
                <w:lang w:bidi="ar-IQ"/>
              </w:rPr>
            </w:pPr>
            <w:r>
              <w:rPr>
                <w:rFonts w:hint="cs"/>
                <w:sz w:val="20"/>
                <w:szCs w:val="20"/>
                <w:rtl/>
                <w:lang w:bidi="ar-IQ"/>
              </w:rPr>
              <w:t>2</w:t>
            </w:r>
          </w:p>
        </w:tc>
        <w:tc>
          <w:tcPr>
            <w:tcW w:w="781" w:type="dxa"/>
            <w:shd w:val="clear" w:color="auto" w:fill="FFFFFF"/>
            <w:vAlign w:val="center"/>
          </w:tcPr>
          <w:p w:rsidR="00E12048" w:rsidRPr="009A26D9" w:rsidRDefault="00615383" w:rsidP="00615383">
            <w:pPr>
              <w:jc w:val="center"/>
              <w:rPr>
                <w:sz w:val="20"/>
                <w:szCs w:val="20"/>
                <w:rtl/>
                <w:lang w:bidi="ar-IQ"/>
              </w:rPr>
            </w:pPr>
            <w:r>
              <w:rPr>
                <w:rFonts w:hint="cs"/>
                <w:sz w:val="20"/>
                <w:szCs w:val="20"/>
                <w:rtl/>
                <w:lang w:bidi="ar-IQ"/>
              </w:rPr>
              <w:t>20ثا</w:t>
            </w:r>
          </w:p>
        </w:tc>
        <w:tc>
          <w:tcPr>
            <w:tcW w:w="933" w:type="dxa"/>
            <w:shd w:val="clear" w:color="auto" w:fill="FFFFFF"/>
            <w:vAlign w:val="center"/>
          </w:tcPr>
          <w:p w:rsidR="00E12048" w:rsidRPr="009A26D9" w:rsidRDefault="00615383" w:rsidP="00615383">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E12048" w:rsidRPr="009A26D9" w:rsidRDefault="00C215D1" w:rsidP="00473327">
            <w:pPr>
              <w:jc w:val="center"/>
              <w:rPr>
                <w:sz w:val="20"/>
                <w:szCs w:val="20"/>
                <w:rtl/>
                <w:lang w:bidi="ar-IQ"/>
              </w:rPr>
            </w:pPr>
            <w:r>
              <w:rPr>
                <w:rFonts w:hint="cs"/>
                <w:sz w:val="20"/>
                <w:szCs w:val="20"/>
                <w:rtl/>
                <w:lang w:bidi="ar-IQ"/>
              </w:rPr>
              <w:t>2</w:t>
            </w:r>
            <w:r w:rsidR="00534895">
              <w:rPr>
                <w:rFonts w:hint="cs"/>
                <w:sz w:val="20"/>
                <w:szCs w:val="20"/>
                <w:rtl/>
                <w:lang w:bidi="ar-IQ"/>
              </w:rPr>
              <w:t>د</w:t>
            </w:r>
          </w:p>
        </w:tc>
        <w:tc>
          <w:tcPr>
            <w:tcW w:w="709" w:type="dxa"/>
            <w:shd w:val="clear" w:color="auto" w:fill="FFFFFF"/>
            <w:vAlign w:val="center"/>
          </w:tcPr>
          <w:p w:rsidR="00E12048" w:rsidRPr="009A26D9" w:rsidRDefault="00534895" w:rsidP="00615383">
            <w:pPr>
              <w:jc w:val="center"/>
              <w:rPr>
                <w:sz w:val="20"/>
                <w:szCs w:val="20"/>
                <w:rtl/>
                <w:lang w:bidi="ar-IQ"/>
              </w:rPr>
            </w:pPr>
            <w:r>
              <w:rPr>
                <w:rFonts w:hint="cs"/>
                <w:sz w:val="20"/>
                <w:szCs w:val="20"/>
                <w:rtl/>
                <w:lang w:bidi="ar-IQ"/>
              </w:rPr>
              <w:t>1</w:t>
            </w:r>
            <w:r w:rsidR="00615383">
              <w:rPr>
                <w:rFonts w:hint="cs"/>
                <w:sz w:val="20"/>
                <w:szCs w:val="20"/>
                <w:rtl/>
                <w:lang w:bidi="ar-IQ"/>
              </w:rPr>
              <w:t>5د</w:t>
            </w:r>
          </w:p>
        </w:tc>
        <w:tc>
          <w:tcPr>
            <w:tcW w:w="1290" w:type="dxa"/>
            <w:shd w:val="clear" w:color="auto" w:fill="FFFFFF"/>
            <w:vAlign w:val="center"/>
          </w:tcPr>
          <w:p w:rsidR="00E12048" w:rsidRPr="009A26D9" w:rsidRDefault="00534895" w:rsidP="00473327">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E12048" w:rsidRPr="009A26D9" w:rsidTr="00E60B87">
        <w:tc>
          <w:tcPr>
            <w:tcW w:w="425" w:type="dxa"/>
            <w:shd w:val="clear" w:color="auto" w:fill="E6E6E6"/>
            <w:vAlign w:val="center"/>
          </w:tcPr>
          <w:p w:rsidR="00E12048" w:rsidRPr="009A26D9" w:rsidRDefault="00E12048" w:rsidP="00473327">
            <w:pPr>
              <w:jc w:val="center"/>
              <w:rPr>
                <w:sz w:val="20"/>
                <w:szCs w:val="20"/>
                <w:rtl/>
                <w:lang w:bidi="ar-IQ"/>
              </w:rPr>
            </w:pPr>
            <w:r w:rsidRPr="009A26D9">
              <w:rPr>
                <w:rFonts w:hint="cs"/>
                <w:sz w:val="20"/>
                <w:szCs w:val="20"/>
                <w:rtl/>
                <w:lang w:bidi="ar-IQ"/>
              </w:rPr>
              <w:t>3</w:t>
            </w:r>
          </w:p>
        </w:tc>
        <w:tc>
          <w:tcPr>
            <w:tcW w:w="2459" w:type="dxa"/>
            <w:shd w:val="clear" w:color="auto" w:fill="FFFFFF"/>
            <w:vAlign w:val="center"/>
          </w:tcPr>
          <w:p w:rsidR="00E12048" w:rsidRPr="000B4755" w:rsidRDefault="000B4755" w:rsidP="00473327">
            <w:pPr>
              <w:jc w:val="center"/>
              <w:rPr>
                <w:sz w:val="20"/>
                <w:szCs w:val="20"/>
                <w:rtl/>
                <w:lang w:bidi="ar-IQ"/>
              </w:rPr>
            </w:pPr>
            <w:r w:rsidRPr="000B4755">
              <w:rPr>
                <w:rFonts w:ascii="Simplified Arabic" w:hAnsi="Simplified Arabic" w:cs="Simplified Arabic" w:hint="cs"/>
                <w:sz w:val="20"/>
                <w:szCs w:val="20"/>
                <w:rtl/>
              </w:rPr>
              <w:t>توضع أربعة شواخص (أ،ب،ج،د) حول منطقة ال(</w:t>
            </w:r>
            <w:r w:rsidRPr="000B4755">
              <w:rPr>
                <w:rFonts w:ascii="Simplified Arabic" w:hAnsi="Simplified Arabic" w:cs="Simplified Arabic"/>
                <w:sz w:val="20"/>
                <w:szCs w:val="20"/>
              </w:rPr>
              <w:t>zoon</w:t>
            </w:r>
            <w:r w:rsidRPr="000B4755">
              <w:rPr>
                <w:rFonts w:ascii="Simplified Arabic" w:hAnsi="Simplified Arabic" w:cs="Simplified Arabic" w:hint="cs"/>
                <w:sz w:val="20"/>
                <w:szCs w:val="20"/>
                <w:rtl/>
                <w:lang w:bidi="ar-IQ"/>
              </w:rPr>
              <w:t>) ويبدأ التمرين بأداء لاعبين التصويب من خلف الشواخص بالتسلسل مع تثقيل الكرسي المتحرك بوزن 3 كغم.</w:t>
            </w:r>
          </w:p>
        </w:tc>
        <w:tc>
          <w:tcPr>
            <w:tcW w:w="709" w:type="dxa"/>
            <w:shd w:val="clear" w:color="auto" w:fill="FFFFFF"/>
            <w:vAlign w:val="center"/>
          </w:tcPr>
          <w:p w:rsidR="00E12048" w:rsidRPr="009A26D9" w:rsidRDefault="00E12048" w:rsidP="00473327">
            <w:pPr>
              <w:jc w:val="center"/>
              <w:rPr>
                <w:sz w:val="20"/>
                <w:szCs w:val="20"/>
                <w:rtl/>
                <w:lang w:bidi="ar-IQ"/>
              </w:rPr>
            </w:pPr>
            <w:r w:rsidRPr="009A26D9">
              <w:rPr>
                <w:rFonts w:hint="cs"/>
                <w:sz w:val="20"/>
                <w:szCs w:val="20"/>
                <w:rtl/>
                <w:lang w:bidi="ar-IQ"/>
              </w:rPr>
              <w:t>90%</w:t>
            </w:r>
          </w:p>
        </w:tc>
        <w:tc>
          <w:tcPr>
            <w:tcW w:w="709" w:type="dxa"/>
            <w:shd w:val="clear" w:color="auto" w:fill="FFFFFF"/>
            <w:vAlign w:val="center"/>
          </w:tcPr>
          <w:p w:rsidR="00E12048" w:rsidRPr="009A26D9" w:rsidRDefault="00615383" w:rsidP="00473327">
            <w:pPr>
              <w:jc w:val="center"/>
              <w:rPr>
                <w:sz w:val="20"/>
                <w:szCs w:val="20"/>
                <w:rtl/>
                <w:lang w:bidi="ar-IQ"/>
              </w:rPr>
            </w:pPr>
            <w:r>
              <w:rPr>
                <w:rFonts w:hint="cs"/>
                <w:sz w:val="20"/>
                <w:szCs w:val="20"/>
                <w:rtl/>
                <w:lang w:bidi="ar-IQ"/>
              </w:rPr>
              <w:t>3</w:t>
            </w:r>
          </w:p>
        </w:tc>
        <w:tc>
          <w:tcPr>
            <w:tcW w:w="850" w:type="dxa"/>
            <w:shd w:val="clear" w:color="auto" w:fill="FFFFFF"/>
            <w:vAlign w:val="center"/>
          </w:tcPr>
          <w:p w:rsidR="00E12048" w:rsidRPr="009A26D9" w:rsidRDefault="00615383" w:rsidP="00534895">
            <w:pPr>
              <w:jc w:val="center"/>
              <w:rPr>
                <w:sz w:val="20"/>
                <w:szCs w:val="20"/>
                <w:rtl/>
                <w:lang w:bidi="ar-IQ"/>
              </w:rPr>
            </w:pPr>
            <w:r>
              <w:rPr>
                <w:rFonts w:hint="cs"/>
                <w:sz w:val="20"/>
                <w:szCs w:val="20"/>
                <w:rtl/>
                <w:lang w:bidi="ar-IQ"/>
              </w:rPr>
              <w:t>--------</w:t>
            </w:r>
          </w:p>
        </w:tc>
        <w:tc>
          <w:tcPr>
            <w:tcW w:w="781" w:type="dxa"/>
            <w:shd w:val="clear" w:color="auto" w:fill="FFFFFF"/>
            <w:vAlign w:val="center"/>
          </w:tcPr>
          <w:p w:rsidR="00E12048" w:rsidRPr="009A26D9" w:rsidRDefault="00534895" w:rsidP="00473327">
            <w:pPr>
              <w:jc w:val="center"/>
              <w:rPr>
                <w:sz w:val="20"/>
                <w:szCs w:val="20"/>
                <w:rtl/>
                <w:lang w:bidi="ar-IQ"/>
              </w:rPr>
            </w:pPr>
            <w:r>
              <w:rPr>
                <w:rFonts w:hint="cs"/>
                <w:sz w:val="20"/>
                <w:szCs w:val="20"/>
                <w:rtl/>
                <w:lang w:bidi="ar-IQ"/>
              </w:rPr>
              <w:t>1د</w:t>
            </w:r>
          </w:p>
        </w:tc>
        <w:tc>
          <w:tcPr>
            <w:tcW w:w="933" w:type="dxa"/>
            <w:shd w:val="clear" w:color="auto" w:fill="FFFFFF"/>
            <w:vAlign w:val="center"/>
          </w:tcPr>
          <w:p w:rsidR="00E12048" w:rsidRPr="009A26D9" w:rsidRDefault="00615383" w:rsidP="00473327">
            <w:pPr>
              <w:jc w:val="center"/>
              <w:rPr>
                <w:sz w:val="20"/>
                <w:szCs w:val="20"/>
                <w:rtl/>
                <w:lang w:bidi="ar-IQ"/>
              </w:rPr>
            </w:pPr>
            <w:r>
              <w:rPr>
                <w:rFonts w:hint="cs"/>
                <w:sz w:val="20"/>
                <w:szCs w:val="20"/>
                <w:rtl/>
                <w:lang w:bidi="ar-IQ"/>
              </w:rPr>
              <w:t>2د</w:t>
            </w:r>
          </w:p>
        </w:tc>
        <w:tc>
          <w:tcPr>
            <w:tcW w:w="979" w:type="dxa"/>
            <w:shd w:val="clear" w:color="auto" w:fill="FFFFFF"/>
            <w:vAlign w:val="center"/>
          </w:tcPr>
          <w:p w:rsidR="00E12048" w:rsidRPr="009A26D9" w:rsidRDefault="00615383" w:rsidP="00534895">
            <w:pPr>
              <w:jc w:val="center"/>
              <w:rPr>
                <w:sz w:val="20"/>
                <w:szCs w:val="20"/>
                <w:rtl/>
                <w:lang w:bidi="ar-IQ"/>
              </w:rPr>
            </w:pPr>
            <w:r>
              <w:rPr>
                <w:rFonts w:hint="cs"/>
                <w:sz w:val="20"/>
                <w:szCs w:val="20"/>
                <w:rtl/>
                <w:lang w:bidi="ar-IQ"/>
              </w:rPr>
              <w:t>---------</w:t>
            </w:r>
          </w:p>
        </w:tc>
        <w:tc>
          <w:tcPr>
            <w:tcW w:w="709" w:type="dxa"/>
            <w:shd w:val="clear" w:color="auto" w:fill="FFFFFF"/>
            <w:vAlign w:val="center"/>
          </w:tcPr>
          <w:p w:rsidR="00E12048" w:rsidRPr="009A26D9" w:rsidRDefault="00454E40" w:rsidP="00473327">
            <w:pPr>
              <w:jc w:val="center"/>
              <w:rPr>
                <w:sz w:val="20"/>
                <w:szCs w:val="20"/>
                <w:rtl/>
                <w:lang w:bidi="ar-IQ"/>
              </w:rPr>
            </w:pPr>
            <w:r>
              <w:rPr>
                <w:rFonts w:hint="cs"/>
                <w:sz w:val="20"/>
                <w:szCs w:val="20"/>
                <w:rtl/>
                <w:lang w:bidi="ar-IQ"/>
              </w:rPr>
              <w:t>7د</w:t>
            </w:r>
          </w:p>
        </w:tc>
        <w:tc>
          <w:tcPr>
            <w:tcW w:w="1290" w:type="dxa"/>
            <w:shd w:val="clear" w:color="auto" w:fill="FFFFFF"/>
            <w:vAlign w:val="center"/>
          </w:tcPr>
          <w:p w:rsidR="00E12048" w:rsidRPr="009A26D9" w:rsidRDefault="00C215D1" w:rsidP="00473327">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6C4552" w:rsidRDefault="006C4552" w:rsidP="006C4552">
      <w:pPr>
        <w:jc w:val="lowKashida"/>
        <w:rPr>
          <w:szCs w:val="24"/>
          <w:rtl/>
          <w:lang w:bidi="ar-IQ"/>
        </w:rPr>
      </w:pPr>
    </w:p>
    <w:p w:rsidR="00B60C43" w:rsidRDefault="00B60C43" w:rsidP="006C4552">
      <w:pPr>
        <w:jc w:val="lowKashida"/>
        <w:rPr>
          <w:szCs w:val="24"/>
          <w:rtl/>
          <w:lang w:bidi="ar-IQ"/>
        </w:rPr>
      </w:pPr>
    </w:p>
    <w:p w:rsidR="00B60C43" w:rsidRDefault="00B60C43" w:rsidP="006C4552">
      <w:pPr>
        <w:jc w:val="lowKashida"/>
        <w:rPr>
          <w:szCs w:val="24"/>
          <w:rtl/>
          <w:lang w:bidi="ar-IQ"/>
        </w:rPr>
      </w:pPr>
    </w:p>
    <w:p w:rsidR="00B60C43" w:rsidRPr="00DE2BFD" w:rsidRDefault="00B60C43" w:rsidP="00C215D1">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 </w:t>
      </w:r>
      <w:r w:rsidR="00C215D1">
        <w:rPr>
          <w:rFonts w:cs="Simplified Arabic" w:hint="cs"/>
          <w:sz w:val="28"/>
          <w:szCs w:val="28"/>
          <w:rtl/>
        </w:rPr>
        <w:t>الثانية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B60C43" w:rsidRPr="00DF3EF0" w:rsidRDefault="00B60C43" w:rsidP="00B60C43">
      <w:pPr>
        <w:spacing w:line="240" w:lineRule="auto"/>
        <w:jc w:val="lowKashida"/>
        <w:rPr>
          <w:rFonts w:cs="Simplified Arabic"/>
          <w:sz w:val="28"/>
          <w:szCs w:val="28"/>
          <w:rtl/>
        </w:rPr>
      </w:pPr>
      <w:r>
        <w:rPr>
          <w:rFonts w:cs="Simplified Arabic" w:hint="cs"/>
          <w:b/>
          <w:bCs/>
          <w:sz w:val="28"/>
          <w:szCs w:val="28"/>
          <w:rtl/>
        </w:rPr>
        <w:t xml:space="preserve">الوقت:    </w:t>
      </w:r>
      <w:r w:rsidR="00522143" w:rsidRPr="00522143">
        <w:rPr>
          <w:rFonts w:cs="Simplified Arabic" w:hint="cs"/>
          <w:sz w:val="28"/>
          <w:szCs w:val="28"/>
          <w:rtl/>
        </w:rPr>
        <w:t>31 دقيقة</w:t>
      </w:r>
      <w:r>
        <w:rPr>
          <w:rFonts w:cs="Simplified Arabic" w:hint="cs"/>
          <w:b/>
          <w:bCs/>
          <w:sz w:val="28"/>
          <w:szCs w:val="28"/>
          <w:rtl/>
        </w:rPr>
        <w:t xml:space="preserve">   </w:t>
      </w:r>
      <w:r w:rsidR="00522143">
        <w:rPr>
          <w:rFonts w:cs="Simplified Arabic" w:hint="cs"/>
          <w:b/>
          <w:bCs/>
          <w:sz w:val="28"/>
          <w:szCs w:val="28"/>
          <w:rtl/>
        </w:rPr>
        <w:t xml:space="preserve">                </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sidRPr="00DF3EF0">
        <w:rPr>
          <w:rFonts w:cs="Simplified Arabic" w:hint="cs"/>
          <w:sz w:val="28"/>
          <w:szCs w:val="28"/>
          <w:rtl/>
        </w:rPr>
        <w:t>الأول</w:t>
      </w:r>
    </w:p>
    <w:p w:rsidR="00B60C43" w:rsidRDefault="00B60C43" w:rsidP="00466DF5">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sidR="00466DF5">
        <w:rPr>
          <w:rFonts w:cs="Simplified Arabic" w:hint="cs"/>
          <w:sz w:val="28"/>
          <w:szCs w:val="28"/>
          <w:rtl/>
        </w:rPr>
        <w:t>الثلاثاء</w:t>
      </w:r>
      <w:r w:rsidRPr="00DF3EF0">
        <w:rPr>
          <w:rFonts w:cs="Simplified Arabic" w:hint="cs"/>
          <w:sz w:val="28"/>
          <w:szCs w:val="28"/>
          <w:rtl/>
        </w:rPr>
        <w:t xml:space="preserve"> </w:t>
      </w:r>
      <w:r w:rsidR="00466DF5">
        <w:rPr>
          <w:rFonts w:cs="Simplified Arabic" w:hint="cs"/>
          <w:sz w:val="28"/>
          <w:szCs w:val="28"/>
          <w:rtl/>
        </w:rPr>
        <w:t>11</w:t>
      </w:r>
      <w:r w:rsidRPr="00DF3EF0">
        <w:rPr>
          <w:rFonts w:cs="Simplified Arabic" w:hint="cs"/>
          <w:sz w:val="28"/>
          <w:szCs w:val="28"/>
          <w:rtl/>
        </w:rPr>
        <w:t xml:space="preserve">/12/2012             </w:t>
      </w:r>
      <w:r w:rsidR="00466DF5">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B60C43" w:rsidRPr="00DF3EF0" w:rsidRDefault="00B60C43" w:rsidP="00B60C43">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B60C43" w:rsidRPr="00466DF5" w:rsidRDefault="00B60C43" w:rsidP="00707A73">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والادراك الحس-حركي ومهارة </w:t>
      </w:r>
      <w:r w:rsidR="00707A73">
        <w:rPr>
          <w:rFonts w:cs="Simplified Arabic" w:hint="cs"/>
          <w:sz w:val="32"/>
          <w:szCs w:val="32"/>
          <w:rtl/>
        </w:rPr>
        <w:t>المناولة الصدرية</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3067"/>
        <w:gridCol w:w="709"/>
        <w:gridCol w:w="709"/>
        <w:gridCol w:w="850"/>
        <w:gridCol w:w="781"/>
        <w:gridCol w:w="933"/>
        <w:gridCol w:w="968"/>
        <w:gridCol w:w="720"/>
        <w:gridCol w:w="1170"/>
      </w:tblGrid>
      <w:tr w:rsidR="00B60C43" w:rsidRPr="009A26D9" w:rsidTr="00E60B87">
        <w:trPr>
          <w:trHeight w:val="337"/>
        </w:trPr>
        <w:tc>
          <w:tcPr>
            <w:tcW w:w="425" w:type="dxa"/>
            <w:vMerge w:val="restart"/>
            <w:shd w:val="clear" w:color="auto" w:fill="E6E6E6"/>
            <w:vAlign w:val="center"/>
          </w:tcPr>
          <w:p w:rsidR="00B60C43" w:rsidRPr="009A26D9" w:rsidRDefault="00B60C43" w:rsidP="00473327">
            <w:pPr>
              <w:jc w:val="center"/>
              <w:rPr>
                <w:sz w:val="20"/>
                <w:szCs w:val="20"/>
                <w:rtl/>
                <w:lang w:bidi="ar-IQ"/>
              </w:rPr>
            </w:pPr>
            <w:r w:rsidRPr="009A26D9">
              <w:rPr>
                <w:rFonts w:hint="cs"/>
                <w:sz w:val="20"/>
                <w:szCs w:val="20"/>
                <w:rtl/>
                <w:lang w:bidi="ar-IQ"/>
              </w:rPr>
              <w:t>ت</w:t>
            </w:r>
          </w:p>
        </w:tc>
        <w:tc>
          <w:tcPr>
            <w:tcW w:w="3067" w:type="dxa"/>
            <w:vMerge w:val="restart"/>
            <w:shd w:val="clear" w:color="auto" w:fill="E6E6E6"/>
            <w:vAlign w:val="center"/>
          </w:tcPr>
          <w:p w:rsidR="00B60C43" w:rsidRPr="009A26D9" w:rsidRDefault="00B60C43" w:rsidP="00473327">
            <w:pPr>
              <w:jc w:val="center"/>
              <w:rPr>
                <w:sz w:val="20"/>
                <w:szCs w:val="20"/>
                <w:rtl/>
                <w:lang w:bidi="ar-IQ"/>
              </w:rPr>
            </w:pPr>
            <w:r w:rsidRPr="009A26D9">
              <w:rPr>
                <w:rFonts w:hint="cs"/>
                <w:sz w:val="20"/>
                <w:szCs w:val="20"/>
                <w:rtl/>
                <w:lang w:bidi="ar-IQ"/>
              </w:rPr>
              <w:t>التمرين</w:t>
            </w:r>
          </w:p>
        </w:tc>
        <w:tc>
          <w:tcPr>
            <w:tcW w:w="709" w:type="dxa"/>
            <w:vMerge w:val="restart"/>
            <w:shd w:val="clear" w:color="auto" w:fill="E6E6E6"/>
            <w:vAlign w:val="center"/>
          </w:tcPr>
          <w:p w:rsidR="00B60C43" w:rsidRPr="009A26D9" w:rsidRDefault="00B60C43" w:rsidP="00473327">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B60C43" w:rsidRDefault="00B60C43" w:rsidP="00473327">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B60C43" w:rsidRDefault="00B60C43" w:rsidP="00473327">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01" w:type="dxa"/>
            <w:gridSpan w:val="2"/>
            <w:shd w:val="clear" w:color="auto" w:fill="E6E6E6"/>
            <w:vAlign w:val="center"/>
          </w:tcPr>
          <w:p w:rsidR="00B60C43" w:rsidRPr="009A26D9" w:rsidRDefault="00B60C43" w:rsidP="00473327">
            <w:pPr>
              <w:jc w:val="center"/>
              <w:rPr>
                <w:sz w:val="20"/>
                <w:szCs w:val="20"/>
                <w:rtl/>
                <w:lang w:bidi="ar-IQ"/>
              </w:rPr>
            </w:pPr>
            <w:r>
              <w:rPr>
                <w:rFonts w:hint="cs"/>
                <w:sz w:val="20"/>
                <w:szCs w:val="20"/>
                <w:rtl/>
                <w:lang w:bidi="ar-IQ"/>
              </w:rPr>
              <w:t>الراحة</w:t>
            </w:r>
          </w:p>
        </w:tc>
        <w:tc>
          <w:tcPr>
            <w:tcW w:w="720" w:type="dxa"/>
            <w:vMerge w:val="restart"/>
            <w:shd w:val="clear" w:color="auto" w:fill="E6E6E6"/>
            <w:vAlign w:val="center"/>
          </w:tcPr>
          <w:p w:rsidR="00B60C43" w:rsidRPr="009A26D9" w:rsidRDefault="00B60C43" w:rsidP="00473327">
            <w:pPr>
              <w:jc w:val="center"/>
              <w:rPr>
                <w:sz w:val="20"/>
                <w:szCs w:val="20"/>
                <w:rtl/>
                <w:lang w:bidi="ar-IQ"/>
              </w:rPr>
            </w:pPr>
            <w:r w:rsidRPr="009A26D9">
              <w:rPr>
                <w:rFonts w:hint="cs"/>
                <w:sz w:val="20"/>
                <w:szCs w:val="20"/>
                <w:rtl/>
                <w:lang w:bidi="ar-IQ"/>
              </w:rPr>
              <w:t>زمن التمرين الكلي</w:t>
            </w:r>
          </w:p>
        </w:tc>
        <w:tc>
          <w:tcPr>
            <w:tcW w:w="1170" w:type="dxa"/>
            <w:vMerge w:val="restart"/>
            <w:shd w:val="clear" w:color="auto" w:fill="E6E6E6"/>
            <w:vAlign w:val="center"/>
          </w:tcPr>
          <w:p w:rsidR="00B60C43" w:rsidRPr="009A26D9" w:rsidRDefault="00B60C43" w:rsidP="00473327">
            <w:pPr>
              <w:jc w:val="center"/>
              <w:rPr>
                <w:sz w:val="20"/>
                <w:szCs w:val="20"/>
                <w:rtl/>
                <w:lang w:bidi="ar-IQ"/>
              </w:rPr>
            </w:pPr>
            <w:r w:rsidRPr="009A26D9">
              <w:rPr>
                <w:rFonts w:hint="cs"/>
                <w:sz w:val="20"/>
                <w:szCs w:val="20"/>
                <w:rtl/>
                <w:lang w:bidi="ar-IQ"/>
              </w:rPr>
              <w:t>الملاحظات</w:t>
            </w:r>
          </w:p>
        </w:tc>
      </w:tr>
      <w:tr w:rsidR="00466DF5" w:rsidRPr="009A26D9" w:rsidTr="00E60B87">
        <w:trPr>
          <w:trHeight w:val="570"/>
        </w:trPr>
        <w:tc>
          <w:tcPr>
            <w:tcW w:w="425" w:type="dxa"/>
            <w:vMerge/>
            <w:shd w:val="clear" w:color="auto" w:fill="E6E6E6"/>
            <w:vAlign w:val="center"/>
          </w:tcPr>
          <w:p w:rsidR="00B60C43" w:rsidRPr="009A26D9" w:rsidRDefault="00B60C43" w:rsidP="00473327">
            <w:pPr>
              <w:jc w:val="center"/>
              <w:rPr>
                <w:sz w:val="20"/>
                <w:szCs w:val="20"/>
                <w:rtl/>
                <w:lang w:bidi="ar-IQ"/>
              </w:rPr>
            </w:pPr>
          </w:p>
        </w:tc>
        <w:tc>
          <w:tcPr>
            <w:tcW w:w="3067" w:type="dxa"/>
            <w:vMerge/>
            <w:shd w:val="clear" w:color="auto" w:fill="E6E6E6"/>
            <w:vAlign w:val="center"/>
          </w:tcPr>
          <w:p w:rsidR="00B60C43" w:rsidRPr="009A26D9" w:rsidRDefault="00B60C43" w:rsidP="00473327">
            <w:pPr>
              <w:jc w:val="center"/>
              <w:rPr>
                <w:sz w:val="20"/>
                <w:szCs w:val="20"/>
                <w:rtl/>
                <w:lang w:bidi="ar-IQ"/>
              </w:rPr>
            </w:pPr>
          </w:p>
        </w:tc>
        <w:tc>
          <w:tcPr>
            <w:tcW w:w="709" w:type="dxa"/>
            <w:vMerge/>
            <w:shd w:val="clear" w:color="auto" w:fill="E6E6E6"/>
            <w:vAlign w:val="center"/>
          </w:tcPr>
          <w:p w:rsidR="00B60C43" w:rsidRPr="009A26D9" w:rsidRDefault="00B60C43" w:rsidP="00473327">
            <w:pPr>
              <w:jc w:val="center"/>
              <w:rPr>
                <w:sz w:val="20"/>
                <w:szCs w:val="20"/>
                <w:rtl/>
                <w:lang w:bidi="ar-IQ"/>
              </w:rPr>
            </w:pPr>
          </w:p>
        </w:tc>
        <w:tc>
          <w:tcPr>
            <w:tcW w:w="709" w:type="dxa"/>
            <w:shd w:val="clear" w:color="auto" w:fill="E6E6E6"/>
            <w:vAlign w:val="center"/>
          </w:tcPr>
          <w:p w:rsidR="00B60C43" w:rsidRPr="009A26D9" w:rsidRDefault="00B60C43" w:rsidP="00473327">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B60C43" w:rsidRPr="009A26D9" w:rsidRDefault="00B60C43" w:rsidP="00473327">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B60C43" w:rsidRPr="009A26D9" w:rsidRDefault="00B60C43" w:rsidP="00473327">
            <w:pPr>
              <w:jc w:val="center"/>
              <w:rPr>
                <w:sz w:val="20"/>
                <w:szCs w:val="20"/>
                <w:rtl/>
                <w:lang w:bidi="ar-IQ"/>
              </w:rPr>
            </w:pPr>
          </w:p>
        </w:tc>
        <w:tc>
          <w:tcPr>
            <w:tcW w:w="933" w:type="dxa"/>
            <w:shd w:val="clear" w:color="auto" w:fill="E6E6E6"/>
            <w:vAlign w:val="center"/>
          </w:tcPr>
          <w:p w:rsidR="00B60C43" w:rsidRPr="009A26D9" w:rsidRDefault="00B60C43" w:rsidP="00473327">
            <w:pPr>
              <w:jc w:val="center"/>
              <w:rPr>
                <w:sz w:val="20"/>
                <w:szCs w:val="20"/>
                <w:rtl/>
                <w:lang w:bidi="ar-IQ"/>
              </w:rPr>
            </w:pPr>
            <w:r>
              <w:rPr>
                <w:rFonts w:hint="cs"/>
                <w:sz w:val="20"/>
                <w:szCs w:val="20"/>
                <w:rtl/>
                <w:lang w:bidi="ar-IQ"/>
              </w:rPr>
              <w:t xml:space="preserve">الراحة بين التكرارات </w:t>
            </w:r>
          </w:p>
        </w:tc>
        <w:tc>
          <w:tcPr>
            <w:tcW w:w="968" w:type="dxa"/>
            <w:shd w:val="clear" w:color="auto" w:fill="E6E6E6"/>
            <w:vAlign w:val="center"/>
          </w:tcPr>
          <w:p w:rsidR="00B60C43" w:rsidRPr="009A26D9" w:rsidRDefault="00B60C43" w:rsidP="00473327">
            <w:pPr>
              <w:jc w:val="center"/>
              <w:rPr>
                <w:sz w:val="20"/>
                <w:szCs w:val="20"/>
                <w:rtl/>
                <w:lang w:bidi="ar-IQ"/>
              </w:rPr>
            </w:pPr>
            <w:r w:rsidRPr="009A26D9">
              <w:rPr>
                <w:rFonts w:hint="cs"/>
                <w:sz w:val="20"/>
                <w:szCs w:val="20"/>
                <w:rtl/>
                <w:lang w:bidi="ar-IQ"/>
              </w:rPr>
              <w:t>الراحة بين المجموعات</w:t>
            </w:r>
          </w:p>
        </w:tc>
        <w:tc>
          <w:tcPr>
            <w:tcW w:w="720" w:type="dxa"/>
            <w:vMerge/>
            <w:shd w:val="clear" w:color="auto" w:fill="E6E6E6"/>
            <w:vAlign w:val="center"/>
          </w:tcPr>
          <w:p w:rsidR="00B60C43" w:rsidRPr="009A26D9" w:rsidRDefault="00B60C43" w:rsidP="00473327">
            <w:pPr>
              <w:jc w:val="center"/>
              <w:rPr>
                <w:sz w:val="20"/>
                <w:szCs w:val="20"/>
                <w:rtl/>
                <w:lang w:bidi="ar-IQ"/>
              </w:rPr>
            </w:pPr>
          </w:p>
        </w:tc>
        <w:tc>
          <w:tcPr>
            <w:tcW w:w="1170" w:type="dxa"/>
            <w:vMerge/>
            <w:shd w:val="clear" w:color="auto" w:fill="E6E6E6"/>
            <w:vAlign w:val="center"/>
          </w:tcPr>
          <w:p w:rsidR="00B60C43" w:rsidRPr="009A26D9" w:rsidRDefault="00B60C43" w:rsidP="00473327">
            <w:pPr>
              <w:jc w:val="center"/>
              <w:rPr>
                <w:sz w:val="20"/>
                <w:szCs w:val="20"/>
                <w:rtl/>
                <w:lang w:bidi="ar-IQ"/>
              </w:rPr>
            </w:pPr>
          </w:p>
        </w:tc>
      </w:tr>
      <w:tr w:rsidR="00466DF5" w:rsidRPr="009A26D9" w:rsidTr="00E60B87">
        <w:tc>
          <w:tcPr>
            <w:tcW w:w="425" w:type="dxa"/>
            <w:shd w:val="clear" w:color="auto" w:fill="E6E6E6"/>
            <w:vAlign w:val="center"/>
          </w:tcPr>
          <w:p w:rsidR="00466DF5" w:rsidRPr="009A26D9" w:rsidRDefault="00466DF5" w:rsidP="00466DF5">
            <w:pPr>
              <w:jc w:val="center"/>
              <w:rPr>
                <w:sz w:val="20"/>
                <w:szCs w:val="20"/>
                <w:rtl/>
                <w:lang w:bidi="ar-IQ"/>
              </w:rPr>
            </w:pPr>
            <w:r w:rsidRPr="009A26D9">
              <w:rPr>
                <w:rFonts w:hint="cs"/>
                <w:sz w:val="20"/>
                <w:szCs w:val="20"/>
                <w:rtl/>
                <w:lang w:bidi="ar-IQ"/>
              </w:rPr>
              <w:t>1</w:t>
            </w:r>
          </w:p>
        </w:tc>
        <w:tc>
          <w:tcPr>
            <w:tcW w:w="3067" w:type="dxa"/>
            <w:shd w:val="clear" w:color="auto" w:fill="FFFFFF"/>
          </w:tcPr>
          <w:p w:rsidR="00466DF5" w:rsidRPr="00466DF5" w:rsidRDefault="00466DF5" w:rsidP="00466DF5">
            <w:pPr>
              <w:rPr>
                <w:rFonts w:ascii="Arial" w:hAnsi="Arial" w:cs="Arial"/>
                <w:sz w:val="20"/>
                <w:szCs w:val="20"/>
              </w:rPr>
            </w:pPr>
            <w:r w:rsidRPr="00466DF5">
              <w:rPr>
                <w:rFonts w:ascii="Simplified Arabic" w:hAnsi="Simplified Arabic" w:cs="Simplified Arabic" w:hint="cs"/>
                <w:sz w:val="20"/>
                <w:szCs w:val="20"/>
                <w:rtl/>
              </w:rPr>
              <w:t xml:space="preserve">رمي الكرة الطبية </w:t>
            </w:r>
            <w:r w:rsidR="007217AF">
              <w:rPr>
                <w:rFonts w:ascii="Simplified Arabic" w:hAnsi="Simplified Arabic" w:cs="Simplified Arabic" w:hint="cs"/>
                <w:sz w:val="20"/>
                <w:szCs w:val="20"/>
                <w:rtl/>
              </w:rPr>
              <w:t xml:space="preserve">وزن 3 كغم </w:t>
            </w:r>
            <w:r w:rsidRPr="00466DF5">
              <w:rPr>
                <w:rFonts w:ascii="Simplified Arabic" w:hAnsi="Simplified Arabic" w:cs="Simplified Arabic" w:hint="cs"/>
                <w:sz w:val="20"/>
                <w:szCs w:val="20"/>
                <w:rtl/>
              </w:rPr>
              <w:t>للأعلى واستلامها بيد واحدة او كلتا اليدين .</w:t>
            </w:r>
          </w:p>
        </w:tc>
        <w:tc>
          <w:tcPr>
            <w:tcW w:w="709" w:type="dxa"/>
            <w:shd w:val="clear" w:color="auto" w:fill="FFFFFF"/>
            <w:vAlign w:val="center"/>
          </w:tcPr>
          <w:p w:rsidR="00466DF5" w:rsidRPr="009A26D9" w:rsidRDefault="00466DF5" w:rsidP="00466DF5">
            <w:pPr>
              <w:jc w:val="center"/>
              <w:rPr>
                <w:sz w:val="20"/>
                <w:szCs w:val="20"/>
                <w:rtl/>
                <w:lang w:bidi="ar-IQ"/>
              </w:rPr>
            </w:pPr>
            <w:r w:rsidRPr="009A26D9">
              <w:rPr>
                <w:rFonts w:hint="cs"/>
                <w:sz w:val="20"/>
                <w:szCs w:val="20"/>
                <w:rtl/>
                <w:lang w:bidi="ar-IQ"/>
              </w:rPr>
              <w:t>90%</w:t>
            </w:r>
          </w:p>
        </w:tc>
        <w:tc>
          <w:tcPr>
            <w:tcW w:w="709"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3</w:t>
            </w:r>
          </w:p>
        </w:tc>
        <w:tc>
          <w:tcPr>
            <w:tcW w:w="850"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w:t>
            </w:r>
          </w:p>
        </w:tc>
        <w:tc>
          <w:tcPr>
            <w:tcW w:w="781" w:type="dxa"/>
            <w:shd w:val="clear" w:color="auto" w:fill="FFFFFF"/>
            <w:vAlign w:val="center"/>
          </w:tcPr>
          <w:p w:rsidR="00466DF5" w:rsidRPr="009A26D9" w:rsidRDefault="007217AF" w:rsidP="007217AF">
            <w:pPr>
              <w:jc w:val="center"/>
              <w:rPr>
                <w:sz w:val="20"/>
                <w:szCs w:val="20"/>
                <w:rtl/>
                <w:lang w:bidi="ar-IQ"/>
              </w:rPr>
            </w:pPr>
            <w:r>
              <w:rPr>
                <w:rFonts w:hint="cs"/>
                <w:sz w:val="20"/>
                <w:szCs w:val="20"/>
                <w:rtl/>
                <w:lang w:bidi="ar-IQ"/>
              </w:rPr>
              <w:t>1د</w:t>
            </w:r>
          </w:p>
        </w:tc>
        <w:tc>
          <w:tcPr>
            <w:tcW w:w="933"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2د</w:t>
            </w:r>
          </w:p>
        </w:tc>
        <w:tc>
          <w:tcPr>
            <w:tcW w:w="968" w:type="dxa"/>
            <w:shd w:val="clear" w:color="auto" w:fill="FFFFFF"/>
            <w:vAlign w:val="center"/>
          </w:tcPr>
          <w:p w:rsidR="00466DF5" w:rsidRPr="009A26D9" w:rsidRDefault="00615383" w:rsidP="0036342E">
            <w:pPr>
              <w:jc w:val="center"/>
              <w:rPr>
                <w:sz w:val="20"/>
                <w:szCs w:val="20"/>
                <w:rtl/>
                <w:lang w:bidi="ar-IQ"/>
              </w:rPr>
            </w:pPr>
            <w:r>
              <w:rPr>
                <w:rFonts w:hint="cs"/>
                <w:sz w:val="20"/>
                <w:szCs w:val="20"/>
                <w:rtl/>
                <w:lang w:bidi="ar-IQ"/>
              </w:rPr>
              <w:t>--------</w:t>
            </w:r>
          </w:p>
        </w:tc>
        <w:tc>
          <w:tcPr>
            <w:tcW w:w="720"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9</w:t>
            </w:r>
            <w:r w:rsidR="00466DF5" w:rsidRPr="009A26D9">
              <w:rPr>
                <w:rFonts w:hint="cs"/>
                <w:sz w:val="20"/>
                <w:szCs w:val="20"/>
                <w:rtl/>
                <w:lang w:bidi="ar-IQ"/>
              </w:rPr>
              <w:t>د</w:t>
            </w:r>
          </w:p>
        </w:tc>
        <w:tc>
          <w:tcPr>
            <w:tcW w:w="1170" w:type="dxa"/>
            <w:shd w:val="clear" w:color="auto" w:fill="FFFFFF"/>
            <w:vAlign w:val="center"/>
          </w:tcPr>
          <w:p w:rsidR="00466DF5" w:rsidRPr="009A26D9" w:rsidRDefault="00522143" w:rsidP="00466DF5">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466DF5" w:rsidRPr="009A26D9" w:rsidTr="00E60B87">
        <w:trPr>
          <w:trHeight w:val="1275"/>
        </w:trPr>
        <w:tc>
          <w:tcPr>
            <w:tcW w:w="425" w:type="dxa"/>
            <w:shd w:val="clear" w:color="auto" w:fill="E6E6E6"/>
            <w:vAlign w:val="center"/>
          </w:tcPr>
          <w:p w:rsidR="00466DF5" w:rsidRPr="009A26D9" w:rsidRDefault="00466DF5" w:rsidP="00466DF5">
            <w:pPr>
              <w:jc w:val="center"/>
              <w:rPr>
                <w:sz w:val="20"/>
                <w:szCs w:val="20"/>
                <w:rtl/>
                <w:lang w:bidi="ar-IQ"/>
              </w:rPr>
            </w:pPr>
            <w:r w:rsidRPr="009A26D9">
              <w:rPr>
                <w:rFonts w:hint="cs"/>
                <w:sz w:val="20"/>
                <w:szCs w:val="20"/>
                <w:rtl/>
                <w:lang w:bidi="ar-IQ"/>
              </w:rPr>
              <w:t>2</w:t>
            </w:r>
          </w:p>
        </w:tc>
        <w:tc>
          <w:tcPr>
            <w:tcW w:w="3067" w:type="dxa"/>
            <w:shd w:val="clear" w:color="auto" w:fill="FFFFFF"/>
          </w:tcPr>
          <w:p w:rsidR="00466DF5" w:rsidRPr="00466DF5" w:rsidRDefault="00466DF5" w:rsidP="00466DF5">
            <w:pPr>
              <w:jc w:val="lowKashida"/>
              <w:rPr>
                <w:rFonts w:ascii="Simplified Arabic" w:hAnsi="Simplified Arabic" w:cs="Simplified Arabic"/>
                <w:b/>
                <w:bCs/>
                <w:sz w:val="20"/>
                <w:szCs w:val="20"/>
              </w:rPr>
            </w:pPr>
            <w:r w:rsidRPr="00466DF5">
              <w:rPr>
                <w:rFonts w:ascii="Simplified Arabic" w:hAnsi="Simplified Arabic" w:cs="Simplified Arabic" w:hint="cs"/>
                <w:sz w:val="20"/>
                <w:szCs w:val="20"/>
                <w:rtl/>
              </w:rPr>
              <w:t xml:space="preserve">رمي الكرة الطبية </w:t>
            </w:r>
            <w:r w:rsidR="007217AF">
              <w:rPr>
                <w:rFonts w:ascii="Simplified Arabic" w:hAnsi="Simplified Arabic" w:cs="Simplified Arabic" w:hint="cs"/>
                <w:sz w:val="20"/>
                <w:szCs w:val="20"/>
                <w:rtl/>
              </w:rPr>
              <w:t xml:space="preserve">وزن 3 كغم </w:t>
            </w:r>
            <w:r w:rsidRPr="00466DF5">
              <w:rPr>
                <w:rFonts w:ascii="Simplified Arabic" w:hAnsi="Simplified Arabic" w:cs="Simplified Arabic" w:hint="cs"/>
                <w:sz w:val="20"/>
                <w:szCs w:val="20"/>
                <w:rtl/>
              </w:rPr>
              <w:t xml:space="preserve">إلى الزميل الواقف أمام وبجانب اللاعب بعد ارتدادها من مناطق محددة على الأرض . </w:t>
            </w:r>
          </w:p>
        </w:tc>
        <w:tc>
          <w:tcPr>
            <w:tcW w:w="709" w:type="dxa"/>
            <w:shd w:val="clear" w:color="auto" w:fill="FFFFFF"/>
            <w:vAlign w:val="center"/>
          </w:tcPr>
          <w:p w:rsidR="00466DF5" w:rsidRPr="009A26D9" w:rsidRDefault="00466DF5" w:rsidP="00466DF5">
            <w:pPr>
              <w:jc w:val="center"/>
              <w:rPr>
                <w:sz w:val="20"/>
                <w:szCs w:val="20"/>
                <w:rtl/>
                <w:lang w:bidi="ar-IQ"/>
              </w:rPr>
            </w:pPr>
            <w:r>
              <w:rPr>
                <w:rFonts w:hint="cs"/>
                <w:sz w:val="20"/>
                <w:szCs w:val="20"/>
                <w:rtl/>
                <w:lang w:bidi="ar-IQ"/>
              </w:rPr>
              <w:t>85</w:t>
            </w:r>
            <w:r w:rsidRPr="009A26D9">
              <w:rPr>
                <w:rFonts w:hint="cs"/>
                <w:sz w:val="20"/>
                <w:szCs w:val="20"/>
                <w:rtl/>
                <w:lang w:bidi="ar-IQ"/>
              </w:rPr>
              <w:t>%</w:t>
            </w:r>
          </w:p>
        </w:tc>
        <w:tc>
          <w:tcPr>
            <w:tcW w:w="709"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3</w:t>
            </w:r>
          </w:p>
        </w:tc>
        <w:tc>
          <w:tcPr>
            <w:tcW w:w="850"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w:t>
            </w:r>
          </w:p>
        </w:tc>
        <w:tc>
          <w:tcPr>
            <w:tcW w:w="781" w:type="dxa"/>
            <w:shd w:val="clear" w:color="auto" w:fill="FFFFFF"/>
            <w:vAlign w:val="center"/>
          </w:tcPr>
          <w:p w:rsidR="00466DF5" w:rsidRPr="009A26D9" w:rsidRDefault="007217AF" w:rsidP="00466DF5">
            <w:pPr>
              <w:jc w:val="center"/>
              <w:rPr>
                <w:sz w:val="20"/>
                <w:szCs w:val="20"/>
                <w:rtl/>
                <w:lang w:bidi="ar-IQ"/>
              </w:rPr>
            </w:pPr>
            <w:r>
              <w:rPr>
                <w:rFonts w:hint="cs"/>
                <w:sz w:val="20"/>
                <w:szCs w:val="20"/>
                <w:rtl/>
                <w:lang w:bidi="ar-IQ"/>
              </w:rPr>
              <w:t>2د</w:t>
            </w:r>
          </w:p>
        </w:tc>
        <w:tc>
          <w:tcPr>
            <w:tcW w:w="933" w:type="dxa"/>
            <w:shd w:val="clear" w:color="auto" w:fill="FFFFFF"/>
            <w:vAlign w:val="center"/>
          </w:tcPr>
          <w:p w:rsidR="00466DF5" w:rsidRPr="009A26D9" w:rsidRDefault="00615383" w:rsidP="00466DF5">
            <w:pPr>
              <w:jc w:val="center"/>
              <w:rPr>
                <w:sz w:val="20"/>
                <w:szCs w:val="20"/>
                <w:rtl/>
                <w:lang w:bidi="ar-IQ"/>
              </w:rPr>
            </w:pPr>
            <w:r>
              <w:rPr>
                <w:rFonts w:hint="cs"/>
                <w:sz w:val="20"/>
                <w:szCs w:val="20"/>
                <w:rtl/>
                <w:lang w:bidi="ar-IQ"/>
              </w:rPr>
              <w:t>2د</w:t>
            </w:r>
          </w:p>
        </w:tc>
        <w:tc>
          <w:tcPr>
            <w:tcW w:w="968" w:type="dxa"/>
            <w:shd w:val="clear" w:color="auto" w:fill="FFFFFF"/>
            <w:vAlign w:val="center"/>
          </w:tcPr>
          <w:p w:rsidR="00466DF5" w:rsidRPr="009A26D9" w:rsidRDefault="00615383" w:rsidP="00615383">
            <w:pPr>
              <w:jc w:val="center"/>
              <w:rPr>
                <w:sz w:val="20"/>
                <w:szCs w:val="20"/>
                <w:rtl/>
                <w:lang w:bidi="ar-IQ"/>
              </w:rPr>
            </w:pPr>
            <w:r>
              <w:rPr>
                <w:rFonts w:hint="cs"/>
                <w:sz w:val="20"/>
                <w:szCs w:val="20"/>
                <w:rtl/>
                <w:lang w:bidi="ar-IQ"/>
              </w:rPr>
              <w:t>--------</w:t>
            </w:r>
          </w:p>
        </w:tc>
        <w:tc>
          <w:tcPr>
            <w:tcW w:w="720" w:type="dxa"/>
            <w:shd w:val="clear" w:color="auto" w:fill="FFFFFF"/>
            <w:vAlign w:val="center"/>
          </w:tcPr>
          <w:p w:rsidR="00466DF5" w:rsidRPr="009A26D9" w:rsidRDefault="007217AF" w:rsidP="00615383">
            <w:pPr>
              <w:jc w:val="center"/>
              <w:rPr>
                <w:sz w:val="20"/>
                <w:szCs w:val="20"/>
                <w:rtl/>
                <w:lang w:bidi="ar-IQ"/>
              </w:rPr>
            </w:pPr>
            <w:r>
              <w:rPr>
                <w:rFonts w:hint="cs"/>
                <w:sz w:val="20"/>
                <w:szCs w:val="20"/>
                <w:rtl/>
                <w:lang w:bidi="ar-IQ"/>
              </w:rPr>
              <w:t>1</w:t>
            </w:r>
            <w:r w:rsidR="00615383">
              <w:rPr>
                <w:rFonts w:hint="cs"/>
                <w:sz w:val="20"/>
                <w:szCs w:val="20"/>
                <w:rtl/>
                <w:lang w:bidi="ar-IQ"/>
              </w:rPr>
              <w:t>2</w:t>
            </w:r>
            <w:r w:rsidR="00466DF5" w:rsidRPr="009A26D9">
              <w:rPr>
                <w:rFonts w:hint="cs"/>
                <w:sz w:val="20"/>
                <w:szCs w:val="20"/>
                <w:rtl/>
                <w:lang w:bidi="ar-IQ"/>
              </w:rPr>
              <w:t xml:space="preserve"> د</w:t>
            </w:r>
          </w:p>
        </w:tc>
        <w:tc>
          <w:tcPr>
            <w:tcW w:w="1170" w:type="dxa"/>
            <w:shd w:val="clear" w:color="auto" w:fill="FFFFFF"/>
            <w:vAlign w:val="center"/>
          </w:tcPr>
          <w:p w:rsidR="00466DF5" w:rsidRPr="009A26D9" w:rsidRDefault="00522143" w:rsidP="00466DF5">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466DF5" w:rsidRPr="009A26D9" w:rsidTr="00E60B87">
        <w:tc>
          <w:tcPr>
            <w:tcW w:w="425" w:type="dxa"/>
            <w:shd w:val="clear" w:color="auto" w:fill="E6E6E6"/>
            <w:vAlign w:val="center"/>
          </w:tcPr>
          <w:p w:rsidR="00466DF5" w:rsidRPr="009A26D9" w:rsidRDefault="00466DF5" w:rsidP="00466DF5">
            <w:pPr>
              <w:jc w:val="center"/>
              <w:rPr>
                <w:sz w:val="20"/>
                <w:szCs w:val="20"/>
                <w:rtl/>
                <w:lang w:bidi="ar-IQ"/>
              </w:rPr>
            </w:pPr>
            <w:r w:rsidRPr="009A26D9">
              <w:rPr>
                <w:rFonts w:hint="cs"/>
                <w:sz w:val="20"/>
                <w:szCs w:val="20"/>
                <w:rtl/>
                <w:lang w:bidi="ar-IQ"/>
              </w:rPr>
              <w:t>3</w:t>
            </w:r>
          </w:p>
        </w:tc>
        <w:tc>
          <w:tcPr>
            <w:tcW w:w="3067" w:type="dxa"/>
            <w:shd w:val="clear" w:color="auto" w:fill="FFFFFF"/>
          </w:tcPr>
          <w:p w:rsidR="00466DF5" w:rsidRPr="00466DF5" w:rsidRDefault="00466DF5" w:rsidP="00466DF5">
            <w:pPr>
              <w:rPr>
                <w:b/>
                <w:bCs/>
                <w:sz w:val="20"/>
                <w:szCs w:val="20"/>
              </w:rPr>
            </w:pPr>
            <w:r w:rsidRPr="00466DF5">
              <w:rPr>
                <w:rFonts w:ascii="Simplified Arabic" w:hAnsi="Simplified Arabic" w:cs="Simplified Arabic" w:hint="cs"/>
                <w:sz w:val="20"/>
                <w:szCs w:val="20"/>
                <w:rtl/>
              </w:rPr>
              <w:t xml:space="preserve">يقف اللاعبون على شكل أربعة مجاميع (أ،ب،ج،د) ، حيث تقابل مجموعة (أ) مجموعة (ج) وتقابل مجموعة (ب) مجموعة (د) ، ويبدأ التمرين بقيام اللاعب (أ) بالانطلاق نحو المنتصف واستلام الكرة الطبية </w:t>
            </w:r>
            <w:r w:rsidR="007217AF">
              <w:rPr>
                <w:rFonts w:ascii="Simplified Arabic" w:hAnsi="Simplified Arabic" w:cs="Simplified Arabic" w:hint="cs"/>
                <w:sz w:val="20"/>
                <w:szCs w:val="20"/>
                <w:rtl/>
              </w:rPr>
              <w:t xml:space="preserve">وزن 1.5 كغم </w:t>
            </w:r>
            <w:r w:rsidRPr="00466DF5">
              <w:rPr>
                <w:rFonts w:ascii="Simplified Arabic" w:hAnsi="Simplified Arabic" w:cs="Simplified Arabic" w:hint="cs"/>
                <w:sz w:val="20"/>
                <w:szCs w:val="20"/>
                <w:rtl/>
              </w:rPr>
              <w:t>من اللاعب (ج) ويقوم اللاعب (أ) بالتوقف والدوران وتسليم الكرة إلى لاعب المجموعة (ب) ومن ثم الوقوف خلف المجموعة (ب) ، ثم ينطلق اللاعب من المجموعة(د) المنتصف واستلام الكرة الطبية من اللاعب (ب) ويقوم اللاعب (د) بالتوقف والدوران وتسليم الكرة إلى لاعب المجموعة (أ) وهكذا يتم التمرين بالتسلسل إلى حين انتهاء الوقت المحدد .</w:t>
            </w:r>
          </w:p>
        </w:tc>
        <w:tc>
          <w:tcPr>
            <w:tcW w:w="709" w:type="dxa"/>
            <w:shd w:val="clear" w:color="auto" w:fill="FFFFFF"/>
            <w:vAlign w:val="center"/>
          </w:tcPr>
          <w:p w:rsidR="00466DF5" w:rsidRPr="009A26D9" w:rsidRDefault="00466DF5" w:rsidP="00466DF5">
            <w:pPr>
              <w:jc w:val="center"/>
              <w:rPr>
                <w:sz w:val="20"/>
                <w:szCs w:val="20"/>
                <w:rtl/>
                <w:lang w:bidi="ar-IQ"/>
              </w:rPr>
            </w:pPr>
            <w:r w:rsidRPr="009A26D9">
              <w:rPr>
                <w:rFonts w:hint="cs"/>
                <w:sz w:val="20"/>
                <w:szCs w:val="20"/>
                <w:rtl/>
                <w:lang w:bidi="ar-IQ"/>
              </w:rPr>
              <w:t>90%</w:t>
            </w:r>
          </w:p>
        </w:tc>
        <w:tc>
          <w:tcPr>
            <w:tcW w:w="709" w:type="dxa"/>
            <w:shd w:val="clear" w:color="auto" w:fill="FFFFFF"/>
            <w:vAlign w:val="center"/>
          </w:tcPr>
          <w:p w:rsidR="00466DF5" w:rsidRPr="009A26D9" w:rsidRDefault="00D737D5" w:rsidP="00466DF5">
            <w:pPr>
              <w:jc w:val="center"/>
              <w:rPr>
                <w:sz w:val="20"/>
                <w:szCs w:val="20"/>
                <w:rtl/>
                <w:lang w:bidi="ar-IQ"/>
              </w:rPr>
            </w:pPr>
            <w:r>
              <w:rPr>
                <w:rFonts w:hint="cs"/>
                <w:sz w:val="20"/>
                <w:szCs w:val="20"/>
                <w:rtl/>
                <w:lang w:bidi="ar-IQ"/>
              </w:rPr>
              <w:t>3</w:t>
            </w:r>
          </w:p>
        </w:tc>
        <w:tc>
          <w:tcPr>
            <w:tcW w:w="850" w:type="dxa"/>
            <w:shd w:val="clear" w:color="auto" w:fill="FFFFFF"/>
            <w:vAlign w:val="center"/>
          </w:tcPr>
          <w:p w:rsidR="00466DF5" w:rsidRPr="009A26D9" w:rsidRDefault="00D737D5" w:rsidP="007217AF">
            <w:pPr>
              <w:jc w:val="center"/>
              <w:rPr>
                <w:sz w:val="20"/>
                <w:szCs w:val="20"/>
                <w:rtl/>
                <w:lang w:bidi="ar-IQ"/>
              </w:rPr>
            </w:pPr>
            <w:r>
              <w:rPr>
                <w:rFonts w:hint="cs"/>
                <w:sz w:val="20"/>
                <w:szCs w:val="20"/>
                <w:rtl/>
                <w:lang w:bidi="ar-IQ"/>
              </w:rPr>
              <w:t>-------</w:t>
            </w:r>
          </w:p>
        </w:tc>
        <w:tc>
          <w:tcPr>
            <w:tcW w:w="781" w:type="dxa"/>
            <w:shd w:val="clear" w:color="auto" w:fill="FFFFFF"/>
            <w:vAlign w:val="center"/>
          </w:tcPr>
          <w:p w:rsidR="00466DF5" w:rsidRPr="009A26D9" w:rsidRDefault="007217AF" w:rsidP="00466DF5">
            <w:pPr>
              <w:jc w:val="center"/>
              <w:rPr>
                <w:sz w:val="20"/>
                <w:szCs w:val="20"/>
                <w:rtl/>
                <w:lang w:bidi="ar-IQ"/>
              </w:rPr>
            </w:pPr>
            <w:r>
              <w:rPr>
                <w:rFonts w:hint="cs"/>
                <w:sz w:val="20"/>
                <w:szCs w:val="20"/>
                <w:rtl/>
                <w:lang w:bidi="ar-IQ"/>
              </w:rPr>
              <w:t>2د</w:t>
            </w:r>
          </w:p>
        </w:tc>
        <w:tc>
          <w:tcPr>
            <w:tcW w:w="933" w:type="dxa"/>
            <w:shd w:val="clear" w:color="auto" w:fill="FFFFFF"/>
            <w:vAlign w:val="center"/>
          </w:tcPr>
          <w:p w:rsidR="00466DF5" w:rsidRPr="009A26D9" w:rsidRDefault="00D737D5" w:rsidP="00466DF5">
            <w:pPr>
              <w:jc w:val="center"/>
              <w:rPr>
                <w:sz w:val="20"/>
                <w:szCs w:val="20"/>
                <w:rtl/>
                <w:lang w:bidi="ar-IQ"/>
              </w:rPr>
            </w:pPr>
            <w:r>
              <w:rPr>
                <w:rFonts w:hint="cs"/>
                <w:sz w:val="20"/>
                <w:szCs w:val="20"/>
                <w:rtl/>
                <w:lang w:bidi="ar-IQ"/>
              </w:rPr>
              <w:t>2د</w:t>
            </w:r>
          </w:p>
        </w:tc>
        <w:tc>
          <w:tcPr>
            <w:tcW w:w="968" w:type="dxa"/>
            <w:shd w:val="clear" w:color="auto" w:fill="FFFFFF"/>
            <w:vAlign w:val="center"/>
          </w:tcPr>
          <w:p w:rsidR="00466DF5" w:rsidRPr="009A26D9" w:rsidRDefault="00D737D5" w:rsidP="007217AF">
            <w:pPr>
              <w:jc w:val="center"/>
              <w:rPr>
                <w:sz w:val="20"/>
                <w:szCs w:val="20"/>
                <w:lang w:bidi="ar-IQ"/>
              </w:rPr>
            </w:pPr>
            <w:r>
              <w:rPr>
                <w:rFonts w:hint="cs"/>
                <w:sz w:val="20"/>
                <w:szCs w:val="20"/>
                <w:rtl/>
                <w:lang w:bidi="ar-IQ"/>
              </w:rPr>
              <w:t>---------</w:t>
            </w:r>
          </w:p>
        </w:tc>
        <w:tc>
          <w:tcPr>
            <w:tcW w:w="720" w:type="dxa"/>
            <w:shd w:val="clear" w:color="auto" w:fill="FFFFFF"/>
            <w:vAlign w:val="center"/>
          </w:tcPr>
          <w:p w:rsidR="00466DF5" w:rsidRPr="009A26D9" w:rsidRDefault="00522143" w:rsidP="007217AF">
            <w:pPr>
              <w:jc w:val="center"/>
              <w:rPr>
                <w:sz w:val="20"/>
                <w:szCs w:val="20"/>
                <w:rtl/>
                <w:lang w:bidi="ar-IQ"/>
              </w:rPr>
            </w:pPr>
            <w:r>
              <w:rPr>
                <w:rFonts w:hint="cs"/>
                <w:sz w:val="20"/>
                <w:szCs w:val="20"/>
                <w:rtl/>
                <w:lang w:bidi="ar-IQ"/>
              </w:rPr>
              <w:t>10د</w:t>
            </w:r>
          </w:p>
        </w:tc>
        <w:tc>
          <w:tcPr>
            <w:tcW w:w="1170" w:type="dxa"/>
            <w:shd w:val="clear" w:color="auto" w:fill="FFFFFF"/>
            <w:vAlign w:val="center"/>
          </w:tcPr>
          <w:p w:rsidR="00466DF5" w:rsidRPr="009A26D9" w:rsidRDefault="00522143" w:rsidP="00466DF5">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B60C43" w:rsidRDefault="00B60C43" w:rsidP="00B60C43">
      <w:pPr>
        <w:jc w:val="lowKashida"/>
        <w:rPr>
          <w:szCs w:val="24"/>
          <w:rtl/>
          <w:lang w:bidi="ar-IQ"/>
        </w:rPr>
      </w:pPr>
    </w:p>
    <w:p w:rsidR="00707A73" w:rsidRPr="00DE2BFD" w:rsidRDefault="00707A73" w:rsidP="00707A73">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 </w:t>
      </w:r>
      <w:r>
        <w:rPr>
          <w:rFonts w:cs="Simplified Arabic" w:hint="cs"/>
          <w:sz w:val="28"/>
          <w:szCs w:val="28"/>
          <w:rtl/>
        </w:rPr>
        <w:t>الثالثة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707A73" w:rsidRPr="00DF3EF0" w:rsidRDefault="00707A73" w:rsidP="00CB1894">
      <w:pPr>
        <w:spacing w:line="240" w:lineRule="auto"/>
        <w:jc w:val="lowKashida"/>
        <w:rPr>
          <w:rFonts w:cs="Simplified Arabic"/>
          <w:sz w:val="28"/>
          <w:szCs w:val="28"/>
          <w:rtl/>
        </w:rPr>
      </w:pPr>
      <w:r>
        <w:rPr>
          <w:rFonts w:cs="Simplified Arabic" w:hint="cs"/>
          <w:b/>
          <w:bCs/>
          <w:sz w:val="28"/>
          <w:szCs w:val="28"/>
          <w:rtl/>
        </w:rPr>
        <w:t xml:space="preserve">الوقت:    </w:t>
      </w:r>
      <w:r w:rsidRPr="00522143">
        <w:rPr>
          <w:rFonts w:cs="Simplified Arabic" w:hint="cs"/>
          <w:sz w:val="28"/>
          <w:szCs w:val="28"/>
          <w:rtl/>
        </w:rPr>
        <w:t>3</w:t>
      </w:r>
      <w:r w:rsidR="00CB1894">
        <w:rPr>
          <w:rFonts w:cs="Simplified Arabic" w:hint="cs"/>
          <w:sz w:val="28"/>
          <w:szCs w:val="28"/>
          <w:rtl/>
        </w:rPr>
        <w:t>1</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الثاني</w:t>
      </w:r>
    </w:p>
    <w:p w:rsidR="00707A73" w:rsidRDefault="00707A73" w:rsidP="00707A73">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Pr>
          <w:rFonts w:cs="Simplified Arabic" w:hint="cs"/>
          <w:sz w:val="28"/>
          <w:szCs w:val="28"/>
          <w:rtl/>
        </w:rPr>
        <w:t>الاحد</w:t>
      </w:r>
      <w:r w:rsidRPr="00DF3EF0">
        <w:rPr>
          <w:rFonts w:cs="Simplified Arabic" w:hint="cs"/>
          <w:sz w:val="28"/>
          <w:szCs w:val="28"/>
          <w:rtl/>
        </w:rPr>
        <w:t xml:space="preserve"> </w:t>
      </w:r>
      <w:r>
        <w:rPr>
          <w:rFonts w:cs="Simplified Arabic" w:hint="cs"/>
          <w:sz w:val="28"/>
          <w:szCs w:val="28"/>
          <w:rtl/>
        </w:rPr>
        <w:t>16</w:t>
      </w:r>
      <w:r w:rsidRPr="00DF3EF0">
        <w:rPr>
          <w:rFonts w:cs="Simplified Arabic" w:hint="cs"/>
          <w:sz w:val="28"/>
          <w:szCs w:val="28"/>
          <w:rtl/>
        </w:rPr>
        <w:t xml:space="preserve">/12/2012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707A73" w:rsidRPr="00DF3EF0" w:rsidRDefault="00707A73" w:rsidP="00707A73">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707A73" w:rsidRPr="00466DF5" w:rsidRDefault="00707A73" w:rsidP="00AE7E8F">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والادراك الحس-حركي ومهارة </w:t>
      </w:r>
      <w:r w:rsidR="00AE7E8F">
        <w:rPr>
          <w:rFonts w:cs="Simplified Arabic" w:hint="cs"/>
          <w:sz w:val="32"/>
          <w:szCs w:val="32"/>
          <w:rtl/>
        </w:rPr>
        <w:t>المناولة الطويلة</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707A73" w:rsidRPr="009A26D9" w:rsidTr="00E60B87">
        <w:trPr>
          <w:trHeight w:val="337"/>
        </w:trPr>
        <w:tc>
          <w:tcPr>
            <w:tcW w:w="425" w:type="dxa"/>
            <w:vMerge w:val="restart"/>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707A73" w:rsidRDefault="00707A73" w:rsidP="00473327">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707A73" w:rsidRDefault="00707A73" w:rsidP="00473327">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707A73" w:rsidRPr="009A26D9" w:rsidRDefault="00707A73" w:rsidP="00473327">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الملاحظات</w:t>
            </w:r>
          </w:p>
        </w:tc>
      </w:tr>
      <w:tr w:rsidR="00707A73" w:rsidRPr="009A26D9" w:rsidTr="00E60B87">
        <w:trPr>
          <w:trHeight w:val="570"/>
        </w:trPr>
        <w:tc>
          <w:tcPr>
            <w:tcW w:w="425" w:type="dxa"/>
            <w:vMerge/>
            <w:shd w:val="clear" w:color="auto" w:fill="E6E6E6"/>
            <w:vAlign w:val="center"/>
          </w:tcPr>
          <w:p w:rsidR="00707A73" w:rsidRPr="009A26D9" w:rsidRDefault="00707A73" w:rsidP="00473327">
            <w:pPr>
              <w:jc w:val="center"/>
              <w:rPr>
                <w:sz w:val="20"/>
                <w:szCs w:val="20"/>
                <w:rtl/>
                <w:lang w:bidi="ar-IQ"/>
              </w:rPr>
            </w:pPr>
          </w:p>
        </w:tc>
        <w:tc>
          <w:tcPr>
            <w:tcW w:w="2977" w:type="dxa"/>
            <w:vMerge/>
            <w:shd w:val="clear" w:color="auto" w:fill="E6E6E6"/>
            <w:vAlign w:val="center"/>
          </w:tcPr>
          <w:p w:rsidR="00707A73" w:rsidRPr="009A26D9" w:rsidRDefault="00707A73" w:rsidP="00473327">
            <w:pPr>
              <w:jc w:val="center"/>
              <w:rPr>
                <w:sz w:val="20"/>
                <w:szCs w:val="20"/>
                <w:rtl/>
                <w:lang w:bidi="ar-IQ"/>
              </w:rPr>
            </w:pPr>
          </w:p>
        </w:tc>
        <w:tc>
          <w:tcPr>
            <w:tcW w:w="799" w:type="dxa"/>
            <w:vMerge/>
            <w:shd w:val="clear" w:color="auto" w:fill="E6E6E6"/>
            <w:vAlign w:val="center"/>
          </w:tcPr>
          <w:p w:rsidR="00707A73" w:rsidRPr="009A26D9" w:rsidRDefault="00707A73" w:rsidP="00473327">
            <w:pPr>
              <w:jc w:val="center"/>
              <w:rPr>
                <w:sz w:val="20"/>
                <w:szCs w:val="20"/>
                <w:rtl/>
                <w:lang w:bidi="ar-IQ"/>
              </w:rPr>
            </w:pPr>
          </w:p>
        </w:tc>
        <w:tc>
          <w:tcPr>
            <w:tcW w:w="709" w:type="dxa"/>
            <w:shd w:val="clear" w:color="auto" w:fill="E6E6E6"/>
            <w:vAlign w:val="center"/>
          </w:tcPr>
          <w:p w:rsidR="00707A73" w:rsidRPr="009A26D9" w:rsidRDefault="00707A73" w:rsidP="00473327">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707A73" w:rsidRPr="009A26D9" w:rsidRDefault="00707A73" w:rsidP="00473327">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707A73" w:rsidRPr="009A26D9" w:rsidRDefault="00707A73" w:rsidP="00473327">
            <w:pPr>
              <w:jc w:val="center"/>
              <w:rPr>
                <w:sz w:val="20"/>
                <w:szCs w:val="20"/>
                <w:rtl/>
                <w:lang w:bidi="ar-IQ"/>
              </w:rPr>
            </w:pPr>
          </w:p>
        </w:tc>
        <w:tc>
          <w:tcPr>
            <w:tcW w:w="933" w:type="dxa"/>
            <w:shd w:val="clear" w:color="auto" w:fill="E6E6E6"/>
            <w:vAlign w:val="center"/>
          </w:tcPr>
          <w:p w:rsidR="00707A73" w:rsidRPr="009A26D9" w:rsidRDefault="00707A73" w:rsidP="00473327">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707A73" w:rsidRPr="009A26D9" w:rsidRDefault="00707A73" w:rsidP="00473327">
            <w:pPr>
              <w:jc w:val="center"/>
              <w:rPr>
                <w:sz w:val="20"/>
                <w:szCs w:val="20"/>
                <w:rtl/>
                <w:lang w:bidi="ar-IQ"/>
              </w:rPr>
            </w:pPr>
          </w:p>
        </w:tc>
        <w:tc>
          <w:tcPr>
            <w:tcW w:w="1118" w:type="dxa"/>
            <w:vMerge/>
            <w:shd w:val="clear" w:color="auto" w:fill="E6E6E6"/>
            <w:vAlign w:val="center"/>
          </w:tcPr>
          <w:p w:rsidR="00707A73" w:rsidRPr="009A26D9" w:rsidRDefault="00707A73" w:rsidP="00473327">
            <w:pPr>
              <w:jc w:val="center"/>
              <w:rPr>
                <w:sz w:val="20"/>
                <w:szCs w:val="20"/>
                <w:rtl/>
                <w:lang w:bidi="ar-IQ"/>
              </w:rPr>
            </w:pPr>
          </w:p>
        </w:tc>
      </w:tr>
      <w:tr w:rsidR="00707A73" w:rsidRPr="009A26D9" w:rsidTr="00E60B87">
        <w:tc>
          <w:tcPr>
            <w:tcW w:w="425" w:type="dxa"/>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1</w:t>
            </w:r>
          </w:p>
        </w:tc>
        <w:tc>
          <w:tcPr>
            <w:tcW w:w="2977" w:type="dxa"/>
            <w:shd w:val="clear" w:color="auto" w:fill="FFFFFF"/>
          </w:tcPr>
          <w:p w:rsidR="00707A73" w:rsidRPr="00707A73" w:rsidRDefault="00707A73" w:rsidP="0036342E">
            <w:pPr>
              <w:rPr>
                <w:rFonts w:ascii="Arial" w:hAnsi="Arial" w:cs="Arial"/>
                <w:sz w:val="20"/>
                <w:szCs w:val="20"/>
              </w:rPr>
            </w:pPr>
            <w:r w:rsidRPr="00707A73">
              <w:rPr>
                <w:rFonts w:ascii="Simplified Arabic" w:hAnsi="Simplified Arabic" w:cs="Simplified Arabic"/>
                <w:sz w:val="20"/>
                <w:szCs w:val="20"/>
                <w:rtl/>
              </w:rPr>
              <w:t xml:space="preserve">تمرين باستخدام نصف ملعب كرة </w:t>
            </w:r>
            <w:r w:rsidRPr="00707A73">
              <w:rPr>
                <w:rFonts w:ascii="Simplified Arabic" w:hAnsi="Simplified Arabic" w:cs="Simplified Arabic" w:hint="cs"/>
                <w:sz w:val="20"/>
                <w:szCs w:val="20"/>
                <w:rtl/>
              </w:rPr>
              <w:t>سلة</w:t>
            </w:r>
            <w:r w:rsidRPr="00707A73">
              <w:rPr>
                <w:rFonts w:ascii="Simplified Arabic" w:hAnsi="Simplified Arabic" w:cs="Simplified Arabic"/>
                <w:sz w:val="20"/>
                <w:szCs w:val="20"/>
                <w:rtl/>
              </w:rPr>
              <w:t xml:space="preserve"> قانوني</w:t>
            </w:r>
            <w:r w:rsidRPr="00707A73">
              <w:rPr>
                <w:rFonts w:ascii="Simplified Arabic" w:hAnsi="Simplified Arabic" w:cs="Simplified Arabic" w:hint="cs"/>
                <w:sz w:val="20"/>
                <w:szCs w:val="20"/>
                <w:rtl/>
              </w:rPr>
              <w:t xml:space="preserve"> وأربعة لاعبين</w:t>
            </w:r>
            <w:r w:rsidRPr="00707A73">
              <w:rPr>
                <w:rFonts w:ascii="Simplified Arabic" w:hAnsi="Simplified Arabic" w:cs="Simplified Arabic"/>
                <w:sz w:val="20"/>
                <w:szCs w:val="20"/>
                <w:rtl/>
              </w:rPr>
              <w:t xml:space="preserve"> ، </w:t>
            </w:r>
            <w:r w:rsidRPr="00707A73">
              <w:rPr>
                <w:rFonts w:ascii="Simplified Arabic" w:hAnsi="Simplified Arabic" w:cs="Simplified Arabic" w:hint="cs"/>
                <w:sz w:val="20"/>
                <w:szCs w:val="20"/>
                <w:rtl/>
              </w:rPr>
              <w:t>حيث يتواجد كل</w:t>
            </w:r>
            <w:r w:rsidRPr="00707A73">
              <w:rPr>
                <w:rFonts w:ascii="Simplified Arabic" w:hAnsi="Simplified Arabic" w:cs="Simplified Arabic"/>
                <w:sz w:val="20"/>
                <w:szCs w:val="20"/>
                <w:rtl/>
              </w:rPr>
              <w:t xml:space="preserve"> لاعب</w:t>
            </w:r>
            <w:r w:rsidR="00D87E5F">
              <w:rPr>
                <w:rFonts w:ascii="Simplified Arabic" w:hAnsi="Simplified Arabic" w:cs="Simplified Arabic" w:hint="cs"/>
                <w:sz w:val="20"/>
                <w:szCs w:val="20"/>
                <w:rtl/>
              </w:rPr>
              <w:t xml:space="preserve"> </w:t>
            </w:r>
            <w:r w:rsidRPr="00707A73">
              <w:rPr>
                <w:rFonts w:ascii="Simplified Arabic" w:hAnsi="Simplified Arabic" w:cs="Simplified Arabic" w:hint="cs"/>
                <w:sz w:val="20"/>
                <w:szCs w:val="20"/>
                <w:rtl/>
              </w:rPr>
              <w:t xml:space="preserve">بركن من أركان نصف الملعب </w:t>
            </w:r>
            <w:r w:rsidR="004C3152">
              <w:rPr>
                <w:rFonts w:ascii="Simplified Arabic" w:hAnsi="Simplified Arabic" w:cs="Simplified Arabic" w:hint="cs"/>
                <w:sz w:val="20"/>
                <w:szCs w:val="20"/>
                <w:rtl/>
              </w:rPr>
              <w:t>بالتسلسل</w:t>
            </w:r>
            <w:r w:rsidRPr="00707A73">
              <w:rPr>
                <w:rFonts w:ascii="Simplified Arabic" w:hAnsi="Simplified Arabic" w:cs="Simplified Arabic"/>
                <w:sz w:val="20"/>
                <w:szCs w:val="20"/>
                <w:rtl/>
              </w:rPr>
              <w:t xml:space="preserve">. </w:t>
            </w:r>
            <w:r w:rsidRPr="00707A73">
              <w:rPr>
                <w:rFonts w:ascii="Simplified Arabic" w:hAnsi="Simplified Arabic" w:cs="Simplified Arabic" w:hint="cs"/>
                <w:sz w:val="20"/>
                <w:szCs w:val="20"/>
                <w:rtl/>
              </w:rPr>
              <w:t>يبدأ التمرين بم</w:t>
            </w:r>
            <w:r w:rsidRPr="00707A73">
              <w:rPr>
                <w:rFonts w:ascii="Simplified Arabic" w:hAnsi="Simplified Arabic" w:cs="Simplified Arabic"/>
                <w:sz w:val="20"/>
                <w:szCs w:val="20"/>
                <w:rtl/>
              </w:rPr>
              <w:t>ناول</w:t>
            </w:r>
            <w:r w:rsidRPr="00707A73">
              <w:rPr>
                <w:rFonts w:ascii="Simplified Arabic" w:hAnsi="Simplified Arabic" w:cs="Simplified Arabic" w:hint="cs"/>
                <w:sz w:val="20"/>
                <w:szCs w:val="20"/>
                <w:rtl/>
              </w:rPr>
              <w:t>ة</w:t>
            </w:r>
            <w:r w:rsidRPr="00707A73">
              <w:rPr>
                <w:rFonts w:ascii="Simplified Arabic" w:hAnsi="Simplified Arabic" w:cs="Simplified Arabic"/>
                <w:sz w:val="20"/>
                <w:szCs w:val="20"/>
                <w:rtl/>
              </w:rPr>
              <w:t xml:space="preserve"> اللاعب (</w:t>
            </w:r>
            <w:r w:rsidR="004C3152">
              <w:rPr>
                <w:rFonts w:ascii="Simplified Arabic" w:hAnsi="Simplified Arabic" w:cs="Simplified Arabic" w:hint="cs"/>
                <w:sz w:val="20"/>
                <w:szCs w:val="20"/>
                <w:rtl/>
              </w:rPr>
              <w:t>1</w:t>
            </w:r>
            <w:r w:rsidRPr="00707A73">
              <w:rPr>
                <w:rFonts w:ascii="Simplified Arabic" w:hAnsi="Simplified Arabic" w:cs="Simplified Arabic"/>
                <w:sz w:val="20"/>
                <w:szCs w:val="20"/>
                <w:rtl/>
              </w:rPr>
              <w:t xml:space="preserve">) </w:t>
            </w:r>
            <w:r w:rsidRPr="00707A73">
              <w:rPr>
                <w:rFonts w:ascii="Simplified Arabic" w:hAnsi="Simplified Arabic" w:cs="Simplified Arabic" w:hint="cs"/>
                <w:sz w:val="20"/>
                <w:szCs w:val="20"/>
                <w:rtl/>
              </w:rPr>
              <w:t xml:space="preserve">الكرة </w:t>
            </w:r>
            <w:r w:rsidRPr="00707A73">
              <w:rPr>
                <w:rFonts w:ascii="Simplified Arabic" w:hAnsi="Simplified Arabic" w:cs="Simplified Arabic"/>
                <w:sz w:val="20"/>
                <w:szCs w:val="20"/>
                <w:rtl/>
              </w:rPr>
              <w:t>لزميله الأخر (</w:t>
            </w:r>
            <w:r w:rsidR="004C3152">
              <w:rPr>
                <w:rFonts w:ascii="Simplified Arabic" w:hAnsi="Simplified Arabic" w:cs="Simplified Arabic" w:hint="cs"/>
                <w:sz w:val="20"/>
                <w:szCs w:val="20"/>
                <w:rtl/>
              </w:rPr>
              <w:t>2</w:t>
            </w:r>
            <w:r w:rsidRPr="00707A73">
              <w:rPr>
                <w:rFonts w:ascii="Simplified Arabic" w:hAnsi="Simplified Arabic" w:cs="Simplified Arabic"/>
                <w:sz w:val="20"/>
                <w:szCs w:val="20"/>
                <w:rtl/>
              </w:rPr>
              <w:t>) الذي ينطلق موازياً للخط الجانبي</w:t>
            </w:r>
            <w:r w:rsidR="0036342E">
              <w:rPr>
                <w:rFonts w:ascii="Simplified Arabic" w:hAnsi="Simplified Arabic" w:cs="Simplified Arabic" w:hint="cs"/>
                <w:sz w:val="20"/>
                <w:szCs w:val="20"/>
                <w:rtl/>
              </w:rPr>
              <w:t xml:space="preserve"> باتجاه اللاعب(3)</w:t>
            </w:r>
            <w:r w:rsidRPr="00707A73">
              <w:rPr>
                <w:rFonts w:ascii="Simplified Arabic" w:hAnsi="Simplified Arabic" w:cs="Simplified Arabic" w:hint="cs"/>
                <w:sz w:val="20"/>
                <w:szCs w:val="20"/>
                <w:rtl/>
              </w:rPr>
              <w:t xml:space="preserve"> محاولا استلام الكرة </w:t>
            </w:r>
            <w:r w:rsidR="004C3152">
              <w:rPr>
                <w:rFonts w:ascii="Simplified Arabic" w:hAnsi="Simplified Arabic" w:cs="Simplified Arabic" w:hint="cs"/>
                <w:sz w:val="20"/>
                <w:szCs w:val="20"/>
                <w:rtl/>
              </w:rPr>
              <w:t>في منتصف المسافة بينه وبين اللاعب(3)</w:t>
            </w:r>
            <w:r w:rsidR="005F52D2">
              <w:rPr>
                <w:rFonts w:ascii="Simplified Arabic" w:hAnsi="Simplified Arabic" w:cs="Simplified Arabic" w:hint="cs"/>
                <w:sz w:val="20"/>
                <w:szCs w:val="20"/>
                <w:rtl/>
              </w:rPr>
              <w:t xml:space="preserve">، ثم </w:t>
            </w:r>
            <w:r w:rsidRPr="00707A73">
              <w:rPr>
                <w:rFonts w:ascii="Simplified Arabic" w:hAnsi="Simplified Arabic" w:cs="Simplified Arabic" w:hint="cs"/>
                <w:sz w:val="20"/>
                <w:szCs w:val="20"/>
                <w:rtl/>
              </w:rPr>
              <w:t>ثم يقوم اللاعب (</w:t>
            </w:r>
            <w:r w:rsidR="005F52D2">
              <w:rPr>
                <w:rFonts w:ascii="Simplified Arabic" w:hAnsi="Simplified Arabic" w:cs="Simplified Arabic" w:hint="cs"/>
                <w:sz w:val="20"/>
                <w:szCs w:val="20"/>
                <w:rtl/>
              </w:rPr>
              <w:t>2</w:t>
            </w:r>
            <w:r w:rsidRPr="00707A73">
              <w:rPr>
                <w:rFonts w:ascii="Simplified Arabic" w:hAnsi="Simplified Arabic" w:cs="Simplified Arabic" w:hint="cs"/>
                <w:sz w:val="20"/>
                <w:szCs w:val="20"/>
                <w:rtl/>
              </w:rPr>
              <w:t>) بمناولة الكرة للاعب (</w:t>
            </w:r>
            <w:r w:rsidR="0036342E">
              <w:rPr>
                <w:rFonts w:ascii="Simplified Arabic" w:hAnsi="Simplified Arabic" w:cs="Simplified Arabic" w:hint="cs"/>
                <w:sz w:val="20"/>
                <w:szCs w:val="20"/>
                <w:rtl/>
              </w:rPr>
              <w:t>3</w:t>
            </w:r>
            <w:r w:rsidRPr="00707A73">
              <w:rPr>
                <w:rFonts w:ascii="Simplified Arabic" w:hAnsi="Simplified Arabic" w:cs="Simplified Arabic" w:hint="cs"/>
                <w:sz w:val="20"/>
                <w:szCs w:val="20"/>
                <w:rtl/>
              </w:rPr>
              <w:t xml:space="preserve">) </w:t>
            </w:r>
            <w:r w:rsidR="0036342E">
              <w:rPr>
                <w:rFonts w:ascii="Simplified Arabic" w:hAnsi="Simplified Arabic" w:cs="Simplified Arabic" w:hint="cs"/>
                <w:sz w:val="20"/>
                <w:szCs w:val="20"/>
                <w:rtl/>
              </w:rPr>
              <w:t>الذي ينطلق باتجاه اللاعب (4) و</w:t>
            </w:r>
            <w:r w:rsidRPr="00707A73">
              <w:rPr>
                <w:rFonts w:ascii="Simplified Arabic" w:hAnsi="Simplified Arabic" w:cs="Simplified Arabic"/>
                <w:sz w:val="20"/>
                <w:szCs w:val="20"/>
                <w:rtl/>
              </w:rPr>
              <w:t>الذي</w:t>
            </w:r>
            <w:r w:rsidR="0036342E">
              <w:rPr>
                <w:rFonts w:ascii="Simplified Arabic" w:hAnsi="Simplified Arabic" w:cs="Simplified Arabic" w:hint="cs"/>
                <w:sz w:val="20"/>
                <w:szCs w:val="20"/>
                <w:rtl/>
              </w:rPr>
              <w:t xml:space="preserve"> بدوره يقوم بتسليمها للاعب (4)</w:t>
            </w:r>
            <w:r w:rsidRPr="00707A73">
              <w:rPr>
                <w:rFonts w:ascii="Simplified Arabic" w:hAnsi="Simplified Arabic" w:cs="Simplified Arabic"/>
                <w:sz w:val="20"/>
                <w:szCs w:val="20"/>
                <w:rtl/>
              </w:rPr>
              <w:t xml:space="preserve"> </w:t>
            </w:r>
            <w:r w:rsidRPr="00707A73">
              <w:rPr>
                <w:rFonts w:ascii="Simplified Arabic" w:hAnsi="Simplified Arabic" w:cs="Simplified Arabic" w:hint="cs"/>
                <w:sz w:val="20"/>
                <w:szCs w:val="20"/>
                <w:rtl/>
              </w:rPr>
              <w:t xml:space="preserve">وهكذا . </w:t>
            </w:r>
            <w:r w:rsidRPr="00707A73">
              <w:rPr>
                <w:rFonts w:ascii="Simplified Arabic" w:hAnsi="Simplified Arabic" w:cs="Simplified Arabic"/>
                <w:sz w:val="20"/>
                <w:szCs w:val="20"/>
                <w:rtl/>
              </w:rPr>
              <w:t>بحيث يكون</w:t>
            </w:r>
            <w:r w:rsidR="00D87E5F">
              <w:rPr>
                <w:rFonts w:ascii="Simplified Arabic" w:hAnsi="Simplified Arabic" w:cs="Simplified Arabic" w:hint="cs"/>
                <w:sz w:val="20"/>
                <w:szCs w:val="20"/>
                <w:rtl/>
              </w:rPr>
              <w:t>استلام</w:t>
            </w:r>
            <w:r w:rsidRPr="00707A73">
              <w:rPr>
                <w:rFonts w:ascii="Simplified Arabic" w:hAnsi="Simplified Arabic" w:cs="Simplified Arabic"/>
                <w:sz w:val="20"/>
                <w:szCs w:val="20"/>
                <w:rtl/>
              </w:rPr>
              <w:t xml:space="preserve"> الكرة من ال</w:t>
            </w:r>
            <w:r w:rsidRPr="00707A73">
              <w:rPr>
                <w:rFonts w:ascii="Simplified Arabic" w:hAnsi="Simplified Arabic" w:cs="Simplified Arabic" w:hint="cs"/>
                <w:sz w:val="20"/>
                <w:szCs w:val="20"/>
                <w:rtl/>
              </w:rPr>
              <w:t>أمام</w:t>
            </w:r>
            <w:r w:rsidRPr="00707A73">
              <w:rPr>
                <w:rFonts w:ascii="Simplified Arabic" w:hAnsi="Simplified Arabic" w:cs="Simplified Arabic"/>
                <w:sz w:val="20"/>
                <w:szCs w:val="20"/>
                <w:rtl/>
              </w:rPr>
              <w:t xml:space="preserve"> ، ويكون الأداء بالسرعة الممكنة </w:t>
            </w:r>
            <w:r w:rsidRPr="00707A73">
              <w:rPr>
                <w:rFonts w:ascii="Simplified Arabic" w:hAnsi="Simplified Arabic" w:cs="Simplified Arabic" w:hint="cs"/>
                <w:sz w:val="20"/>
                <w:szCs w:val="20"/>
                <w:rtl/>
              </w:rPr>
              <w:t>.</w:t>
            </w:r>
          </w:p>
        </w:tc>
        <w:tc>
          <w:tcPr>
            <w:tcW w:w="799" w:type="dxa"/>
            <w:shd w:val="clear" w:color="auto" w:fill="FFFFFF"/>
            <w:vAlign w:val="center"/>
          </w:tcPr>
          <w:p w:rsidR="00707A73" w:rsidRPr="009A26D9" w:rsidRDefault="00D87E5F" w:rsidP="00473327">
            <w:pPr>
              <w:jc w:val="center"/>
              <w:rPr>
                <w:sz w:val="20"/>
                <w:szCs w:val="20"/>
                <w:rtl/>
                <w:lang w:bidi="ar-IQ"/>
              </w:rPr>
            </w:pPr>
            <w:r>
              <w:rPr>
                <w:rFonts w:hint="cs"/>
                <w:sz w:val="20"/>
                <w:szCs w:val="20"/>
                <w:rtl/>
                <w:lang w:bidi="ar-IQ"/>
              </w:rPr>
              <w:t>100</w:t>
            </w:r>
            <w:r w:rsidR="00707A73" w:rsidRPr="009A26D9">
              <w:rPr>
                <w:rFonts w:hint="cs"/>
                <w:sz w:val="20"/>
                <w:szCs w:val="20"/>
                <w:rtl/>
                <w:lang w:bidi="ar-IQ"/>
              </w:rPr>
              <w:t>%</w:t>
            </w:r>
          </w:p>
        </w:tc>
        <w:tc>
          <w:tcPr>
            <w:tcW w:w="709" w:type="dxa"/>
            <w:shd w:val="clear" w:color="auto" w:fill="FFFFFF"/>
            <w:vAlign w:val="center"/>
          </w:tcPr>
          <w:p w:rsidR="00707A73" w:rsidRPr="009A26D9" w:rsidRDefault="005B0BA4" w:rsidP="00473327">
            <w:pPr>
              <w:jc w:val="center"/>
              <w:rPr>
                <w:sz w:val="20"/>
                <w:szCs w:val="20"/>
                <w:rtl/>
                <w:lang w:bidi="ar-IQ"/>
              </w:rPr>
            </w:pPr>
            <w:r>
              <w:rPr>
                <w:rFonts w:hint="cs"/>
                <w:sz w:val="20"/>
                <w:szCs w:val="20"/>
                <w:rtl/>
                <w:lang w:bidi="ar-IQ"/>
              </w:rPr>
              <w:t>4</w:t>
            </w:r>
          </w:p>
        </w:tc>
        <w:tc>
          <w:tcPr>
            <w:tcW w:w="850" w:type="dxa"/>
            <w:shd w:val="clear" w:color="auto" w:fill="FFFFFF"/>
            <w:vAlign w:val="center"/>
          </w:tcPr>
          <w:p w:rsidR="00707A73" w:rsidRPr="009A26D9" w:rsidRDefault="0036342E" w:rsidP="00473327">
            <w:pPr>
              <w:jc w:val="center"/>
              <w:rPr>
                <w:sz w:val="20"/>
                <w:szCs w:val="20"/>
                <w:rtl/>
                <w:lang w:bidi="ar-IQ"/>
              </w:rPr>
            </w:pPr>
            <w:r>
              <w:rPr>
                <w:rFonts w:hint="cs"/>
                <w:sz w:val="20"/>
                <w:szCs w:val="20"/>
                <w:rtl/>
                <w:lang w:bidi="ar-IQ"/>
              </w:rPr>
              <w:t>2</w:t>
            </w:r>
          </w:p>
        </w:tc>
        <w:tc>
          <w:tcPr>
            <w:tcW w:w="781" w:type="dxa"/>
            <w:shd w:val="clear" w:color="auto" w:fill="FFFFFF"/>
            <w:vAlign w:val="center"/>
          </w:tcPr>
          <w:p w:rsidR="00707A73" w:rsidRPr="009A26D9" w:rsidRDefault="00707A73" w:rsidP="0036342E">
            <w:pPr>
              <w:jc w:val="center"/>
              <w:rPr>
                <w:sz w:val="20"/>
                <w:szCs w:val="20"/>
                <w:rtl/>
                <w:lang w:bidi="ar-IQ"/>
              </w:rPr>
            </w:pPr>
            <w:r>
              <w:rPr>
                <w:rFonts w:hint="cs"/>
                <w:sz w:val="20"/>
                <w:szCs w:val="20"/>
                <w:rtl/>
                <w:lang w:bidi="ar-IQ"/>
              </w:rPr>
              <w:t>1</w:t>
            </w:r>
            <w:r w:rsidR="0036342E">
              <w:rPr>
                <w:rFonts w:hint="cs"/>
                <w:sz w:val="20"/>
                <w:szCs w:val="20"/>
                <w:rtl/>
                <w:lang w:bidi="ar-IQ"/>
              </w:rPr>
              <w:t>5ثا</w:t>
            </w:r>
          </w:p>
        </w:tc>
        <w:tc>
          <w:tcPr>
            <w:tcW w:w="933" w:type="dxa"/>
            <w:shd w:val="clear" w:color="auto" w:fill="FFFFFF"/>
            <w:vAlign w:val="center"/>
          </w:tcPr>
          <w:p w:rsidR="00707A73" w:rsidRPr="009A26D9" w:rsidRDefault="0036342E" w:rsidP="00473327">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707A73" w:rsidRPr="009A26D9" w:rsidRDefault="0036342E" w:rsidP="0036342E">
            <w:pPr>
              <w:jc w:val="center"/>
              <w:rPr>
                <w:sz w:val="20"/>
                <w:szCs w:val="20"/>
                <w:rtl/>
                <w:lang w:bidi="ar-IQ"/>
              </w:rPr>
            </w:pPr>
            <w:r>
              <w:rPr>
                <w:rFonts w:hint="cs"/>
                <w:sz w:val="20"/>
                <w:szCs w:val="20"/>
                <w:rtl/>
                <w:lang w:bidi="ar-IQ"/>
              </w:rPr>
              <w:t>3</w:t>
            </w:r>
            <w:r w:rsidR="00707A73" w:rsidRPr="009A26D9">
              <w:rPr>
                <w:rFonts w:hint="cs"/>
                <w:sz w:val="20"/>
                <w:szCs w:val="20"/>
                <w:rtl/>
                <w:lang w:bidi="ar-IQ"/>
              </w:rPr>
              <w:t xml:space="preserve"> </w:t>
            </w:r>
            <w:r>
              <w:rPr>
                <w:rFonts w:hint="cs"/>
                <w:sz w:val="20"/>
                <w:szCs w:val="20"/>
                <w:rtl/>
                <w:lang w:bidi="ar-IQ"/>
              </w:rPr>
              <w:t>د</w:t>
            </w:r>
          </w:p>
        </w:tc>
        <w:tc>
          <w:tcPr>
            <w:tcW w:w="761" w:type="dxa"/>
            <w:shd w:val="clear" w:color="auto" w:fill="FFFFFF"/>
            <w:vAlign w:val="center"/>
          </w:tcPr>
          <w:p w:rsidR="00707A73" w:rsidRPr="009A26D9" w:rsidRDefault="00CB1894" w:rsidP="005B0BA4">
            <w:pPr>
              <w:jc w:val="center"/>
              <w:rPr>
                <w:sz w:val="20"/>
                <w:szCs w:val="20"/>
                <w:rtl/>
                <w:lang w:bidi="ar-IQ"/>
              </w:rPr>
            </w:pPr>
            <w:r>
              <w:rPr>
                <w:rFonts w:hint="cs"/>
                <w:sz w:val="20"/>
                <w:szCs w:val="20"/>
                <w:rtl/>
                <w:lang w:bidi="ar-IQ"/>
              </w:rPr>
              <w:t>11</w:t>
            </w:r>
            <w:r w:rsidR="005B0BA4">
              <w:rPr>
                <w:rFonts w:hint="cs"/>
                <w:sz w:val="20"/>
                <w:szCs w:val="20"/>
                <w:rtl/>
                <w:lang w:bidi="ar-IQ"/>
              </w:rPr>
              <w:t xml:space="preserve"> </w:t>
            </w:r>
            <w:r w:rsidR="00707A73" w:rsidRPr="009A26D9">
              <w:rPr>
                <w:rFonts w:hint="cs"/>
                <w:sz w:val="20"/>
                <w:szCs w:val="20"/>
                <w:rtl/>
                <w:lang w:bidi="ar-IQ"/>
              </w:rPr>
              <w:t>د</w:t>
            </w:r>
          </w:p>
        </w:tc>
        <w:tc>
          <w:tcPr>
            <w:tcW w:w="1118" w:type="dxa"/>
            <w:shd w:val="clear" w:color="auto" w:fill="FFFFFF"/>
            <w:vAlign w:val="center"/>
          </w:tcPr>
          <w:p w:rsidR="00707A73" w:rsidRPr="009A26D9" w:rsidRDefault="00D7125D" w:rsidP="00E60B87">
            <w:pPr>
              <w:jc w:val="center"/>
              <w:rPr>
                <w:sz w:val="20"/>
                <w:szCs w:val="20"/>
                <w:rtl/>
                <w:lang w:bidi="ar-IQ"/>
              </w:rPr>
            </w:pPr>
            <w:r>
              <w:rPr>
                <w:rFonts w:ascii="Arial" w:hAnsi="Arial" w:cs="Arial" w:hint="cs"/>
                <w:rtl/>
                <w:lang w:bidi="ar-IQ"/>
              </w:rPr>
              <w:t>------------</w:t>
            </w:r>
          </w:p>
        </w:tc>
      </w:tr>
      <w:tr w:rsidR="00707A73" w:rsidRPr="009A26D9" w:rsidTr="00E60B87">
        <w:trPr>
          <w:trHeight w:val="1275"/>
        </w:trPr>
        <w:tc>
          <w:tcPr>
            <w:tcW w:w="425" w:type="dxa"/>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2</w:t>
            </w:r>
          </w:p>
        </w:tc>
        <w:tc>
          <w:tcPr>
            <w:tcW w:w="2977" w:type="dxa"/>
            <w:shd w:val="clear" w:color="auto" w:fill="FFFFFF"/>
          </w:tcPr>
          <w:p w:rsidR="00707A73" w:rsidRPr="00707A73" w:rsidRDefault="00707A73" w:rsidP="004C3152">
            <w:pPr>
              <w:spacing w:line="240" w:lineRule="auto"/>
              <w:jc w:val="lowKashida"/>
              <w:rPr>
                <w:rFonts w:ascii="Simplified Arabic" w:hAnsi="Simplified Arabic" w:cs="Simplified Arabic"/>
                <w:b/>
                <w:bCs/>
                <w:sz w:val="32"/>
                <w:szCs w:val="32"/>
              </w:rPr>
            </w:pPr>
            <w:r w:rsidRPr="00707A73">
              <w:rPr>
                <w:rFonts w:ascii="Simplified Arabic" w:hAnsi="Simplified Arabic" w:cs="Simplified Arabic" w:hint="cs"/>
                <w:sz w:val="20"/>
                <w:szCs w:val="20"/>
                <w:rtl/>
              </w:rPr>
              <w:t>الجري بالكرسي المتحرك</w:t>
            </w:r>
            <w:r w:rsidR="004C3152">
              <w:rPr>
                <w:rFonts w:ascii="Simplified Arabic" w:hAnsi="Simplified Arabic" w:cs="Simplified Arabic" w:hint="cs"/>
                <w:sz w:val="20"/>
                <w:szCs w:val="20"/>
                <w:rtl/>
              </w:rPr>
              <w:t xml:space="preserve"> بصورة قطرية</w:t>
            </w:r>
            <w:r w:rsidRPr="00707A73">
              <w:rPr>
                <w:rFonts w:ascii="Simplified Arabic" w:hAnsi="Simplified Arabic" w:cs="Simplified Arabic" w:hint="cs"/>
                <w:sz w:val="20"/>
                <w:szCs w:val="20"/>
                <w:rtl/>
              </w:rPr>
              <w:t xml:space="preserve"> المثقل </w:t>
            </w:r>
            <w:r w:rsidR="004C3152">
              <w:rPr>
                <w:rFonts w:ascii="Simplified Arabic" w:hAnsi="Simplified Arabic" w:cs="Simplified Arabic" w:hint="cs"/>
                <w:sz w:val="20"/>
                <w:szCs w:val="20"/>
                <w:rtl/>
              </w:rPr>
              <w:t>بوزن 5 كغم لمسافة (10-20-30)</w:t>
            </w:r>
            <w:r w:rsidRPr="00707A73">
              <w:rPr>
                <w:rFonts w:ascii="Simplified Arabic" w:hAnsi="Simplified Arabic" w:cs="Simplified Arabic" w:hint="cs"/>
                <w:sz w:val="20"/>
                <w:szCs w:val="20"/>
                <w:rtl/>
              </w:rPr>
              <w:t xml:space="preserve"> </w:t>
            </w:r>
          </w:p>
        </w:tc>
        <w:tc>
          <w:tcPr>
            <w:tcW w:w="799" w:type="dxa"/>
            <w:shd w:val="clear" w:color="auto" w:fill="FFFFFF"/>
            <w:vAlign w:val="center"/>
          </w:tcPr>
          <w:p w:rsidR="00707A73" w:rsidRPr="009A26D9" w:rsidRDefault="00D7125D" w:rsidP="00473327">
            <w:pPr>
              <w:jc w:val="center"/>
              <w:rPr>
                <w:sz w:val="20"/>
                <w:szCs w:val="20"/>
                <w:rtl/>
                <w:lang w:bidi="ar-IQ"/>
              </w:rPr>
            </w:pPr>
            <w:r>
              <w:rPr>
                <w:rFonts w:hint="cs"/>
                <w:sz w:val="20"/>
                <w:szCs w:val="20"/>
                <w:rtl/>
                <w:lang w:bidi="ar-IQ"/>
              </w:rPr>
              <w:t>95</w:t>
            </w:r>
            <w:r w:rsidR="00707A73" w:rsidRPr="009A26D9">
              <w:rPr>
                <w:rFonts w:hint="cs"/>
                <w:sz w:val="20"/>
                <w:szCs w:val="20"/>
                <w:rtl/>
                <w:lang w:bidi="ar-IQ"/>
              </w:rPr>
              <w:t>%</w:t>
            </w:r>
          </w:p>
        </w:tc>
        <w:tc>
          <w:tcPr>
            <w:tcW w:w="709" w:type="dxa"/>
            <w:shd w:val="clear" w:color="auto" w:fill="FFFFFF"/>
            <w:vAlign w:val="center"/>
          </w:tcPr>
          <w:p w:rsidR="00707A73" w:rsidRPr="009A26D9" w:rsidRDefault="00CB1894" w:rsidP="00473327">
            <w:pPr>
              <w:jc w:val="center"/>
              <w:rPr>
                <w:sz w:val="20"/>
                <w:szCs w:val="20"/>
                <w:rtl/>
                <w:lang w:bidi="ar-IQ"/>
              </w:rPr>
            </w:pPr>
            <w:r>
              <w:rPr>
                <w:rFonts w:hint="cs"/>
                <w:sz w:val="20"/>
                <w:szCs w:val="20"/>
                <w:rtl/>
                <w:lang w:bidi="ar-IQ"/>
              </w:rPr>
              <w:t>4</w:t>
            </w:r>
          </w:p>
        </w:tc>
        <w:tc>
          <w:tcPr>
            <w:tcW w:w="850" w:type="dxa"/>
            <w:shd w:val="clear" w:color="auto" w:fill="FFFFFF"/>
            <w:vAlign w:val="center"/>
          </w:tcPr>
          <w:p w:rsidR="00707A73" w:rsidRPr="009A26D9" w:rsidRDefault="00707A73" w:rsidP="00473327">
            <w:pPr>
              <w:jc w:val="center"/>
              <w:rPr>
                <w:sz w:val="20"/>
                <w:szCs w:val="20"/>
                <w:rtl/>
                <w:lang w:bidi="ar-IQ"/>
              </w:rPr>
            </w:pPr>
            <w:r w:rsidRPr="009A26D9">
              <w:rPr>
                <w:rFonts w:hint="cs"/>
                <w:sz w:val="20"/>
                <w:szCs w:val="20"/>
                <w:rtl/>
                <w:lang w:bidi="ar-IQ"/>
              </w:rPr>
              <w:t>3</w:t>
            </w:r>
          </w:p>
        </w:tc>
        <w:tc>
          <w:tcPr>
            <w:tcW w:w="781" w:type="dxa"/>
            <w:shd w:val="clear" w:color="auto" w:fill="FFFFFF"/>
            <w:vAlign w:val="center"/>
          </w:tcPr>
          <w:p w:rsidR="00707A73" w:rsidRPr="009A26D9" w:rsidRDefault="00D7125D" w:rsidP="00D7125D">
            <w:pPr>
              <w:jc w:val="center"/>
              <w:rPr>
                <w:sz w:val="20"/>
                <w:szCs w:val="20"/>
                <w:rtl/>
                <w:lang w:bidi="ar-IQ"/>
              </w:rPr>
            </w:pPr>
            <w:r>
              <w:rPr>
                <w:rFonts w:hint="cs"/>
                <w:sz w:val="20"/>
                <w:szCs w:val="20"/>
                <w:rtl/>
                <w:lang w:bidi="ar-IQ"/>
              </w:rPr>
              <w:t>10ثا</w:t>
            </w:r>
          </w:p>
        </w:tc>
        <w:tc>
          <w:tcPr>
            <w:tcW w:w="933" w:type="dxa"/>
            <w:shd w:val="clear" w:color="auto" w:fill="FFFFFF"/>
            <w:vAlign w:val="center"/>
          </w:tcPr>
          <w:p w:rsidR="00707A73" w:rsidRPr="009A26D9" w:rsidRDefault="00D7125D" w:rsidP="00473327">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707A73" w:rsidRPr="009A26D9" w:rsidRDefault="005B0BA4" w:rsidP="00473327">
            <w:pPr>
              <w:jc w:val="center"/>
              <w:rPr>
                <w:sz w:val="20"/>
                <w:szCs w:val="20"/>
                <w:rtl/>
                <w:lang w:bidi="ar-IQ"/>
              </w:rPr>
            </w:pPr>
            <w:r>
              <w:rPr>
                <w:rFonts w:hint="cs"/>
                <w:sz w:val="20"/>
                <w:szCs w:val="20"/>
                <w:rtl/>
                <w:lang w:bidi="ar-IQ"/>
              </w:rPr>
              <w:t>2</w:t>
            </w:r>
            <w:r w:rsidR="00D7125D">
              <w:rPr>
                <w:rFonts w:hint="cs"/>
                <w:sz w:val="20"/>
                <w:szCs w:val="20"/>
                <w:rtl/>
                <w:lang w:bidi="ar-IQ"/>
              </w:rPr>
              <w:t>د</w:t>
            </w:r>
          </w:p>
        </w:tc>
        <w:tc>
          <w:tcPr>
            <w:tcW w:w="761" w:type="dxa"/>
            <w:shd w:val="clear" w:color="auto" w:fill="FFFFFF"/>
            <w:vAlign w:val="center"/>
          </w:tcPr>
          <w:p w:rsidR="00707A73" w:rsidRPr="009A26D9" w:rsidRDefault="00D7125D" w:rsidP="00CB1894">
            <w:pPr>
              <w:rPr>
                <w:sz w:val="20"/>
                <w:szCs w:val="20"/>
                <w:rtl/>
                <w:lang w:bidi="ar-IQ"/>
              </w:rPr>
            </w:pPr>
            <w:r>
              <w:rPr>
                <w:rFonts w:hint="cs"/>
                <w:sz w:val="20"/>
                <w:szCs w:val="20"/>
                <w:rtl/>
                <w:lang w:bidi="ar-IQ"/>
              </w:rPr>
              <w:t>1</w:t>
            </w:r>
            <w:r w:rsidR="00CB1894">
              <w:rPr>
                <w:rFonts w:hint="cs"/>
                <w:sz w:val="20"/>
                <w:szCs w:val="20"/>
                <w:rtl/>
                <w:lang w:bidi="ar-IQ"/>
              </w:rPr>
              <w:t>3</w:t>
            </w:r>
            <w:r w:rsidR="00707A73" w:rsidRPr="009A26D9">
              <w:rPr>
                <w:rFonts w:hint="cs"/>
                <w:sz w:val="20"/>
                <w:szCs w:val="20"/>
                <w:rtl/>
                <w:lang w:bidi="ar-IQ"/>
              </w:rPr>
              <w:t>د</w:t>
            </w:r>
          </w:p>
        </w:tc>
        <w:tc>
          <w:tcPr>
            <w:tcW w:w="1118" w:type="dxa"/>
            <w:shd w:val="clear" w:color="auto" w:fill="FFFFFF"/>
            <w:vAlign w:val="center"/>
          </w:tcPr>
          <w:p w:rsidR="00707A73" w:rsidRPr="009A26D9" w:rsidRDefault="00D7125D" w:rsidP="00473327">
            <w:pPr>
              <w:jc w:val="center"/>
              <w:rPr>
                <w:sz w:val="20"/>
                <w:szCs w:val="20"/>
                <w:rtl/>
                <w:lang w:bidi="ar-IQ"/>
              </w:rPr>
            </w:pPr>
            <w:r>
              <w:rPr>
                <w:rFonts w:ascii="Arial" w:hAnsi="Arial" w:cs="Arial" w:hint="cs"/>
                <w:rtl/>
                <w:lang w:bidi="ar-IQ"/>
              </w:rPr>
              <w:t>------------</w:t>
            </w:r>
          </w:p>
        </w:tc>
      </w:tr>
      <w:tr w:rsidR="00707A73" w:rsidRPr="009A26D9" w:rsidTr="00E60B87">
        <w:tc>
          <w:tcPr>
            <w:tcW w:w="425" w:type="dxa"/>
            <w:shd w:val="clear" w:color="auto" w:fill="E6E6E6"/>
            <w:vAlign w:val="center"/>
          </w:tcPr>
          <w:p w:rsidR="00707A73" w:rsidRPr="009A26D9" w:rsidRDefault="00707A73" w:rsidP="00473327">
            <w:pPr>
              <w:jc w:val="center"/>
              <w:rPr>
                <w:sz w:val="20"/>
                <w:szCs w:val="20"/>
                <w:rtl/>
                <w:lang w:bidi="ar-IQ"/>
              </w:rPr>
            </w:pPr>
            <w:r w:rsidRPr="009A26D9">
              <w:rPr>
                <w:rFonts w:hint="cs"/>
                <w:sz w:val="20"/>
                <w:szCs w:val="20"/>
                <w:rtl/>
                <w:lang w:bidi="ar-IQ"/>
              </w:rPr>
              <w:t>3</w:t>
            </w:r>
          </w:p>
        </w:tc>
        <w:tc>
          <w:tcPr>
            <w:tcW w:w="2977" w:type="dxa"/>
            <w:shd w:val="clear" w:color="auto" w:fill="FFFFFF"/>
          </w:tcPr>
          <w:p w:rsidR="00707A73" w:rsidRPr="00466DF5" w:rsidRDefault="00FC0E86" w:rsidP="00FC0E86">
            <w:pPr>
              <w:rPr>
                <w:b/>
                <w:bCs/>
                <w:sz w:val="20"/>
                <w:szCs w:val="20"/>
              </w:rPr>
            </w:pPr>
            <w:r w:rsidRPr="008D531D">
              <w:rPr>
                <w:rFonts w:ascii="Simplified Arabic" w:hAnsi="Simplified Arabic" w:cs="Simplified Arabic" w:hint="cs"/>
                <w:sz w:val="32"/>
                <w:szCs w:val="32"/>
                <w:rtl/>
              </w:rPr>
              <w:t xml:space="preserve"> </w:t>
            </w:r>
            <w:r w:rsidRPr="00FC0E86">
              <w:rPr>
                <w:rFonts w:ascii="Simplified Arabic" w:hAnsi="Simplified Arabic" w:cs="Simplified Arabic" w:hint="cs"/>
                <w:sz w:val="20"/>
                <w:szCs w:val="20"/>
                <w:rtl/>
              </w:rPr>
              <w:t>تثقيل الذراعين</w:t>
            </w:r>
            <w:r w:rsidR="004C3152">
              <w:rPr>
                <w:rFonts w:ascii="Simplified Arabic" w:hAnsi="Simplified Arabic" w:cs="Simplified Arabic" w:hint="cs"/>
                <w:sz w:val="20"/>
                <w:szCs w:val="20"/>
                <w:rtl/>
              </w:rPr>
              <w:t xml:space="preserve"> بوزن 1 كغم  وأداء مهارة  </w:t>
            </w:r>
            <w:r w:rsidRPr="00FC0E86">
              <w:rPr>
                <w:rFonts w:ascii="Simplified Arabic" w:hAnsi="Simplified Arabic" w:cs="Simplified Arabic" w:hint="cs"/>
                <w:sz w:val="20"/>
                <w:szCs w:val="20"/>
                <w:rtl/>
              </w:rPr>
              <w:t>المناولة</w:t>
            </w:r>
            <w:r w:rsidR="004C3152">
              <w:rPr>
                <w:rFonts w:ascii="Simplified Arabic" w:hAnsi="Simplified Arabic" w:cs="Simplified Arabic" w:hint="cs"/>
                <w:sz w:val="20"/>
                <w:szCs w:val="20"/>
                <w:rtl/>
              </w:rPr>
              <w:t xml:space="preserve"> الطويلة من فوق الكتف</w:t>
            </w:r>
            <w:r w:rsidRPr="00FC0E86">
              <w:rPr>
                <w:rFonts w:ascii="Simplified Arabic" w:hAnsi="Simplified Arabic" w:cs="Simplified Arabic" w:hint="cs"/>
                <w:sz w:val="20"/>
                <w:szCs w:val="20"/>
                <w:rtl/>
              </w:rPr>
              <w:t xml:space="preserve"> </w:t>
            </w:r>
            <w:r w:rsidR="004C3152">
              <w:rPr>
                <w:rFonts w:ascii="Simplified Arabic" w:hAnsi="Simplified Arabic" w:cs="Simplified Arabic" w:hint="cs"/>
                <w:sz w:val="20"/>
                <w:szCs w:val="20"/>
                <w:rtl/>
              </w:rPr>
              <w:t>بين زميلين</w:t>
            </w:r>
            <w:r>
              <w:rPr>
                <w:rFonts w:ascii="Simplified Arabic" w:hAnsi="Simplified Arabic" w:cs="Simplified Arabic" w:hint="cs"/>
                <w:sz w:val="32"/>
                <w:szCs w:val="32"/>
                <w:rtl/>
              </w:rPr>
              <w:t xml:space="preserve"> </w:t>
            </w:r>
          </w:p>
        </w:tc>
        <w:tc>
          <w:tcPr>
            <w:tcW w:w="799" w:type="dxa"/>
            <w:shd w:val="clear" w:color="auto" w:fill="FFFFFF"/>
            <w:vAlign w:val="center"/>
          </w:tcPr>
          <w:p w:rsidR="00707A73" w:rsidRPr="009A26D9" w:rsidRDefault="00707A73" w:rsidP="00D7125D">
            <w:pPr>
              <w:jc w:val="center"/>
              <w:rPr>
                <w:sz w:val="20"/>
                <w:szCs w:val="20"/>
                <w:rtl/>
                <w:lang w:bidi="ar-IQ"/>
              </w:rPr>
            </w:pPr>
            <w:r w:rsidRPr="009A26D9">
              <w:rPr>
                <w:rFonts w:hint="cs"/>
                <w:sz w:val="20"/>
                <w:szCs w:val="20"/>
                <w:rtl/>
                <w:lang w:bidi="ar-IQ"/>
              </w:rPr>
              <w:t>9</w:t>
            </w:r>
            <w:r w:rsidR="00D7125D">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707A73" w:rsidRPr="009A26D9" w:rsidRDefault="00CB1894" w:rsidP="00473327">
            <w:pPr>
              <w:jc w:val="center"/>
              <w:rPr>
                <w:sz w:val="20"/>
                <w:szCs w:val="20"/>
                <w:rtl/>
                <w:lang w:bidi="ar-IQ"/>
              </w:rPr>
            </w:pPr>
            <w:r>
              <w:rPr>
                <w:rFonts w:hint="cs"/>
                <w:sz w:val="20"/>
                <w:szCs w:val="20"/>
                <w:rtl/>
                <w:lang w:bidi="ar-IQ"/>
              </w:rPr>
              <w:t>3</w:t>
            </w:r>
          </w:p>
        </w:tc>
        <w:tc>
          <w:tcPr>
            <w:tcW w:w="850" w:type="dxa"/>
            <w:shd w:val="clear" w:color="auto" w:fill="FFFFFF"/>
            <w:vAlign w:val="center"/>
          </w:tcPr>
          <w:p w:rsidR="00707A73" w:rsidRPr="009A26D9" w:rsidRDefault="00CB1894" w:rsidP="00473327">
            <w:pPr>
              <w:jc w:val="center"/>
              <w:rPr>
                <w:sz w:val="20"/>
                <w:szCs w:val="20"/>
                <w:rtl/>
                <w:lang w:bidi="ar-IQ"/>
              </w:rPr>
            </w:pPr>
            <w:r>
              <w:rPr>
                <w:rFonts w:hint="cs"/>
                <w:sz w:val="20"/>
                <w:szCs w:val="20"/>
                <w:rtl/>
                <w:lang w:bidi="ar-IQ"/>
              </w:rPr>
              <w:t>--------</w:t>
            </w:r>
          </w:p>
        </w:tc>
        <w:tc>
          <w:tcPr>
            <w:tcW w:w="781" w:type="dxa"/>
            <w:shd w:val="clear" w:color="auto" w:fill="FFFFFF"/>
            <w:vAlign w:val="center"/>
          </w:tcPr>
          <w:p w:rsidR="00707A73" w:rsidRPr="009A26D9" w:rsidRDefault="00D7125D" w:rsidP="00473327">
            <w:pPr>
              <w:jc w:val="center"/>
              <w:rPr>
                <w:sz w:val="20"/>
                <w:szCs w:val="20"/>
                <w:rtl/>
                <w:lang w:bidi="ar-IQ"/>
              </w:rPr>
            </w:pPr>
            <w:r>
              <w:rPr>
                <w:rFonts w:hint="cs"/>
                <w:sz w:val="20"/>
                <w:szCs w:val="20"/>
                <w:rtl/>
                <w:lang w:bidi="ar-IQ"/>
              </w:rPr>
              <w:t>1</w:t>
            </w:r>
            <w:r w:rsidR="00707A73">
              <w:rPr>
                <w:rFonts w:hint="cs"/>
                <w:sz w:val="20"/>
                <w:szCs w:val="20"/>
                <w:rtl/>
                <w:lang w:bidi="ar-IQ"/>
              </w:rPr>
              <w:t>د</w:t>
            </w:r>
          </w:p>
        </w:tc>
        <w:tc>
          <w:tcPr>
            <w:tcW w:w="933" w:type="dxa"/>
            <w:shd w:val="clear" w:color="auto" w:fill="FFFFFF"/>
            <w:vAlign w:val="center"/>
          </w:tcPr>
          <w:p w:rsidR="00707A73" w:rsidRPr="009A26D9" w:rsidRDefault="00CB1894" w:rsidP="00473327">
            <w:pPr>
              <w:jc w:val="center"/>
              <w:rPr>
                <w:sz w:val="20"/>
                <w:szCs w:val="20"/>
                <w:rtl/>
                <w:lang w:bidi="ar-IQ"/>
              </w:rPr>
            </w:pPr>
            <w:r>
              <w:rPr>
                <w:rFonts w:hint="cs"/>
                <w:sz w:val="20"/>
                <w:szCs w:val="20"/>
                <w:rtl/>
                <w:lang w:bidi="ar-IQ"/>
              </w:rPr>
              <w:t>2د</w:t>
            </w:r>
          </w:p>
        </w:tc>
        <w:tc>
          <w:tcPr>
            <w:tcW w:w="979" w:type="dxa"/>
            <w:shd w:val="clear" w:color="auto" w:fill="FFFFFF"/>
            <w:vAlign w:val="center"/>
          </w:tcPr>
          <w:p w:rsidR="00707A73" w:rsidRPr="009A26D9" w:rsidRDefault="00CB1894" w:rsidP="00473327">
            <w:pPr>
              <w:jc w:val="center"/>
              <w:rPr>
                <w:sz w:val="20"/>
                <w:szCs w:val="20"/>
                <w:rtl/>
                <w:lang w:bidi="ar-IQ"/>
              </w:rPr>
            </w:pPr>
            <w:r>
              <w:rPr>
                <w:rFonts w:hint="cs"/>
                <w:sz w:val="20"/>
                <w:szCs w:val="20"/>
                <w:rtl/>
                <w:lang w:bidi="ar-IQ"/>
              </w:rPr>
              <w:t>-------</w:t>
            </w:r>
          </w:p>
        </w:tc>
        <w:tc>
          <w:tcPr>
            <w:tcW w:w="761" w:type="dxa"/>
            <w:shd w:val="clear" w:color="auto" w:fill="FFFFFF"/>
            <w:vAlign w:val="center"/>
          </w:tcPr>
          <w:p w:rsidR="00707A73" w:rsidRPr="009A26D9" w:rsidRDefault="00D7125D" w:rsidP="00473327">
            <w:pPr>
              <w:jc w:val="center"/>
              <w:rPr>
                <w:sz w:val="20"/>
                <w:szCs w:val="20"/>
                <w:rtl/>
                <w:lang w:bidi="ar-IQ"/>
              </w:rPr>
            </w:pPr>
            <w:r>
              <w:rPr>
                <w:rFonts w:hint="cs"/>
                <w:sz w:val="20"/>
                <w:szCs w:val="20"/>
                <w:rtl/>
                <w:lang w:bidi="ar-IQ"/>
              </w:rPr>
              <w:t>7</w:t>
            </w:r>
            <w:r w:rsidR="00707A73">
              <w:rPr>
                <w:rFonts w:hint="cs"/>
                <w:sz w:val="20"/>
                <w:szCs w:val="20"/>
                <w:rtl/>
                <w:lang w:bidi="ar-IQ"/>
              </w:rPr>
              <w:t>د</w:t>
            </w:r>
          </w:p>
        </w:tc>
        <w:tc>
          <w:tcPr>
            <w:tcW w:w="1118" w:type="dxa"/>
            <w:shd w:val="clear" w:color="auto" w:fill="FFFFFF"/>
            <w:vAlign w:val="center"/>
          </w:tcPr>
          <w:p w:rsidR="00707A73" w:rsidRPr="009A26D9" w:rsidRDefault="00707A73" w:rsidP="00473327">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B60C43" w:rsidRDefault="00B60C43" w:rsidP="006C4552">
      <w:pPr>
        <w:jc w:val="lowKashida"/>
        <w:rPr>
          <w:szCs w:val="24"/>
          <w:rtl/>
          <w:lang w:bidi="ar-IQ"/>
        </w:rPr>
      </w:pPr>
    </w:p>
    <w:p w:rsidR="003E45A0" w:rsidRDefault="003E45A0" w:rsidP="003E45A0">
      <w:pPr>
        <w:rPr>
          <w:szCs w:val="24"/>
          <w:rtl/>
          <w:lang w:bidi="ar-IQ"/>
        </w:rPr>
      </w:pPr>
    </w:p>
    <w:p w:rsidR="00D87E5F" w:rsidRPr="00DE2BFD" w:rsidRDefault="00D87E5F" w:rsidP="00D87E5F">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الرابعة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D87E5F" w:rsidRPr="00DF3EF0" w:rsidRDefault="00D87E5F" w:rsidP="00CB1894">
      <w:pPr>
        <w:spacing w:line="240" w:lineRule="auto"/>
        <w:jc w:val="lowKashida"/>
        <w:rPr>
          <w:rFonts w:cs="Simplified Arabic"/>
          <w:sz w:val="28"/>
          <w:szCs w:val="28"/>
          <w:rtl/>
        </w:rPr>
      </w:pPr>
      <w:r>
        <w:rPr>
          <w:rFonts w:cs="Simplified Arabic" w:hint="cs"/>
          <w:b/>
          <w:bCs/>
          <w:sz w:val="28"/>
          <w:szCs w:val="28"/>
          <w:rtl/>
        </w:rPr>
        <w:t>الوقت:</w:t>
      </w:r>
      <w:r w:rsidR="00562E90">
        <w:rPr>
          <w:rFonts w:cs="Simplified Arabic" w:hint="cs"/>
          <w:b/>
          <w:bCs/>
          <w:sz w:val="28"/>
          <w:szCs w:val="28"/>
          <w:rtl/>
        </w:rPr>
        <w:t xml:space="preserve">  </w:t>
      </w:r>
      <w:r>
        <w:rPr>
          <w:rFonts w:cs="Simplified Arabic" w:hint="cs"/>
          <w:b/>
          <w:bCs/>
          <w:sz w:val="28"/>
          <w:szCs w:val="28"/>
          <w:rtl/>
        </w:rPr>
        <w:t xml:space="preserve"> </w:t>
      </w:r>
      <w:r w:rsidR="00CB1894">
        <w:rPr>
          <w:rFonts w:cs="Simplified Arabic" w:hint="cs"/>
          <w:sz w:val="28"/>
          <w:szCs w:val="28"/>
          <w:rtl/>
        </w:rPr>
        <w:t>28</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الثاني</w:t>
      </w:r>
    </w:p>
    <w:p w:rsidR="00D87E5F" w:rsidRDefault="00D87E5F" w:rsidP="00D87E5F">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Pr>
          <w:rFonts w:cs="Simplified Arabic" w:hint="cs"/>
          <w:sz w:val="28"/>
          <w:szCs w:val="28"/>
          <w:rtl/>
        </w:rPr>
        <w:t>الثلاثاء</w:t>
      </w:r>
      <w:r w:rsidRPr="00DF3EF0">
        <w:rPr>
          <w:rFonts w:cs="Simplified Arabic" w:hint="cs"/>
          <w:sz w:val="28"/>
          <w:szCs w:val="28"/>
          <w:rtl/>
        </w:rPr>
        <w:t xml:space="preserve"> </w:t>
      </w:r>
      <w:r>
        <w:rPr>
          <w:rFonts w:cs="Simplified Arabic" w:hint="cs"/>
          <w:sz w:val="28"/>
          <w:szCs w:val="28"/>
          <w:rtl/>
        </w:rPr>
        <w:t>18</w:t>
      </w:r>
      <w:r w:rsidRPr="00DF3EF0">
        <w:rPr>
          <w:rFonts w:cs="Simplified Arabic" w:hint="cs"/>
          <w:sz w:val="28"/>
          <w:szCs w:val="28"/>
          <w:rtl/>
        </w:rPr>
        <w:t xml:space="preserve">/12/2012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D87E5F" w:rsidRPr="00DF3EF0" w:rsidRDefault="00D87E5F" w:rsidP="00D87E5F">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D87E5F" w:rsidRPr="00466DF5" w:rsidRDefault="00D87E5F" w:rsidP="00562E90">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والادراك الحس-حركي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3067"/>
        <w:gridCol w:w="709"/>
        <w:gridCol w:w="709"/>
        <w:gridCol w:w="850"/>
        <w:gridCol w:w="781"/>
        <w:gridCol w:w="933"/>
        <w:gridCol w:w="979"/>
        <w:gridCol w:w="709"/>
        <w:gridCol w:w="1170"/>
      </w:tblGrid>
      <w:tr w:rsidR="00D87E5F" w:rsidRPr="009A26D9" w:rsidTr="00E60B87">
        <w:trPr>
          <w:trHeight w:val="337"/>
        </w:trPr>
        <w:tc>
          <w:tcPr>
            <w:tcW w:w="425" w:type="dxa"/>
            <w:vMerge w:val="restart"/>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ت</w:t>
            </w:r>
          </w:p>
        </w:tc>
        <w:tc>
          <w:tcPr>
            <w:tcW w:w="3067" w:type="dxa"/>
            <w:vMerge w:val="restart"/>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التمرين</w:t>
            </w:r>
          </w:p>
        </w:tc>
        <w:tc>
          <w:tcPr>
            <w:tcW w:w="709" w:type="dxa"/>
            <w:vMerge w:val="restart"/>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D87E5F" w:rsidRDefault="00D87E5F" w:rsidP="00473327">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D87E5F" w:rsidRDefault="00D87E5F" w:rsidP="00473327">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D87E5F" w:rsidRPr="009A26D9" w:rsidRDefault="00D87E5F" w:rsidP="00473327">
            <w:pPr>
              <w:jc w:val="center"/>
              <w:rPr>
                <w:sz w:val="20"/>
                <w:szCs w:val="20"/>
                <w:rtl/>
                <w:lang w:bidi="ar-IQ"/>
              </w:rPr>
            </w:pPr>
            <w:r>
              <w:rPr>
                <w:rFonts w:hint="cs"/>
                <w:sz w:val="20"/>
                <w:szCs w:val="20"/>
                <w:rtl/>
                <w:lang w:bidi="ar-IQ"/>
              </w:rPr>
              <w:t>الراحة</w:t>
            </w:r>
          </w:p>
        </w:tc>
        <w:tc>
          <w:tcPr>
            <w:tcW w:w="709" w:type="dxa"/>
            <w:vMerge w:val="restart"/>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زمن التمرين الكلي</w:t>
            </w:r>
          </w:p>
        </w:tc>
        <w:tc>
          <w:tcPr>
            <w:tcW w:w="1170" w:type="dxa"/>
            <w:vMerge w:val="restart"/>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الملاحظات</w:t>
            </w:r>
          </w:p>
        </w:tc>
      </w:tr>
      <w:tr w:rsidR="00D87E5F" w:rsidRPr="009A26D9" w:rsidTr="00E60B87">
        <w:trPr>
          <w:trHeight w:val="570"/>
        </w:trPr>
        <w:tc>
          <w:tcPr>
            <w:tcW w:w="425" w:type="dxa"/>
            <w:vMerge/>
            <w:shd w:val="clear" w:color="auto" w:fill="E6E6E6"/>
            <w:vAlign w:val="center"/>
          </w:tcPr>
          <w:p w:rsidR="00D87E5F" w:rsidRPr="009A26D9" w:rsidRDefault="00D87E5F" w:rsidP="00473327">
            <w:pPr>
              <w:jc w:val="center"/>
              <w:rPr>
                <w:sz w:val="20"/>
                <w:szCs w:val="20"/>
                <w:rtl/>
                <w:lang w:bidi="ar-IQ"/>
              </w:rPr>
            </w:pPr>
          </w:p>
        </w:tc>
        <w:tc>
          <w:tcPr>
            <w:tcW w:w="3067" w:type="dxa"/>
            <w:vMerge/>
            <w:shd w:val="clear" w:color="auto" w:fill="E6E6E6"/>
            <w:vAlign w:val="center"/>
          </w:tcPr>
          <w:p w:rsidR="00D87E5F" w:rsidRPr="009A26D9" w:rsidRDefault="00D87E5F" w:rsidP="00473327">
            <w:pPr>
              <w:jc w:val="center"/>
              <w:rPr>
                <w:sz w:val="20"/>
                <w:szCs w:val="20"/>
                <w:rtl/>
                <w:lang w:bidi="ar-IQ"/>
              </w:rPr>
            </w:pPr>
          </w:p>
        </w:tc>
        <w:tc>
          <w:tcPr>
            <w:tcW w:w="709" w:type="dxa"/>
            <w:vMerge/>
            <w:shd w:val="clear" w:color="auto" w:fill="E6E6E6"/>
            <w:vAlign w:val="center"/>
          </w:tcPr>
          <w:p w:rsidR="00D87E5F" w:rsidRPr="009A26D9" w:rsidRDefault="00D87E5F" w:rsidP="00473327">
            <w:pPr>
              <w:jc w:val="center"/>
              <w:rPr>
                <w:sz w:val="20"/>
                <w:szCs w:val="20"/>
                <w:rtl/>
                <w:lang w:bidi="ar-IQ"/>
              </w:rPr>
            </w:pPr>
          </w:p>
        </w:tc>
        <w:tc>
          <w:tcPr>
            <w:tcW w:w="709" w:type="dxa"/>
            <w:shd w:val="clear" w:color="auto" w:fill="E6E6E6"/>
            <w:vAlign w:val="center"/>
          </w:tcPr>
          <w:p w:rsidR="00D87E5F" w:rsidRPr="009A26D9" w:rsidRDefault="00D87E5F" w:rsidP="00473327">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D87E5F" w:rsidRPr="009A26D9" w:rsidRDefault="00D87E5F" w:rsidP="00473327">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D87E5F" w:rsidRPr="009A26D9" w:rsidRDefault="00D87E5F" w:rsidP="00473327">
            <w:pPr>
              <w:jc w:val="center"/>
              <w:rPr>
                <w:sz w:val="20"/>
                <w:szCs w:val="20"/>
                <w:rtl/>
                <w:lang w:bidi="ar-IQ"/>
              </w:rPr>
            </w:pPr>
          </w:p>
        </w:tc>
        <w:tc>
          <w:tcPr>
            <w:tcW w:w="933" w:type="dxa"/>
            <w:shd w:val="clear" w:color="auto" w:fill="E6E6E6"/>
            <w:vAlign w:val="center"/>
          </w:tcPr>
          <w:p w:rsidR="00D87E5F" w:rsidRPr="009A26D9" w:rsidRDefault="00D87E5F" w:rsidP="00473327">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الراحة بين المجموعات</w:t>
            </w:r>
          </w:p>
        </w:tc>
        <w:tc>
          <w:tcPr>
            <w:tcW w:w="709" w:type="dxa"/>
            <w:vMerge/>
            <w:shd w:val="clear" w:color="auto" w:fill="E6E6E6"/>
            <w:vAlign w:val="center"/>
          </w:tcPr>
          <w:p w:rsidR="00D87E5F" w:rsidRPr="009A26D9" w:rsidRDefault="00D87E5F" w:rsidP="00473327">
            <w:pPr>
              <w:jc w:val="center"/>
              <w:rPr>
                <w:sz w:val="20"/>
                <w:szCs w:val="20"/>
                <w:rtl/>
                <w:lang w:bidi="ar-IQ"/>
              </w:rPr>
            </w:pPr>
          </w:p>
        </w:tc>
        <w:tc>
          <w:tcPr>
            <w:tcW w:w="1170" w:type="dxa"/>
            <w:vMerge/>
            <w:shd w:val="clear" w:color="auto" w:fill="E6E6E6"/>
            <w:vAlign w:val="center"/>
          </w:tcPr>
          <w:p w:rsidR="00D87E5F" w:rsidRPr="009A26D9" w:rsidRDefault="00D87E5F" w:rsidP="00473327">
            <w:pPr>
              <w:jc w:val="center"/>
              <w:rPr>
                <w:sz w:val="20"/>
                <w:szCs w:val="20"/>
                <w:rtl/>
                <w:lang w:bidi="ar-IQ"/>
              </w:rPr>
            </w:pPr>
          </w:p>
        </w:tc>
      </w:tr>
      <w:tr w:rsidR="00D87E5F" w:rsidRPr="009A26D9" w:rsidTr="00E60B87">
        <w:tc>
          <w:tcPr>
            <w:tcW w:w="425" w:type="dxa"/>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1</w:t>
            </w:r>
          </w:p>
        </w:tc>
        <w:tc>
          <w:tcPr>
            <w:tcW w:w="3067" w:type="dxa"/>
            <w:shd w:val="clear" w:color="auto" w:fill="FFFFFF"/>
          </w:tcPr>
          <w:p w:rsidR="00D87E5F" w:rsidRPr="00E60B87" w:rsidRDefault="00AE7E8F" w:rsidP="00E60B87">
            <w:pPr>
              <w:spacing w:line="240" w:lineRule="auto"/>
              <w:jc w:val="lowKashida"/>
              <w:rPr>
                <w:rFonts w:ascii="Simplified Arabic" w:hAnsi="Simplified Arabic" w:cs="Simplified Arabic"/>
                <w:sz w:val="20"/>
                <w:szCs w:val="20"/>
                <w:lang w:bidi="ar-IQ"/>
              </w:rPr>
            </w:pPr>
            <w:r w:rsidRPr="00AE7E8F">
              <w:rPr>
                <w:rFonts w:ascii="Simplified Arabic" w:hAnsi="Simplified Arabic" w:cs="Simplified Arabic" w:hint="cs"/>
                <w:sz w:val="20"/>
                <w:szCs w:val="20"/>
                <w:rtl/>
              </w:rPr>
              <w:t>ي</w:t>
            </w:r>
            <w:r w:rsidR="000900B7">
              <w:rPr>
                <w:rFonts w:ascii="Simplified Arabic" w:hAnsi="Simplified Arabic" w:cs="Simplified Arabic" w:hint="cs"/>
                <w:sz w:val="20"/>
                <w:szCs w:val="20"/>
                <w:rtl/>
              </w:rPr>
              <w:t>ستعد</w:t>
            </w:r>
            <w:r w:rsidRPr="00AE7E8F">
              <w:rPr>
                <w:rFonts w:ascii="Simplified Arabic" w:hAnsi="Simplified Arabic" w:cs="Simplified Arabic" w:hint="cs"/>
                <w:sz w:val="20"/>
                <w:szCs w:val="20"/>
                <w:rtl/>
              </w:rPr>
              <w:t xml:space="preserve"> اللاعب </w:t>
            </w:r>
            <w:r w:rsidR="000900B7">
              <w:rPr>
                <w:rFonts w:ascii="Simplified Arabic" w:hAnsi="Simplified Arabic" w:cs="Simplified Arabic" w:hint="cs"/>
                <w:sz w:val="20"/>
                <w:szCs w:val="20"/>
                <w:rtl/>
              </w:rPr>
              <w:t xml:space="preserve">خلف خط </w:t>
            </w:r>
            <w:r w:rsidRPr="00AE7E8F">
              <w:rPr>
                <w:rFonts w:ascii="Simplified Arabic" w:hAnsi="Simplified Arabic" w:cs="Simplified Arabic" w:hint="cs"/>
                <w:sz w:val="20"/>
                <w:szCs w:val="20"/>
                <w:rtl/>
              </w:rPr>
              <w:t>بداية</w:t>
            </w:r>
            <w:r w:rsidR="000900B7">
              <w:rPr>
                <w:rFonts w:ascii="Simplified Arabic" w:hAnsi="Simplified Arabic" w:cs="Simplified Arabic" w:hint="cs"/>
                <w:sz w:val="20"/>
                <w:szCs w:val="20"/>
                <w:rtl/>
              </w:rPr>
              <w:t xml:space="preserve"> الملعب</w:t>
            </w:r>
            <w:r w:rsidRPr="00AE7E8F">
              <w:rPr>
                <w:rFonts w:ascii="Simplified Arabic" w:hAnsi="Simplified Arabic" w:cs="Simplified Arabic" w:hint="cs"/>
                <w:sz w:val="20"/>
                <w:szCs w:val="20"/>
                <w:rtl/>
              </w:rPr>
              <w:t xml:space="preserve"> ، وعند إعطاء الإشارة له ينطلق بالكرسي المتحرك و</w:t>
            </w:r>
            <w:r w:rsidR="000900B7">
              <w:rPr>
                <w:rFonts w:ascii="Simplified Arabic" w:hAnsi="Simplified Arabic" w:cs="Simplified Arabic" w:hint="cs"/>
                <w:sz w:val="20"/>
                <w:szCs w:val="20"/>
                <w:rtl/>
              </w:rPr>
              <w:t xml:space="preserve">يطلب منه </w:t>
            </w:r>
            <w:r w:rsidRPr="00AE7E8F">
              <w:rPr>
                <w:rFonts w:ascii="Simplified Arabic" w:hAnsi="Simplified Arabic" w:cs="Simplified Arabic" w:hint="cs"/>
                <w:sz w:val="20"/>
                <w:szCs w:val="20"/>
                <w:rtl/>
              </w:rPr>
              <w:t xml:space="preserve">التوقف </w:t>
            </w:r>
            <w:r w:rsidR="000900B7">
              <w:rPr>
                <w:rFonts w:ascii="Simplified Arabic" w:hAnsi="Simplified Arabic" w:cs="Simplified Arabic" w:hint="cs"/>
                <w:sz w:val="20"/>
                <w:szCs w:val="20"/>
                <w:rtl/>
              </w:rPr>
              <w:t xml:space="preserve">لمدة ثانية </w:t>
            </w:r>
            <w:r w:rsidRPr="00AE7E8F">
              <w:rPr>
                <w:rFonts w:ascii="Simplified Arabic" w:hAnsi="Simplified Arabic" w:cs="Simplified Arabic" w:hint="cs"/>
                <w:sz w:val="20"/>
                <w:szCs w:val="20"/>
                <w:rtl/>
              </w:rPr>
              <w:t xml:space="preserve">في </w:t>
            </w:r>
            <w:r w:rsidR="000900B7">
              <w:rPr>
                <w:rFonts w:ascii="Simplified Arabic" w:hAnsi="Simplified Arabic" w:cs="Simplified Arabic" w:hint="cs"/>
                <w:sz w:val="20"/>
                <w:szCs w:val="20"/>
                <w:rtl/>
              </w:rPr>
              <w:t>اربع</w:t>
            </w:r>
            <w:r w:rsidRPr="00AE7E8F">
              <w:rPr>
                <w:rFonts w:ascii="Simplified Arabic" w:hAnsi="Simplified Arabic" w:cs="Simplified Arabic" w:hint="cs"/>
                <w:sz w:val="20"/>
                <w:szCs w:val="20"/>
                <w:rtl/>
              </w:rPr>
              <w:t xml:space="preserve"> مسافات</w:t>
            </w:r>
            <w:r w:rsidR="000900B7">
              <w:rPr>
                <w:rFonts w:ascii="Simplified Arabic" w:hAnsi="Simplified Arabic" w:cs="Simplified Arabic" w:hint="cs"/>
                <w:sz w:val="20"/>
                <w:szCs w:val="20"/>
                <w:rtl/>
              </w:rPr>
              <w:t xml:space="preserve"> هي (5-10-15-25)</w:t>
            </w:r>
            <w:r w:rsidRPr="00AE7E8F">
              <w:rPr>
                <w:rFonts w:ascii="Simplified Arabic" w:hAnsi="Simplified Arabic" w:cs="Simplified Arabic" w:hint="cs"/>
                <w:sz w:val="20"/>
                <w:szCs w:val="20"/>
                <w:rtl/>
              </w:rPr>
              <w:t xml:space="preserve"> بأقصى سرعة ممكنة قبل الوصول إلى نهاية الملعب.</w:t>
            </w:r>
          </w:p>
        </w:tc>
        <w:tc>
          <w:tcPr>
            <w:tcW w:w="709" w:type="dxa"/>
            <w:shd w:val="clear" w:color="auto" w:fill="FFFFFF"/>
            <w:vAlign w:val="center"/>
          </w:tcPr>
          <w:p w:rsidR="00D87E5F" w:rsidRPr="009A26D9" w:rsidRDefault="00D87E5F" w:rsidP="000900B7">
            <w:pPr>
              <w:jc w:val="center"/>
              <w:rPr>
                <w:sz w:val="20"/>
                <w:szCs w:val="20"/>
                <w:rtl/>
                <w:lang w:bidi="ar-IQ"/>
              </w:rPr>
            </w:pPr>
            <w:r w:rsidRPr="009A26D9">
              <w:rPr>
                <w:rFonts w:hint="cs"/>
                <w:sz w:val="20"/>
                <w:szCs w:val="20"/>
                <w:rtl/>
                <w:lang w:bidi="ar-IQ"/>
              </w:rPr>
              <w:t>9</w:t>
            </w:r>
            <w:r w:rsidR="000900B7">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D87E5F" w:rsidRPr="009A26D9" w:rsidRDefault="000900B7" w:rsidP="00473327">
            <w:pPr>
              <w:jc w:val="center"/>
              <w:rPr>
                <w:sz w:val="20"/>
                <w:szCs w:val="20"/>
                <w:rtl/>
                <w:lang w:bidi="ar-IQ"/>
              </w:rPr>
            </w:pPr>
            <w:r>
              <w:rPr>
                <w:rFonts w:hint="cs"/>
                <w:sz w:val="20"/>
                <w:szCs w:val="20"/>
                <w:rtl/>
                <w:lang w:bidi="ar-IQ"/>
              </w:rPr>
              <w:t>6</w:t>
            </w:r>
          </w:p>
        </w:tc>
        <w:tc>
          <w:tcPr>
            <w:tcW w:w="850" w:type="dxa"/>
            <w:shd w:val="clear" w:color="auto" w:fill="FFFFFF"/>
            <w:vAlign w:val="center"/>
          </w:tcPr>
          <w:p w:rsidR="00D87E5F" w:rsidRPr="009A26D9" w:rsidRDefault="000900B7" w:rsidP="00473327">
            <w:pPr>
              <w:jc w:val="center"/>
              <w:rPr>
                <w:sz w:val="20"/>
                <w:szCs w:val="20"/>
                <w:rtl/>
                <w:lang w:bidi="ar-IQ"/>
              </w:rPr>
            </w:pPr>
            <w:r>
              <w:rPr>
                <w:rFonts w:hint="cs"/>
                <w:sz w:val="20"/>
                <w:szCs w:val="20"/>
                <w:rtl/>
                <w:lang w:bidi="ar-IQ"/>
              </w:rPr>
              <w:t>2</w:t>
            </w:r>
          </w:p>
        </w:tc>
        <w:tc>
          <w:tcPr>
            <w:tcW w:w="781" w:type="dxa"/>
            <w:shd w:val="clear" w:color="auto" w:fill="FFFFFF"/>
            <w:vAlign w:val="center"/>
          </w:tcPr>
          <w:p w:rsidR="00D87E5F" w:rsidRPr="009A26D9" w:rsidRDefault="000900B7" w:rsidP="00473327">
            <w:pPr>
              <w:jc w:val="center"/>
              <w:rPr>
                <w:sz w:val="20"/>
                <w:szCs w:val="20"/>
                <w:rtl/>
                <w:lang w:bidi="ar-IQ"/>
              </w:rPr>
            </w:pPr>
            <w:r>
              <w:rPr>
                <w:rFonts w:hint="cs"/>
                <w:sz w:val="20"/>
                <w:szCs w:val="20"/>
                <w:rtl/>
                <w:lang w:bidi="ar-IQ"/>
              </w:rPr>
              <w:t>15ثا</w:t>
            </w:r>
          </w:p>
        </w:tc>
        <w:tc>
          <w:tcPr>
            <w:tcW w:w="933" w:type="dxa"/>
            <w:shd w:val="clear" w:color="auto" w:fill="FFFFFF"/>
            <w:vAlign w:val="center"/>
          </w:tcPr>
          <w:p w:rsidR="00D87E5F" w:rsidRPr="009A26D9" w:rsidRDefault="000900B7" w:rsidP="00473327">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D87E5F" w:rsidRPr="009A26D9" w:rsidRDefault="00D87E5F" w:rsidP="00473327">
            <w:pPr>
              <w:jc w:val="center"/>
              <w:rPr>
                <w:sz w:val="20"/>
                <w:szCs w:val="20"/>
                <w:rtl/>
                <w:lang w:bidi="ar-IQ"/>
              </w:rPr>
            </w:pPr>
            <w:r>
              <w:rPr>
                <w:rFonts w:hint="cs"/>
                <w:sz w:val="20"/>
                <w:szCs w:val="20"/>
                <w:rtl/>
                <w:lang w:bidi="ar-IQ"/>
              </w:rPr>
              <w:t>2</w:t>
            </w:r>
            <w:r w:rsidRPr="009A26D9">
              <w:rPr>
                <w:rFonts w:hint="cs"/>
                <w:sz w:val="20"/>
                <w:szCs w:val="20"/>
                <w:rtl/>
                <w:lang w:bidi="ar-IQ"/>
              </w:rPr>
              <w:t xml:space="preserve"> ثا</w:t>
            </w:r>
          </w:p>
        </w:tc>
        <w:tc>
          <w:tcPr>
            <w:tcW w:w="709" w:type="dxa"/>
            <w:shd w:val="clear" w:color="auto" w:fill="FFFFFF"/>
            <w:vAlign w:val="center"/>
          </w:tcPr>
          <w:p w:rsidR="00D87E5F" w:rsidRPr="009A26D9" w:rsidRDefault="005B0BA4" w:rsidP="00CB1894">
            <w:pPr>
              <w:jc w:val="center"/>
              <w:rPr>
                <w:sz w:val="20"/>
                <w:szCs w:val="20"/>
                <w:rtl/>
                <w:lang w:bidi="ar-IQ"/>
              </w:rPr>
            </w:pPr>
            <w:r>
              <w:rPr>
                <w:rFonts w:hint="cs"/>
                <w:sz w:val="20"/>
                <w:szCs w:val="20"/>
                <w:rtl/>
                <w:lang w:bidi="ar-IQ"/>
              </w:rPr>
              <w:t>1</w:t>
            </w:r>
            <w:r w:rsidR="00CB1894">
              <w:rPr>
                <w:rFonts w:hint="cs"/>
                <w:sz w:val="20"/>
                <w:szCs w:val="20"/>
                <w:rtl/>
                <w:lang w:bidi="ar-IQ"/>
              </w:rPr>
              <w:t>2</w:t>
            </w:r>
            <w:r w:rsidR="00D87E5F" w:rsidRPr="009A26D9">
              <w:rPr>
                <w:rFonts w:hint="cs"/>
                <w:sz w:val="20"/>
                <w:szCs w:val="20"/>
                <w:rtl/>
                <w:lang w:bidi="ar-IQ"/>
              </w:rPr>
              <w:t>د</w:t>
            </w:r>
          </w:p>
        </w:tc>
        <w:tc>
          <w:tcPr>
            <w:tcW w:w="1170" w:type="dxa"/>
            <w:shd w:val="clear" w:color="auto" w:fill="FFFFFF"/>
            <w:vAlign w:val="center"/>
          </w:tcPr>
          <w:p w:rsidR="00D87E5F" w:rsidRPr="009A26D9" w:rsidRDefault="00D87E5F" w:rsidP="000900B7">
            <w:pPr>
              <w:jc w:val="center"/>
              <w:rPr>
                <w:sz w:val="20"/>
                <w:szCs w:val="20"/>
                <w:rtl/>
                <w:lang w:bidi="ar-IQ"/>
              </w:rPr>
            </w:pPr>
            <w:r w:rsidRPr="00FE7C63">
              <w:rPr>
                <w:rFonts w:ascii="Arial" w:hAnsi="Arial" w:cs="Arial" w:hint="cs"/>
                <w:rtl/>
                <w:lang w:bidi="ar-IQ"/>
              </w:rPr>
              <w:t>يقوم اللاعب بت</w:t>
            </w:r>
            <w:r w:rsidR="000900B7">
              <w:rPr>
                <w:rFonts w:ascii="Arial" w:hAnsi="Arial" w:cs="Arial" w:hint="cs"/>
                <w:rtl/>
                <w:lang w:bidi="ar-IQ"/>
              </w:rPr>
              <w:t>قدير</w:t>
            </w:r>
            <w:r w:rsidRPr="00FE7C63">
              <w:rPr>
                <w:rFonts w:ascii="Arial" w:hAnsi="Arial" w:cs="Arial" w:hint="cs"/>
                <w:rtl/>
                <w:lang w:bidi="ar-IQ"/>
              </w:rPr>
              <w:t xml:space="preserve"> </w:t>
            </w:r>
            <w:r w:rsidR="000900B7">
              <w:rPr>
                <w:rFonts w:ascii="Arial" w:hAnsi="Arial" w:cs="Arial" w:hint="cs"/>
                <w:rtl/>
                <w:lang w:bidi="ar-IQ"/>
              </w:rPr>
              <w:t>المسافات المطلوبة</w:t>
            </w:r>
            <w:r w:rsidR="000900B7">
              <w:rPr>
                <w:rFonts w:hint="cs"/>
                <w:sz w:val="20"/>
                <w:szCs w:val="20"/>
                <w:rtl/>
                <w:lang w:bidi="ar-IQ"/>
              </w:rPr>
              <w:t xml:space="preserve"> منه</w:t>
            </w:r>
          </w:p>
        </w:tc>
      </w:tr>
      <w:tr w:rsidR="00D87E5F" w:rsidRPr="009A26D9" w:rsidTr="00E60B87">
        <w:trPr>
          <w:trHeight w:val="1275"/>
        </w:trPr>
        <w:tc>
          <w:tcPr>
            <w:tcW w:w="425" w:type="dxa"/>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2</w:t>
            </w:r>
          </w:p>
        </w:tc>
        <w:tc>
          <w:tcPr>
            <w:tcW w:w="3067" w:type="dxa"/>
            <w:shd w:val="clear" w:color="auto" w:fill="FFFFFF"/>
          </w:tcPr>
          <w:p w:rsidR="00D87E5F" w:rsidRPr="00AE7E8F" w:rsidRDefault="00AE7E8F" w:rsidP="005B0BA4">
            <w:pPr>
              <w:spacing w:line="240" w:lineRule="auto"/>
              <w:jc w:val="lowKashida"/>
              <w:rPr>
                <w:rFonts w:ascii="Simplified Arabic" w:hAnsi="Simplified Arabic" w:cs="Simplified Arabic"/>
                <w:sz w:val="20"/>
                <w:szCs w:val="20"/>
              </w:rPr>
            </w:pPr>
            <w:r w:rsidRPr="00AE7E8F">
              <w:rPr>
                <w:rFonts w:ascii="Simplified Arabic" w:hAnsi="Simplified Arabic" w:cs="Simplified Arabic"/>
                <w:sz w:val="20"/>
                <w:szCs w:val="20"/>
                <w:rtl/>
              </w:rPr>
              <w:t xml:space="preserve">توضع علامتان على الأرض بشكل </w:t>
            </w:r>
            <w:r w:rsidRPr="00AE7E8F">
              <w:rPr>
                <w:rFonts w:ascii="Simplified Arabic" w:hAnsi="Simplified Arabic" w:cs="Simplified Arabic" w:hint="cs"/>
                <w:sz w:val="20"/>
                <w:szCs w:val="20"/>
                <w:rtl/>
              </w:rPr>
              <w:t xml:space="preserve">مستقيم </w:t>
            </w:r>
            <w:r w:rsidRPr="00AE7E8F">
              <w:rPr>
                <w:rFonts w:ascii="Simplified Arabic" w:hAnsi="Simplified Arabic" w:cs="Simplified Arabic"/>
                <w:sz w:val="20"/>
                <w:szCs w:val="20"/>
                <w:rtl/>
              </w:rPr>
              <w:t xml:space="preserve"> بينهما مسافة ( </w:t>
            </w:r>
            <w:r w:rsidRPr="00AE7E8F">
              <w:rPr>
                <w:rFonts w:ascii="Simplified Arabic" w:hAnsi="Simplified Arabic" w:cs="Simplified Arabic" w:hint="cs"/>
                <w:sz w:val="20"/>
                <w:szCs w:val="20"/>
                <w:rtl/>
              </w:rPr>
              <w:t>3</w:t>
            </w:r>
            <w:r w:rsidRPr="00AE7E8F">
              <w:rPr>
                <w:rFonts w:ascii="Simplified Arabic" w:hAnsi="Simplified Arabic" w:cs="Simplified Arabic"/>
                <w:sz w:val="20"/>
                <w:szCs w:val="20"/>
                <w:rtl/>
              </w:rPr>
              <w:t xml:space="preserve">م ) أمام حائط مستو ، تبعد العلامتان عن الحائط المستوي ( </w:t>
            </w:r>
            <w:r w:rsidRPr="00AE7E8F">
              <w:rPr>
                <w:rFonts w:ascii="Simplified Arabic" w:hAnsi="Simplified Arabic" w:cs="Simplified Arabic" w:hint="cs"/>
                <w:sz w:val="20"/>
                <w:szCs w:val="20"/>
                <w:rtl/>
              </w:rPr>
              <w:t>5</w:t>
            </w:r>
            <w:r w:rsidRPr="00AE7E8F">
              <w:rPr>
                <w:rFonts w:ascii="Simplified Arabic" w:hAnsi="Simplified Arabic" w:cs="Simplified Arabic"/>
                <w:sz w:val="20"/>
                <w:szCs w:val="20"/>
                <w:rtl/>
              </w:rPr>
              <w:t xml:space="preserve">م ، </w:t>
            </w:r>
            <w:r w:rsidRPr="00AE7E8F">
              <w:rPr>
                <w:rFonts w:ascii="Simplified Arabic" w:hAnsi="Simplified Arabic" w:cs="Simplified Arabic" w:hint="cs"/>
                <w:sz w:val="20"/>
                <w:szCs w:val="20"/>
                <w:rtl/>
              </w:rPr>
              <w:t xml:space="preserve">  8</w:t>
            </w:r>
            <w:r w:rsidRPr="00AE7E8F">
              <w:rPr>
                <w:rFonts w:ascii="Simplified Arabic" w:hAnsi="Simplified Arabic" w:cs="Simplified Arabic"/>
                <w:sz w:val="20"/>
                <w:szCs w:val="20"/>
                <w:rtl/>
              </w:rPr>
              <w:t xml:space="preserve">م ) ، يقف لاعبان على العلامتين ، يؤديان المناولة باستخدام </w:t>
            </w:r>
            <w:r w:rsidRPr="00AE7E8F">
              <w:rPr>
                <w:rFonts w:ascii="Simplified Arabic" w:hAnsi="Simplified Arabic" w:cs="Simplified Arabic" w:hint="cs"/>
                <w:sz w:val="20"/>
                <w:szCs w:val="20"/>
                <w:rtl/>
              </w:rPr>
              <w:t>ال</w:t>
            </w:r>
            <w:r w:rsidRPr="00AE7E8F">
              <w:rPr>
                <w:rFonts w:ascii="Simplified Arabic" w:hAnsi="Simplified Arabic" w:cs="Simplified Arabic"/>
                <w:sz w:val="20"/>
                <w:szCs w:val="20"/>
                <w:rtl/>
              </w:rPr>
              <w:t xml:space="preserve">كرة </w:t>
            </w:r>
            <w:r w:rsidRPr="00AE7E8F">
              <w:rPr>
                <w:rFonts w:ascii="Simplified Arabic" w:hAnsi="Simplified Arabic" w:cs="Simplified Arabic" w:hint="cs"/>
                <w:sz w:val="20"/>
                <w:szCs w:val="20"/>
                <w:rtl/>
              </w:rPr>
              <w:t>الطبية</w:t>
            </w:r>
            <w:r w:rsidR="005B0BA4">
              <w:rPr>
                <w:rFonts w:ascii="Simplified Arabic" w:hAnsi="Simplified Arabic" w:cs="Simplified Arabic" w:hint="cs"/>
                <w:sz w:val="20"/>
                <w:szCs w:val="20"/>
                <w:rtl/>
              </w:rPr>
              <w:t xml:space="preserve"> وزن 3 كغم </w:t>
            </w:r>
            <w:r w:rsidRPr="00AE7E8F">
              <w:rPr>
                <w:rFonts w:ascii="Simplified Arabic" w:hAnsi="Simplified Arabic" w:cs="Simplified Arabic" w:hint="cs"/>
                <w:sz w:val="20"/>
                <w:szCs w:val="20"/>
                <w:rtl/>
              </w:rPr>
              <w:t xml:space="preserve">على الحائط </w:t>
            </w:r>
            <w:r w:rsidRPr="00AE7E8F">
              <w:rPr>
                <w:rFonts w:ascii="Simplified Arabic" w:hAnsi="Simplified Arabic" w:cs="Simplified Arabic"/>
                <w:sz w:val="20"/>
                <w:szCs w:val="20"/>
                <w:rtl/>
              </w:rPr>
              <w:t>إلى الزميل ، مع تغيير أماكنهما</w:t>
            </w:r>
            <w:r w:rsidRPr="00AE7E8F">
              <w:rPr>
                <w:rFonts w:ascii="Simplified Arabic" w:hAnsi="Simplified Arabic" w:cs="Simplified Arabic" w:hint="cs"/>
                <w:sz w:val="20"/>
                <w:szCs w:val="20"/>
                <w:rtl/>
              </w:rPr>
              <w:t xml:space="preserve">. </w:t>
            </w:r>
          </w:p>
        </w:tc>
        <w:tc>
          <w:tcPr>
            <w:tcW w:w="709" w:type="dxa"/>
            <w:shd w:val="clear" w:color="auto" w:fill="FFFFFF"/>
            <w:vAlign w:val="center"/>
          </w:tcPr>
          <w:p w:rsidR="00D87E5F" w:rsidRPr="009A26D9" w:rsidRDefault="005B0BA4" w:rsidP="00473327">
            <w:pPr>
              <w:jc w:val="center"/>
              <w:rPr>
                <w:sz w:val="20"/>
                <w:szCs w:val="20"/>
                <w:rtl/>
                <w:lang w:bidi="ar-IQ"/>
              </w:rPr>
            </w:pPr>
            <w:r>
              <w:rPr>
                <w:rFonts w:hint="cs"/>
                <w:sz w:val="20"/>
                <w:szCs w:val="20"/>
                <w:rtl/>
                <w:lang w:bidi="ar-IQ"/>
              </w:rPr>
              <w:t>9</w:t>
            </w:r>
            <w:r w:rsidR="00D87E5F">
              <w:rPr>
                <w:rFonts w:hint="cs"/>
                <w:sz w:val="20"/>
                <w:szCs w:val="20"/>
                <w:rtl/>
                <w:lang w:bidi="ar-IQ"/>
              </w:rPr>
              <w:t>5</w:t>
            </w:r>
            <w:r w:rsidR="00D87E5F" w:rsidRPr="009A26D9">
              <w:rPr>
                <w:rFonts w:hint="cs"/>
                <w:sz w:val="20"/>
                <w:szCs w:val="20"/>
                <w:rtl/>
                <w:lang w:bidi="ar-IQ"/>
              </w:rPr>
              <w:t>%</w:t>
            </w:r>
          </w:p>
        </w:tc>
        <w:tc>
          <w:tcPr>
            <w:tcW w:w="709" w:type="dxa"/>
            <w:shd w:val="clear" w:color="auto" w:fill="FFFFFF"/>
            <w:vAlign w:val="center"/>
          </w:tcPr>
          <w:p w:rsidR="00D87E5F" w:rsidRPr="009A26D9" w:rsidRDefault="00CB1894" w:rsidP="00473327">
            <w:pPr>
              <w:jc w:val="center"/>
              <w:rPr>
                <w:sz w:val="20"/>
                <w:szCs w:val="20"/>
                <w:rtl/>
                <w:lang w:bidi="ar-IQ"/>
              </w:rPr>
            </w:pPr>
            <w:r>
              <w:rPr>
                <w:rFonts w:hint="cs"/>
                <w:sz w:val="20"/>
                <w:szCs w:val="20"/>
                <w:rtl/>
                <w:lang w:bidi="ar-IQ"/>
              </w:rPr>
              <w:t>3</w:t>
            </w:r>
          </w:p>
        </w:tc>
        <w:tc>
          <w:tcPr>
            <w:tcW w:w="850" w:type="dxa"/>
            <w:shd w:val="clear" w:color="auto" w:fill="FFFFFF"/>
            <w:vAlign w:val="center"/>
          </w:tcPr>
          <w:p w:rsidR="00D87E5F" w:rsidRPr="009A26D9" w:rsidRDefault="00CB1894" w:rsidP="00473327">
            <w:pPr>
              <w:jc w:val="center"/>
              <w:rPr>
                <w:sz w:val="20"/>
                <w:szCs w:val="20"/>
                <w:rtl/>
                <w:lang w:bidi="ar-IQ"/>
              </w:rPr>
            </w:pPr>
            <w:r>
              <w:rPr>
                <w:rFonts w:hint="cs"/>
                <w:sz w:val="20"/>
                <w:szCs w:val="20"/>
                <w:rtl/>
                <w:lang w:bidi="ar-IQ"/>
              </w:rPr>
              <w:t>--------</w:t>
            </w:r>
          </w:p>
        </w:tc>
        <w:tc>
          <w:tcPr>
            <w:tcW w:w="781" w:type="dxa"/>
            <w:shd w:val="clear" w:color="auto" w:fill="FFFFFF"/>
            <w:vAlign w:val="center"/>
          </w:tcPr>
          <w:p w:rsidR="00D87E5F" w:rsidRPr="009A26D9" w:rsidRDefault="005B0BA4" w:rsidP="00473327">
            <w:pPr>
              <w:jc w:val="center"/>
              <w:rPr>
                <w:sz w:val="20"/>
                <w:szCs w:val="20"/>
                <w:rtl/>
                <w:lang w:bidi="ar-IQ"/>
              </w:rPr>
            </w:pPr>
            <w:r>
              <w:rPr>
                <w:rFonts w:hint="cs"/>
                <w:sz w:val="20"/>
                <w:szCs w:val="20"/>
                <w:rtl/>
                <w:lang w:bidi="ar-IQ"/>
              </w:rPr>
              <w:t>1</w:t>
            </w:r>
            <w:r w:rsidR="00D87E5F">
              <w:rPr>
                <w:rFonts w:hint="cs"/>
                <w:sz w:val="20"/>
                <w:szCs w:val="20"/>
                <w:rtl/>
                <w:lang w:bidi="ar-IQ"/>
              </w:rPr>
              <w:t>د</w:t>
            </w:r>
          </w:p>
        </w:tc>
        <w:tc>
          <w:tcPr>
            <w:tcW w:w="933" w:type="dxa"/>
            <w:shd w:val="clear" w:color="auto" w:fill="FFFFFF"/>
            <w:vAlign w:val="center"/>
          </w:tcPr>
          <w:p w:rsidR="00D87E5F" w:rsidRPr="009A26D9" w:rsidRDefault="00CB1894" w:rsidP="00473327">
            <w:pPr>
              <w:jc w:val="center"/>
              <w:rPr>
                <w:sz w:val="20"/>
                <w:szCs w:val="20"/>
                <w:rtl/>
                <w:lang w:bidi="ar-IQ"/>
              </w:rPr>
            </w:pPr>
            <w:r>
              <w:rPr>
                <w:rFonts w:hint="cs"/>
                <w:sz w:val="20"/>
                <w:szCs w:val="20"/>
                <w:rtl/>
                <w:lang w:bidi="ar-IQ"/>
              </w:rPr>
              <w:t>2د</w:t>
            </w:r>
          </w:p>
        </w:tc>
        <w:tc>
          <w:tcPr>
            <w:tcW w:w="979" w:type="dxa"/>
            <w:shd w:val="clear" w:color="auto" w:fill="FFFFFF"/>
            <w:vAlign w:val="center"/>
          </w:tcPr>
          <w:p w:rsidR="00D87E5F" w:rsidRPr="009A26D9" w:rsidRDefault="00CB1894" w:rsidP="00473327">
            <w:pPr>
              <w:jc w:val="center"/>
              <w:rPr>
                <w:sz w:val="20"/>
                <w:szCs w:val="20"/>
                <w:rtl/>
                <w:lang w:bidi="ar-IQ"/>
              </w:rPr>
            </w:pPr>
            <w:r>
              <w:rPr>
                <w:rFonts w:hint="cs"/>
                <w:sz w:val="20"/>
                <w:szCs w:val="20"/>
                <w:rtl/>
                <w:lang w:bidi="ar-IQ"/>
              </w:rPr>
              <w:t>-------</w:t>
            </w:r>
          </w:p>
        </w:tc>
        <w:tc>
          <w:tcPr>
            <w:tcW w:w="709" w:type="dxa"/>
            <w:shd w:val="clear" w:color="auto" w:fill="FFFFFF"/>
            <w:vAlign w:val="center"/>
          </w:tcPr>
          <w:p w:rsidR="00D87E5F" w:rsidRPr="009A26D9" w:rsidRDefault="00CB1894" w:rsidP="00473327">
            <w:pPr>
              <w:jc w:val="center"/>
              <w:rPr>
                <w:sz w:val="20"/>
                <w:szCs w:val="20"/>
                <w:rtl/>
                <w:lang w:bidi="ar-IQ"/>
              </w:rPr>
            </w:pPr>
            <w:r>
              <w:rPr>
                <w:rFonts w:hint="cs"/>
                <w:sz w:val="20"/>
                <w:szCs w:val="20"/>
                <w:rtl/>
                <w:lang w:bidi="ar-IQ"/>
              </w:rPr>
              <w:t>9</w:t>
            </w:r>
            <w:r w:rsidR="00D87E5F" w:rsidRPr="009A26D9">
              <w:rPr>
                <w:rFonts w:hint="cs"/>
                <w:sz w:val="20"/>
                <w:szCs w:val="20"/>
                <w:rtl/>
                <w:lang w:bidi="ar-IQ"/>
              </w:rPr>
              <w:t>د</w:t>
            </w:r>
          </w:p>
        </w:tc>
        <w:tc>
          <w:tcPr>
            <w:tcW w:w="1170" w:type="dxa"/>
            <w:shd w:val="clear" w:color="auto" w:fill="FFFFFF"/>
            <w:vAlign w:val="center"/>
          </w:tcPr>
          <w:p w:rsidR="00D87E5F" w:rsidRPr="009A26D9" w:rsidRDefault="00D87E5F" w:rsidP="00473327">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D87E5F" w:rsidRPr="009A26D9" w:rsidTr="00E60B87">
        <w:tc>
          <w:tcPr>
            <w:tcW w:w="425" w:type="dxa"/>
            <w:shd w:val="clear" w:color="auto" w:fill="E6E6E6"/>
            <w:vAlign w:val="center"/>
          </w:tcPr>
          <w:p w:rsidR="00D87E5F" w:rsidRPr="009A26D9" w:rsidRDefault="00D87E5F" w:rsidP="00473327">
            <w:pPr>
              <w:jc w:val="center"/>
              <w:rPr>
                <w:sz w:val="20"/>
                <w:szCs w:val="20"/>
                <w:rtl/>
                <w:lang w:bidi="ar-IQ"/>
              </w:rPr>
            </w:pPr>
            <w:r w:rsidRPr="009A26D9">
              <w:rPr>
                <w:rFonts w:hint="cs"/>
                <w:sz w:val="20"/>
                <w:szCs w:val="20"/>
                <w:rtl/>
                <w:lang w:bidi="ar-IQ"/>
              </w:rPr>
              <w:t>3</w:t>
            </w:r>
          </w:p>
        </w:tc>
        <w:tc>
          <w:tcPr>
            <w:tcW w:w="3067" w:type="dxa"/>
            <w:shd w:val="clear" w:color="auto" w:fill="FFFFFF"/>
          </w:tcPr>
          <w:p w:rsidR="00D87E5F" w:rsidRPr="00E60B87" w:rsidRDefault="00AE7E8F" w:rsidP="00E60B87">
            <w:pPr>
              <w:spacing w:line="240" w:lineRule="auto"/>
              <w:jc w:val="lowKashida"/>
              <w:rPr>
                <w:rFonts w:ascii="Simplified Arabic" w:hAnsi="Simplified Arabic" w:cs="Simplified Arabic"/>
                <w:b/>
                <w:bCs/>
                <w:sz w:val="20"/>
                <w:szCs w:val="20"/>
              </w:rPr>
            </w:pPr>
            <w:r w:rsidRPr="00AE7E8F">
              <w:rPr>
                <w:rFonts w:ascii="Simplified Arabic" w:hAnsi="Simplified Arabic" w:cs="Simplified Arabic" w:hint="cs"/>
                <w:sz w:val="20"/>
                <w:szCs w:val="20"/>
                <w:rtl/>
              </w:rPr>
              <w:t xml:space="preserve">يقف اللاعبون على شكل مجموعتين (أ،ب) وبينهما مسافة (20) متر ، ونضع شاخص عدد (9) بين المجموعتين حيث تكون المسافة مابين شاخص وآخر (2) متر ، يبدأ التمرين بانطلاق اللاعب بالكرسي المتحرك المثقل </w:t>
            </w:r>
            <w:r w:rsidR="00562E90">
              <w:rPr>
                <w:rFonts w:ascii="Simplified Arabic" w:hAnsi="Simplified Arabic" w:cs="Simplified Arabic" w:hint="cs"/>
                <w:sz w:val="20"/>
                <w:szCs w:val="20"/>
                <w:rtl/>
              </w:rPr>
              <w:t xml:space="preserve">بوزن 5 كغم </w:t>
            </w:r>
            <w:r w:rsidRPr="00AE7E8F">
              <w:rPr>
                <w:rFonts w:ascii="Simplified Arabic" w:hAnsi="Simplified Arabic" w:cs="Simplified Arabic" w:hint="cs"/>
                <w:sz w:val="20"/>
                <w:szCs w:val="20"/>
                <w:rtl/>
              </w:rPr>
              <w:t xml:space="preserve">من كلا المجموعتين في آن واحد واجتياز الشاخص والوقوف خلف المجموعة الأخرى </w:t>
            </w:r>
            <w:r w:rsidRPr="00AE7E8F">
              <w:rPr>
                <w:rFonts w:ascii="Simplified Arabic" w:hAnsi="Simplified Arabic" w:cs="Simplified Arabic" w:hint="cs"/>
                <w:b/>
                <w:bCs/>
                <w:sz w:val="20"/>
                <w:szCs w:val="20"/>
                <w:rtl/>
              </w:rPr>
              <w:t>.</w:t>
            </w:r>
          </w:p>
        </w:tc>
        <w:tc>
          <w:tcPr>
            <w:tcW w:w="709" w:type="dxa"/>
            <w:shd w:val="clear" w:color="auto" w:fill="FFFFFF"/>
            <w:vAlign w:val="center"/>
          </w:tcPr>
          <w:p w:rsidR="00D87E5F" w:rsidRPr="009A26D9" w:rsidRDefault="00D87E5F" w:rsidP="00562E90">
            <w:pPr>
              <w:jc w:val="center"/>
              <w:rPr>
                <w:sz w:val="20"/>
                <w:szCs w:val="20"/>
                <w:rtl/>
                <w:lang w:bidi="ar-IQ"/>
              </w:rPr>
            </w:pPr>
            <w:r w:rsidRPr="009A26D9">
              <w:rPr>
                <w:rFonts w:hint="cs"/>
                <w:sz w:val="20"/>
                <w:szCs w:val="20"/>
                <w:rtl/>
                <w:lang w:bidi="ar-IQ"/>
              </w:rPr>
              <w:t>9</w:t>
            </w:r>
            <w:r w:rsidR="00562E90">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D87E5F" w:rsidRPr="009A26D9" w:rsidRDefault="00562E90" w:rsidP="00562E90">
            <w:pPr>
              <w:jc w:val="center"/>
              <w:rPr>
                <w:sz w:val="20"/>
                <w:szCs w:val="20"/>
                <w:rtl/>
                <w:lang w:bidi="ar-IQ"/>
              </w:rPr>
            </w:pPr>
            <w:r>
              <w:rPr>
                <w:rFonts w:hint="cs"/>
                <w:sz w:val="20"/>
                <w:szCs w:val="20"/>
                <w:rtl/>
                <w:lang w:bidi="ar-IQ"/>
              </w:rPr>
              <w:t>4</w:t>
            </w:r>
          </w:p>
        </w:tc>
        <w:tc>
          <w:tcPr>
            <w:tcW w:w="850" w:type="dxa"/>
            <w:shd w:val="clear" w:color="auto" w:fill="FFFFFF"/>
            <w:vAlign w:val="center"/>
          </w:tcPr>
          <w:p w:rsidR="00D87E5F" w:rsidRPr="009A26D9" w:rsidRDefault="00562E90" w:rsidP="00473327">
            <w:pPr>
              <w:jc w:val="center"/>
              <w:rPr>
                <w:sz w:val="20"/>
                <w:szCs w:val="20"/>
                <w:rtl/>
                <w:lang w:bidi="ar-IQ"/>
              </w:rPr>
            </w:pPr>
            <w:r>
              <w:rPr>
                <w:rFonts w:hint="cs"/>
                <w:sz w:val="20"/>
                <w:szCs w:val="20"/>
                <w:rtl/>
                <w:lang w:bidi="ar-IQ"/>
              </w:rPr>
              <w:t>2</w:t>
            </w:r>
          </w:p>
        </w:tc>
        <w:tc>
          <w:tcPr>
            <w:tcW w:w="781" w:type="dxa"/>
            <w:shd w:val="clear" w:color="auto" w:fill="FFFFFF"/>
            <w:vAlign w:val="center"/>
          </w:tcPr>
          <w:p w:rsidR="00D87E5F" w:rsidRPr="009A26D9" w:rsidRDefault="00562E90" w:rsidP="00562E90">
            <w:pPr>
              <w:jc w:val="center"/>
              <w:rPr>
                <w:sz w:val="20"/>
                <w:szCs w:val="20"/>
                <w:rtl/>
                <w:lang w:bidi="ar-IQ"/>
              </w:rPr>
            </w:pPr>
            <w:r>
              <w:rPr>
                <w:rFonts w:hint="cs"/>
                <w:sz w:val="20"/>
                <w:szCs w:val="20"/>
                <w:rtl/>
                <w:lang w:bidi="ar-IQ"/>
              </w:rPr>
              <w:t>15ثا</w:t>
            </w:r>
          </w:p>
        </w:tc>
        <w:tc>
          <w:tcPr>
            <w:tcW w:w="933" w:type="dxa"/>
            <w:shd w:val="clear" w:color="auto" w:fill="FFFFFF"/>
            <w:vAlign w:val="center"/>
          </w:tcPr>
          <w:p w:rsidR="00D87E5F" w:rsidRPr="009A26D9" w:rsidRDefault="00562E90" w:rsidP="00473327">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D87E5F" w:rsidRPr="009A26D9" w:rsidRDefault="00D87E5F" w:rsidP="00473327">
            <w:pPr>
              <w:jc w:val="center"/>
              <w:rPr>
                <w:sz w:val="20"/>
                <w:szCs w:val="20"/>
                <w:rtl/>
                <w:lang w:bidi="ar-IQ"/>
              </w:rPr>
            </w:pPr>
            <w:r>
              <w:rPr>
                <w:rFonts w:hint="cs"/>
                <w:sz w:val="20"/>
                <w:szCs w:val="20"/>
                <w:rtl/>
                <w:lang w:bidi="ar-IQ"/>
              </w:rPr>
              <w:t>2</w:t>
            </w:r>
            <w:r w:rsidRPr="009A26D9">
              <w:rPr>
                <w:rFonts w:hint="cs"/>
                <w:sz w:val="20"/>
                <w:szCs w:val="20"/>
                <w:rtl/>
                <w:lang w:bidi="ar-IQ"/>
              </w:rPr>
              <w:t xml:space="preserve"> </w:t>
            </w:r>
            <w:r>
              <w:rPr>
                <w:rFonts w:hint="cs"/>
                <w:sz w:val="20"/>
                <w:szCs w:val="20"/>
                <w:rtl/>
                <w:lang w:bidi="ar-IQ"/>
              </w:rPr>
              <w:t>د</w:t>
            </w:r>
          </w:p>
        </w:tc>
        <w:tc>
          <w:tcPr>
            <w:tcW w:w="709" w:type="dxa"/>
            <w:shd w:val="clear" w:color="auto" w:fill="FFFFFF"/>
            <w:vAlign w:val="center"/>
          </w:tcPr>
          <w:p w:rsidR="00D87E5F" w:rsidRPr="009A26D9" w:rsidRDefault="00562E90" w:rsidP="00473327">
            <w:pPr>
              <w:jc w:val="center"/>
              <w:rPr>
                <w:sz w:val="20"/>
                <w:szCs w:val="20"/>
                <w:rtl/>
                <w:lang w:bidi="ar-IQ"/>
              </w:rPr>
            </w:pPr>
            <w:r>
              <w:rPr>
                <w:rFonts w:hint="cs"/>
                <w:sz w:val="20"/>
                <w:szCs w:val="20"/>
                <w:rtl/>
                <w:lang w:bidi="ar-IQ"/>
              </w:rPr>
              <w:t>7</w:t>
            </w:r>
            <w:r w:rsidR="00D87E5F">
              <w:rPr>
                <w:rFonts w:hint="cs"/>
                <w:sz w:val="20"/>
                <w:szCs w:val="20"/>
                <w:rtl/>
                <w:lang w:bidi="ar-IQ"/>
              </w:rPr>
              <w:t>د</w:t>
            </w:r>
          </w:p>
        </w:tc>
        <w:tc>
          <w:tcPr>
            <w:tcW w:w="1170" w:type="dxa"/>
            <w:shd w:val="clear" w:color="auto" w:fill="FFFFFF"/>
            <w:vAlign w:val="center"/>
          </w:tcPr>
          <w:p w:rsidR="00D87E5F" w:rsidRPr="009A26D9" w:rsidRDefault="00562E90" w:rsidP="00473327">
            <w:pPr>
              <w:jc w:val="center"/>
              <w:rPr>
                <w:sz w:val="20"/>
                <w:szCs w:val="20"/>
                <w:rtl/>
                <w:lang w:bidi="ar-IQ"/>
              </w:rPr>
            </w:pPr>
            <w:r>
              <w:rPr>
                <w:rFonts w:ascii="Arial" w:hAnsi="Arial" w:cs="Arial" w:hint="cs"/>
                <w:rtl/>
                <w:lang w:bidi="ar-IQ"/>
              </w:rPr>
              <w:t>------------</w:t>
            </w:r>
          </w:p>
        </w:tc>
      </w:tr>
    </w:tbl>
    <w:p w:rsidR="00D87E5F" w:rsidRDefault="00D87E5F" w:rsidP="003E45A0">
      <w:pPr>
        <w:rPr>
          <w:szCs w:val="24"/>
          <w:rtl/>
          <w:lang w:bidi="ar-IQ"/>
        </w:rPr>
      </w:pPr>
    </w:p>
    <w:p w:rsidR="005178C5" w:rsidRDefault="005178C5" w:rsidP="003E45A0">
      <w:pPr>
        <w:rPr>
          <w:szCs w:val="24"/>
          <w:rtl/>
          <w:lang w:bidi="ar-IQ"/>
        </w:rPr>
      </w:pPr>
    </w:p>
    <w:p w:rsidR="005178C5" w:rsidRDefault="005178C5" w:rsidP="003E45A0">
      <w:pPr>
        <w:rPr>
          <w:szCs w:val="24"/>
          <w:rtl/>
          <w:lang w:bidi="ar-IQ"/>
        </w:rPr>
      </w:pPr>
    </w:p>
    <w:p w:rsidR="00473327" w:rsidRPr="00DE2BFD" w:rsidRDefault="00473327" w:rsidP="00473327">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الخامسة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473327" w:rsidRPr="00DF3EF0" w:rsidRDefault="00473327" w:rsidP="00BE55A5">
      <w:pPr>
        <w:spacing w:line="240" w:lineRule="auto"/>
        <w:jc w:val="lowKashida"/>
        <w:rPr>
          <w:rFonts w:cs="Simplified Arabic"/>
          <w:sz w:val="28"/>
          <w:szCs w:val="28"/>
          <w:rtl/>
        </w:rPr>
      </w:pPr>
      <w:r>
        <w:rPr>
          <w:rFonts w:cs="Simplified Arabic" w:hint="cs"/>
          <w:b/>
          <w:bCs/>
          <w:sz w:val="28"/>
          <w:szCs w:val="28"/>
          <w:rtl/>
        </w:rPr>
        <w:t xml:space="preserve">الوقت:   </w:t>
      </w:r>
      <w:r>
        <w:rPr>
          <w:rFonts w:cs="Simplified Arabic" w:hint="cs"/>
          <w:sz w:val="28"/>
          <w:szCs w:val="28"/>
          <w:rtl/>
        </w:rPr>
        <w:t>3</w:t>
      </w:r>
      <w:r w:rsidR="00BE55A5">
        <w:rPr>
          <w:rFonts w:cs="Simplified Arabic" w:hint="cs"/>
          <w:sz w:val="28"/>
          <w:szCs w:val="28"/>
          <w:rtl/>
        </w:rPr>
        <w:t>2</w:t>
      </w:r>
      <w:r w:rsidRPr="00522143">
        <w:rPr>
          <w:rFonts w:cs="Simplified Arabic" w:hint="cs"/>
          <w:sz w:val="28"/>
          <w:szCs w:val="28"/>
          <w:rtl/>
        </w:rPr>
        <w:t xml:space="preserve"> دقيقة</w:t>
      </w:r>
      <w:r>
        <w:rPr>
          <w:rFonts w:cs="Simplified Arabic" w:hint="cs"/>
          <w:b/>
          <w:bCs/>
          <w:sz w:val="28"/>
          <w:szCs w:val="28"/>
          <w:rtl/>
        </w:rPr>
        <w:t xml:space="preserve">                                                 </w:t>
      </w:r>
      <w:r w:rsidR="006B5153">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الثالث</w:t>
      </w:r>
    </w:p>
    <w:p w:rsidR="00473327" w:rsidRDefault="00473327" w:rsidP="006B5153">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sidR="006B5153">
        <w:rPr>
          <w:rFonts w:cs="Simplified Arabic" w:hint="cs"/>
          <w:sz w:val="28"/>
          <w:szCs w:val="28"/>
          <w:rtl/>
        </w:rPr>
        <w:t xml:space="preserve">الاحد </w:t>
      </w:r>
      <w:r w:rsidRPr="00DF3EF0">
        <w:rPr>
          <w:rFonts w:cs="Simplified Arabic" w:hint="cs"/>
          <w:sz w:val="28"/>
          <w:szCs w:val="28"/>
          <w:rtl/>
        </w:rPr>
        <w:t xml:space="preserve"> </w:t>
      </w:r>
      <w:r>
        <w:rPr>
          <w:rFonts w:cs="Simplified Arabic" w:hint="cs"/>
          <w:sz w:val="28"/>
          <w:szCs w:val="28"/>
          <w:rtl/>
        </w:rPr>
        <w:t>23</w:t>
      </w:r>
      <w:r w:rsidRPr="00DF3EF0">
        <w:rPr>
          <w:rFonts w:cs="Simplified Arabic" w:hint="cs"/>
          <w:sz w:val="28"/>
          <w:szCs w:val="28"/>
          <w:rtl/>
        </w:rPr>
        <w:t xml:space="preserve">/12/2012             </w:t>
      </w:r>
      <w:r>
        <w:rPr>
          <w:rFonts w:cs="Simplified Arabic" w:hint="cs"/>
          <w:sz w:val="28"/>
          <w:szCs w:val="28"/>
          <w:rtl/>
        </w:rPr>
        <w:t xml:space="preserve">                 </w:t>
      </w:r>
      <w:r w:rsidR="006B5153">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473327" w:rsidRPr="00DF3EF0" w:rsidRDefault="00473327" w:rsidP="00473327">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473327" w:rsidRPr="00466DF5" w:rsidRDefault="00473327" w:rsidP="006B5153">
      <w:pPr>
        <w:spacing w:line="240" w:lineRule="auto"/>
        <w:jc w:val="lowKashida"/>
        <w:rPr>
          <w:rFonts w:cs="Simplified Arabic"/>
          <w:sz w:val="32"/>
          <w:szCs w:val="32"/>
          <w:rtl/>
        </w:rPr>
      </w:pPr>
      <w:r w:rsidRPr="006C4552">
        <w:rPr>
          <w:rFonts w:cs="Simplified Arabic" w:hint="cs"/>
          <w:b/>
          <w:bCs/>
          <w:sz w:val="32"/>
          <w:szCs w:val="32"/>
          <w:rtl/>
        </w:rPr>
        <w:t>الهدف الخاص</w:t>
      </w:r>
      <w:r w:rsidR="006B5153">
        <w:rPr>
          <w:rFonts w:cs="Simplified Arabic" w:hint="cs"/>
          <w:sz w:val="32"/>
          <w:szCs w:val="32"/>
          <w:rtl/>
        </w:rPr>
        <w:t>: تطوير تحمل القدرة و</w:t>
      </w:r>
      <w:r>
        <w:rPr>
          <w:rFonts w:cs="Simplified Arabic" w:hint="cs"/>
          <w:sz w:val="32"/>
          <w:szCs w:val="32"/>
          <w:rtl/>
        </w:rPr>
        <w:t xml:space="preserve">ادراك </w:t>
      </w:r>
      <w:r w:rsidR="006B5153">
        <w:rPr>
          <w:rFonts w:cs="Simplified Arabic" w:hint="cs"/>
          <w:sz w:val="32"/>
          <w:szCs w:val="32"/>
          <w:rtl/>
        </w:rPr>
        <w:t>المسافة والتصويب البعيد</w:t>
      </w:r>
      <w:r>
        <w:rPr>
          <w:rFonts w:cs="Simplified Arabic" w:hint="cs"/>
          <w:sz w:val="32"/>
          <w:szCs w:val="32"/>
          <w:rtl/>
        </w:rPr>
        <w:t xml:space="preserve"> </w:t>
      </w:r>
    </w:p>
    <w:tbl>
      <w:tblPr>
        <w:bidiVisual/>
        <w:tblW w:w="1024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3067"/>
        <w:gridCol w:w="709"/>
        <w:gridCol w:w="709"/>
        <w:gridCol w:w="850"/>
        <w:gridCol w:w="781"/>
        <w:gridCol w:w="933"/>
        <w:gridCol w:w="979"/>
        <w:gridCol w:w="709"/>
        <w:gridCol w:w="1080"/>
      </w:tblGrid>
      <w:tr w:rsidR="00473327" w:rsidRPr="009A26D9" w:rsidTr="00E60B87">
        <w:trPr>
          <w:trHeight w:val="337"/>
        </w:trPr>
        <w:tc>
          <w:tcPr>
            <w:tcW w:w="425" w:type="dxa"/>
            <w:vMerge w:val="restart"/>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ت</w:t>
            </w:r>
          </w:p>
        </w:tc>
        <w:tc>
          <w:tcPr>
            <w:tcW w:w="3067" w:type="dxa"/>
            <w:vMerge w:val="restart"/>
            <w:shd w:val="clear" w:color="auto" w:fill="E6E6E6"/>
            <w:vAlign w:val="center"/>
          </w:tcPr>
          <w:p w:rsidR="00473327" w:rsidRPr="00473327" w:rsidRDefault="00473327" w:rsidP="00473327">
            <w:pPr>
              <w:jc w:val="center"/>
              <w:rPr>
                <w:sz w:val="20"/>
                <w:szCs w:val="20"/>
                <w:rtl/>
                <w:lang w:bidi="ar-IQ"/>
              </w:rPr>
            </w:pPr>
            <w:r w:rsidRPr="00473327">
              <w:rPr>
                <w:rFonts w:hint="cs"/>
                <w:sz w:val="20"/>
                <w:szCs w:val="20"/>
                <w:rtl/>
                <w:lang w:bidi="ar-IQ"/>
              </w:rPr>
              <w:t>التمرين</w:t>
            </w:r>
          </w:p>
        </w:tc>
        <w:tc>
          <w:tcPr>
            <w:tcW w:w="709" w:type="dxa"/>
            <w:vMerge w:val="restart"/>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473327" w:rsidRDefault="00473327" w:rsidP="00473327">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473327" w:rsidRDefault="00473327" w:rsidP="00473327">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473327" w:rsidRPr="009A26D9" w:rsidRDefault="00473327" w:rsidP="00473327">
            <w:pPr>
              <w:jc w:val="center"/>
              <w:rPr>
                <w:sz w:val="20"/>
                <w:szCs w:val="20"/>
                <w:rtl/>
                <w:lang w:bidi="ar-IQ"/>
              </w:rPr>
            </w:pPr>
            <w:r>
              <w:rPr>
                <w:rFonts w:hint="cs"/>
                <w:sz w:val="20"/>
                <w:szCs w:val="20"/>
                <w:rtl/>
                <w:lang w:bidi="ar-IQ"/>
              </w:rPr>
              <w:t>الراحة</w:t>
            </w:r>
          </w:p>
        </w:tc>
        <w:tc>
          <w:tcPr>
            <w:tcW w:w="709" w:type="dxa"/>
            <w:vMerge w:val="restart"/>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زمن التمرين الكلي</w:t>
            </w:r>
          </w:p>
        </w:tc>
        <w:tc>
          <w:tcPr>
            <w:tcW w:w="1080" w:type="dxa"/>
            <w:vMerge w:val="restart"/>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الملاحظات</w:t>
            </w:r>
          </w:p>
        </w:tc>
      </w:tr>
      <w:tr w:rsidR="00473327" w:rsidRPr="009A26D9" w:rsidTr="00E60B87">
        <w:trPr>
          <w:trHeight w:val="570"/>
        </w:trPr>
        <w:tc>
          <w:tcPr>
            <w:tcW w:w="425" w:type="dxa"/>
            <w:vMerge/>
            <w:shd w:val="clear" w:color="auto" w:fill="E6E6E6"/>
            <w:vAlign w:val="center"/>
          </w:tcPr>
          <w:p w:rsidR="00473327" w:rsidRPr="009A26D9" w:rsidRDefault="00473327" w:rsidP="00473327">
            <w:pPr>
              <w:jc w:val="center"/>
              <w:rPr>
                <w:sz w:val="20"/>
                <w:szCs w:val="20"/>
                <w:rtl/>
                <w:lang w:bidi="ar-IQ"/>
              </w:rPr>
            </w:pPr>
          </w:p>
        </w:tc>
        <w:tc>
          <w:tcPr>
            <w:tcW w:w="3067" w:type="dxa"/>
            <w:vMerge/>
            <w:shd w:val="clear" w:color="auto" w:fill="E6E6E6"/>
            <w:vAlign w:val="center"/>
          </w:tcPr>
          <w:p w:rsidR="00473327" w:rsidRPr="00473327" w:rsidRDefault="00473327" w:rsidP="00473327">
            <w:pPr>
              <w:jc w:val="center"/>
              <w:rPr>
                <w:sz w:val="20"/>
                <w:szCs w:val="20"/>
                <w:rtl/>
                <w:lang w:bidi="ar-IQ"/>
              </w:rPr>
            </w:pPr>
          </w:p>
        </w:tc>
        <w:tc>
          <w:tcPr>
            <w:tcW w:w="709" w:type="dxa"/>
            <w:vMerge/>
            <w:shd w:val="clear" w:color="auto" w:fill="E6E6E6"/>
            <w:vAlign w:val="center"/>
          </w:tcPr>
          <w:p w:rsidR="00473327" w:rsidRPr="009A26D9" w:rsidRDefault="00473327" w:rsidP="00473327">
            <w:pPr>
              <w:jc w:val="center"/>
              <w:rPr>
                <w:sz w:val="20"/>
                <w:szCs w:val="20"/>
                <w:rtl/>
                <w:lang w:bidi="ar-IQ"/>
              </w:rPr>
            </w:pPr>
          </w:p>
        </w:tc>
        <w:tc>
          <w:tcPr>
            <w:tcW w:w="709" w:type="dxa"/>
            <w:shd w:val="clear" w:color="auto" w:fill="E6E6E6"/>
            <w:vAlign w:val="center"/>
          </w:tcPr>
          <w:p w:rsidR="00473327" w:rsidRPr="009A26D9" w:rsidRDefault="00473327" w:rsidP="00473327">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473327" w:rsidRPr="009A26D9" w:rsidRDefault="00473327" w:rsidP="00473327">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473327" w:rsidRPr="009A26D9" w:rsidRDefault="00473327" w:rsidP="00473327">
            <w:pPr>
              <w:jc w:val="center"/>
              <w:rPr>
                <w:sz w:val="20"/>
                <w:szCs w:val="20"/>
                <w:rtl/>
                <w:lang w:bidi="ar-IQ"/>
              </w:rPr>
            </w:pPr>
          </w:p>
        </w:tc>
        <w:tc>
          <w:tcPr>
            <w:tcW w:w="933" w:type="dxa"/>
            <w:shd w:val="clear" w:color="auto" w:fill="E6E6E6"/>
            <w:vAlign w:val="center"/>
          </w:tcPr>
          <w:p w:rsidR="00473327" w:rsidRPr="009A26D9" w:rsidRDefault="00473327" w:rsidP="00473327">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الراحة بين المجموعات</w:t>
            </w:r>
          </w:p>
        </w:tc>
        <w:tc>
          <w:tcPr>
            <w:tcW w:w="709" w:type="dxa"/>
            <w:vMerge/>
            <w:shd w:val="clear" w:color="auto" w:fill="E6E6E6"/>
            <w:vAlign w:val="center"/>
          </w:tcPr>
          <w:p w:rsidR="00473327" w:rsidRPr="009A26D9" w:rsidRDefault="00473327" w:rsidP="00473327">
            <w:pPr>
              <w:jc w:val="center"/>
              <w:rPr>
                <w:sz w:val="20"/>
                <w:szCs w:val="20"/>
                <w:rtl/>
                <w:lang w:bidi="ar-IQ"/>
              </w:rPr>
            </w:pPr>
          </w:p>
        </w:tc>
        <w:tc>
          <w:tcPr>
            <w:tcW w:w="1080" w:type="dxa"/>
            <w:vMerge/>
            <w:shd w:val="clear" w:color="auto" w:fill="E6E6E6"/>
            <w:vAlign w:val="center"/>
          </w:tcPr>
          <w:p w:rsidR="00473327" w:rsidRPr="009A26D9" w:rsidRDefault="00473327" w:rsidP="00473327">
            <w:pPr>
              <w:jc w:val="center"/>
              <w:rPr>
                <w:sz w:val="20"/>
                <w:szCs w:val="20"/>
                <w:rtl/>
                <w:lang w:bidi="ar-IQ"/>
              </w:rPr>
            </w:pPr>
          </w:p>
        </w:tc>
      </w:tr>
      <w:tr w:rsidR="00473327" w:rsidRPr="009A26D9" w:rsidTr="00E60B87">
        <w:tc>
          <w:tcPr>
            <w:tcW w:w="425" w:type="dxa"/>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1</w:t>
            </w:r>
          </w:p>
        </w:tc>
        <w:tc>
          <w:tcPr>
            <w:tcW w:w="3067" w:type="dxa"/>
            <w:shd w:val="clear" w:color="auto" w:fill="FFFFFF"/>
          </w:tcPr>
          <w:p w:rsidR="00473327" w:rsidRPr="004C71E2" w:rsidRDefault="00473327" w:rsidP="004C71E2">
            <w:pPr>
              <w:spacing w:line="240" w:lineRule="auto"/>
              <w:jc w:val="lowKashida"/>
              <w:rPr>
                <w:rFonts w:ascii="Simplified Arabic" w:hAnsi="Simplified Arabic" w:cs="Simplified Arabic"/>
                <w:sz w:val="20"/>
                <w:szCs w:val="20"/>
              </w:rPr>
            </w:pPr>
            <w:r w:rsidRPr="00473327">
              <w:rPr>
                <w:rFonts w:ascii="Simplified Arabic" w:hAnsi="Simplified Arabic" w:cs="Simplified Arabic" w:hint="cs"/>
                <w:sz w:val="20"/>
                <w:szCs w:val="20"/>
                <w:rtl/>
              </w:rPr>
              <w:t>يقف اللاعب (أ) بالكرسي المتحرك</w:t>
            </w:r>
            <w:r w:rsidR="004C71E2">
              <w:rPr>
                <w:rFonts w:ascii="Simplified Arabic" w:hAnsi="Simplified Arabic" w:cs="Simplified Arabic" w:hint="cs"/>
                <w:sz w:val="20"/>
                <w:szCs w:val="20"/>
                <w:rtl/>
              </w:rPr>
              <w:t xml:space="preserve"> </w:t>
            </w:r>
            <w:r w:rsidRPr="00473327">
              <w:rPr>
                <w:rFonts w:ascii="Simplified Arabic" w:hAnsi="Simplified Arabic" w:cs="Simplified Arabic" w:hint="cs"/>
                <w:sz w:val="20"/>
                <w:szCs w:val="20"/>
                <w:rtl/>
              </w:rPr>
              <w:t>على قوس الثلاث نقاط في المنطقة الخلفية للملعب وبيده الكرة ، ويقف اللاعب (ب) أمامه ب(5)أمتار وعلى جانب اليمين وبنفس المسافة على جانب اليسار اللاعب (ج) ، يبدأ التمرين بمناولة الكرة إلى اللاعب (ب) والجري إلى الأمام من جهة اليمين ، ويقوم اللاعب (ب) بمناولة الكرة إلى اللاعب (ج) والجري إلى الأمام من جهة اليسار ، ويقوم اللاعب (ج) بتسليم الكرة إلى اللاعب (أ) الذي تقدم إلى الساحة الأمامية الذي بدوره يقوم ب</w:t>
            </w:r>
            <w:r w:rsidR="004C71E2">
              <w:rPr>
                <w:rFonts w:ascii="Simplified Arabic" w:hAnsi="Simplified Arabic" w:cs="Simplified Arabic" w:hint="cs"/>
                <w:sz w:val="20"/>
                <w:szCs w:val="20"/>
                <w:rtl/>
              </w:rPr>
              <w:t>ال</w:t>
            </w:r>
            <w:r w:rsidRPr="00473327">
              <w:rPr>
                <w:rFonts w:ascii="Simplified Arabic" w:hAnsi="Simplified Arabic" w:cs="Simplified Arabic" w:hint="cs"/>
                <w:sz w:val="20"/>
                <w:szCs w:val="20"/>
                <w:rtl/>
              </w:rPr>
              <w:t>تصويب</w:t>
            </w:r>
            <w:r w:rsidR="004C71E2">
              <w:rPr>
                <w:rFonts w:ascii="Simplified Arabic" w:hAnsi="Simplified Arabic" w:cs="Simplified Arabic" w:hint="cs"/>
                <w:sz w:val="20"/>
                <w:szCs w:val="20"/>
                <w:rtl/>
              </w:rPr>
              <w:t xml:space="preserve"> البعيد من الثبات</w:t>
            </w:r>
            <w:r w:rsidRPr="00473327">
              <w:rPr>
                <w:rFonts w:ascii="Simplified Arabic" w:hAnsi="Simplified Arabic" w:cs="Simplified Arabic" w:hint="cs"/>
                <w:sz w:val="20"/>
                <w:szCs w:val="20"/>
                <w:rtl/>
              </w:rPr>
              <w:t xml:space="preserve"> . </w:t>
            </w:r>
          </w:p>
        </w:tc>
        <w:tc>
          <w:tcPr>
            <w:tcW w:w="709" w:type="dxa"/>
            <w:shd w:val="clear" w:color="auto" w:fill="FFFFFF"/>
            <w:vAlign w:val="center"/>
          </w:tcPr>
          <w:p w:rsidR="00473327" w:rsidRPr="009A26D9" w:rsidRDefault="00473327" w:rsidP="00473327">
            <w:pPr>
              <w:jc w:val="center"/>
              <w:rPr>
                <w:sz w:val="20"/>
                <w:szCs w:val="20"/>
                <w:rtl/>
                <w:lang w:bidi="ar-IQ"/>
              </w:rPr>
            </w:pPr>
            <w:r w:rsidRPr="009A26D9">
              <w:rPr>
                <w:rFonts w:hint="cs"/>
                <w:sz w:val="20"/>
                <w:szCs w:val="20"/>
                <w:rtl/>
                <w:lang w:bidi="ar-IQ"/>
              </w:rPr>
              <w:t>9</w:t>
            </w:r>
            <w:r>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473327" w:rsidRPr="009A26D9" w:rsidRDefault="00473327" w:rsidP="00473327">
            <w:pPr>
              <w:jc w:val="center"/>
              <w:rPr>
                <w:sz w:val="20"/>
                <w:szCs w:val="20"/>
                <w:rtl/>
                <w:lang w:bidi="ar-IQ"/>
              </w:rPr>
            </w:pPr>
            <w:r>
              <w:rPr>
                <w:rFonts w:hint="cs"/>
                <w:sz w:val="20"/>
                <w:szCs w:val="20"/>
                <w:rtl/>
                <w:lang w:bidi="ar-IQ"/>
              </w:rPr>
              <w:t>6</w:t>
            </w:r>
          </w:p>
        </w:tc>
        <w:tc>
          <w:tcPr>
            <w:tcW w:w="850" w:type="dxa"/>
            <w:shd w:val="clear" w:color="auto" w:fill="FFFFFF"/>
            <w:vAlign w:val="center"/>
          </w:tcPr>
          <w:p w:rsidR="00473327" w:rsidRPr="009A26D9" w:rsidRDefault="005815BB" w:rsidP="00473327">
            <w:pPr>
              <w:jc w:val="center"/>
              <w:rPr>
                <w:sz w:val="20"/>
                <w:szCs w:val="20"/>
                <w:rtl/>
                <w:lang w:bidi="ar-IQ"/>
              </w:rPr>
            </w:pPr>
            <w:r>
              <w:rPr>
                <w:rFonts w:hint="cs"/>
                <w:sz w:val="20"/>
                <w:szCs w:val="20"/>
                <w:rtl/>
                <w:lang w:bidi="ar-IQ"/>
              </w:rPr>
              <w:t>3</w:t>
            </w:r>
          </w:p>
        </w:tc>
        <w:tc>
          <w:tcPr>
            <w:tcW w:w="781" w:type="dxa"/>
            <w:shd w:val="clear" w:color="auto" w:fill="FFFFFF"/>
            <w:vAlign w:val="center"/>
          </w:tcPr>
          <w:p w:rsidR="00473327" w:rsidRPr="009A26D9" w:rsidRDefault="00473327" w:rsidP="00473327">
            <w:pPr>
              <w:jc w:val="center"/>
              <w:rPr>
                <w:sz w:val="20"/>
                <w:szCs w:val="20"/>
                <w:rtl/>
                <w:lang w:bidi="ar-IQ"/>
              </w:rPr>
            </w:pPr>
            <w:r>
              <w:rPr>
                <w:rFonts w:hint="cs"/>
                <w:sz w:val="20"/>
                <w:szCs w:val="20"/>
                <w:rtl/>
                <w:lang w:bidi="ar-IQ"/>
              </w:rPr>
              <w:t>15ثا</w:t>
            </w:r>
          </w:p>
        </w:tc>
        <w:tc>
          <w:tcPr>
            <w:tcW w:w="933" w:type="dxa"/>
            <w:shd w:val="clear" w:color="auto" w:fill="FFFFFF"/>
            <w:vAlign w:val="center"/>
          </w:tcPr>
          <w:p w:rsidR="00473327" w:rsidRPr="009A26D9" w:rsidRDefault="00473327" w:rsidP="00473327">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473327" w:rsidRPr="009A26D9" w:rsidRDefault="00473327" w:rsidP="006359E3">
            <w:pPr>
              <w:jc w:val="center"/>
              <w:rPr>
                <w:sz w:val="20"/>
                <w:szCs w:val="20"/>
                <w:rtl/>
                <w:lang w:bidi="ar-IQ"/>
              </w:rPr>
            </w:pPr>
            <w:r>
              <w:rPr>
                <w:rFonts w:hint="cs"/>
                <w:sz w:val="20"/>
                <w:szCs w:val="20"/>
                <w:rtl/>
                <w:lang w:bidi="ar-IQ"/>
              </w:rPr>
              <w:t>2</w:t>
            </w:r>
            <w:r w:rsidRPr="009A26D9">
              <w:rPr>
                <w:rFonts w:hint="cs"/>
                <w:sz w:val="20"/>
                <w:szCs w:val="20"/>
                <w:rtl/>
                <w:lang w:bidi="ar-IQ"/>
              </w:rPr>
              <w:t xml:space="preserve"> </w:t>
            </w:r>
            <w:r w:rsidR="006359E3">
              <w:rPr>
                <w:rFonts w:hint="cs"/>
                <w:sz w:val="20"/>
                <w:szCs w:val="20"/>
                <w:rtl/>
                <w:lang w:bidi="ar-IQ"/>
              </w:rPr>
              <w:t>د</w:t>
            </w:r>
          </w:p>
        </w:tc>
        <w:tc>
          <w:tcPr>
            <w:tcW w:w="709" w:type="dxa"/>
            <w:shd w:val="clear" w:color="auto" w:fill="FFFFFF"/>
            <w:vAlign w:val="center"/>
          </w:tcPr>
          <w:p w:rsidR="00473327" w:rsidRPr="009A26D9" w:rsidRDefault="00473327" w:rsidP="00CB1894">
            <w:pPr>
              <w:jc w:val="center"/>
              <w:rPr>
                <w:sz w:val="20"/>
                <w:szCs w:val="20"/>
                <w:rtl/>
                <w:lang w:bidi="ar-IQ"/>
              </w:rPr>
            </w:pPr>
            <w:r>
              <w:rPr>
                <w:rFonts w:hint="cs"/>
                <w:sz w:val="20"/>
                <w:szCs w:val="20"/>
                <w:rtl/>
                <w:lang w:bidi="ar-IQ"/>
              </w:rPr>
              <w:t>1</w:t>
            </w:r>
            <w:r w:rsidR="00CB1894">
              <w:rPr>
                <w:rFonts w:hint="cs"/>
                <w:sz w:val="20"/>
                <w:szCs w:val="20"/>
                <w:rtl/>
                <w:lang w:bidi="ar-IQ"/>
              </w:rPr>
              <w:t>8</w:t>
            </w:r>
            <w:r w:rsidRPr="009A26D9">
              <w:rPr>
                <w:rFonts w:hint="cs"/>
                <w:sz w:val="20"/>
                <w:szCs w:val="20"/>
                <w:rtl/>
                <w:lang w:bidi="ar-IQ"/>
              </w:rPr>
              <w:t>د</w:t>
            </w:r>
          </w:p>
        </w:tc>
        <w:tc>
          <w:tcPr>
            <w:tcW w:w="1080" w:type="dxa"/>
            <w:shd w:val="clear" w:color="auto" w:fill="FFFFFF"/>
            <w:vAlign w:val="center"/>
          </w:tcPr>
          <w:p w:rsidR="004C71E2" w:rsidRPr="00473327" w:rsidRDefault="004C71E2" w:rsidP="004C71E2">
            <w:pPr>
              <w:spacing w:line="240" w:lineRule="auto"/>
              <w:jc w:val="lowKashida"/>
              <w:rPr>
                <w:sz w:val="20"/>
                <w:szCs w:val="20"/>
                <w:rtl/>
              </w:rPr>
            </w:pPr>
            <w:r w:rsidRPr="00473327">
              <w:rPr>
                <w:rFonts w:ascii="Simplified Arabic" w:hAnsi="Simplified Arabic" w:cs="Simplified Arabic" w:hint="cs"/>
                <w:sz w:val="20"/>
                <w:szCs w:val="20"/>
                <w:rtl/>
              </w:rPr>
              <w:t xml:space="preserve">يكون أداء التمرين بدون طبطبة </w:t>
            </w:r>
            <w:r w:rsidRPr="00473327">
              <w:rPr>
                <w:rFonts w:ascii="Simplified Arabic" w:hAnsi="Simplified Arabic" w:cs="Simplified Arabic"/>
                <w:sz w:val="20"/>
                <w:szCs w:val="20"/>
                <w:rtl/>
              </w:rPr>
              <w:t>.</w:t>
            </w:r>
          </w:p>
          <w:p w:rsidR="00473327" w:rsidRPr="009A26D9" w:rsidRDefault="00473327" w:rsidP="00473327">
            <w:pPr>
              <w:jc w:val="center"/>
              <w:rPr>
                <w:sz w:val="20"/>
                <w:szCs w:val="20"/>
                <w:rtl/>
              </w:rPr>
            </w:pPr>
          </w:p>
        </w:tc>
      </w:tr>
      <w:tr w:rsidR="00473327" w:rsidRPr="009A26D9" w:rsidTr="00E60B87">
        <w:trPr>
          <w:trHeight w:val="1275"/>
        </w:trPr>
        <w:tc>
          <w:tcPr>
            <w:tcW w:w="425" w:type="dxa"/>
            <w:shd w:val="clear" w:color="auto" w:fill="E6E6E6"/>
            <w:vAlign w:val="center"/>
          </w:tcPr>
          <w:p w:rsidR="00473327" w:rsidRPr="009A26D9" w:rsidRDefault="00473327" w:rsidP="00473327">
            <w:pPr>
              <w:jc w:val="center"/>
              <w:rPr>
                <w:sz w:val="20"/>
                <w:szCs w:val="20"/>
                <w:rtl/>
                <w:lang w:bidi="ar-IQ"/>
              </w:rPr>
            </w:pPr>
            <w:r w:rsidRPr="009A26D9">
              <w:rPr>
                <w:rFonts w:hint="cs"/>
                <w:sz w:val="20"/>
                <w:szCs w:val="20"/>
                <w:rtl/>
                <w:lang w:bidi="ar-IQ"/>
              </w:rPr>
              <w:t>2</w:t>
            </w:r>
          </w:p>
        </w:tc>
        <w:tc>
          <w:tcPr>
            <w:tcW w:w="3067" w:type="dxa"/>
            <w:shd w:val="clear" w:color="auto" w:fill="FFFFFF"/>
          </w:tcPr>
          <w:p w:rsidR="00473327" w:rsidRPr="00AE7E8F" w:rsidRDefault="004C71E2" w:rsidP="004C71E2">
            <w:pPr>
              <w:spacing w:line="240" w:lineRule="auto"/>
              <w:jc w:val="lowKashida"/>
              <w:rPr>
                <w:rFonts w:ascii="Simplified Arabic" w:hAnsi="Simplified Arabic" w:cs="Simplified Arabic"/>
                <w:sz w:val="20"/>
                <w:szCs w:val="20"/>
                <w:lang w:bidi="ar-IQ"/>
              </w:rPr>
            </w:pPr>
            <w:r>
              <w:rPr>
                <w:rFonts w:ascii="Simplified Arabic" w:hAnsi="Simplified Arabic" w:cs="Simplified Arabic" w:hint="cs"/>
                <w:sz w:val="20"/>
                <w:szCs w:val="20"/>
                <w:rtl/>
              </w:rPr>
              <w:t>يضع اللاعب واقية العينين واداء</w:t>
            </w:r>
            <w:r w:rsidRPr="004C71E2">
              <w:rPr>
                <w:rFonts w:ascii="Simplified Arabic" w:hAnsi="Simplified Arabic" w:cs="Simplified Arabic" w:hint="cs"/>
                <w:sz w:val="20"/>
                <w:szCs w:val="20"/>
                <w:rtl/>
              </w:rPr>
              <w:t xml:space="preserve"> التصويب</w:t>
            </w:r>
            <w:r>
              <w:rPr>
                <w:rFonts w:ascii="Simplified Arabic" w:hAnsi="Simplified Arabic" w:cs="Simplified Arabic" w:hint="cs"/>
                <w:sz w:val="20"/>
                <w:szCs w:val="20"/>
                <w:rtl/>
              </w:rPr>
              <w:t xml:space="preserve"> البعيد</w:t>
            </w:r>
            <w:r w:rsidRPr="004C71E2">
              <w:rPr>
                <w:rFonts w:ascii="Simplified Arabic" w:hAnsi="Simplified Arabic" w:cs="Simplified Arabic" w:hint="cs"/>
                <w:sz w:val="20"/>
                <w:szCs w:val="20"/>
                <w:rtl/>
              </w:rPr>
              <w:t xml:space="preserve"> من الثبات من </w:t>
            </w:r>
            <w:r>
              <w:rPr>
                <w:rFonts w:ascii="Simplified Arabic" w:hAnsi="Simplified Arabic" w:cs="Simplified Arabic" w:hint="cs"/>
                <w:sz w:val="20"/>
                <w:szCs w:val="20"/>
                <w:rtl/>
              </w:rPr>
              <w:t>أمام السلة ومن جانب اليمين واليسار .</w:t>
            </w:r>
          </w:p>
        </w:tc>
        <w:tc>
          <w:tcPr>
            <w:tcW w:w="709" w:type="dxa"/>
            <w:shd w:val="clear" w:color="auto" w:fill="FFFFFF"/>
            <w:vAlign w:val="center"/>
          </w:tcPr>
          <w:p w:rsidR="00473327" w:rsidRPr="009A26D9" w:rsidRDefault="00473327" w:rsidP="005815BB">
            <w:pPr>
              <w:jc w:val="center"/>
              <w:rPr>
                <w:sz w:val="20"/>
                <w:szCs w:val="20"/>
                <w:rtl/>
                <w:lang w:bidi="ar-IQ"/>
              </w:rPr>
            </w:pPr>
            <w:r>
              <w:rPr>
                <w:rFonts w:hint="cs"/>
                <w:sz w:val="20"/>
                <w:szCs w:val="20"/>
                <w:rtl/>
                <w:lang w:bidi="ar-IQ"/>
              </w:rPr>
              <w:t>9</w:t>
            </w:r>
            <w:r w:rsidR="005815BB">
              <w:rPr>
                <w:rFonts w:hint="cs"/>
                <w:sz w:val="20"/>
                <w:szCs w:val="20"/>
                <w:rtl/>
                <w:lang w:bidi="ar-IQ"/>
              </w:rPr>
              <w:t>0</w:t>
            </w:r>
            <w:r w:rsidRPr="009A26D9">
              <w:rPr>
                <w:rFonts w:hint="cs"/>
                <w:sz w:val="20"/>
                <w:szCs w:val="20"/>
                <w:rtl/>
                <w:lang w:bidi="ar-IQ"/>
              </w:rPr>
              <w:t>%</w:t>
            </w:r>
          </w:p>
        </w:tc>
        <w:tc>
          <w:tcPr>
            <w:tcW w:w="709" w:type="dxa"/>
            <w:shd w:val="clear" w:color="auto" w:fill="FFFFFF"/>
            <w:vAlign w:val="center"/>
          </w:tcPr>
          <w:p w:rsidR="00473327" w:rsidRPr="009A26D9" w:rsidRDefault="006B5153" w:rsidP="005815BB">
            <w:pPr>
              <w:jc w:val="center"/>
              <w:rPr>
                <w:sz w:val="20"/>
                <w:szCs w:val="20"/>
                <w:rtl/>
                <w:lang w:bidi="ar-IQ"/>
              </w:rPr>
            </w:pPr>
            <w:r>
              <w:rPr>
                <w:rFonts w:hint="cs"/>
                <w:sz w:val="20"/>
                <w:szCs w:val="20"/>
                <w:rtl/>
                <w:lang w:bidi="ar-IQ"/>
              </w:rPr>
              <w:t>6</w:t>
            </w:r>
          </w:p>
        </w:tc>
        <w:tc>
          <w:tcPr>
            <w:tcW w:w="850" w:type="dxa"/>
            <w:shd w:val="clear" w:color="auto" w:fill="FFFFFF"/>
            <w:vAlign w:val="center"/>
          </w:tcPr>
          <w:p w:rsidR="00473327" w:rsidRPr="009A26D9" w:rsidRDefault="00473327" w:rsidP="00473327">
            <w:pPr>
              <w:jc w:val="center"/>
              <w:rPr>
                <w:sz w:val="20"/>
                <w:szCs w:val="20"/>
                <w:rtl/>
                <w:lang w:bidi="ar-IQ"/>
              </w:rPr>
            </w:pPr>
            <w:r w:rsidRPr="009A26D9">
              <w:rPr>
                <w:rFonts w:hint="cs"/>
                <w:sz w:val="20"/>
                <w:szCs w:val="20"/>
                <w:rtl/>
                <w:lang w:bidi="ar-IQ"/>
              </w:rPr>
              <w:t>3</w:t>
            </w:r>
          </w:p>
        </w:tc>
        <w:tc>
          <w:tcPr>
            <w:tcW w:w="781" w:type="dxa"/>
            <w:shd w:val="clear" w:color="auto" w:fill="FFFFFF"/>
            <w:vAlign w:val="center"/>
          </w:tcPr>
          <w:p w:rsidR="00473327" w:rsidRPr="009A26D9" w:rsidRDefault="005815BB" w:rsidP="00473327">
            <w:pPr>
              <w:jc w:val="center"/>
              <w:rPr>
                <w:sz w:val="20"/>
                <w:szCs w:val="20"/>
                <w:rtl/>
                <w:lang w:bidi="ar-IQ"/>
              </w:rPr>
            </w:pPr>
            <w:r>
              <w:rPr>
                <w:rFonts w:hint="cs"/>
                <w:sz w:val="20"/>
                <w:szCs w:val="20"/>
                <w:rtl/>
                <w:lang w:bidi="ar-IQ"/>
              </w:rPr>
              <w:t>10ثا</w:t>
            </w:r>
          </w:p>
        </w:tc>
        <w:tc>
          <w:tcPr>
            <w:tcW w:w="933" w:type="dxa"/>
            <w:shd w:val="clear" w:color="auto" w:fill="FFFFFF"/>
            <w:vAlign w:val="center"/>
          </w:tcPr>
          <w:p w:rsidR="00473327" w:rsidRPr="009A26D9" w:rsidRDefault="005815BB" w:rsidP="00473327">
            <w:pPr>
              <w:jc w:val="center"/>
              <w:rPr>
                <w:sz w:val="20"/>
                <w:szCs w:val="20"/>
                <w:rtl/>
                <w:lang w:bidi="ar-IQ"/>
              </w:rPr>
            </w:pPr>
            <w:r>
              <w:rPr>
                <w:rFonts w:hint="cs"/>
                <w:sz w:val="20"/>
                <w:szCs w:val="20"/>
                <w:rtl/>
                <w:lang w:bidi="ar-IQ"/>
              </w:rPr>
              <w:t>30</w:t>
            </w:r>
            <w:r w:rsidR="006359E3">
              <w:rPr>
                <w:rFonts w:hint="cs"/>
                <w:sz w:val="20"/>
                <w:szCs w:val="20"/>
                <w:rtl/>
                <w:lang w:bidi="ar-IQ"/>
              </w:rPr>
              <w:t>ثا</w:t>
            </w:r>
          </w:p>
        </w:tc>
        <w:tc>
          <w:tcPr>
            <w:tcW w:w="979" w:type="dxa"/>
            <w:shd w:val="clear" w:color="auto" w:fill="FFFFFF"/>
            <w:vAlign w:val="center"/>
          </w:tcPr>
          <w:p w:rsidR="00473327" w:rsidRPr="009A26D9" w:rsidRDefault="00473327" w:rsidP="00473327">
            <w:pPr>
              <w:jc w:val="center"/>
              <w:rPr>
                <w:sz w:val="20"/>
                <w:szCs w:val="20"/>
                <w:rtl/>
                <w:lang w:bidi="ar-IQ"/>
              </w:rPr>
            </w:pPr>
            <w:r>
              <w:rPr>
                <w:rFonts w:hint="cs"/>
                <w:sz w:val="20"/>
                <w:szCs w:val="20"/>
                <w:rtl/>
                <w:lang w:bidi="ar-IQ"/>
              </w:rPr>
              <w:t>2د</w:t>
            </w:r>
          </w:p>
        </w:tc>
        <w:tc>
          <w:tcPr>
            <w:tcW w:w="709" w:type="dxa"/>
            <w:shd w:val="clear" w:color="auto" w:fill="FFFFFF"/>
            <w:vAlign w:val="center"/>
          </w:tcPr>
          <w:p w:rsidR="00473327" w:rsidRPr="009A26D9" w:rsidRDefault="005815BB" w:rsidP="00CB1894">
            <w:pPr>
              <w:jc w:val="center"/>
              <w:rPr>
                <w:sz w:val="20"/>
                <w:szCs w:val="20"/>
                <w:rtl/>
                <w:lang w:bidi="ar-IQ"/>
              </w:rPr>
            </w:pPr>
            <w:r>
              <w:rPr>
                <w:rFonts w:hint="cs"/>
                <w:sz w:val="20"/>
                <w:szCs w:val="20"/>
                <w:rtl/>
                <w:lang w:bidi="ar-IQ"/>
              </w:rPr>
              <w:t>1</w:t>
            </w:r>
            <w:r w:rsidR="006B5153">
              <w:rPr>
                <w:rFonts w:hint="cs"/>
                <w:sz w:val="20"/>
                <w:szCs w:val="20"/>
                <w:rtl/>
                <w:lang w:bidi="ar-IQ"/>
              </w:rPr>
              <w:t>4</w:t>
            </w:r>
            <w:r>
              <w:rPr>
                <w:rFonts w:hint="cs"/>
                <w:sz w:val="20"/>
                <w:szCs w:val="20"/>
                <w:rtl/>
                <w:lang w:bidi="ar-IQ"/>
              </w:rPr>
              <w:t>د</w:t>
            </w:r>
            <w:r w:rsidR="00473327" w:rsidRPr="009A26D9">
              <w:rPr>
                <w:rFonts w:hint="cs"/>
                <w:sz w:val="20"/>
                <w:szCs w:val="20"/>
                <w:rtl/>
                <w:lang w:bidi="ar-IQ"/>
              </w:rPr>
              <w:t xml:space="preserve"> </w:t>
            </w:r>
          </w:p>
        </w:tc>
        <w:tc>
          <w:tcPr>
            <w:tcW w:w="1080" w:type="dxa"/>
            <w:shd w:val="clear" w:color="auto" w:fill="FFFFFF"/>
            <w:vAlign w:val="center"/>
          </w:tcPr>
          <w:p w:rsidR="00473327" w:rsidRPr="009A26D9" w:rsidRDefault="004C71E2" w:rsidP="00E60B87">
            <w:pPr>
              <w:jc w:val="center"/>
              <w:rPr>
                <w:sz w:val="20"/>
                <w:szCs w:val="20"/>
                <w:rtl/>
                <w:lang w:bidi="ar-IQ"/>
              </w:rPr>
            </w:pPr>
            <w:r>
              <w:rPr>
                <w:rFonts w:ascii="Arial" w:hAnsi="Arial" w:cs="Arial" w:hint="cs"/>
                <w:rtl/>
                <w:lang w:bidi="ar-IQ"/>
              </w:rPr>
              <w:t>-----------</w:t>
            </w:r>
          </w:p>
        </w:tc>
      </w:tr>
    </w:tbl>
    <w:p w:rsidR="00473327" w:rsidRDefault="00473327" w:rsidP="00473327">
      <w:pPr>
        <w:jc w:val="lowKashida"/>
        <w:rPr>
          <w:szCs w:val="24"/>
          <w:rtl/>
          <w:lang w:bidi="ar-IQ"/>
        </w:rPr>
      </w:pPr>
    </w:p>
    <w:p w:rsidR="00D87E5F" w:rsidRDefault="00D87E5F" w:rsidP="003E45A0">
      <w:pPr>
        <w:rPr>
          <w:szCs w:val="24"/>
          <w:rtl/>
          <w:lang w:bidi="ar-IQ"/>
        </w:rPr>
      </w:pPr>
    </w:p>
    <w:p w:rsidR="00D87E5F" w:rsidRDefault="00D87E5F" w:rsidP="003E45A0">
      <w:pPr>
        <w:rPr>
          <w:szCs w:val="24"/>
          <w:rtl/>
          <w:lang w:bidi="ar-IQ"/>
        </w:rPr>
      </w:pPr>
    </w:p>
    <w:p w:rsidR="00D87E5F" w:rsidRDefault="00D87E5F" w:rsidP="003E45A0">
      <w:pPr>
        <w:rPr>
          <w:szCs w:val="24"/>
          <w:rtl/>
          <w:lang w:bidi="ar-IQ"/>
        </w:rPr>
      </w:pPr>
    </w:p>
    <w:p w:rsidR="00D87E5F" w:rsidRDefault="00D87E5F" w:rsidP="003E45A0">
      <w:pPr>
        <w:rPr>
          <w:szCs w:val="24"/>
          <w:rtl/>
          <w:lang w:bidi="ar-IQ"/>
        </w:rPr>
      </w:pPr>
    </w:p>
    <w:p w:rsidR="00D87E5F" w:rsidRDefault="00D87E5F" w:rsidP="003E45A0">
      <w:pPr>
        <w:rPr>
          <w:szCs w:val="24"/>
          <w:rtl/>
          <w:lang w:bidi="ar-IQ"/>
        </w:rPr>
      </w:pPr>
    </w:p>
    <w:p w:rsidR="006B5153" w:rsidRPr="00DE2BFD" w:rsidRDefault="006B5153" w:rsidP="006B5153">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السادسة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6B5153" w:rsidRPr="00DF3EF0" w:rsidRDefault="006B5153" w:rsidP="00CB1894">
      <w:pPr>
        <w:spacing w:line="240" w:lineRule="auto"/>
        <w:jc w:val="lowKashida"/>
        <w:rPr>
          <w:rFonts w:cs="Simplified Arabic"/>
          <w:sz w:val="28"/>
          <w:szCs w:val="28"/>
          <w:rtl/>
        </w:rPr>
      </w:pPr>
      <w:r>
        <w:rPr>
          <w:rFonts w:cs="Simplified Arabic" w:hint="cs"/>
          <w:b/>
          <w:bCs/>
          <w:sz w:val="28"/>
          <w:szCs w:val="28"/>
          <w:rtl/>
        </w:rPr>
        <w:t xml:space="preserve">الوقت:   </w:t>
      </w:r>
      <w:r w:rsidR="00E53C12">
        <w:rPr>
          <w:rFonts w:cs="Simplified Arabic" w:hint="cs"/>
          <w:sz w:val="28"/>
          <w:szCs w:val="28"/>
          <w:rtl/>
        </w:rPr>
        <w:t>2</w:t>
      </w:r>
      <w:r w:rsidR="00CB1894">
        <w:rPr>
          <w:rFonts w:cs="Simplified Arabic" w:hint="cs"/>
          <w:sz w:val="28"/>
          <w:szCs w:val="28"/>
          <w:rtl/>
        </w:rPr>
        <w:t>6</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الثالث</w:t>
      </w:r>
    </w:p>
    <w:p w:rsidR="006B5153" w:rsidRDefault="006B5153" w:rsidP="006B5153">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Pr>
          <w:rFonts w:cs="Simplified Arabic" w:hint="cs"/>
          <w:sz w:val="28"/>
          <w:szCs w:val="28"/>
          <w:rtl/>
        </w:rPr>
        <w:t>الثلاثاء</w:t>
      </w:r>
      <w:r w:rsidRPr="00DF3EF0">
        <w:rPr>
          <w:rFonts w:cs="Simplified Arabic" w:hint="cs"/>
          <w:sz w:val="28"/>
          <w:szCs w:val="28"/>
          <w:rtl/>
        </w:rPr>
        <w:t xml:space="preserve"> </w:t>
      </w:r>
      <w:r>
        <w:rPr>
          <w:rFonts w:cs="Simplified Arabic" w:hint="cs"/>
          <w:sz w:val="28"/>
          <w:szCs w:val="28"/>
          <w:rtl/>
        </w:rPr>
        <w:t>25</w:t>
      </w:r>
      <w:r w:rsidRPr="00DF3EF0">
        <w:rPr>
          <w:rFonts w:cs="Simplified Arabic" w:hint="cs"/>
          <w:sz w:val="28"/>
          <w:szCs w:val="28"/>
          <w:rtl/>
        </w:rPr>
        <w:t xml:space="preserve">/12/2012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6B5153" w:rsidRPr="00DF3EF0" w:rsidRDefault="006B5153" w:rsidP="006B5153">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E53C12" w:rsidRDefault="006B5153" w:rsidP="006B5153">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تطوير تحمل القدرة و</w:t>
      </w:r>
      <w:r w:rsidR="00E53C12">
        <w:rPr>
          <w:rFonts w:cs="Simplified Arabic" w:hint="cs"/>
          <w:sz w:val="32"/>
          <w:szCs w:val="32"/>
          <w:rtl/>
        </w:rPr>
        <w:t>ال</w:t>
      </w:r>
      <w:r>
        <w:rPr>
          <w:rFonts w:cs="Simplified Arabic" w:hint="cs"/>
          <w:sz w:val="32"/>
          <w:szCs w:val="32"/>
          <w:rtl/>
        </w:rPr>
        <w:t>ادراك</w:t>
      </w:r>
      <w:r w:rsidR="00E53C12">
        <w:rPr>
          <w:rFonts w:cs="Simplified Arabic" w:hint="cs"/>
          <w:sz w:val="32"/>
          <w:szCs w:val="32"/>
          <w:rtl/>
        </w:rPr>
        <w:t xml:space="preserve"> الحس-حركي والتصويب</w:t>
      </w:r>
      <w:r>
        <w:rPr>
          <w:rFonts w:cs="Simplified Arabic" w:hint="cs"/>
          <w:sz w:val="32"/>
          <w:szCs w:val="32"/>
          <w:rtl/>
        </w:rPr>
        <w:t xml:space="preserve"> </w:t>
      </w:r>
    </w:p>
    <w:p w:rsidR="006B5153" w:rsidRPr="00466DF5" w:rsidRDefault="006B5153" w:rsidP="006B5153">
      <w:pPr>
        <w:spacing w:line="240" w:lineRule="auto"/>
        <w:jc w:val="lowKashida"/>
        <w:rPr>
          <w:rFonts w:cs="Simplified Arabic"/>
          <w:sz w:val="32"/>
          <w:szCs w:val="32"/>
          <w:rtl/>
        </w:rPr>
      </w:pPr>
      <w:r>
        <w:rPr>
          <w:rFonts w:cs="Simplified Arabic" w:hint="cs"/>
          <w:sz w:val="32"/>
          <w:szCs w:val="32"/>
          <w:rtl/>
        </w:rPr>
        <w:t xml:space="preserve">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3067"/>
        <w:gridCol w:w="709"/>
        <w:gridCol w:w="709"/>
        <w:gridCol w:w="850"/>
        <w:gridCol w:w="781"/>
        <w:gridCol w:w="933"/>
        <w:gridCol w:w="979"/>
        <w:gridCol w:w="709"/>
        <w:gridCol w:w="1170"/>
      </w:tblGrid>
      <w:tr w:rsidR="006B5153" w:rsidRPr="009A26D9" w:rsidTr="00E60B87">
        <w:trPr>
          <w:trHeight w:val="337"/>
        </w:trPr>
        <w:tc>
          <w:tcPr>
            <w:tcW w:w="425" w:type="dxa"/>
            <w:vMerge w:val="restart"/>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ت</w:t>
            </w:r>
          </w:p>
        </w:tc>
        <w:tc>
          <w:tcPr>
            <w:tcW w:w="3067" w:type="dxa"/>
            <w:vMerge w:val="restart"/>
            <w:shd w:val="clear" w:color="auto" w:fill="E6E6E6"/>
            <w:vAlign w:val="center"/>
          </w:tcPr>
          <w:p w:rsidR="006B5153" w:rsidRPr="00473327" w:rsidRDefault="006B5153" w:rsidP="00163984">
            <w:pPr>
              <w:jc w:val="center"/>
              <w:rPr>
                <w:sz w:val="20"/>
                <w:szCs w:val="20"/>
                <w:rtl/>
                <w:lang w:bidi="ar-IQ"/>
              </w:rPr>
            </w:pPr>
            <w:r w:rsidRPr="00473327">
              <w:rPr>
                <w:rFonts w:hint="cs"/>
                <w:sz w:val="20"/>
                <w:szCs w:val="20"/>
                <w:rtl/>
                <w:lang w:bidi="ar-IQ"/>
              </w:rPr>
              <w:t>التمرين</w:t>
            </w:r>
          </w:p>
        </w:tc>
        <w:tc>
          <w:tcPr>
            <w:tcW w:w="709" w:type="dxa"/>
            <w:vMerge w:val="restart"/>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6B5153" w:rsidRDefault="006B5153" w:rsidP="00163984">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6B5153" w:rsidRDefault="006B5153" w:rsidP="00163984">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6B5153" w:rsidRPr="009A26D9" w:rsidRDefault="006B5153" w:rsidP="00163984">
            <w:pPr>
              <w:jc w:val="center"/>
              <w:rPr>
                <w:sz w:val="20"/>
                <w:szCs w:val="20"/>
                <w:rtl/>
                <w:lang w:bidi="ar-IQ"/>
              </w:rPr>
            </w:pPr>
            <w:r>
              <w:rPr>
                <w:rFonts w:hint="cs"/>
                <w:sz w:val="20"/>
                <w:szCs w:val="20"/>
                <w:rtl/>
                <w:lang w:bidi="ar-IQ"/>
              </w:rPr>
              <w:t>الراحة</w:t>
            </w:r>
          </w:p>
        </w:tc>
        <w:tc>
          <w:tcPr>
            <w:tcW w:w="709" w:type="dxa"/>
            <w:vMerge w:val="restart"/>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زمن التمرين الكلي</w:t>
            </w:r>
          </w:p>
        </w:tc>
        <w:tc>
          <w:tcPr>
            <w:tcW w:w="1170" w:type="dxa"/>
            <w:vMerge w:val="restart"/>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الملاحظات</w:t>
            </w:r>
          </w:p>
        </w:tc>
      </w:tr>
      <w:tr w:rsidR="006B5153" w:rsidRPr="009A26D9" w:rsidTr="00E60B87">
        <w:trPr>
          <w:trHeight w:val="570"/>
        </w:trPr>
        <w:tc>
          <w:tcPr>
            <w:tcW w:w="425" w:type="dxa"/>
            <w:vMerge/>
            <w:shd w:val="clear" w:color="auto" w:fill="E6E6E6"/>
            <w:vAlign w:val="center"/>
          </w:tcPr>
          <w:p w:rsidR="006B5153" w:rsidRPr="009A26D9" w:rsidRDefault="006B5153" w:rsidP="00163984">
            <w:pPr>
              <w:jc w:val="center"/>
              <w:rPr>
                <w:sz w:val="20"/>
                <w:szCs w:val="20"/>
                <w:rtl/>
                <w:lang w:bidi="ar-IQ"/>
              </w:rPr>
            </w:pPr>
          </w:p>
        </w:tc>
        <w:tc>
          <w:tcPr>
            <w:tcW w:w="3067" w:type="dxa"/>
            <w:vMerge/>
            <w:shd w:val="clear" w:color="auto" w:fill="E6E6E6"/>
            <w:vAlign w:val="center"/>
          </w:tcPr>
          <w:p w:rsidR="006B5153" w:rsidRPr="00473327" w:rsidRDefault="006B5153" w:rsidP="00163984">
            <w:pPr>
              <w:jc w:val="center"/>
              <w:rPr>
                <w:sz w:val="20"/>
                <w:szCs w:val="20"/>
                <w:rtl/>
                <w:lang w:bidi="ar-IQ"/>
              </w:rPr>
            </w:pPr>
          </w:p>
        </w:tc>
        <w:tc>
          <w:tcPr>
            <w:tcW w:w="709" w:type="dxa"/>
            <w:vMerge/>
            <w:shd w:val="clear" w:color="auto" w:fill="E6E6E6"/>
            <w:vAlign w:val="center"/>
          </w:tcPr>
          <w:p w:rsidR="006B5153" w:rsidRPr="009A26D9" w:rsidRDefault="006B5153" w:rsidP="00163984">
            <w:pPr>
              <w:jc w:val="center"/>
              <w:rPr>
                <w:sz w:val="20"/>
                <w:szCs w:val="20"/>
                <w:rtl/>
                <w:lang w:bidi="ar-IQ"/>
              </w:rPr>
            </w:pPr>
          </w:p>
        </w:tc>
        <w:tc>
          <w:tcPr>
            <w:tcW w:w="709" w:type="dxa"/>
            <w:shd w:val="clear" w:color="auto" w:fill="E6E6E6"/>
            <w:vAlign w:val="center"/>
          </w:tcPr>
          <w:p w:rsidR="006B5153" w:rsidRPr="009A26D9" w:rsidRDefault="006B5153" w:rsidP="00163984">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6B5153" w:rsidRPr="009A26D9" w:rsidRDefault="006B5153" w:rsidP="00163984">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6B5153" w:rsidRPr="009A26D9" w:rsidRDefault="006B5153" w:rsidP="00163984">
            <w:pPr>
              <w:jc w:val="center"/>
              <w:rPr>
                <w:sz w:val="20"/>
                <w:szCs w:val="20"/>
                <w:rtl/>
                <w:lang w:bidi="ar-IQ"/>
              </w:rPr>
            </w:pPr>
          </w:p>
        </w:tc>
        <w:tc>
          <w:tcPr>
            <w:tcW w:w="933" w:type="dxa"/>
            <w:shd w:val="clear" w:color="auto" w:fill="E6E6E6"/>
            <w:vAlign w:val="center"/>
          </w:tcPr>
          <w:p w:rsidR="006B5153" w:rsidRPr="009A26D9" w:rsidRDefault="006B5153" w:rsidP="00163984">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الراحة بين المجموعات</w:t>
            </w:r>
          </w:p>
        </w:tc>
        <w:tc>
          <w:tcPr>
            <w:tcW w:w="709" w:type="dxa"/>
            <w:vMerge/>
            <w:shd w:val="clear" w:color="auto" w:fill="E6E6E6"/>
            <w:vAlign w:val="center"/>
          </w:tcPr>
          <w:p w:rsidR="006B5153" w:rsidRPr="009A26D9" w:rsidRDefault="006B5153" w:rsidP="00163984">
            <w:pPr>
              <w:jc w:val="center"/>
              <w:rPr>
                <w:sz w:val="20"/>
                <w:szCs w:val="20"/>
                <w:rtl/>
                <w:lang w:bidi="ar-IQ"/>
              </w:rPr>
            </w:pPr>
          </w:p>
        </w:tc>
        <w:tc>
          <w:tcPr>
            <w:tcW w:w="1170" w:type="dxa"/>
            <w:vMerge/>
            <w:shd w:val="clear" w:color="auto" w:fill="E6E6E6"/>
            <w:vAlign w:val="center"/>
          </w:tcPr>
          <w:p w:rsidR="006B5153" w:rsidRPr="009A26D9" w:rsidRDefault="006B5153" w:rsidP="00163984">
            <w:pPr>
              <w:jc w:val="center"/>
              <w:rPr>
                <w:sz w:val="20"/>
                <w:szCs w:val="20"/>
                <w:rtl/>
                <w:lang w:bidi="ar-IQ"/>
              </w:rPr>
            </w:pPr>
          </w:p>
        </w:tc>
      </w:tr>
      <w:tr w:rsidR="006B5153" w:rsidRPr="009A26D9" w:rsidTr="00E60B87">
        <w:tc>
          <w:tcPr>
            <w:tcW w:w="425" w:type="dxa"/>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1</w:t>
            </w:r>
          </w:p>
        </w:tc>
        <w:tc>
          <w:tcPr>
            <w:tcW w:w="3067" w:type="dxa"/>
            <w:shd w:val="clear" w:color="auto" w:fill="FFFFFF"/>
          </w:tcPr>
          <w:p w:rsidR="006B5153" w:rsidRPr="006B5153" w:rsidRDefault="006B5153" w:rsidP="006359E3">
            <w:pPr>
              <w:spacing w:line="240" w:lineRule="auto"/>
              <w:jc w:val="lowKashida"/>
              <w:rPr>
                <w:rFonts w:ascii="Simplified Arabic" w:hAnsi="Simplified Arabic" w:cs="Simplified Arabic"/>
                <w:sz w:val="20"/>
                <w:szCs w:val="20"/>
              </w:rPr>
            </w:pPr>
            <w:r w:rsidRPr="006B5153">
              <w:rPr>
                <w:rFonts w:ascii="Simplified Arabic" w:hAnsi="Simplified Arabic" w:cs="Simplified Arabic" w:hint="cs"/>
                <w:sz w:val="20"/>
                <w:szCs w:val="20"/>
                <w:rtl/>
              </w:rPr>
              <w:t>يوضع شاخصين (</w:t>
            </w:r>
            <w:r w:rsidR="006359E3">
              <w:rPr>
                <w:rFonts w:ascii="Simplified Arabic" w:hAnsi="Simplified Arabic" w:cs="Simplified Arabic" w:hint="cs"/>
                <w:sz w:val="20"/>
                <w:szCs w:val="20"/>
                <w:rtl/>
              </w:rPr>
              <w:t xml:space="preserve"> </w:t>
            </w:r>
            <w:r w:rsidRPr="006B5153">
              <w:rPr>
                <w:rFonts w:ascii="Simplified Arabic" w:hAnsi="Simplified Arabic" w:cs="Simplified Arabic" w:hint="cs"/>
                <w:sz w:val="20"/>
                <w:szCs w:val="20"/>
                <w:rtl/>
              </w:rPr>
              <w:t>أ،ب</w:t>
            </w:r>
            <w:r w:rsidR="006359E3">
              <w:rPr>
                <w:rFonts w:ascii="Simplified Arabic" w:hAnsi="Simplified Arabic" w:cs="Simplified Arabic" w:hint="cs"/>
                <w:sz w:val="20"/>
                <w:szCs w:val="20"/>
                <w:rtl/>
              </w:rPr>
              <w:t xml:space="preserve"> </w:t>
            </w:r>
            <w:r w:rsidRPr="006B5153">
              <w:rPr>
                <w:rFonts w:ascii="Simplified Arabic" w:hAnsi="Simplified Arabic" w:cs="Simplified Arabic" w:hint="cs"/>
                <w:sz w:val="20"/>
                <w:szCs w:val="20"/>
                <w:rtl/>
              </w:rPr>
              <w:t>) على طرفي خط الرمية الحرة ويقوم اللاعب بالتصويب من</w:t>
            </w:r>
            <w:r w:rsidR="006359E3">
              <w:rPr>
                <w:rFonts w:ascii="Simplified Arabic" w:hAnsi="Simplified Arabic" w:cs="Simplified Arabic" w:hint="cs"/>
                <w:sz w:val="20"/>
                <w:szCs w:val="20"/>
                <w:rtl/>
              </w:rPr>
              <w:t xml:space="preserve"> الحركة من</w:t>
            </w:r>
            <w:r w:rsidRPr="006B5153">
              <w:rPr>
                <w:rFonts w:ascii="Simplified Arabic" w:hAnsi="Simplified Arabic" w:cs="Simplified Arabic" w:hint="cs"/>
                <w:sz w:val="20"/>
                <w:szCs w:val="20"/>
                <w:rtl/>
              </w:rPr>
              <w:t xml:space="preserve"> خلف الشاخص (أ) ومن ثم الشاخص (ب) ومن ثم (أ) وهكذا ،</w:t>
            </w:r>
            <w:r w:rsidR="006359E3">
              <w:rPr>
                <w:rFonts w:ascii="Simplified Arabic" w:hAnsi="Simplified Arabic" w:cs="Simplified Arabic" w:hint="cs"/>
                <w:sz w:val="20"/>
                <w:szCs w:val="20"/>
                <w:rtl/>
              </w:rPr>
              <w:t xml:space="preserve"> مع تثقيل الذراعين بوزن 1 كغم </w:t>
            </w:r>
            <w:r w:rsidRPr="006B5153">
              <w:rPr>
                <w:rFonts w:ascii="Simplified Arabic" w:hAnsi="Simplified Arabic" w:cs="Simplified Arabic" w:hint="cs"/>
                <w:sz w:val="20"/>
                <w:szCs w:val="20"/>
                <w:rtl/>
              </w:rPr>
              <w:t>.</w:t>
            </w:r>
          </w:p>
        </w:tc>
        <w:tc>
          <w:tcPr>
            <w:tcW w:w="709" w:type="dxa"/>
            <w:shd w:val="clear" w:color="auto" w:fill="FFFFFF"/>
            <w:vAlign w:val="center"/>
          </w:tcPr>
          <w:p w:rsidR="006B5153" w:rsidRPr="009A26D9" w:rsidRDefault="006B5153" w:rsidP="006359E3">
            <w:pPr>
              <w:jc w:val="center"/>
              <w:rPr>
                <w:sz w:val="20"/>
                <w:szCs w:val="20"/>
                <w:rtl/>
                <w:lang w:bidi="ar-IQ"/>
              </w:rPr>
            </w:pPr>
            <w:r w:rsidRPr="009A26D9">
              <w:rPr>
                <w:rFonts w:hint="cs"/>
                <w:sz w:val="20"/>
                <w:szCs w:val="20"/>
                <w:rtl/>
                <w:lang w:bidi="ar-IQ"/>
              </w:rPr>
              <w:t>9</w:t>
            </w:r>
            <w:r w:rsidR="006359E3">
              <w:rPr>
                <w:rFonts w:hint="cs"/>
                <w:sz w:val="20"/>
                <w:szCs w:val="20"/>
                <w:rtl/>
                <w:lang w:bidi="ar-IQ"/>
              </w:rPr>
              <w:t>0</w:t>
            </w:r>
            <w:r w:rsidRPr="009A26D9">
              <w:rPr>
                <w:rFonts w:hint="cs"/>
                <w:sz w:val="20"/>
                <w:szCs w:val="20"/>
                <w:rtl/>
                <w:lang w:bidi="ar-IQ"/>
              </w:rPr>
              <w:t>%</w:t>
            </w:r>
          </w:p>
        </w:tc>
        <w:tc>
          <w:tcPr>
            <w:tcW w:w="709" w:type="dxa"/>
            <w:shd w:val="clear" w:color="auto" w:fill="FFFFFF"/>
            <w:vAlign w:val="center"/>
          </w:tcPr>
          <w:p w:rsidR="006B5153" w:rsidRPr="009A26D9" w:rsidRDefault="00CB1894" w:rsidP="00163984">
            <w:pPr>
              <w:jc w:val="center"/>
              <w:rPr>
                <w:sz w:val="20"/>
                <w:szCs w:val="20"/>
                <w:rtl/>
                <w:lang w:bidi="ar-IQ"/>
              </w:rPr>
            </w:pPr>
            <w:r>
              <w:rPr>
                <w:rFonts w:hint="cs"/>
                <w:sz w:val="20"/>
                <w:szCs w:val="20"/>
                <w:rtl/>
                <w:lang w:bidi="ar-IQ"/>
              </w:rPr>
              <w:t>3</w:t>
            </w:r>
          </w:p>
        </w:tc>
        <w:tc>
          <w:tcPr>
            <w:tcW w:w="850" w:type="dxa"/>
            <w:shd w:val="clear" w:color="auto" w:fill="FFFFFF"/>
            <w:vAlign w:val="center"/>
          </w:tcPr>
          <w:p w:rsidR="006B5153" w:rsidRPr="009A26D9" w:rsidRDefault="00CB1894" w:rsidP="00163984">
            <w:pPr>
              <w:jc w:val="center"/>
              <w:rPr>
                <w:sz w:val="20"/>
                <w:szCs w:val="20"/>
                <w:rtl/>
                <w:lang w:bidi="ar-IQ"/>
              </w:rPr>
            </w:pPr>
            <w:r>
              <w:rPr>
                <w:rFonts w:hint="cs"/>
                <w:sz w:val="20"/>
                <w:szCs w:val="20"/>
                <w:rtl/>
                <w:lang w:bidi="ar-IQ"/>
              </w:rPr>
              <w:t>------</w:t>
            </w:r>
          </w:p>
        </w:tc>
        <w:tc>
          <w:tcPr>
            <w:tcW w:w="781" w:type="dxa"/>
            <w:shd w:val="clear" w:color="auto" w:fill="FFFFFF"/>
            <w:vAlign w:val="center"/>
          </w:tcPr>
          <w:p w:rsidR="006B5153" w:rsidRPr="009A26D9" w:rsidRDefault="006359E3" w:rsidP="006359E3">
            <w:pPr>
              <w:jc w:val="center"/>
              <w:rPr>
                <w:sz w:val="20"/>
                <w:szCs w:val="20"/>
                <w:rtl/>
                <w:lang w:bidi="ar-IQ"/>
              </w:rPr>
            </w:pPr>
            <w:r>
              <w:rPr>
                <w:rFonts w:hint="cs"/>
                <w:sz w:val="20"/>
                <w:szCs w:val="20"/>
                <w:rtl/>
                <w:lang w:bidi="ar-IQ"/>
              </w:rPr>
              <w:t>2د</w:t>
            </w:r>
          </w:p>
        </w:tc>
        <w:tc>
          <w:tcPr>
            <w:tcW w:w="933" w:type="dxa"/>
            <w:shd w:val="clear" w:color="auto" w:fill="FFFFFF"/>
            <w:vAlign w:val="center"/>
          </w:tcPr>
          <w:p w:rsidR="006B5153" w:rsidRPr="009A26D9" w:rsidRDefault="00CB1894" w:rsidP="006359E3">
            <w:pPr>
              <w:jc w:val="center"/>
              <w:rPr>
                <w:sz w:val="20"/>
                <w:szCs w:val="20"/>
                <w:rtl/>
                <w:lang w:bidi="ar-IQ"/>
              </w:rPr>
            </w:pPr>
            <w:r>
              <w:rPr>
                <w:rFonts w:hint="cs"/>
                <w:sz w:val="20"/>
                <w:szCs w:val="20"/>
                <w:rtl/>
                <w:lang w:bidi="ar-IQ"/>
              </w:rPr>
              <w:t>2د</w:t>
            </w:r>
          </w:p>
        </w:tc>
        <w:tc>
          <w:tcPr>
            <w:tcW w:w="979" w:type="dxa"/>
            <w:shd w:val="clear" w:color="auto" w:fill="FFFFFF"/>
            <w:vAlign w:val="center"/>
          </w:tcPr>
          <w:p w:rsidR="006B5153" w:rsidRPr="009A26D9" w:rsidRDefault="00CB1894" w:rsidP="00E53C12">
            <w:pPr>
              <w:jc w:val="center"/>
              <w:rPr>
                <w:sz w:val="20"/>
                <w:szCs w:val="20"/>
                <w:rtl/>
                <w:lang w:bidi="ar-IQ"/>
              </w:rPr>
            </w:pPr>
            <w:r>
              <w:rPr>
                <w:rFonts w:hint="cs"/>
                <w:sz w:val="20"/>
                <w:szCs w:val="20"/>
                <w:rtl/>
                <w:lang w:bidi="ar-IQ"/>
              </w:rPr>
              <w:t>-------</w:t>
            </w:r>
          </w:p>
        </w:tc>
        <w:tc>
          <w:tcPr>
            <w:tcW w:w="709" w:type="dxa"/>
            <w:shd w:val="clear" w:color="auto" w:fill="FFFFFF"/>
            <w:vAlign w:val="center"/>
          </w:tcPr>
          <w:p w:rsidR="006B5153" w:rsidRPr="009A26D9" w:rsidRDefault="006359E3" w:rsidP="00CB1894">
            <w:pPr>
              <w:jc w:val="center"/>
              <w:rPr>
                <w:sz w:val="20"/>
                <w:szCs w:val="20"/>
                <w:rtl/>
                <w:lang w:bidi="ar-IQ"/>
              </w:rPr>
            </w:pPr>
            <w:r>
              <w:rPr>
                <w:rFonts w:hint="cs"/>
                <w:sz w:val="20"/>
                <w:szCs w:val="20"/>
                <w:rtl/>
                <w:lang w:bidi="ar-IQ"/>
              </w:rPr>
              <w:t>1</w:t>
            </w:r>
            <w:r w:rsidR="00CB1894">
              <w:rPr>
                <w:rFonts w:hint="cs"/>
                <w:sz w:val="20"/>
                <w:szCs w:val="20"/>
                <w:rtl/>
                <w:lang w:bidi="ar-IQ"/>
              </w:rPr>
              <w:t>2</w:t>
            </w:r>
            <w:r w:rsidR="006B5153" w:rsidRPr="009A26D9">
              <w:rPr>
                <w:rFonts w:hint="cs"/>
                <w:sz w:val="20"/>
                <w:szCs w:val="20"/>
                <w:rtl/>
                <w:lang w:bidi="ar-IQ"/>
              </w:rPr>
              <w:t>د</w:t>
            </w:r>
          </w:p>
        </w:tc>
        <w:tc>
          <w:tcPr>
            <w:tcW w:w="1170" w:type="dxa"/>
            <w:shd w:val="clear" w:color="auto" w:fill="FFFFFF"/>
            <w:vAlign w:val="center"/>
          </w:tcPr>
          <w:p w:rsidR="006B5153" w:rsidRPr="009A26D9" w:rsidRDefault="006359E3" w:rsidP="006359E3">
            <w:pPr>
              <w:spacing w:line="240" w:lineRule="auto"/>
              <w:jc w:val="lowKashida"/>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6B5153" w:rsidRPr="009A26D9" w:rsidTr="00E60B87">
        <w:trPr>
          <w:trHeight w:val="1275"/>
        </w:trPr>
        <w:tc>
          <w:tcPr>
            <w:tcW w:w="425" w:type="dxa"/>
            <w:shd w:val="clear" w:color="auto" w:fill="E6E6E6"/>
            <w:vAlign w:val="center"/>
          </w:tcPr>
          <w:p w:rsidR="006B5153" w:rsidRPr="009A26D9" w:rsidRDefault="006B5153" w:rsidP="00163984">
            <w:pPr>
              <w:jc w:val="center"/>
              <w:rPr>
                <w:sz w:val="20"/>
                <w:szCs w:val="20"/>
                <w:rtl/>
                <w:lang w:bidi="ar-IQ"/>
              </w:rPr>
            </w:pPr>
            <w:r w:rsidRPr="009A26D9">
              <w:rPr>
                <w:rFonts w:hint="cs"/>
                <w:sz w:val="20"/>
                <w:szCs w:val="20"/>
                <w:rtl/>
                <w:lang w:bidi="ar-IQ"/>
              </w:rPr>
              <w:t>2</w:t>
            </w:r>
          </w:p>
        </w:tc>
        <w:tc>
          <w:tcPr>
            <w:tcW w:w="3067" w:type="dxa"/>
            <w:shd w:val="clear" w:color="auto" w:fill="FFFFFF"/>
          </w:tcPr>
          <w:p w:rsidR="006B5153" w:rsidRPr="006B5153" w:rsidRDefault="006B5153" w:rsidP="00163984">
            <w:pPr>
              <w:spacing w:line="240" w:lineRule="auto"/>
              <w:jc w:val="lowKashida"/>
              <w:rPr>
                <w:rFonts w:ascii="Simplified Arabic" w:hAnsi="Simplified Arabic" w:cs="Simplified Arabic"/>
                <w:sz w:val="20"/>
                <w:szCs w:val="20"/>
              </w:rPr>
            </w:pPr>
            <w:r w:rsidRPr="006B5153">
              <w:rPr>
                <w:rFonts w:ascii="Simplified Arabic" w:hAnsi="Simplified Arabic" w:cs="Simplified Arabic"/>
                <w:sz w:val="20"/>
                <w:szCs w:val="20"/>
                <w:rtl/>
              </w:rPr>
              <w:t xml:space="preserve">أداء </w:t>
            </w:r>
            <w:r w:rsidRPr="006B5153">
              <w:rPr>
                <w:rFonts w:ascii="Simplified Arabic" w:hAnsi="Simplified Arabic" w:cs="Simplified Arabic" w:hint="cs"/>
                <w:sz w:val="20"/>
                <w:szCs w:val="20"/>
                <w:rtl/>
              </w:rPr>
              <w:t xml:space="preserve">التصويب </w:t>
            </w:r>
            <w:r w:rsidR="006359E3">
              <w:rPr>
                <w:rFonts w:ascii="Simplified Arabic" w:hAnsi="Simplified Arabic" w:cs="Simplified Arabic" w:hint="cs"/>
                <w:sz w:val="20"/>
                <w:szCs w:val="20"/>
                <w:rtl/>
              </w:rPr>
              <w:t xml:space="preserve">من الثبات </w:t>
            </w:r>
            <w:r w:rsidRPr="006B5153">
              <w:rPr>
                <w:rFonts w:ascii="Simplified Arabic" w:hAnsi="Simplified Arabic" w:cs="Simplified Arabic" w:hint="cs"/>
                <w:sz w:val="20"/>
                <w:szCs w:val="20"/>
                <w:rtl/>
              </w:rPr>
              <w:t>بالكرة الطبية</w:t>
            </w:r>
            <w:r w:rsidR="006359E3">
              <w:rPr>
                <w:rFonts w:ascii="Simplified Arabic" w:hAnsi="Simplified Arabic" w:cs="Simplified Arabic" w:hint="cs"/>
                <w:sz w:val="20"/>
                <w:szCs w:val="20"/>
                <w:rtl/>
              </w:rPr>
              <w:t xml:space="preserve"> وزن 1.5 كغم</w:t>
            </w:r>
            <w:r w:rsidRPr="006B5153">
              <w:rPr>
                <w:rFonts w:ascii="Simplified Arabic" w:hAnsi="Simplified Arabic" w:cs="Simplified Arabic"/>
                <w:sz w:val="20"/>
                <w:szCs w:val="20"/>
                <w:rtl/>
              </w:rPr>
              <w:t xml:space="preserve"> من اللاعب وهو معصوب العينين إلى </w:t>
            </w:r>
            <w:r w:rsidRPr="006B5153">
              <w:rPr>
                <w:rFonts w:ascii="Simplified Arabic" w:hAnsi="Simplified Arabic" w:cs="Simplified Arabic" w:hint="cs"/>
                <w:sz w:val="20"/>
                <w:szCs w:val="20"/>
                <w:rtl/>
              </w:rPr>
              <w:t>ثلاثة لاعبين واقفين أمامه بصورة مستقيمة ، وعلى بعد</w:t>
            </w:r>
            <w:r w:rsidRPr="006B5153">
              <w:rPr>
                <w:rFonts w:ascii="Simplified Arabic" w:hAnsi="Simplified Arabic" w:cs="Simplified Arabic"/>
                <w:sz w:val="20"/>
                <w:szCs w:val="20"/>
                <w:rtl/>
              </w:rPr>
              <w:t xml:space="preserve">  (</w:t>
            </w:r>
            <w:r w:rsidRPr="006B5153">
              <w:rPr>
                <w:rFonts w:ascii="Simplified Arabic" w:hAnsi="Simplified Arabic" w:cs="Simplified Arabic" w:hint="cs"/>
                <w:sz w:val="20"/>
                <w:szCs w:val="20"/>
                <w:rtl/>
              </w:rPr>
              <w:t>6</w:t>
            </w:r>
            <w:r w:rsidRPr="006B5153">
              <w:rPr>
                <w:rFonts w:ascii="Simplified Arabic" w:hAnsi="Simplified Arabic" w:cs="Simplified Arabic"/>
                <w:sz w:val="20"/>
                <w:szCs w:val="20"/>
                <w:rtl/>
              </w:rPr>
              <w:t>م)</w:t>
            </w:r>
            <w:r w:rsidRPr="006B5153">
              <w:rPr>
                <w:rFonts w:hint="cs"/>
                <w:sz w:val="20"/>
                <w:szCs w:val="20"/>
                <w:rtl/>
              </w:rPr>
              <w:t>، و</w:t>
            </w:r>
            <w:r w:rsidRPr="006B5153">
              <w:rPr>
                <w:rFonts w:ascii="Simplified Arabic" w:hAnsi="Simplified Arabic" w:cs="Simplified Arabic" w:hint="cs"/>
                <w:sz w:val="20"/>
                <w:szCs w:val="20"/>
                <w:rtl/>
              </w:rPr>
              <w:t>المسافة بين اللاعبين الثلاثة (1) متر.</w:t>
            </w:r>
          </w:p>
        </w:tc>
        <w:tc>
          <w:tcPr>
            <w:tcW w:w="709" w:type="dxa"/>
            <w:shd w:val="clear" w:color="auto" w:fill="FFFFFF"/>
            <w:vAlign w:val="center"/>
          </w:tcPr>
          <w:p w:rsidR="006B5153" w:rsidRPr="009A26D9" w:rsidRDefault="006359E3" w:rsidP="006359E3">
            <w:pPr>
              <w:jc w:val="center"/>
              <w:rPr>
                <w:sz w:val="20"/>
                <w:szCs w:val="20"/>
                <w:rtl/>
                <w:lang w:bidi="ar-IQ"/>
              </w:rPr>
            </w:pPr>
            <w:r>
              <w:rPr>
                <w:rFonts w:hint="cs"/>
                <w:sz w:val="20"/>
                <w:szCs w:val="20"/>
                <w:rtl/>
                <w:lang w:bidi="ar-IQ"/>
              </w:rPr>
              <w:t>85</w:t>
            </w:r>
            <w:r w:rsidR="006B5153" w:rsidRPr="009A26D9">
              <w:rPr>
                <w:rFonts w:hint="cs"/>
                <w:sz w:val="20"/>
                <w:szCs w:val="20"/>
                <w:rtl/>
                <w:lang w:bidi="ar-IQ"/>
              </w:rPr>
              <w:t>%</w:t>
            </w:r>
          </w:p>
        </w:tc>
        <w:tc>
          <w:tcPr>
            <w:tcW w:w="709" w:type="dxa"/>
            <w:shd w:val="clear" w:color="auto" w:fill="FFFFFF"/>
            <w:vAlign w:val="center"/>
          </w:tcPr>
          <w:p w:rsidR="006B5153" w:rsidRPr="009A26D9" w:rsidRDefault="006359E3" w:rsidP="00163984">
            <w:pPr>
              <w:jc w:val="center"/>
              <w:rPr>
                <w:sz w:val="20"/>
                <w:szCs w:val="20"/>
                <w:rtl/>
                <w:lang w:bidi="ar-IQ"/>
              </w:rPr>
            </w:pPr>
            <w:r>
              <w:rPr>
                <w:rFonts w:hint="cs"/>
                <w:sz w:val="20"/>
                <w:szCs w:val="20"/>
                <w:rtl/>
                <w:lang w:bidi="ar-IQ"/>
              </w:rPr>
              <w:t>6</w:t>
            </w:r>
          </w:p>
        </w:tc>
        <w:tc>
          <w:tcPr>
            <w:tcW w:w="850" w:type="dxa"/>
            <w:shd w:val="clear" w:color="auto" w:fill="FFFFFF"/>
            <w:vAlign w:val="center"/>
          </w:tcPr>
          <w:p w:rsidR="006B5153" w:rsidRPr="009A26D9" w:rsidRDefault="006B5153" w:rsidP="00163984">
            <w:pPr>
              <w:jc w:val="center"/>
              <w:rPr>
                <w:sz w:val="20"/>
                <w:szCs w:val="20"/>
                <w:rtl/>
                <w:lang w:bidi="ar-IQ"/>
              </w:rPr>
            </w:pPr>
            <w:r w:rsidRPr="009A26D9">
              <w:rPr>
                <w:rFonts w:hint="cs"/>
                <w:sz w:val="20"/>
                <w:szCs w:val="20"/>
                <w:rtl/>
                <w:lang w:bidi="ar-IQ"/>
              </w:rPr>
              <w:t>3</w:t>
            </w:r>
          </w:p>
        </w:tc>
        <w:tc>
          <w:tcPr>
            <w:tcW w:w="781" w:type="dxa"/>
            <w:shd w:val="clear" w:color="auto" w:fill="FFFFFF"/>
            <w:vAlign w:val="center"/>
          </w:tcPr>
          <w:p w:rsidR="006B5153" w:rsidRPr="009A26D9" w:rsidRDefault="006B5153" w:rsidP="00163984">
            <w:pPr>
              <w:jc w:val="center"/>
              <w:rPr>
                <w:sz w:val="20"/>
                <w:szCs w:val="20"/>
                <w:rtl/>
                <w:lang w:bidi="ar-IQ"/>
              </w:rPr>
            </w:pPr>
            <w:r>
              <w:rPr>
                <w:rFonts w:hint="cs"/>
                <w:sz w:val="20"/>
                <w:szCs w:val="20"/>
                <w:rtl/>
                <w:lang w:bidi="ar-IQ"/>
              </w:rPr>
              <w:t>10ثا</w:t>
            </w:r>
          </w:p>
        </w:tc>
        <w:tc>
          <w:tcPr>
            <w:tcW w:w="933" w:type="dxa"/>
            <w:shd w:val="clear" w:color="auto" w:fill="FFFFFF"/>
            <w:vAlign w:val="center"/>
          </w:tcPr>
          <w:p w:rsidR="006B5153" w:rsidRPr="009A26D9" w:rsidRDefault="006B5153" w:rsidP="00163984">
            <w:pPr>
              <w:jc w:val="center"/>
              <w:rPr>
                <w:sz w:val="20"/>
                <w:szCs w:val="20"/>
                <w:rtl/>
                <w:lang w:bidi="ar-IQ"/>
              </w:rPr>
            </w:pPr>
            <w:r>
              <w:rPr>
                <w:rFonts w:hint="cs"/>
                <w:sz w:val="20"/>
                <w:szCs w:val="20"/>
                <w:rtl/>
                <w:lang w:bidi="ar-IQ"/>
              </w:rPr>
              <w:t>30</w:t>
            </w:r>
          </w:p>
        </w:tc>
        <w:tc>
          <w:tcPr>
            <w:tcW w:w="979" w:type="dxa"/>
            <w:shd w:val="clear" w:color="auto" w:fill="FFFFFF"/>
            <w:vAlign w:val="center"/>
          </w:tcPr>
          <w:p w:rsidR="006B5153" w:rsidRPr="009A26D9" w:rsidRDefault="006B5153" w:rsidP="00163984">
            <w:pPr>
              <w:jc w:val="center"/>
              <w:rPr>
                <w:sz w:val="20"/>
                <w:szCs w:val="20"/>
                <w:rtl/>
                <w:lang w:bidi="ar-IQ"/>
              </w:rPr>
            </w:pPr>
            <w:r>
              <w:rPr>
                <w:rFonts w:hint="cs"/>
                <w:sz w:val="20"/>
                <w:szCs w:val="20"/>
                <w:rtl/>
                <w:lang w:bidi="ar-IQ"/>
              </w:rPr>
              <w:t>2د</w:t>
            </w:r>
          </w:p>
        </w:tc>
        <w:tc>
          <w:tcPr>
            <w:tcW w:w="709" w:type="dxa"/>
            <w:shd w:val="clear" w:color="auto" w:fill="FFFFFF"/>
            <w:vAlign w:val="center"/>
          </w:tcPr>
          <w:p w:rsidR="006B5153" w:rsidRPr="009A26D9" w:rsidRDefault="006B5153" w:rsidP="00CB1894">
            <w:pPr>
              <w:jc w:val="center"/>
              <w:rPr>
                <w:sz w:val="20"/>
                <w:szCs w:val="20"/>
                <w:rtl/>
                <w:lang w:bidi="ar-IQ"/>
              </w:rPr>
            </w:pPr>
            <w:r>
              <w:rPr>
                <w:rFonts w:hint="cs"/>
                <w:sz w:val="20"/>
                <w:szCs w:val="20"/>
                <w:rtl/>
                <w:lang w:bidi="ar-IQ"/>
              </w:rPr>
              <w:t>14د</w:t>
            </w:r>
            <w:r w:rsidRPr="009A26D9">
              <w:rPr>
                <w:rFonts w:hint="cs"/>
                <w:sz w:val="20"/>
                <w:szCs w:val="20"/>
                <w:rtl/>
                <w:lang w:bidi="ar-IQ"/>
              </w:rPr>
              <w:t xml:space="preserve"> </w:t>
            </w:r>
          </w:p>
        </w:tc>
        <w:tc>
          <w:tcPr>
            <w:tcW w:w="1170" w:type="dxa"/>
            <w:shd w:val="clear" w:color="auto" w:fill="FFFFFF"/>
            <w:vAlign w:val="center"/>
          </w:tcPr>
          <w:p w:rsidR="006B5153" w:rsidRPr="009A26D9" w:rsidRDefault="006B5153" w:rsidP="00163984">
            <w:pPr>
              <w:jc w:val="center"/>
              <w:rPr>
                <w:sz w:val="20"/>
                <w:szCs w:val="20"/>
                <w:rtl/>
                <w:lang w:bidi="ar-IQ"/>
              </w:rPr>
            </w:pPr>
            <w:r>
              <w:rPr>
                <w:rFonts w:ascii="Arial" w:hAnsi="Arial" w:cs="Arial" w:hint="cs"/>
                <w:rtl/>
                <w:lang w:bidi="ar-IQ"/>
              </w:rPr>
              <w:t>------------</w:t>
            </w:r>
          </w:p>
        </w:tc>
      </w:tr>
    </w:tbl>
    <w:p w:rsidR="00D87E5F" w:rsidRDefault="00D87E5F" w:rsidP="003E45A0">
      <w:pPr>
        <w:rPr>
          <w:szCs w:val="24"/>
          <w:rtl/>
          <w:lang w:bidi="ar-IQ"/>
        </w:rPr>
      </w:pPr>
    </w:p>
    <w:p w:rsidR="00D87E5F" w:rsidRDefault="00D87E5F" w:rsidP="003E45A0">
      <w:pPr>
        <w:rPr>
          <w:szCs w:val="24"/>
          <w:rtl/>
          <w:lang w:bidi="ar-IQ"/>
        </w:rPr>
      </w:pPr>
    </w:p>
    <w:p w:rsidR="00E53C12" w:rsidRDefault="00E53C12" w:rsidP="003E45A0">
      <w:pPr>
        <w:rPr>
          <w:szCs w:val="24"/>
          <w:rtl/>
          <w:lang w:bidi="ar-IQ"/>
        </w:rPr>
      </w:pPr>
    </w:p>
    <w:p w:rsidR="00E53C12" w:rsidRDefault="00E53C12" w:rsidP="003E45A0">
      <w:pPr>
        <w:rPr>
          <w:szCs w:val="24"/>
          <w:rtl/>
          <w:lang w:bidi="ar-IQ"/>
        </w:rPr>
      </w:pPr>
    </w:p>
    <w:p w:rsidR="00E53C12" w:rsidRDefault="00E53C12" w:rsidP="003E45A0">
      <w:pPr>
        <w:rPr>
          <w:szCs w:val="24"/>
          <w:rtl/>
          <w:lang w:bidi="ar-IQ"/>
        </w:rPr>
      </w:pPr>
    </w:p>
    <w:p w:rsidR="00E53C12" w:rsidRDefault="00E53C12" w:rsidP="003E45A0">
      <w:pPr>
        <w:rPr>
          <w:szCs w:val="24"/>
          <w:rtl/>
          <w:lang w:bidi="ar-IQ"/>
        </w:rPr>
      </w:pPr>
    </w:p>
    <w:p w:rsidR="00E53C12" w:rsidRDefault="00E53C12" w:rsidP="003E45A0">
      <w:pPr>
        <w:rPr>
          <w:szCs w:val="24"/>
          <w:rtl/>
          <w:lang w:bidi="ar-IQ"/>
        </w:rPr>
      </w:pPr>
    </w:p>
    <w:p w:rsidR="005178C5" w:rsidRDefault="005178C5" w:rsidP="003E45A0">
      <w:pPr>
        <w:rPr>
          <w:szCs w:val="24"/>
          <w:rtl/>
          <w:lang w:bidi="ar-IQ"/>
        </w:rPr>
      </w:pPr>
    </w:p>
    <w:p w:rsidR="00E53C12" w:rsidRPr="00DE2BFD" w:rsidRDefault="00E53C12" w:rsidP="00E53C12">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السابعة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E53C12" w:rsidRPr="00DF3EF0" w:rsidRDefault="00E53C12" w:rsidP="00CB1894">
      <w:pPr>
        <w:spacing w:line="240" w:lineRule="auto"/>
        <w:jc w:val="lowKashida"/>
        <w:rPr>
          <w:rFonts w:cs="Simplified Arabic"/>
          <w:sz w:val="28"/>
          <w:szCs w:val="28"/>
          <w:rtl/>
        </w:rPr>
      </w:pPr>
      <w:r>
        <w:rPr>
          <w:rFonts w:cs="Simplified Arabic" w:hint="cs"/>
          <w:b/>
          <w:bCs/>
          <w:sz w:val="28"/>
          <w:szCs w:val="28"/>
          <w:rtl/>
        </w:rPr>
        <w:t xml:space="preserve">الوقت:   </w:t>
      </w:r>
      <w:r w:rsidR="006D21FD">
        <w:rPr>
          <w:rFonts w:cs="Simplified Arabic" w:hint="cs"/>
          <w:sz w:val="28"/>
          <w:szCs w:val="28"/>
          <w:rtl/>
        </w:rPr>
        <w:t>2</w:t>
      </w:r>
      <w:r w:rsidR="00CB1894">
        <w:rPr>
          <w:rFonts w:cs="Simplified Arabic" w:hint="cs"/>
          <w:sz w:val="28"/>
          <w:szCs w:val="28"/>
          <w:rtl/>
        </w:rPr>
        <w:t>8</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الرابع</w:t>
      </w:r>
    </w:p>
    <w:p w:rsidR="00E53C12" w:rsidRDefault="00E53C12" w:rsidP="00E53C12">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Pr>
          <w:rFonts w:cs="Simplified Arabic" w:hint="cs"/>
          <w:sz w:val="28"/>
          <w:szCs w:val="28"/>
          <w:rtl/>
        </w:rPr>
        <w:t>الاحد</w:t>
      </w:r>
      <w:r w:rsidRPr="00DF3EF0">
        <w:rPr>
          <w:rFonts w:cs="Simplified Arabic" w:hint="cs"/>
          <w:sz w:val="28"/>
          <w:szCs w:val="28"/>
          <w:rtl/>
        </w:rPr>
        <w:t xml:space="preserve"> </w:t>
      </w:r>
      <w:r>
        <w:rPr>
          <w:rFonts w:cs="Simplified Arabic" w:hint="cs"/>
          <w:sz w:val="28"/>
          <w:szCs w:val="28"/>
          <w:rtl/>
        </w:rPr>
        <w:t>30</w:t>
      </w:r>
      <w:r w:rsidRPr="00DF3EF0">
        <w:rPr>
          <w:rFonts w:cs="Simplified Arabic" w:hint="cs"/>
          <w:sz w:val="28"/>
          <w:szCs w:val="28"/>
          <w:rtl/>
        </w:rPr>
        <w:t xml:space="preserve">/12/2012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E53C12" w:rsidRPr="00DF3EF0" w:rsidRDefault="00E53C12" w:rsidP="00E53C12">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E53C12" w:rsidRPr="00466DF5" w:rsidRDefault="00E53C12" w:rsidP="006D21FD">
      <w:pPr>
        <w:spacing w:line="240" w:lineRule="auto"/>
        <w:jc w:val="lowKashida"/>
        <w:rPr>
          <w:rFonts w:cs="Simplified Arabic"/>
          <w:sz w:val="32"/>
          <w:szCs w:val="32"/>
          <w:rtl/>
        </w:rPr>
      </w:pPr>
      <w:r w:rsidRPr="006C4552">
        <w:rPr>
          <w:rFonts w:cs="Simplified Arabic" w:hint="cs"/>
          <w:b/>
          <w:bCs/>
          <w:sz w:val="32"/>
          <w:szCs w:val="32"/>
          <w:rtl/>
        </w:rPr>
        <w:t>الهدف الخاص</w:t>
      </w:r>
      <w:r w:rsidR="006D21FD">
        <w:rPr>
          <w:rFonts w:cs="Simplified Arabic" w:hint="cs"/>
          <w:sz w:val="32"/>
          <w:szCs w:val="32"/>
          <w:rtl/>
        </w:rPr>
        <w:t>: تطوير تحمل القدرة وا</w:t>
      </w:r>
      <w:r>
        <w:rPr>
          <w:rFonts w:cs="Simplified Arabic" w:hint="cs"/>
          <w:sz w:val="32"/>
          <w:szCs w:val="32"/>
          <w:rtl/>
        </w:rPr>
        <w:t xml:space="preserve">دراك </w:t>
      </w:r>
      <w:r w:rsidR="006D21FD">
        <w:rPr>
          <w:rFonts w:cs="Simplified Arabic" w:hint="cs"/>
          <w:sz w:val="32"/>
          <w:szCs w:val="32"/>
          <w:rtl/>
        </w:rPr>
        <w:t>الزمن</w:t>
      </w:r>
      <w:r>
        <w:rPr>
          <w:rFonts w:cs="Simplified Arabic" w:hint="cs"/>
          <w:sz w:val="32"/>
          <w:szCs w:val="32"/>
          <w:rtl/>
        </w:rPr>
        <w:t xml:space="preserve"> </w:t>
      </w:r>
    </w:p>
    <w:tbl>
      <w:tblPr>
        <w:bidiVisual/>
        <w:tblW w:w="1042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3067"/>
        <w:gridCol w:w="709"/>
        <w:gridCol w:w="709"/>
        <w:gridCol w:w="850"/>
        <w:gridCol w:w="781"/>
        <w:gridCol w:w="933"/>
        <w:gridCol w:w="979"/>
        <w:gridCol w:w="709"/>
        <w:gridCol w:w="1260"/>
      </w:tblGrid>
      <w:tr w:rsidR="00E53C12" w:rsidRPr="009A26D9" w:rsidTr="00E60B87">
        <w:trPr>
          <w:trHeight w:val="337"/>
        </w:trPr>
        <w:tc>
          <w:tcPr>
            <w:tcW w:w="425" w:type="dxa"/>
            <w:vMerge w:val="restart"/>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ت</w:t>
            </w:r>
          </w:p>
        </w:tc>
        <w:tc>
          <w:tcPr>
            <w:tcW w:w="3067" w:type="dxa"/>
            <w:vMerge w:val="restart"/>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التمرين</w:t>
            </w:r>
          </w:p>
        </w:tc>
        <w:tc>
          <w:tcPr>
            <w:tcW w:w="709" w:type="dxa"/>
            <w:vMerge w:val="restart"/>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E53C12" w:rsidRDefault="00E53C12" w:rsidP="00163984">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E53C12" w:rsidRDefault="00E53C12" w:rsidP="00163984">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E53C12" w:rsidRPr="009A26D9" w:rsidRDefault="00E53C12" w:rsidP="00163984">
            <w:pPr>
              <w:jc w:val="center"/>
              <w:rPr>
                <w:sz w:val="20"/>
                <w:szCs w:val="20"/>
                <w:rtl/>
                <w:lang w:bidi="ar-IQ"/>
              </w:rPr>
            </w:pPr>
            <w:r>
              <w:rPr>
                <w:rFonts w:hint="cs"/>
                <w:sz w:val="20"/>
                <w:szCs w:val="20"/>
                <w:rtl/>
                <w:lang w:bidi="ar-IQ"/>
              </w:rPr>
              <w:t>الراحة</w:t>
            </w:r>
          </w:p>
        </w:tc>
        <w:tc>
          <w:tcPr>
            <w:tcW w:w="709" w:type="dxa"/>
            <w:vMerge w:val="restart"/>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زمن التمرين الكلي</w:t>
            </w:r>
          </w:p>
        </w:tc>
        <w:tc>
          <w:tcPr>
            <w:tcW w:w="1260" w:type="dxa"/>
            <w:vMerge w:val="restart"/>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الملاحظات</w:t>
            </w:r>
          </w:p>
        </w:tc>
      </w:tr>
      <w:tr w:rsidR="00E53C12" w:rsidRPr="009A26D9" w:rsidTr="00E60B87">
        <w:trPr>
          <w:trHeight w:val="570"/>
        </w:trPr>
        <w:tc>
          <w:tcPr>
            <w:tcW w:w="425" w:type="dxa"/>
            <w:vMerge/>
            <w:shd w:val="clear" w:color="auto" w:fill="E6E6E6"/>
            <w:vAlign w:val="center"/>
          </w:tcPr>
          <w:p w:rsidR="00E53C12" w:rsidRPr="009A26D9" w:rsidRDefault="00E53C12" w:rsidP="00163984">
            <w:pPr>
              <w:jc w:val="center"/>
              <w:rPr>
                <w:sz w:val="20"/>
                <w:szCs w:val="20"/>
                <w:rtl/>
                <w:lang w:bidi="ar-IQ"/>
              </w:rPr>
            </w:pPr>
          </w:p>
        </w:tc>
        <w:tc>
          <w:tcPr>
            <w:tcW w:w="3067" w:type="dxa"/>
            <w:vMerge/>
            <w:shd w:val="clear" w:color="auto" w:fill="E6E6E6"/>
            <w:vAlign w:val="center"/>
          </w:tcPr>
          <w:p w:rsidR="00E53C12" w:rsidRPr="009A26D9" w:rsidRDefault="00E53C12" w:rsidP="00163984">
            <w:pPr>
              <w:jc w:val="center"/>
              <w:rPr>
                <w:sz w:val="20"/>
                <w:szCs w:val="20"/>
                <w:rtl/>
                <w:lang w:bidi="ar-IQ"/>
              </w:rPr>
            </w:pPr>
          </w:p>
        </w:tc>
        <w:tc>
          <w:tcPr>
            <w:tcW w:w="709" w:type="dxa"/>
            <w:vMerge/>
            <w:shd w:val="clear" w:color="auto" w:fill="E6E6E6"/>
            <w:vAlign w:val="center"/>
          </w:tcPr>
          <w:p w:rsidR="00E53C12" w:rsidRPr="009A26D9" w:rsidRDefault="00E53C12" w:rsidP="00163984">
            <w:pPr>
              <w:jc w:val="center"/>
              <w:rPr>
                <w:sz w:val="20"/>
                <w:szCs w:val="20"/>
                <w:rtl/>
                <w:lang w:bidi="ar-IQ"/>
              </w:rPr>
            </w:pPr>
          </w:p>
        </w:tc>
        <w:tc>
          <w:tcPr>
            <w:tcW w:w="709" w:type="dxa"/>
            <w:shd w:val="clear" w:color="auto" w:fill="E6E6E6"/>
            <w:vAlign w:val="center"/>
          </w:tcPr>
          <w:p w:rsidR="00E53C12" w:rsidRPr="009A26D9" w:rsidRDefault="00E53C12" w:rsidP="00163984">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E53C12" w:rsidRPr="009A26D9" w:rsidRDefault="00E53C12" w:rsidP="00163984">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E53C12" w:rsidRPr="009A26D9" w:rsidRDefault="00E53C12" w:rsidP="00163984">
            <w:pPr>
              <w:jc w:val="center"/>
              <w:rPr>
                <w:sz w:val="20"/>
                <w:szCs w:val="20"/>
                <w:rtl/>
                <w:lang w:bidi="ar-IQ"/>
              </w:rPr>
            </w:pPr>
          </w:p>
        </w:tc>
        <w:tc>
          <w:tcPr>
            <w:tcW w:w="933" w:type="dxa"/>
            <w:shd w:val="clear" w:color="auto" w:fill="E6E6E6"/>
            <w:vAlign w:val="center"/>
          </w:tcPr>
          <w:p w:rsidR="00E53C12" w:rsidRPr="009A26D9" w:rsidRDefault="00E53C12" w:rsidP="00163984">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الراحة بين المجموعات</w:t>
            </w:r>
          </w:p>
        </w:tc>
        <w:tc>
          <w:tcPr>
            <w:tcW w:w="709" w:type="dxa"/>
            <w:vMerge/>
            <w:shd w:val="clear" w:color="auto" w:fill="E6E6E6"/>
            <w:vAlign w:val="center"/>
          </w:tcPr>
          <w:p w:rsidR="00E53C12" w:rsidRPr="009A26D9" w:rsidRDefault="00E53C12" w:rsidP="00163984">
            <w:pPr>
              <w:jc w:val="center"/>
              <w:rPr>
                <w:sz w:val="20"/>
                <w:szCs w:val="20"/>
                <w:rtl/>
                <w:lang w:bidi="ar-IQ"/>
              </w:rPr>
            </w:pPr>
          </w:p>
        </w:tc>
        <w:tc>
          <w:tcPr>
            <w:tcW w:w="1260" w:type="dxa"/>
            <w:vMerge/>
            <w:shd w:val="clear" w:color="auto" w:fill="E6E6E6"/>
            <w:vAlign w:val="center"/>
          </w:tcPr>
          <w:p w:rsidR="00E53C12" w:rsidRPr="009A26D9" w:rsidRDefault="00E53C12" w:rsidP="00163984">
            <w:pPr>
              <w:jc w:val="center"/>
              <w:rPr>
                <w:sz w:val="20"/>
                <w:szCs w:val="20"/>
                <w:rtl/>
                <w:lang w:bidi="ar-IQ"/>
              </w:rPr>
            </w:pPr>
          </w:p>
        </w:tc>
      </w:tr>
      <w:tr w:rsidR="00E53C12" w:rsidRPr="009A26D9" w:rsidTr="00E60B87">
        <w:tc>
          <w:tcPr>
            <w:tcW w:w="425" w:type="dxa"/>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1</w:t>
            </w:r>
          </w:p>
        </w:tc>
        <w:tc>
          <w:tcPr>
            <w:tcW w:w="3067" w:type="dxa"/>
            <w:shd w:val="clear" w:color="auto" w:fill="FFFFFF"/>
          </w:tcPr>
          <w:p w:rsidR="00E53C12" w:rsidRPr="00707A73" w:rsidRDefault="00E53C12" w:rsidP="00E53C12">
            <w:pPr>
              <w:spacing w:line="240" w:lineRule="auto"/>
              <w:jc w:val="lowKashida"/>
              <w:rPr>
                <w:rFonts w:ascii="Arial" w:hAnsi="Arial" w:cs="Arial"/>
                <w:sz w:val="20"/>
                <w:szCs w:val="20"/>
              </w:rPr>
            </w:pPr>
            <w:r w:rsidRPr="000317CD">
              <w:rPr>
                <w:rFonts w:ascii="Simplified Arabic" w:hAnsi="Simplified Arabic" w:cs="Simplified Arabic"/>
                <w:rtl/>
              </w:rPr>
              <w:t>يربط كرسي اللاعب بحبل مطاط بطول (10) متر بقاعدة هدف كرة السلة الثابت ، ويبدأ التمرين بمحاولة الجري بالكرسي المتحرك للأمام مع مقاومة الحبل المطاطي</w:t>
            </w:r>
            <w:r>
              <w:rPr>
                <w:rFonts w:ascii="Simplified Arabic" w:hAnsi="Simplified Arabic" w:cs="Simplified Arabic" w:hint="cs"/>
                <w:rtl/>
              </w:rPr>
              <w:t xml:space="preserve"> </w:t>
            </w:r>
            <w:r w:rsidRPr="000317CD">
              <w:rPr>
                <w:rFonts w:ascii="Simplified Arabic" w:hAnsi="Simplified Arabic" w:cs="Simplified Arabic"/>
                <w:rtl/>
              </w:rPr>
              <w:t>.</w:t>
            </w:r>
          </w:p>
        </w:tc>
        <w:tc>
          <w:tcPr>
            <w:tcW w:w="709" w:type="dxa"/>
            <w:shd w:val="clear" w:color="auto" w:fill="FFFFFF"/>
            <w:vAlign w:val="center"/>
          </w:tcPr>
          <w:p w:rsidR="00E53C12" w:rsidRPr="009A26D9" w:rsidRDefault="00E53C12" w:rsidP="00163984">
            <w:pPr>
              <w:jc w:val="center"/>
              <w:rPr>
                <w:sz w:val="20"/>
                <w:szCs w:val="20"/>
                <w:rtl/>
                <w:lang w:bidi="ar-IQ"/>
              </w:rPr>
            </w:pPr>
            <w:r w:rsidRPr="009A26D9">
              <w:rPr>
                <w:rFonts w:hint="cs"/>
                <w:sz w:val="20"/>
                <w:szCs w:val="20"/>
                <w:rtl/>
                <w:lang w:bidi="ar-IQ"/>
              </w:rPr>
              <w:t>9</w:t>
            </w:r>
            <w:r>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E53C12" w:rsidRPr="009A26D9" w:rsidRDefault="00CB1894" w:rsidP="00163984">
            <w:pPr>
              <w:jc w:val="center"/>
              <w:rPr>
                <w:sz w:val="20"/>
                <w:szCs w:val="20"/>
                <w:rtl/>
                <w:lang w:bidi="ar-IQ"/>
              </w:rPr>
            </w:pPr>
            <w:r>
              <w:rPr>
                <w:rFonts w:hint="cs"/>
                <w:sz w:val="20"/>
                <w:szCs w:val="20"/>
                <w:rtl/>
                <w:lang w:bidi="ar-IQ"/>
              </w:rPr>
              <w:t>2</w:t>
            </w:r>
          </w:p>
        </w:tc>
        <w:tc>
          <w:tcPr>
            <w:tcW w:w="850" w:type="dxa"/>
            <w:shd w:val="clear" w:color="auto" w:fill="FFFFFF"/>
            <w:vAlign w:val="center"/>
          </w:tcPr>
          <w:p w:rsidR="00E53C12" w:rsidRPr="009A26D9" w:rsidRDefault="00CB1894" w:rsidP="00163984">
            <w:pPr>
              <w:jc w:val="center"/>
              <w:rPr>
                <w:sz w:val="20"/>
                <w:szCs w:val="20"/>
                <w:rtl/>
                <w:lang w:bidi="ar-IQ"/>
              </w:rPr>
            </w:pPr>
            <w:r>
              <w:rPr>
                <w:rFonts w:hint="cs"/>
                <w:sz w:val="20"/>
                <w:szCs w:val="20"/>
                <w:rtl/>
                <w:lang w:bidi="ar-IQ"/>
              </w:rPr>
              <w:t>------</w:t>
            </w:r>
          </w:p>
        </w:tc>
        <w:tc>
          <w:tcPr>
            <w:tcW w:w="781" w:type="dxa"/>
            <w:shd w:val="clear" w:color="auto" w:fill="FFFFFF"/>
            <w:vAlign w:val="center"/>
          </w:tcPr>
          <w:p w:rsidR="00E53C12" w:rsidRPr="009A26D9" w:rsidRDefault="00E53C12" w:rsidP="00E53C12">
            <w:pPr>
              <w:jc w:val="center"/>
              <w:rPr>
                <w:sz w:val="20"/>
                <w:szCs w:val="20"/>
                <w:rtl/>
                <w:lang w:bidi="ar-IQ"/>
              </w:rPr>
            </w:pPr>
            <w:r>
              <w:rPr>
                <w:rFonts w:hint="cs"/>
                <w:sz w:val="20"/>
                <w:szCs w:val="20"/>
                <w:rtl/>
                <w:lang w:bidi="ar-IQ"/>
              </w:rPr>
              <w:t>2د</w:t>
            </w:r>
          </w:p>
        </w:tc>
        <w:tc>
          <w:tcPr>
            <w:tcW w:w="933" w:type="dxa"/>
            <w:shd w:val="clear" w:color="auto" w:fill="FFFFFF"/>
            <w:vAlign w:val="center"/>
          </w:tcPr>
          <w:p w:rsidR="00E53C12" w:rsidRPr="009A26D9" w:rsidRDefault="00CB1894" w:rsidP="00163984">
            <w:pPr>
              <w:jc w:val="center"/>
              <w:rPr>
                <w:sz w:val="20"/>
                <w:szCs w:val="20"/>
                <w:rtl/>
                <w:lang w:bidi="ar-IQ"/>
              </w:rPr>
            </w:pPr>
            <w:r>
              <w:rPr>
                <w:rFonts w:hint="cs"/>
                <w:sz w:val="20"/>
                <w:szCs w:val="20"/>
                <w:rtl/>
                <w:lang w:bidi="ar-IQ"/>
              </w:rPr>
              <w:t>3د</w:t>
            </w:r>
          </w:p>
        </w:tc>
        <w:tc>
          <w:tcPr>
            <w:tcW w:w="979" w:type="dxa"/>
            <w:shd w:val="clear" w:color="auto" w:fill="FFFFFF"/>
            <w:vAlign w:val="center"/>
          </w:tcPr>
          <w:p w:rsidR="00E53C12" w:rsidRPr="009A26D9" w:rsidRDefault="00CB1894" w:rsidP="00163984">
            <w:pPr>
              <w:jc w:val="center"/>
              <w:rPr>
                <w:sz w:val="20"/>
                <w:szCs w:val="20"/>
                <w:rtl/>
                <w:lang w:bidi="ar-IQ"/>
              </w:rPr>
            </w:pPr>
            <w:r>
              <w:rPr>
                <w:rFonts w:hint="cs"/>
                <w:sz w:val="20"/>
                <w:szCs w:val="20"/>
                <w:rtl/>
                <w:lang w:bidi="ar-IQ"/>
              </w:rPr>
              <w:t>--------</w:t>
            </w:r>
          </w:p>
        </w:tc>
        <w:tc>
          <w:tcPr>
            <w:tcW w:w="709" w:type="dxa"/>
            <w:shd w:val="clear" w:color="auto" w:fill="FFFFFF"/>
            <w:vAlign w:val="center"/>
          </w:tcPr>
          <w:p w:rsidR="00E53C12" w:rsidRPr="009A26D9" w:rsidRDefault="00CB1894" w:rsidP="00163984">
            <w:pPr>
              <w:jc w:val="center"/>
              <w:rPr>
                <w:sz w:val="20"/>
                <w:szCs w:val="20"/>
                <w:rtl/>
                <w:lang w:bidi="ar-IQ"/>
              </w:rPr>
            </w:pPr>
            <w:r>
              <w:rPr>
                <w:rFonts w:hint="cs"/>
                <w:sz w:val="20"/>
                <w:szCs w:val="20"/>
                <w:rtl/>
                <w:lang w:bidi="ar-IQ"/>
              </w:rPr>
              <w:t>10</w:t>
            </w:r>
            <w:r w:rsidR="00E53C12" w:rsidRPr="009A26D9">
              <w:rPr>
                <w:rFonts w:hint="cs"/>
                <w:sz w:val="20"/>
                <w:szCs w:val="20"/>
                <w:rtl/>
                <w:lang w:bidi="ar-IQ"/>
              </w:rPr>
              <w:t>د</w:t>
            </w:r>
          </w:p>
        </w:tc>
        <w:tc>
          <w:tcPr>
            <w:tcW w:w="1260" w:type="dxa"/>
            <w:shd w:val="clear" w:color="auto" w:fill="FFFFFF"/>
            <w:vAlign w:val="center"/>
          </w:tcPr>
          <w:p w:rsidR="00E53C12" w:rsidRPr="009A26D9" w:rsidRDefault="006D21FD" w:rsidP="00163984">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E53C12" w:rsidRPr="009A26D9" w:rsidTr="00E60B87">
        <w:trPr>
          <w:trHeight w:val="1275"/>
        </w:trPr>
        <w:tc>
          <w:tcPr>
            <w:tcW w:w="425" w:type="dxa"/>
            <w:shd w:val="clear" w:color="auto" w:fill="E6E6E6"/>
            <w:vAlign w:val="center"/>
          </w:tcPr>
          <w:p w:rsidR="00E53C12" w:rsidRPr="009A26D9" w:rsidRDefault="00E53C12" w:rsidP="00163984">
            <w:pPr>
              <w:jc w:val="center"/>
              <w:rPr>
                <w:sz w:val="20"/>
                <w:szCs w:val="20"/>
                <w:rtl/>
                <w:lang w:bidi="ar-IQ"/>
              </w:rPr>
            </w:pPr>
            <w:r w:rsidRPr="009A26D9">
              <w:rPr>
                <w:rFonts w:hint="cs"/>
                <w:sz w:val="20"/>
                <w:szCs w:val="20"/>
                <w:rtl/>
                <w:lang w:bidi="ar-IQ"/>
              </w:rPr>
              <w:t>2</w:t>
            </w:r>
          </w:p>
        </w:tc>
        <w:tc>
          <w:tcPr>
            <w:tcW w:w="3067" w:type="dxa"/>
            <w:shd w:val="clear" w:color="auto" w:fill="FFFFFF"/>
          </w:tcPr>
          <w:p w:rsidR="00E53C12" w:rsidRPr="000317CD" w:rsidRDefault="00E53C12" w:rsidP="006D21FD">
            <w:pPr>
              <w:jc w:val="lowKashida"/>
              <w:rPr>
                <w:rFonts w:ascii="Simplified Arabic" w:hAnsi="Simplified Arabic" w:cs="Simplified Arabic"/>
                <w:rtl/>
              </w:rPr>
            </w:pPr>
            <w:r w:rsidRPr="000317CD">
              <w:rPr>
                <w:rFonts w:ascii="Simplified Arabic" w:hAnsi="Simplified Arabic" w:cs="Simplified Arabic"/>
                <w:rtl/>
              </w:rPr>
              <w:t>يربط كرسي اللاعب بحبل مطاط بطول (10) متر بقاعدة هدف كرة السلة الثابت ،</w:t>
            </w:r>
            <w:r w:rsidRPr="000317CD">
              <w:rPr>
                <w:rFonts w:ascii="Simplified Arabic" w:hAnsi="Simplified Arabic" w:cs="Simplified Arabic" w:hint="cs"/>
                <w:rtl/>
              </w:rPr>
              <w:t xml:space="preserve"> ويوضع شاخص</w:t>
            </w:r>
            <w:r w:rsidR="006D21FD">
              <w:rPr>
                <w:rFonts w:ascii="Simplified Arabic" w:hAnsi="Simplified Arabic" w:cs="Simplified Arabic" w:hint="cs"/>
                <w:rtl/>
              </w:rPr>
              <w:t xml:space="preserve"> عدد 3</w:t>
            </w:r>
            <w:r w:rsidRPr="000317CD">
              <w:rPr>
                <w:rFonts w:ascii="Simplified Arabic" w:hAnsi="Simplified Arabic" w:cs="Simplified Arabic" w:hint="cs"/>
                <w:rtl/>
              </w:rPr>
              <w:t xml:space="preserve"> أمام اللاعب بمسافة (1.5) متر .</w:t>
            </w:r>
            <w:r w:rsidRPr="000317CD">
              <w:rPr>
                <w:rFonts w:ascii="Simplified Arabic" w:hAnsi="Simplified Arabic" w:cs="Simplified Arabic"/>
                <w:rtl/>
              </w:rPr>
              <w:t xml:space="preserve"> ويبدأ التمرين بمحاولة الجري بالكرسي المتحرك للأمام </w:t>
            </w:r>
            <w:r w:rsidRPr="000317CD">
              <w:rPr>
                <w:rFonts w:ascii="Simplified Arabic" w:hAnsi="Simplified Arabic" w:cs="Simplified Arabic" w:hint="cs"/>
                <w:rtl/>
              </w:rPr>
              <w:t>واجتياز الش</w:t>
            </w:r>
            <w:r w:rsidR="006D21FD">
              <w:rPr>
                <w:rFonts w:ascii="Simplified Arabic" w:hAnsi="Simplified Arabic" w:cs="Simplified Arabic" w:hint="cs"/>
                <w:rtl/>
              </w:rPr>
              <w:t>و</w:t>
            </w:r>
            <w:r w:rsidRPr="000317CD">
              <w:rPr>
                <w:rFonts w:ascii="Simplified Arabic" w:hAnsi="Simplified Arabic" w:cs="Simplified Arabic" w:hint="cs"/>
                <w:rtl/>
              </w:rPr>
              <w:t xml:space="preserve">اخص </w:t>
            </w:r>
            <w:r w:rsidRPr="000317CD">
              <w:rPr>
                <w:rFonts w:ascii="Simplified Arabic" w:hAnsi="Simplified Arabic" w:cs="Simplified Arabic"/>
                <w:rtl/>
              </w:rPr>
              <w:t>مع مقاومة الحبل المطاطي</w:t>
            </w:r>
            <w:r w:rsidR="006D21FD">
              <w:rPr>
                <w:rFonts w:ascii="Simplified Arabic" w:hAnsi="Simplified Arabic" w:cs="Simplified Arabic" w:hint="cs"/>
                <w:rtl/>
              </w:rPr>
              <w:t xml:space="preserve"> </w:t>
            </w:r>
            <w:r w:rsidRPr="000317CD">
              <w:rPr>
                <w:rFonts w:ascii="Simplified Arabic" w:hAnsi="Simplified Arabic" w:cs="Simplified Arabic"/>
                <w:rtl/>
              </w:rPr>
              <w:t>.</w:t>
            </w:r>
          </w:p>
          <w:p w:rsidR="00E53C12" w:rsidRPr="00AE7E8F" w:rsidRDefault="00E53C12" w:rsidP="00163984">
            <w:pPr>
              <w:spacing w:line="240" w:lineRule="auto"/>
              <w:jc w:val="lowKashida"/>
              <w:rPr>
                <w:rFonts w:ascii="Simplified Arabic" w:hAnsi="Simplified Arabic" w:cs="Simplified Arabic"/>
                <w:sz w:val="20"/>
                <w:szCs w:val="20"/>
              </w:rPr>
            </w:pPr>
          </w:p>
        </w:tc>
        <w:tc>
          <w:tcPr>
            <w:tcW w:w="709" w:type="dxa"/>
            <w:shd w:val="clear" w:color="auto" w:fill="FFFFFF"/>
            <w:vAlign w:val="center"/>
          </w:tcPr>
          <w:p w:rsidR="00E53C12" w:rsidRPr="009A26D9" w:rsidRDefault="00E53C12" w:rsidP="00163984">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E53C12" w:rsidRPr="009A26D9" w:rsidRDefault="006D21FD" w:rsidP="00163984">
            <w:pPr>
              <w:jc w:val="center"/>
              <w:rPr>
                <w:sz w:val="20"/>
                <w:szCs w:val="20"/>
                <w:rtl/>
                <w:lang w:bidi="ar-IQ"/>
              </w:rPr>
            </w:pPr>
            <w:r>
              <w:rPr>
                <w:rFonts w:hint="cs"/>
                <w:sz w:val="20"/>
                <w:szCs w:val="20"/>
                <w:rtl/>
                <w:lang w:bidi="ar-IQ"/>
              </w:rPr>
              <w:t>6</w:t>
            </w:r>
          </w:p>
        </w:tc>
        <w:tc>
          <w:tcPr>
            <w:tcW w:w="850" w:type="dxa"/>
            <w:shd w:val="clear" w:color="auto" w:fill="FFFFFF"/>
            <w:vAlign w:val="center"/>
          </w:tcPr>
          <w:p w:rsidR="00E53C12" w:rsidRPr="009A26D9" w:rsidRDefault="00E53C12" w:rsidP="00163984">
            <w:pPr>
              <w:jc w:val="center"/>
              <w:rPr>
                <w:sz w:val="20"/>
                <w:szCs w:val="20"/>
                <w:rtl/>
                <w:lang w:bidi="ar-IQ"/>
              </w:rPr>
            </w:pPr>
            <w:r w:rsidRPr="009A26D9">
              <w:rPr>
                <w:rFonts w:hint="cs"/>
                <w:sz w:val="20"/>
                <w:szCs w:val="20"/>
                <w:rtl/>
                <w:lang w:bidi="ar-IQ"/>
              </w:rPr>
              <w:t>3</w:t>
            </w:r>
          </w:p>
        </w:tc>
        <w:tc>
          <w:tcPr>
            <w:tcW w:w="781" w:type="dxa"/>
            <w:shd w:val="clear" w:color="auto" w:fill="FFFFFF"/>
            <w:vAlign w:val="center"/>
          </w:tcPr>
          <w:p w:rsidR="00E53C12" w:rsidRPr="009A26D9" w:rsidRDefault="006D21FD" w:rsidP="00163984">
            <w:pPr>
              <w:jc w:val="center"/>
              <w:rPr>
                <w:sz w:val="20"/>
                <w:szCs w:val="20"/>
                <w:rtl/>
                <w:lang w:bidi="ar-IQ"/>
              </w:rPr>
            </w:pPr>
            <w:r>
              <w:rPr>
                <w:rFonts w:hint="cs"/>
                <w:sz w:val="20"/>
                <w:szCs w:val="20"/>
                <w:rtl/>
                <w:lang w:bidi="ar-IQ"/>
              </w:rPr>
              <w:t>15ثا</w:t>
            </w:r>
          </w:p>
        </w:tc>
        <w:tc>
          <w:tcPr>
            <w:tcW w:w="933" w:type="dxa"/>
            <w:shd w:val="clear" w:color="auto" w:fill="FFFFFF"/>
            <w:vAlign w:val="center"/>
          </w:tcPr>
          <w:p w:rsidR="00E53C12" w:rsidRPr="009A26D9" w:rsidRDefault="006D21FD" w:rsidP="00163984">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E53C12" w:rsidRPr="009A26D9" w:rsidRDefault="00E53C12" w:rsidP="00163984">
            <w:pPr>
              <w:jc w:val="center"/>
              <w:rPr>
                <w:sz w:val="20"/>
                <w:szCs w:val="20"/>
                <w:rtl/>
                <w:lang w:bidi="ar-IQ"/>
              </w:rPr>
            </w:pPr>
            <w:r>
              <w:rPr>
                <w:rFonts w:hint="cs"/>
                <w:sz w:val="20"/>
                <w:szCs w:val="20"/>
                <w:rtl/>
                <w:lang w:bidi="ar-IQ"/>
              </w:rPr>
              <w:t>2د</w:t>
            </w:r>
          </w:p>
        </w:tc>
        <w:tc>
          <w:tcPr>
            <w:tcW w:w="709" w:type="dxa"/>
            <w:shd w:val="clear" w:color="auto" w:fill="FFFFFF"/>
            <w:vAlign w:val="center"/>
          </w:tcPr>
          <w:p w:rsidR="00E53C12" w:rsidRPr="009A26D9" w:rsidRDefault="006D21FD" w:rsidP="00163984">
            <w:pPr>
              <w:jc w:val="center"/>
              <w:rPr>
                <w:sz w:val="20"/>
                <w:szCs w:val="20"/>
                <w:rtl/>
                <w:lang w:bidi="ar-IQ"/>
              </w:rPr>
            </w:pPr>
            <w:r>
              <w:rPr>
                <w:rFonts w:hint="cs"/>
                <w:sz w:val="20"/>
                <w:szCs w:val="20"/>
                <w:rtl/>
                <w:lang w:bidi="ar-IQ"/>
              </w:rPr>
              <w:t>18</w:t>
            </w:r>
            <w:r w:rsidR="00E53C12" w:rsidRPr="009A26D9">
              <w:rPr>
                <w:rFonts w:hint="cs"/>
                <w:sz w:val="20"/>
                <w:szCs w:val="20"/>
                <w:rtl/>
                <w:lang w:bidi="ar-IQ"/>
              </w:rPr>
              <w:t xml:space="preserve"> د</w:t>
            </w:r>
          </w:p>
        </w:tc>
        <w:tc>
          <w:tcPr>
            <w:tcW w:w="1260" w:type="dxa"/>
            <w:shd w:val="clear" w:color="auto" w:fill="FFFFFF"/>
            <w:vAlign w:val="center"/>
          </w:tcPr>
          <w:p w:rsidR="00E53C12" w:rsidRPr="009A26D9" w:rsidRDefault="006D21FD" w:rsidP="00163984">
            <w:pPr>
              <w:jc w:val="center"/>
              <w:rPr>
                <w:sz w:val="20"/>
                <w:szCs w:val="20"/>
                <w:rtl/>
                <w:lang w:bidi="ar-IQ"/>
              </w:rPr>
            </w:pPr>
            <w:r>
              <w:rPr>
                <w:rFonts w:ascii="Arial" w:hAnsi="Arial" w:cs="Arial" w:hint="cs"/>
                <w:rtl/>
                <w:lang w:bidi="ar-IQ"/>
              </w:rPr>
              <w:t>----------</w:t>
            </w:r>
          </w:p>
        </w:tc>
      </w:tr>
    </w:tbl>
    <w:p w:rsidR="00E53C12" w:rsidRDefault="00E53C12" w:rsidP="003E45A0">
      <w:pPr>
        <w:rPr>
          <w:szCs w:val="24"/>
          <w:rtl/>
          <w:lang w:bidi="ar-IQ"/>
        </w:rPr>
      </w:pPr>
    </w:p>
    <w:p w:rsidR="00E53C12" w:rsidRDefault="00E53C12" w:rsidP="003E45A0">
      <w:pPr>
        <w:rPr>
          <w:szCs w:val="24"/>
          <w:rtl/>
          <w:lang w:bidi="ar-IQ"/>
        </w:rPr>
      </w:pPr>
    </w:p>
    <w:p w:rsidR="00E53C12" w:rsidRDefault="00E53C12" w:rsidP="003E45A0">
      <w:pPr>
        <w:rPr>
          <w:szCs w:val="24"/>
          <w:rtl/>
          <w:lang w:bidi="ar-IQ"/>
        </w:rPr>
      </w:pPr>
    </w:p>
    <w:p w:rsidR="00E53C12" w:rsidRDefault="00E53C12" w:rsidP="003E45A0">
      <w:pPr>
        <w:rPr>
          <w:szCs w:val="24"/>
          <w:rtl/>
          <w:lang w:bidi="ar-IQ"/>
        </w:rPr>
      </w:pPr>
    </w:p>
    <w:p w:rsidR="00C1120B" w:rsidRDefault="00C1120B" w:rsidP="00C1120B">
      <w:pPr>
        <w:rPr>
          <w:szCs w:val="24"/>
          <w:rtl/>
          <w:lang w:bidi="ar-IQ"/>
        </w:rPr>
      </w:pPr>
    </w:p>
    <w:p w:rsidR="00C1120B" w:rsidRPr="00DE2BFD" w:rsidRDefault="00C1120B" w:rsidP="00C1120B">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الثامنة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Pr="00DF3EF0">
        <w:rPr>
          <w:rFonts w:cs="Simplified Arabic" w:hint="cs"/>
          <w:sz w:val="28"/>
          <w:szCs w:val="28"/>
          <w:rtl/>
        </w:rPr>
        <w:t>الأول</w:t>
      </w:r>
    </w:p>
    <w:p w:rsidR="00C1120B" w:rsidRPr="00DF3EF0" w:rsidRDefault="00C1120B" w:rsidP="00D20E96">
      <w:pPr>
        <w:spacing w:line="240" w:lineRule="auto"/>
        <w:jc w:val="lowKashida"/>
        <w:rPr>
          <w:rFonts w:cs="Simplified Arabic"/>
          <w:sz w:val="28"/>
          <w:szCs w:val="28"/>
          <w:rtl/>
        </w:rPr>
      </w:pPr>
      <w:r>
        <w:rPr>
          <w:rFonts w:cs="Simplified Arabic" w:hint="cs"/>
          <w:b/>
          <w:bCs/>
          <w:sz w:val="28"/>
          <w:szCs w:val="28"/>
          <w:rtl/>
        </w:rPr>
        <w:t xml:space="preserve">الوقت:   </w:t>
      </w:r>
      <w:r w:rsidR="00D20E96">
        <w:rPr>
          <w:rFonts w:cs="Simplified Arabic" w:hint="cs"/>
          <w:sz w:val="28"/>
          <w:szCs w:val="28"/>
          <w:rtl/>
        </w:rPr>
        <w:t>25</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الرابع</w:t>
      </w:r>
    </w:p>
    <w:p w:rsidR="00C1120B" w:rsidRDefault="00C1120B" w:rsidP="00C1120B">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Pr>
          <w:rFonts w:cs="Simplified Arabic" w:hint="cs"/>
          <w:sz w:val="28"/>
          <w:szCs w:val="28"/>
          <w:rtl/>
        </w:rPr>
        <w:t>الثلاثاء 1</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C1120B" w:rsidRPr="00DF3EF0" w:rsidRDefault="00C1120B" w:rsidP="00C1120B">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C1120B" w:rsidRPr="00466DF5" w:rsidRDefault="00C1120B" w:rsidP="00C1120B">
      <w:pPr>
        <w:spacing w:line="240" w:lineRule="auto"/>
        <w:jc w:val="lowKashida"/>
        <w:rPr>
          <w:rFonts w:cs="Simplified Arabic"/>
          <w:sz w:val="32"/>
          <w:szCs w:val="32"/>
          <w:rtl/>
        </w:rPr>
      </w:pPr>
      <w:r w:rsidRPr="006C4552">
        <w:rPr>
          <w:rFonts w:cs="Simplified Arabic" w:hint="cs"/>
          <w:b/>
          <w:bCs/>
          <w:sz w:val="32"/>
          <w:szCs w:val="32"/>
          <w:rtl/>
        </w:rPr>
        <w:t>الهدف الخاص</w:t>
      </w:r>
      <w:r w:rsidR="00FF1B65">
        <w:rPr>
          <w:rFonts w:cs="Simplified Arabic" w:hint="cs"/>
          <w:sz w:val="32"/>
          <w:szCs w:val="32"/>
          <w:rtl/>
        </w:rPr>
        <w:t xml:space="preserve">: تطوير تحمل القدرة </w:t>
      </w:r>
      <w:r>
        <w:rPr>
          <w:rFonts w:cs="Simplified Arabic" w:hint="cs"/>
          <w:sz w:val="32"/>
          <w:szCs w:val="32"/>
          <w:rtl/>
        </w:rPr>
        <w:t xml:space="preserve">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C1120B" w:rsidRPr="009A26D9" w:rsidTr="00E60B87">
        <w:trPr>
          <w:trHeight w:val="337"/>
        </w:trPr>
        <w:tc>
          <w:tcPr>
            <w:tcW w:w="425" w:type="dxa"/>
            <w:vMerge w:val="restart"/>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C1120B" w:rsidRDefault="00C1120B" w:rsidP="00163984">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C1120B" w:rsidRDefault="00C1120B" w:rsidP="00163984">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C1120B" w:rsidRPr="009A26D9" w:rsidRDefault="00C1120B" w:rsidP="00163984">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الملاحظات</w:t>
            </w:r>
          </w:p>
        </w:tc>
      </w:tr>
      <w:tr w:rsidR="00C1120B" w:rsidRPr="009A26D9" w:rsidTr="00E60B87">
        <w:trPr>
          <w:trHeight w:val="570"/>
        </w:trPr>
        <w:tc>
          <w:tcPr>
            <w:tcW w:w="425" w:type="dxa"/>
            <w:vMerge/>
            <w:shd w:val="clear" w:color="auto" w:fill="E6E6E6"/>
            <w:vAlign w:val="center"/>
          </w:tcPr>
          <w:p w:rsidR="00C1120B" w:rsidRPr="009A26D9" w:rsidRDefault="00C1120B" w:rsidP="00163984">
            <w:pPr>
              <w:jc w:val="center"/>
              <w:rPr>
                <w:sz w:val="20"/>
                <w:szCs w:val="20"/>
                <w:rtl/>
                <w:lang w:bidi="ar-IQ"/>
              </w:rPr>
            </w:pPr>
          </w:p>
        </w:tc>
        <w:tc>
          <w:tcPr>
            <w:tcW w:w="2977" w:type="dxa"/>
            <w:vMerge/>
            <w:shd w:val="clear" w:color="auto" w:fill="E6E6E6"/>
            <w:vAlign w:val="center"/>
          </w:tcPr>
          <w:p w:rsidR="00C1120B" w:rsidRPr="009A26D9" w:rsidRDefault="00C1120B" w:rsidP="00163984">
            <w:pPr>
              <w:jc w:val="center"/>
              <w:rPr>
                <w:sz w:val="20"/>
                <w:szCs w:val="20"/>
                <w:rtl/>
                <w:lang w:bidi="ar-IQ"/>
              </w:rPr>
            </w:pPr>
          </w:p>
        </w:tc>
        <w:tc>
          <w:tcPr>
            <w:tcW w:w="799" w:type="dxa"/>
            <w:vMerge/>
            <w:shd w:val="clear" w:color="auto" w:fill="E6E6E6"/>
            <w:vAlign w:val="center"/>
          </w:tcPr>
          <w:p w:rsidR="00C1120B" w:rsidRPr="009A26D9" w:rsidRDefault="00C1120B" w:rsidP="00163984">
            <w:pPr>
              <w:jc w:val="center"/>
              <w:rPr>
                <w:sz w:val="20"/>
                <w:szCs w:val="20"/>
                <w:rtl/>
                <w:lang w:bidi="ar-IQ"/>
              </w:rPr>
            </w:pPr>
          </w:p>
        </w:tc>
        <w:tc>
          <w:tcPr>
            <w:tcW w:w="709" w:type="dxa"/>
            <w:shd w:val="clear" w:color="auto" w:fill="E6E6E6"/>
            <w:vAlign w:val="center"/>
          </w:tcPr>
          <w:p w:rsidR="00C1120B" w:rsidRPr="009A26D9" w:rsidRDefault="00C1120B" w:rsidP="00163984">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C1120B" w:rsidRPr="009A26D9" w:rsidRDefault="00C1120B" w:rsidP="00163984">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C1120B" w:rsidRPr="009A26D9" w:rsidRDefault="00C1120B" w:rsidP="00163984">
            <w:pPr>
              <w:jc w:val="center"/>
              <w:rPr>
                <w:sz w:val="20"/>
                <w:szCs w:val="20"/>
                <w:rtl/>
                <w:lang w:bidi="ar-IQ"/>
              </w:rPr>
            </w:pPr>
          </w:p>
        </w:tc>
        <w:tc>
          <w:tcPr>
            <w:tcW w:w="933" w:type="dxa"/>
            <w:shd w:val="clear" w:color="auto" w:fill="E6E6E6"/>
            <w:vAlign w:val="center"/>
          </w:tcPr>
          <w:p w:rsidR="00C1120B" w:rsidRPr="009A26D9" w:rsidRDefault="00C1120B" w:rsidP="00163984">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C1120B" w:rsidRPr="009A26D9" w:rsidRDefault="00C1120B" w:rsidP="00163984">
            <w:pPr>
              <w:jc w:val="center"/>
              <w:rPr>
                <w:sz w:val="20"/>
                <w:szCs w:val="20"/>
                <w:rtl/>
                <w:lang w:bidi="ar-IQ"/>
              </w:rPr>
            </w:pPr>
          </w:p>
        </w:tc>
        <w:tc>
          <w:tcPr>
            <w:tcW w:w="1118" w:type="dxa"/>
            <w:vMerge/>
            <w:shd w:val="clear" w:color="auto" w:fill="E6E6E6"/>
            <w:vAlign w:val="center"/>
          </w:tcPr>
          <w:p w:rsidR="00C1120B" w:rsidRPr="009A26D9" w:rsidRDefault="00C1120B" w:rsidP="00163984">
            <w:pPr>
              <w:jc w:val="center"/>
              <w:rPr>
                <w:sz w:val="20"/>
                <w:szCs w:val="20"/>
                <w:rtl/>
                <w:lang w:bidi="ar-IQ"/>
              </w:rPr>
            </w:pPr>
          </w:p>
        </w:tc>
      </w:tr>
      <w:tr w:rsidR="00C1120B" w:rsidRPr="009A26D9" w:rsidTr="00E60B87">
        <w:tc>
          <w:tcPr>
            <w:tcW w:w="425" w:type="dxa"/>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1</w:t>
            </w:r>
          </w:p>
        </w:tc>
        <w:tc>
          <w:tcPr>
            <w:tcW w:w="2977" w:type="dxa"/>
            <w:shd w:val="clear" w:color="auto" w:fill="FFFFFF"/>
          </w:tcPr>
          <w:p w:rsidR="00C1120B" w:rsidRPr="00C1120B" w:rsidRDefault="00C1120B" w:rsidP="00C1120B">
            <w:pPr>
              <w:jc w:val="lowKashida"/>
              <w:rPr>
                <w:rFonts w:ascii="Simplified Arabic" w:hAnsi="Simplified Arabic" w:cs="Simplified Arabic"/>
                <w:sz w:val="32"/>
                <w:szCs w:val="32"/>
              </w:rPr>
            </w:pPr>
            <w:r w:rsidRPr="00C50A12">
              <w:rPr>
                <w:rFonts w:ascii="Simplified Arabic" w:hAnsi="Simplified Arabic" w:cs="Simplified Arabic"/>
                <w:rtl/>
              </w:rPr>
              <w:t>يربط كرسي اللاعب بحبل مطاط بطول (10) متر بقاعدة ثابت</w:t>
            </w:r>
            <w:r w:rsidRPr="00C50A12">
              <w:rPr>
                <w:rFonts w:ascii="Simplified Arabic" w:hAnsi="Simplified Arabic" w:cs="Simplified Arabic" w:hint="cs"/>
                <w:rtl/>
              </w:rPr>
              <w:t>ة في منتصف ملعب كرة السلة</w:t>
            </w:r>
            <w:r w:rsidRPr="00C50A12">
              <w:rPr>
                <w:rFonts w:ascii="Simplified Arabic" w:hAnsi="Simplified Arabic" w:cs="Simplified Arabic"/>
                <w:rtl/>
              </w:rPr>
              <w:t xml:space="preserve"> ،</w:t>
            </w:r>
            <w:r w:rsidRPr="00C50A12">
              <w:rPr>
                <w:rFonts w:ascii="Simplified Arabic" w:hAnsi="Simplified Arabic" w:cs="Simplified Arabic" w:hint="cs"/>
                <w:rtl/>
              </w:rPr>
              <w:t xml:space="preserve"> ويوضع أمامه شاخص عدد (5) على خط مستقيم أمام اللاعب بمسافة (50) سم والمسافة مابين شاخص وآخر (1) متر.كما يوضع خلف اللاعب شاخص عدد (5) وبنفس الأبعاد . </w:t>
            </w:r>
            <w:r w:rsidRPr="00C50A12">
              <w:rPr>
                <w:rFonts w:ascii="Simplified Arabic" w:hAnsi="Simplified Arabic" w:cs="Simplified Arabic"/>
                <w:rtl/>
              </w:rPr>
              <w:t>ويبدأ التمرين ب</w:t>
            </w:r>
            <w:r w:rsidRPr="00C50A12">
              <w:rPr>
                <w:rFonts w:ascii="Simplified Arabic" w:hAnsi="Simplified Arabic" w:cs="Simplified Arabic" w:hint="cs"/>
                <w:rtl/>
              </w:rPr>
              <w:t xml:space="preserve">قيام اللاعب </w:t>
            </w:r>
            <w:r w:rsidRPr="00C50A12">
              <w:rPr>
                <w:rFonts w:ascii="Simplified Arabic" w:hAnsi="Simplified Arabic" w:cs="Simplified Arabic"/>
                <w:rtl/>
              </w:rPr>
              <w:t xml:space="preserve">الجري بالكرسي المتحرك للأمام </w:t>
            </w:r>
            <w:r w:rsidRPr="00C50A12">
              <w:rPr>
                <w:rFonts w:ascii="Simplified Arabic" w:hAnsi="Simplified Arabic" w:cs="Simplified Arabic" w:hint="cs"/>
                <w:rtl/>
              </w:rPr>
              <w:t xml:space="preserve">واجتياز الشواخص الخمسة بالتسلسل ، ثم الجري بالكرسي المتحرك واجتياز الشواخص الخمسة الأخرى في الجهة المعاكسة </w:t>
            </w:r>
            <w:r w:rsidRPr="00C50A12">
              <w:rPr>
                <w:rFonts w:ascii="Simplified Arabic" w:hAnsi="Simplified Arabic" w:cs="Simplified Arabic"/>
                <w:rtl/>
              </w:rPr>
              <w:t>.</w:t>
            </w:r>
          </w:p>
        </w:tc>
        <w:tc>
          <w:tcPr>
            <w:tcW w:w="799" w:type="dxa"/>
            <w:shd w:val="clear" w:color="auto" w:fill="FFFFFF"/>
            <w:vAlign w:val="center"/>
          </w:tcPr>
          <w:p w:rsidR="00C1120B" w:rsidRPr="009A26D9" w:rsidRDefault="00C1120B" w:rsidP="00163984">
            <w:pPr>
              <w:jc w:val="center"/>
              <w:rPr>
                <w:sz w:val="20"/>
                <w:szCs w:val="20"/>
                <w:rtl/>
                <w:lang w:bidi="ar-IQ"/>
              </w:rPr>
            </w:pPr>
            <w:r w:rsidRPr="009A26D9">
              <w:rPr>
                <w:rFonts w:hint="cs"/>
                <w:sz w:val="20"/>
                <w:szCs w:val="20"/>
                <w:rtl/>
                <w:lang w:bidi="ar-IQ"/>
              </w:rPr>
              <w:t>9</w:t>
            </w:r>
            <w:r>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C1120B" w:rsidRPr="009A26D9" w:rsidRDefault="00D20E96" w:rsidP="00163984">
            <w:pPr>
              <w:jc w:val="center"/>
              <w:rPr>
                <w:sz w:val="20"/>
                <w:szCs w:val="20"/>
                <w:rtl/>
                <w:lang w:bidi="ar-IQ"/>
              </w:rPr>
            </w:pPr>
            <w:r>
              <w:rPr>
                <w:rFonts w:hint="cs"/>
                <w:sz w:val="20"/>
                <w:szCs w:val="20"/>
                <w:rtl/>
                <w:lang w:bidi="ar-IQ"/>
              </w:rPr>
              <w:t>4</w:t>
            </w:r>
          </w:p>
        </w:tc>
        <w:tc>
          <w:tcPr>
            <w:tcW w:w="850" w:type="dxa"/>
            <w:shd w:val="clear" w:color="auto" w:fill="FFFFFF"/>
            <w:vAlign w:val="center"/>
          </w:tcPr>
          <w:p w:rsidR="00C1120B" w:rsidRPr="009A26D9" w:rsidRDefault="00C1120B" w:rsidP="00163984">
            <w:pPr>
              <w:jc w:val="center"/>
              <w:rPr>
                <w:sz w:val="20"/>
                <w:szCs w:val="20"/>
                <w:rtl/>
                <w:lang w:bidi="ar-IQ"/>
              </w:rPr>
            </w:pPr>
            <w:r>
              <w:rPr>
                <w:rFonts w:hint="cs"/>
                <w:sz w:val="20"/>
                <w:szCs w:val="20"/>
                <w:rtl/>
                <w:lang w:bidi="ar-IQ"/>
              </w:rPr>
              <w:t>3</w:t>
            </w:r>
          </w:p>
        </w:tc>
        <w:tc>
          <w:tcPr>
            <w:tcW w:w="781" w:type="dxa"/>
            <w:shd w:val="clear" w:color="auto" w:fill="FFFFFF"/>
            <w:vAlign w:val="center"/>
          </w:tcPr>
          <w:p w:rsidR="00C1120B" w:rsidRPr="009A26D9" w:rsidRDefault="00C1120B" w:rsidP="00C1120B">
            <w:pPr>
              <w:jc w:val="center"/>
              <w:rPr>
                <w:sz w:val="20"/>
                <w:szCs w:val="20"/>
                <w:rtl/>
                <w:lang w:bidi="ar-IQ"/>
              </w:rPr>
            </w:pPr>
            <w:r>
              <w:rPr>
                <w:rFonts w:hint="cs"/>
                <w:sz w:val="20"/>
                <w:szCs w:val="20"/>
                <w:rtl/>
                <w:lang w:bidi="ar-IQ"/>
              </w:rPr>
              <w:t>20ثا</w:t>
            </w:r>
          </w:p>
        </w:tc>
        <w:tc>
          <w:tcPr>
            <w:tcW w:w="933" w:type="dxa"/>
            <w:shd w:val="clear" w:color="auto" w:fill="FFFFFF"/>
            <w:vAlign w:val="center"/>
          </w:tcPr>
          <w:p w:rsidR="00C1120B" w:rsidRPr="009A26D9" w:rsidRDefault="00C1120B" w:rsidP="00163984">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C1120B" w:rsidRPr="009A26D9" w:rsidRDefault="00D20E96" w:rsidP="00163984">
            <w:pPr>
              <w:jc w:val="center"/>
              <w:rPr>
                <w:sz w:val="20"/>
                <w:szCs w:val="20"/>
                <w:rtl/>
                <w:lang w:bidi="ar-IQ"/>
              </w:rPr>
            </w:pPr>
            <w:r>
              <w:rPr>
                <w:rFonts w:hint="cs"/>
                <w:sz w:val="20"/>
                <w:szCs w:val="20"/>
                <w:rtl/>
                <w:lang w:bidi="ar-IQ"/>
              </w:rPr>
              <w:t>3</w:t>
            </w:r>
            <w:r w:rsidR="00C1120B">
              <w:rPr>
                <w:rFonts w:hint="cs"/>
                <w:sz w:val="20"/>
                <w:szCs w:val="20"/>
                <w:rtl/>
                <w:lang w:bidi="ar-IQ"/>
              </w:rPr>
              <w:t>د</w:t>
            </w:r>
          </w:p>
        </w:tc>
        <w:tc>
          <w:tcPr>
            <w:tcW w:w="761" w:type="dxa"/>
            <w:shd w:val="clear" w:color="auto" w:fill="FFFFFF"/>
            <w:vAlign w:val="center"/>
          </w:tcPr>
          <w:p w:rsidR="00C1120B" w:rsidRPr="009A26D9" w:rsidRDefault="00D20E96" w:rsidP="00D20E96">
            <w:pPr>
              <w:rPr>
                <w:sz w:val="20"/>
                <w:szCs w:val="20"/>
                <w:rtl/>
                <w:lang w:bidi="ar-IQ"/>
              </w:rPr>
            </w:pPr>
            <w:r>
              <w:rPr>
                <w:rFonts w:hint="cs"/>
                <w:sz w:val="20"/>
                <w:szCs w:val="20"/>
                <w:rtl/>
                <w:lang w:bidi="ar-IQ"/>
              </w:rPr>
              <w:t xml:space="preserve"> 17.5</w:t>
            </w:r>
            <w:r w:rsidR="00C1120B" w:rsidRPr="009A26D9">
              <w:rPr>
                <w:rFonts w:hint="cs"/>
                <w:sz w:val="20"/>
                <w:szCs w:val="20"/>
                <w:rtl/>
                <w:lang w:bidi="ar-IQ"/>
              </w:rPr>
              <w:t>د</w:t>
            </w:r>
          </w:p>
        </w:tc>
        <w:tc>
          <w:tcPr>
            <w:tcW w:w="1118" w:type="dxa"/>
            <w:shd w:val="clear" w:color="auto" w:fill="FFFFFF"/>
            <w:vAlign w:val="center"/>
          </w:tcPr>
          <w:p w:rsidR="00C1120B" w:rsidRPr="009A26D9" w:rsidRDefault="00C1120B" w:rsidP="00E60B87">
            <w:pPr>
              <w:jc w:val="center"/>
              <w:rPr>
                <w:sz w:val="20"/>
                <w:szCs w:val="20"/>
                <w:rtl/>
                <w:lang w:bidi="ar-IQ"/>
              </w:rPr>
            </w:pPr>
            <w:r>
              <w:rPr>
                <w:rFonts w:ascii="Arial" w:hAnsi="Arial" w:cs="Arial" w:hint="cs"/>
                <w:rtl/>
                <w:lang w:bidi="ar-IQ"/>
              </w:rPr>
              <w:t>------------</w:t>
            </w:r>
          </w:p>
        </w:tc>
      </w:tr>
      <w:tr w:rsidR="00C1120B" w:rsidRPr="009A26D9" w:rsidTr="00E60B87">
        <w:trPr>
          <w:trHeight w:val="1275"/>
        </w:trPr>
        <w:tc>
          <w:tcPr>
            <w:tcW w:w="425" w:type="dxa"/>
            <w:shd w:val="clear" w:color="auto" w:fill="E6E6E6"/>
            <w:vAlign w:val="center"/>
          </w:tcPr>
          <w:p w:rsidR="00C1120B" w:rsidRPr="009A26D9" w:rsidRDefault="00C1120B" w:rsidP="00163984">
            <w:pPr>
              <w:jc w:val="center"/>
              <w:rPr>
                <w:sz w:val="20"/>
                <w:szCs w:val="20"/>
                <w:rtl/>
                <w:lang w:bidi="ar-IQ"/>
              </w:rPr>
            </w:pPr>
            <w:r w:rsidRPr="009A26D9">
              <w:rPr>
                <w:rFonts w:hint="cs"/>
                <w:sz w:val="20"/>
                <w:szCs w:val="20"/>
                <w:rtl/>
                <w:lang w:bidi="ar-IQ"/>
              </w:rPr>
              <w:t>2</w:t>
            </w:r>
          </w:p>
        </w:tc>
        <w:tc>
          <w:tcPr>
            <w:tcW w:w="2977" w:type="dxa"/>
            <w:shd w:val="clear" w:color="auto" w:fill="FFFFFF"/>
          </w:tcPr>
          <w:p w:rsidR="00C1120B" w:rsidRPr="00AE7E8F" w:rsidRDefault="00747270" w:rsidP="00747270">
            <w:pPr>
              <w:spacing w:line="240" w:lineRule="auto"/>
              <w:jc w:val="lowKashida"/>
              <w:rPr>
                <w:rFonts w:ascii="Simplified Arabic" w:hAnsi="Simplified Arabic" w:cs="Simplified Arabic"/>
                <w:sz w:val="20"/>
                <w:szCs w:val="20"/>
              </w:rPr>
            </w:pPr>
            <w:r w:rsidRPr="00747270">
              <w:rPr>
                <w:rFonts w:ascii="Simplified Arabic" w:hAnsi="Simplified Arabic" w:cs="Simplified Arabic"/>
                <w:sz w:val="20"/>
                <w:szCs w:val="20"/>
                <w:rtl/>
              </w:rPr>
              <w:t xml:space="preserve">يربط حبل </w:t>
            </w:r>
            <w:r w:rsidRPr="00747270">
              <w:rPr>
                <w:rFonts w:ascii="Simplified Arabic" w:hAnsi="Simplified Arabic" w:cs="Simplified Arabic" w:hint="cs"/>
                <w:sz w:val="20"/>
                <w:szCs w:val="20"/>
                <w:rtl/>
              </w:rPr>
              <w:t>اعتيادي</w:t>
            </w:r>
            <w:r>
              <w:rPr>
                <w:rFonts w:ascii="Simplified Arabic" w:hAnsi="Simplified Arabic" w:cs="Simplified Arabic" w:hint="cs"/>
                <w:sz w:val="20"/>
                <w:szCs w:val="20"/>
                <w:rtl/>
              </w:rPr>
              <w:t xml:space="preserve"> بطول 10متر</w:t>
            </w:r>
            <w:r w:rsidRPr="00747270">
              <w:rPr>
                <w:rFonts w:ascii="Simplified Arabic" w:hAnsi="Simplified Arabic" w:cs="Simplified Arabic"/>
                <w:sz w:val="20"/>
                <w:szCs w:val="20"/>
                <w:rtl/>
              </w:rPr>
              <w:t xml:space="preserve"> بقاعدة </w:t>
            </w:r>
            <w:r>
              <w:rPr>
                <w:rFonts w:ascii="Simplified Arabic" w:hAnsi="Simplified Arabic" w:cs="Simplified Arabic" w:hint="cs"/>
                <w:sz w:val="20"/>
                <w:szCs w:val="20"/>
                <w:rtl/>
              </w:rPr>
              <w:t>هدف</w:t>
            </w:r>
            <w:r w:rsidRPr="00747270">
              <w:rPr>
                <w:rFonts w:ascii="Simplified Arabic" w:hAnsi="Simplified Arabic" w:cs="Simplified Arabic" w:hint="cs"/>
                <w:sz w:val="20"/>
                <w:szCs w:val="20"/>
                <w:rtl/>
              </w:rPr>
              <w:t xml:space="preserve"> كرة السلة</w:t>
            </w:r>
            <w:r w:rsidRPr="00747270">
              <w:rPr>
                <w:rFonts w:ascii="Simplified Arabic" w:hAnsi="Simplified Arabic" w:cs="Simplified Arabic"/>
                <w:sz w:val="20"/>
                <w:szCs w:val="20"/>
                <w:rtl/>
              </w:rPr>
              <w:t xml:space="preserve"> ،</w:t>
            </w:r>
            <w:r w:rsidRPr="00747270">
              <w:rPr>
                <w:rFonts w:ascii="Simplified Arabic" w:hAnsi="Simplified Arabic" w:cs="Simplified Arabic" w:hint="cs"/>
                <w:sz w:val="20"/>
                <w:szCs w:val="20"/>
                <w:rtl/>
              </w:rPr>
              <w:t xml:space="preserve"> ويقوم اللاعب بمسك الحبل بيديه والجري بالكرسي المتحرك </w:t>
            </w:r>
            <w:r>
              <w:rPr>
                <w:rFonts w:ascii="Simplified Arabic" w:hAnsi="Simplified Arabic" w:cs="Simplified Arabic" w:hint="cs"/>
                <w:sz w:val="20"/>
                <w:szCs w:val="20"/>
                <w:rtl/>
              </w:rPr>
              <w:t xml:space="preserve">المثقل بوزن 5 كغم </w:t>
            </w:r>
            <w:r w:rsidRPr="00747270">
              <w:rPr>
                <w:rFonts w:ascii="Simplified Arabic" w:hAnsi="Simplified Arabic" w:cs="Simplified Arabic" w:hint="cs"/>
                <w:sz w:val="20"/>
                <w:szCs w:val="20"/>
                <w:rtl/>
              </w:rPr>
              <w:t xml:space="preserve">نحو </w:t>
            </w:r>
            <w:r>
              <w:rPr>
                <w:rFonts w:ascii="Simplified Arabic" w:hAnsi="Simplified Arabic" w:cs="Simplified Arabic" w:hint="cs"/>
                <w:sz w:val="20"/>
                <w:szCs w:val="20"/>
                <w:rtl/>
              </w:rPr>
              <w:t xml:space="preserve">القاعدة والرجوع الى منتصف الملعب </w:t>
            </w:r>
            <w:r w:rsidRPr="00747270">
              <w:rPr>
                <w:rFonts w:ascii="Simplified Arabic" w:hAnsi="Simplified Arabic" w:cs="Simplified Arabic" w:hint="cs"/>
                <w:sz w:val="20"/>
                <w:szCs w:val="20"/>
                <w:rtl/>
              </w:rPr>
              <w:t xml:space="preserve">. </w:t>
            </w:r>
          </w:p>
        </w:tc>
        <w:tc>
          <w:tcPr>
            <w:tcW w:w="799" w:type="dxa"/>
            <w:shd w:val="clear" w:color="auto" w:fill="FFFFFF"/>
            <w:vAlign w:val="center"/>
          </w:tcPr>
          <w:p w:rsidR="00C1120B" w:rsidRPr="009A26D9" w:rsidRDefault="00747270" w:rsidP="00163984">
            <w:pPr>
              <w:jc w:val="center"/>
              <w:rPr>
                <w:sz w:val="20"/>
                <w:szCs w:val="20"/>
                <w:rtl/>
                <w:lang w:bidi="ar-IQ"/>
              </w:rPr>
            </w:pPr>
            <w:r>
              <w:rPr>
                <w:rFonts w:hint="cs"/>
                <w:sz w:val="20"/>
                <w:szCs w:val="20"/>
                <w:rtl/>
                <w:lang w:bidi="ar-IQ"/>
              </w:rPr>
              <w:t>100</w:t>
            </w:r>
            <w:r w:rsidR="00C1120B" w:rsidRPr="009A26D9">
              <w:rPr>
                <w:rFonts w:hint="cs"/>
                <w:sz w:val="20"/>
                <w:szCs w:val="20"/>
                <w:rtl/>
                <w:lang w:bidi="ar-IQ"/>
              </w:rPr>
              <w:t>%</w:t>
            </w:r>
          </w:p>
        </w:tc>
        <w:tc>
          <w:tcPr>
            <w:tcW w:w="709" w:type="dxa"/>
            <w:shd w:val="clear" w:color="auto" w:fill="FFFFFF"/>
            <w:vAlign w:val="center"/>
          </w:tcPr>
          <w:p w:rsidR="00C1120B" w:rsidRPr="009A26D9" w:rsidRDefault="00D20E96" w:rsidP="00163984">
            <w:pPr>
              <w:jc w:val="center"/>
              <w:rPr>
                <w:sz w:val="20"/>
                <w:szCs w:val="20"/>
                <w:rtl/>
                <w:lang w:bidi="ar-IQ"/>
              </w:rPr>
            </w:pPr>
            <w:r>
              <w:rPr>
                <w:rFonts w:hint="cs"/>
                <w:sz w:val="20"/>
                <w:szCs w:val="20"/>
                <w:rtl/>
                <w:lang w:bidi="ar-IQ"/>
              </w:rPr>
              <w:t>4</w:t>
            </w:r>
          </w:p>
        </w:tc>
        <w:tc>
          <w:tcPr>
            <w:tcW w:w="850" w:type="dxa"/>
            <w:shd w:val="clear" w:color="auto" w:fill="FFFFFF"/>
            <w:vAlign w:val="center"/>
          </w:tcPr>
          <w:p w:rsidR="00C1120B" w:rsidRPr="009A26D9" w:rsidRDefault="00D20E96" w:rsidP="00163984">
            <w:pPr>
              <w:jc w:val="center"/>
              <w:rPr>
                <w:sz w:val="20"/>
                <w:szCs w:val="20"/>
                <w:rtl/>
                <w:lang w:bidi="ar-IQ"/>
              </w:rPr>
            </w:pPr>
            <w:r>
              <w:rPr>
                <w:rFonts w:hint="cs"/>
                <w:sz w:val="20"/>
                <w:szCs w:val="20"/>
                <w:rtl/>
                <w:lang w:bidi="ar-IQ"/>
              </w:rPr>
              <w:t>2</w:t>
            </w:r>
          </w:p>
        </w:tc>
        <w:tc>
          <w:tcPr>
            <w:tcW w:w="781" w:type="dxa"/>
            <w:shd w:val="clear" w:color="auto" w:fill="FFFFFF"/>
            <w:vAlign w:val="center"/>
          </w:tcPr>
          <w:p w:rsidR="00C1120B" w:rsidRPr="009A26D9" w:rsidRDefault="00C1120B" w:rsidP="005678D6">
            <w:pPr>
              <w:jc w:val="center"/>
              <w:rPr>
                <w:sz w:val="20"/>
                <w:szCs w:val="20"/>
                <w:rtl/>
                <w:lang w:bidi="ar-IQ"/>
              </w:rPr>
            </w:pPr>
            <w:r>
              <w:rPr>
                <w:rFonts w:hint="cs"/>
                <w:sz w:val="20"/>
                <w:szCs w:val="20"/>
                <w:rtl/>
                <w:lang w:bidi="ar-IQ"/>
              </w:rPr>
              <w:t>1</w:t>
            </w:r>
            <w:r w:rsidR="005678D6">
              <w:rPr>
                <w:rFonts w:hint="cs"/>
                <w:sz w:val="20"/>
                <w:szCs w:val="20"/>
                <w:rtl/>
                <w:lang w:bidi="ar-IQ"/>
              </w:rPr>
              <w:t>0</w:t>
            </w:r>
            <w:r>
              <w:rPr>
                <w:rFonts w:hint="cs"/>
                <w:sz w:val="20"/>
                <w:szCs w:val="20"/>
                <w:rtl/>
                <w:lang w:bidi="ar-IQ"/>
              </w:rPr>
              <w:t>ثا</w:t>
            </w:r>
          </w:p>
        </w:tc>
        <w:tc>
          <w:tcPr>
            <w:tcW w:w="933" w:type="dxa"/>
            <w:shd w:val="clear" w:color="auto" w:fill="FFFFFF"/>
            <w:vAlign w:val="center"/>
          </w:tcPr>
          <w:p w:rsidR="00C1120B" w:rsidRPr="009A26D9" w:rsidRDefault="00C1120B" w:rsidP="00163984">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C1120B" w:rsidRPr="009A26D9" w:rsidRDefault="005678D6" w:rsidP="00163984">
            <w:pPr>
              <w:jc w:val="center"/>
              <w:rPr>
                <w:sz w:val="20"/>
                <w:szCs w:val="20"/>
                <w:rtl/>
                <w:lang w:bidi="ar-IQ"/>
              </w:rPr>
            </w:pPr>
            <w:r>
              <w:rPr>
                <w:rFonts w:hint="cs"/>
                <w:sz w:val="20"/>
                <w:szCs w:val="20"/>
                <w:rtl/>
                <w:lang w:bidi="ar-IQ"/>
              </w:rPr>
              <w:t>3</w:t>
            </w:r>
            <w:r w:rsidR="00C1120B">
              <w:rPr>
                <w:rFonts w:hint="cs"/>
                <w:sz w:val="20"/>
                <w:szCs w:val="20"/>
                <w:rtl/>
                <w:lang w:bidi="ar-IQ"/>
              </w:rPr>
              <w:t>د</w:t>
            </w:r>
          </w:p>
        </w:tc>
        <w:tc>
          <w:tcPr>
            <w:tcW w:w="761" w:type="dxa"/>
            <w:shd w:val="clear" w:color="auto" w:fill="FFFFFF"/>
            <w:vAlign w:val="center"/>
          </w:tcPr>
          <w:p w:rsidR="00C1120B" w:rsidRPr="009A26D9" w:rsidRDefault="00D20E96" w:rsidP="00163984">
            <w:pPr>
              <w:jc w:val="center"/>
              <w:rPr>
                <w:sz w:val="20"/>
                <w:szCs w:val="20"/>
                <w:rtl/>
                <w:lang w:bidi="ar-IQ"/>
              </w:rPr>
            </w:pPr>
            <w:r>
              <w:rPr>
                <w:rFonts w:hint="cs"/>
                <w:sz w:val="20"/>
                <w:szCs w:val="20"/>
                <w:rtl/>
                <w:lang w:bidi="ar-IQ"/>
              </w:rPr>
              <w:t>7.5</w:t>
            </w:r>
            <w:r w:rsidR="00C1120B" w:rsidRPr="009A26D9">
              <w:rPr>
                <w:rFonts w:hint="cs"/>
                <w:sz w:val="20"/>
                <w:szCs w:val="20"/>
                <w:rtl/>
                <w:lang w:bidi="ar-IQ"/>
              </w:rPr>
              <w:t xml:space="preserve"> د</w:t>
            </w:r>
          </w:p>
        </w:tc>
        <w:tc>
          <w:tcPr>
            <w:tcW w:w="1118" w:type="dxa"/>
            <w:shd w:val="clear" w:color="auto" w:fill="FFFFFF"/>
            <w:vAlign w:val="center"/>
          </w:tcPr>
          <w:p w:rsidR="00C1120B" w:rsidRPr="009A26D9" w:rsidRDefault="00C1120B" w:rsidP="00163984">
            <w:pPr>
              <w:jc w:val="center"/>
              <w:rPr>
                <w:sz w:val="20"/>
                <w:szCs w:val="20"/>
                <w:rtl/>
                <w:lang w:bidi="ar-IQ"/>
              </w:rPr>
            </w:pPr>
            <w:r>
              <w:rPr>
                <w:rFonts w:ascii="Arial" w:hAnsi="Arial" w:cs="Arial" w:hint="cs"/>
                <w:rtl/>
                <w:lang w:bidi="ar-IQ"/>
              </w:rPr>
              <w:t>----------</w:t>
            </w:r>
          </w:p>
        </w:tc>
      </w:tr>
    </w:tbl>
    <w:p w:rsidR="00C1120B" w:rsidRDefault="00C1120B" w:rsidP="00C1120B">
      <w:pPr>
        <w:rPr>
          <w:szCs w:val="24"/>
          <w:rtl/>
          <w:lang w:bidi="ar-IQ"/>
        </w:rPr>
      </w:pPr>
    </w:p>
    <w:p w:rsidR="00E53C12" w:rsidRDefault="00E53C12" w:rsidP="003E45A0">
      <w:pPr>
        <w:rPr>
          <w:szCs w:val="24"/>
          <w:rtl/>
          <w:lang w:bidi="ar-IQ"/>
        </w:rPr>
      </w:pPr>
    </w:p>
    <w:p w:rsidR="00163984" w:rsidRPr="00DE2BFD" w:rsidRDefault="00163984" w:rsidP="00A235AB">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sidR="00A235AB">
        <w:rPr>
          <w:rFonts w:cs="Simplified Arabic" w:hint="cs"/>
          <w:sz w:val="28"/>
          <w:szCs w:val="28"/>
          <w:rtl/>
        </w:rPr>
        <w:t>التاسع</w:t>
      </w:r>
      <w:r>
        <w:rPr>
          <w:rFonts w:cs="Simplified Arabic" w:hint="cs"/>
          <w:sz w:val="28"/>
          <w:szCs w:val="28"/>
          <w:rtl/>
        </w:rPr>
        <w:t>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sidR="00A235AB">
        <w:rPr>
          <w:rFonts w:cs="Simplified Arabic" w:hint="cs"/>
          <w:sz w:val="28"/>
          <w:szCs w:val="28"/>
          <w:rtl/>
        </w:rPr>
        <w:t>الثاني</w:t>
      </w:r>
    </w:p>
    <w:p w:rsidR="00163984" w:rsidRPr="00DF3EF0" w:rsidRDefault="00163984" w:rsidP="004A263E">
      <w:pPr>
        <w:spacing w:line="240" w:lineRule="auto"/>
        <w:jc w:val="lowKashida"/>
        <w:rPr>
          <w:rFonts w:cs="Simplified Arabic"/>
          <w:sz w:val="28"/>
          <w:szCs w:val="28"/>
          <w:rtl/>
        </w:rPr>
      </w:pPr>
      <w:r>
        <w:rPr>
          <w:rFonts w:cs="Simplified Arabic" w:hint="cs"/>
          <w:b/>
          <w:bCs/>
          <w:sz w:val="28"/>
          <w:szCs w:val="28"/>
          <w:rtl/>
        </w:rPr>
        <w:t xml:space="preserve">الوقت:   </w:t>
      </w:r>
      <w:r w:rsidR="00396DBD">
        <w:rPr>
          <w:rFonts w:cs="Simplified Arabic" w:hint="cs"/>
          <w:sz w:val="28"/>
          <w:szCs w:val="28"/>
          <w:rtl/>
        </w:rPr>
        <w:t>3</w:t>
      </w:r>
      <w:r w:rsidR="004A263E">
        <w:rPr>
          <w:rFonts w:cs="Simplified Arabic" w:hint="cs"/>
          <w:sz w:val="28"/>
          <w:szCs w:val="28"/>
          <w:rtl/>
        </w:rPr>
        <w:t>3</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sidR="00A235AB">
        <w:rPr>
          <w:rFonts w:cs="Simplified Arabic" w:hint="cs"/>
          <w:sz w:val="28"/>
          <w:szCs w:val="28"/>
          <w:rtl/>
        </w:rPr>
        <w:t>الخامس</w:t>
      </w:r>
    </w:p>
    <w:p w:rsidR="00163984" w:rsidRDefault="00163984" w:rsidP="00396DBD">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sidR="00396DBD">
        <w:rPr>
          <w:rFonts w:cs="Simplified Arabic" w:hint="cs"/>
          <w:sz w:val="28"/>
          <w:szCs w:val="28"/>
          <w:rtl/>
        </w:rPr>
        <w:t xml:space="preserve">الاحد </w:t>
      </w:r>
      <w:r>
        <w:rPr>
          <w:rFonts w:cs="Simplified Arabic" w:hint="cs"/>
          <w:sz w:val="28"/>
          <w:szCs w:val="28"/>
          <w:rtl/>
        </w:rPr>
        <w:t xml:space="preserve"> </w:t>
      </w:r>
      <w:r w:rsidR="00A235AB">
        <w:rPr>
          <w:rFonts w:cs="Simplified Arabic" w:hint="cs"/>
          <w:sz w:val="28"/>
          <w:szCs w:val="28"/>
          <w:rtl/>
        </w:rPr>
        <w:t>6</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00396DBD">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163984" w:rsidRPr="00DF3EF0" w:rsidRDefault="00163984" w:rsidP="00163984">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163984" w:rsidRPr="00466DF5" w:rsidRDefault="00163984" w:rsidP="00163984">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396DBD">
        <w:rPr>
          <w:rFonts w:cs="Simplified Arabic" w:hint="cs"/>
          <w:sz w:val="32"/>
          <w:szCs w:val="32"/>
          <w:rtl/>
        </w:rPr>
        <w:t>والادراك الحس-حركي والمناولة من فوق الرأس</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163984" w:rsidRPr="009A26D9" w:rsidTr="00E60B87">
        <w:trPr>
          <w:trHeight w:val="337"/>
        </w:trPr>
        <w:tc>
          <w:tcPr>
            <w:tcW w:w="425" w:type="dxa"/>
            <w:vMerge w:val="restart"/>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163984" w:rsidRDefault="00163984" w:rsidP="00163984">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163984" w:rsidRDefault="00163984" w:rsidP="00163984">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163984" w:rsidRPr="009A26D9" w:rsidRDefault="00163984" w:rsidP="00163984">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الملاحظات</w:t>
            </w:r>
          </w:p>
        </w:tc>
      </w:tr>
      <w:tr w:rsidR="00163984" w:rsidRPr="009A26D9" w:rsidTr="00E60B87">
        <w:trPr>
          <w:trHeight w:val="570"/>
        </w:trPr>
        <w:tc>
          <w:tcPr>
            <w:tcW w:w="425" w:type="dxa"/>
            <w:vMerge/>
            <w:shd w:val="clear" w:color="auto" w:fill="E6E6E6"/>
            <w:vAlign w:val="center"/>
          </w:tcPr>
          <w:p w:rsidR="00163984" w:rsidRPr="009A26D9" w:rsidRDefault="00163984" w:rsidP="00163984">
            <w:pPr>
              <w:jc w:val="center"/>
              <w:rPr>
                <w:sz w:val="20"/>
                <w:szCs w:val="20"/>
                <w:rtl/>
                <w:lang w:bidi="ar-IQ"/>
              </w:rPr>
            </w:pPr>
          </w:p>
        </w:tc>
        <w:tc>
          <w:tcPr>
            <w:tcW w:w="2977" w:type="dxa"/>
            <w:vMerge/>
            <w:shd w:val="clear" w:color="auto" w:fill="E6E6E6"/>
            <w:vAlign w:val="center"/>
          </w:tcPr>
          <w:p w:rsidR="00163984" w:rsidRPr="009A26D9" w:rsidRDefault="00163984" w:rsidP="00163984">
            <w:pPr>
              <w:jc w:val="center"/>
              <w:rPr>
                <w:sz w:val="20"/>
                <w:szCs w:val="20"/>
                <w:rtl/>
                <w:lang w:bidi="ar-IQ"/>
              </w:rPr>
            </w:pPr>
          </w:p>
        </w:tc>
        <w:tc>
          <w:tcPr>
            <w:tcW w:w="799" w:type="dxa"/>
            <w:vMerge/>
            <w:shd w:val="clear" w:color="auto" w:fill="E6E6E6"/>
            <w:vAlign w:val="center"/>
          </w:tcPr>
          <w:p w:rsidR="00163984" w:rsidRPr="009A26D9" w:rsidRDefault="00163984" w:rsidP="00163984">
            <w:pPr>
              <w:jc w:val="center"/>
              <w:rPr>
                <w:sz w:val="20"/>
                <w:szCs w:val="20"/>
                <w:rtl/>
                <w:lang w:bidi="ar-IQ"/>
              </w:rPr>
            </w:pPr>
          </w:p>
        </w:tc>
        <w:tc>
          <w:tcPr>
            <w:tcW w:w="709" w:type="dxa"/>
            <w:shd w:val="clear" w:color="auto" w:fill="E6E6E6"/>
            <w:vAlign w:val="center"/>
          </w:tcPr>
          <w:p w:rsidR="00163984" w:rsidRPr="009A26D9" w:rsidRDefault="00163984" w:rsidP="00163984">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163984" w:rsidRPr="009A26D9" w:rsidRDefault="00163984" w:rsidP="00163984">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163984" w:rsidRPr="009A26D9" w:rsidRDefault="00163984" w:rsidP="00163984">
            <w:pPr>
              <w:jc w:val="center"/>
              <w:rPr>
                <w:sz w:val="20"/>
                <w:szCs w:val="20"/>
                <w:rtl/>
                <w:lang w:bidi="ar-IQ"/>
              </w:rPr>
            </w:pPr>
          </w:p>
        </w:tc>
        <w:tc>
          <w:tcPr>
            <w:tcW w:w="933" w:type="dxa"/>
            <w:shd w:val="clear" w:color="auto" w:fill="E6E6E6"/>
            <w:vAlign w:val="center"/>
          </w:tcPr>
          <w:p w:rsidR="00163984" w:rsidRPr="009A26D9" w:rsidRDefault="00163984" w:rsidP="00163984">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163984" w:rsidRPr="009A26D9" w:rsidRDefault="00163984" w:rsidP="00163984">
            <w:pPr>
              <w:jc w:val="center"/>
              <w:rPr>
                <w:sz w:val="20"/>
                <w:szCs w:val="20"/>
                <w:rtl/>
                <w:lang w:bidi="ar-IQ"/>
              </w:rPr>
            </w:pPr>
          </w:p>
        </w:tc>
        <w:tc>
          <w:tcPr>
            <w:tcW w:w="1118" w:type="dxa"/>
            <w:vMerge/>
            <w:shd w:val="clear" w:color="auto" w:fill="E6E6E6"/>
            <w:vAlign w:val="center"/>
          </w:tcPr>
          <w:p w:rsidR="00163984" w:rsidRPr="009A26D9" w:rsidRDefault="00163984" w:rsidP="00163984">
            <w:pPr>
              <w:jc w:val="center"/>
              <w:rPr>
                <w:sz w:val="20"/>
                <w:szCs w:val="20"/>
                <w:rtl/>
                <w:lang w:bidi="ar-IQ"/>
              </w:rPr>
            </w:pPr>
          </w:p>
        </w:tc>
      </w:tr>
      <w:tr w:rsidR="00163984" w:rsidRPr="009A26D9" w:rsidTr="00E60B87">
        <w:tc>
          <w:tcPr>
            <w:tcW w:w="425" w:type="dxa"/>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1</w:t>
            </w:r>
          </w:p>
        </w:tc>
        <w:tc>
          <w:tcPr>
            <w:tcW w:w="2977" w:type="dxa"/>
            <w:shd w:val="clear" w:color="auto" w:fill="FFFFFF"/>
          </w:tcPr>
          <w:p w:rsidR="00163984" w:rsidRPr="00C1120B" w:rsidRDefault="00A235AB" w:rsidP="00D4216F">
            <w:pPr>
              <w:jc w:val="lowKashida"/>
              <w:rPr>
                <w:rFonts w:ascii="Simplified Arabic" w:hAnsi="Simplified Arabic" w:cs="Simplified Arabic"/>
                <w:sz w:val="32"/>
                <w:szCs w:val="32"/>
              </w:rPr>
            </w:pPr>
            <w:r w:rsidRPr="00A235AB">
              <w:rPr>
                <w:rFonts w:ascii="Simplified Arabic" w:hAnsi="Simplified Arabic" w:cs="Simplified Arabic"/>
                <w:sz w:val="20"/>
                <w:szCs w:val="20"/>
                <w:rtl/>
              </w:rPr>
              <w:t xml:space="preserve">يقف ثلاثة لاعبين تفصل بين لاعب وأخر مسافة 2 م ، أمام </w:t>
            </w:r>
            <w:r w:rsidR="00D4216F">
              <w:rPr>
                <w:rFonts w:ascii="Simplified Arabic" w:hAnsi="Simplified Arabic" w:cs="Simplified Arabic" w:hint="cs"/>
                <w:sz w:val="20"/>
                <w:szCs w:val="20"/>
                <w:rtl/>
              </w:rPr>
              <w:t>هدف كرة السلة</w:t>
            </w:r>
            <w:r w:rsidRPr="00A235AB">
              <w:rPr>
                <w:rFonts w:ascii="Simplified Arabic" w:hAnsi="Simplified Arabic" w:cs="Simplified Arabic"/>
                <w:sz w:val="20"/>
                <w:szCs w:val="20"/>
                <w:rtl/>
              </w:rPr>
              <w:t xml:space="preserve"> </w:t>
            </w:r>
            <w:r w:rsidR="00D4216F">
              <w:rPr>
                <w:rFonts w:ascii="Simplified Arabic" w:hAnsi="Simplified Arabic" w:cs="Simplified Arabic" w:hint="cs"/>
                <w:sz w:val="20"/>
                <w:szCs w:val="20"/>
                <w:rtl/>
              </w:rPr>
              <w:t>ول</w:t>
            </w:r>
            <w:r w:rsidRPr="00A235AB">
              <w:rPr>
                <w:rFonts w:ascii="Simplified Arabic" w:hAnsi="Simplified Arabic" w:cs="Simplified Arabic"/>
                <w:sz w:val="20"/>
                <w:szCs w:val="20"/>
                <w:rtl/>
              </w:rPr>
              <w:t xml:space="preserve">مسافة </w:t>
            </w:r>
            <w:r w:rsidR="00D4216F">
              <w:rPr>
                <w:rFonts w:ascii="Simplified Arabic" w:hAnsi="Simplified Arabic" w:cs="Simplified Arabic" w:hint="cs"/>
                <w:sz w:val="20"/>
                <w:szCs w:val="20"/>
                <w:rtl/>
              </w:rPr>
              <w:t>2</w:t>
            </w:r>
            <w:r w:rsidRPr="00A235AB">
              <w:rPr>
                <w:rFonts w:ascii="Simplified Arabic" w:hAnsi="Simplified Arabic" w:cs="Simplified Arabic"/>
                <w:sz w:val="20"/>
                <w:szCs w:val="20"/>
                <w:rtl/>
              </w:rPr>
              <w:t xml:space="preserve"> م ،</w:t>
            </w:r>
            <w:r>
              <w:rPr>
                <w:rFonts w:ascii="Simplified Arabic" w:hAnsi="Simplified Arabic" w:cs="Simplified Arabic" w:hint="cs"/>
                <w:sz w:val="20"/>
                <w:szCs w:val="20"/>
                <w:rtl/>
              </w:rPr>
              <w:t xml:space="preserve"> </w:t>
            </w:r>
            <w:r w:rsidRPr="00A235AB">
              <w:rPr>
                <w:rFonts w:ascii="Simplified Arabic" w:hAnsi="Simplified Arabic" w:cs="Simplified Arabic" w:hint="cs"/>
                <w:sz w:val="20"/>
                <w:szCs w:val="20"/>
                <w:rtl/>
              </w:rPr>
              <w:t>يبدأ التمرين</w:t>
            </w:r>
            <w:r>
              <w:rPr>
                <w:rFonts w:ascii="Simplified Arabic" w:hAnsi="Simplified Arabic" w:cs="Simplified Arabic" w:hint="cs"/>
                <w:sz w:val="20"/>
                <w:szCs w:val="20"/>
                <w:rtl/>
              </w:rPr>
              <w:t xml:space="preserve"> </w:t>
            </w:r>
            <w:r w:rsidR="00D4216F">
              <w:rPr>
                <w:rFonts w:ascii="Simplified Arabic" w:hAnsi="Simplified Arabic" w:cs="Simplified Arabic" w:hint="cs"/>
                <w:sz w:val="20"/>
                <w:szCs w:val="20"/>
                <w:rtl/>
              </w:rPr>
              <w:t>برمي الكرة الطبية وزن 3 كغم على لوحة كرة السلة لترتد الى الزميل</w:t>
            </w:r>
            <w:r w:rsidRPr="00A235AB">
              <w:rPr>
                <w:rFonts w:ascii="Simplified Arabic" w:hAnsi="Simplified Arabic" w:cs="Simplified Arabic" w:hint="cs"/>
                <w:sz w:val="20"/>
                <w:szCs w:val="20"/>
                <w:rtl/>
              </w:rPr>
              <w:t xml:space="preserve"> .</w:t>
            </w:r>
          </w:p>
        </w:tc>
        <w:tc>
          <w:tcPr>
            <w:tcW w:w="799" w:type="dxa"/>
            <w:shd w:val="clear" w:color="auto" w:fill="FFFFFF"/>
            <w:vAlign w:val="center"/>
          </w:tcPr>
          <w:p w:rsidR="00163984" w:rsidRPr="009A26D9" w:rsidRDefault="00163984" w:rsidP="00A235AB">
            <w:pPr>
              <w:jc w:val="center"/>
              <w:rPr>
                <w:sz w:val="20"/>
                <w:szCs w:val="20"/>
                <w:rtl/>
                <w:lang w:bidi="ar-IQ"/>
              </w:rPr>
            </w:pPr>
            <w:r w:rsidRPr="009A26D9">
              <w:rPr>
                <w:rFonts w:hint="cs"/>
                <w:sz w:val="20"/>
                <w:szCs w:val="20"/>
                <w:rtl/>
                <w:lang w:bidi="ar-IQ"/>
              </w:rPr>
              <w:t>9</w:t>
            </w:r>
            <w:r w:rsidR="00A235AB">
              <w:rPr>
                <w:rFonts w:hint="cs"/>
                <w:sz w:val="20"/>
                <w:szCs w:val="20"/>
                <w:rtl/>
                <w:lang w:bidi="ar-IQ"/>
              </w:rPr>
              <w:t>0</w:t>
            </w:r>
            <w:r w:rsidRPr="009A26D9">
              <w:rPr>
                <w:rFonts w:hint="cs"/>
                <w:sz w:val="20"/>
                <w:szCs w:val="20"/>
                <w:rtl/>
                <w:lang w:bidi="ar-IQ"/>
              </w:rPr>
              <w:t>%</w:t>
            </w:r>
          </w:p>
        </w:tc>
        <w:tc>
          <w:tcPr>
            <w:tcW w:w="709" w:type="dxa"/>
            <w:shd w:val="clear" w:color="auto" w:fill="FFFFFF"/>
            <w:vAlign w:val="center"/>
          </w:tcPr>
          <w:p w:rsidR="00163984" w:rsidRPr="009A26D9" w:rsidRDefault="00D20E96" w:rsidP="00163984">
            <w:pPr>
              <w:jc w:val="center"/>
              <w:rPr>
                <w:sz w:val="20"/>
                <w:szCs w:val="20"/>
                <w:rtl/>
                <w:lang w:bidi="ar-IQ"/>
              </w:rPr>
            </w:pPr>
            <w:r>
              <w:rPr>
                <w:rFonts w:hint="cs"/>
                <w:sz w:val="20"/>
                <w:szCs w:val="20"/>
                <w:rtl/>
                <w:lang w:bidi="ar-IQ"/>
              </w:rPr>
              <w:t>2</w:t>
            </w:r>
          </w:p>
        </w:tc>
        <w:tc>
          <w:tcPr>
            <w:tcW w:w="850" w:type="dxa"/>
            <w:shd w:val="clear" w:color="auto" w:fill="FFFFFF"/>
            <w:vAlign w:val="center"/>
          </w:tcPr>
          <w:p w:rsidR="00163984" w:rsidRPr="009A26D9" w:rsidRDefault="00D20E96" w:rsidP="00163984">
            <w:pPr>
              <w:jc w:val="center"/>
              <w:rPr>
                <w:sz w:val="20"/>
                <w:szCs w:val="20"/>
                <w:rtl/>
                <w:lang w:bidi="ar-IQ"/>
              </w:rPr>
            </w:pPr>
            <w:r>
              <w:rPr>
                <w:rFonts w:hint="cs"/>
                <w:sz w:val="20"/>
                <w:szCs w:val="20"/>
                <w:rtl/>
                <w:lang w:bidi="ar-IQ"/>
              </w:rPr>
              <w:t>-------</w:t>
            </w:r>
          </w:p>
        </w:tc>
        <w:tc>
          <w:tcPr>
            <w:tcW w:w="781" w:type="dxa"/>
            <w:shd w:val="clear" w:color="auto" w:fill="FFFFFF"/>
            <w:vAlign w:val="center"/>
          </w:tcPr>
          <w:p w:rsidR="00163984" w:rsidRPr="009A26D9" w:rsidRDefault="00A235AB" w:rsidP="00A235AB">
            <w:pPr>
              <w:jc w:val="center"/>
              <w:rPr>
                <w:sz w:val="20"/>
                <w:szCs w:val="20"/>
                <w:rtl/>
                <w:lang w:bidi="ar-IQ"/>
              </w:rPr>
            </w:pPr>
            <w:r>
              <w:rPr>
                <w:rFonts w:hint="cs"/>
                <w:sz w:val="20"/>
                <w:szCs w:val="20"/>
                <w:rtl/>
                <w:lang w:bidi="ar-IQ"/>
              </w:rPr>
              <w:t>2د</w:t>
            </w:r>
          </w:p>
        </w:tc>
        <w:tc>
          <w:tcPr>
            <w:tcW w:w="933" w:type="dxa"/>
            <w:shd w:val="clear" w:color="auto" w:fill="FFFFFF"/>
            <w:vAlign w:val="center"/>
          </w:tcPr>
          <w:p w:rsidR="00163984" w:rsidRPr="009A26D9" w:rsidRDefault="00D4216F" w:rsidP="00A235AB">
            <w:pPr>
              <w:jc w:val="center"/>
              <w:rPr>
                <w:sz w:val="20"/>
                <w:szCs w:val="20"/>
                <w:rtl/>
                <w:lang w:bidi="ar-IQ"/>
              </w:rPr>
            </w:pPr>
            <w:r>
              <w:rPr>
                <w:rFonts w:hint="cs"/>
                <w:sz w:val="20"/>
                <w:szCs w:val="20"/>
                <w:rtl/>
                <w:lang w:bidi="ar-IQ"/>
              </w:rPr>
              <w:t>2</w:t>
            </w:r>
            <w:r w:rsidR="00D20E96">
              <w:rPr>
                <w:rFonts w:hint="cs"/>
                <w:sz w:val="20"/>
                <w:szCs w:val="20"/>
                <w:rtl/>
                <w:lang w:bidi="ar-IQ"/>
              </w:rPr>
              <w:t>د</w:t>
            </w:r>
          </w:p>
        </w:tc>
        <w:tc>
          <w:tcPr>
            <w:tcW w:w="979" w:type="dxa"/>
            <w:shd w:val="clear" w:color="auto" w:fill="FFFFFF"/>
            <w:vAlign w:val="center"/>
          </w:tcPr>
          <w:p w:rsidR="00163984" w:rsidRPr="009A26D9" w:rsidRDefault="00D20E96" w:rsidP="00D20E96">
            <w:pPr>
              <w:jc w:val="center"/>
              <w:rPr>
                <w:sz w:val="20"/>
                <w:szCs w:val="20"/>
                <w:rtl/>
                <w:lang w:bidi="ar-IQ"/>
              </w:rPr>
            </w:pPr>
            <w:r>
              <w:rPr>
                <w:rFonts w:hint="cs"/>
                <w:sz w:val="20"/>
                <w:szCs w:val="20"/>
                <w:rtl/>
                <w:lang w:bidi="ar-IQ"/>
              </w:rPr>
              <w:t>----------</w:t>
            </w:r>
          </w:p>
        </w:tc>
        <w:tc>
          <w:tcPr>
            <w:tcW w:w="761" w:type="dxa"/>
            <w:shd w:val="clear" w:color="auto" w:fill="FFFFFF"/>
            <w:vAlign w:val="center"/>
          </w:tcPr>
          <w:p w:rsidR="00163984" w:rsidRPr="009A26D9" w:rsidRDefault="00D4216F" w:rsidP="00163984">
            <w:pPr>
              <w:jc w:val="center"/>
              <w:rPr>
                <w:sz w:val="20"/>
                <w:szCs w:val="20"/>
                <w:rtl/>
                <w:lang w:bidi="ar-IQ"/>
              </w:rPr>
            </w:pPr>
            <w:r>
              <w:rPr>
                <w:rFonts w:hint="cs"/>
                <w:sz w:val="20"/>
                <w:szCs w:val="20"/>
                <w:rtl/>
                <w:lang w:bidi="ar-IQ"/>
              </w:rPr>
              <w:t>8</w:t>
            </w:r>
            <w:r w:rsidR="0069655E">
              <w:rPr>
                <w:rFonts w:hint="cs"/>
                <w:sz w:val="20"/>
                <w:szCs w:val="20"/>
                <w:rtl/>
                <w:lang w:bidi="ar-IQ"/>
              </w:rPr>
              <w:t>د</w:t>
            </w:r>
          </w:p>
        </w:tc>
        <w:tc>
          <w:tcPr>
            <w:tcW w:w="1118" w:type="dxa"/>
            <w:shd w:val="clear" w:color="auto" w:fill="FFFFFF"/>
            <w:vAlign w:val="center"/>
          </w:tcPr>
          <w:p w:rsidR="00163984" w:rsidRPr="009A26D9" w:rsidRDefault="00396DBD" w:rsidP="00163984">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163984" w:rsidRPr="009A26D9" w:rsidTr="00E60B87">
        <w:trPr>
          <w:trHeight w:val="1275"/>
        </w:trPr>
        <w:tc>
          <w:tcPr>
            <w:tcW w:w="425" w:type="dxa"/>
            <w:shd w:val="clear" w:color="auto" w:fill="E6E6E6"/>
            <w:vAlign w:val="center"/>
          </w:tcPr>
          <w:p w:rsidR="00163984" w:rsidRPr="009A26D9" w:rsidRDefault="00163984" w:rsidP="00163984">
            <w:pPr>
              <w:jc w:val="center"/>
              <w:rPr>
                <w:sz w:val="20"/>
                <w:szCs w:val="20"/>
                <w:rtl/>
                <w:lang w:bidi="ar-IQ"/>
              </w:rPr>
            </w:pPr>
            <w:r w:rsidRPr="009A26D9">
              <w:rPr>
                <w:rFonts w:hint="cs"/>
                <w:sz w:val="20"/>
                <w:szCs w:val="20"/>
                <w:rtl/>
                <w:lang w:bidi="ar-IQ"/>
              </w:rPr>
              <w:t>2</w:t>
            </w:r>
          </w:p>
        </w:tc>
        <w:tc>
          <w:tcPr>
            <w:tcW w:w="2977" w:type="dxa"/>
            <w:shd w:val="clear" w:color="auto" w:fill="FFFFFF"/>
          </w:tcPr>
          <w:p w:rsidR="00163984" w:rsidRPr="00AE7E8F" w:rsidRDefault="0069655E" w:rsidP="0069655E">
            <w:pPr>
              <w:spacing w:line="240" w:lineRule="auto"/>
              <w:jc w:val="lowKashida"/>
              <w:rPr>
                <w:rFonts w:ascii="Simplified Arabic" w:hAnsi="Simplified Arabic" w:cs="Simplified Arabic"/>
                <w:sz w:val="20"/>
                <w:szCs w:val="20"/>
              </w:rPr>
            </w:pPr>
            <w:r w:rsidRPr="00FC0E86">
              <w:rPr>
                <w:rFonts w:ascii="Simplified Arabic" w:hAnsi="Simplified Arabic" w:cs="Simplified Arabic" w:hint="cs"/>
                <w:sz w:val="20"/>
                <w:szCs w:val="20"/>
                <w:rtl/>
              </w:rPr>
              <w:t>تثقيل الذراعين</w:t>
            </w:r>
            <w:r>
              <w:rPr>
                <w:rFonts w:ascii="Simplified Arabic" w:hAnsi="Simplified Arabic" w:cs="Simplified Arabic" w:hint="cs"/>
                <w:sz w:val="20"/>
                <w:szCs w:val="20"/>
                <w:rtl/>
              </w:rPr>
              <w:t xml:space="preserve"> بوزن 1 كغم  وأداء مهارة  </w:t>
            </w:r>
            <w:r w:rsidRPr="00FC0E86">
              <w:rPr>
                <w:rFonts w:ascii="Simplified Arabic" w:hAnsi="Simplified Arabic" w:cs="Simplified Arabic" w:hint="cs"/>
                <w:sz w:val="20"/>
                <w:szCs w:val="20"/>
                <w:rtl/>
              </w:rPr>
              <w:t>المناولة</w:t>
            </w:r>
            <w:r>
              <w:rPr>
                <w:rFonts w:ascii="Simplified Arabic" w:hAnsi="Simplified Arabic" w:cs="Simplified Arabic" w:hint="cs"/>
                <w:sz w:val="20"/>
                <w:szCs w:val="20"/>
                <w:rtl/>
              </w:rPr>
              <w:t xml:space="preserve"> من فوق الرأس بالكرة الطبية وزن 1.5 كغم</w:t>
            </w:r>
            <w:r w:rsidRPr="00FC0E86">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بين زميلين</w:t>
            </w:r>
          </w:p>
        </w:tc>
        <w:tc>
          <w:tcPr>
            <w:tcW w:w="799" w:type="dxa"/>
            <w:shd w:val="clear" w:color="auto" w:fill="FFFFFF"/>
            <w:vAlign w:val="center"/>
          </w:tcPr>
          <w:p w:rsidR="00163984" w:rsidRPr="009A26D9" w:rsidRDefault="0069655E" w:rsidP="00163984">
            <w:pPr>
              <w:jc w:val="center"/>
              <w:rPr>
                <w:sz w:val="20"/>
                <w:szCs w:val="20"/>
                <w:rtl/>
                <w:lang w:bidi="ar-IQ"/>
              </w:rPr>
            </w:pPr>
            <w:r>
              <w:rPr>
                <w:rFonts w:hint="cs"/>
                <w:sz w:val="20"/>
                <w:szCs w:val="20"/>
                <w:rtl/>
                <w:lang w:bidi="ar-IQ"/>
              </w:rPr>
              <w:t>90</w:t>
            </w:r>
            <w:r w:rsidR="00163984" w:rsidRPr="009A26D9">
              <w:rPr>
                <w:rFonts w:hint="cs"/>
                <w:sz w:val="20"/>
                <w:szCs w:val="20"/>
                <w:rtl/>
                <w:lang w:bidi="ar-IQ"/>
              </w:rPr>
              <w:t>%</w:t>
            </w:r>
          </w:p>
        </w:tc>
        <w:tc>
          <w:tcPr>
            <w:tcW w:w="709" w:type="dxa"/>
            <w:shd w:val="clear" w:color="auto" w:fill="FFFFFF"/>
            <w:vAlign w:val="center"/>
          </w:tcPr>
          <w:p w:rsidR="00163984" w:rsidRPr="009A26D9" w:rsidRDefault="00D4216F" w:rsidP="00163984">
            <w:pPr>
              <w:jc w:val="center"/>
              <w:rPr>
                <w:sz w:val="20"/>
                <w:szCs w:val="20"/>
                <w:rtl/>
                <w:lang w:bidi="ar-IQ"/>
              </w:rPr>
            </w:pPr>
            <w:r>
              <w:rPr>
                <w:rFonts w:hint="cs"/>
                <w:sz w:val="20"/>
                <w:szCs w:val="20"/>
                <w:rtl/>
                <w:lang w:bidi="ar-IQ"/>
              </w:rPr>
              <w:t>2</w:t>
            </w:r>
          </w:p>
        </w:tc>
        <w:tc>
          <w:tcPr>
            <w:tcW w:w="850" w:type="dxa"/>
            <w:shd w:val="clear" w:color="auto" w:fill="FFFFFF"/>
            <w:vAlign w:val="center"/>
          </w:tcPr>
          <w:p w:rsidR="00163984" w:rsidRPr="009A26D9" w:rsidRDefault="00D4216F" w:rsidP="00163984">
            <w:pPr>
              <w:jc w:val="center"/>
              <w:rPr>
                <w:sz w:val="20"/>
                <w:szCs w:val="20"/>
                <w:rtl/>
                <w:lang w:bidi="ar-IQ"/>
              </w:rPr>
            </w:pPr>
            <w:r>
              <w:rPr>
                <w:rFonts w:hint="cs"/>
                <w:sz w:val="20"/>
                <w:szCs w:val="20"/>
                <w:rtl/>
                <w:lang w:bidi="ar-IQ"/>
              </w:rPr>
              <w:t>-------</w:t>
            </w:r>
          </w:p>
        </w:tc>
        <w:tc>
          <w:tcPr>
            <w:tcW w:w="781" w:type="dxa"/>
            <w:shd w:val="clear" w:color="auto" w:fill="FFFFFF"/>
            <w:vAlign w:val="center"/>
          </w:tcPr>
          <w:p w:rsidR="00163984" w:rsidRPr="009A26D9" w:rsidRDefault="0069655E" w:rsidP="0069655E">
            <w:pPr>
              <w:jc w:val="center"/>
              <w:rPr>
                <w:sz w:val="20"/>
                <w:szCs w:val="20"/>
                <w:rtl/>
                <w:lang w:bidi="ar-IQ"/>
              </w:rPr>
            </w:pPr>
            <w:r>
              <w:rPr>
                <w:rFonts w:hint="cs"/>
                <w:sz w:val="20"/>
                <w:szCs w:val="20"/>
                <w:rtl/>
                <w:lang w:bidi="ar-IQ"/>
              </w:rPr>
              <w:t>2د</w:t>
            </w:r>
          </w:p>
        </w:tc>
        <w:tc>
          <w:tcPr>
            <w:tcW w:w="933" w:type="dxa"/>
            <w:shd w:val="clear" w:color="auto" w:fill="FFFFFF"/>
            <w:vAlign w:val="center"/>
          </w:tcPr>
          <w:p w:rsidR="00163984" w:rsidRPr="009A26D9" w:rsidRDefault="00D4216F" w:rsidP="0069655E">
            <w:pPr>
              <w:jc w:val="center"/>
              <w:rPr>
                <w:sz w:val="20"/>
                <w:szCs w:val="20"/>
                <w:rtl/>
                <w:lang w:bidi="ar-IQ"/>
              </w:rPr>
            </w:pPr>
            <w:r>
              <w:rPr>
                <w:rFonts w:hint="cs"/>
                <w:sz w:val="20"/>
                <w:szCs w:val="20"/>
                <w:rtl/>
                <w:lang w:bidi="ar-IQ"/>
              </w:rPr>
              <w:t>2د</w:t>
            </w:r>
          </w:p>
        </w:tc>
        <w:tc>
          <w:tcPr>
            <w:tcW w:w="979" w:type="dxa"/>
            <w:shd w:val="clear" w:color="auto" w:fill="FFFFFF"/>
            <w:vAlign w:val="center"/>
          </w:tcPr>
          <w:p w:rsidR="00163984" w:rsidRPr="009A26D9" w:rsidRDefault="00D4216F" w:rsidP="00163984">
            <w:pPr>
              <w:jc w:val="center"/>
              <w:rPr>
                <w:sz w:val="20"/>
                <w:szCs w:val="20"/>
                <w:rtl/>
                <w:lang w:bidi="ar-IQ"/>
              </w:rPr>
            </w:pPr>
            <w:r>
              <w:rPr>
                <w:rFonts w:hint="cs"/>
                <w:sz w:val="20"/>
                <w:szCs w:val="20"/>
                <w:rtl/>
                <w:lang w:bidi="ar-IQ"/>
              </w:rPr>
              <w:t>-------</w:t>
            </w:r>
          </w:p>
        </w:tc>
        <w:tc>
          <w:tcPr>
            <w:tcW w:w="761" w:type="dxa"/>
            <w:shd w:val="clear" w:color="auto" w:fill="FFFFFF"/>
            <w:vAlign w:val="center"/>
          </w:tcPr>
          <w:p w:rsidR="00163984" w:rsidRPr="009A26D9" w:rsidRDefault="00D4216F" w:rsidP="00D4216F">
            <w:pPr>
              <w:jc w:val="center"/>
              <w:rPr>
                <w:sz w:val="20"/>
                <w:szCs w:val="20"/>
                <w:rtl/>
                <w:lang w:bidi="ar-IQ"/>
              </w:rPr>
            </w:pPr>
            <w:r>
              <w:rPr>
                <w:rFonts w:hint="cs"/>
                <w:sz w:val="20"/>
                <w:szCs w:val="20"/>
                <w:rtl/>
                <w:lang w:bidi="ar-IQ"/>
              </w:rPr>
              <w:t>8</w:t>
            </w:r>
            <w:r w:rsidR="00163984" w:rsidRPr="009A26D9">
              <w:rPr>
                <w:rFonts w:hint="cs"/>
                <w:sz w:val="20"/>
                <w:szCs w:val="20"/>
                <w:rtl/>
                <w:lang w:bidi="ar-IQ"/>
              </w:rPr>
              <w:t>د</w:t>
            </w:r>
          </w:p>
        </w:tc>
        <w:tc>
          <w:tcPr>
            <w:tcW w:w="1118" w:type="dxa"/>
            <w:shd w:val="clear" w:color="auto" w:fill="FFFFFF"/>
            <w:vAlign w:val="center"/>
          </w:tcPr>
          <w:p w:rsidR="00163984" w:rsidRPr="009A26D9" w:rsidRDefault="00396DBD" w:rsidP="0069655E">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69655E" w:rsidRPr="009A26D9" w:rsidTr="00E60B87">
        <w:trPr>
          <w:trHeight w:val="1275"/>
        </w:trPr>
        <w:tc>
          <w:tcPr>
            <w:tcW w:w="425" w:type="dxa"/>
            <w:shd w:val="clear" w:color="auto" w:fill="E6E6E6"/>
            <w:vAlign w:val="center"/>
          </w:tcPr>
          <w:p w:rsidR="0069655E" w:rsidRPr="009A26D9" w:rsidRDefault="0069655E" w:rsidP="00163984">
            <w:pPr>
              <w:jc w:val="center"/>
              <w:rPr>
                <w:sz w:val="20"/>
                <w:szCs w:val="20"/>
                <w:rtl/>
                <w:lang w:bidi="ar-IQ"/>
              </w:rPr>
            </w:pPr>
            <w:r>
              <w:rPr>
                <w:rFonts w:hint="cs"/>
                <w:sz w:val="20"/>
                <w:szCs w:val="20"/>
                <w:rtl/>
                <w:lang w:bidi="ar-IQ"/>
              </w:rPr>
              <w:t>3</w:t>
            </w:r>
          </w:p>
        </w:tc>
        <w:tc>
          <w:tcPr>
            <w:tcW w:w="2977" w:type="dxa"/>
            <w:shd w:val="clear" w:color="auto" w:fill="FFFFFF"/>
          </w:tcPr>
          <w:p w:rsidR="0069655E" w:rsidRPr="00FC0E86" w:rsidRDefault="0069655E" w:rsidP="005D16A6">
            <w:pPr>
              <w:spacing w:line="240" w:lineRule="auto"/>
              <w:jc w:val="lowKashida"/>
              <w:rPr>
                <w:rFonts w:ascii="Simplified Arabic" w:hAnsi="Simplified Arabic" w:cs="Simplified Arabic"/>
                <w:sz w:val="20"/>
                <w:szCs w:val="20"/>
                <w:rtl/>
              </w:rPr>
            </w:pPr>
            <w:r>
              <w:rPr>
                <w:rFonts w:ascii="Simplified Arabic" w:hAnsi="Simplified Arabic" w:cs="Simplified Arabic" w:hint="cs"/>
                <w:sz w:val="20"/>
                <w:szCs w:val="20"/>
                <w:rtl/>
              </w:rPr>
              <w:t>يضع اللاعب واقية العينين واداء</w:t>
            </w:r>
            <w:r w:rsidRPr="004C71E2">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مهارة المناولة من فوق الرأس</w:t>
            </w:r>
            <w:r w:rsidR="005D16A6">
              <w:rPr>
                <w:rFonts w:ascii="Simplified Arabic" w:hAnsi="Simplified Arabic" w:cs="Simplified Arabic" w:hint="cs"/>
                <w:sz w:val="20"/>
                <w:szCs w:val="20"/>
                <w:rtl/>
              </w:rPr>
              <w:t xml:space="preserve"> بالكرة الطبية وزن 3 كغم</w:t>
            </w:r>
            <w:r>
              <w:rPr>
                <w:rFonts w:ascii="Simplified Arabic" w:hAnsi="Simplified Arabic" w:cs="Simplified Arabic" w:hint="cs"/>
                <w:sz w:val="20"/>
                <w:szCs w:val="20"/>
                <w:rtl/>
              </w:rPr>
              <w:t xml:space="preserve"> على</w:t>
            </w:r>
            <w:r w:rsidR="005D16A6">
              <w:rPr>
                <w:rFonts w:ascii="Simplified Arabic" w:hAnsi="Simplified Arabic" w:cs="Simplified Arabic" w:hint="cs"/>
                <w:sz w:val="20"/>
                <w:szCs w:val="20"/>
                <w:rtl/>
              </w:rPr>
              <w:t xml:space="preserve"> اربعة</w:t>
            </w:r>
            <w:r>
              <w:rPr>
                <w:rFonts w:ascii="Simplified Arabic" w:hAnsi="Simplified Arabic" w:cs="Simplified Arabic" w:hint="cs"/>
                <w:sz w:val="20"/>
                <w:szCs w:val="20"/>
                <w:rtl/>
              </w:rPr>
              <w:t xml:space="preserve"> دوائر </w:t>
            </w:r>
            <w:r w:rsidR="005D16A6">
              <w:rPr>
                <w:rFonts w:ascii="Simplified Arabic" w:hAnsi="Simplified Arabic" w:cs="Simplified Arabic" w:hint="cs"/>
                <w:sz w:val="20"/>
                <w:szCs w:val="20"/>
                <w:rtl/>
              </w:rPr>
              <w:t xml:space="preserve">بقطر 50 سم </w:t>
            </w:r>
            <w:r>
              <w:rPr>
                <w:rFonts w:ascii="Simplified Arabic" w:hAnsi="Simplified Arabic" w:cs="Simplified Arabic" w:hint="cs"/>
                <w:sz w:val="20"/>
                <w:szCs w:val="20"/>
                <w:rtl/>
              </w:rPr>
              <w:t>مرسومة على الحائط</w:t>
            </w:r>
            <w:r w:rsidR="005D16A6">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w:t>
            </w:r>
          </w:p>
        </w:tc>
        <w:tc>
          <w:tcPr>
            <w:tcW w:w="799" w:type="dxa"/>
            <w:shd w:val="clear" w:color="auto" w:fill="FFFFFF"/>
            <w:vAlign w:val="center"/>
          </w:tcPr>
          <w:p w:rsidR="0069655E" w:rsidRDefault="005D16A6" w:rsidP="00163984">
            <w:pPr>
              <w:jc w:val="center"/>
              <w:rPr>
                <w:sz w:val="20"/>
                <w:szCs w:val="20"/>
                <w:rtl/>
              </w:rPr>
            </w:pPr>
            <w:r>
              <w:rPr>
                <w:rFonts w:hint="cs"/>
                <w:sz w:val="20"/>
                <w:szCs w:val="20"/>
                <w:rtl/>
              </w:rPr>
              <w:t>90%</w:t>
            </w:r>
          </w:p>
        </w:tc>
        <w:tc>
          <w:tcPr>
            <w:tcW w:w="709" w:type="dxa"/>
            <w:shd w:val="clear" w:color="auto" w:fill="FFFFFF"/>
            <w:vAlign w:val="center"/>
          </w:tcPr>
          <w:p w:rsidR="0069655E" w:rsidRDefault="00396DBD" w:rsidP="00163984">
            <w:pPr>
              <w:jc w:val="center"/>
              <w:rPr>
                <w:sz w:val="20"/>
                <w:szCs w:val="20"/>
                <w:rtl/>
                <w:lang w:bidi="ar-IQ"/>
              </w:rPr>
            </w:pPr>
            <w:r>
              <w:rPr>
                <w:rFonts w:hint="cs"/>
                <w:sz w:val="20"/>
                <w:szCs w:val="20"/>
                <w:rtl/>
                <w:lang w:bidi="ar-IQ"/>
              </w:rPr>
              <w:t>6</w:t>
            </w:r>
          </w:p>
        </w:tc>
        <w:tc>
          <w:tcPr>
            <w:tcW w:w="850" w:type="dxa"/>
            <w:shd w:val="clear" w:color="auto" w:fill="FFFFFF"/>
            <w:vAlign w:val="center"/>
          </w:tcPr>
          <w:p w:rsidR="0069655E" w:rsidRPr="009A26D9" w:rsidRDefault="00396DBD" w:rsidP="00163984">
            <w:pPr>
              <w:jc w:val="center"/>
              <w:rPr>
                <w:sz w:val="20"/>
                <w:szCs w:val="20"/>
                <w:rtl/>
                <w:lang w:bidi="ar-IQ"/>
              </w:rPr>
            </w:pPr>
            <w:r>
              <w:rPr>
                <w:rFonts w:hint="cs"/>
                <w:sz w:val="20"/>
                <w:szCs w:val="20"/>
                <w:rtl/>
                <w:lang w:bidi="ar-IQ"/>
              </w:rPr>
              <w:t>3</w:t>
            </w:r>
          </w:p>
        </w:tc>
        <w:tc>
          <w:tcPr>
            <w:tcW w:w="781" w:type="dxa"/>
            <w:shd w:val="clear" w:color="auto" w:fill="FFFFFF"/>
            <w:vAlign w:val="center"/>
          </w:tcPr>
          <w:p w:rsidR="0069655E" w:rsidRDefault="00396DBD" w:rsidP="0069655E">
            <w:pPr>
              <w:jc w:val="center"/>
              <w:rPr>
                <w:sz w:val="20"/>
                <w:szCs w:val="20"/>
                <w:rtl/>
                <w:lang w:bidi="ar-IQ"/>
              </w:rPr>
            </w:pPr>
            <w:r>
              <w:rPr>
                <w:rFonts w:hint="cs"/>
                <w:sz w:val="20"/>
                <w:szCs w:val="20"/>
                <w:rtl/>
                <w:lang w:bidi="ar-IQ"/>
              </w:rPr>
              <w:t>20ثا</w:t>
            </w:r>
          </w:p>
        </w:tc>
        <w:tc>
          <w:tcPr>
            <w:tcW w:w="933" w:type="dxa"/>
            <w:shd w:val="clear" w:color="auto" w:fill="FFFFFF"/>
            <w:vAlign w:val="center"/>
          </w:tcPr>
          <w:p w:rsidR="0069655E" w:rsidRDefault="00396DBD" w:rsidP="0069655E">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69655E" w:rsidRDefault="00396DBD" w:rsidP="00163984">
            <w:pPr>
              <w:jc w:val="center"/>
              <w:rPr>
                <w:sz w:val="20"/>
                <w:szCs w:val="20"/>
                <w:rtl/>
                <w:lang w:bidi="ar-IQ"/>
              </w:rPr>
            </w:pPr>
            <w:r>
              <w:rPr>
                <w:rFonts w:hint="cs"/>
                <w:sz w:val="20"/>
                <w:szCs w:val="20"/>
                <w:rtl/>
                <w:lang w:bidi="ar-IQ"/>
              </w:rPr>
              <w:t>2د</w:t>
            </w:r>
          </w:p>
        </w:tc>
        <w:tc>
          <w:tcPr>
            <w:tcW w:w="761" w:type="dxa"/>
            <w:shd w:val="clear" w:color="auto" w:fill="FFFFFF"/>
            <w:vAlign w:val="center"/>
          </w:tcPr>
          <w:p w:rsidR="0069655E" w:rsidRDefault="00396DBD" w:rsidP="00163984">
            <w:pPr>
              <w:jc w:val="center"/>
              <w:rPr>
                <w:sz w:val="20"/>
                <w:szCs w:val="20"/>
                <w:rtl/>
                <w:lang w:bidi="ar-IQ"/>
              </w:rPr>
            </w:pPr>
            <w:r>
              <w:rPr>
                <w:rFonts w:hint="cs"/>
                <w:sz w:val="20"/>
                <w:szCs w:val="20"/>
                <w:rtl/>
                <w:lang w:bidi="ar-IQ"/>
              </w:rPr>
              <w:t>17د</w:t>
            </w:r>
          </w:p>
        </w:tc>
        <w:tc>
          <w:tcPr>
            <w:tcW w:w="1118" w:type="dxa"/>
            <w:shd w:val="clear" w:color="auto" w:fill="FFFFFF"/>
            <w:vAlign w:val="center"/>
          </w:tcPr>
          <w:p w:rsidR="0069655E" w:rsidRDefault="00396DBD" w:rsidP="00163984">
            <w:pPr>
              <w:jc w:val="center"/>
              <w:rPr>
                <w:rFonts w:ascii="Arial" w:hAnsi="Arial" w:cs="Arial"/>
                <w:rtl/>
                <w:lang w:bidi="ar-IQ"/>
              </w:rPr>
            </w:pPr>
            <w:r>
              <w:rPr>
                <w:rFonts w:ascii="Arial" w:hAnsi="Arial" w:cs="Arial" w:hint="cs"/>
                <w:rtl/>
                <w:lang w:bidi="ar-IQ"/>
              </w:rPr>
              <w:t>----------</w:t>
            </w:r>
          </w:p>
        </w:tc>
      </w:tr>
    </w:tbl>
    <w:p w:rsidR="00163984" w:rsidRDefault="00163984" w:rsidP="00163984">
      <w:pPr>
        <w:ind w:firstLine="720"/>
        <w:rPr>
          <w:szCs w:val="24"/>
          <w:rtl/>
          <w:lang w:bidi="ar-IQ"/>
        </w:rPr>
      </w:pPr>
    </w:p>
    <w:p w:rsidR="00163984" w:rsidRDefault="00163984" w:rsidP="003E45A0">
      <w:pPr>
        <w:rPr>
          <w:szCs w:val="24"/>
          <w:rtl/>
          <w:lang w:bidi="ar-IQ"/>
        </w:rPr>
      </w:pPr>
    </w:p>
    <w:p w:rsidR="00163984" w:rsidRDefault="00163984" w:rsidP="003E45A0">
      <w:pPr>
        <w:rPr>
          <w:szCs w:val="24"/>
          <w:rtl/>
          <w:lang w:bidi="ar-IQ"/>
        </w:rPr>
      </w:pPr>
    </w:p>
    <w:p w:rsidR="00396DBD" w:rsidRDefault="00396DBD" w:rsidP="003E45A0">
      <w:pPr>
        <w:rPr>
          <w:szCs w:val="24"/>
          <w:rtl/>
          <w:lang w:bidi="ar-IQ"/>
        </w:rPr>
      </w:pPr>
    </w:p>
    <w:p w:rsidR="00396DBD" w:rsidRDefault="00396DBD" w:rsidP="003E45A0">
      <w:pPr>
        <w:rPr>
          <w:szCs w:val="24"/>
          <w:rtl/>
          <w:lang w:bidi="ar-IQ"/>
        </w:rPr>
      </w:pPr>
    </w:p>
    <w:p w:rsidR="00396DBD" w:rsidRDefault="00396DBD" w:rsidP="003E45A0">
      <w:pPr>
        <w:rPr>
          <w:szCs w:val="24"/>
          <w:rtl/>
          <w:lang w:bidi="ar-IQ"/>
        </w:rPr>
      </w:pPr>
    </w:p>
    <w:p w:rsidR="00396DBD" w:rsidRDefault="00396DBD" w:rsidP="003E45A0">
      <w:pPr>
        <w:rPr>
          <w:szCs w:val="24"/>
          <w:rtl/>
          <w:lang w:bidi="ar-IQ"/>
        </w:rPr>
      </w:pPr>
    </w:p>
    <w:p w:rsidR="00396DBD" w:rsidRPr="00DE2BFD" w:rsidRDefault="00396DBD" w:rsidP="00396DBD">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العاشرة</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396DBD" w:rsidRPr="00DF3EF0" w:rsidRDefault="00396DBD" w:rsidP="00BE55A5">
      <w:pPr>
        <w:spacing w:line="240" w:lineRule="auto"/>
        <w:jc w:val="lowKashida"/>
        <w:rPr>
          <w:rFonts w:cs="Simplified Arabic"/>
          <w:sz w:val="28"/>
          <w:szCs w:val="28"/>
          <w:rtl/>
        </w:rPr>
      </w:pPr>
      <w:r>
        <w:rPr>
          <w:rFonts w:cs="Simplified Arabic" w:hint="cs"/>
          <w:b/>
          <w:bCs/>
          <w:sz w:val="28"/>
          <w:szCs w:val="28"/>
          <w:rtl/>
        </w:rPr>
        <w:t xml:space="preserve">الوقت:   </w:t>
      </w:r>
      <w:r w:rsidR="00BE55A5">
        <w:rPr>
          <w:rFonts w:cs="Simplified Arabic" w:hint="cs"/>
          <w:sz w:val="28"/>
          <w:szCs w:val="28"/>
          <w:rtl/>
        </w:rPr>
        <w:t>25</w:t>
      </w:r>
      <w:r w:rsidRPr="00522143">
        <w:rPr>
          <w:rFonts w:cs="Simplified Arabic" w:hint="cs"/>
          <w:sz w:val="28"/>
          <w:szCs w:val="28"/>
          <w:rtl/>
        </w:rPr>
        <w:t xml:space="preserve"> دقيقة</w:t>
      </w:r>
      <w:r>
        <w:rPr>
          <w:rFonts w:cs="Simplified Arabic" w:hint="cs"/>
          <w:b/>
          <w:b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الخامس</w:t>
      </w:r>
    </w:p>
    <w:p w:rsidR="00396DBD" w:rsidRDefault="00396DBD" w:rsidP="00396DBD">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 </w:t>
      </w:r>
      <w:r>
        <w:rPr>
          <w:rFonts w:cs="Simplified Arabic" w:hint="cs"/>
          <w:sz w:val="28"/>
          <w:szCs w:val="28"/>
          <w:rtl/>
        </w:rPr>
        <w:t>الثلاثاء 8</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396DBD" w:rsidRPr="00DF3EF0" w:rsidRDefault="00396DBD" w:rsidP="00396DBD">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396DBD" w:rsidRPr="00466DF5" w:rsidRDefault="00396DBD" w:rsidP="00BE55A5">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BE55A5">
        <w:rPr>
          <w:rFonts w:cs="Simplified Arabic" w:hint="cs"/>
          <w:sz w:val="32"/>
          <w:szCs w:val="32"/>
          <w:rtl/>
        </w:rPr>
        <w:t>ومهارة الطبطبة</w:t>
      </w:r>
      <w:r>
        <w:rPr>
          <w:rFonts w:cs="Simplified Arabic" w:hint="cs"/>
          <w:sz w:val="32"/>
          <w:szCs w:val="32"/>
          <w:rtl/>
        </w:rPr>
        <w:t xml:space="preserve">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396DBD" w:rsidRPr="009A26D9" w:rsidTr="00E60B87">
        <w:trPr>
          <w:trHeight w:val="337"/>
        </w:trPr>
        <w:tc>
          <w:tcPr>
            <w:tcW w:w="425" w:type="dxa"/>
            <w:vMerge w:val="restart"/>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396DBD" w:rsidRDefault="00396DBD" w:rsidP="00AC26ED">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396DBD" w:rsidRDefault="00396DBD" w:rsidP="00AC26ED">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396DBD" w:rsidRPr="009A26D9" w:rsidRDefault="00396DBD" w:rsidP="00AC26ED">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الملاحظات</w:t>
            </w:r>
          </w:p>
        </w:tc>
      </w:tr>
      <w:tr w:rsidR="00396DBD" w:rsidRPr="009A26D9" w:rsidTr="00E60B87">
        <w:trPr>
          <w:trHeight w:val="570"/>
        </w:trPr>
        <w:tc>
          <w:tcPr>
            <w:tcW w:w="425" w:type="dxa"/>
            <w:vMerge/>
            <w:shd w:val="clear" w:color="auto" w:fill="E6E6E6"/>
            <w:vAlign w:val="center"/>
          </w:tcPr>
          <w:p w:rsidR="00396DBD" w:rsidRPr="009A26D9" w:rsidRDefault="00396DBD" w:rsidP="00AC26ED">
            <w:pPr>
              <w:jc w:val="center"/>
              <w:rPr>
                <w:sz w:val="20"/>
                <w:szCs w:val="20"/>
                <w:rtl/>
                <w:lang w:bidi="ar-IQ"/>
              </w:rPr>
            </w:pPr>
          </w:p>
        </w:tc>
        <w:tc>
          <w:tcPr>
            <w:tcW w:w="2977" w:type="dxa"/>
            <w:vMerge/>
            <w:shd w:val="clear" w:color="auto" w:fill="E6E6E6"/>
            <w:vAlign w:val="center"/>
          </w:tcPr>
          <w:p w:rsidR="00396DBD" w:rsidRPr="009A26D9" w:rsidRDefault="00396DBD" w:rsidP="00AC26ED">
            <w:pPr>
              <w:jc w:val="center"/>
              <w:rPr>
                <w:sz w:val="20"/>
                <w:szCs w:val="20"/>
                <w:rtl/>
                <w:lang w:bidi="ar-IQ"/>
              </w:rPr>
            </w:pPr>
          </w:p>
        </w:tc>
        <w:tc>
          <w:tcPr>
            <w:tcW w:w="799" w:type="dxa"/>
            <w:vMerge/>
            <w:shd w:val="clear" w:color="auto" w:fill="E6E6E6"/>
            <w:vAlign w:val="center"/>
          </w:tcPr>
          <w:p w:rsidR="00396DBD" w:rsidRPr="009A26D9" w:rsidRDefault="00396DBD" w:rsidP="00AC26ED">
            <w:pPr>
              <w:jc w:val="center"/>
              <w:rPr>
                <w:sz w:val="20"/>
                <w:szCs w:val="20"/>
                <w:rtl/>
                <w:lang w:bidi="ar-IQ"/>
              </w:rPr>
            </w:pPr>
          </w:p>
        </w:tc>
        <w:tc>
          <w:tcPr>
            <w:tcW w:w="709" w:type="dxa"/>
            <w:shd w:val="clear" w:color="auto" w:fill="E6E6E6"/>
            <w:vAlign w:val="center"/>
          </w:tcPr>
          <w:p w:rsidR="00396DBD" w:rsidRPr="009A26D9" w:rsidRDefault="00396DBD" w:rsidP="00AC26ED">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396DBD" w:rsidRPr="009A26D9" w:rsidRDefault="00396DBD" w:rsidP="00AC26ED">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396DBD" w:rsidRPr="009A26D9" w:rsidRDefault="00396DBD" w:rsidP="00AC26ED">
            <w:pPr>
              <w:jc w:val="center"/>
              <w:rPr>
                <w:sz w:val="20"/>
                <w:szCs w:val="20"/>
                <w:rtl/>
                <w:lang w:bidi="ar-IQ"/>
              </w:rPr>
            </w:pPr>
          </w:p>
        </w:tc>
        <w:tc>
          <w:tcPr>
            <w:tcW w:w="933" w:type="dxa"/>
            <w:shd w:val="clear" w:color="auto" w:fill="E6E6E6"/>
            <w:vAlign w:val="center"/>
          </w:tcPr>
          <w:p w:rsidR="00396DBD" w:rsidRPr="009A26D9" w:rsidRDefault="00396DBD" w:rsidP="00AC26ED">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396DBD" w:rsidRPr="009A26D9" w:rsidRDefault="00396DBD" w:rsidP="00AC26ED">
            <w:pPr>
              <w:jc w:val="center"/>
              <w:rPr>
                <w:sz w:val="20"/>
                <w:szCs w:val="20"/>
                <w:rtl/>
                <w:lang w:bidi="ar-IQ"/>
              </w:rPr>
            </w:pPr>
          </w:p>
        </w:tc>
        <w:tc>
          <w:tcPr>
            <w:tcW w:w="1118" w:type="dxa"/>
            <w:vMerge/>
            <w:shd w:val="clear" w:color="auto" w:fill="E6E6E6"/>
            <w:vAlign w:val="center"/>
          </w:tcPr>
          <w:p w:rsidR="00396DBD" w:rsidRPr="009A26D9" w:rsidRDefault="00396DBD" w:rsidP="00AC26ED">
            <w:pPr>
              <w:jc w:val="center"/>
              <w:rPr>
                <w:sz w:val="20"/>
                <w:szCs w:val="20"/>
                <w:rtl/>
                <w:lang w:bidi="ar-IQ"/>
              </w:rPr>
            </w:pPr>
          </w:p>
        </w:tc>
      </w:tr>
      <w:tr w:rsidR="00396DBD" w:rsidRPr="009A26D9" w:rsidTr="00E60B87">
        <w:tc>
          <w:tcPr>
            <w:tcW w:w="425" w:type="dxa"/>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1</w:t>
            </w:r>
          </w:p>
        </w:tc>
        <w:tc>
          <w:tcPr>
            <w:tcW w:w="2977" w:type="dxa"/>
            <w:shd w:val="clear" w:color="auto" w:fill="FFFFFF"/>
          </w:tcPr>
          <w:p w:rsidR="00396DBD" w:rsidRPr="00424DA0" w:rsidRDefault="00396DBD" w:rsidP="00424DA0">
            <w:pPr>
              <w:spacing w:line="240" w:lineRule="auto"/>
              <w:jc w:val="lowKashida"/>
              <w:rPr>
                <w:rFonts w:ascii="Simplified Arabic" w:hAnsi="Simplified Arabic" w:cs="Simplified Arabic"/>
                <w:b/>
                <w:bCs/>
                <w:sz w:val="20"/>
                <w:szCs w:val="20"/>
              </w:rPr>
            </w:pPr>
            <w:r w:rsidRPr="00AE7E8F">
              <w:rPr>
                <w:rFonts w:ascii="Simplified Arabic" w:hAnsi="Simplified Arabic" w:cs="Simplified Arabic" w:hint="cs"/>
                <w:sz w:val="20"/>
                <w:szCs w:val="20"/>
                <w:rtl/>
              </w:rPr>
              <w:t xml:space="preserve">يقف اللاعبون على شكل مجموعتين (أ،ب) وبينهما مسافة (20) متر ، ونضع شاخص عدد (9) بين المجموعتين حيث تكون المسافة مابين شاخص وآخر (2) متر ، يبدأ التمرين بانطلاق اللاعب بالكرسي المتحرك المثقل </w:t>
            </w:r>
            <w:r>
              <w:rPr>
                <w:rFonts w:ascii="Simplified Arabic" w:hAnsi="Simplified Arabic" w:cs="Simplified Arabic" w:hint="cs"/>
                <w:sz w:val="20"/>
                <w:szCs w:val="20"/>
                <w:rtl/>
              </w:rPr>
              <w:t xml:space="preserve">بوزن 5 كغم </w:t>
            </w:r>
            <w:r w:rsidRPr="00AE7E8F">
              <w:rPr>
                <w:rFonts w:ascii="Simplified Arabic" w:hAnsi="Simplified Arabic" w:cs="Simplified Arabic" w:hint="cs"/>
                <w:sz w:val="20"/>
                <w:szCs w:val="20"/>
                <w:rtl/>
              </w:rPr>
              <w:t>من كلا المجموعتين في آن واحد</w:t>
            </w:r>
            <w:r w:rsidR="00424DA0">
              <w:rPr>
                <w:rFonts w:ascii="Simplified Arabic" w:hAnsi="Simplified Arabic" w:cs="Simplified Arabic" w:hint="cs"/>
                <w:sz w:val="20"/>
                <w:szCs w:val="20"/>
                <w:rtl/>
              </w:rPr>
              <w:t xml:space="preserve"> واداء الطبطبة</w:t>
            </w:r>
            <w:r w:rsidRPr="00AE7E8F">
              <w:rPr>
                <w:rFonts w:ascii="Simplified Arabic" w:hAnsi="Simplified Arabic" w:cs="Simplified Arabic" w:hint="cs"/>
                <w:sz w:val="20"/>
                <w:szCs w:val="20"/>
                <w:rtl/>
              </w:rPr>
              <w:t xml:space="preserve"> واجتياز الشاخص والوقوف خلف المجموعة الأخرى </w:t>
            </w:r>
            <w:r w:rsidRPr="00AE7E8F">
              <w:rPr>
                <w:rFonts w:ascii="Simplified Arabic" w:hAnsi="Simplified Arabic" w:cs="Simplified Arabic" w:hint="cs"/>
                <w:b/>
                <w:bCs/>
                <w:sz w:val="20"/>
                <w:szCs w:val="20"/>
                <w:rtl/>
              </w:rPr>
              <w:t>.</w:t>
            </w:r>
          </w:p>
        </w:tc>
        <w:tc>
          <w:tcPr>
            <w:tcW w:w="799" w:type="dxa"/>
            <w:shd w:val="clear" w:color="auto" w:fill="FFFFFF"/>
            <w:vAlign w:val="center"/>
          </w:tcPr>
          <w:p w:rsidR="00396DBD" w:rsidRPr="009A26D9" w:rsidRDefault="00396DBD" w:rsidP="00424DA0">
            <w:pPr>
              <w:jc w:val="center"/>
              <w:rPr>
                <w:sz w:val="20"/>
                <w:szCs w:val="20"/>
                <w:rtl/>
                <w:lang w:bidi="ar-IQ"/>
              </w:rPr>
            </w:pPr>
            <w:r w:rsidRPr="009A26D9">
              <w:rPr>
                <w:rFonts w:hint="cs"/>
                <w:sz w:val="20"/>
                <w:szCs w:val="20"/>
                <w:rtl/>
                <w:lang w:bidi="ar-IQ"/>
              </w:rPr>
              <w:t>9</w:t>
            </w:r>
            <w:r w:rsidR="00424DA0">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396DBD" w:rsidRPr="009A26D9" w:rsidRDefault="00424DA0" w:rsidP="00AC26ED">
            <w:pPr>
              <w:jc w:val="center"/>
              <w:rPr>
                <w:sz w:val="20"/>
                <w:szCs w:val="20"/>
                <w:rtl/>
                <w:lang w:bidi="ar-IQ"/>
              </w:rPr>
            </w:pPr>
            <w:r>
              <w:rPr>
                <w:rFonts w:hint="cs"/>
                <w:sz w:val="20"/>
                <w:szCs w:val="20"/>
                <w:rtl/>
                <w:lang w:bidi="ar-IQ"/>
              </w:rPr>
              <w:t>4</w:t>
            </w:r>
          </w:p>
        </w:tc>
        <w:tc>
          <w:tcPr>
            <w:tcW w:w="850" w:type="dxa"/>
            <w:shd w:val="clear" w:color="auto" w:fill="FFFFFF"/>
            <w:vAlign w:val="center"/>
          </w:tcPr>
          <w:p w:rsidR="00396DBD" w:rsidRPr="009A26D9" w:rsidRDefault="00396DBD" w:rsidP="00AC26ED">
            <w:pPr>
              <w:jc w:val="center"/>
              <w:rPr>
                <w:sz w:val="20"/>
                <w:szCs w:val="20"/>
                <w:rtl/>
                <w:lang w:bidi="ar-IQ"/>
              </w:rPr>
            </w:pPr>
            <w:r>
              <w:rPr>
                <w:rFonts w:hint="cs"/>
                <w:sz w:val="20"/>
                <w:szCs w:val="20"/>
                <w:rtl/>
                <w:lang w:bidi="ar-IQ"/>
              </w:rPr>
              <w:t>2</w:t>
            </w:r>
          </w:p>
        </w:tc>
        <w:tc>
          <w:tcPr>
            <w:tcW w:w="781" w:type="dxa"/>
            <w:shd w:val="clear" w:color="auto" w:fill="FFFFFF"/>
            <w:vAlign w:val="center"/>
          </w:tcPr>
          <w:p w:rsidR="00396DBD" w:rsidRPr="009A26D9" w:rsidRDefault="00424DA0" w:rsidP="00AC26ED">
            <w:pPr>
              <w:jc w:val="center"/>
              <w:rPr>
                <w:sz w:val="20"/>
                <w:szCs w:val="20"/>
                <w:rtl/>
                <w:lang w:bidi="ar-IQ"/>
              </w:rPr>
            </w:pPr>
            <w:r>
              <w:rPr>
                <w:rFonts w:hint="cs"/>
                <w:sz w:val="20"/>
                <w:szCs w:val="20"/>
                <w:rtl/>
                <w:lang w:bidi="ar-IQ"/>
              </w:rPr>
              <w:t>15ثا</w:t>
            </w:r>
          </w:p>
        </w:tc>
        <w:tc>
          <w:tcPr>
            <w:tcW w:w="933" w:type="dxa"/>
            <w:shd w:val="clear" w:color="auto" w:fill="FFFFFF"/>
            <w:vAlign w:val="center"/>
          </w:tcPr>
          <w:p w:rsidR="00396DBD" w:rsidRPr="009A26D9" w:rsidRDefault="00424DA0" w:rsidP="00AC26ED">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396DBD" w:rsidRPr="009A26D9" w:rsidRDefault="00396DBD" w:rsidP="00AC26ED">
            <w:pPr>
              <w:jc w:val="center"/>
              <w:rPr>
                <w:sz w:val="20"/>
                <w:szCs w:val="20"/>
                <w:rtl/>
                <w:lang w:bidi="ar-IQ"/>
              </w:rPr>
            </w:pPr>
            <w:r>
              <w:rPr>
                <w:rFonts w:hint="cs"/>
                <w:sz w:val="20"/>
                <w:szCs w:val="20"/>
                <w:rtl/>
                <w:lang w:bidi="ar-IQ"/>
              </w:rPr>
              <w:t>2د</w:t>
            </w:r>
          </w:p>
        </w:tc>
        <w:tc>
          <w:tcPr>
            <w:tcW w:w="761" w:type="dxa"/>
            <w:shd w:val="clear" w:color="auto" w:fill="FFFFFF"/>
            <w:vAlign w:val="center"/>
          </w:tcPr>
          <w:p w:rsidR="00396DBD" w:rsidRPr="009A26D9" w:rsidRDefault="004A263E" w:rsidP="00AC26ED">
            <w:pPr>
              <w:jc w:val="center"/>
              <w:rPr>
                <w:sz w:val="20"/>
                <w:szCs w:val="20"/>
                <w:rtl/>
                <w:lang w:bidi="ar-IQ"/>
              </w:rPr>
            </w:pPr>
            <w:r>
              <w:rPr>
                <w:rFonts w:hint="cs"/>
                <w:sz w:val="20"/>
                <w:szCs w:val="20"/>
                <w:rtl/>
                <w:lang w:bidi="ar-IQ"/>
              </w:rPr>
              <w:t>9</w:t>
            </w:r>
            <w:r w:rsidR="00396DBD">
              <w:rPr>
                <w:rFonts w:hint="cs"/>
                <w:sz w:val="20"/>
                <w:szCs w:val="20"/>
                <w:rtl/>
                <w:lang w:bidi="ar-IQ"/>
              </w:rPr>
              <w:t>د</w:t>
            </w:r>
          </w:p>
        </w:tc>
        <w:tc>
          <w:tcPr>
            <w:tcW w:w="1118" w:type="dxa"/>
            <w:shd w:val="clear" w:color="auto" w:fill="FFFFFF"/>
            <w:vAlign w:val="center"/>
          </w:tcPr>
          <w:p w:rsidR="00396DBD" w:rsidRPr="009A26D9" w:rsidRDefault="00BE55A5" w:rsidP="00AC26ED">
            <w:pPr>
              <w:jc w:val="center"/>
              <w:rPr>
                <w:sz w:val="20"/>
                <w:szCs w:val="20"/>
                <w:rtl/>
                <w:lang w:bidi="ar-IQ"/>
              </w:rPr>
            </w:pPr>
            <w:r>
              <w:rPr>
                <w:rFonts w:ascii="Arial" w:hAnsi="Arial" w:cs="Arial" w:hint="cs"/>
                <w:rtl/>
                <w:lang w:bidi="ar-IQ"/>
              </w:rPr>
              <w:t>---------</w:t>
            </w:r>
          </w:p>
        </w:tc>
      </w:tr>
      <w:tr w:rsidR="00396DBD" w:rsidRPr="009A26D9" w:rsidTr="00E60B87">
        <w:trPr>
          <w:trHeight w:val="1275"/>
        </w:trPr>
        <w:tc>
          <w:tcPr>
            <w:tcW w:w="425" w:type="dxa"/>
            <w:shd w:val="clear" w:color="auto" w:fill="E6E6E6"/>
            <w:vAlign w:val="center"/>
          </w:tcPr>
          <w:p w:rsidR="00396DBD" w:rsidRPr="009A26D9" w:rsidRDefault="00396DBD" w:rsidP="00AC26ED">
            <w:pPr>
              <w:jc w:val="center"/>
              <w:rPr>
                <w:sz w:val="20"/>
                <w:szCs w:val="20"/>
                <w:rtl/>
                <w:lang w:bidi="ar-IQ"/>
              </w:rPr>
            </w:pPr>
            <w:r w:rsidRPr="009A26D9">
              <w:rPr>
                <w:rFonts w:hint="cs"/>
                <w:sz w:val="20"/>
                <w:szCs w:val="20"/>
                <w:rtl/>
                <w:lang w:bidi="ar-IQ"/>
              </w:rPr>
              <w:t>2</w:t>
            </w:r>
          </w:p>
        </w:tc>
        <w:tc>
          <w:tcPr>
            <w:tcW w:w="2977" w:type="dxa"/>
            <w:shd w:val="clear" w:color="auto" w:fill="FFFFFF"/>
          </w:tcPr>
          <w:p w:rsidR="00396DBD" w:rsidRPr="00424DA0" w:rsidRDefault="00424DA0" w:rsidP="00424DA0">
            <w:pPr>
              <w:jc w:val="lowKashida"/>
              <w:rPr>
                <w:rFonts w:ascii="Simplified Arabic" w:hAnsi="Simplified Arabic" w:cs="Simplified Arabic"/>
              </w:rPr>
            </w:pPr>
            <w:r w:rsidRPr="000317CD">
              <w:rPr>
                <w:rFonts w:ascii="Simplified Arabic" w:hAnsi="Simplified Arabic" w:cs="Simplified Arabic"/>
                <w:rtl/>
              </w:rPr>
              <w:t>يربط كرسي اللاعب بحبل مطاط بطول (10) متر بقاعدة هدف كرة السلة الثابت ،</w:t>
            </w:r>
            <w:r w:rsidRPr="000317CD">
              <w:rPr>
                <w:rFonts w:ascii="Simplified Arabic" w:hAnsi="Simplified Arabic" w:cs="Simplified Arabic" w:hint="cs"/>
                <w:rtl/>
              </w:rPr>
              <w:t xml:space="preserve"> ويوضع شاخص</w:t>
            </w:r>
            <w:r>
              <w:rPr>
                <w:rFonts w:ascii="Simplified Arabic" w:hAnsi="Simplified Arabic" w:cs="Simplified Arabic" w:hint="cs"/>
                <w:rtl/>
              </w:rPr>
              <w:t xml:space="preserve"> عدد 3</w:t>
            </w:r>
            <w:r w:rsidRPr="000317CD">
              <w:rPr>
                <w:rFonts w:ascii="Simplified Arabic" w:hAnsi="Simplified Arabic" w:cs="Simplified Arabic" w:hint="cs"/>
                <w:rtl/>
              </w:rPr>
              <w:t xml:space="preserve"> أمام اللاعب بمسافة (1.5) متر .</w:t>
            </w:r>
            <w:r w:rsidRPr="000317CD">
              <w:rPr>
                <w:rFonts w:ascii="Simplified Arabic" w:hAnsi="Simplified Arabic" w:cs="Simplified Arabic"/>
                <w:rtl/>
              </w:rPr>
              <w:t xml:space="preserve"> ويبدأ التمرين بمحاولة الجري بالكرسي المتحرك للأمام </w:t>
            </w:r>
            <w:r w:rsidRPr="000317CD">
              <w:rPr>
                <w:rFonts w:ascii="Simplified Arabic" w:hAnsi="Simplified Arabic" w:cs="Simplified Arabic" w:hint="cs"/>
                <w:rtl/>
              </w:rPr>
              <w:t>واجتياز الش</w:t>
            </w:r>
            <w:r>
              <w:rPr>
                <w:rFonts w:ascii="Simplified Arabic" w:hAnsi="Simplified Arabic" w:cs="Simplified Arabic" w:hint="cs"/>
                <w:rtl/>
              </w:rPr>
              <w:t>و</w:t>
            </w:r>
            <w:r w:rsidRPr="000317CD">
              <w:rPr>
                <w:rFonts w:ascii="Simplified Arabic" w:hAnsi="Simplified Arabic" w:cs="Simplified Arabic" w:hint="cs"/>
                <w:rtl/>
              </w:rPr>
              <w:t xml:space="preserve">اخص </w:t>
            </w:r>
            <w:r w:rsidRPr="000317CD">
              <w:rPr>
                <w:rFonts w:ascii="Simplified Arabic" w:hAnsi="Simplified Arabic" w:cs="Simplified Arabic"/>
                <w:rtl/>
              </w:rPr>
              <w:t>مع مقاومة الحبل المطاطي</w:t>
            </w:r>
            <w:r>
              <w:rPr>
                <w:rFonts w:ascii="Simplified Arabic" w:hAnsi="Simplified Arabic" w:cs="Simplified Arabic" w:hint="cs"/>
                <w:rtl/>
              </w:rPr>
              <w:t xml:space="preserve"> </w:t>
            </w:r>
            <w:r w:rsidRPr="000317CD">
              <w:rPr>
                <w:rFonts w:ascii="Simplified Arabic" w:hAnsi="Simplified Arabic" w:cs="Simplified Arabic"/>
                <w:rtl/>
              </w:rPr>
              <w:t>.</w:t>
            </w:r>
          </w:p>
        </w:tc>
        <w:tc>
          <w:tcPr>
            <w:tcW w:w="799" w:type="dxa"/>
            <w:shd w:val="clear" w:color="auto" w:fill="FFFFFF"/>
            <w:vAlign w:val="center"/>
          </w:tcPr>
          <w:p w:rsidR="00396DBD" w:rsidRPr="009A26D9" w:rsidRDefault="00396DBD" w:rsidP="00424DA0">
            <w:pPr>
              <w:jc w:val="center"/>
              <w:rPr>
                <w:sz w:val="20"/>
                <w:szCs w:val="20"/>
                <w:rtl/>
                <w:lang w:bidi="ar-IQ"/>
              </w:rPr>
            </w:pPr>
            <w:r>
              <w:rPr>
                <w:rFonts w:hint="cs"/>
                <w:sz w:val="20"/>
                <w:szCs w:val="20"/>
                <w:rtl/>
                <w:lang w:bidi="ar-IQ"/>
              </w:rPr>
              <w:t>9</w:t>
            </w:r>
            <w:r w:rsidR="00424DA0">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396DBD" w:rsidRPr="009A26D9" w:rsidRDefault="00424DA0" w:rsidP="00424DA0">
            <w:pPr>
              <w:jc w:val="center"/>
              <w:rPr>
                <w:sz w:val="20"/>
                <w:szCs w:val="20"/>
                <w:rtl/>
                <w:lang w:bidi="ar-IQ"/>
              </w:rPr>
            </w:pPr>
            <w:r>
              <w:rPr>
                <w:rFonts w:hint="cs"/>
                <w:sz w:val="20"/>
                <w:szCs w:val="20"/>
                <w:rtl/>
                <w:lang w:bidi="ar-IQ"/>
              </w:rPr>
              <w:t>6</w:t>
            </w:r>
          </w:p>
        </w:tc>
        <w:tc>
          <w:tcPr>
            <w:tcW w:w="850" w:type="dxa"/>
            <w:shd w:val="clear" w:color="auto" w:fill="FFFFFF"/>
            <w:vAlign w:val="center"/>
          </w:tcPr>
          <w:p w:rsidR="00396DBD" w:rsidRPr="009A26D9" w:rsidRDefault="00396DBD" w:rsidP="00AC26ED">
            <w:pPr>
              <w:jc w:val="center"/>
              <w:rPr>
                <w:sz w:val="20"/>
                <w:szCs w:val="20"/>
                <w:rtl/>
                <w:lang w:bidi="ar-IQ"/>
              </w:rPr>
            </w:pPr>
            <w:r w:rsidRPr="009A26D9">
              <w:rPr>
                <w:rFonts w:hint="cs"/>
                <w:sz w:val="20"/>
                <w:szCs w:val="20"/>
                <w:rtl/>
                <w:lang w:bidi="ar-IQ"/>
              </w:rPr>
              <w:t>3</w:t>
            </w:r>
          </w:p>
        </w:tc>
        <w:tc>
          <w:tcPr>
            <w:tcW w:w="781" w:type="dxa"/>
            <w:shd w:val="clear" w:color="auto" w:fill="FFFFFF"/>
            <w:vAlign w:val="center"/>
          </w:tcPr>
          <w:p w:rsidR="00396DBD" w:rsidRPr="009A26D9" w:rsidRDefault="00424DA0" w:rsidP="00AC26ED">
            <w:pPr>
              <w:jc w:val="center"/>
              <w:rPr>
                <w:sz w:val="20"/>
                <w:szCs w:val="20"/>
                <w:rtl/>
                <w:lang w:bidi="ar-IQ"/>
              </w:rPr>
            </w:pPr>
            <w:r>
              <w:rPr>
                <w:rFonts w:hint="cs"/>
                <w:sz w:val="20"/>
                <w:szCs w:val="20"/>
                <w:rtl/>
                <w:lang w:bidi="ar-IQ"/>
              </w:rPr>
              <w:t>15ثا</w:t>
            </w:r>
          </w:p>
        </w:tc>
        <w:tc>
          <w:tcPr>
            <w:tcW w:w="933" w:type="dxa"/>
            <w:shd w:val="clear" w:color="auto" w:fill="FFFFFF"/>
            <w:vAlign w:val="center"/>
          </w:tcPr>
          <w:p w:rsidR="00396DBD" w:rsidRPr="009A26D9" w:rsidRDefault="00424DA0" w:rsidP="00AC26ED">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396DBD" w:rsidRPr="009A26D9" w:rsidRDefault="00396DBD" w:rsidP="00AC26ED">
            <w:pPr>
              <w:jc w:val="center"/>
              <w:rPr>
                <w:sz w:val="20"/>
                <w:szCs w:val="20"/>
                <w:rtl/>
                <w:lang w:bidi="ar-IQ"/>
              </w:rPr>
            </w:pPr>
            <w:r>
              <w:rPr>
                <w:rFonts w:hint="cs"/>
                <w:sz w:val="20"/>
                <w:szCs w:val="20"/>
                <w:rtl/>
                <w:lang w:bidi="ar-IQ"/>
              </w:rPr>
              <w:t>2د</w:t>
            </w:r>
          </w:p>
        </w:tc>
        <w:tc>
          <w:tcPr>
            <w:tcW w:w="761" w:type="dxa"/>
            <w:shd w:val="clear" w:color="auto" w:fill="FFFFFF"/>
            <w:vAlign w:val="center"/>
          </w:tcPr>
          <w:p w:rsidR="00396DBD" w:rsidRPr="009A26D9" w:rsidRDefault="00396DBD" w:rsidP="00BE55A5">
            <w:pPr>
              <w:jc w:val="center"/>
              <w:rPr>
                <w:sz w:val="20"/>
                <w:szCs w:val="20"/>
                <w:rtl/>
                <w:lang w:bidi="ar-IQ"/>
              </w:rPr>
            </w:pPr>
            <w:r>
              <w:rPr>
                <w:rFonts w:hint="cs"/>
                <w:sz w:val="20"/>
                <w:szCs w:val="20"/>
                <w:rtl/>
                <w:lang w:bidi="ar-IQ"/>
              </w:rPr>
              <w:t>1</w:t>
            </w:r>
            <w:r w:rsidR="00BE55A5">
              <w:rPr>
                <w:rFonts w:hint="cs"/>
                <w:sz w:val="20"/>
                <w:szCs w:val="20"/>
                <w:rtl/>
                <w:lang w:bidi="ar-IQ"/>
              </w:rPr>
              <w:t>6</w:t>
            </w:r>
            <w:r w:rsidRPr="009A26D9">
              <w:rPr>
                <w:rFonts w:hint="cs"/>
                <w:sz w:val="20"/>
                <w:szCs w:val="20"/>
                <w:rtl/>
                <w:lang w:bidi="ar-IQ"/>
              </w:rPr>
              <w:t>د</w:t>
            </w:r>
          </w:p>
        </w:tc>
        <w:tc>
          <w:tcPr>
            <w:tcW w:w="1118" w:type="dxa"/>
            <w:shd w:val="clear" w:color="auto" w:fill="FFFFFF"/>
            <w:vAlign w:val="center"/>
          </w:tcPr>
          <w:p w:rsidR="00396DBD" w:rsidRPr="009A26D9" w:rsidRDefault="00BE55A5" w:rsidP="00AC26ED">
            <w:pPr>
              <w:jc w:val="center"/>
              <w:rPr>
                <w:sz w:val="20"/>
                <w:szCs w:val="20"/>
                <w:rtl/>
                <w:lang w:bidi="ar-IQ"/>
              </w:rPr>
            </w:pPr>
            <w:r>
              <w:rPr>
                <w:rFonts w:ascii="Arial" w:hAnsi="Arial" w:cs="Arial" w:hint="cs"/>
                <w:rtl/>
                <w:lang w:bidi="ar-IQ"/>
              </w:rPr>
              <w:t>-----------</w:t>
            </w:r>
          </w:p>
        </w:tc>
      </w:tr>
    </w:tbl>
    <w:p w:rsidR="00396DBD" w:rsidRDefault="00396DBD" w:rsidP="003E45A0">
      <w:pPr>
        <w:rPr>
          <w:szCs w:val="24"/>
          <w:rtl/>
          <w:lang w:bidi="ar-IQ"/>
        </w:rPr>
      </w:pPr>
    </w:p>
    <w:p w:rsidR="00396DBD" w:rsidRDefault="00396DBD" w:rsidP="003E45A0">
      <w:pPr>
        <w:rPr>
          <w:szCs w:val="24"/>
          <w:rtl/>
          <w:lang w:bidi="ar-IQ"/>
        </w:rPr>
      </w:pPr>
    </w:p>
    <w:p w:rsidR="00E53C12" w:rsidRDefault="00E53C12" w:rsidP="003E45A0">
      <w:pPr>
        <w:rPr>
          <w:szCs w:val="24"/>
          <w:rtl/>
          <w:lang w:bidi="ar-IQ"/>
        </w:rPr>
      </w:pPr>
    </w:p>
    <w:p w:rsidR="00D87E5F" w:rsidRPr="00DF3EF0" w:rsidRDefault="00D87E5F" w:rsidP="003E45A0">
      <w:pPr>
        <w:rPr>
          <w:lang w:bidi="ar-IQ"/>
        </w:rPr>
      </w:pPr>
    </w:p>
    <w:p w:rsidR="00BE55A5" w:rsidRDefault="00BE55A5" w:rsidP="00BE55A5">
      <w:pPr>
        <w:rPr>
          <w:rtl/>
        </w:rPr>
      </w:pPr>
    </w:p>
    <w:p w:rsidR="00BE55A5" w:rsidRPr="00DE2BFD" w:rsidRDefault="00BE55A5" w:rsidP="00BE55A5">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الحاية عشر</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BE55A5" w:rsidRPr="00DF3EF0" w:rsidRDefault="00BE55A5" w:rsidP="00A75878">
      <w:pPr>
        <w:spacing w:line="240" w:lineRule="auto"/>
        <w:jc w:val="lowKashida"/>
        <w:rPr>
          <w:rFonts w:cs="Simplified Arabic"/>
          <w:sz w:val="28"/>
          <w:szCs w:val="28"/>
          <w:rtl/>
        </w:rPr>
      </w:pPr>
      <w:r>
        <w:rPr>
          <w:rFonts w:cs="Simplified Arabic" w:hint="cs"/>
          <w:b/>
          <w:bCs/>
          <w:sz w:val="28"/>
          <w:szCs w:val="28"/>
          <w:rtl/>
        </w:rPr>
        <w:t xml:space="preserve">الوقت:   </w:t>
      </w:r>
      <w:r>
        <w:rPr>
          <w:rFonts w:cs="Simplified Arabic" w:hint="cs"/>
          <w:sz w:val="28"/>
          <w:szCs w:val="28"/>
          <w:rtl/>
        </w:rPr>
        <w:t>2</w:t>
      </w:r>
      <w:r w:rsidR="00A75878">
        <w:rPr>
          <w:rFonts w:cs="Simplified Arabic" w:hint="cs"/>
          <w:sz w:val="28"/>
          <w:szCs w:val="28"/>
          <w:rtl/>
        </w:rPr>
        <w:t>6</w:t>
      </w:r>
      <w:r w:rsidRPr="00522143">
        <w:rPr>
          <w:rFonts w:cs="Simplified Arabic" w:hint="cs"/>
          <w:sz w:val="28"/>
          <w:szCs w:val="28"/>
          <w:rtl/>
        </w:rPr>
        <w:t xml:space="preserve"> دقيقة</w:t>
      </w:r>
      <w:r>
        <w:rPr>
          <w:rFonts w:cs="Simplified Arabic" w:hint="cs"/>
          <w:b/>
          <w:bCs/>
          <w:sz w:val="28"/>
          <w:szCs w:val="28"/>
          <w:rtl/>
        </w:rPr>
        <w:t xml:space="preserve">                                                 </w:t>
      </w:r>
      <w:r>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السادس</w:t>
      </w:r>
    </w:p>
    <w:p w:rsidR="00BE55A5" w:rsidRDefault="00BE55A5" w:rsidP="00BE55A5">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w:t>
      </w:r>
      <w:r>
        <w:rPr>
          <w:rFonts w:cs="Simplified Arabic" w:hint="cs"/>
          <w:sz w:val="28"/>
          <w:szCs w:val="28"/>
          <w:rtl/>
        </w:rPr>
        <w:t>الاحد  13</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BE55A5" w:rsidRPr="00DF3EF0" w:rsidRDefault="00BE55A5" w:rsidP="00BE55A5">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BE55A5" w:rsidRPr="00466DF5" w:rsidRDefault="00BE55A5" w:rsidP="00A75878">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A75878">
        <w:rPr>
          <w:rFonts w:cs="Simplified Arabic" w:hint="cs"/>
          <w:sz w:val="32"/>
          <w:szCs w:val="32"/>
          <w:rtl/>
        </w:rPr>
        <w:t>والاحساس بالزمن</w:t>
      </w:r>
      <w:r>
        <w:rPr>
          <w:rFonts w:cs="Simplified Arabic" w:hint="cs"/>
          <w:sz w:val="32"/>
          <w:szCs w:val="32"/>
          <w:rtl/>
        </w:rPr>
        <w:t xml:space="preserve">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BE55A5" w:rsidRPr="009A26D9" w:rsidTr="00F04B7C">
        <w:trPr>
          <w:trHeight w:val="337"/>
        </w:trPr>
        <w:tc>
          <w:tcPr>
            <w:tcW w:w="425" w:type="dxa"/>
            <w:vMerge w:val="restart"/>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BE55A5" w:rsidRDefault="00BE55A5" w:rsidP="00AC26ED">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BE55A5" w:rsidRDefault="00BE55A5" w:rsidP="00AC26ED">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BE55A5" w:rsidRPr="009A26D9" w:rsidRDefault="00BE55A5" w:rsidP="00AC26ED">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الملاحظات</w:t>
            </w:r>
          </w:p>
        </w:tc>
      </w:tr>
      <w:tr w:rsidR="00BE55A5" w:rsidRPr="009A26D9" w:rsidTr="00F04B7C">
        <w:trPr>
          <w:trHeight w:val="570"/>
        </w:trPr>
        <w:tc>
          <w:tcPr>
            <w:tcW w:w="425" w:type="dxa"/>
            <w:vMerge/>
            <w:shd w:val="clear" w:color="auto" w:fill="E6E6E6"/>
            <w:vAlign w:val="center"/>
          </w:tcPr>
          <w:p w:rsidR="00BE55A5" w:rsidRPr="009A26D9" w:rsidRDefault="00BE55A5" w:rsidP="00AC26ED">
            <w:pPr>
              <w:jc w:val="center"/>
              <w:rPr>
                <w:sz w:val="20"/>
                <w:szCs w:val="20"/>
                <w:rtl/>
                <w:lang w:bidi="ar-IQ"/>
              </w:rPr>
            </w:pPr>
          </w:p>
        </w:tc>
        <w:tc>
          <w:tcPr>
            <w:tcW w:w="2977" w:type="dxa"/>
            <w:vMerge/>
            <w:shd w:val="clear" w:color="auto" w:fill="E6E6E6"/>
            <w:vAlign w:val="center"/>
          </w:tcPr>
          <w:p w:rsidR="00BE55A5" w:rsidRPr="009A26D9" w:rsidRDefault="00BE55A5" w:rsidP="00AC26ED">
            <w:pPr>
              <w:jc w:val="center"/>
              <w:rPr>
                <w:sz w:val="20"/>
                <w:szCs w:val="20"/>
                <w:rtl/>
                <w:lang w:bidi="ar-IQ"/>
              </w:rPr>
            </w:pPr>
          </w:p>
        </w:tc>
        <w:tc>
          <w:tcPr>
            <w:tcW w:w="799" w:type="dxa"/>
            <w:vMerge/>
            <w:shd w:val="clear" w:color="auto" w:fill="E6E6E6"/>
            <w:vAlign w:val="center"/>
          </w:tcPr>
          <w:p w:rsidR="00BE55A5" w:rsidRPr="009A26D9" w:rsidRDefault="00BE55A5" w:rsidP="00AC26ED">
            <w:pPr>
              <w:jc w:val="center"/>
              <w:rPr>
                <w:sz w:val="20"/>
                <w:szCs w:val="20"/>
                <w:rtl/>
                <w:lang w:bidi="ar-IQ"/>
              </w:rPr>
            </w:pPr>
          </w:p>
        </w:tc>
        <w:tc>
          <w:tcPr>
            <w:tcW w:w="709" w:type="dxa"/>
            <w:shd w:val="clear" w:color="auto" w:fill="E6E6E6"/>
            <w:vAlign w:val="center"/>
          </w:tcPr>
          <w:p w:rsidR="00BE55A5" w:rsidRPr="009A26D9" w:rsidRDefault="00BE55A5" w:rsidP="00AC26ED">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BE55A5" w:rsidRPr="009A26D9" w:rsidRDefault="00BE55A5" w:rsidP="00AC26ED">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BE55A5" w:rsidRPr="009A26D9" w:rsidRDefault="00BE55A5" w:rsidP="00AC26ED">
            <w:pPr>
              <w:jc w:val="center"/>
              <w:rPr>
                <w:sz w:val="20"/>
                <w:szCs w:val="20"/>
                <w:rtl/>
                <w:lang w:bidi="ar-IQ"/>
              </w:rPr>
            </w:pPr>
          </w:p>
        </w:tc>
        <w:tc>
          <w:tcPr>
            <w:tcW w:w="933" w:type="dxa"/>
            <w:shd w:val="clear" w:color="auto" w:fill="E6E6E6"/>
            <w:vAlign w:val="center"/>
          </w:tcPr>
          <w:p w:rsidR="00BE55A5" w:rsidRPr="009A26D9" w:rsidRDefault="00BE55A5" w:rsidP="00AC26ED">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BE55A5" w:rsidRPr="009A26D9" w:rsidRDefault="00BE55A5" w:rsidP="00AC26ED">
            <w:pPr>
              <w:jc w:val="center"/>
              <w:rPr>
                <w:sz w:val="20"/>
                <w:szCs w:val="20"/>
                <w:rtl/>
                <w:lang w:bidi="ar-IQ"/>
              </w:rPr>
            </w:pPr>
          </w:p>
        </w:tc>
        <w:tc>
          <w:tcPr>
            <w:tcW w:w="1118" w:type="dxa"/>
            <w:vMerge/>
            <w:shd w:val="clear" w:color="auto" w:fill="E6E6E6"/>
            <w:vAlign w:val="center"/>
          </w:tcPr>
          <w:p w:rsidR="00BE55A5" w:rsidRPr="009A26D9" w:rsidRDefault="00BE55A5" w:rsidP="00AC26ED">
            <w:pPr>
              <w:jc w:val="center"/>
              <w:rPr>
                <w:sz w:val="20"/>
                <w:szCs w:val="20"/>
                <w:rtl/>
                <w:lang w:bidi="ar-IQ"/>
              </w:rPr>
            </w:pPr>
          </w:p>
        </w:tc>
      </w:tr>
      <w:tr w:rsidR="00BE55A5" w:rsidRPr="009A26D9" w:rsidTr="00F04B7C">
        <w:tc>
          <w:tcPr>
            <w:tcW w:w="425" w:type="dxa"/>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1</w:t>
            </w:r>
          </w:p>
        </w:tc>
        <w:tc>
          <w:tcPr>
            <w:tcW w:w="2977" w:type="dxa"/>
            <w:shd w:val="clear" w:color="auto" w:fill="FFFFFF"/>
          </w:tcPr>
          <w:p w:rsidR="00BE55A5" w:rsidRPr="00A56281" w:rsidRDefault="00A56281" w:rsidP="00A56281">
            <w:pPr>
              <w:spacing w:line="240" w:lineRule="auto"/>
              <w:jc w:val="lowKashida"/>
              <w:rPr>
                <w:rFonts w:ascii="Simplified Arabic" w:hAnsi="Simplified Arabic" w:cs="Simplified Arabic"/>
                <w:sz w:val="20"/>
                <w:szCs w:val="20"/>
              </w:rPr>
            </w:pPr>
            <w:r w:rsidRPr="00A56281">
              <w:rPr>
                <w:rFonts w:ascii="Simplified Arabic" w:hAnsi="Simplified Arabic" w:cs="Simplified Arabic"/>
                <w:sz w:val="20"/>
                <w:szCs w:val="20"/>
                <w:rtl/>
              </w:rPr>
              <w:t>يربط كرسي اللاعب بحبل مطاط بطول (10) متر بقاعدة هدف كرة السلة الثابت ، ويبدأ التمرين بمحاولة الجري بالكرسي المتحرك للأمام مع مقاومة الحبل المطاطي.</w:t>
            </w:r>
          </w:p>
        </w:tc>
        <w:tc>
          <w:tcPr>
            <w:tcW w:w="799"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95</w:t>
            </w:r>
            <w:r w:rsidR="00BE55A5" w:rsidRPr="009A26D9">
              <w:rPr>
                <w:rFonts w:hint="cs"/>
                <w:sz w:val="20"/>
                <w:szCs w:val="20"/>
                <w:rtl/>
                <w:lang w:bidi="ar-IQ"/>
              </w:rPr>
              <w:t>%</w:t>
            </w:r>
          </w:p>
        </w:tc>
        <w:tc>
          <w:tcPr>
            <w:tcW w:w="709"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4</w:t>
            </w:r>
          </w:p>
        </w:tc>
        <w:tc>
          <w:tcPr>
            <w:tcW w:w="850"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2</w:t>
            </w:r>
          </w:p>
        </w:tc>
        <w:tc>
          <w:tcPr>
            <w:tcW w:w="781" w:type="dxa"/>
            <w:shd w:val="clear" w:color="auto" w:fill="FFFFFF"/>
            <w:vAlign w:val="center"/>
          </w:tcPr>
          <w:p w:rsidR="00BE55A5" w:rsidRPr="009A26D9" w:rsidRDefault="00A56281" w:rsidP="00A56281">
            <w:pPr>
              <w:jc w:val="center"/>
              <w:rPr>
                <w:sz w:val="20"/>
                <w:szCs w:val="20"/>
                <w:rtl/>
                <w:lang w:bidi="ar-IQ"/>
              </w:rPr>
            </w:pPr>
            <w:r>
              <w:rPr>
                <w:rFonts w:hint="cs"/>
                <w:sz w:val="20"/>
                <w:szCs w:val="20"/>
                <w:rtl/>
                <w:lang w:bidi="ar-IQ"/>
              </w:rPr>
              <w:t>30ثا</w:t>
            </w:r>
          </w:p>
        </w:tc>
        <w:tc>
          <w:tcPr>
            <w:tcW w:w="933" w:type="dxa"/>
            <w:shd w:val="clear" w:color="auto" w:fill="FFFFFF"/>
            <w:vAlign w:val="center"/>
          </w:tcPr>
          <w:p w:rsidR="00BE55A5" w:rsidRPr="009A26D9" w:rsidRDefault="00A56281" w:rsidP="00A56281">
            <w:pPr>
              <w:jc w:val="center"/>
              <w:rPr>
                <w:sz w:val="20"/>
                <w:szCs w:val="20"/>
                <w:rtl/>
                <w:lang w:bidi="ar-IQ"/>
              </w:rPr>
            </w:pPr>
            <w:r>
              <w:rPr>
                <w:rFonts w:hint="cs"/>
                <w:sz w:val="20"/>
                <w:szCs w:val="20"/>
                <w:rtl/>
                <w:lang w:bidi="ar-IQ"/>
              </w:rPr>
              <w:t>1د</w:t>
            </w:r>
          </w:p>
        </w:tc>
        <w:tc>
          <w:tcPr>
            <w:tcW w:w="979" w:type="dxa"/>
            <w:shd w:val="clear" w:color="auto" w:fill="FFFFFF"/>
            <w:vAlign w:val="center"/>
          </w:tcPr>
          <w:p w:rsidR="00BE55A5" w:rsidRPr="009A26D9" w:rsidRDefault="00BE55A5" w:rsidP="00AC26ED">
            <w:pPr>
              <w:jc w:val="center"/>
              <w:rPr>
                <w:sz w:val="20"/>
                <w:szCs w:val="20"/>
                <w:rtl/>
                <w:lang w:bidi="ar-IQ"/>
              </w:rPr>
            </w:pPr>
            <w:r>
              <w:rPr>
                <w:rFonts w:hint="cs"/>
                <w:sz w:val="20"/>
                <w:szCs w:val="20"/>
                <w:rtl/>
                <w:lang w:bidi="ar-IQ"/>
              </w:rPr>
              <w:t>2د</w:t>
            </w:r>
          </w:p>
        </w:tc>
        <w:tc>
          <w:tcPr>
            <w:tcW w:w="761" w:type="dxa"/>
            <w:shd w:val="clear" w:color="auto" w:fill="FFFFFF"/>
            <w:vAlign w:val="center"/>
          </w:tcPr>
          <w:p w:rsidR="00BE55A5" w:rsidRPr="009A26D9" w:rsidRDefault="00A75878" w:rsidP="004A263E">
            <w:pPr>
              <w:jc w:val="center"/>
              <w:rPr>
                <w:sz w:val="20"/>
                <w:szCs w:val="20"/>
                <w:rtl/>
                <w:lang w:bidi="ar-IQ"/>
              </w:rPr>
            </w:pPr>
            <w:r>
              <w:rPr>
                <w:rFonts w:hint="cs"/>
                <w:sz w:val="20"/>
                <w:szCs w:val="20"/>
                <w:rtl/>
                <w:lang w:bidi="ar-IQ"/>
              </w:rPr>
              <w:t>1</w:t>
            </w:r>
            <w:r w:rsidR="004A263E">
              <w:rPr>
                <w:rFonts w:hint="cs"/>
                <w:sz w:val="20"/>
                <w:szCs w:val="20"/>
                <w:rtl/>
                <w:lang w:bidi="ar-IQ"/>
              </w:rPr>
              <w:t>4</w:t>
            </w:r>
            <w:r w:rsidR="00BE55A5">
              <w:rPr>
                <w:rFonts w:hint="cs"/>
                <w:sz w:val="20"/>
                <w:szCs w:val="20"/>
                <w:rtl/>
                <w:lang w:bidi="ar-IQ"/>
              </w:rPr>
              <w:t>د</w:t>
            </w:r>
          </w:p>
        </w:tc>
        <w:tc>
          <w:tcPr>
            <w:tcW w:w="1118" w:type="dxa"/>
            <w:shd w:val="clear" w:color="auto" w:fill="FFFFFF"/>
            <w:vAlign w:val="center"/>
          </w:tcPr>
          <w:p w:rsidR="00BE55A5" w:rsidRPr="009A26D9" w:rsidRDefault="00A75878" w:rsidP="00AC26ED">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BE55A5" w:rsidRPr="009A26D9" w:rsidTr="00F04B7C">
        <w:trPr>
          <w:trHeight w:val="1275"/>
        </w:trPr>
        <w:tc>
          <w:tcPr>
            <w:tcW w:w="425" w:type="dxa"/>
            <w:shd w:val="clear" w:color="auto" w:fill="E6E6E6"/>
            <w:vAlign w:val="center"/>
          </w:tcPr>
          <w:p w:rsidR="00BE55A5" w:rsidRPr="009A26D9" w:rsidRDefault="00BE55A5" w:rsidP="00AC26ED">
            <w:pPr>
              <w:jc w:val="center"/>
              <w:rPr>
                <w:sz w:val="20"/>
                <w:szCs w:val="20"/>
                <w:rtl/>
                <w:lang w:bidi="ar-IQ"/>
              </w:rPr>
            </w:pPr>
            <w:r w:rsidRPr="009A26D9">
              <w:rPr>
                <w:rFonts w:hint="cs"/>
                <w:sz w:val="20"/>
                <w:szCs w:val="20"/>
                <w:rtl/>
                <w:lang w:bidi="ar-IQ"/>
              </w:rPr>
              <w:t>2</w:t>
            </w:r>
          </w:p>
        </w:tc>
        <w:tc>
          <w:tcPr>
            <w:tcW w:w="2977" w:type="dxa"/>
            <w:shd w:val="clear" w:color="auto" w:fill="FFFFFF"/>
          </w:tcPr>
          <w:p w:rsidR="00BE55A5" w:rsidRPr="00A56281" w:rsidRDefault="00A56281" w:rsidP="00A75878">
            <w:pPr>
              <w:jc w:val="lowKashida"/>
              <w:rPr>
                <w:rFonts w:ascii="Simplified Arabic" w:hAnsi="Simplified Arabic" w:cs="Simplified Arabic"/>
                <w:sz w:val="20"/>
                <w:szCs w:val="20"/>
              </w:rPr>
            </w:pPr>
            <w:r w:rsidRPr="00A56281">
              <w:rPr>
                <w:rFonts w:ascii="Simplified Arabic" w:hAnsi="Simplified Arabic" w:cs="Simplified Arabic"/>
                <w:sz w:val="20"/>
                <w:szCs w:val="20"/>
                <w:rtl/>
              </w:rPr>
              <w:t>يربط كرسي اللاعب بحبل مطاط بطول (10) متر ب</w:t>
            </w:r>
            <w:r w:rsidRPr="00A56281">
              <w:rPr>
                <w:rFonts w:ascii="Simplified Arabic" w:hAnsi="Simplified Arabic" w:cs="Simplified Arabic" w:hint="cs"/>
                <w:sz w:val="20"/>
                <w:szCs w:val="20"/>
                <w:rtl/>
              </w:rPr>
              <w:t>كرسي اللاعب الزميل ،وي</w:t>
            </w:r>
            <w:r w:rsidRPr="00A56281">
              <w:rPr>
                <w:rFonts w:ascii="Simplified Arabic" w:hAnsi="Simplified Arabic" w:cs="Simplified Arabic"/>
                <w:sz w:val="20"/>
                <w:szCs w:val="20"/>
                <w:rtl/>
              </w:rPr>
              <w:t>حاول</w:t>
            </w:r>
            <w:r w:rsidRPr="00A56281">
              <w:rPr>
                <w:rFonts w:ascii="Simplified Arabic" w:hAnsi="Simplified Arabic" w:cs="Simplified Arabic" w:hint="cs"/>
                <w:sz w:val="20"/>
                <w:szCs w:val="20"/>
                <w:rtl/>
              </w:rPr>
              <w:t xml:space="preserve"> اللاعب</w:t>
            </w:r>
            <w:r w:rsidRPr="00A56281">
              <w:rPr>
                <w:rFonts w:ascii="Simplified Arabic" w:hAnsi="Simplified Arabic" w:cs="Simplified Arabic"/>
                <w:sz w:val="20"/>
                <w:szCs w:val="20"/>
                <w:rtl/>
              </w:rPr>
              <w:t xml:space="preserve"> الجري بالكرسي المتحرك للأمام مع </w:t>
            </w:r>
            <w:r w:rsidRPr="00A56281">
              <w:rPr>
                <w:rFonts w:ascii="Simplified Arabic" w:hAnsi="Simplified Arabic" w:cs="Simplified Arabic" w:hint="cs"/>
                <w:sz w:val="20"/>
                <w:szCs w:val="20"/>
                <w:rtl/>
              </w:rPr>
              <w:t>قيام اللاعب الزميل بمحاولة تثبيت كرسيه المتحرك</w:t>
            </w:r>
            <w:r w:rsidR="00A75878">
              <w:rPr>
                <w:rFonts w:ascii="Simplified Arabic" w:hAnsi="Simplified Arabic" w:cs="Simplified Arabic" w:hint="cs"/>
                <w:sz w:val="20"/>
                <w:szCs w:val="20"/>
                <w:rtl/>
              </w:rPr>
              <w:t xml:space="preserve"> </w:t>
            </w:r>
            <w:r w:rsidRPr="00A56281">
              <w:rPr>
                <w:rFonts w:ascii="Simplified Arabic" w:hAnsi="Simplified Arabic" w:cs="Simplified Arabic"/>
                <w:sz w:val="20"/>
                <w:szCs w:val="20"/>
                <w:rtl/>
              </w:rPr>
              <w:t>.</w:t>
            </w:r>
          </w:p>
        </w:tc>
        <w:tc>
          <w:tcPr>
            <w:tcW w:w="799" w:type="dxa"/>
            <w:shd w:val="clear" w:color="auto" w:fill="FFFFFF"/>
            <w:vAlign w:val="center"/>
          </w:tcPr>
          <w:p w:rsidR="00BE55A5" w:rsidRPr="009A26D9" w:rsidRDefault="00BE55A5" w:rsidP="00AC26ED">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4</w:t>
            </w:r>
          </w:p>
        </w:tc>
        <w:tc>
          <w:tcPr>
            <w:tcW w:w="850"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2</w:t>
            </w:r>
          </w:p>
        </w:tc>
        <w:tc>
          <w:tcPr>
            <w:tcW w:w="781"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30</w:t>
            </w:r>
            <w:r w:rsidR="00BE55A5">
              <w:rPr>
                <w:rFonts w:hint="cs"/>
                <w:sz w:val="20"/>
                <w:szCs w:val="20"/>
                <w:rtl/>
                <w:lang w:bidi="ar-IQ"/>
              </w:rPr>
              <w:t>ثا</w:t>
            </w:r>
          </w:p>
        </w:tc>
        <w:tc>
          <w:tcPr>
            <w:tcW w:w="933" w:type="dxa"/>
            <w:shd w:val="clear" w:color="auto" w:fill="FFFFFF"/>
            <w:vAlign w:val="center"/>
          </w:tcPr>
          <w:p w:rsidR="00BE55A5" w:rsidRPr="009A26D9" w:rsidRDefault="00A75878" w:rsidP="00AC26ED">
            <w:pPr>
              <w:jc w:val="center"/>
              <w:rPr>
                <w:sz w:val="20"/>
                <w:szCs w:val="20"/>
                <w:rtl/>
                <w:lang w:bidi="ar-IQ"/>
              </w:rPr>
            </w:pPr>
            <w:r>
              <w:rPr>
                <w:rFonts w:hint="cs"/>
                <w:sz w:val="20"/>
                <w:szCs w:val="20"/>
                <w:rtl/>
                <w:lang w:bidi="ar-IQ"/>
              </w:rPr>
              <w:t>1د</w:t>
            </w:r>
          </w:p>
        </w:tc>
        <w:tc>
          <w:tcPr>
            <w:tcW w:w="979" w:type="dxa"/>
            <w:shd w:val="clear" w:color="auto" w:fill="FFFFFF"/>
            <w:vAlign w:val="center"/>
          </w:tcPr>
          <w:p w:rsidR="00BE55A5" w:rsidRPr="009A26D9" w:rsidRDefault="00BE55A5" w:rsidP="00AC26ED">
            <w:pPr>
              <w:jc w:val="center"/>
              <w:rPr>
                <w:sz w:val="20"/>
                <w:szCs w:val="20"/>
                <w:rtl/>
                <w:lang w:bidi="ar-IQ"/>
              </w:rPr>
            </w:pPr>
            <w:r>
              <w:rPr>
                <w:rFonts w:hint="cs"/>
                <w:sz w:val="20"/>
                <w:szCs w:val="20"/>
                <w:rtl/>
                <w:lang w:bidi="ar-IQ"/>
              </w:rPr>
              <w:t>2د</w:t>
            </w:r>
          </w:p>
        </w:tc>
        <w:tc>
          <w:tcPr>
            <w:tcW w:w="761" w:type="dxa"/>
            <w:shd w:val="clear" w:color="auto" w:fill="FFFFFF"/>
            <w:vAlign w:val="center"/>
          </w:tcPr>
          <w:p w:rsidR="00BE55A5" w:rsidRPr="009A26D9" w:rsidRDefault="00BE55A5" w:rsidP="00A75878">
            <w:pPr>
              <w:jc w:val="center"/>
              <w:rPr>
                <w:sz w:val="20"/>
                <w:szCs w:val="20"/>
                <w:rtl/>
                <w:lang w:bidi="ar-IQ"/>
              </w:rPr>
            </w:pPr>
            <w:r>
              <w:rPr>
                <w:rFonts w:hint="cs"/>
                <w:sz w:val="20"/>
                <w:szCs w:val="20"/>
                <w:rtl/>
                <w:lang w:bidi="ar-IQ"/>
              </w:rPr>
              <w:t>1</w:t>
            </w:r>
            <w:r w:rsidR="00A75878">
              <w:rPr>
                <w:rFonts w:hint="cs"/>
                <w:sz w:val="20"/>
                <w:szCs w:val="20"/>
                <w:rtl/>
                <w:lang w:bidi="ar-IQ"/>
              </w:rPr>
              <w:t>2</w:t>
            </w:r>
            <w:r w:rsidRPr="009A26D9">
              <w:rPr>
                <w:rFonts w:hint="cs"/>
                <w:sz w:val="20"/>
                <w:szCs w:val="20"/>
                <w:rtl/>
                <w:lang w:bidi="ar-IQ"/>
              </w:rPr>
              <w:t>د</w:t>
            </w:r>
          </w:p>
        </w:tc>
        <w:tc>
          <w:tcPr>
            <w:tcW w:w="1118" w:type="dxa"/>
            <w:shd w:val="clear" w:color="auto" w:fill="FFFFFF"/>
            <w:vAlign w:val="center"/>
          </w:tcPr>
          <w:p w:rsidR="00BE55A5" w:rsidRPr="009A26D9" w:rsidRDefault="00A75878" w:rsidP="00AC26ED">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BE55A5" w:rsidRDefault="00BE55A5" w:rsidP="00BE55A5">
      <w:pPr>
        <w:rPr>
          <w:szCs w:val="24"/>
          <w:rtl/>
          <w:lang w:bidi="ar-IQ"/>
        </w:rPr>
      </w:pPr>
    </w:p>
    <w:p w:rsidR="00A75878" w:rsidRDefault="00A75878" w:rsidP="00BE55A5">
      <w:pPr>
        <w:rPr>
          <w:szCs w:val="24"/>
          <w:rtl/>
          <w:lang w:bidi="ar-IQ"/>
        </w:rPr>
      </w:pPr>
    </w:p>
    <w:p w:rsidR="00A75878" w:rsidRDefault="00A75878" w:rsidP="00BE55A5">
      <w:pPr>
        <w:rPr>
          <w:szCs w:val="24"/>
          <w:rtl/>
          <w:lang w:bidi="ar-IQ"/>
        </w:rPr>
      </w:pPr>
    </w:p>
    <w:p w:rsidR="00A75878" w:rsidRDefault="00A75878" w:rsidP="00BE55A5">
      <w:pPr>
        <w:rPr>
          <w:szCs w:val="24"/>
          <w:rtl/>
          <w:lang w:bidi="ar-IQ"/>
        </w:rPr>
      </w:pPr>
    </w:p>
    <w:p w:rsidR="00A75878" w:rsidRDefault="00A75878" w:rsidP="00BE55A5">
      <w:pPr>
        <w:rPr>
          <w:szCs w:val="24"/>
          <w:rtl/>
          <w:lang w:bidi="ar-IQ"/>
        </w:rPr>
      </w:pPr>
    </w:p>
    <w:p w:rsidR="00BE55A5" w:rsidRDefault="00BE55A5" w:rsidP="003E45A0">
      <w:pPr>
        <w:rPr>
          <w:rtl/>
        </w:rPr>
      </w:pPr>
    </w:p>
    <w:p w:rsidR="00BE55A5" w:rsidRDefault="00BE55A5" w:rsidP="003E45A0">
      <w:pPr>
        <w:rPr>
          <w:rtl/>
        </w:rPr>
      </w:pPr>
    </w:p>
    <w:p w:rsidR="00BE55A5" w:rsidRDefault="00BE55A5" w:rsidP="003E45A0">
      <w:pPr>
        <w:rPr>
          <w:rtl/>
        </w:rPr>
      </w:pPr>
    </w:p>
    <w:p w:rsidR="00BE55A5" w:rsidRDefault="00BE55A5" w:rsidP="003E45A0">
      <w:pPr>
        <w:rPr>
          <w:rtl/>
        </w:rPr>
      </w:pPr>
    </w:p>
    <w:p w:rsidR="00A75878" w:rsidRPr="00DE2BFD" w:rsidRDefault="00A75878" w:rsidP="0052786E">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sidR="0052786E">
        <w:rPr>
          <w:rFonts w:cs="Simplified Arabic" w:hint="cs"/>
          <w:sz w:val="28"/>
          <w:szCs w:val="28"/>
          <w:rtl/>
        </w:rPr>
        <w:t xml:space="preserve"> </w:t>
      </w:r>
      <w:r>
        <w:rPr>
          <w:rFonts w:cs="Simplified Arabic" w:hint="cs"/>
          <w:sz w:val="28"/>
          <w:szCs w:val="28"/>
          <w:rtl/>
        </w:rPr>
        <w:t>ال</w:t>
      </w:r>
      <w:r w:rsidR="0052786E">
        <w:rPr>
          <w:rFonts w:cs="Simplified Arabic" w:hint="cs"/>
          <w:sz w:val="28"/>
          <w:szCs w:val="28"/>
          <w:rtl/>
        </w:rPr>
        <w:t>ثانية</w:t>
      </w:r>
      <w:r>
        <w:rPr>
          <w:rFonts w:cs="Simplified Arabic" w:hint="cs"/>
          <w:sz w:val="28"/>
          <w:szCs w:val="28"/>
          <w:rtl/>
        </w:rPr>
        <w:t xml:space="preserve"> عشر</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A75878" w:rsidRPr="00DF3EF0" w:rsidRDefault="00A75878" w:rsidP="00463F3A">
      <w:pPr>
        <w:spacing w:line="240" w:lineRule="auto"/>
        <w:jc w:val="lowKashida"/>
        <w:rPr>
          <w:rFonts w:cs="Simplified Arabic"/>
          <w:sz w:val="28"/>
          <w:szCs w:val="28"/>
          <w:rtl/>
        </w:rPr>
      </w:pPr>
      <w:r>
        <w:rPr>
          <w:rFonts w:cs="Simplified Arabic" w:hint="cs"/>
          <w:b/>
          <w:bCs/>
          <w:sz w:val="28"/>
          <w:szCs w:val="28"/>
          <w:rtl/>
        </w:rPr>
        <w:t>الوقت</w:t>
      </w:r>
      <w:r w:rsidR="00463F3A">
        <w:rPr>
          <w:rFonts w:cs="Simplified Arabic" w:hint="cs"/>
          <w:b/>
          <w:bCs/>
          <w:sz w:val="28"/>
          <w:szCs w:val="28"/>
          <w:rtl/>
        </w:rPr>
        <w:t>:   25</w:t>
      </w:r>
      <w:r w:rsidRPr="00522143">
        <w:rPr>
          <w:rFonts w:cs="Simplified Arabic" w:hint="cs"/>
          <w:sz w:val="28"/>
          <w:szCs w:val="28"/>
          <w:rtl/>
        </w:rPr>
        <w:t xml:space="preserve"> دقيقة</w:t>
      </w:r>
      <w:r>
        <w:rPr>
          <w:rFonts w:cs="Simplified Arabic" w:hint="cs"/>
          <w:b/>
          <w:bCs/>
          <w:sz w:val="28"/>
          <w:szCs w:val="28"/>
          <w:rtl/>
        </w:rPr>
        <w:t xml:space="preserve">                                                 </w:t>
      </w:r>
      <w:r>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السادس</w:t>
      </w:r>
    </w:p>
    <w:p w:rsidR="00A75878" w:rsidRDefault="00A75878" w:rsidP="0052786E">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w:t>
      </w:r>
      <w:r w:rsidR="0052786E">
        <w:rPr>
          <w:rFonts w:cs="Simplified Arabic" w:hint="cs"/>
          <w:sz w:val="28"/>
          <w:szCs w:val="28"/>
          <w:rtl/>
        </w:rPr>
        <w:t>الثلاثاء</w:t>
      </w:r>
      <w:r>
        <w:rPr>
          <w:rFonts w:cs="Simplified Arabic" w:hint="cs"/>
          <w:sz w:val="28"/>
          <w:szCs w:val="28"/>
          <w:rtl/>
        </w:rPr>
        <w:t xml:space="preserve">  </w:t>
      </w:r>
      <w:r w:rsidR="0052786E">
        <w:rPr>
          <w:rFonts w:cs="Simplified Arabic" w:hint="cs"/>
          <w:sz w:val="28"/>
          <w:szCs w:val="28"/>
          <w:rtl/>
        </w:rPr>
        <w:t>15</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A75878" w:rsidRPr="00DF3EF0" w:rsidRDefault="00A75878" w:rsidP="00A75878">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A75878" w:rsidRPr="00466DF5" w:rsidRDefault="00A75878" w:rsidP="001F2627">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1F2627">
        <w:rPr>
          <w:rFonts w:cs="Simplified Arabic" w:hint="cs"/>
          <w:sz w:val="32"/>
          <w:szCs w:val="32"/>
          <w:rtl/>
        </w:rPr>
        <w:t>والطبطبة العالية</w:t>
      </w:r>
      <w:r>
        <w:rPr>
          <w:rFonts w:cs="Simplified Arabic" w:hint="cs"/>
          <w:sz w:val="32"/>
          <w:szCs w:val="32"/>
          <w:rtl/>
        </w:rPr>
        <w:t xml:space="preserve"> </w:t>
      </w:r>
    </w:p>
    <w:tbl>
      <w:tblPr>
        <w:bidiVisual/>
        <w:tblW w:w="1015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938"/>
      </w:tblGrid>
      <w:tr w:rsidR="00A75878" w:rsidRPr="009A26D9" w:rsidTr="00F04B7C">
        <w:trPr>
          <w:trHeight w:val="337"/>
        </w:trPr>
        <w:tc>
          <w:tcPr>
            <w:tcW w:w="425" w:type="dxa"/>
            <w:vMerge w:val="restart"/>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A75878" w:rsidRDefault="00A75878" w:rsidP="00AC26ED">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A75878" w:rsidRDefault="00A75878" w:rsidP="00AC26ED">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A75878" w:rsidRPr="009A26D9" w:rsidRDefault="00A75878" w:rsidP="00AC26ED">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زمن التمرين الكلي</w:t>
            </w:r>
          </w:p>
        </w:tc>
        <w:tc>
          <w:tcPr>
            <w:tcW w:w="938" w:type="dxa"/>
            <w:vMerge w:val="restart"/>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الملاحظات</w:t>
            </w:r>
          </w:p>
        </w:tc>
      </w:tr>
      <w:tr w:rsidR="00A75878" w:rsidRPr="009A26D9" w:rsidTr="00F04B7C">
        <w:trPr>
          <w:trHeight w:val="570"/>
        </w:trPr>
        <w:tc>
          <w:tcPr>
            <w:tcW w:w="425" w:type="dxa"/>
            <w:vMerge/>
            <w:shd w:val="clear" w:color="auto" w:fill="E6E6E6"/>
            <w:vAlign w:val="center"/>
          </w:tcPr>
          <w:p w:rsidR="00A75878" w:rsidRPr="009A26D9" w:rsidRDefault="00A75878" w:rsidP="00AC26ED">
            <w:pPr>
              <w:jc w:val="center"/>
              <w:rPr>
                <w:sz w:val="20"/>
                <w:szCs w:val="20"/>
                <w:rtl/>
                <w:lang w:bidi="ar-IQ"/>
              </w:rPr>
            </w:pPr>
          </w:p>
        </w:tc>
        <w:tc>
          <w:tcPr>
            <w:tcW w:w="2977" w:type="dxa"/>
            <w:vMerge/>
            <w:shd w:val="clear" w:color="auto" w:fill="E6E6E6"/>
            <w:vAlign w:val="center"/>
          </w:tcPr>
          <w:p w:rsidR="00A75878" w:rsidRPr="009A26D9" w:rsidRDefault="00A75878" w:rsidP="00AC26ED">
            <w:pPr>
              <w:jc w:val="center"/>
              <w:rPr>
                <w:sz w:val="20"/>
                <w:szCs w:val="20"/>
                <w:rtl/>
                <w:lang w:bidi="ar-IQ"/>
              </w:rPr>
            </w:pPr>
          </w:p>
        </w:tc>
        <w:tc>
          <w:tcPr>
            <w:tcW w:w="799" w:type="dxa"/>
            <w:vMerge/>
            <w:shd w:val="clear" w:color="auto" w:fill="E6E6E6"/>
            <w:vAlign w:val="center"/>
          </w:tcPr>
          <w:p w:rsidR="00A75878" w:rsidRPr="009A26D9" w:rsidRDefault="00A75878" w:rsidP="00AC26ED">
            <w:pPr>
              <w:jc w:val="center"/>
              <w:rPr>
                <w:sz w:val="20"/>
                <w:szCs w:val="20"/>
                <w:rtl/>
                <w:lang w:bidi="ar-IQ"/>
              </w:rPr>
            </w:pPr>
          </w:p>
        </w:tc>
        <w:tc>
          <w:tcPr>
            <w:tcW w:w="709" w:type="dxa"/>
            <w:shd w:val="clear" w:color="auto" w:fill="E6E6E6"/>
            <w:vAlign w:val="center"/>
          </w:tcPr>
          <w:p w:rsidR="00A75878" w:rsidRPr="009A26D9" w:rsidRDefault="00A75878" w:rsidP="00AC26ED">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A75878" w:rsidRPr="009A26D9" w:rsidRDefault="00A75878" w:rsidP="00AC26ED">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A75878" w:rsidRPr="009A26D9" w:rsidRDefault="00A75878" w:rsidP="00AC26ED">
            <w:pPr>
              <w:jc w:val="center"/>
              <w:rPr>
                <w:sz w:val="20"/>
                <w:szCs w:val="20"/>
                <w:rtl/>
                <w:lang w:bidi="ar-IQ"/>
              </w:rPr>
            </w:pPr>
          </w:p>
        </w:tc>
        <w:tc>
          <w:tcPr>
            <w:tcW w:w="933" w:type="dxa"/>
            <w:shd w:val="clear" w:color="auto" w:fill="E6E6E6"/>
            <w:vAlign w:val="center"/>
          </w:tcPr>
          <w:p w:rsidR="00A75878" w:rsidRPr="009A26D9" w:rsidRDefault="00A75878" w:rsidP="00AC26ED">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A75878" w:rsidRPr="009A26D9" w:rsidRDefault="00A75878" w:rsidP="00AC26ED">
            <w:pPr>
              <w:jc w:val="center"/>
              <w:rPr>
                <w:sz w:val="20"/>
                <w:szCs w:val="20"/>
                <w:rtl/>
                <w:lang w:bidi="ar-IQ"/>
              </w:rPr>
            </w:pPr>
          </w:p>
        </w:tc>
        <w:tc>
          <w:tcPr>
            <w:tcW w:w="938" w:type="dxa"/>
            <w:vMerge/>
            <w:shd w:val="clear" w:color="auto" w:fill="E6E6E6"/>
            <w:vAlign w:val="center"/>
          </w:tcPr>
          <w:p w:rsidR="00A75878" w:rsidRPr="009A26D9" w:rsidRDefault="00A75878" w:rsidP="00AC26ED">
            <w:pPr>
              <w:jc w:val="center"/>
              <w:rPr>
                <w:sz w:val="20"/>
                <w:szCs w:val="20"/>
                <w:rtl/>
                <w:lang w:bidi="ar-IQ"/>
              </w:rPr>
            </w:pPr>
          </w:p>
        </w:tc>
      </w:tr>
      <w:tr w:rsidR="00A75878" w:rsidRPr="009A26D9" w:rsidTr="00F04B7C">
        <w:tc>
          <w:tcPr>
            <w:tcW w:w="425" w:type="dxa"/>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1</w:t>
            </w:r>
          </w:p>
        </w:tc>
        <w:tc>
          <w:tcPr>
            <w:tcW w:w="2977" w:type="dxa"/>
            <w:shd w:val="clear" w:color="auto" w:fill="FFFFFF"/>
          </w:tcPr>
          <w:p w:rsidR="00A75878" w:rsidRPr="00A56281" w:rsidRDefault="0052786E" w:rsidP="00463F3A">
            <w:pPr>
              <w:spacing w:line="240" w:lineRule="auto"/>
              <w:jc w:val="lowKashida"/>
              <w:rPr>
                <w:rFonts w:ascii="Simplified Arabic" w:hAnsi="Simplified Arabic" w:cs="Simplified Arabic"/>
                <w:sz w:val="20"/>
                <w:szCs w:val="20"/>
              </w:rPr>
            </w:pPr>
            <w:r w:rsidRPr="00C50A12">
              <w:rPr>
                <w:rFonts w:ascii="Simplified Arabic" w:hAnsi="Simplified Arabic" w:cs="Simplified Arabic"/>
                <w:rtl/>
              </w:rPr>
              <w:t>يربط كرسي اللاعب</w:t>
            </w:r>
            <w:r w:rsidR="004A263E">
              <w:rPr>
                <w:rFonts w:ascii="Simplified Arabic" w:hAnsi="Simplified Arabic" w:cs="Simplified Arabic" w:hint="cs"/>
                <w:rtl/>
              </w:rPr>
              <w:t xml:space="preserve"> </w:t>
            </w:r>
            <w:r w:rsidRPr="00C50A12">
              <w:rPr>
                <w:rFonts w:ascii="Simplified Arabic" w:hAnsi="Simplified Arabic" w:cs="Simplified Arabic"/>
                <w:rtl/>
              </w:rPr>
              <w:t xml:space="preserve">بحبل مطاط بطول (10) متر بقاعدة </w:t>
            </w:r>
            <w:r w:rsidRPr="00C50A12">
              <w:rPr>
                <w:rFonts w:ascii="Simplified Arabic" w:hAnsi="Simplified Arabic" w:cs="Simplified Arabic" w:hint="cs"/>
                <w:rtl/>
              </w:rPr>
              <w:t>ملعب كرة السلة</w:t>
            </w:r>
            <w:r w:rsidRPr="00C50A12">
              <w:rPr>
                <w:rFonts w:ascii="Simplified Arabic" w:hAnsi="Simplified Arabic" w:cs="Simplified Arabic"/>
                <w:rtl/>
              </w:rPr>
              <w:t xml:space="preserve"> ،</w:t>
            </w:r>
            <w:r w:rsidRPr="00C50A12">
              <w:rPr>
                <w:rFonts w:ascii="Simplified Arabic" w:hAnsi="Simplified Arabic" w:cs="Simplified Arabic" w:hint="cs"/>
                <w:rtl/>
              </w:rPr>
              <w:t xml:space="preserve"> ويوضع أمامه شاخص عدد (5) على خط مستقيم أمام اللاعب بمسافة (50) سم و</w:t>
            </w:r>
            <w:r w:rsidR="00463F3A">
              <w:rPr>
                <w:rFonts w:ascii="Simplified Arabic" w:hAnsi="Simplified Arabic" w:cs="Simplified Arabic" w:hint="cs"/>
                <w:rtl/>
              </w:rPr>
              <w:t>المسافة مابين شاخص وآخر (1) متر</w:t>
            </w:r>
            <w:r w:rsidRPr="00C50A12">
              <w:rPr>
                <w:rFonts w:ascii="Simplified Arabic" w:hAnsi="Simplified Arabic" w:cs="Simplified Arabic" w:hint="cs"/>
                <w:rtl/>
              </w:rPr>
              <w:t xml:space="preserve">. </w:t>
            </w:r>
            <w:r w:rsidRPr="00C50A12">
              <w:rPr>
                <w:rFonts w:ascii="Simplified Arabic" w:hAnsi="Simplified Arabic" w:cs="Simplified Arabic"/>
                <w:rtl/>
              </w:rPr>
              <w:t>ويبدأ التمرين ب</w:t>
            </w:r>
            <w:r w:rsidRPr="00C50A12">
              <w:rPr>
                <w:rFonts w:ascii="Simplified Arabic" w:hAnsi="Simplified Arabic" w:cs="Simplified Arabic" w:hint="cs"/>
                <w:rtl/>
              </w:rPr>
              <w:t>قيام اللاعب</w:t>
            </w:r>
            <w:r>
              <w:rPr>
                <w:rFonts w:ascii="Simplified Arabic" w:hAnsi="Simplified Arabic" w:cs="Simplified Arabic" w:hint="cs"/>
                <w:rtl/>
              </w:rPr>
              <w:t xml:space="preserve"> بالطبطبة العالية</w:t>
            </w:r>
            <w:r w:rsidRPr="00C50A12">
              <w:rPr>
                <w:rFonts w:ascii="Simplified Arabic" w:hAnsi="Simplified Arabic" w:cs="Simplified Arabic" w:hint="cs"/>
                <w:rtl/>
              </w:rPr>
              <w:t xml:space="preserve"> </w:t>
            </w:r>
            <w:r w:rsidRPr="00C50A12">
              <w:rPr>
                <w:rFonts w:ascii="Simplified Arabic" w:hAnsi="Simplified Arabic" w:cs="Simplified Arabic"/>
                <w:rtl/>
              </w:rPr>
              <w:t xml:space="preserve">الجري </w:t>
            </w:r>
            <w:r>
              <w:rPr>
                <w:rFonts w:ascii="Simplified Arabic" w:hAnsi="Simplified Arabic" w:cs="Simplified Arabic" w:hint="cs"/>
                <w:rtl/>
              </w:rPr>
              <w:t>و</w:t>
            </w:r>
            <w:r w:rsidRPr="00C50A12">
              <w:rPr>
                <w:rFonts w:ascii="Simplified Arabic" w:hAnsi="Simplified Arabic" w:cs="Simplified Arabic"/>
                <w:rtl/>
              </w:rPr>
              <w:t xml:space="preserve">بالكرسي المتحرك للأمام </w:t>
            </w:r>
            <w:r w:rsidRPr="00C50A12">
              <w:rPr>
                <w:rFonts w:ascii="Simplified Arabic" w:hAnsi="Simplified Arabic" w:cs="Simplified Arabic" w:hint="cs"/>
                <w:rtl/>
              </w:rPr>
              <w:t>واجتياز الشواخص الخمسة بالتسلسل</w:t>
            </w:r>
            <w:r w:rsidR="00463F3A">
              <w:rPr>
                <w:rFonts w:ascii="Simplified Arabic" w:hAnsi="Simplified Arabic" w:cs="Simplified Arabic" w:hint="cs"/>
                <w:rtl/>
              </w:rPr>
              <w:t xml:space="preserve"> </w:t>
            </w:r>
            <w:r w:rsidRPr="00C50A12">
              <w:rPr>
                <w:rFonts w:ascii="Simplified Arabic" w:hAnsi="Simplified Arabic" w:cs="Simplified Arabic"/>
                <w:rtl/>
              </w:rPr>
              <w:t>.</w:t>
            </w:r>
          </w:p>
        </w:tc>
        <w:tc>
          <w:tcPr>
            <w:tcW w:w="799" w:type="dxa"/>
            <w:shd w:val="clear" w:color="auto" w:fill="FFFFFF"/>
            <w:vAlign w:val="center"/>
          </w:tcPr>
          <w:p w:rsidR="00A75878" w:rsidRPr="009A26D9" w:rsidRDefault="00A75878" w:rsidP="00AC26ED">
            <w:pPr>
              <w:jc w:val="center"/>
              <w:rPr>
                <w:sz w:val="20"/>
                <w:szCs w:val="20"/>
                <w:rtl/>
                <w:lang w:bidi="ar-IQ"/>
              </w:rPr>
            </w:pPr>
            <w:r>
              <w:rPr>
                <w:rFonts w:hint="cs"/>
                <w:sz w:val="20"/>
                <w:szCs w:val="20"/>
                <w:rtl/>
                <w:lang w:bidi="ar-IQ"/>
              </w:rPr>
              <w:t>9</w:t>
            </w:r>
            <w:r w:rsidR="001F2627">
              <w:rPr>
                <w:rFonts w:hint="cs"/>
                <w:sz w:val="20"/>
                <w:szCs w:val="20"/>
                <w:rtl/>
                <w:lang w:bidi="ar-IQ"/>
              </w:rPr>
              <w:t>0</w:t>
            </w:r>
            <w:r w:rsidRPr="009A26D9">
              <w:rPr>
                <w:rFonts w:hint="cs"/>
                <w:sz w:val="20"/>
                <w:szCs w:val="20"/>
                <w:rtl/>
                <w:lang w:bidi="ar-IQ"/>
              </w:rPr>
              <w:t>%</w:t>
            </w:r>
          </w:p>
        </w:tc>
        <w:tc>
          <w:tcPr>
            <w:tcW w:w="709" w:type="dxa"/>
            <w:shd w:val="clear" w:color="auto" w:fill="FFFFFF"/>
            <w:vAlign w:val="center"/>
          </w:tcPr>
          <w:p w:rsidR="00A75878" w:rsidRPr="009A26D9" w:rsidRDefault="00A75878" w:rsidP="00AC26ED">
            <w:pPr>
              <w:jc w:val="center"/>
              <w:rPr>
                <w:sz w:val="20"/>
                <w:szCs w:val="20"/>
                <w:rtl/>
                <w:lang w:bidi="ar-IQ"/>
              </w:rPr>
            </w:pPr>
            <w:r>
              <w:rPr>
                <w:rFonts w:hint="cs"/>
                <w:sz w:val="20"/>
                <w:szCs w:val="20"/>
                <w:rtl/>
                <w:lang w:bidi="ar-IQ"/>
              </w:rPr>
              <w:t>4</w:t>
            </w:r>
          </w:p>
        </w:tc>
        <w:tc>
          <w:tcPr>
            <w:tcW w:w="850" w:type="dxa"/>
            <w:shd w:val="clear" w:color="auto" w:fill="FFFFFF"/>
            <w:vAlign w:val="center"/>
          </w:tcPr>
          <w:p w:rsidR="00A75878" w:rsidRPr="009A26D9" w:rsidRDefault="001F2627" w:rsidP="00AC26ED">
            <w:pPr>
              <w:jc w:val="center"/>
              <w:rPr>
                <w:sz w:val="20"/>
                <w:szCs w:val="20"/>
                <w:rtl/>
                <w:lang w:bidi="ar-IQ"/>
              </w:rPr>
            </w:pPr>
            <w:r>
              <w:rPr>
                <w:rFonts w:hint="cs"/>
                <w:sz w:val="20"/>
                <w:szCs w:val="20"/>
                <w:rtl/>
                <w:lang w:bidi="ar-IQ"/>
              </w:rPr>
              <w:t>3</w:t>
            </w:r>
          </w:p>
        </w:tc>
        <w:tc>
          <w:tcPr>
            <w:tcW w:w="781" w:type="dxa"/>
            <w:shd w:val="clear" w:color="auto" w:fill="FFFFFF"/>
            <w:vAlign w:val="center"/>
          </w:tcPr>
          <w:p w:rsidR="00A75878" w:rsidRPr="009A26D9" w:rsidRDefault="00463F3A" w:rsidP="00AC26ED">
            <w:pPr>
              <w:jc w:val="center"/>
              <w:rPr>
                <w:sz w:val="20"/>
                <w:szCs w:val="20"/>
                <w:rtl/>
                <w:lang w:bidi="ar-IQ"/>
              </w:rPr>
            </w:pPr>
            <w:r>
              <w:rPr>
                <w:rFonts w:hint="cs"/>
                <w:sz w:val="20"/>
                <w:szCs w:val="20"/>
                <w:rtl/>
                <w:lang w:bidi="ar-IQ"/>
              </w:rPr>
              <w:t>2</w:t>
            </w:r>
            <w:r w:rsidR="00A75878">
              <w:rPr>
                <w:rFonts w:hint="cs"/>
                <w:sz w:val="20"/>
                <w:szCs w:val="20"/>
                <w:rtl/>
                <w:lang w:bidi="ar-IQ"/>
              </w:rPr>
              <w:t>0ثا</w:t>
            </w:r>
          </w:p>
        </w:tc>
        <w:tc>
          <w:tcPr>
            <w:tcW w:w="933" w:type="dxa"/>
            <w:shd w:val="clear" w:color="auto" w:fill="FFFFFF"/>
            <w:vAlign w:val="center"/>
          </w:tcPr>
          <w:p w:rsidR="00A75878" w:rsidRPr="009A26D9" w:rsidRDefault="00463F3A" w:rsidP="00AC26ED">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A75878" w:rsidRPr="009A26D9" w:rsidRDefault="00A75878" w:rsidP="00AC26ED">
            <w:pPr>
              <w:jc w:val="center"/>
              <w:rPr>
                <w:sz w:val="20"/>
                <w:szCs w:val="20"/>
                <w:rtl/>
                <w:lang w:bidi="ar-IQ"/>
              </w:rPr>
            </w:pPr>
            <w:r>
              <w:rPr>
                <w:rFonts w:hint="cs"/>
                <w:sz w:val="20"/>
                <w:szCs w:val="20"/>
                <w:rtl/>
                <w:lang w:bidi="ar-IQ"/>
              </w:rPr>
              <w:t>2د</w:t>
            </w:r>
          </w:p>
        </w:tc>
        <w:tc>
          <w:tcPr>
            <w:tcW w:w="761" w:type="dxa"/>
            <w:shd w:val="clear" w:color="auto" w:fill="FFFFFF"/>
            <w:vAlign w:val="center"/>
          </w:tcPr>
          <w:p w:rsidR="00A75878" w:rsidRPr="009A26D9" w:rsidRDefault="00A75878" w:rsidP="00463F3A">
            <w:pPr>
              <w:jc w:val="center"/>
              <w:rPr>
                <w:sz w:val="20"/>
                <w:szCs w:val="20"/>
                <w:rtl/>
                <w:lang w:bidi="ar-IQ"/>
              </w:rPr>
            </w:pPr>
            <w:r>
              <w:rPr>
                <w:rFonts w:hint="cs"/>
                <w:sz w:val="20"/>
                <w:szCs w:val="20"/>
                <w:rtl/>
                <w:lang w:bidi="ar-IQ"/>
              </w:rPr>
              <w:t>1</w:t>
            </w:r>
            <w:r w:rsidR="00463F3A">
              <w:rPr>
                <w:rFonts w:hint="cs"/>
                <w:sz w:val="20"/>
                <w:szCs w:val="20"/>
                <w:rtl/>
                <w:lang w:bidi="ar-IQ"/>
              </w:rPr>
              <w:t>4.5</w:t>
            </w:r>
            <w:r>
              <w:rPr>
                <w:rFonts w:hint="cs"/>
                <w:sz w:val="20"/>
                <w:szCs w:val="20"/>
                <w:rtl/>
                <w:lang w:bidi="ar-IQ"/>
              </w:rPr>
              <w:t>د</w:t>
            </w:r>
          </w:p>
        </w:tc>
        <w:tc>
          <w:tcPr>
            <w:tcW w:w="938" w:type="dxa"/>
            <w:shd w:val="clear" w:color="auto" w:fill="FFFFFF"/>
            <w:vAlign w:val="center"/>
          </w:tcPr>
          <w:p w:rsidR="00A75878" w:rsidRPr="009A26D9" w:rsidRDefault="001F2627" w:rsidP="00F04B7C">
            <w:pPr>
              <w:jc w:val="center"/>
              <w:rPr>
                <w:sz w:val="20"/>
                <w:szCs w:val="20"/>
                <w:rtl/>
                <w:lang w:bidi="ar-IQ"/>
              </w:rPr>
            </w:pPr>
            <w:r>
              <w:rPr>
                <w:rFonts w:ascii="Arial" w:hAnsi="Arial" w:cs="Arial" w:hint="cs"/>
                <w:rtl/>
                <w:lang w:bidi="ar-IQ"/>
              </w:rPr>
              <w:t>---------</w:t>
            </w:r>
          </w:p>
        </w:tc>
      </w:tr>
      <w:tr w:rsidR="00A75878" w:rsidRPr="009A26D9" w:rsidTr="00F04B7C">
        <w:trPr>
          <w:trHeight w:val="1275"/>
        </w:trPr>
        <w:tc>
          <w:tcPr>
            <w:tcW w:w="425" w:type="dxa"/>
            <w:shd w:val="clear" w:color="auto" w:fill="E6E6E6"/>
            <w:vAlign w:val="center"/>
          </w:tcPr>
          <w:p w:rsidR="00A75878" w:rsidRPr="009A26D9" w:rsidRDefault="00A75878" w:rsidP="00AC26ED">
            <w:pPr>
              <w:jc w:val="center"/>
              <w:rPr>
                <w:sz w:val="20"/>
                <w:szCs w:val="20"/>
                <w:rtl/>
                <w:lang w:bidi="ar-IQ"/>
              </w:rPr>
            </w:pPr>
            <w:r w:rsidRPr="009A26D9">
              <w:rPr>
                <w:rFonts w:hint="cs"/>
                <w:sz w:val="20"/>
                <w:szCs w:val="20"/>
                <w:rtl/>
                <w:lang w:bidi="ar-IQ"/>
              </w:rPr>
              <w:t>2</w:t>
            </w:r>
          </w:p>
        </w:tc>
        <w:tc>
          <w:tcPr>
            <w:tcW w:w="2977" w:type="dxa"/>
            <w:shd w:val="clear" w:color="auto" w:fill="FFFFFF"/>
          </w:tcPr>
          <w:p w:rsidR="00A75878" w:rsidRPr="00A56281" w:rsidRDefault="001F2627" w:rsidP="00AC26ED">
            <w:pPr>
              <w:jc w:val="lowKashida"/>
              <w:rPr>
                <w:rFonts w:ascii="Simplified Arabic" w:hAnsi="Simplified Arabic" w:cs="Simplified Arabic"/>
                <w:sz w:val="20"/>
                <w:szCs w:val="20"/>
              </w:rPr>
            </w:pPr>
            <w:r w:rsidRPr="00A56281">
              <w:rPr>
                <w:rFonts w:ascii="Simplified Arabic" w:hAnsi="Simplified Arabic" w:cs="Simplified Arabic"/>
                <w:sz w:val="20"/>
                <w:szCs w:val="20"/>
                <w:rtl/>
              </w:rPr>
              <w:t>يربط كرسي اللاعب بحبل</w:t>
            </w:r>
            <w:r w:rsidRPr="00A56281">
              <w:rPr>
                <w:rFonts w:ascii="Simplified Arabic" w:hAnsi="Simplified Arabic" w:cs="Simplified Arabic" w:hint="cs"/>
                <w:sz w:val="20"/>
                <w:szCs w:val="20"/>
                <w:rtl/>
              </w:rPr>
              <w:t xml:space="preserve"> اعتيادي </w:t>
            </w:r>
            <w:r w:rsidRPr="00A56281">
              <w:rPr>
                <w:rFonts w:ascii="Simplified Arabic" w:hAnsi="Simplified Arabic" w:cs="Simplified Arabic"/>
                <w:sz w:val="20"/>
                <w:szCs w:val="20"/>
                <w:rtl/>
              </w:rPr>
              <w:t xml:space="preserve"> بطول (</w:t>
            </w:r>
            <w:r w:rsidRPr="00A56281">
              <w:rPr>
                <w:rFonts w:ascii="Simplified Arabic" w:hAnsi="Simplified Arabic" w:cs="Simplified Arabic" w:hint="cs"/>
                <w:sz w:val="20"/>
                <w:szCs w:val="20"/>
                <w:rtl/>
              </w:rPr>
              <w:t>8</w:t>
            </w:r>
            <w:r w:rsidRPr="00A56281">
              <w:rPr>
                <w:rFonts w:ascii="Simplified Arabic" w:hAnsi="Simplified Arabic" w:cs="Simplified Arabic"/>
                <w:sz w:val="20"/>
                <w:szCs w:val="20"/>
                <w:rtl/>
              </w:rPr>
              <w:t>) متر</w:t>
            </w:r>
            <w:r w:rsidRPr="00175255">
              <w:rPr>
                <w:rFonts w:ascii="Simplified Arabic" w:hAnsi="Simplified Arabic" w:cs="Simplified Arabic"/>
                <w:sz w:val="32"/>
                <w:szCs w:val="32"/>
                <w:rtl/>
              </w:rPr>
              <w:t xml:space="preserve"> </w:t>
            </w:r>
            <w:r w:rsidRPr="00A56281">
              <w:rPr>
                <w:rFonts w:ascii="Simplified Arabic" w:hAnsi="Simplified Arabic" w:cs="Simplified Arabic"/>
                <w:sz w:val="20"/>
                <w:szCs w:val="20"/>
                <w:rtl/>
              </w:rPr>
              <w:t>ب</w:t>
            </w:r>
            <w:r w:rsidRPr="00A56281">
              <w:rPr>
                <w:rFonts w:ascii="Simplified Arabic" w:hAnsi="Simplified Arabic" w:cs="Simplified Arabic" w:hint="cs"/>
                <w:sz w:val="20"/>
                <w:szCs w:val="20"/>
                <w:rtl/>
              </w:rPr>
              <w:t>كرسي اللاعب الزميل ،وي</w:t>
            </w:r>
            <w:r>
              <w:rPr>
                <w:rFonts w:ascii="Simplified Arabic" w:hAnsi="Simplified Arabic" w:cs="Simplified Arabic" w:hint="cs"/>
                <w:sz w:val="20"/>
                <w:szCs w:val="20"/>
                <w:rtl/>
              </w:rPr>
              <w:t>قوم</w:t>
            </w:r>
            <w:r w:rsidRPr="00A56281">
              <w:rPr>
                <w:rFonts w:ascii="Simplified Arabic" w:hAnsi="Simplified Arabic" w:cs="Simplified Arabic" w:hint="cs"/>
                <w:sz w:val="20"/>
                <w:szCs w:val="20"/>
                <w:rtl/>
              </w:rPr>
              <w:t xml:space="preserve"> اللاعب</w:t>
            </w:r>
            <w:r w:rsidRPr="00A56281">
              <w:rPr>
                <w:rFonts w:ascii="Simplified Arabic" w:hAnsi="Simplified Arabic" w:cs="Simplified Arabic"/>
                <w:sz w:val="20"/>
                <w:szCs w:val="20"/>
                <w:rtl/>
              </w:rPr>
              <w:t xml:space="preserve"> </w:t>
            </w:r>
            <w:r>
              <w:rPr>
                <w:rFonts w:ascii="Simplified Arabic" w:hAnsi="Simplified Arabic" w:cs="Simplified Arabic" w:hint="cs"/>
                <w:sz w:val="20"/>
                <w:szCs w:val="20"/>
                <w:rtl/>
              </w:rPr>
              <w:t>باداء الطبطبة العالية و</w:t>
            </w:r>
            <w:r w:rsidRPr="00A56281">
              <w:rPr>
                <w:rFonts w:ascii="Simplified Arabic" w:hAnsi="Simplified Arabic" w:cs="Simplified Arabic"/>
                <w:sz w:val="20"/>
                <w:szCs w:val="20"/>
                <w:rtl/>
              </w:rPr>
              <w:t xml:space="preserve">الجري بالكرسي المتحرك للأمام </w:t>
            </w:r>
            <w:r w:rsidRPr="00A56281">
              <w:rPr>
                <w:rFonts w:ascii="Simplified Arabic" w:hAnsi="Simplified Arabic" w:cs="Simplified Arabic" w:hint="cs"/>
                <w:sz w:val="20"/>
                <w:szCs w:val="20"/>
                <w:rtl/>
              </w:rPr>
              <w:t xml:space="preserve">وسحب الزميل والتوقف عند مسافة </w:t>
            </w:r>
            <w:r>
              <w:rPr>
                <w:rFonts w:ascii="Simplified Arabic" w:hAnsi="Simplified Arabic" w:cs="Simplified Arabic" w:hint="cs"/>
                <w:sz w:val="20"/>
                <w:szCs w:val="20"/>
                <w:rtl/>
              </w:rPr>
              <w:t>(30،20،10،5</w:t>
            </w:r>
            <w:r w:rsidRPr="00A56281">
              <w:rPr>
                <w:rFonts w:ascii="Simplified Arabic" w:hAnsi="Simplified Arabic" w:cs="Simplified Arabic" w:hint="cs"/>
                <w:sz w:val="20"/>
                <w:szCs w:val="20"/>
                <w:rtl/>
              </w:rPr>
              <w:t xml:space="preserve">) متر </w:t>
            </w:r>
            <w:r w:rsidRPr="00A56281">
              <w:rPr>
                <w:rFonts w:ascii="Simplified Arabic" w:hAnsi="Simplified Arabic" w:cs="Simplified Arabic"/>
                <w:sz w:val="20"/>
                <w:szCs w:val="20"/>
                <w:rtl/>
              </w:rPr>
              <w:t>.</w:t>
            </w:r>
          </w:p>
        </w:tc>
        <w:tc>
          <w:tcPr>
            <w:tcW w:w="799" w:type="dxa"/>
            <w:shd w:val="clear" w:color="auto" w:fill="FFFFFF"/>
            <w:vAlign w:val="center"/>
          </w:tcPr>
          <w:p w:rsidR="00A75878" w:rsidRPr="009A26D9" w:rsidRDefault="00A75878" w:rsidP="001F2627">
            <w:pPr>
              <w:jc w:val="center"/>
              <w:rPr>
                <w:sz w:val="20"/>
                <w:szCs w:val="20"/>
                <w:rtl/>
                <w:lang w:bidi="ar-IQ"/>
              </w:rPr>
            </w:pPr>
            <w:r>
              <w:rPr>
                <w:rFonts w:hint="cs"/>
                <w:sz w:val="20"/>
                <w:szCs w:val="20"/>
                <w:rtl/>
                <w:lang w:bidi="ar-IQ"/>
              </w:rPr>
              <w:t>9</w:t>
            </w:r>
            <w:r w:rsidR="001F2627">
              <w:rPr>
                <w:rFonts w:hint="cs"/>
                <w:sz w:val="20"/>
                <w:szCs w:val="20"/>
                <w:rtl/>
                <w:lang w:bidi="ar-IQ"/>
              </w:rPr>
              <w:t>0</w:t>
            </w:r>
            <w:r w:rsidRPr="009A26D9">
              <w:rPr>
                <w:rFonts w:hint="cs"/>
                <w:sz w:val="20"/>
                <w:szCs w:val="20"/>
                <w:rtl/>
                <w:lang w:bidi="ar-IQ"/>
              </w:rPr>
              <w:t>%</w:t>
            </w:r>
          </w:p>
        </w:tc>
        <w:tc>
          <w:tcPr>
            <w:tcW w:w="709" w:type="dxa"/>
            <w:shd w:val="clear" w:color="auto" w:fill="FFFFFF"/>
            <w:vAlign w:val="center"/>
          </w:tcPr>
          <w:p w:rsidR="00A75878" w:rsidRPr="009A26D9" w:rsidRDefault="00A75878" w:rsidP="00AC26ED">
            <w:pPr>
              <w:jc w:val="center"/>
              <w:rPr>
                <w:sz w:val="20"/>
                <w:szCs w:val="20"/>
                <w:rtl/>
                <w:lang w:bidi="ar-IQ"/>
              </w:rPr>
            </w:pPr>
            <w:r>
              <w:rPr>
                <w:rFonts w:hint="cs"/>
                <w:sz w:val="20"/>
                <w:szCs w:val="20"/>
                <w:rtl/>
                <w:lang w:bidi="ar-IQ"/>
              </w:rPr>
              <w:t>4</w:t>
            </w:r>
          </w:p>
        </w:tc>
        <w:tc>
          <w:tcPr>
            <w:tcW w:w="850" w:type="dxa"/>
            <w:shd w:val="clear" w:color="auto" w:fill="FFFFFF"/>
            <w:vAlign w:val="center"/>
          </w:tcPr>
          <w:p w:rsidR="00A75878" w:rsidRPr="009A26D9" w:rsidRDefault="001F2627" w:rsidP="00AC26ED">
            <w:pPr>
              <w:jc w:val="center"/>
              <w:rPr>
                <w:sz w:val="20"/>
                <w:szCs w:val="20"/>
                <w:rtl/>
                <w:lang w:bidi="ar-IQ"/>
              </w:rPr>
            </w:pPr>
            <w:r>
              <w:rPr>
                <w:rFonts w:hint="cs"/>
                <w:sz w:val="20"/>
                <w:szCs w:val="20"/>
                <w:rtl/>
                <w:lang w:bidi="ar-IQ"/>
              </w:rPr>
              <w:t>3</w:t>
            </w:r>
          </w:p>
        </w:tc>
        <w:tc>
          <w:tcPr>
            <w:tcW w:w="781" w:type="dxa"/>
            <w:shd w:val="clear" w:color="auto" w:fill="FFFFFF"/>
            <w:vAlign w:val="center"/>
          </w:tcPr>
          <w:p w:rsidR="00A75878" w:rsidRPr="009A26D9" w:rsidRDefault="001F2627" w:rsidP="00AC26ED">
            <w:pPr>
              <w:jc w:val="center"/>
              <w:rPr>
                <w:sz w:val="20"/>
                <w:szCs w:val="20"/>
                <w:rtl/>
                <w:lang w:bidi="ar-IQ"/>
              </w:rPr>
            </w:pPr>
            <w:r>
              <w:rPr>
                <w:rFonts w:hint="cs"/>
                <w:sz w:val="20"/>
                <w:szCs w:val="20"/>
                <w:rtl/>
                <w:lang w:bidi="ar-IQ"/>
              </w:rPr>
              <w:t>15</w:t>
            </w:r>
            <w:r w:rsidR="00A75878">
              <w:rPr>
                <w:rFonts w:hint="cs"/>
                <w:sz w:val="20"/>
                <w:szCs w:val="20"/>
                <w:rtl/>
                <w:lang w:bidi="ar-IQ"/>
              </w:rPr>
              <w:t>ثا</w:t>
            </w:r>
          </w:p>
        </w:tc>
        <w:tc>
          <w:tcPr>
            <w:tcW w:w="933" w:type="dxa"/>
            <w:shd w:val="clear" w:color="auto" w:fill="FFFFFF"/>
            <w:vAlign w:val="center"/>
          </w:tcPr>
          <w:p w:rsidR="00A75878" w:rsidRPr="009A26D9" w:rsidRDefault="001F2627" w:rsidP="00AC26ED">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A75878" w:rsidRPr="009A26D9" w:rsidRDefault="00463F3A" w:rsidP="00AC26ED">
            <w:pPr>
              <w:jc w:val="center"/>
              <w:rPr>
                <w:sz w:val="20"/>
                <w:szCs w:val="20"/>
                <w:rtl/>
                <w:lang w:bidi="ar-IQ"/>
              </w:rPr>
            </w:pPr>
            <w:r>
              <w:rPr>
                <w:rFonts w:hint="cs"/>
                <w:sz w:val="20"/>
                <w:szCs w:val="20"/>
                <w:rtl/>
                <w:lang w:bidi="ar-IQ"/>
              </w:rPr>
              <w:t>3</w:t>
            </w:r>
            <w:r w:rsidR="00A75878">
              <w:rPr>
                <w:rFonts w:hint="cs"/>
                <w:sz w:val="20"/>
                <w:szCs w:val="20"/>
                <w:rtl/>
                <w:lang w:bidi="ar-IQ"/>
              </w:rPr>
              <w:t>د</w:t>
            </w:r>
          </w:p>
        </w:tc>
        <w:tc>
          <w:tcPr>
            <w:tcW w:w="761" w:type="dxa"/>
            <w:shd w:val="clear" w:color="auto" w:fill="FFFFFF"/>
            <w:vAlign w:val="center"/>
          </w:tcPr>
          <w:p w:rsidR="00A75878" w:rsidRPr="009A26D9" w:rsidRDefault="00463F3A" w:rsidP="00AC26ED">
            <w:pPr>
              <w:jc w:val="center"/>
              <w:rPr>
                <w:sz w:val="20"/>
                <w:szCs w:val="20"/>
                <w:rtl/>
                <w:lang w:bidi="ar-IQ"/>
              </w:rPr>
            </w:pPr>
            <w:r>
              <w:rPr>
                <w:rFonts w:hint="cs"/>
                <w:sz w:val="20"/>
                <w:szCs w:val="20"/>
                <w:rtl/>
                <w:lang w:bidi="ar-IQ"/>
              </w:rPr>
              <w:t>10.5د</w:t>
            </w:r>
            <w:r w:rsidR="00A75878" w:rsidRPr="009A26D9">
              <w:rPr>
                <w:rFonts w:hint="cs"/>
                <w:sz w:val="20"/>
                <w:szCs w:val="20"/>
                <w:rtl/>
                <w:lang w:bidi="ar-IQ"/>
              </w:rPr>
              <w:t>د</w:t>
            </w:r>
          </w:p>
        </w:tc>
        <w:tc>
          <w:tcPr>
            <w:tcW w:w="938" w:type="dxa"/>
            <w:shd w:val="clear" w:color="auto" w:fill="FFFFFF"/>
            <w:vAlign w:val="center"/>
          </w:tcPr>
          <w:p w:rsidR="00A75878" w:rsidRPr="009A26D9" w:rsidRDefault="001F2627" w:rsidP="00F04B7C">
            <w:pPr>
              <w:jc w:val="center"/>
              <w:rPr>
                <w:sz w:val="20"/>
                <w:szCs w:val="20"/>
                <w:rtl/>
                <w:lang w:bidi="ar-IQ"/>
              </w:rPr>
            </w:pPr>
            <w:r>
              <w:rPr>
                <w:rFonts w:ascii="Arial" w:hAnsi="Arial" w:cs="Arial" w:hint="cs"/>
                <w:rtl/>
                <w:lang w:bidi="ar-IQ"/>
              </w:rPr>
              <w:t>---------</w:t>
            </w:r>
          </w:p>
        </w:tc>
      </w:tr>
    </w:tbl>
    <w:p w:rsidR="00BE55A5" w:rsidRPr="00A75878" w:rsidRDefault="00BE55A5" w:rsidP="00A75878">
      <w:pPr>
        <w:ind w:firstLine="720"/>
        <w:rPr>
          <w:rtl/>
        </w:rPr>
      </w:pPr>
    </w:p>
    <w:p w:rsidR="00BE55A5" w:rsidRDefault="00BE55A5" w:rsidP="003E45A0">
      <w:pPr>
        <w:rPr>
          <w:rtl/>
        </w:rPr>
      </w:pPr>
    </w:p>
    <w:p w:rsidR="00463F3A" w:rsidRDefault="00463F3A" w:rsidP="003E45A0">
      <w:pPr>
        <w:rPr>
          <w:rtl/>
        </w:rPr>
      </w:pPr>
    </w:p>
    <w:p w:rsidR="00463F3A" w:rsidRDefault="00463F3A" w:rsidP="003E45A0">
      <w:pPr>
        <w:rPr>
          <w:rtl/>
        </w:rPr>
      </w:pPr>
    </w:p>
    <w:p w:rsidR="00A75878" w:rsidRDefault="00A75878" w:rsidP="003E45A0"/>
    <w:p w:rsidR="000714C0" w:rsidRDefault="000714C0" w:rsidP="003E45A0">
      <w:pPr>
        <w:rPr>
          <w:rtl/>
        </w:rPr>
      </w:pPr>
    </w:p>
    <w:p w:rsidR="00DB2CAB" w:rsidRPr="00DE2BFD" w:rsidRDefault="00DB2CAB" w:rsidP="00DB2CAB">
      <w:pPr>
        <w:spacing w:line="240" w:lineRule="auto"/>
        <w:jc w:val="lowKashida"/>
        <w:rPr>
          <w:rFonts w:cs="Simplified Arabic"/>
          <w:b/>
          <w:bCs/>
          <w:sz w:val="28"/>
          <w:szCs w:val="28"/>
          <w:rtl/>
        </w:rPr>
      </w:pPr>
      <w:r w:rsidRPr="00DF3EF0">
        <w:rPr>
          <w:rFonts w:cs="Simplified Arabic" w:hint="eastAsia"/>
          <w:b/>
          <w:bCs/>
          <w:sz w:val="28"/>
          <w:szCs w:val="28"/>
          <w:rtl/>
        </w:rPr>
        <w:lastRenderedPageBreak/>
        <w:t>الوحدةالتدريبية</w:t>
      </w:r>
      <w:r w:rsidRPr="00DF3EF0">
        <w:rPr>
          <w:rFonts w:cs="Simplified Arabic"/>
          <w:sz w:val="28"/>
          <w:szCs w:val="28"/>
          <w:rtl/>
        </w:rPr>
        <w:t xml:space="preserve"> :</w:t>
      </w:r>
      <w:r>
        <w:rPr>
          <w:rFonts w:cs="Simplified Arabic" w:hint="cs"/>
          <w:sz w:val="28"/>
          <w:szCs w:val="28"/>
          <w:rtl/>
        </w:rPr>
        <w:t xml:space="preserve"> الثالثة عشر</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DB2CAB" w:rsidRPr="00DF3EF0" w:rsidRDefault="00DB2CAB" w:rsidP="00DB2CAB">
      <w:pPr>
        <w:spacing w:line="240" w:lineRule="auto"/>
        <w:jc w:val="lowKashida"/>
        <w:rPr>
          <w:rFonts w:cs="Simplified Arabic"/>
          <w:sz w:val="28"/>
          <w:szCs w:val="28"/>
          <w:rtl/>
        </w:rPr>
      </w:pPr>
      <w:r>
        <w:rPr>
          <w:rFonts w:cs="Simplified Arabic" w:hint="cs"/>
          <w:b/>
          <w:bCs/>
          <w:sz w:val="28"/>
          <w:szCs w:val="28"/>
          <w:rtl/>
        </w:rPr>
        <w:t xml:space="preserve">الوقت:  </w:t>
      </w:r>
      <w:r w:rsidR="00152C69">
        <w:rPr>
          <w:rFonts w:cs="Simplified Arabic" w:hint="cs"/>
          <w:b/>
          <w:bCs/>
          <w:sz w:val="28"/>
          <w:szCs w:val="28"/>
          <w:rtl/>
        </w:rPr>
        <w:t xml:space="preserve">28 </w:t>
      </w:r>
      <w:r>
        <w:rPr>
          <w:rFonts w:cs="Simplified Arabic" w:hint="cs"/>
          <w:b/>
          <w:bCs/>
          <w:sz w:val="28"/>
          <w:szCs w:val="28"/>
          <w:rtl/>
        </w:rPr>
        <w:t xml:space="preserve"> </w:t>
      </w:r>
      <w:r w:rsidRPr="00522143">
        <w:rPr>
          <w:rFonts w:cs="Simplified Arabic" w:hint="cs"/>
          <w:sz w:val="28"/>
          <w:szCs w:val="28"/>
          <w:rtl/>
        </w:rPr>
        <w:t>دقيقة</w:t>
      </w:r>
      <w:r>
        <w:rPr>
          <w:rFonts w:cs="Simplified Arabic" w:hint="cs"/>
          <w:b/>
          <w:bCs/>
          <w:sz w:val="28"/>
          <w:szCs w:val="28"/>
          <w:rtl/>
        </w:rPr>
        <w:t xml:space="preserve">                                                 </w:t>
      </w:r>
      <w:r>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السابع</w:t>
      </w:r>
    </w:p>
    <w:p w:rsidR="00DB2CAB" w:rsidRDefault="00DB2CAB" w:rsidP="00DB2CAB">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w:t>
      </w:r>
      <w:r>
        <w:rPr>
          <w:rFonts w:cs="Simplified Arabic" w:hint="cs"/>
          <w:sz w:val="28"/>
          <w:szCs w:val="28"/>
          <w:rtl/>
        </w:rPr>
        <w:t>الاحد  20</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00152C69">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DB2CAB" w:rsidRPr="00DF3EF0" w:rsidRDefault="00DB2CAB" w:rsidP="00DB2CAB">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DB2CAB" w:rsidRPr="00466DF5" w:rsidRDefault="00DB2CAB" w:rsidP="00DB2CAB">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152C69">
        <w:rPr>
          <w:rFonts w:cs="Simplified Arabic" w:hint="cs"/>
          <w:sz w:val="32"/>
          <w:szCs w:val="32"/>
          <w:rtl/>
        </w:rPr>
        <w:t>والادراك الحس-حركي والتصويب البعيد</w:t>
      </w:r>
      <w:r>
        <w:rPr>
          <w:rFonts w:cs="Simplified Arabic" w:hint="cs"/>
          <w:sz w:val="32"/>
          <w:szCs w:val="32"/>
          <w:rtl/>
        </w:rPr>
        <w:t xml:space="preserve">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DB2CAB" w:rsidRPr="009A26D9" w:rsidTr="00F04B7C">
        <w:trPr>
          <w:trHeight w:val="337"/>
        </w:trPr>
        <w:tc>
          <w:tcPr>
            <w:tcW w:w="425" w:type="dxa"/>
            <w:vMerge w:val="restart"/>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DB2CAB" w:rsidRDefault="00DB2CAB" w:rsidP="00DB2CAB">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DB2CAB" w:rsidRDefault="00DB2CAB" w:rsidP="00DB2CAB">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DB2CAB" w:rsidRPr="009A26D9" w:rsidRDefault="00DB2CAB" w:rsidP="00DB2CAB">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الملاحظات</w:t>
            </w:r>
          </w:p>
        </w:tc>
      </w:tr>
      <w:tr w:rsidR="00DB2CAB" w:rsidRPr="009A26D9" w:rsidTr="00F04B7C">
        <w:trPr>
          <w:trHeight w:val="570"/>
        </w:trPr>
        <w:tc>
          <w:tcPr>
            <w:tcW w:w="425" w:type="dxa"/>
            <w:vMerge/>
            <w:shd w:val="clear" w:color="auto" w:fill="E6E6E6"/>
            <w:vAlign w:val="center"/>
          </w:tcPr>
          <w:p w:rsidR="00DB2CAB" w:rsidRPr="009A26D9" w:rsidRDefault="00DB2CAB" w:rsidP="00DB2CAB">
            <w:pPr>
              <w:jc w:val="center"/>
              <w:rPr>
                <w:sz w:val="20"/>
                <w:szCs w:val="20"/>
                <w:rtl/>
                <w:lang w:bidi="ar-IQ"/>
              </w:rPr>
            </w:pPr>
          </w:p>
        </w:tc>
        <w:tc>
          <w:tcPr>
            <w:tcW w:w="2977" w:type="dxa"/>
            <w:vMerge/>
            <w:shd w:val="clear" w:color="auto" w:fill="E6E6E6"/>
            <w:vAlign w:val="center"/>
          </w:tcPr>
          <w:p w:rsidR="00DB2CAB" w:rsidRPr="009A26D9" w:rsidRDefault="00DB2CAB" w:rsidP="00DB2CAB">
            <w:pPr>
              <w:jc w:val="center"/>
              <w:rPr>
                <w:sz w:val="20"/>
                <w:szCs w:val="20"/>
                <w:rtl/>
                <w:lang w:bidi="ar-IQ"/>
              </w:rPr>
            </w:pPr>
          </w:p>
        </w:tc>
        <w:tc>
          <w:tcPr>
            <w:tcW w:w="799" w:type="dxa"/>
            <w:vMerge/>
            <w:shd w:val="clear" w:color="auto" w:fill="E6E6E6"/>
            <w:vAlign w:val="center"/>
          </w:tcPr>
          <w:p w:rsidR="00DB2CAB" w:rsidRPr="009A26D9" w:rsidRDefault="00DB2CAB" w:rsidP="00DB2CAB">
            <w:pPr>
              <w:jc w:val="center"/>
              <w:rPr>
                <w:sz w:val="20"/>
                <w:szCs w:val="20"/>
                <w:rtl/>
                <w:lang w:bidi="ar-IQ"/>
              </w:rPr>
            </w:pPr>
          </w:p>
        </w:tc>
        <w:tc>
          <w:tcPr>
            <w:tcW w:w="709" w:type="dxa"/>
            <w:shd w:val="clear" w:color="auto" w:fill="E6E6E6"/>
            <w:vAlign w:val="center"/>
          </w:tcPr>
          <w:p w:rsidR="00DB2CAB" w:rsidRPr="009A26D9" w:rsidRDefault="00DB2CAB" w:rsidP="00DB2CAB">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DB2CAB" w:rsidRPr="009A26D9" w:rsidRDefault="00DB2CAB" w:rsidP="00DB2CAB">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DB2CAB" w:rsidRPr="009A26D9" w:rsidRDefault="00DB2CAB" w:rsidP="00DB2CAB">
            <w:pPr>
              <w:jc w:val="center"/>
              <w:rPr>
                <w:sz w:val="20"/>
                <w:szCs w:val="20"/>
                <w:rtl/>
                <w:lang w:bidi="ar-IQ"/>
              </w:rPr>
            </w:pPr>
          </w:p>
        </w:tc>
        <w:tc>
          <w:tcPr>
            <w:tcW w:w="933" w:type="dxa"/>
            <w:shd w:val="clear" w:color="auto" w:fill="E6E6E6"/>
            <w:vAlign w:val="center"/>
          </w:tcPr>
          <w:p w:rsidR="00DB2CAB" w:rsidRPr="009A26D9" w:rsidRDefault="00DB2CAB" w:rsidP="00DB2CAB">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DB2CAB" w:rsidRPr="009A26D9" w:rsidRDefault="00DB2CAB" w:rsidP="00DB2CAB">
            <w:pPr>
              <w:jc w:val="center"/>
              <w:rPr>
                <w:sz w:val="20"/>
                <w:szCs w:val="20"/>
                <w:rtl/>
                <w:lang w:bidi="ar-IQ"/>
              </w:rPr>
            </w:pPr>
          </w:p>
        </w:tc>
        <w:tc>
          <w:tcPr>
            <w:tcW w:w="1118" w:type="dxa"/>
            <w:vMerge/>
            <w:shd w:val="clear" w:color="auto" w:fill="E6E6E6"/>
            <w:vAlign w:val="center"/>
          </w:tcPr>
          <w:p w:rsidR="00DB2CAB" w:rsidRPr="009A26D9" w:rsidRDefault="00DB2CAB" w:rsidP="00DB2CAB">
            <w:pPr>
              <w:jc w:val="center"/>
              <w:rPr>
                <w:sz w:val="20"/>
                <w:szCs w:val="20"/>
                <w:rtl/>
                <w:lang w:bidi="ar-IQ"/>
              </w:rPr>
            </w:pPr>
          </w:p>
        </w:tc>
      </w:tr>
      <w:tr w:rsidR="00DB2CAB" w:rsidRPr="009A26D9" w:rsidTr="00F04B7C">
        <w:tc>
          <w:tcPr>
            <w:tcW w:w="425" w:type="dxa"/>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1</w:t>
            </w:r>
          </w:p>
        </w:tc>
        <w:tc>
          <w:tcPr>
            <w:tcW w:w="2977" w:type="dxa"/>
            <w:shd w:val="clear" w:color="auto" w:fill="FFFFFF"/>
          </w:tcPr>
          <w:p w:rsidR="00DB2CAB" w:rsidRPr="00A56281" w:rsidRDefault="00D166AB" w:rsidP="00D166AB">
            <w:pPr>
              <w:spacing w:line="240" w:lineRule="auto"/>
              <w:jc w:val="lowKashida"/>
              <w:rPr>
                <w:rFonts w:ascii="Simplified Arabic" w:hAnsi="Simplified Arabic" w:cs="Simplified Arabic"/>
                <w:sz w:val="20"/>
                <w:szCs w:val="20"/>
              </w:rPr>
            </w:pPr>
            <w:r w:rsidRPr="00592A74">
              <w:rPr>
                <w:rFonts w:ascii="Simplified Arabic" w:hAnsi="Simplified Arabic" w:cs="Simplified Arabic" w:hint="cs"/>
                <w:rtl/>
              </w:rPr>
              <w:t xml:space="preserve">يمسك اللاعب الكرة في منتصف ملعب كرة السلة ويرمي الكرة إلى الأعلى ويجري بالكرسي المتحرك نحوها إلى الأمام ويستلم الكرة </w:t>
            </w:r>
            <w:r>
              <w:rPr>
                <w:rFonts w:ascii="Simplified Arabic" w:hAnsi="Simplified Arabic" w:cs="Simplified Arabic" w:hint="cs"/>
                <w:rtl/>
              </w:rPr>
              <w:t>بعد ان ترتد مرة واحدة عن الارض والتصويب من خارج</w:t>
            </w:r>
            <w:r w:rsidRPr="00592A74">
              <w:rPr>
                <w:rFonts w:ascii="Simplified Arabic" w:hAnsi="Simplified Arabic" w:cs="Simplified Arabic" w:hint="cs"/>
                <w:rtl/>
              </w:rPr>
              <w:t xml:space="preserve"> قو</w:t>
            </w:r>
            <w:r>
              <w:rPr>
                <w:rFonts w:ascii="Simplified Arabic" w:hAnsi="Simplified Arabic" w:cs="Simplified Arabic" w:hint="cs"/>
                <w:rtl/>
              </w:rPr>
              <w:t xml:space="preserve">س الثلاث نقاط </w:t>
            </w:r>
            <w:r w:rsidRPr="00592A74">
              <w:rPr>
                <w:rFonts w:ascii="Simplified Arabic" w:hAnsi="Simplified Arabic" w:cs="Simplified Arabic" w:hint="cs"/>
                <w:rtl/>
              </w:rPr>
              <w:t>.</w:t>
            </w:r>
          </w:p>
        </w:tc>
        <w:tc>
          <w:tcPr>
            <w:tcW w:w="799" w:type="dxa"/>
            <w:shd w:val="clear" w:color="auto" w:fill="FFFFFF"/>
            <w:vAlign w:val="center"/>
          </w:tcPr>
          <w:p w:rsidR="00DB2CAB" w:rsidRPr="009A26D9" w:rsidRDefault="00DB2CAB" w:rsidP="00D166AB">
            <w:pPr>
              <w:jc w:val="center"/>
              <w:rPr>
                <w:sz w:val="20"/>
                <w:szCs w:val="20"/>
                <w:rtl/>
                <w:lang w:bidi="ar-IQ"/>
              </w:rPr>
            </w:pPr>
            <w:r>
              <w:rPr>
                <w:rFonts w:hint="cs"/>
                <w:sz w:val="20"/>
                <w:szCs w:val="20"/>
                <w:rtl/>
                <w:lang w:bidi="ar-IQ"/>
              </w:rPr>
              <w:t>9</w:t>
            </w:r>
            <w:r w:rsidR="00D166AB">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DB2CAB" w:rsidRPr="009A26D9" w:rsidRDefault="00D166AB" w:rsidP="00DB2CAB">
            <w:pPr>
              <w:jc w:val="center"/>
              <w:rPr>
                <w:sz w:val="20"/>
                <w:szCs w:val="20"/>
                <w:rtl/>
                <w:lang w:bidi="ar-IQ"/>
              </w:rPr>
            </w:pPr>
            <w:r>
              <w:rPr>
                <w:rFonts w:hint="cs"/>
                <w:sz w:val="20"/>
                <w:szCs w:val="20"/>
                <w:rtl/>
                <w:lang w:bidi="ar-IQ"/>
              </w:rPr>
              <w:t>8</w:t>
            </w:r>
          </w:p>
        </w:tc>
        <w:tc>
          <w:tcPr>
            <w:tcW w:w="850" w:type="dxa"/>
            <w:shd w:val="clear" w:color="auto" w:fill="FFFFFF"/>
            <w:vAlign w:val="center"/>
          </w:tcPr>
          <w:p w:rsidR="00DB2CAB" w:rsidRPr="009A26D9" w:rsidRDefault="00DB2CAB" w:rsidP="00DB2CAB">
            <w:pPr>
              <w:jc w:val="center"/>
              <w:rPr>
                <w:sz w:val="20"/>
                <w:szCs w:val="20"/>
                <w:rtl/>
                <w:lang w:bidi="ar-IQ"/>
              </w:rPr>
            </w:pPr>
            <w:r>
              <w:rPr>
                <w:rFonts w:hint="cs"/>
                <w:sz w:val="20"/>
                <w:szCs w:val="20"/>
                <w:rtl/>
                <w:lang w:bidi="ar-IQ"/>
              </w:rPr>
              <w:t>3</w:t>
            </w:r>
          </w:p>
        </w:tc>
        <w:tc>
          <w:tcPr>
            <w:tcW w:w="781" w:type="dxa"/>
            <w:shd w:val="clear" w:color="auto" w:fill="FFFFFF"/>
            <w:vAlign w:val="center"/>
          </w:tcPr>
          <w:p w:rsidR="00DB2CAB" w:rsidRPr="009A26D9" w:rsidRDefault="00D166AB" w:rsidP="00DB2CAB">
            <w:pPr>
              <w:jc w:val="center"/>
              <w:rPr>
                <w:sz w:val="20"/>
                <w:szCs w:val="20"/>
                <w:rtl/>
                <w:lang w:bidi="ar-IQ"/>
              </w:rPr>
            </w:pPr>
            <w:r>
              <w:rPr>
                <w:rFonts w:hint="cs"/>
                <w:sz w:val="20"/>
                <w:szCs w:val="20"/>
                <w:rtl/>
                <w:lang w:bidi="ar-IQ"/>
              </w:rPr>
              <w:t>10</w:t>
            </w:r>
            <w:r w:rsidR="00DB2CAB">
              <w:rPr>
                <w:rFonts w:hint="cs"/>
                <w:sz w:val="20"/>
                <w:szCs w:val="20"/>
                <w:rtl/>
                <w:lang w:bidi="ar-IQ"/>
              </w:rPr>
              <w:t>ثا</w:t>
            </w:r>
          </w:p>
        </w:tc>
        <w:tc>
          <w:tcPr>
            <w:tcW w:w="933" w:type="dxa"/>
            <w:shd w:val="clear" w:color="auto" w:fill="FFFFFF"/>
            <w:vAlign w:val="center"/>
          </w:tcPr>
          <w:p w:rsidR="00DB2CAB" w:rsidRPr="009A26D9" w:rsidRDefault="00D166AB" w:rsidP="00D166AB">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DB2CAB" w:rsidRPr="009A26D9" w:rsidRDefault="00DB2CAB" w:rsidP="00DB2CAB">
            <w:pPr>
              <w:jc w:val="center"/>
              <w:rPr>
                <w:sz w:val="20"/>
                <w:szCs w:val="20"/>
                <w:rtl/>
                <w:lang w:bidi="ar-IQ"/>
              </w:rPr>
            </w:pPr>
            <w:r>
              <w:rPr>
                <w:rFonts w:hint="cs"/>
                <w:sz w:val="20"/>
                <w:szCs w:val="20"/>
                <w:rtl/>
                <w:lang w:bidi="ar-IQ"/>
              </w:rPr>
              <w:t>2د</w:t>
            </w:r>
          </w:p>
        </w:tc>
        <w:tc>
          <w:tcPr>
            <w:tcW w:w="761" w:type="dxa"/>
            <w:shd w:val="clear" w:color="auto" w:fill="FFFFFF"/>
            <w:vAlign w:val="center"/>
          </w:tcPr>
          <w:p w:rsidR="00DB2CAB" w:rsidRPr="009A26D9" w:rsidRDefault="00463F3A" w:rsidP="00463F3A">
            <w:pPr>
              <w:jc w:val="center"/>
              <w:rPr>
                <w:sz w:val="20"/>
                <w:szCs w:val="20"/>
                <w:rtl/>
                <w:lang w:bidi="ar-IQ"/>
              </w:rPr>
            </w:pPr>
            <w:r>
              <w:rPr>
                <w:rFonts w:hint="cs"/>
                <w:sz w:val="20"/>
                <w:szCs w:val="20"/>
                <w:rtl/>
                <w:lang w:bidi="ar-IQ"/>
              </w:rPr>
              <w:t>21د</w:t>
            </w:r>
          </w:p>
        </w:tc>
        <w:tc>
          <w:tcPr>
            <w:tcW w:w="1118" w:type="dxa"/>
            <w:shd w:val="clear" w:color="auto" w:fill="FFFFFF"/>
            <w:vAlign w:val="center"/>
          </w:tcPr>
          <w:p w:rsidR="00DB2CAB" w:rsidRPr="009A26D9" w:rsidRDefault="00DB2CAB" w:rsidP="00F04B7C">
            <w:pPr>
              <w:jc w:val="center"/>
              <w:rPr>
                <w:sz w:val="20"/>
                <w:szCs w:val="20"/>
                <w:rtl/>
                <w:lang w:bidi="ar-IQ"/>
              </w:rPr>
            </w:pPr>
            <w:r>
              <w:rPr>
                <w:rFonts w:ascii="Arial" w:hAnsi="Arial" w:cs="Arial" w:hint="cs"/>
                <w:rtl/>
                <w:lang w:bidi="ar-IQ"/>
              </w:rPr>
              <w:t>------------</w:t>
            </w:r>
          </w:p>
        </w:tc>
      </w:tr>
      <w:tr w:rsidR="00DB2CAB" w:rsidRPr="009A26D9" w:rsidTr="00F04B7C">
        <w:trPr>
          <w:trHeight w:val="1275"/>
        </w:trPr>
        <w:tc>
          <w:tcPr>
            <w:tcW w:w="425" w:type="dxa"/>
            <w:shd w:val="clear" w:color="auto" w:fill="E6E6E6"/>
            <w:vAlign w:val="center"/>
          </w:tcPr>
          <w:p w:rsidR="00DB2CAB" w:rsidRPr="009A26D9" w:rsidRDefault="00DB2CAB" w:rsidP="00DB2CAB">
            <w:pPr>
              <w:jc w:val="center"/>
              <w:rPr>
                <w:sz w:val="20"/>
                <w:szCs w:val="20"/>
                <w:rtl/>
                <w:lang w:bidi="ar-IQ"/>
              </w:rPr>
            </w:pPr>
            <w:r w:rsidRPr="009A26D9">
              <w:rPr>
                <w:rFonts w:hint="cs"/>
                <w:sz w:val="20"/>
                <w:szCs w:val="20"/>
                <w:rtl/>
                <w:lang w:bidi="ar-IQ"/>
              </w:rPr>
              <w:t>2</w:t>
            </w:r>
          </w:p>
        </w:tc>
        <w:tc>
          <w:tcPr>
            <w:tcW w:w="2977" w:type="dxa"/>
            <w:shd w:val="clear" w:color="auto" w:fill="FFFFFF"/>
          </w:tcPr>
          <w:p w:rsidR="00DB2CAB" w:rsidRPr="00A56281" w:rsidRDefault="00D166AB" w:rsidP="00DB2CAB">
            <w:pPr>
              <w:jc w:val="lowKashida"/>
              <w:rPr>
                <w:rFonts w:ascii="Simplified Arabic" w:hAnsi="Simplified Arabic" w:cs="Simplified Arabic"/>
                <w:sz w:val="20"/>
                <w:szCs w:val="20"/>
              </w:rPr>
            </w:pPr>
            <w:r w:rsidRPr="007066D1">
              <w:rPr>
                <w:rFonts w:ascii="Simplified Arabic" w:hAnsi="Simplified Arabic" w:cs="Simplified Arabic" w:hint="cs"/>
                <w:rtl/>
              </w:rPr>
              <w:t xml:space="preserve">يمسك اللاعب (أ) الكرة ويقوم بالتصويب </w:t>
            </w:r>
            <w:r>
              <w:rPr>
                <w:rFonts w:ascii="Simplified Arabic" w:hAnsi="Simplified Arabic" w:cs="Simplified Arabic" w:hint="cs"/>
                <w:rtl/>
              </w:rPr>
              <w:t xml:space="preserve">البعيد </w:t>
            </w:r>
            <w:r w:rsidRPr="007066D1">
              <w:rPr>
                <w:rFonts w:ascii="Simplified Arabic" w:hAnsi="Simplified Arabic" w:cs="Simplified Arabic" w:hint="cs"/>
                <w:rtl/>
              </w:rPr>
              <w:t xml:space="preserve">على الهدف ويحاول اللاعب (ب) مدافعة الكرة وبعد التصويب يتابع اللاعب (أ) الكرة ويسلمها للاعب (ب) ويقوم </w:t>
            </w:r>
            <w:r w:rsidR="00152C69">
              <w:rPr>
                <w:rFonts w:ascii="Simplified Arabic" w:hAnsi="Simplified Arabic" w:cs="Simplified Arabic" w:hint="cs"/>
                <w:rtl/>
              </w:rPr>
              <w:t>اللاعب (ب) بالتصويب يدافع</w:t>
            </w:r>
            <w:r w:rsidRPr="007066D1">
              <w:rPr>
                <w:rFonts w:ascii="Simplified Arabic" w:hAnsi="Simplified Arabic" w:cs="Simplified Arabic" w:hint="cs"/>
                <w:rtl/>
              </w:rPr>
              <w:t>ه</w:t>
            </w:r>
            <w:r w:rsidR="00152C69">
              <w:rPr>
                <w:rFonts w:ascii="Simplified Arabic" w:hAnsi="Simplified Arabic" w:cs="Simplified Arabic" w:hint="cs"/>
                <w:rtl/>
              </w:rPr>
              <w:t xml:space="preserve"> اللاعب (أ)</w:t>
            </w:r>
            <w:r>
              <w:rPr>
                <w:rFonts w:ascii="Simplified Arabic" w:hAnsi="Simplified Arabic" w:cs="Simplified Arabic" w:hint="cs"/>
                <w:rtl/>
              </w:rPr>
              <w:t xml:space="preserve"> </w:t>
            </w:r>
            <w:r w:rsidRPr="007066D1">
              <w:rPr>
                <w:rFonts w:ascii="Simplified Arabic" w:hAnsi="Simplified Arabic" w:cs="Simplified Arabic" w:hint="cs"/>
                <w:rtl/>
              </w:rPr>
              <w:t>.</w:t>
            </w:r>
          </w:p>
        </w:tc>
        <w:tc>
          <w:tcPr>
            <w:tcW w:w="799" w:type="dxa"/>
            <w:shd w:val="clear" w:color="auto" w:fill="FFFFFF"/>
            <w:vAlign w:val="center"/>
          </w:tcPr>
          <w:p w:rsidR="00DB2CAB" w:rsidRPr="009A26D9" w:rsidRDefault="00DB2CAB" w:rsidP="00152C69">
            <w:pPr>
              <w:jc w:val="center"/>
              <w:rPr>
                <w:sz w:val="20"/>
                <w:szCs w:val="20"/>
                <w:rtl/>
                <w:lang w:bidi="ar-IQ"/>
              </w:rPr>
            </w:pPr>
            <w:r>
              <w:rPr>
                <w:rFonts w:hint="cs"/>
                <w:sz w:val="20"/>
                <w:szCs w:val="20"/>
                <w:rtl/>
                <w:lang w:bidi="ar-IQ"/>
              </w:rPr>
              <w:t>9</w:t>
            </w:r>
            <w:r w:rsidR="00152C69">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DB2CAB" w:rsidRPr="009A26D9" w:rsidRDefault="00463F3A" w:rsidP="00DB2CAB">
            <w:pPr>
              <w:jc w:val="center"/>
              <w:rPr>
                <w:sz w:val="20"/>
                <w:szCs w:val="20"/>
                <w:rtl/>
                <w:lang w:bidi="ar-IQ"/>
              </w:rPr>
            </w:pPr>
            <w:r>
              <w:rPr>
                <w:rFonts w:hint="cs"/>
                <w:sz w:val="20"/>
                <w:szCs w:val="20"/>
                <w:rtl/>
                <w:lang w:bidi="ar-IQ"/>
              </w:rPr>
              <w:t>3</w:t>
            </w:r>
          </w:p>
        </w:tc>
        <w:tc>
          <w:tcPr>
            <w:tcW w:w="850" w:type="dxa"/>
            <w:shd w:val="clear" w:color="auto" w:fill="FFFFFF"/>
            <w:vAlign w:val="center"/>
          </w:tcPr>
          <w:p w:rsidR="00DB2CAB" w:rsidRPr="009A26D9" w:rsidRDefault="00463F3A" w:rsidP="00DB2CAB">
            <w:pPr>
              <w:jc w:val="center"/>
              <w:rPr>
                <w:sz w:val="20"/>
                <w:szCs w:val="20"/>
                <w:rtl/>
                <w:lang w:bidi="ar-IQ"/>
              </w:rPr>
            </w:pPr>
            <w:r>
              <w:rPr>
                <w:rFonts w:hint="cs"/>
                <w:sz w:val="20"/>
                <w:szCs w:val="20"/>
                <w:rtl/>
                <w:lang w:bidi="ar-IQ"/>
              </w:rPr>
              <w:t>-------</w:t>
            </w:r>
          </w:p>
        </w:tc>
        <w:tc>
          <w:tcPr>
            <w:tcW w:w="781" w:type="dxa"/>
            <w:shd w:val="clear" w:color="auto" w:fill="FFFFFF"/>
            <w:vAlign w:val="center"/>
          </w:tcPr>
          <w:p w:rsidR="00DB2CAB" w:rsidRPr="009A26D9" w:rsidRDefault="00DB2CAB" w:rsidP="00152C69">
            <w:pPr>
              <w:jc w:val="center"/>
              <w:rPr>
                <w:sz w:val="20"/>
                <w:szCs w:val="20"/>
                <w:rtl/>
                <w:lang w:bidi="ar-IQ"/>
              </w:rPr>
            </w:pPr>
            <w:r>
              <w:rPr>
                <w:rFonts w:hint="cs"/>
                <w:sz w:val="20"/>
                <w:szCs w:val="20"/>
                <w:rtl/>
                <w:lang w:bidi="ar-IQ"/>
              </w:rPr>
              <w:t>1</w:t>
            </w:r>
            <w:r w:rsidR="00152C69">
              <w:rPr>
                <w:rFonts w:hint="cs"/>
                <w:sz w:val="20"/>
                <w:szCs w:val="20"/>
                <w:rtl/>
                <w:lang w:bidi="ar-IQ"/>
              </w:rPr>
              <w:t>د</w:t>
            </w:r>
          </w:p>
        </w:tc>
        <w:tc>
          <w:tcPr>
            <w:tcW w:w="933" w:type="dxa"/>
            <w:shd w:val="clear" w:color="auto" w:fill="FFFFFF"/>
            <w:vAlign w:val="center"/>
          </w:tcPr>
          <w:p w:rsidR="00DB2CAB" w:rsidRPr="009A26D9" w:rsidRDefault="00463F3A" w:rsidP="00152C69">
            <w:pPr>
              <w:jc w:val="center"/>
              <w:rPr>
                <w:sz w:val="20"/>
                <w:szCs w:val="20"/>
                <w:rtl/>
                <w:lang w:bidi="ar-IQ"/>
              </w:rPr>
            </w:pPr>
            <w:r>
              <w:rPr>
                <w:rFonts w:hint="cs"/>
                <w:sz w:val="20"/>
                <w:szCs w:val="20"/>
                <w:rtl/>
                <w:lang w:bidi="ar-IQ"/>
              </w:rPr>
              <w:t>2د</w:t>
            </w:r>
          </w:p>
        </w:tc>
        <w:tc>
          <w:tcPr>
            <w:tcW w:w="979" w:type="dxa"/>
            <w:shd w:val="clear" w:color="auto" w:fill="FFFFFF"/>
            <w:vAlign w:val="center"/>
          </w:tcPr>
          <w:p w:rsidR="00DB2CAB" w:rsidRPr="009A26D9" w:rsidRDefault="00463F3A" w:rsidP="00DB2CAB">
            <w:pPr>
              <w:jc w:val="center"/>
              <w:rPr>
                <w:sz w:val="20"/>
                <w:szCs w:val="20"/>
                <w:rtl/>
                <w:lang w:bidi="ar-IQ"/>
              </w:rPr>
            </w:pPr>
            <w:r>
              <w:rPr>
                <w:rFonts w:hint="cs"/>
                <w:sz w:val="20"/>
                <w:szCs w:val="20"/>
                <w:rtl/>
                <w:lang w:bidi="ar-IQ"/>
              </w:rPr>
              <w:t>-------</w:t>
            </w:r>
          </w:p>
        </w:tc>
        <w:tc>
          <w:tcPr>
            <w:tcW w:w="761" w:type="dxa"/>
            <w:shd w:val="clear" w:color="auto" w:fill="FFFFFF"/>
            <w:vAlign w:val="center"/>
          </w:tcPr>
          <w:p w:rsidR="00DB2CAB" w:rsidRPr="009A26D9" w:rsidRDefault="00152C69" w:rsidP="00DB2CAB">
            <w:pPr>
              <w:jc w:val="center"/>
              <w:rPr>
                <w:sz w:val="20"/>
                <w:szCs w:val="20"/>
                <w:rtl/>
                <w:lang w:bidi="ar-IQ"/>
              </w:rPr>
            </w:pPr>
            <w:r>
              <w:rPr>
                <w:rFonts w:hint="cs"/>
                <w:sz w:val="20"/>
                <w:szCs w:val="20"/>
                <w:rtl/>
                <w:lang w:bidi="ar-IQ"/>
              </w:rPr>
              <w:t>7</w:t>
            </w:r>
            <w:r w:rsidR="00DB2CAB" w:rsidRPr="009A26D9">
              <w:rPr>
                <w:rFonts w:hint="cs"/>
                <w:sz w:val="20"/>
                <w:szCs w:val="20"/>
                <w:rtl/>
                <w:lang w:bidi="ar-IQ"/>
              </w:rPr>
              <w:t>د</w:t>
            </w:r>
          </w:p>
        </w:tc>
        <w:tc>
          <w:tcPr>
            <w:tcW w:w="1118" w:type="dxa"/>
            <w:shd w:val="clear" w:color="auto" w:fill="FFFFFF"/>
            <w:vAlign w:val="center"/>
          </w:tcPr>
          <w:p w:rsidR="00DB2CAB" w:rsidRPr="009A26D9" w:rsidRDefault="00152C69" w:rsidP="00DB2CAB">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A75878" w:rsidRDefault="00A75878" w:rsidP="003E45A0">
      <w:pPr>
        <w:rPr>
          <w:rtl/>
        </w:rPr>
      </w:pPr>
    </w:p>
    <w:p w:rsidR="00DB2CAB" w:rsidRDefault="00DB2CAB" w:rsidP="003E45A0">
      <w:pPr>
        <w:rPr>
          <w:rtl/>
        </w:rPr>
      </w:pPr>
    </w:p>
    <w:p w:rsidR="00DB2CAB" w:rsidRDefault="00DB2CAB" w:rsidP="003E45A0">
      <w:pPr>
        <w:rPr>
          <w:rtl/>
        </w:rPr>
      </w:pPr>
    </w:p>
    <w:p w:rsidR="00DB2CAB" w:rsidRDefault="00DB2CAB" w:rsidP="003E45A0">
      <w:pPr>
        <w:rPr>
          <w:rtl/>
        </w:rPr>
      </w:pPr>
    </w:p>
    <w:p w:rsidR="005178C5" w:rsidRDefault="005178C5" w:rsidP="003E45A0">
      <w:pPr>
        <w:rPr>
          <w:rtl/>
        </w:rPr>
      </w:pPr>
    </w:p>
    <w:p w:rsidR="00DB2CAB" w:rsidRDefault="00DB2CAB" w:rsidP="003E45A0">
      <w:pPr>
        <w:rPr>
          <w:rtl/>
        </w:rPr>
      </w:pPr>
    </w:p>
    <w:p w:rsidR="00DB2CAB" w:rsidRDefault="00DB2CAB" w:rsidP="003E45A0">
      <w:pPr>
        <w:rPr>
          <w:rtl/>
        </w:rPr>
      </w:pPr>
    </w:p>
    <w:p w:rsidR="00A75878" w:rsidRDefault="00A75878" w:rsidP="003E45A0">
      <w:pPr>
        <w:rPr>
          <w:rtl/>
        </w:rPr>
      </w:pPr>
    </w:p>
    <w:p w:rsidR="00152C69" w:rsidRPr="00DE2BFD" w:rsidRDefault="00152C69" w:rsidP="00152C69">
      <w:pPr>
        <w:spacing w:line="240" w:lineRule="auto"/>
        <w:jc w:val="lowKashida"/>
        <w:rPr>
          <w:rFonts w:cs="Simplified Arabic"/>
          <w:b/>
          <w:bCs/>
          <w:sz w:val="28"/>
          <w:szCs w:val="28"/>
          <w:rtl/>
        </w:rPr>
      </w:pPr>
      <w:r w:rsidRPr="00DF3EF0">
        <w:rPr>
          <w:rFonts w:cs="Simplified Arabic" w:hint="eastAsia"/>
          <w:b/>
          <w:bCs/>
          <w:sz w:val="28"/>
          <w:szCs w:val="28"/>
          <w:rtl/>
        </w:rPr>
        <w:t>الوحدةالتدريبية</w:t>
      </w:r>
      <w:r w:rsidRPr="00DF3EF0">
        <w:rPr>
          <w:rFonts w:cs="Simplified Arabic"/>
          <w:sz w:val="28"/>
          <w:szCs w:val="28"/>
          <w:rtl/>
        </w:rPr>
        <w:t xml:space="preserve"> :</w:t>
      </w:r>
      <w:r>
        <w:rPr>
          <w:rFonts w:cs="Simplified Arabic" w:hint="cs"/>
          <w:sz w:val="28"/>
          <w:szCs w:val="28"/>
          <w:rtl/>
        </w:rPr>
        <w:t xml:space="preserve"> الرابعة عشر</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152C69" w:rsidRPr="00DF3EF0" w:rsidRDefault="00152C69" w:rsidP="004A7ECF">
      <w:pPr>
        <w:spacing w:line="240" w:lineRule="auto"/>
        <w:jc w:val="lowKashida"/>
        <w:rPr>
          <w:rFonts w:cs="Simplified Arabic"/>
          <w:sz w:val="28"/>
          <w:szCs w:val="28"/>
          <w:rtl/>
        </w:rPr>
      </w:pPr>
      <w:r>
        <w:rPr>
          <w:rFonts w:cs="Simplified Arabic" w:hint="cs"/>
          <w:b/>
          <w:bCs/>
          <w:sz w:val="28"/>
          <w:szCs w:val="28"/>
          <w:rtl/>
        </w:rPr>
        <w:t xml:space="preserve">الوقت:  </w:t>
      </w:r>
      <w:r w:rsidR="00A83A01">
        <w:rPr>
          <w:rFonts w:cs="Simplified Arabic" w:hint="cs"/>
          <w:b/>
          <w:bCs/>
          <w:sz w:val="28"/>
          <w:szCs w:val="28"/>
          <w:rtl/>
        </w:rPr>
        <w:t>3</w:t>
      </w:r>
      <w:r w:rsidR="004A7ECF">
        <w:rPr>
          <w:rFonts w:cs="Simplified Arabic" w:hint="cs"/>
          <w:b/>
          <w:bCs/>
          <w:sz w:val="28"/>
          <w:szCs w:val="28"/>
          <w:rtl/>
        </w:rPr>
        <w:t>1</w:t>
      </w:r>
      <w:r>
        <w:rPr>
          <w:rFonts w:cs="Simplified Arabic" w:hint="cs"/>
          <w:b/>
          <w:bCs/>
          <w:sz w:val="28"/>
          <w:szCs w:val="28"/>
          <w:rtl/>
        </w:rPr>
        <w:t xml:space="preserve">  </w:t>
      </w:r>
      <w:r w:rsidRPr="00522143">
        <w:rPr>
          <w:rFonts w:cs="Simplified Arabic" w:hint="cs"/>
          <w:sz w:val="28"/>
          <w:szCs w:val="28"/>
          <w:rtl/>
        </w:rPr>
        <w:t>دقيقة</w:t>
      </w:r>
      <w:r>
        <w:rPr>
          <w:rFonts w:cs="Simplified Arabic" w:hint="cs"/>
          <w:b/>
          <w:bCs/>
          <w:sz w:val="28"/>
          <w:szCs w:val="28"/>
          <w:rtl/>
        </w:rPr>
        <w:t xml:space="preserve">                                                 </w:t>
      </w:r>
      <w:r>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السابع</w:t>
      </w:r>
    </w:p>
    <w:p w:rsidR="00152C69" w:rsidRDefault="00152C69" w:rsidP="00152C69">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w:t>
      </w:r>
      <w:r>
        <w:rPr>
          <w:rFonts w:cs="Simplified Arabic" w:hint="cs"/>
          <w:sz w:val="28"/>
          <w:szCs w:val="28"/>
          <w:rtl/>
        </w:rPr>
        <w:t>الثلاثاء  22</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152C69" w:rsidRPr="00DF3EF0" w:rsidRDefault="00152C69" w:rsidP="00152C69">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152C69" w:rsidRPr="00466DF5" w:rsidRDefault="00152C69" w:rsidP="00A83A01">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A83A01">
        <w:rPr>
          <w:rFonts w:cs="Simplified Arabic" w:hint="cs"/>
          <w:sz w:val="32"/>
          <w:szCs w:val="32"/>
          <w:rtl/>
        </w:rPr>
        <w:t>ومهارة الطبطبة</w:t>
      </w:r>
      <w:r>
        <w:rPr>
          <w:rFonts w:cs="Simplified Arabic" w:hint="cs"/>
          <w:sz w:val="32"/>
          <w:szCs w:val="32"/>
          <w:rtl/>
        </w:rPr>
        <w:t xml:space="preserve"> </w:t>
      </w:r>
    </w:p>
    <w:tbl>
      <w:tblPr>
        <w:bidiVisual/>
        <w:tblW w:w="1024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028"/>
      </w:tblGrid>
      <w:tr w:rsidR="00152C69" w:rsidRPr="009A26D9" w:rsidTr="00F04B7C">
        <w:trPr>
          <w:trHeight w:val="337"/>
        </w:trPr>
        <w:tc>
          <w:tcPr>
            <w:tcW w:w="425" w:type="dxa"/>
            <w:vMerge w:val="restart"/>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152C69" w:rsidRDefault="00152C69" w:rsidP="00B95440">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152C69" w:rsidRDefault="00152C69" w:rsidP="00B95440">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152C69" w:rsidRPr="009A26D9" w:rsidRDefault="00152C69" w:rsidP="00B95440">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زمن التمرين الكلي</w:t>
            </w:r>
          </w:p>
        </w:tc>
        <w:tc>
          <w:tcPr>
            <w:tcW w:w="1028" w:type="dxa"/>
            <w:vMerge w:val="restart"/>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الملاحظات</w:t>
            </w:r>
          </w:p>
        </w:tc>
      </w:tr>
      <w:tr w:rsidR="00152C69" w:rsidRPr="009A26D9" w:rsidTr="00F04B7C">
        <w:trPr>
          <w:trHeight w:val="570"/>
        </w:trPr>
        <w:tc>
          <w:tcPr>
            <w:tcW w:w="425" w:type="dxa"/>
            <w:vMerge/>
            <w:shd w:val="clear" w:color="auto" w:fill="E6E6E6"/>
            <w:vAlign w:val="center"/>
          </w:tcPr>
          <w:p w:rsidR="00152C69" w:rsidRPr="009A26D9" w:rsidRDefault="00152C69" w:rsidP="00B95440">
            <w:pPr>
              <w:jc w:val="center"/>
              <w:rPr>
                <w:sz w:val="20"/>
                <w:szCs w:val="20"/>
                <w:rtl/>
                <w:lang w:bidi="ar-IQ"/>
              </w:rPr>
            </w:pPr>
          </w:p>
        </w:tc>
        <w:tc>
          <w:tcPr>
            <w:tcW w:w="2977" w:type="dxa"/>
            <w:vMerge/>
            <w:shd w:val="clear" w:color="auto" w:fill="E6E6E6"/>
            <w:vAlign w:val="center"/>
          </w:tcPr>
          <w:p w:rsidR="00152C69" w:rsidRPr="009A26D9" w:rsidRDefault="00152C69" w:rsidP="00B95440">
            <w:pPr>
              <w:jc w:val="center"/>
              <w:rPr>
                <w:sz w:val="20"/>
                <w:szCs w:val="20"/>
                <w:rtl/>
                <w:lang w:bidi="ar-IQ"/>
              </w:rPr>
            </w:pPr>
          </w:p>
        </w:tc>
        <w:tc>
          <w:tcPr>
            <w:tcW w:w="799" w:type="dxa"/>
            <w:vMerge/>
            <w:shd w:val="clear" w:color="auto" w:fill="E6E6E6"/>
            <w:vAlign w:val="center"/>
          </w:tcPr>
          <w:p w:rsidR="00152C69" w:rsidRPr="009A26D9" w:rsidRDefault="00152C69" w:rsidP="00B95440">
            <w:pPr>
              <w:jc w:val="center"/>
              <w:rPr>
                <w:sz w:val="20"/>
                <w:szCs w:val="20"/>
                <w:rtl/>
                <w:lang w:bidi="ar-IQ"/>
              </w:rPr>
            </w:pPr>
          </w:p>
        </w:tc>
        <w:tc>
          <w:tcPr>
            <w:tcW w:w="709" w:type="dxa"/>
            <w:shd w:val="clear" w:color="auto" w:fill="E6E6E6"/>
            <w:vAlign w:val="center"/>
          </w:tcPr>
          <w:p w:rsidR="00152C69" w:rsidRPr="009A26D9" w:rsidRDefault="00152C69" w:rsidP="00B95440">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152C69" w:rsidRPr="009A26D9" w:rsidRDefault="00152C69" w:rsidP="00B95440">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152C69" w:rsidRPr="009A26D9" w:rsidRDefault="00152C69" w:rsidP="00B95440">
            <w:pPr>
              <w:jc w:val="center"/>
              <w:rPr>
                <w:sz w:val="20"/>
                <w:szCs w:val="20"/>
                <w:rtl/>
                <w:lang w:bidi="ar-IQ"/>
              </w:rPr>
            </w:pPr>
          </w:p>
        </w:tc>
        <w:tc>
          <w:tcPr>
            <w:tcW w:w="933" w:type="dxa"/>
            <w:shd w:val="clear" w:color="auto" w:fill="E6E6E6"/>
            <w:vAlign w:val="center"/>
          </w:tcPr>
          <w:p w:rsidR="00152C69" w:rsidRPr="009A26D9" w:rsidRDefault="00152C69" w:rsidP="00B95440">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152C69" w:rsidRPr="009A26D9" w:rsidRDefault="00152C69" w:rsidP="00B95440">
            <w:pPr>
              <w:jc w:val="center"/>
              <w:rPr>
                <w:sz w:val="20"/>
                <w:szCs w:val="20"/>
                <w:rtl/>
                <w:lang w:bidi="ar-IQ"/>
              </w:rPr>
            </w:pPr>
          </w:p>
        </w:tc>
        <w:tc>
          <w:tcPr>
            <w:tcW w:w="1028" w:type="dxa"/>
            <w:vMerge/>
            <w:shd w:val="clear" w:color="auto" w:fill="E6E6E6"/>
            <w:vAlign w:val="center"/>
          </w:tcPr>
          <w:p w:rsidR="00152C69" w:rsidRPr="009A26D9" w:rsidRDefault="00152C69" w:rsidP="00B95440">
            <w:pPr>
              <w:jc w:val="center"/>
              <w:rPr>
                <w:sz w:val="20"/>
                <w:szCs w:val="20"/>
                <w:rtl/>
                <w:lang w:bidi="ar-IQ"/>
              </w:rPr>
            </w:pPr>
          </w:p>
        </w:tc>
      </w:tr>
      <w:tr w:rsidR="00152C69" w:rsidRPr="009A26D9" w:rsidTr="00F04B7C">
        <w:tc>
          <w:tcPr>
            <w:tcW w:w="425" w:type="dxa"/>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1</w:t>
            </w:r>
          </w:p>
        </w:tc>
        <w:tc>
          <w:tcPr>
            <w:tcW w:w="2977" w:type="dxa"/>
            <w:shd w:val="clear" w:color="auto" w:fill="FFFFFF"/>
          </w:tcPr>
          <w:p w:rsidR="00152C69" w:rsidRPr="00152C69" w:rsidRDefault="00152C69" w:rsidP="00B95440">
            <w:pPr>
              <w:spacing w:line="240" w:lineRule="auto"/>
              <w:jc w:val="lowKashida"/>
              <w:rPr>
                <w:rFonts w:ascii="Simplified Arabic" w:hAnsi="Simplified Arabic" w:cs="Simplified Arabic"/>
                <w:sz w:val="20"/>
                <w:szCs w:val="20"/>
              </w:rPr>
            </w:pPr>
            <w:r w:rsidRPr="00152C69">
              <w:rPr>
                <w:rFonts w:ascii="Simplified Arabic" w:hAnsi="Simplified Arabic" w:cs="Simplified Arabic" w:hint="cs"/>
                <w:sz w:val="20"/>
                <w:szCs w:val="20"/>
                <w:rtl/>
              </w:rPr>
              <w:t>يقف اللاعبون على خط البداية ، ثم يقوم المدرب بدحرجة كرات السلة بسرعات واتجاهات مختلفة من خط البداية وينطلق اللاعبون محاولين ألامساك بالكرة عند مسافات محددة.</w:t>
            </w:r>
          </w:p>
        </w:tc>
        <w:tc>
          <w:tcPr>
            <w:tcW w:w="799" w:type="dxa"/>
            <w:shd w:val="clear" w:color="auto" w:fill="FFFFFF"/>
            <w:vAlign w:val="center"/>
          </w:tcPr>
          <w:p w:rsidR="00152C69" w:rsidRPr="009A26D9" w:rsidRDefault="00152C69" w:rsidP="00B95440">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152C69" w:rsidRPr="009A26D9" w:rsidRDefault="00A83A01" w:rsidP="00B95440">
            <w:pPr>
              <w:jc w:val="center"/>
              <w:rPr>
                <w:sz w:val="20"/>
                <w:szCs w:val="20"/>
                <w:rtl/>
                <w:lang w:bidi="ar-IQ"/>
              </w:rPr>
            </w:pPr>
            <w:r>
              <w:rPr>
                <w:rFonts w:hint="cs"/>
                <w:sz w:val="20"/>
                <w:szCs w:val="20"/>
                <w:rtl/>
                <w:lang w:bidi="ar-IQ"/>
              </w:rPr>
              <w:t>6</w:t>
            </w:r>
          </w:p>
        </w:tc>
        <w:tc>
          <w:tcPr>
            <w:tcW w:w="850" w:type="dxa"/>
            <w:shd w:val="clear" w:color="auto" w:fill="FFFFFF"/>
            <w:vAlign w:val="center"/>
          </w:tcPr>
          <w:p w:rsidR="00152C69" w:rsidRPr="009A26D9" w:rsidRDefault="00A83A01" w:rsidP="00B95440">
            <w:pPr>
              <w:jc w:val="center"/>
              <w:rPr>
                <w:sz w:val="20"/>
                <w:szCs w:val="20"/>
                <w:rtl/>
                <w:lang w:bidi="ar-IQ"/>
              </w:rPr>
            </w:pPr>
            <w:r>
              <w:rPr>
                <w:rFonts w:hint="cs"/>
                <w:sz w:val="20"/>
                <w:szCs w:val="20"/>
                <w:rtl/>
                <w:lang w:bidi="ar-IQ"/>
              </w:rPr>
              <w:t>2</w:t>
            </w:r>
          </w:p>
        </w:tc>
        <w:tc>
          <w:tcPr>
            <w:tcW w:w="781" w:type="dxa"/>
            <w:shd w:val="clear" w:color="auto" w:fill="FFFFFF"/>
            <w:vAlign w:val="center"/>
          </w:tcPr>
          <w:p w:rsidR="00152C69" w:rsidRPr="009A26D9" w:rsidRDefault="00152C69" w:rsidP="00B95440">
            <w:pPr>
              <w:jc w:val="center"/>
              <w:rPr>
                <w:sz w:val="20"/>
                <w:szCs w:val="20"/>
                <w:rtl/>
                <w:lang w:bidi="ar-IQ"/>
              </w:rPr>
            </w:pPr>
            <w:r>
              <w:rPr>
                <w:rFonts w:hint="cs"/>
                <w:sz w:val="20"/>
                <w:szCs w:val="20"/>
                <w:rtl/>
                <w:lang w:bidi="ar-IQ"/>
              </w:rPr>
              <w:t>10ثا</w:t>
            </w:r>
          </w:p>
        </w:tc>
        <w:tc>
          <w:tcPr>
            <w:tcW w:w="933" w:type="dxa"/>
            <w:shd w:val="clear" w:color="auto" w:fill="FFFFFF"/>
            <w:vAlign w:val="center"/>
          </w:tcPr>
          <w:p w:rsidR="00152C69" w:rsidRPr="009A26D9" w:rsidRDefault="00152C69" w:rsidP="00B95440">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152C69" w:rsidRPr="009A26D9" w:rsidRDefault="00152C69" w:rsidP="00B95440">
            <w:pPr>
              <w:jc w:val="center"/>
              <w:rPr>
                <w:sz w:val="20"/>
                <w:szCs w:val="20"/>
                <w:rtl/>
                <w:lang w:bidi="ar-IQ"/>
              </w:rPr>
            </w:pPr>
            <w:r>
              <w:rPr>
                <w:rFonts w:hint="cs"/>
                <w:sz w:val="20"/>
                <w:szCs w:val="20"/>
                <w:rtl/>
                <w:lang w:bidi="ar-IQ"/>
              </w:rPr>
              <w:t>2د</w:t>
            </w:r>
          </w:p>
        </w:tc>
        <w:tc>
          <w:tcPr>
            <w:tcW w:w="761" w:type="dxa"/>
            <w:shd w:val="clear" w:color="auto" w:fill="FFFFFF"/>
            <w:vAlign w:val="center"/>
          </w:tcPr>
          <w:p w:rsidR="00152C69" w:rsidRPr="009A26D9" w:rsidRDefault="00463F3A" w:rsidP="00B95440">
            <w:pPr>
              <w:jc w:val="center"/>
              <w:rPr>
                <w:sz w:val="20"/>
                <w:szCs w:val="20"/>
                <w:rtl/>
                <w:lang w:bidi="ar-IQ"/>
              </w:rPr>
            </w:pPr>
            <w:r>
              <w:rPr>
                <w:rFonts w:hint="cs"/>
                <w:sz w:val="20"/>
                <w:szCs w:val="20"/>
                <w:rtl/>
                <w:lang w:bidi="ar-IQ"/>
              </w:rPr>
              <w:t>11</w:t>
            </w:r>
            <w:r w:rsidR="00152C69">
              <w:rPr>
                <w:rFonts w:hint="cs"/>
                <w:sz w:val="20"/>
                <w:szCs w:val="20"/>
                <w:rtl/>
                <w:lang w:bidi="ar-IQ"/>
              </w:rPr>
              <w:t>د</w:t>
            </w:r>
          </w:p>
        </w:tc>
        <w:tc>
          <w:tcPr>
            <w:tcW w:w="1028" w:type="dxa"/>
            <w:shd w:val="clear" w:color="auto" w:fill="FFFFFF"/>
            <w:vAlign w:val="center"/>
          </w:tcPr>
          <w:p w:rsidR="00152C69" w:rsidRPr="009A26D9" w:rsidRDefault="00152C69" w:rsidP="00F04B7C">
            <w:pPr>
              <w:jc w:val="center"/>
              <w:rPr>
                <w:sz w:val="20"/>
                <w:szCs w:val="20"/>
                <w:rtl/>
                <w:lang w:bidi="ar-IQ"/>
              </w:rPr>
            </w:pPr>
            <w:r>
              <w:rPr>
                <w:rFonts w:ascii="Arial" w:hAnsi="Arial" w:cs="Arial" w:hint="cs"/>
                <w:rtl/>
                <w:lang w:bidi="ar-IQ"/>
              </w:rPr>
              <w:t>-----------</w:t>
            </w:r>
          </w:p>
        </w:tc>
      </w:tr>
      <w:tr w:rsidR="00152C69" w:rsidRPr="009A26D9" w:rsidTr="00F04B7C">
        <w:trPr>
          <w:trHeight w:val="1275"/>
        </w:trPr>
        <w:tc>
          <w:tcPr>
            <w:tcW w:w="425" w:type="dxa"/>
            <w:shd w:val="clear" w:color="auto" w:fill="E6E6E6"/>
            <w:vAlign w:val="center"/>
          </w:tcPr>
          <w:p w:rsidR="00152C69" w:rsidRPr="009A26D9" w:rsidRDefault="00152C69" w:rsidP="00B95440">
            <w:pPr>
              <w:jc w:val="center"/>
              <w:rPr>
                <w:sz w:val="20"/>
                <w:szCs w:val="20"/>
                <w:rtl/>
                <w:lang w:bidi="ar-IQ"/>
              </w:rPr>
            </w:pPr>
            <w:r w:rsidRPr="009A26D9">
              <w:rPr>
                <w:rFonts w:hint="cs"/>
                <w:sz w:val="20"/>
                <w:szCs w:val="20"/>
                <w:rtl/>
                <w:lang w:bidi="ar-IQ"/>
              </w:rPr>
              <w:t>2</w:t>
            </w:r>
          </w:p>
        </w:tc>
        <w:tc>
          <w:tcPr>
            <w:tcW w:w="2977" w:type="dxa"/>
            <w:shd w:val="clear" w:color="auto" w:fill="FFFFFF"/>
          </w:tcPr>
          <w:p w:rsidR="00152C69" w:rsidRPr="00A56281" w:rsidRDefault="003A7856" w:rsidP="00B95440">
            <w:pPr>
              <w:jc w:val="lowKashida"/>
              <w:rPr>
                <w:rFonts w:ascii="Simplified Arabic" w:hAnsi="Simplified Arabic" w:cs="Simplified Arabic"/>
                <w:sz w:val="20"/>
                <w:szCs w:val="20"/>
              </w:rPr>
            </w:pPr>
            <w:r w:rsidRPr="003A7856">
              <w:rPr>
                <w:rFonts w:ascii="Simplified Arabic" w:hAnsi="Simplified Arabic" w:cs="Simplified Arabic" w:hint="cs"/>
                <w:sz w:val="20"/>
                <w:szCs w:val="20"/>
                <w:rtl/>
              </w:rPr>
              <w:t xml:space="preserve">الجري بالكرسي المتحرك المثقل </w:t>
            </w:r>
            <w:r>
              <w:rPr>
                <w:rFonts w:ascii="Simplified Arabic" w:hAnsi="Simplified Arabic" w:cs="Simplified Arabic" w:hint="cs"/>
                <w:sz w:val="20"/>
                <w:szCs w:val="20"/>
                <w:rtl/>
              </w:rPr>
              <w:t xml:space="preserve">بوزن 5 كغم من خط بداية الملعب حتى نهايته  مع الدوران حول دوائر الملعب الثلاث </w:t>
            </w:r>
            <w:r>
              <w:rPr>
                <w:rFonts w:ascii="Simplified Arabic" w:hAnsi="Simplified Arabic" w:cs="Simplified Arabic" w:hint="cs"/>
                <w:rtl/>
              </w:rPr>
              <w:t xml:space="preserve"> .</w:t>
            </w:r>
          </w:p>
        </w:tc>
        <w:tc>
          <w:tcPr>
            <w:tcW w:w="799" w:type="dxa"/>
            <w:shd w:val="clear" w:color="auto" w:fill="FFFFFF"/>
            <w:vAlign w:val="center"/>
          </w:tcPr>
          <w:p w:rsidR="00152C69" w:rsidRPr="009A26D9" w:rsidRDefault="00152C69" w:rsidP="00B95440">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152C69" w:rsidRPr="009A26D9" w:rsidRDefault="003A7856" w:rsidP="00B95440">
            <w:pPr>
              <w:jc w:val="center"/>
              <w:rPr>
                <w:sz w:val="20"/>
                <w:szCs w:val="20"/>
                <w:rtl/>
                <w:lang w:bidi="ar-IQ"/>
              </w:rPr>
            </w:pPr>
            <w:r>
              <w:rPr>
                <w:rFonts w:hint="cs"/>
                <w:sz w:val="20"/>
                <w:szCs w:val="20"/>
                <w:rtl/>
                <w:lang w:bidi="ar-IQ"/>
              </w:rPr>
              <w:t>4</w:t>
            </w:r>
          </w:p>
        </w:tc>
        <w:tc>
          <w:tcPr>
            <w:tcW w:w="850" w:type="dxa"/>
            <w:shd w:val="clear" w:color="auto" w:fill="FFFFFF"/>
            <w:vAlign w:val="center"/>
          </w:tcPr>
          <w:p w:rsidR="00152C69" w:rsidRPr="009A26D9" w:rsidRDefault="003A7856" w:rsidP="00B95440">
            <w:pPr>
              <w:jc w:val="center"/>
              <w:rPr>
                <w:sz w:val="20"/>
                <w:szCs w:val="20"/>
                <w:rtl/>
                <w:lang w:bidi="ar-IQ"/>
              </w:rPr>
            </w:pPr>
            <w:r>
              <w:rPr>
                <w:rFonts w:hint="cs"/>
                <w:sz w:val="20"/>
                <w:szCs w:val="20"/>
                <w:rtl/>
                <w:lang w:bidi="ar-IQ"/>
              </w:rPr>
              <w:t>2</w:t>
            </w:r>
          </w:p>
        </w:tc>
        <w:tc>
          <w:tcPr>
            <w:tcW w:w="781" w:type="dxa"/>
            <w:shd w:val="clear" w:color="auto" w:fill="FFFFFF"/>
            <w:vAlign w:val="center"/>
          </w:tcPr>
          <w:p w:rsidR="00152C69" w:rsidRPr="009A26D9" w:rsidRDefault="00A83A01" w:rsidP="003A7856">
            <w:pPr>
              <w:jc w:val="center"/>
              <w:rPr>
                <w:sz w:val="20"/>
                <w:szCs w:val="20"/>
                <w:rtl/>
                <w:lang w:bidi="ar-IQ"/>
              </w:rPr>
            </w:pPr>
            <w:r>
              <w:rPr>
                <w:rFonts w:hint="cs"/>
                <w:sz w:val="20"/>
                <w:szCs w:val="20"/>
                <w:rtl/>
                <w:lang w:bidi="ar-IQ"/>
              </w:rPr>
              <w:t>3</w:t>
            </w:r>
            <w:r w:rsidR="003A7856">
              <w:rPr>
                <w:rFonts w:hint="cs"/>
                <w:sz w:val="20"/>
                <w:szCs w:val="20"/>
                <w:rtl/>
                <w:lang w:bidi="ar-IQ"/>
              </w:rPr>
              <w:t>0ثا</w:t>
            </w:r>
          </w:p>
        </w:tc>
        <w:tc>
          <w:tcPr>
            <w:tcW w:w="933" w:type="dxa"/>
            <w:shd w:val="clear" w:color="auto" w:fill="FFFFFF"/>
            <w:vAlign w:val="center"/>
          </w:tcPr>
          <w:p w:rsidR="00152C69" w:rsidRPr="009A26D9" w:rsidRDefault="003A7856" w:rsidP="00B95440">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152C69" w:rsidRPr="009A26D9" w:rsidRDefault="00152C69" w:rsidP="00B95440">
            <w:pPr>
              <w:jc w:val="center"/>
              <w:rPr>
                <w:sz w:val="20"/>
                <w:szCs w:val="20"/>
                <w:rtl/>
                <w:lang w:bidi="ar-IQ"/>
              </w:rPr>
            </w:pPr>
            <w:r>
              <w:rPr>
                <w:rFonts w:hint="cs"/>
                <w:sz w:val="20"/>
                <w:szCs w:val="20"/>
                <w:rtl/>
                <w:lang w:bidi="ar-IQ"/>
              </w:rPr>
              <w:t>2د</w:t>
            </w:r>
          </w:p>
        </w:tc>
        <w:tc>
          <w:tcPr>
            <w:tcW w:w="761" w:type="dxa"/>
            <w:shd w:val="clear" w:color="auto" w:fill="FFFFFF"/>
            <w:vAlign w:val="center"/>
          </w:tcPr>
          <w:p w:rsidR="00152C69" w:rsidRPr="009A26D9" w:rsidRDefault="00463F3A" w:rsidP="00B95440">
            <w:pPr>
              <w:jc w:val="center"/>
              <w:rPr>
                <w:sz w:val="20"/>
                <w:szCs w:val="20"/>
                <w:rtl/>
                <w:lang w:bidi="ar-IQ"/>
              </w:rPr>
            </w:pPr>
            <w:r>
              <w:rPr>
                <w:rFonts w:hint="cs"/>
                <w:sz w:val="20"/>
                <w:szCs w:val="20"/>
                <w:rtl/>
                <w:lang w:bidi="ar-IQ"/>
              </w:rPr>
              <w:t>11</w:t>
            </w:r>
            <w:r w:rsidR="00152C69" w:rsidRPr="009A26D9">
              <w:rPr>
                <w:rFonts w:hint="cs"/>
                <w:sz w:val="20"/>
                <w:szCs w:val="20"/>
                <w:rtl/>
                <w:lang w:bidi="ar-IQ"/>
              </w:rPr>
              <w:t>د</w:t>
            </w:r>
          </w:p>
        </w:tc>
        <w:tc>
          <w:tcPr>
            <w:tcW w:w="1028" w:type="dxa"/>
            <w:shd w:val="clear" w:color="auto" w:fill="FFFFFF"/>
            <w:vAlign w:val="center"/>
          </w:tcPr>
          <w:p w:rsidR="00152C69" w:rsidRPr="009A26D9" w:rsidRDefault="00A83A01" w:rsidP="00F04B7C">
            <w:pPr>
              <w:jc w:val="center"/>
              <w:rPr>
                <w:sz w:val="20"/>
                <w:szCs w:val="20"/>
                <w:rtl/>
                <w:lang w:bidi="ar-IQ"/>
              </w:rPr>
            </w:pPr>
            <w:r>
              <w:rPr>
                <w:rFonts w:ascii="Arial" w:hAnsi="Arial" w:cs="Arial" w:hint="cs"/>
                <w:rtl/>
                <w:lang w:bidi="ar-IQ"/>
              </w:rPr>
              <w:t>-----------</w:t>
            </w:r>
          </w:p>
        </w:tc>
      </w:tr>
      <w:tr w:rsidR="00A83A01" w:rsidRPr="009A26D9" w:rsidTr="00F04B7C">
        <w:trPr>
          <w:trHeight w:val="1275"/>
        </w:trPr>
        <w:tc>
          <w:tcPr>
            <w:tcW w:w="425" w:type="dxa"/>
            <w:shd w:val="clear" w:color="auto" w:fill="E6E6E6"/>
            <w:vAlign w:val="center"/>
          </w:tcPr>
          <w:p w:rsidR="00A83A01" w:rsidRPr="009A26D9" w:rsidRDefault="00A83A01" w:rsidP="00B95440">
            <w:pPr>
              <w:jc w:val="center"/>
              <w:rPr>
                <w:sz w:val="20"/>
                <w:szCs w:val="20"/>
                <w:rtl/>
                <w:lang w:bidi="ar-IQ"/>
              </w:rPr>
            </w:pPr>
            <w:r>
              <w:rPr>
                <w:rFonts w:hint="cs"/>
                <w:sz w:val="20"/>
                <w:szCs w:val="20"/>
                <w:rtl/>
                <w:lang w:bidi="ar-IQ"/>
              </w:rPr>
              <w:t>3</w:t>
            </w:r>
          </w:p>
        </w:tc>
        <w:tc>
          <w:tcPr>
            <w:tcW w:w="2977" w:type="dxa"/>
            <w:shd w:val="clear" w:color="auto" w:fill="FFFFFF"/>
          </w:tcPr>
          <w:p w:rsidR="00A83A01" w:rsidRPr="003A7856" w:rsidRDefault="00A83A01" w:rsidP="00B95440">
            <w:pPr>
              <w:jc w:val="lowKashida"/>
              <w:rPr>
                <w:rFonts w:ascii="Simplified Arabic" w:hAnsi="Simplified Arabic" w:cs="Simplified Arabic"/>
                <w:sz w:val="20"/>
                <w:szCs w:val="20"/>
                <w:rtl/>
              </w:rPr>
            </w:pPr>
            <w:r>
              <w:rPr>
                <w:rFonts w:ascii="Simplified Arabic" w:hAnsi="Simplified Arabic" w:cs="Simplified Arabic" w:hint="cs"/>
                <w:sz w:val="20"/>
                <w:szCs w:val="20"/>
                <w:rtl/>
              </w:rPr>
              <w:t>ادلء نفس التمرين السابق مع الطبطبة .</w:t>
            </w:r>
          </w:p>
        </w:tc>
        <w:tc>
          <w:tcPr>
            <w:tcW w:w="799" w:type="dxa"/>
            <w:shd w:val="clear" w:color="auto" w:fill="FFFFFF"/>
            <w:vAlign w:val="center"/>
          </w:tcPr>
          <w:p w:rsidR="00A83A01" w:rsidRDefault="00A83A01" w:rsidP="00B95440">
            <w:pPr>
              <w:jc w:val="center"/>
              <w:rPr>
                <w:sz w:val="20"/>
                <w:szCs w:val="20"/>
                <w:rtl/>
              </w:rPr>
            </w:pPr>
            <w:r>
              <w:rPr>
                <w:rFonts w:hint="cs"/>
                <w:sz w:val="20"/>
                <w:szCs w:val="20"/>
                <w:rtl/>
              </w:rPr>
              <w:t>95%</w:t>
            </w:r>
          </w:p>
        </w:tc>
        <w:tc>
          <w:tcPr>
            <w:tcW w:w="709" w:type="dxa"/>
            <w:shd w:val="clear" w:color="auto" w:fill="FFFFFF"/>
            <w:vAlign w:val="center"/>
          </w:tcPr>
          <w:p w:rsidR="00A83A01" w:rsidRDefault="00A83A01" w:rsidP="00B95440">
            <w:pPr>
              <w:jc w:val="center"/>
              <w:rPr>
                <w:sz w:val="20"/>
                <w:szCs w:val="20"/>
                <w:rtl/>
                <w:lang w:bidi="ar-IQ"/>
              </w:rPr>
            </w:pPr>
            <w:r>
              <w:rPr>
                <w:rFonts w:hint="cs"/>
                <w:sz w:val="20"/>
                <w:szCs w:val="20"/>
                <w:rtl/>
                <w:lang w:bidi="ar-IQ"/>
              </w:rPr>
              <w:t>4</w:t>
            </w:r>
          </w:p>
        </w:tc>
        <w:tc>
          <w:tcPr>
            <w:tcW w:w="850" w:type="dxa"/>
            <w:shd w:val="clear" w:color="auto" w:fill="FFFFFF"/>
            <w:vAlign w:val="center"/>
          </w:tcPr>
          <w:p w:rsidR="00A83A01" w:rsidRDefault="00A83A01" w:rsidP="00B95440">
            <w:pPr>
              <w:jc w:val="center"/>
              <w:rPr>
                <w:sz w:val="20"/>
                <w:szCs w:val="20"/>
                <w:rtl/>
                <w:lang w:bidi="ar-IQ"/>
              </w:rPr>
            </w:pPr>
            <w:r>
              <w:rPr>
                <w:rFonts w:hint="cs"/>
                <w:sz w:val="20"/>
                <w:szCs w:val="20"/>
                <w:rtl/>
                <w:lang w:bidi="ar-IQ"/>
              </w:rPr>
              <w:t>2</w:t>
            </w:r>
          </w:p>
        </w:tc>
        <w:tc>
          <w:tcPr>
            <w:tcW w:w="781" w:type="dxa"/>
            <w:shd w:val="clear" w:color="auto" w:fill="FFFFFF"/>
            <w:vAlign w:val="center"/>
          </w:tcPr>
          <w:p w:rsidR="00A83A01" w:rsidRDefault="00A83A01" w:rsidP="003A7856">
            <w:pPr>
              <w:jc w:val="center"/>
              <w:rPr>
                <w:sz w:val="20"/>
                <w:szCs w:val="20"/>
                <w:rtl/>
                <w:lang w:bidi="ar-IQ"/>
              </w:rPr>
            </w:pPr>
            <w:r>
              <w:rPr>
                <w:rFonts w:hint="cs"/>
                <w:sz w:val="20"/>
                <w:szCs w:val="20"/>
                <w:rtl/>
                <w:lang w:bidi="ar-IQ"/>
              </w:rPr>
              <w:t>30ثا</w:t>
            </w:r>
          </w:p>
        </w:tc>
        <w:tc>
          <w:tcPr>
            <w:tcW w:w="933" w:type="dxa"/>
            <w:shd w:val="clear" w:color="auto" w:fill="FFFFFF"/>
            <w:vAlign w:val="center"/>
          </w:tcPr>
          <w:p w:rsidR="00A83A01" w:rsidRDefault="00A83A01" w:rsidP="00B95440">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A83A01" w:rsidRDefault="00A83A01" w:rsidP="00B95440">
            <w:pPr>
              <w:jc w:val="center"/>
              <w:rPr>
                <w:sz w:val="20"/>
                <w:szCs w:val="20"/>
                <w:rtl/>
                <w:lang w:bidi="ar-IQ"/>
              </w:rPr>
            </w:pPr>
            <w:r>
              <w:rPr>
                <w:rFonts w:hint="cs"/>
                <w:sz w:val="20"/>
                <w:szCs w:val="20"/>
                <w:rtl/>
                <w:lang w:bidi="ar-IQ"/>
              </w:rPr>
              <w:t>2د</w:t>
            </w:r>
          </w:p>
        </w:tc>
        <w:tc>
          <w:tcPr>
            <w:tcW w:w="761" w:type="dxa"/>
            <w:shd w:val="clear" w:color="auto" w:fill="FFFFFF"/>
            <w:vAlign w:val="center"/>
          </w:tcPr>
          <w:p w:rsidR="00A83A01" w:rsidRDefault="00A83A01" w:rsidP="00B95440">
            <w:pPr>
              <w:jc w:val="center"/>
              <w:rPr>
                <w:sz w:val="20"/>
                <w:szCs w:val="20"/>
                <w:rtl/>
                <w:lang w:bidi="ar-IQ"/>
              </w:rPr>
            </w:pPr>
            <w:r>
              <w:rPr>
                <w:rFonts w:hint="cs"/>
                <w:sz w:val="20"/>
                <w:szCs w:val="20"/>
                <w:rtl/>
                <w:lang w:bidi="ar-IQ"/>
              </w:rPr>
              <w:t>9د</w:t>
            </w:r>
          </w:p>
        </w:tc>
        <w:tc>
          <w:tcPr>
            <w:tcW w:w="1028" w:type="dxa"/>
            <w:shd w:val="clear" w:color="auto" w:fill="FFFFFF"/>
            <w:vAlign w:val="center"/>
          </w:tcPr>
          <w:p w:rsidR="00A83A01" w:rsidRDefault="00A83A01" w:rsidP="00F04B7C">
            <w:pPr>
              <w:jc w:val="center"/>
              <w:rPr>
                <w:rFonts w:ascii="Arial" w:hAnsi="Arial" w:cs="Arial"/>
                <w:rtl/>
                <w:lang w:bidi="ar-IQ"/>
              </w:rPr>
            </w:pPr>
            <w:r>
              <w:rPr>
                <w:rFonts w:ascii="Arial" w:hAnsi="Arial" w:cs="Arial" w:hint="cs"/>
                <w:rtl/>
                <w:lang w:bidi="ar-IQ"/>
              </w:rPr>
              <w:t>-----------</w:t>
            </w:r>
          </w:p>
        </w:tc>
      </w:tr>
    </w:tbl>
    <w:p w:rsidR="00152C69" w:rsidRPr="00152C69" w:rsidRDefault="00152C69" w:rsidP="003E45A0">
      <w:pPr>
        <w:rPr>
          <w:rtl/>
        </w:rPr>
      </w:pPr>
    </w:p>
    <w:p w:rsidR="00152C69" w:rsidRDefault="00152C69" w:rsidP="003E45A0">
      <w:pPr>
        <w:rPr>
          <w:rtl/>
        </w:rPr>
      </w:pPr>
    </w:p>
    <w:p w:rsidR="00B95440" w:rsidRDefault="00B95440" w:rsidP="003E45A0">
      <w:pPr>
        <w:rPr>
          <w:rtl/>
        </w:rPr>
      </w:pPr>
    </w:p>
    <w:p w:rsidR="00B95440" w:rsidRDefault="00B95440" w:rsidP="003E45A0">
      <w:pPr>
        <w:rPr>
          <w:rtl/>
        </w:rPr>
      </w:pPr>
    </w:p>
    <w:p w:rsidR="00B95440" w:rsidRDefault="00B95440" w:rsidP="003E45A0">
      <w:pPr>
        <w:rPr>
          <w:rtl/>
        </w:rPr>
      </w:pPr>
    </w:p>
    <w:p w:rsidR="00B95440" w:rsidRDefault="00B95440" w:rsidP="003E45A0">
      <w:pPr>
        <w:rPr>
          <w:rtl/>
        </w:rPr>
      </w:pPr>
    </w:p>
    <w:p w:rsidR="00B95440" w:rsidRDefault="00B95440" w:rsidP="003E45A0">
      <w:pPr>
        <w:rPr>
          <w:rtl/>
        </w:rPr>
      </w:pPr>
    </w:p>
    <w:p w:rsidR="00B95440" w:rsidRDefault="00B95440" w:rsidP="003E45A0">
      <w:pPr>
        <w:rPr>
          <w:rtl/>
        </w:rPr>
      </w:pPr>
    </w:p>
    <w:p w:rsidR="00B95440" w:rsidRPr="00DE2BFD" w:rsidRDefault="00B95440" w:rsidP="00610EC3">
      <w:pPr>
        <w:spacing w:line="240" w:lineRule="auto"/>
        <w:jc w:val="lowKashida"/>
        <w:rPr>
          <w:rFonts w:cs="Simplified Arabic"/>
          <w:b/>
          <w:bCs/>
          <w:sz w:val="28"/>
          <w:szCs w:val="28"/>
          <w:rtl/>
        </w:rPr>
      </w:pPr>
      <w:r w:rsidRPr="00DF3EF0">
        <w:rPr>
          <w:rFonts w:cs="Simplified Arabic" w:hint="eastAsia"/>
          <w:b/>
          <w:bCs/>
          <w:sz w:val="28"/>
          <w:szCs w:val="28"/>
          <w:rtl/>
        </w:rPr>
        <w:t>الوحدةالتدريبية</w:t>
      </w:r>
      <w:r w:rsidRPr="00DF3EF0">
        <w:rPr>
          <w:rFonts w:cs="Simplified Arabic"/>
          <w:sz w:val="28"/>
          <w:szCs w:val="28"/>
          <w:rtl/>
        </w:rPr>
        <w:t xml:space="preserve"> :</w:t>
      </w:r>
      <w:r>
        <w:rPr>
          <w:rFonts w:cs="Simplified Arabic" w:hint="cs"/>
          <w:sz w:val="28"/>
          <w:szCs w:val="28"/>
          <w:rtl/>
        </w:rPr>
        <w:t>ال</w:t>
      </w:r>
      <w:r w:rsidR="00610EC3">
        <w:rPr>
          <w:rFonts w:cs="Simplified Arabic" w:hint="cs"/>
          <w:sz w:val="28"/>
          <w:szCs w:val="28"/>
          <w:rtl/>
        </w:rPr>
        <w:t>خامس</w:t>
      </w:r>
      <w:r>
        <w:rPr>
          <w:rFonts w:cs="Simplified Arabic" w:hint="cs"/>
          <w:sz w:val="28"/>
          <w:szCs w:val="28"/>
          <w:rtl/>
        </w:rPr>
        <w:t>ة عشر</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B95440" w:rsidRPr="00DF3EF0" w:rsidRDefault="00B95440" w:rsidP="004A7ECF">
      <w:pPr>
        <w:spacing w:line="240" w:lineRule="auto"/>
        <w:jc w:val="lowKashida"/>
        <w:rPr>
          <w:rFonts w:cs="Simplified Arabic"/>
          <w:sz w:val="28"/>
          <w:szCs w:val="28"/>
          <w:rtl/>
        </w:rPr>
      </w:pPr>
      <w:r>
        <w:rPr>
          <w:rFonts w:cs="Simplified Arabic" w:hint="cs"/>
          <w:b/>
          <w:bCs/>
          <w:sz w:val="28"/>
          <w:szCs w:val="28"/>
          <w:rtl/>
        </w:rPr>
        <w:t>الوقت:  3</w:t>
      </w:r>
      <w:r w:rsidR="004A7ECF">
        <w:rPr>
          <w:rFonts w:cs="Simplified Arabic" w:hint="cs"/>
          <w:b/>
          <w:bCs/>
          <w:sz w:val="28"/>
          <w:szCs w:val="28"/>
          <w:rtl/>
        </w:rPr>
        <w:t>1</w:t>
      </w:r>
      <w:r>
        <w:rPr>
          <w:rFonts w:cs="Simplified Arabic" w:hint="cs"/>
          <w:b/>
          <w:bCs/>
          <w:sz w:val="28"/>
          <w:szCs w:val="28"/>
          <w:rtl/>
        </w:rPr>
        <w:t xml:space="preserve">  </w:t>
      </w:r>
      <w:r w:rsidRPr="00522143">
        <w:rPr>
          <w:rFonts w:cs="Simplified Arabic" w:hint="cs"/>
          <w:sz w:val="28"/>
          <w:szCs w:val="28"/>
          <w:rtl/>
        </w:rPr>
        <w:t>دقيقة</w:t>
      </w:r>
      <w:r>
        <w:rPr>
          <w:rFonts w:cs="Simplified Arabic" w:hint="cs"/>
          <w:b/>
          <w:bCs/>
          <w:sz w:val="28"/>
          <w:szCs w:val="28"/>
          <w:rtl/>
        </w:rPr>
        <w:t xml:space="preserve">                                                 </w:t>
      </w:r>
      <w:r>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الثامن</w:t>
      </w:r>
    </w:p>
    <w:p w:rsidR="00B95440" w:rsidRDefault="00B95440" w:rsidP="00B95440">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w:t>
      </w:r>
      <w:r>
        <w:rPr>
          <w:rFonts w:cs="Simplified Arabic" w:hint="cs"/>
          <w:sz w:val="28"/>
          <w:szCs w:val="28"/>
          <w:rtl/>
        </w:rPr>
        <w:t>الاحد  27</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B95440" w:rsidRPr="00DF3EF0" w:rsidRDefault="00B95440" w:rsidP="00B95440">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B95440" w:rsidRPr="00466DF5" w:rsidRDefault="00B95440" w:rsidP="00610EC3">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610EC3">
        <w:rPr>
          <w:rFonts w:cs="Simplified Arabic" w:hint="cs"/>
          <w:sz w:val="32"/>
          <w:szCs w:val="32"/>
          <w:rtl/>
        </w:rPr>
        <w:t xml:space="preserve">وادراك الزمن </w:t>
      </w:r>
      <w:r>
        <w:rPr>
          <w:rFonts w:cs="Simplified Arabic" w:hint="cs"/>
          <w:sz w:val="32"/>
          <w:szCs w:val="32"/>
          <w:rtl/>
        </w:rPr>
        <w:t xml:space="preserve">ومهارة </w:t>
      </w:r>
      <w:r w:rsidR="00610EC3">
        <w:rPr>
          <w:rFonts w:cs="Simplified Arabic" w:hint="cs"/>
          <w:sz w:val="32"/>
          <w:szCs w:val="32"/>
          <w:rtl/>
        </w:rPr>
        <w:t>المناولة</w:t>
      </w:r>
      <w:r>
        <w:rPr>
          <w:rFonts w:cs="Simplified Arabic" w:hint="cs"/>
          <w:sz w:val="32"/>
          <w:szCs w:val="32"/>
          <w:rtl/>
        </w:rPr>
        <w:t xml:space="preserve">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B95440" w:rsidRPr="009A26D9" w:rsidTr="00F04B7C">
        <w:trPr>
          <w:trHeight w:val="337"/>
        </w:trPr>
        <w:tc>
          <w:tcPr>
            <w:tcW w:w="425" w:type="dxa"/>
            <w:vMerge w:val="restart"/>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B95440" w:rsidRDefault="00B95440" w:rsidP="00B95440">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B95440" w:rsidRDefault="00B95440" w:rsidP="00B95440">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B95440" w:rsidRPr="009A26D9" w:rsidRDefault="00B95440" w:rsidP="00B95440">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الملاحظات</w:t>
            </w:r>
          </w:p>
        </w:tc>
      </w:tr>
      <w:tr w:rsidR="00B95440" w:rsidRPr="009A26D9" w:rsidTr="00F04B7C">
        <w:trPr>
          <w:trHeight w:val="570"/>
        </w:trPr>
        <w:tc>
          <w:tcPr>
            <w:tcW w:w="425" w:type="dxa"/>
            <w:vMerge/>
            <w:shd w:val="clear" w:color="auto" w:fill="E6E6E6"/>
            <w:vAlign w:val="center"/>
          </w:tcPr>
          <w:p w:rsidR="00B95440" w:rsidRPr="009A26D9" w:rsidRDefault="00B95440" w:rsidP="00B95440">
            <w:pPr>
              <w:jc w:val="center"/>
              <w:rPr>
                <w:sz w:val="20"/>
                <w:szCs w:val="20"/>
                <w:rtl/>
                <w:lang w:bidi="ar-IQ"/>
              </w:rPr>
            </w:pPr>
          </w:p>
        </w:tc>
        <w:tc>
          <w:tcPr>
            <w:tcW w:w="2977" w:type="dxa"/>
            <w:vMerge/>
            <w:shd w:val="clear" w:color="auto" w:fill="E6E6E6"/>
            <w:vAlign w:val="center"/>
          </w:tcPr>
          <w:p w:rsidR="00B95440" w:rsidRPr="009A26D9" w:rsidRDefault="00B95440" w:rsidP="00B95440">
            <w:pPr>
              <w:jc w:val="center"/>
              <w:rPr>
                <w:sz w:val="20"/>
                <w:szCs w:val="20"/>
                <w:rtl/>
                <w:lang w:bidi="ar-IQ"/>
              </w:rPr>
            </w:pPr>
          </w:p>
        </w:tc>
        <w:tc>
          <w:tcPr>
            <w:tcW w:w="799" w:type="dxa"/>
            <w:vMerge/>
            <w:shd w:val="clear" w:color="auto" w:fill="E6E6E6"/>
            <w:vAlign w:val="center"/>
          </w:tcPr>
          <w:p w:rsidR="00B95440" w:rsidRPr="009A26D9" w:rsidRDefault="00B95440" w:rsidP="00B95440">
            <w:pPr>
              <w:jc w:val="center"/>
              <w:rPr>
                <w:sz w:val="20"/>
                <w:szCs w:val="20"/>
                <w:rtl/>
                <w:lang w:bidi="ar-IQ"/>
              </w:rPr>
            </w:pPr>
          </w:p>
        </w:tc>
        <w:tc>
          <w:tcPr>
            <w:tcW w:w="709" w:type="dxa"/>
            <w:shd w:val="clear" w:color="auto" w:fill="E6E6E6"/>
            <w:vAlign w:val="center"/>
          </w:tcPr>
          <w:p w:rsidR="00B95440" w:rsidRPr="009A26D9" w:rsidRDefault="00B95440" w:rsidP="00B95440">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B95440" w:rsidRPr="009A26D9" w:rsidRDefault="00B95440" w:rsidP="00B95440">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B95440" w:rsidRPr="009A26D9" w:rsidRDefault="00B95440" w:rsidP="00B95440">
            <w:pPr>
              <w:jc w:val="center"/>
              <w:rPr>
                <w:sz w:val="20"/>
                <w:szCs w:val="20"/>
                <w:rtl/>
                <w:lang w:bidi="ar-IQ"/>
              </w:rPr>
            </w:pPr>
          </w:p>
        </w:tc>
        <w:tc>
          <w:tcPr>
            <w:tcW w:w="933" w:type="dxa"/>
            <w:shd w:val="clear" w:color="auto" w:fill="E6E6E6"/>
            <w:vAlign w:val="center"/>
          </w:tcPr>
          <w:p w:rsidR="00B95440" w:rsidRPr="009A26D9" w:rsidRDefault="00B95440" w:rsidP="00B95440">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B95440" w:rsidRPr="009A26D9" w:rsidRDefault="00B95440" w:rsidP="00B95440">
            <w:pPr>
              <w:jc w:val="center"/>
              <w:rPr>
                <w:sz w:val="20"/>
                <w:szCs w:val="20"/>
                <w:rtl/>
                <w:lang w:bidi="ar-IQ"/>
              </w:rPr>
            </w:pPr>
          </w:p>
        </w:tc>
        <w:tc>
          <w:tcPr>
            <w:tcW w:w="1118" w:type="dxa"/>
            <w:vMerge/>
            <w:shd w:val="clear" w:color="auto" w:fill="E6E6E6"/>
            <w:vAlign w:val="center"/>
          </w:tcPr>
          <w:p w:rsidR="00B95440" w:rsidRPr="009A26D9" w:rsidRDefault="00B95440" w:rsidP="00B95440">
            <w:pPr>
              <w:jc w:val="center"/>
              <w:rPr>
                <w:sz w:val="20"/>
                <w:szCs w:val="20"/>
                <w:rtl/>
                <w:lang w:bidi="ar-IQ"/>
              </w:rPr>
            </w:pPr>
          </w:p>
        </w:tc>
      </w:tr>
      <w:tr w:rsidR="00B95440" w:rsidRPr="009A26D9" w:rsidTr="00F04B7C">
        <w:tc>
          <w:tcPr>
            <w:tcW w:w="425" w:type="dxa"/>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1</w:t>
            </w:r>
          </w:p>
        </w:tc>
        <w:tc>
          <w:tcPr>
            <w:tcW w:w="2977" w:type="dxa"/>
            <w:shd w:val="clear" w:color="auto" w:fill="FFFFFF"/>
          </w:tcPr>
          <w:p w:rsidR="00B95440" w:rsidRPr="00B95440" w:rsidRDefault="00B95440" w:rsidP="004A7ECF">
            <w:pPr>
              <w:spacing w:line="240" w:lineRule="auto"/>
              <w:jc w:val="lowKashida"/>
              <w:rPr>
                <w:rFonts w:ascii="Simplified Arabic" w:hAnsi="Simplified Arabic" w:cs="Simplified Arabic"/>
                <w:sz w:val="20"/>
                <w:szCs w:val="20"/>
              </w:rPr>
            </w:pPr>
            <w:r w:rsidRPr="00B95440">
              <w:rPr>
                <w:rFonts w:ascii="Simplified Arabic" w:hAnsi="Simplified Arabic" w:cs="Simplified Arabic"/>
                <w:sz w:val="20"/>
                <w:szCs w:val="20"/>
                <w:rtl/>
              </w:rPr>
              <w:t>يربط كرسي اللاعب</w:t>
            </w:r>
            <w:r w:rsidR="004A7ECF">
              <w:rPr>
                <w:rFonts w:ascii="Simplified Arabic" w:hAnsi="Simplified Arabic" w:cs="Simplified Arabic" w:hint="cs"/>
                <w:sz w:val="20"/>
                <w:szCs w:val="20"/>
                <w:rtl/>
              </w:rPr>
              <w:t xml:space="preserve"> من الامام</w:t>
            </w:r>
            <w:r w:rsidRPr="00B95440">
              <w:rPr>
                <w:rFonts w:ascii="Simplified Arabic" w:hAnsi="Simplified Arabic" w:cs="Simplified Arabic"/>
                <w:sz w:val="20"/>
                <w:szCs w:val="20"/>
                <w:rtl/>
              </w:rPr>
              <w:t xml:space="preserve"> بحبل مطاط بطول (10) متر</w:t>
            </w:r>
            <w:r w:rsidR="004A7ECF">
              <w:rPr>
                <w:rFonts w:ascii="Simplified Arabic" w:hAnsi="Simplified Arabic" w:cs="Simplified Arabic" w:hint="cs"/>
                <w:sz w:val="20"/>
                <w:szCs w:val="20"/>
                <w:rtl/>
              </w:rPr>
              <w:t xml:space="preserve"> بكرسي اللاعب الزميل</w:t>
            </w:r>
            <w:r w:rsidRPr="00B95440">
              <w:rPr>
                <w:rFonts w:ascii="Simplified Arabic" w:hAnsi="Simplified Arabic" w:cs="Simplified Arabic"/>
                <w:sz w:val="20"/>
                <w:szCs w:val="20"/>
                <w:rtl/>
              </w:rPr>
              <w:t xml:space="preserve"> </w:t>
            </w:r>
            <w:r w:rsidRPr="00B95440">
              <w:rPr>
                <w:rFonts w:ascii="Simplified Arabic" w:hAnsi="Simplified Arabic" w:cs="Simplified Arabic" w:hint="cs"/>
                <w:sz w:val="20"/>
                <w:szCs w:val="20"/>
                <w:rtl/>
              </w:rPr>
              <w:t>.</w:t>
            </w:r>
            <w:r w:rsidR="004A7ECF">
              <w:rPr>
                <w:rFonts w:ascii="Simplified Arabic" w:hAnsi="Simplified Arabic" w:cs="Simplified Arabic" w:hint="cs"/>
                <w:sz w:val="20"/>
                <w:szCs w:val="20"/>
                <w:rtl/>
              </w:rPr>
              <w:t xml:space="preserve"> ويبدأ التمرين بقيام اللاعبين بالرجوع بالكرسي المتحرك للخلف واداء المناولة من فوق الرأس فيما بينهما</w:t>
            </w:r>
            <w:r w:rsidRPr="00B95440">
              <w:rPr>
                <w:rFonts w:ascii="Simplified Arabic" w:hAnsi="Simplified Arabic" w:cs="Simplified Arabic" w:hint="cs"/>
                <w:sz w:val="20"/>
                <w:szCs w:val="20"/>
                <w:rtl/>
              </w:rPr>
              <w:t xml:space="preserve"> </w:t>
            </w:r>
            <w:r w:rsidRPr="00B95440">
              <w:rPr>
                <w:rFonts w:ascii="Simplified Arabic" w:hAnsi="Simplified Arabic" w:cs="Simplified Arabic"/>
                <w:sz w:val="20"/>
                <w:szCs w:val="20"/>
                <w:rtl/>
              </w:rPr>
              <w:t>.</w:t>
            </w:r>
          </w:p>
        </w:tc>
        <w:tc>
          <w:tcPr>
            <w:tcW w:w="799" w:type="dxa"/>
            <w:shd w:val="clear" w:color="auto" w:fill="FFFFFF"/>
            <w:vAlign w:val="center"/>
          </w:tcPr>
          <w:p w:rsidR="00B95440" w:rsidRPr="009A26D9" w:rsidRDefault="00B95440" w:rsidP="00610EC3">
            <w:pPr>
              <w:jc w:val="center"/>
              <w:rPr>
                <w:sz w:val="20"/>
                <w:szCs w:val="20"/>
                <w:rtl/>
                <w:lang w:bidi="ar-IQ"/>
              </w:rPr>
            </w:pPr>
            <w:r>
              <w:rPr>
                <w:rFonts w:hint="cs"/>
                <w:sz w:val="20"/>
                <w:szCs w:val="20"/>
                <w:rtl/>
                <w:lang w:bidi="ar-IQ"/>
              </w:rPr>
              <w:t>9</w:t>
            </w:r>
            <w:r w:rsidR="00610EC3">
              <w:rPr>
                <w:rFonts w:hint="cs"/>
                <w:sz w:val="20"/>
                <w:szCs w:val="20"/>
                <w:rtl/>
                <w:lang w:bidi="ar-IQ"/>
              </w:rPr>
              <w:t>5</w:t>
            </w:r>
            <w:r w:rsidRPr="009A26D9">
              <w:rPr>
                <w:rFonts w:hint="cs"/>
                <w:sz w:val="20"/>
                <w:szCs w:val="20"/>
                <w:rtl/>
                <w:lang w:bidi="ar-IQ"/>
              </w:rPr>
              <w:t>%</w:t>
            </w:r>
          </w:p>
        </w:tc>
        <w:tc>
          <w:tcPr>
            <w:tcW w:w="709" w:type="dxa"/>
            <w:shd w:val="clear" w:color="auto" w:fill="FFFFFF"/>
            <w:vAlign w:val="center"/>
          </w:tcPr>
          <w:p w:rsidR="00B95440" w:rsidRPr="009A26D9" w:rsidRDefault="00610EC3" w:rsidP="00B95440">
            <w:pPr>
              <w:jc w:val="center"/>
              <w:rPr>
                <w:sz w:val="20"/>
                <w:szCs w:val="20"/>
                <w:rtl/>
                <w:lang w:bidi="ar-IQ"/>
              </w:rPr>
            </w:pPr>
            <w:r>
              <w:rPr>
                <w:rFonts w:hint="cs"/>
                <w:sz w:val="20"/>
                <w:szCs w:val="20"/>
                <w:rtl/>
                <w:lang w:bidi="ar-IQ"/>
              </w:rPr>
              <w:t>4</w:t>
            </w:r>
          </w:p>
        </w:tc>
        <w:tc>
          <w:tcPr>
            <w:tcW w:w="850"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3</w:t>
            </w:r>
          </w:p>
        </w:tc>
        <w:tc>
          <w:tcPr>
            <w:tcW w:w="781"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30ثا</w:t>
            </w:r>
          </w:p>
        </w:tc>
        <w:tc>
          <w:tcPr>
            <w:tcW w:w="933"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2د</w:t>
            </w:r>
          </w:p>
        </w:tc>
        <w:tc>
          <w:tcPr>
            <w:tcW w:w="761" w:type="dxa"/>
            <w:shd w:val="clear" w:color="auto" w:fill="FFFFFF"/>
            <w:vAlign w:val="center"/>
          </w:tcPr>
          <w:p w:rsidR="00B95440" w:rsidRPr="009A26D9" w:rsidRDefault="00610EC3" w:rsidP="004A7ECF">
            <w:pPr>
              <w:jc w:val="center"/>
              <w:rPr>
                <w:sz w:val="20"/>
                <w:szCs w:val="20"/>
                <w:rtl/>
                <w:lang w:bidi="ar-IQ"/>
              </w:rPr>
            </w:pPr>
            <w:r>
              <w:rPr>
                <w:rFonts w:hint="cs"/>
                <w:sz w:val="20"/>
                <w:szCs w:val="20"/>
                <w:rtl/>
                <w:lang w:bidi="ar-IQ"/>
              </w:rPr>
              <w:t>1</w:t>
            </w:r>
            <w:r w:rsidR="004A7ECF">
              <w:rPr>
                <w:rFonts w:hint="cs"/>
                <w:sz w:val="20"/>
                <w:szCs w:val="20"/>
                <w:rtl/>
                <w:lang w:bidi="ar-IQ"/>
              </w:rPr>
              <w:t>6</w:t>
            </w:r>
            <w:r>
              <w:rPr>
                <w:rFonts w:hint="cs"/>
                <w:sz w:val="20"/>
                <w:szCs w:val="20"/>
                <w:rtl/>
                <w:lang w:bidi="ar-IQ"/>
              </w:rPr>
              <w:t>.5</w:t>
            </w:r>
            <w:r w:rsidR="00B95440">
              <w:rPr>
                <w:rFonts w:hint="cs"/>
                <w:sz w:val="20"/>
                <w:szCs w:val="20"/>
                <w:rtl/>
                <w:lang w:bidi="ar-IQ"/>
              </w:rPr>
              <w:t>د</w:t>
            </w:r>
          </w:p>
        </w:tc>
        <w:tc>
          <w:tcPr>
            <w:tcW w:w="1118" w:type="dxa"/>
            <w:shd w:val="clear" w:color="auto" w:fill="FFFFFF"/>
            <w:vAlign w:val="center"/>
          </w:tcPr>
          <w:p w:rsidR="00B95440" w:rsidRPr="009A26D9" w:rsidRDefault="00610EC3" w:rsidP="00B95440">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B95440" w:rsidRPr="009A26D9" w:rsidTr="00F04B7C">
        <w:trPr>
          <w:trHeight w:val="1275"/>
        </w:trPr>
        <w:tc>
          <w:tcPr>
            <w:tcW w:w="425" w:type="dxa"/>
            <w:shd w:val="clear" w:color="auto" w:fill="E6E6E6"/>
            <w:vAlign w:val="center"/>
          </w:tcPr>
          <w:p w:rsidR="00B95440" w:rsidRPr="009A26D9" w:rsidRDefault="00B95440" w:rsidP="00B95440">
            <w:pPr>
              <w:jc w:val="center"/>
              <w:rPr>
                <w:sz w:val="20"/>
                <w:szCs w:val="20"/>
                <w:rtl/>
                <w:lang w:bidi="ar-IQ"/>
              </w:rPr>
            </w:pPr>
            <w:r w:rsidRPr="009A26D9">
              <w:rPr>
                <w:rFonts w:hint="cs"/>
                <w:sz w:val="20"/>
                <w:szCs w:val="20"/>
                <w:rtl/>
                <w:lang w:bidi="ar-IQ"/>
              </w:rPr>
              <w:t>2</w:t>
            </w:r>
          </w:p>
        </w:tc>
        <w:tc>
          <w:tcPr>
            <w:tcW w:w="2977" w:type="dxa"/>
            <w:shd w:val="clear" w:color="auto" w:fill="FFFFFF"/>
          </w:tcPr>
          <w:p w:rsidR="00B95440" w:rsidRPr="00A56281" w:rsidRDefault="00610EC3" w:rsidP="00B95440">
            <w:pPr>
              <w:jc w:val="lowKashida"/>
              <w:rPr>
                <w:rFonts w:ascii="Simplified Arabic" w:hAnsi="Simplified Arabic" w:cs="Simplified Arabic"/>
                <w:sz w:val="20"/>
                <w:szCs w:val="20"/>
              </w:rPr>
            </w:pPr>
            <w:r>
              <w:rPr>
                <w:rFonts w:ascii="Simplified Arabic" w:hAnsi="Simplified Arabic" w:cs="Simplified Arabic" w:hint="cs"/>
                <w:sz w:val="20"/>
                <w:szCs w:val="20"/>
                <w:rtl/>
              </w:rPr>
              <w:t>نفس التورين السابق مع اداء المناولة الصدرية</w:t>
            </w:r>
            <w:r w:rsidR="00B95440">
              <w:rPr>
                <w:rFonts w:ascii="Simplified Arabic" w:hAnsi="Simplified Arabic" w:cs="Simplified Arabic" w:hint="cs"/>
                <w:sz w:val="20"/>
                <w:szCs w:val="20"/>
                <w:rtl/>
              </w:rPr>
              <w:t xml:space="preserve"> </w:t>
            </w:r>
            <w:r w:rsidR="00B95440">
              <w:rPr>
                <w:rFonts w:ascii="Simplified Arabic" w:hAnsi="Simplified Arabic" w:cs="Simplified Arabic" w:hint="cs"/>
                <w:rtl/>
              </w:rPr>
              <w:t xml:space="preserve"> .</w:t>
            </w:r>
          </w:p>
        </w:tc>
        <w:tc>
          <w:tcPr>
            <w:tcW w:w="799"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4</w:t>
            </w:r>
          </w:p>
        </w:tc>
        <w:tc>
          <w:tcPr>
            <w:tcW w:w="850" w:type="dxa"/>
            <w:shd w:val="clear" w:color="auto" w:fill="FFFFFF"/>
            <w:vAlign w:val="center"/>
          </w:tcPr>
          <w:p w:rsidR="00B95440" w:rsidRPr="009A26D9" w:rsidRDefault="00610EC3" w:rsidP="00B95440">
            <w:pPr>
              <w:jc w:val="center"/>
              <w:rPr>
                <w:sz w:val="20"/>
                <w:szCs w:val="20"/>
                <w:rtl/>
                <w:lang w:bidi="ar-IQ"/>
              </w:rPr>
            </w:pPr>
            <w:r>
              <w:rPr>
                <w:rFonts w:hint="cs"/>
                <w:sz w:val="20"/>
                <w:szCs w:val="20"/>
                <w:rtl/>
                <w:lang w:bidi="ar-IQ"/>
              </w:rPr>
              <w:t>3</w:t>
            </w:r>
          </w:p>
        </w:tc>
        <w:tc>
          <w:tcPr>
            <w:tcW w:w="781"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30ثا</w:t>
            </w:r>
          </w:p>
        </w:tc>
        <w:tc>
          <w:tcPr>
            <w:tcW w:w="933"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B95440" w:rsidRPr="009A26D9" w:rsidRDefault="00B95440" w:rsidP="00B95440">
            <w:pPr>
              <w:jc w:val="center"/>
              <w:rPr>
                <w:sz w:val="20"/>
                <w:szCs w:val="20"/>
                <w:rtl/>
                <w:lang w:bidi="ar-IQ"/>
              </w:rPr>
            </w:pPr>
            <w:r>
              <w:rPr>
                <w:rFonts w:hint="cs"/>
                <w:sz w:val="20"/>
                <w:szCs w:val="20"/>
                <w:rtl/>
                <w:lang w:bidi="ar-IQ"/>
              </w:rPr>
              <w:t>2د</w:t>
            </w:r>
          </w:p>
        </w:tc>
        <w:tc>
          <w:tcPr>
            <w:tcW w:w="761" w:type="dxa"/>
            <w:shd w:val="clear" w:color="auto" w:fill="FFFFFF"/>
            <w:vAlign w:val="center"/>
          </w:tcPr>
          <w:p w:rsidR="00B95440" w:rsidRPr="009A26D9" w:rsidRDefault="00610EC3" w:rsidP="00B95440">
            <w:pPr>
              <w:jc w:val="center"/>
              <w:rPr>
                <w:sz w:val="20"/>
                <w:szCs w:val="20"/>
                <w:rtl/>
                <w:lang w:bidi="ar-IQ"/>
              </w:rPr>
            </w:pPr>
            <w:r>
              <w:rPr>
                <w:rFonts w:hint="cs"/>
                <w:sz w:val="20"/>
                <w:szCs w:val="20"/>
                <w:rtl/>
                <w:lang w:bidi="ar-IQ"/>
              </w:rPr>
              <w:t>14.5</w:t>
            </w:r>
            <w:r w:rsidR="00B95440" w:rsidRPr="009A26D9">
              <w:rPr>
                <w:rFonts w:hint="cs"/>
                <w:sz w:val="20"/>
                <w:szCs w:val="20"/>
                <w:rtl/>
                <w:lang w:bidi="ar-IQ"/>
              </w:rPr>
              <w:t>د</w:t>
            </w:r>
          </w:p>
        </w:tc>
        <w:tc>
          <w:tcPr>
            <w:tcW w:w="1118" w:type="dxa"/>
            <w:shd w:val="clear" w:color="auto" w:fill="FFFFFF"/>
            <w:vAlign w:val="center"/>
          </w:tcPr>
          <w:p w:rsidR="00B95440" w:rsidRPr="009A26D9" w:rsidRDefault="00E96769" w:rsidP="00B95440">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B95440" w:rsidRDefault="00610EC3" w:rsidP="003E45A0">
      <w:pPr>
        <w:rPr>
          <w:rtl/>
        </w:rPr>
      </w:pPr>
      <w:r>
        <w:rPr>
          <w:rFonts w:hint="cs"/>
          <w:rtl/>
        </w:rPr>
        <w:t xml:space="preserve">      </w:t>
      </w:r>
    </w:p>
    <w:p w:rsidR="00610EC3" w:rsidRDefault="00610EC3" w:rsidP="003E45A0">
      <w:pPr>
        <w:rPr>
          <w:rtl/>
        </w:rPr>
      </w:pPr>
    </w:p>
    <w:p w:rsidR="00610EC3" w:rsidRDefault="00610EC3" w:rsidP="003E45A0">
      <w:pPr>
        <w:rPr>
          <w:rtl/>
        </w:rPr>
      </w:pPr>
    </w:p>
    <w:p w:rsidR="00610EC3" w:rsidRDefault="00610EC3" w:rsidP="003E45A0">
      <w:pPr>
        <w:rPr>
          <w:rtl/>
        </w:rPr>
      </w:pPr>
    </w:p>
    <w:p w:rsidR="004A7ECF" w:rsidRDefault="004A7ECF" w:rsidP="003E45A0">
      <w:pPr>
        <w:rPr>
          <w:rtl/>
        </w:rPr>
      </w:pPr>
    </w:p>
    <w:p w:rsidR="004A7ECF" w:rsidRDefault="004A7ECF" w:rsidP="003E45A0">
      <w:pPr>
        <w:rPr>
          <w:rtl/>
        </w:rPr>
      </w:pPr>
    </w:p>
    <w:p w:rsidR="004A7ECF" w:rsidRDefault="004A7ECF" w:rsidP="003E45A0">
      <w:pPr>
        <w:rPr>
          <w:rtl/>
        </w:rPr>
      </w:pPr>
    </w:p>
    <w:p w:rsidR="00610EC3" w:rsidRDefault="00610EC3" w:rsidP="003E45A0">
      <w:pPr>
        <w:rPr>
          <w:rtl/>
        </w:rPr>
      </w:pPr>
    </w:p>
    <w:p w:rsidR="00610EC3" w:rsidRDefault="00610EC3" w:rsidP="003E45A0">
      <w:pPr>
        <w:rPr>
          <w:rtl/>
        </w:rPr>
      </w:pPr>
    </w:p>
    <w:p w:rsidR="00610EC3" w:rsidRDefault="00610EC3" w:rsidP="003E45A0">
      <w:pPr>
        <w:rPr>
          <w:rtl/>
        </w:rPr>
      </w:pPr>
    </w:p>
    <w:p w:rsidR="00610EC3" w:rsidRPr="00DE2BFD" w:rsidRDefault="00610EC3" w:rsidP="00610EC3">
      <w:pPr>
        <w:spacing w:line="240" w:lineRule="auto"/>
        <w:jc w:val="lowKashida"/>
        <w:rPr>
          <w:rFonts w:cs="Simplified Arabic"/>
          <w:b/>
          <w:bCs/>
          <w:sz w:val="28"/>
          <w:szCs w:val="28"/>
          <w:rtl/>
        </w:rPr>
      </w:pPr>
      <w:r w:rsidRPr="00DF3EF0">
        <w:rPr>
          <w:rFonts w:cs="Simplified Arabic" w:hint="eastAsia"/>
          <w:b/>
          <w:bCs/>
          <w:sz w:val="28"/>
          <w:szCs w:val="28"/>
          <w:rtl/>
        </w:rPr>
        <w:t>الوحدةالتدريبية</w:t>
      </w:r>
      <w:r w:rsidRPr="00DF3EF0">
        <w:rPr>
          <w:rFonts w:cs="Simplified Arabic"/>
          <w:sz w:val="28"/>
          <w:szCs w:val="28"/>
          <w:rtl/>
        </w:rPr>
        <w:t xml:space="preserve"> :</w:t>
      </w:r>
      <w:r>
        <w:rPr>
          <w:rFonts w:cs="Simplified Arabic" w:hint="cs"/>
          <w:sz w:val="28"/>
          <w:szCs w:val="28"/>
          <w:rtl/>
        </w:rPr>
        <w:t>السادسة عشر</w:t>
      </w:r>
      <w:r>
        <w:rPr>
          <w:rFonts w:cs="Simplified Arabic" w:hint="cs"/>
          <w:b/>
          <w:bCs/>
          <w:sz w:val="28"/>
          <w:szCs w:val="28"/>
          <w:rtl/>
        </w:rPr>
        <w:t xml:space="preserve">                                          </w:t>
      </w:r>
      <w:r w:rsidRPr="00DF3EF0">
        <w:rPr>
          <w:rFonts w:cs="Simplified Arabic" w:hint="eastAsia"/>
          <w:b/>
          <w:bCs/>
          <w:sz w:val="28"/>
          <w:szCs w:val="28"/>
          <w:rtl/>
        </w:rPr>
        <w:t>الشهر</w:t>
      </w:r>
      <w:r w:rsidRPr="00DF3EF0">
        <w:rPr>
          <w:rFonts w:cs="Simplified Arabic"/>
          <w:sz w:val="28"/>
          <w:szCs w:val="28"/>
          <w:rtl/>
        </w:rPr>
        <w:t xml:space="preserve"> : </w:t>
      </w:r>
      <w:r>
        <w:rPr>
          <w:rFonts w:cs="Simplified Arabic" w:hint="cs"/>
          <w:sz w:val="28"/>
          <w:szCs w:val="28"/>
          <w:rtl/>
        </w:rPr>
        <w:t>الثاني</w:t>
      </w:r>
    </w:p>
    <w:p w:rsidR="00610EC3" w:rsidRPr="00DF3EF0" w:rsidRDefault="00610EC3" w:rsidP="000E5EF0">
      <w:pPr>
        <w:spacing w:line="240" w:lineRule="auto"/>
        <w:jc w:val="lowKashida"/>
        <w:rPr>
          <w:rFonts w:cs="Simplified Arabic"/>
          <w:sz w:val="28"/>
          <w:szCs w:val="28"/>
          <w:rtl/>
        </w:rPr>
      </w:pPr>
      <w:r>
        <w:rPr>
          <w:rFonts w:cs="Simplified Arabic" w:hint="cs"/>
          <w:b/>
          <w:bCs/>
          <w:sz w:val="28"/>
          <w:szCs w:val="28"/>
          <w:rtl/>
        </w:rPr>
        <w:t>الوقت:  3</w:t>
      </w:r>
      <w:r w:rsidR="000E5EF0">
        <w:rPr>
          <w:rFonts w:cs="Simplified Arabic" w:hint="cs"/>
          <w:b/>
          <w:bCs/>
          <w:sz w:val="28"/>
          <w:szCs w:val="28"/>
          <w:rtl/>
        </w:rPr>
        <w:t>1</w:t>
      </w:r>
      <w:r>
        <w:rPr>
          <w:rFonts w:cs="Simplified Arabic" w:hint="cs"/>
          <w:b/>
          <w:bCs/>
          <w:sz w:val="28"/>
          <w:szCs w:val="28"/>
          <w:rtl/>
        </w:rPr>
        <w:t xml:space="preserve">  </w:t>
      </w:r>
      <w:r w:rsidRPr="00522143">
        <w:rPr>
          <w:rFonts w:cs="Simplified Arabic" w:hint="cs"/>
          <w:sz w:val="28"/>
          <w:szCs w:val="28"/>
          <w:rtl/>
        </w:rPr>
        <w:t>دقيقة</w:t>
      </w:r>
      <w:r>
        <w:rPr>
          <w:rFonts w:cs="Simplified Arabic" w:hint="cs"/>
          <w:b/>
          <w:bCs/>
          <w:sz w:val="28"/>
          <w:szCs w:val="28"/>
          <w:rtl/>
        </w:rPr>
        <w:t xml:space="preserve">                                                 </w:t>
      </w:r>
      <w:r>
        <w:rPr>
          <w:rFonts w:cs="Simplified Arabic" w:hint="cs"/>
          <w:sz w:val="28"/>
          <w:szCs w:val="28"/>
          <w:rtl/>
        </w:rPr>
        <w:t xml:space="preserve">  </w:t>
      </w:r>
      <w:r w:rsidRPr="00DF3EF0">
        <w:rPr>
          <w:rFonts w:cs="Simplified Arabic"/>
          <w:sz w:val="28"/>
          <w:szCs w:val="28"/>
          <w:rtl/>
        </w:rPr>
        <w:t xml:space="preserve"> </w:t>
      </w:r>
      <w:r w:rsidRPr="00DF3EF0">
        <w:rPr>
          <w:rFonts w:cs="Simplified Arabic" w:hint="cs"/>
          <w:b/>
          <w:bCs/>
          <w:sz w:val="28"/>
          <w:szCs w:val="28"/>
          <w:rtl/>
        </w:rPr>
        <w:t>الأسبوع</w:t>
      </w:r>
      <w:r w:rsidRPr="00DF3EF0">
        <w:rPr>
          <w:rFonts w:cs="Simplified Arabic"/>
          <w:sz w:val="28"/>
          <w:szCs w:val="28"/>
          <w:rtl/>
        </w:rPr>
        <w:t xml:space="preserve"> : </w:t>
      </w:r>
      <w:r>
        <w:rPr>
          <w:rFonts w:cs="Simplified Arabic" w:hint="cs"/>
          <w:sz w:val="28"/>
          <w:szCs w:val="28"/>
          <w:rtl/>
        </w:rPr>
        <w:t>الثامن</w:t>
      </w:r>
    </w:p>
    <w:p w:rsidR="00610EC3" w:rsidRDefault="00610EC3" w:rsidP="00610EC3">
      <w:pPr>
        <w:spacing w:line="240" w:lineRule="auto"/>
        <w:jc w:val="lowKashida"/>
        <w:rPr>
          <w:rFonts w:cs="Simplified Arabic"/>
          <w:sz w:val="28"/>
          <w:szCs w:val="28"/>
          <w:rtl/>
        </w:rPr>
      </w:pPr>
      <w:r w:rsidRPr="00DF3EF0">
        <w:rPr>
          <w:rFonts w:cs="Simplified Arabic" w:hint="eastAsia"/>
          <w:b/>
          <w:bCs/>
          <w:sz w:val="28"/>
          <w:szCs w:val="28"/>
          <w:rtl/>
        </w:rPr>
        <w:t>اليوم</w:t>
      </w:r>
      <w:r w:rsidRPr="00DF3EF0">
        <w:rPr>
          <w:rFonts w:cs="Simplified Arabic"/>
          <w:b/>
          <w:bCs/>
          <w:sz w:val="28"/>
          <w:szCs w:val="28"/>
          <w:rtl/>
        </w:rPr>
        <w:t xml:space="preserve"> والتاريخ</w:t>
      </w:r>
      <w:r w:rsidRPr="00DF3EF0">
        <w:rPr>
          <w:rFonts w:cs="Simplified Arabic"/>
          <w:sz w:val="28"/>
          <w:szCs w:val="28"/>
          <w:rtl/>
        </w:rPr>
        <w:t xml:space="preserve"> :</w:t>
      </w:r>
      <w:r>
        <w:rPr>
          <w:rFonts w:cs="Simplified Arabic" w:hint="cs"/>
          <w:sz w:val="28"/>
          <w:szCs w:val="28"/>
          <w:rtl/>
        </w:rPr>
        <w:t>الثلاثاء  29</w:t>
      </w:r>
      <w:r w:rsidRPr="00DF3EF0">
        <w:rPr>
          <w:rFonts w:cs="Simplified Arabic" w:hint="cs"/>
          <w:sz w:val="28"/>
          <w:szCs w:val="28"/>
          <w:rtl/>
        </w:rPr>
        <w:t>/</w:t>
      </w:r>
      <w:r>
        <w:rPr>
          <w:rFonts w:cs="Simplified Arabic" w:hint="cs"/>
          <w:sz w:val="28"/>
          <w:szCs w:val="28"/>
          <w:rtl/>
        </w:rPr>
        <w:t>1</w:t>
      </w:r>
      <w:r w:rsidRPr="00DF3EF0">
        <w:rPr>
          <w:rFonts w:cs="Simplified Arabic" w:hint="cs"/>
          <w:sz w:val="28"/>
          <w:szCs w:val="28"/>
          <w:rtl/>
        </w:rPr>
        <w:t>/201</w:t>
      </w:r>
      <w:r>
        <w:rPr>
          <w:rFonts w:cs="Simplified Arabic" w:hint="cs"/>
          <w:sz w:val="28"/>
          <w:szCs w:val="28"/>
          <w:rtl/>
        </w:rPr>
        <w:t>3</w:t>
      </w:r>
      <w:r w:rsidRPr="00DF3EF0">
        <w:rPr>
          <w:rFonts w:cs="Simplified Arabic" w:hint="cs"/>
          <w:sz w:val="28"/>
          <w:szCs w:val="28"/>
          <w:rtl/>
        </w:rPr>
        <w:t xml:space="preserve">             </w:t>
      </w:r>
      <w:r>
        <w:rPr>
          <w:rFonts w:cs="Simplified Arabic" w:hint="cs"/>
          <w:sz w:val="28"/>
          <w:szCs w:val="28"/>
          <w:rtl/>
        </w:rPr>
        <w:t xml:space="preserve">                     </w:t>
      </w:r>
      <w:r w:rsidRPr="00DF3EF0">
        <w:rPr>
          <w:rFonts w:cs="Simplified Arabic" w:hint="cs"/>
          <w:b/>
          <w:bCs/>
          <w:sz w:val="28"/>
          <w:szCs w:val="28"/>
          <w:rtl/>
        </w:rPr>
        <w:t>الوقت :</w:t>
      </w:r>
      <w:r w:rsidRPr="00DF3EF0">
        <w:rPr>
          <w:rFonts w:cs="Simplified Arabic" w:hint="cs"/>
          <w:sz w:val="28"/>
          <w:szCs w:val="28"/>
          <w:rtl/>
        </w:rPr>
        <w:t xml:space="preserve"> 12 ظهرا</w:t>
      </w:r>
    </w:p>
    <w:p w:rsidR="00610EC3" w:rsidRPr="00DF3EF0" w:rsidRDefault="00610EC3" w:rsidP="00610EC3">
      <w:pPr>
        <w:spacing w:line="240" w:lineRule="auto"/>
        <w:jc w:val="lowKashida"/>
        <w:rPr>
          <w:rFonts w:cs="Simplified Arabic"/>
          <w:sz w:val="28"/>
          <w:szCs w:val="28"/>
          <w:rtl/>
        </w:rPr>
      </w:pPr>
      <w:r w:rsidRPr="006C4552">
        <w:rPr>
          <w:rFonts w:cs="Simplified Arabic" w:hint="cs"/>
          <w:b/>
          <w:bCs/>
          <w:sz w:val="28"/>
          <w:szCs w:val="28"/>
          <w:rtl/>
        </w:rPr>
        <w:t>المكان</w:t>
      </w:r>
      <w:r w:rsidRPr="00DF3EF0">
        <w:rPr>
          <w:rFonts w:cs="Simplified Arabic"/>
          <w:sz w:val="28"/>
          <w:szCs w:val="28"/>
          <w:rtl/>
        </w:rPr>
        <w:t xml:space="preserve">: </w:t>
      </w:r>
      <w:r w:rsidRPr="00DF3EF0">
        <w:rPr>
          <w:rFonts w:cs="Simplified Arabic" w:hint="cs"/>
          <w:sz w:val="28"/>
          <w:szCs w:val="28"/>
          <w:rtl/>
        </w:rPr>
        <w:t>المركز التدريبي للجنة البارالمبية الوطنية العراقية .</w:t>
      </w:r>
      <w:r>
        <w:rPr>
          <w:rFonts w:cs="Simplified Arabic" w:hint="cs"/>
          <w:b/>
          <w:bCs/>
          <w:sz w:val="28"/>
          <w:szCs w:val="28"/>
          <w:rtl/>
        </w:rPr>
        <w:t xml:space="preserve">           </w:t>
      </w:r>
    </w:p>
    <w:p w:rsidR="00610EC3" w:rsidRPr="00466DF5" w:rsidRDefault="00610EC3" w:rsidP="00610EC3">
      <w:pPr>
        <w:spacing w:line="240" w:lineRule="auto"/>
        <w:jc w:val="lowKashida"/>
        <w:rPr>
          <w:rFonts w:cs="Simplified Arabic"/>
          <w:sz w:val="32"/>
          <w:szCs w:val="32"/>
          <w:rtl/>
        </w:rPr>
      </w:pPr>
      <w:r w:rsidRPr="006C4552">
        <w:rPr>
          <w:rFonts w:cs="Simplified Arabic" w:hint="cs"/>
          <w:b/>
          <w:bCs/>
          <w:sz w:val="32"/>
          <w:szCs w:val="32"/>
          <w:rtl/>
        </w:rPr>
        <w:t>الهدف الخاص</w:t>
      </w:r>
      <w:r>
        <w:rPr>
          <w:rFonts w:cs="Simplified Arabic" w:hint="cs"/>
          <w:sz w:val="32"/>
          <w:szCs w:val="32"/>
          <w:rtl/>
        </w:rPr>
        <w:t xml:space="preserve">: تطوير تحمل القدرة </w:t>
      </w:r>
      <w:r w:rsidR="00E96769">
        <w:rPr>
          <w:rFonts w:cs="Simplified Arabic" w:hint="cs"/>
          <w:sz w:val="32"/>
          <w:szCs w:val="32"/>
          <w:rtl/>
        </w:rPr>
        <w:t xml:space="preserve">وادراك الزمن </w:t>
      </w:r>
      <w:r>
        <w:rPr>
          <w:rFonts w:cs="Simplified Arabic" w:hint="cs"/>
          <w:sz w:val="32"/>
          <w:szCs w:val="32"/>
          <w:rtl/>
        </w:rPr>
        <w:t>ومهارة</w:t>
      </w:r>
      <w:r w:rsidR="00E96769">
        <w:rPr>
          <w:rFonts w:cs="Simplified Arabic" w:hint="cs"/>
          <w:sz w:val="32"/>
          <w:szCs w:val="32"/>
          <w:rtl/>
        </w:rPr>
        <w:t xml:space="preserve"> التصويب من الحركة </w:t>
      </w:r>
    </w:p>
    <w:tbl>
      <w:tblPr>
        <w:bidiVisual/>
        <w:tblW w:w="10332"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977"/>
        <w:gridCol w:w="799"/>
        <w:gridCol w:w="709"/>
        <w:gridCol w:w="850"/>
        <w:gridCol w:w="781"/>
        <w:gridCol w:w="933"/>
        <w:gridCol w:w="979"/>
        <w:gridCol w:w="761"/>
        <w:gridCol w:w="1118"/>
      </w:tblGrid>
      <w:tr w:rsidR="00610EC3" w:rsidRPr="009A26D9" w:rsidTr="00F04B7C">
        <w:trPr>
          <w:trHeight w:val="337"/>
        </w:trPr>
        <w:tc>
          <w:tcPr>
            <w:tcW w:w="425" w:type="dxa"/>
            <w:vMerge w:val="restart"/>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ت</w:t>
            </w:r>
          </w:p>
        </w:tc>
        <w:tc>
          <w:tcPr>
            <w:tcW w:w="2977" w:type="dxa"/>
            <w:vMerge w:val="restart"/>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التمرين</w:t>
            </w:r>
          </w:p>
        </w:tc>
        <w:tc>
          <w:tcPr>
            <w:tcW w:w="799" w:type="dxa"/>
            <w:vMerge w:val="restart"/>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شدة التمرين</w:t>
            </w:r>
          </w:p>
        </w:tc>
        <w:tc>
          <w:tcPr>
            <w:tcW w:w="1559" w:type="dxa"/>
            <w:gridSpan w:val="2"/>
            <w:shd w:val="clear" w:color="auto" w:fill="E6E6E6"/>
            <w:vAlign w:val="center"/>
          </w:tcPr>
          <w:p w:rsidR="00610EC3" w:rsidRDefault="00610EC3" w:rsidP="00A17775">
            <w:pPr>
              <w:jc w:val="center"/>
              <w:rPr>
                <w:sz w:val="20"/>
                <w:szCs w:val="20"/>
                <w:rtl/>
                <w:lang w:bidi="ar-IQ"/>
              </w:rPr>
            </w:pPr>
            <w:r>
              <w:rPr>
                <w:rFonts w:hint="cs"/>
                <w:sz w:val="20"/>
                <w:szCs w:val="20"/>
                <w:rtl/>
                <w:lang w:bidi="ar-IQ"/>
              </w:rPr>
              <w:t>الحجم</w:t>
            </w:r>
          </w:p>
        </w:tc>
        <w:tc>
          <w:tcPr>
            <w:tcW w:w="781" w:type="dxa"/>
            <w:vMerge w:val="restart"/>
            <w:shd w:val="clear" w:color="auto" w:fill="E6E6E6"/>
            <w:vAlign w:val="center"/>
          </w:tcPr>
          <w:p w:rsidR="00610EC3" w:rsidRDefault="00610EC3" w:rsidP="00A17775">
            <w:pPr>
              <w:jc w:val="center"/>
              <w:rPr>
                <w:sz w:val="20"/>
                <w:szCs w:val="20"/>
                <w:rtl/>
                <w:lang w:bidi="ar-IQ"/>
              </w:rPr>
            </w:pPr>
            <w:r>
              <w:rPr>
                <w:rFonts w:hint="cs"/>
                <w:sz w:val="20"/>
                <w:szCs w:val="20"/>
                <w:rtl/>
                <w:lang w:bidi="ar-IQ"/>
              </w:rPr>
              <w:t xml:space="preserve">زمن </w:t>
            </w:r>
            <w:r w:rsidRPr="009A26D9">
              <w:rPr>
                <w:rFonts w:hint="cs"/>
                <w:sz w:val="20"/>
                <w:szCs w:val="20"/>
                <w:rtl/>
                <w:lang w:bidi="ar-IQ"/>
              </w:rPr>
              <w:t>التكرار</w:t>
            </w:r>
          </w:p>
        </w:tc>
        <w:tc>
          <w:tcPr>
            <w:tcW w:w="1912" w:type="dxa"/>
            <w:gridSpan w:val="2"/>
            <w:shd w:val="clear" w:color="auto" w:fill="E6E6E6"/>
            <w:vAlign w:val="center"/>
          </w:tcPr>
          <w:p w:rsidR="00610EC3" w:rsidRPr="009A26D9" w:rsidRDefault="00610EC3" w:rsidP="00A17775">
            <w:pPr>
              <w:jc w:val="center"/>
              <w:rPr>
                <w:sz w:val="20"/>
                <w:szCs w:val="20"/>
                <w:rtl/>
                <w:lang w:bidi="ar-IQ"/>
              </w:rPr>
            </w:pPr>
            <w:r>
              <w:rPr>
                <w:rFonts w:hint="cs"/>
                <w:sz w:val="20"/>
                <w:szCs w:val="20"/>
                <w:rtl/>
                <w:lang w:bidi="ar-IQ"/>
              </w:rPr>
              <w:t>الراحة</w:t>
            </w:r>
          </w:p>
        </w:tc>
        <w:tc>
          <w:tcPr>
            <w:tcW w:w="761" w:type="dxa"/>
            <w:vMerge w:val="restart"/>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زمن التمرين الكلي</w:t>
            </w:r>
          </w:p>
        </w:tc>
        <w:tc>
          <w:tcPr>
            <w:tcW w:w="1118" w:type="dxa"/>
            <w:vMerge w:val="restart"/>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الملاحظات</w:t>
            </w:r>
          </w:p>
        </w:tc>
      </w:tr>
      <w:tr w:rsidR="00610EC3" w:rsidRPr="009A26D9" w:rsidTr="00F04B7C">
        <w:trPr>
          <w:trHeight w:val="570"/>
        </w:trPr>
        <w:tc>
          <w:tcPr>
            <w:tcW w:w="425" w:type="dxa"/>
            <w:vMerge/>
            <w:shd w:val="clear" w:color="auto" w:fill="E6E6E6"/>
            <w:vAlign w:val="center"/>
          </w:tcPr>
          <w:p w:rsidR="00610EC3" w:rsidRPr="009A26D9" w:rsidRDefault="00610EC3" w:rsidP="00A17775">
            <w:pPr>
              <w:jc w:val="center"/>
              <w:rPr>
                <w:sz w:val="20"/>
                <w:szCs w:val="20"/>
                <w:rtl/>
                <w:lang w:bidi="ar-IQ"/>
              </w:rPr>
            </w:pPr>
          </w:p>
        </w:tc>
        <w:tc>
          <w:tcPr>
            <w:tcW w:w="2977" w:type="dxa"/>
            <w:vMerge/>
            <w:shd w:val="clear" w:color="auto" w:fill="E6E6E6"/>
            <w:vAlign w:val="center"/>
          </w:tcPr>
          <w:p w:rsidR="00610EC3" w:rsidRPr="009A26D9" w:rsidRDefault="00610EC3" w:rsidP="00A17775">
            <w:pPr>
              <w:jc w:val="center"/>
              <w:rPr>
                <w:sz w:val="20"/>
                <w:szCs w:val="20"/>
                <w:rtl/>
                <w:lang w:bidi="ar-IQ"/>
              </w:rPr>
            </w:pPr>
          </w:p>
        </w:tc>
        <w:tc>
          <w:tcPr>
            <w:tcW w:w="799" w:type="dxa"/>
            <w:vMerge/>
            <w:shd w:val="clear" w:color="auto" w:fill="E6E6E6"/>
            <w:vAlign w:val="center"/>
          </w:tcPr>
          <w:p w:rsidR="00610EC3" w:rsidRPr="009A26D9" w:rsidRDefault="00610EC3" w:rsidP="00A17775">
            <w:pPr>
              <w:jc w:val="center"/>
              <w:rPr>
                <w:sz w:val="20"/>
                <w:szCs w:val="20"/>
                <w:rtl/>
                <w:lang w:bidi="ar-IQ"/>
              </w:rPr>
            </w:pPr>
          </w:p>
        </w:tc>
        <w:tc>
          <w:tcPr>
            <w:tcW w:w="709" w:type="dxa"/>
            <w:shd w:val="clear" w:color="auto" w:fill="E6E6E6"/>
            <w:vAlign w:val="center"/>
          </w:tcPr>
          <w:p w:rsidR="00610EC3" w:rsidRPr="009A26D9" w:rsidRDefault="00610EC3" w:rsidP="00A17775">
            <w:pPr>
              <w:jc w:val="center"/>
              <w:rPr>
                <w:sz w:val="20"/>
                <w:szCs w:val="20"/>
                <w:rtl/>
                <w:lang w:bidi="ar-IQ"/>
              </w:rPr>
            </w:pPr>
            <w:r>
              <w:rPr>
                <w:rFonts w:hint="cs"/>
                <w:sz w:val="20"/>
                <w:szCs w:val="20"/>
                <w:rtl/>
                <w:lang w:bidi="ar-IQ"/>
              </w:rPr>
              <w:t>التكرار</w:t>
            </w:r>
          </w:p>
        </w:tc>
        <w:tc>
          <w:tcPr>
            <w:tcW w:w="850" w:type="dxa"/>
            <w:shd w:val="clear" w:color="auto" w:fill="E6E6E6"/>
            <w:vAlign w:val="center"/>
          </w:tcPr>
          <w:p w:rsidR="00610EC3" w:rsidRPr="009A26D9" w:rsidRDefault="00610EC3" w:rsidP="00A17775">
            <w:pPr>
              <w:jc w:val="center"/>
              <w:rPr>
                <w:sz w:val="20"/>
                <w:szCs w:val="20"/>
                <w:rtl/>
                <w:lang w:bidi="ar-IQ"/>
              </w:rPr>
            </w:pPr>
            <w:r>
              <w:rPr>
                <w:rFonts w:hint="cs"/>
                <w:sz w:val="20"/>
                <w:szCs w:val="20"/>
                <w:rtl/>
                <w:lang w:bidi="ar-IQ"/>
              </w:rPr>
              <w:t>المجموعة</w:t>
            </w:r>
          </w:p>
        </w:tc>
        <w:tc>
          <w:tcPr>
            <w:tcW w:w="781" w:type="dxa"/>
            <w:vMerge/>
            <w:shd w:val="clear" w:color="auto" w:fill="E6E6E6"/>
            <w:vAlign w:val="center"/>
          </w:tcPr>
          <w:p w:rsidR="00610EC3" w:rsidRPr="009A26D9" w:rsidRDefault="00610EC3" w:rsidP="00A17775">
            <w:pPr>
              <w:jc w:val="center"/>
              <w:rPr>
                <w:sz w:val="20"/>
                <w:szCs w:val="20"/>
                <w:rtl/>
                <w:lang w:bidi="ar-IQ"/>
              </w:rPr>
            </w:pPr>
          </w:p>
        </w:tc>
        <w:tc>
          <w:tcPr>
            <w:tcW w:w="933" w:type="dxa"/>
            <w:shd w:val="clear" w:color="auto" w:fill="E6E6E6"/>
            <w:vAlign w:val="center"/>
          </w:tcPr>
          <w:p w:rsidR="00610EC3" w:rsidRPr="009A26D9" w:rsidRDefault="00610EC3" w:rsidP="00A17775">
            <w:pPr>
              <w:jc w:val="center"/>
              <w:rPr>
                <w:sz w:val="20"/>
                <w:szCs w:val="20"/>
                <w:rtl/>
                <w:lang w:bidi="ar-IQ"/>
              </w:rPr>
            </w:pPr>
            <w:r>
              <w:rPr>
                <w:rFonts w:hint="cs"/>
                <w:sz w:val="20"/>
                <w:szCs w:val="20"/>
                <w:rtl/>
                <w:lang w:bidi="ar-IQ"/>
              </w:rPr>
              <w:t xml:space="preserve">الراحة بين التكرارات </w:t>
            </w:r>
          </w:p>
        </w:tc>
        <w:tc>
          <w:tcPr>
            <w:tcW w:w="979" w:type="dxa"/>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الراحة بين المجموعات</w:t>
            </w:r>
          </w:p>
        </w:tc>
        <w:tc>
          <w:tcPr>
            <w:tcW w:w="761" w:type="dxa"/>
            <w:vMerge/>
            <w:shd w:val="clear" w:color="auto" w:fill="E6E6E6"/>
            <w:vAlign w:val="center"/>
          </w:tcPr>
          <w:p w:rsidR="00610EC3" w:rsidRPr="009A26D9" w:rsidRDefault="00610EC3" w:rsidP="00A17775">
            <w:pPr>
              <w:jc w:val="center"/>
              <w:rPr>
                <w:sz w:val="20"/>
                <w:szCs w:val="20"/>
                <w:rtl/>
                <w:lang w:bidi="ar-IQ"/>
              </w:rPr>
            </w:pPr>
          </w:p>
        </w:tc>
        <w:tc>
          <w:tcPr>
            <w:tcW w:w="1118" w:type="dxa"/>
            <w:vMerge/>
            <w:shd w:val="clear" w:color="auto" w:fill="E6E6E6"/>
            <w:vAlign w:val="center"/>
          </w:tcPr>
          <w:p w:rsidR="00610EC3" w:rsidRPr="009A26D9" w:rsidRDefault="00610EC3" w:rsidP="00A17775">
            <w:pPr>
              <w:jc w:val="center"/>
              <w:rPr>
                <w:sz w:val="20"/>
                <w:szCs w:val="20"/>
                <w:rtl/>
                <w:lang w:bidi="ar-IQ"/>
              </w:rPr>
            </w:pPr>
          </w:p>
        </w:tc>
      </w:tr>
      <w:tr w:rsidR="00610EC3" w:rsidRPr="009A26D9" w:rsidTr="00F04B7C">
        <w:tc>
          <w:tcPr>
            <w:tcW w:w="425" w:type="dxa"/>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1</w:t>
            </w:r>
          </w:p>
        </w:tc>
        <w:tc>
          <w:tcPr>
            <w:tcW w:w="2977" w:type="dxa"/>
            <w:shd w:val="clear" w:color="auto" w:fill="FFFFFF"/>
          </w:tcPr>
          <w:p w:rsidR="00610EC3" w:rsidRPr="00E96769" w:rsidRDefault="00E96769" w:rsidP="000E5EF0">
            <w:pPr>
              <w:spacing w:line="240" w:lineRule="auto"/>
              <w:jc w:val="lowKashida"/>
              <w:rPr>
                <w:rFonts w:ascii="Simplified Arabic" w:hAnsi="Simplified Arabic" w:cs="Simplified Arabic"/>
                <w:sz w:val="20"/>
                <w:szCs w:val="20"/>
              </w:rPr>
            </w:pPr>
            <w:r w:rsidRPr="00E96769">
              <w:rPr>
                <w:rFonts w:ascii="Simplified Arabic" w:hAnsi="Simplified Arabic" w:cs="Simplified Arabic"/>
                <w:sz w:val="20"/>
                <w:szCs w:val="20"/>
                <w:rtl/>
              </w:rPr>
              <w:t>يربط كرسي اللاعب</w:t>
            </w:r>
            <w:r w:rsidR="000E5EF0">
              <w:rPr>
                <w:rFonts w:ascii="Simplified Arabic" w:hAnsi="Simplified Arabic" w:cs="Simplified Arabic" w:hint="cs"/>
                <w:sz w:val="20"/>
                <w:szCs w:val="20"/>
                <w:rtl/>
              </w:rPr>
              <w:t xml:space="preserve"> من الامام</w:t>
            </w:r>
            <w:r w:rsidRPr="00E96769">
              <w:rPr>
                <w:rFonts w:ascii="Simplified Arabic" w:hAnsi="Simplified Arabic" w:cs="Simplified Arabic"/>
                <w:sz w:val="20"/>
                <w:szCs w:val="20"/>
                <w:rtl/>
              </w:rPr>
              <w:t xml:space="preserve"> بحبل مطاط بطول (</w:t>
            </w:r>
            <w:r w:rsidRPr="00E96769">
              <w:rPr>
                <w:rFonts w:ascii="Simplified Arabic" w:hAnsi="Simplified Arabic" w:cs="Simplified Arabic" w:hint="cs"/>
                <w:sz w:val="20"/>
                <w:szCs w:val="20"/>
                <w:rtl/>
              </w:rPr>
              <w:t>8</w:t>
            </w:r>
            <w:r w:rsidRPr="00E96769">
              <w:rPr>
                <w:rFonts w:ascii="Simplified Arabic" w:hAnsi="Simplified Arabic" w:cs="Simplified Arabic"/>
                <w:sz w:val="20"/>
                <w:szCs w:val="20"/>
                <w:rtl/>
              </w:rPr>
              <w:t xml:space="preserve">) متر بقاعدة </w:t>
            </w:r>
            <w:r w:rsidR="000E5EF0">
              <w:rPr>
                <w:rFonts w:ascii="Simplified Arabic" w:hAnsi="Simplified Arabic" w:cs="Simplified Arabic" w:hint="cs"/>
                <w:sz w:val="20"/>
                <w:szCs w:val="20"/>
                <w:rtl/>
              </w:rPr>
              <w:t>هدف</w:t>
            </w:r>
            <w:r w:rsidRPr="00E96769">
              <w:rPr>
                <w:rFonts w:ascii="Simplified Arabic" w:hAnsi="Simplified Arabic" w:cs="Simplified Arabic" w:hint="cs"/>
                <w:sz w:val="20"/>
                <w:szCs w:val="20"/>
                <w:rtl/>
              </w:rPr>
              <w:t xml:space="preserve"> كرة السلة</w:t>
            </w:r>
            <w:r w:rsidRPr="00E96769">
              <w:rPr>
                <w:rFonts w:ascii="Simplified Arabic" w:hAnsi="Simplified Arabic" w:cs="Simplified Arabic"/>
                <w:sz w:val="20"/>
                <w:szCs w:val="20"/>
                <w:rtl/>
              </w:rPr>
              <w:t xml:space="preserve"> ،</w:t>
            </w:r>
            <w:r w:rsidRPr="00E96769">
              <w:rPr>
                <w:rFonts w:ascii="Simplified Arabic" w:hAnsi="Simplified Arabic" w:cs="Simplified Arabic" w:hint="cs"/>
                <w:sz w:val="20"/>
                <w:szCs w:val="20"/>
                <w:rtl/>
              </w:rPr>
              <w:t xml:space="preserve"> ويوضع </w:t>
            </w:r>
            <w:r w:rsidR="000E5EF0">
              <w:rPr>
                <w:rFonts w:ascii="Simplified Arabic" w:hAnsi="Simplified Arabic" w:cs="Simplified Arabic" w:hint="cs"/>
                <w:sz w:val="20"/>
                <w:szCs w:val="20"/>
                <w:rtl/>
              </w:rPr>
              <w:t>خلفه</w:t>
            </w:r>
            <w:r w:rsidRPr="00E96769">
              <w:rPr>
                <w:rFonts w:ascii="Simplified Arabic" w:hAnsi="Simplified Arabic" w:cs="Simplified Arabic" w:hint="cs"/>
                <w:sz w:val="20"/>
                <w:szCs w:val="20"/>
                <w:rtl/>
              </w:rPr>
              <w:t xml:space="preserve"> شاخص عدد (3) على خط مستقيم بمسافة (1) سم والمسافة مابين شاخص وآخر (1) متر. </w:t>
            </w:r>
            <w:r w:rsidRPr="00E96769">
              <w:rPr>
                <w:rFonts w:ascii="Simplified Arabic" w:hAnsi="Simplified Arabic" w:cs="Simplified Arabic"/>
                <w:sz w:val="20"/>
                <w:szCs w:val="20"/>
                <w:rtl/>
              </w:rPr>
              <w:t>ويبدأ التمرين ب</w:t>
            </w:r>
            <w:r w:rsidRPr="00E96769">
              <w:rPr>
                <w:rFonts w:ascii="Simplified Arabic" w:hAnsi="Simplified Arabic" w:cs="Simplified Arabic" w:hint="cs"/>
                <w:sz w:val="20"/>
                <w:szCs w:val="20"/>
                <w:rtl/>
              </w:rPr>
              <w:t xml:space="preserve">قيام اللاعب </w:t>
            </w:r>
            <w:r w:rsidRPr="00E96769">
              <w:rPr>
                <w:rFonts w:ascii="Simplified Arabic" w:hAnsi="Simplified Arabic" w:cs="Simplified Arabic"/>
                <w:sz w:val="20"/>
                <w:szCs w:val="20"/>
                <w:rtl/>
              </w:rPr>
              <w:t xml:space="preserve">الجري بالكرسي المتحرك </w:t>
            </w:r>
            <w:r w:rsidR="000E5EF0">
              <w:rPr>
                <w:rFonts w:ascii="Simplified Arabic" w:hAnsi="Simplified Arabic" w:cs="Simplified Arabic" w:hint="cs"/>
                <w:sz w:val="20"/>
                <w:szCs w:val="20"/>
                <w:rtl/>
              </w:rPr>
              <w:t>للخلف</w:t>
            </w:r>
            <w:r w:rsidRPr="00E96769">
              <w:rPr>
                <w:rFonts w:ascii="Simplified Arabic" w:hAnsi="Simplified Arabic" w:cs="Simplified Arabic"/>
                <w:sz w:val="20"/>
                <w:szCs w:val="20"/>
                <w:rtl/>
              </w:rPr>
              <w:t xml:space="preserve"> </w:t>
            </w:r>
            <w:r w:rsidRPr="00E96769">
              <w:rPr>
                <w:rFonts w:ascii="Simplified Arabic" w:hAnsi="Simplified Arabic" w:cs="Simplified Arabic" w:hint="cs"/>
                <w:sz w:val="20"/>
                <w:szCs w:val="20"/>
                <w:rtl/>
              </w:rPr>
              <w:t>واجتياز الشاخص الأول واستلام الكرة والتصويب</w:t>
            </w:r>
            <w:r>
              <w:rPr>
                <w:rFonts w:ascii="Simplified Arabic" w:hAnsi="Simplified Arabic" w:cs="Simplified Arabic" w:hint="cs"/>
                <w:sz w:val="20"/>
                <w:szCs w:val="20"/>
                <w:rtl/>
              </w:rPr>
              <w:t xml:space="preserve"> من الحركة</w:t>
            </w:r>
            <w:r w:rsidRPr="00E96769">
              <w:rPr>
                <w:rFonts w:ascii="Simplified Arabic" w:hAnsi="Simplified Arabic" w:cs="Simplified Arabic" w:hint="cs"/>
                <w:sz w:val="20"/>
                <w:szCs w:val="20"/>
                <w:rtl/>
              </w:rPr>
              <w:t xml:space="preserve"> ثم اجتياز الشاخص الثاني واستلام الكرة والتصويب ومن ثم اجتياز الشاخص الثالث واستلام الكرة والتصويب</w:t>
            </w:r>
            <w:r>
              <w:rPr>
                <w:rFonts w:ascii="Simplified Arabic" w:hAnsi="Simplified Arabic" w:cs="Simplified Arabic" w:hint="cs"/>
                <w:sz w:val="20"/>
                <w:szCs w:val="20"/>
                <w:rtl/>
              </w:rPr>
              <w:t xml:space="preserve"> .</w:t>
            </w:r>
          </w:p>
        </w:tc>
        <w:tc>
          <w:tcPr>
            <w:tcW w:w="799"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4</w:t>
            </w:r>
          </w:p>
        </w:tc>
        <w:tc>
          <w:tcPr>
            <w:tcW w:w="850"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3</w:t>
            </w:r>
          </w:p>
        </w:tc>
        <w:tc>
          <w:tcPr>
            <w:tcW w:w="781"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30ثا</w:t>
            </w:r>
          </w:p>
        </w:tc>
        <w:tc>
          <w:tcPr>
            <w:tcW w:w="933"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2د</w:t>
            </w:r>
          </w:p>
        </w:tc>
        <w:tc>
          <w:tcPr>
            <w:tcW w:w="761" w:type="dxa"/>
            <w:shd w:val="clear" w:color="auto" w:fill="FFFFFF"/>
            <w:vAlign w:val="center"/>
          </w:tcPr>
          <w:p w:rsidR="00610EC3" w:rsidRPr="009A26D9" w:rsidRDefault="00610EC3" w:rsidP="000E5EF0">
            <w:pPr>
              <w:jc w:val="center"/>
              <w:rPr>
                <w:sz w:val="20"/>
                <w:szCs w:val="20"/>
                <w:rtl/>
                <w:lang w:bidi="ar-IQ"/>
              </w:rPr>
            </w:pPr>
            <w:r>
              <w:rPr>
                <w:rFonts w:hint="cs"/>
                <w:sz w:val="20"/>
                <w:szCs w:val="20"/>
                <w:rtl/>
                <w:lang w:bidi="ar-IQ"/>
              </w:rPr>
              <w:t>1</w:t>
            </w:r>
            <w:r w:rsidR="000E5EF0">
              <w:rPr>
                <w:rFonts w:hint="cs"/>
                <w:sz w:val="20"/>
                <w:szCs w:val="20"/>
                <w:rtl/>
                <w:lang w:bidi="ar-IQ"/>
              </w:rPr>
              <w:t>6</w:t>
            </w:r>
            <w:r>
              <w:rPr>
                <w:rFonts w:hint="cs"/>
                <w:sz w:val="20"/>
                <w:szCs w:val="20"/>
                <w:rtl/>
                <w:lang w:bidi="ar-IQ"/>
              </w:rPr>
              <w:t>.5د</w:t>
            </w:r>
          </w:p>
        </w:tc>
        <w:tc>
          <w:tcPr>
            <w:tcW w:w="1118" w:type="dxa"/>
            <w:shd w:val="clear" w:color="auto" w:fill="FFFFFF"/>
            <w:vAlign w:val="center"/>
          </w:tcPr>
          <w:p w:rsidR="00610EC3" w:rsidRPr="009A26D9" w:rsidRDefault="00E96769" w:rsidP="00A17775">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r w:rsidR="00610EC3" w:rsidRPr="009A26D9" w:rsidTr="00F04B7C">
        <w:trPr>
          <w:trHeight w:val="1275"/>
        </w:trPr>
        <w:tc>
          <w:tcPr>
            <w:tcW w:w="425" w:type="dxa"/>
            <w:shd w:val="clear" w:color="auto" w:fill="E6E6E6"/>
            <w:vAlign w:val="center"/>
          </w:tcPr>
          <w:p w:rsidR="00610EC3" w:rsidRPr="009A26D9" w:rsidRDefault="00610EC3" w:rsidP="00A17775">
            <w:pPr>
              <w:jc w:val="center"/>
              <w:rPr>
                <w:sz w:val="20"/>
                <w:szCs w:val="20"/>
                <w:rtl/>
                <w:lang w:bidi="ar-IQ"/>
              </w:rPr>
            </w:pPr>
            <w:r w:rsidRPr="009A26D9">
              <w:rPr>
                <w:rFonts w:hint="cs"/>
                <w:sz w:val="20"/>
                <w:szCs w:val="20"/>
                <w:rtl/>
                <w:lang w:bidi="ar-IQ"/>
              </w:rPr>
              <w:t>2</w:t>
            </w:r>
          </w:p>
        </w:tc>
        <w:tc>
          <w:tcPr>
            <w:tcW w:w="2977" w:type="dxa"/>
            <w:shd w:val="clear" w:color="auto" w:fill="FFFFFF"/>
          </w:tcPr>
          <w:p w:rsidR="00610EC3" w:rsidRPr="00A56281" w:rsidRDefault="00E96769" w:rsidP="000E5EF0">
            <w:pPr>
              <w:jc w:val="lowKashida"/>
              <w:rPr>
                <w:rFonts w:ascii="Simplified Arabic" w:hAnsi="Simplified Arabic" w:cs="Simplified Arabic"/>
                <w:sz w:val="20"/>
                <w:szCs w:val="20"/>
              </w:rPr>
            </w:pPr>
            <w:r w:rsidRPr="00E96769">
              <w:rPr>
                <w:rFonts w:ascii="Simplified Arabic" w:hAnsi="Simplified Arabic" w:cs="Simplified Arabic" w:hint="cs"/>
                <w:sz w:val="20"/>
                <w:szCs w:val="20"/>
                <w:rtl/>
              </w:rPr>
              <w:t xml:space="preserve">يوضع شاخصين (أ،ب) على طرفي خط الرمية الحرة ويقوم اللاعب بالتصويب من خلف الشاخص (أ) ومن ثم الشاخص (ب) ومن ثم (أ) وهكذا </w:t>
            </w:r>
            <w:r w:rsidR="00610EC3">
              <w:rPr>
                <w:rFonts w:ascii="Simplified Arabic" w:hAnsi="Simplified Arabic" w:cs="Simplified Arabic" w:hint="cs"/>
                <w:rtl/>
              </w:rPr>
              <w:t>.</w:t>
            </w:r>
          </w:p>
        </w:tc>
        <w:tc>
          <w:tcPr>
            <w:tcW w:w="799"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95</w:t>
            </w:r>
            <w:r w:rsidRPr="009A26D9">
              <w:rPr>
                <w:rFonts w:hint="cs"/>
                <w:sz w:val="20"/>
                <w:szCs w:val="20"/>
                <w:rtl/>
                <w:lang w:bidi="ar-IQ"/>
              </w:rPr>
              <w:t>%</w:t>
            </w:r>
          </w:p>
        </w:tc>
        <w:tc>
          <w:tcPr>
            <w:tcW w:w="709"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4</w:t>
            </w:r>
          </w:p>
        </w:tc>
        <w:tc>
          <w:tcPr>
            <w:tcW w:w="850"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3</w:t>
            </w:r>
          </w:p>
        </w:tc>
        <w:tc>
          <w:tcPr>
            <w:tcW w:w="781"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30ثا</w:t>
            </w:r>
          </w:p>
        </w:tc>
        <w:tc>
          <w:tcPr>
            <w:tcW w:w="933"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30ثا</w:t>
            </w:r>
          </w:p>
        </w:tc>
        <w:tc>
          <w:tcPr>
            <w:tcW w:w="979"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2د</w:t>
            </w:r>
          </w:p>
        </w:tc>
        <w:tc>
          <w:tcPr>
            <w:tcW w:w="761" w:type="dxa"/>
            <w:shd w:val="clear" w:color="auto" w:fill="FFFFFF"/>
            <w:vAlign w:val="center"/>
          </w:tcPr>
          <w:p w:rsidR="00610EC3" w:rsidRPr="009A26D9" w:rsidRDefault="00610EC3" w:rsidP="00A17775">
            <w:pPr>
              <w:jc w:val="center"/>
              <w:rPr>
                <w:sz w:val="20"/>
                <w:szCs w:val="20"/>
                <w:rtl/>
                <w:lang w:bidi="ar-IQ"/>
              </w:rPr>
            </w:pPr>
            <w:r>
              <w:rPr>
                <w:rFonts w:hint="cs"/>
                <w:sz w:val="20"/>
                <w:szCs w:val="20"/>
                <w:rtl/>
                <w:lang w:bidi="ar-IQ"/>
              </w:rPr>
              <w:t>14.5</w:t>
            </w:r>
            <w:r w:rsidRPr="009A26D9">
              <w:rPr>
                <w:rFonts w:hint="cs"/>
                <w:sz w:val="20"/>
                <w:szCs w:val="20"/>
                <w:rtl/>
                <w:lang w:bidi="ar-IQ"/>
              </w:rPr>
              <w:t>د</w:t>
            </w:r>
          </w:p>
        </w:tc>
        <w:tc>
          <w:tcPr>
            <w:tcW w:w="1118" w:type="dxa"/>
            <w:shd w:val="clear" w:color="auto" w:fill="FFFFFF"/>
            <w:vAlign w:val="center"/>
          </w:tcPr>
          <w:p w:rsidR="00610EC3" w:rsidRPr="009A26D9" w:rsidRDefault="00E96769" w:rsidP="00A17775">
            <w:pPr>
              <w:jc w:val="center"/>
              <w:rPr>
                <w:sz w:val="20"/>
                <w:szCs w:val="20"/>
                <w:rtl/>
                <w:lang w:bidi="ar-IQ"/>
              </w:rPr>
            </w:pPr>
            <w:r w:rsidRPr="00FE7C63">
              <w:rPr>
                <w:rFonts w:ascii="Arial" w:hAnsi="Arial" w:cs="Arial" w:hint="cs"/>
                <w:rtl/>
                <w:lang w:bidi="ar-IQ"/>
              </w:rPr>
              <w:t>يقوم اللاعب بتحديد زمن الأداء</w:t>
            </w:r>
            <w:r>
              <w:rPr>
                <w:rFonts w:ascii="Arial" w:hAnsi="Arial" w:cs="Arial" w:hint="cs"/>
                <w:rtl/>
                <w:lang w:bidi="ar-IQ"/>
              </w:rPr>
              <w:t xml:space="preserve"> وأ</w:t>
            </w:r>
            <w:r w:rsidRPr="00FE7C63">
              <w:rPr>
                <w:rFonts w:ascii="Arial" w:hAnsi="Arial" w:cs="Arial" w:hint="cs"/>
                <w:rtl/>
                <w:lang w:bidi="ar-IQ"/>
              </w:rPr>
              <w:t>دراك الزمن</w:t>
            </w:r>
          </w:p>
        </w:tc>
      </w:tr>
    </w:tbl>
    <w:p w:rsidR="00610EC3" w:rsidRDefault="00610EC3" w:rsidP="003E45A0">
      <w:pPr>
        <w:rPr>
          <w:rtl/>
        </w:rPr>
      </w:pPr>
    </w:p>
    <w:p w:rsidR="00610EC3" w:rsidRDefault="00610EC3" w:rsidP="003E45A0">
      <w:pPr>
        <w:rPr>
          <w:rtl/>
        </w:rPr>
      </w:pPr>
    </w:p>
    <w:p w:rsidR="00152C69" w:rsidRDefault="00152C69" w:rsidP="003E45A0">
      <w:pPr>
        <w:rPr>
          <w:rtl/>
        </w:rPr>
      </w:pPr>
    </w:p>
    <w:p w:rsidR="00E96769" w:rsidRDefault="00E96769" w:rsidP="003E45A0">
      <w:pPr>
        <w:rPr>
          <w:rtl/>
        </w:rPr>
      </w:pPr>
    </w:p>
    <w:p w:rsidR="00BE55A5" w:rsidRDefault="00BE55A5" w:rsidP="003E45A0">
      <w:pPr>
        <w:rPr>
          <w:rtl/>
        </w:rPr>
      </w:pPr>
    </w:p>
    <w:p w:rsidR="005178C5" w:rsidRDefault="005178C5" w:rsidP="003E45A0"/>
    <w:p w:rsidR="00B54F33" w:rsidRDefault="00B54F33" w:rsidP="00B54F33">
      <w:pPr>
        <w:bidi w:val="0"/>
        <w:jc w:val="both"/>
        <w:rPr>
          <w:rFonts w:ascii="Arial" w:hAnsi="Arial" w:cs="Arial"/>
          <w:color w:val="222222"/>
          <w:sz w:val="25"/>
          <w:szCs w:val="25"/>
        </w:rPr>
      </w:pPr>
      <w:r>
        <w:rPr>
          <w:rFonts w:ascii="Arial" w:hAnsi="Arial" w:cs="Arial"/>
          <w:noProof/>
          <w:color w:val="222222"/>
          <w:sz w:val="25"/>
          <w:szCs w:val="25"/>
        </w:rPr>
        <w:drawing>
          <wp:anchor distT="0" distB="0" distL="114300" distR="114300" simplePos="0" relativeHeight="251615232" behindDoc="1" locked="0" layoutInCell="1" allowOverlap="1">
            <wp:simplePos x="0" y="0"/>
            <wp:positionH relativeFrom="column">
              <wp:posOffset>-1270</wp:posOffset>
            </wp:positionH>
            <wp:positionV relativeFrom="paragraph">
              <wp:posOffset>-417830</wp:posOffset>
            </wp:positionV>
            <wp:extent cx="1242695" cy="1231900"/>
            <wp:effectExtent l="19050" t="0" r="0" b="0"/>
            <wp:wrapNone/>
            <wp:docPr id="136" name="Picture 13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16" cstate="print">
                      <a:lum contrast="54000"/>
                    </a:blip>
                    <a:srcRect/>
                    <a:stretch>
                      <a:fillRect/>
                    </a:stretch>
                  </pic:blipFill>
                  <pic:spPr bwMode="auto">
                    <a:xfrm>
                      <a:off x="0" y="0"/>
                      <a:ext cx="1242695" cy="1231900"/>
                    </a:xfrm>
                    <a:prstGeom prst="rect">
                      <a:avLst/>
                    </a:prstGeom>
                    <a:noFill/>
                    <a:ln w="9525">
                      <a:noFill/>
                      <a:miter lim="800000"/>
                      <a:headEnd/>
                      <a:tailEnd/>
                    </a:ln>
                  </pic:spPr>
                </pic:pic>
              </a:graphicData>
            </a:graphic>
          </wp:anchor>
        </w:drawing>
      </w:r>
    </w:p>
    <w:p w:rsidR="00B54F33" w:rsidRPr="002A771E" w:rsidRDefault="00B54F33" w:rsidP="00B54F33">
      <w:pPr>
        <w:bidi w:val="0"/>
        <w:jc w:val="lowKashida"/>
        <w:rPr>
          <w:b/>
          <w:bCs/>
          <w:i/>
          <w:iCs/>
          <w:sz w:val="28"/>
          <w:szCs w:val="28"/>
        </w:rPr>
      </w:pPr>
    </w:p>
    <w:p w:rsidR="00B54F33" w:rsidRPr="002A771E" w:rsidRDefault="00B54F33" w:rsidP="00B54F33">
      <w:pPr>
        <w:bidi w:val="0"/>
        <w:spacing w:line="240" w:lineRule="auto"/>
        <w:rPr>
          <w:b/>
          <w:bCs/>
          <w:i/>
          <w:iCs/>
          <w:sz w:val="28"/>
          <w:szCs w:val="28"/>
        </w:rPr>
      </w:pPr>
      <w:r w:rsidRPr="002A771E">
        <w:rPr>
          <w:b/>
          <w:bCs/>
          <w:i/>
          <w:iCs/>
          <w:sz w:val="28"/>
          <w:szCs w:val="28"/>
        </w:rPr>
        <w:t xml:space="preserve">Ministry of Higher Education </w:t>
      </w:r>
    </w:p>
    <w:p w:rsidR="00B54F33" w:rsidRPr="002A771E" w:rsidRDefault="00B54F33" w:rsidP="00B54F33">
      <w:pPr>
        <w:bidi w:val="0"/>
        <w:spacing w:line="240" w:lineRule="auto"/>
        <w:rPr>
          <w:b/>
          <w:bCs/>
          <w:i/>
          <w:iCs/>
          <w:sz w:val="28"/>
          <w:szCs w:val="28"/>
        </w:rPr>
      </w:pPr>
      <w:r w:rsidRPr="002A771E">
        <w:rPr>
          <w:b/>
          <w:bCs/>
          <w:i/>
          <w:iCs/>
          <w:sz w:val="28"/>
          <w:szCs w:val="28"/>
        </w:rPr>
        <w:t>&amp; Scientific Research</w:t>
      </w:r>
    </w:p>
    <w:p w:rsidR="00B54F33" w:rsidRPr="002A771E" w:rsidRDefault="00B54F33" w:rsidP="00B54F33">
      <w:pPr>
        <w:bidi w:val="0"/>
        <w:spacing w:line="240" w:lineRule="auto"/>
        <w:rPr>
          <w:b/>
          <w:bCs/>
          <w:i/>
          <w:iCs/>
          <w:sz w:val="28"/>
          <w:szCs w:val="28"/>
        </w:rPr>
      </w:pPr>
      <w:r w:rsidRPr="002A771E">
        <w:rPr>
          <w:b/>
          <w:bCs/>
          <w:i/>
          <w:iCs/>
          <w:sz w:val="28"/>
          <w:szCs w:val="28"/>
        </w:rPr>
        <w:t xml:space="preserve">    University of Babylon</w:t>
      </w:r>
    </w:p>
    <w:p w:rsidR="00B54F33" w:rsidRPr="002A771E" w:rsidRDefault="00B54F33" w:rsidP="00B54F33">
      <w:pPr>
        <w:shd w:val="clear" w:color="auto" w:fill="FFFFFF"/>
        <w:bidi w:val="0"/>
        <w:spacing w:line="240" w:lineRule="auto"/>
        <w:textAlignment w:val="top"/>
        <w:rPr>
          <w:rFonts w:ascii="Arial" w:hAnsi="Arial" w:cs="Arial"/>
          <w:b/>
          <w:bCs/>
          <w:color w:val="000000"/>
          <w:sz w:val="28"/>
          <w:szCs w:val="28"/>
        </w:rPr>
      </w:pPr>
      <w:r w:rsidRPr="002A771E">
        <w:rPr>
          <w:b/>
          <w:bCs/>
          <w:i/>
          <w:iCs/>
          <w:sz w:val="28"/>
          <w:szCs w:val="28"/>
        </w:rPr>
        <w:t>College of Physical Education</w:t>
      </w:r>
    </w:p>
    <w:p w:rsidR="00B54F33" w:rsidRDefault="00B54F33" w:rsidP="00B54F33">
      <w:pPr>
        <w:shd w:val="clear" w:color="auto" w:fill="FFFFFF"/>
        <w:bidi w:val="0"/>
        <w:jc w:val="center"/>
        <w:textAlignment w:val="top"/>
        <w:rPr>
          <w:rFonts w:ascii="Arial" w:hAnsi="Arial" w:cs="Arial"/>
          <w:b/>
          <w:bCs/>
          <w:color w:val="000000"/>
          <w:sz w:val="36"/>
          <w:szCs w:val="36"/>
        </w:rPr>
      </w:pPr>
    </w:p>
    <w:p w:rsidR="00B54F33" w:rsidRDefault="00B54F33" w:rsidP="003774A4">
      <w:pPr>
        <w:shd w:val="clear" w:color="auto" w:fill="FFFFFF"/>
        <w:bidi w:val="0"/>
        <w:jc w:val="center"/>
        <w:textAlignment w:val="top"/>
        <w:rPr>
          <w:rFonts w:ascii="Calibri" w:hAnsi="Calibri" w:cs="Calibri"/>
          <w:color w:val="222222"/>
          <w:sz w:val="40"/>
          <w:szCs w:val="40"/>
        </w:rPr>
      </w:pPr>
      <w:r w:rsidRPr="00632708">
        <w:rPr>
          <w:rFonts w:ascii="Calibri" w:hAnsi="Calibri" w:cs="Calibri"/>
          <w:b/>
          <w:bCs/>
          <w:color w:val="222222"/>
          <w:sz w:val="38"/>
          <w:szCs w:val="38"/>
        </w:rPr>
        <w:t xml:space="preserve">The </w:t>
      </w:r>
      <w:r w:rsidR="00D737D5">
        <w:rPr>
          <w:rFonts w:ascii="Calibri" w:hAnsi="Calibri" w:cs="Calibri"/>
          <w:b/>
          <w:bCs/>
          <w:color w:val="222222"/>
          <w:sz w:val="38"/>
          <w:szCs w:val="38"/>
        </w:rPr>
        <w:t>impa</w:t>
      </w:r>
      <w:r w:rsidR="00632708" w:rsidRPr="00632708">
        <w:rPr>
          <w:rFonts w:ascii="Calibri" w:hAnsi="Calibri" w:cs="Calibri"/>
          <w:b/>
          <w:bCs/>
          <w:color w:val="222222"/>
          <w:sz w:val="38"/>
          <w:szCs w:val="38"/>
        </w:rPr>
        <w:t xml:space="preserve">ct </w:t>
      </w:r>
      <w:r w:rsidRPr="00632708">
        <w:rPr>
          <w:rFonts w:ascii="Calibri" w:hAnsi="Calibri" w:cs="Calibri"/>
          <w:b/>
          <w:bCs/>
          <w:color w:val="222222"/>
          <w:sz w:val="38"/>
          <w:szCs w:val="38"/>
        </w:rPr>
        <w:t xml:space="preserve">of </w:t>
      </w:r>
      <w:r w:rsidR="00D737D5">
        <w:rPr>
          <w:rFonts w:ascii="Calibri" w:hAnsi="Calibri" w:cs="Calibri"/>
          <w:b/>
          <w:bCs/>
          <w:color w:val="222222"/>
          <w:sz w:val="38"/>
          <w:szCs w:val="38"/>
        </w:rPr>
        <w:t>specific</w:t>
      </w:r>
      <w:r w:rsidRPr="00632708">
        <w:rPr>
          <w:rFonts w:ascii="Calibri" w:hAnsi="Calibri" w:cs="Calibri"/>
          <w:b/>
          <w:bCs/>
          <w:color w:val="222222"/>
          <w:sz w:val="38"/>
          <w:szCs w:val="38"/>
        </w:rPr>
        <w:t xml:space="preserve"> exercises in development </w:t>
      </w:r>
      <w:r w:rsidR="00D737D5">
        <w:rPr>
          <w:rFonts w:ascii="Calibri" w:hAnsi="Calibri" w:cs="Calibri"/>
          <w:b/>
          <w:bCs/>
          <w:color w:val="222222"/>
          <w:sz w:val="38"/>
          <w:szCs w:val="38"/>
        </w:rPr>
        <w:t>of</w:t>
      </w:r>
      <w:r w:rsidR="003774A4">
        <w:rPr>
          <w:rFonts w:ascii="Calibri" w:hAnsi="Calibri" w:cs="Calibri"/>
          <w:b/>
          <w:bCs/>
          <w:color w:val="222222"/>
          <w:sz w:val="38"/>
          <w:szCs w:val="38"/>
        </w:rPr>
        <w:t xml:space="preserve"> power endurance,sense-motor perception and accuracy of </w:t>
      </w:r>
      <w:r w:rsidRPr="00632708">
        <w:rPr>
          <w:rFonts w:ascii="Calibri" w:hAnsi="Calibri" w:cs="Calibri"/>
          <w:b/>
          <w:bCs/>
          <w:color w:val="222222"/>
          <w:sz w:val="38"/>
          <w:szCs w:val="38"/>
        </w:rPr>
        <w:t xml:space="preserve"> perform</w:t>
      </w:r>
      <w:r w:rsidR="003774A4">
        <w:rPr>
          <w:rFonts w:ascii="Calibri" w:hAnsi="Calibri" w:cs="Calibri"/>
          <w:b/>
          <w:bCs/>
          <w:color w:val="222222"/>
          <w:sz w:val="38"/>
          <w:szCs w:val="38"/>
        </w:rPr>
        <w:t xml:space="preserve"> of some attack</w:t>
      </w:r>
      <w:r w:rsidRPr="00632708">
        <w:rPr>
          <w:rFonts w:ascii="Calibri" w:hAnsi="Calibri" w:cs="Calibri"/>
          <w:b/>
          <w:bCs/>
          <w:color w:val="222222"/>
          <w:sz w:val="38"/>
          <w:szCs w:val="38"/>
        </w:rPr>
        <w:t xml:space="preserve"> skills </w:t>
      </w:r>
      <w:r w:rsidR="003774A4">
        <w:rPr>
          <w:rFonts w:ascii="Calibri" w:hAnsi="Calibri" w:cs="Calibri"/>
          <w:b/>
          <w:bCs/>
          <w:color w:val="222222"/>
          <w:sz w:val="38"/>
          <w:szCs w:val="38"/>
        </w:rPr>
        <w:t>for high faction of</w:t>
      </w:r>
      <w:r w:rsidRPr="00632708">
        <w:rPr>
          <w:rFonts w:ascii="Calibri" w:hAnsi="Calibri" w:cs="Calibri"/>
          <w:b/>
          <w:bCs/>
          <w:color w:val="222222"/>
          <w:sz w:val="38"/>
          <w:szCs w:val="38"/>
        </w:rPr>
        <w:t xml:space="preserve"> basketball </w:t>
      </w:r>
      <w:r w:rsidR="003774A4">
        <w:rPr>
          <w:rFonts w:ascii="Calibri" w:hAnsi="Calibri" w:cs="Calibri"/>
          <w:b/>
          <w:bCs/>
          <w:color w:val="222222"/>
          <w:sz w:val="38"/>
          <w:szCs w:val="38"/>
        </w:rPr>
        <w:t>players</w:t>
      </w:r>
      <w:r w:rsidRPr="00632708">
        <w:rPr>
          <w:rFonts w:ascii="Calibri" w:hAnsi="Calibri" w:cs="Calibri"/>
          <w:b/>
          <w:bCs/>
          <w:color w:val="222222"/>
          <w:sz w:val="38"/>
          <w:szCs w:val="38"/>
        </w:rPr>
        <w:t xml:space="preserve"> on</w:t>
      </w:r>
      <w:r w:rsidR="003774A4">
        <w:rPr>
          <w:rFonts w:ascii="Calibri" w:hAnsi="Calibri" w:cs="Calibri"/>
          <w:b/>
          <w:bCs/>
          <w:color w:val="222222"/>
          <w:sz w:val="38"/>
          <w:szCs w:val="38"/>
        </w:rPr>
        <w:t xml:space="preserve"> </w:t>
      </w:r>
      <w:r w:rsidRPr="002A771E">
        <w:rPr>
          <w:rFonts w:ascii="Calibri" w:hAnsi="Calibri" w:cs="Calibri"/>
          <w:b/>
          <w:bCs/>
          <w:color w:val="222222"/>
          <w:sz w:val="40"/>
          <w:szCs w:val="40"/>
        </w:rPr>
        <w:t>wheelchairs</w:t>
      </w:r>
    </w:p>
    <w:p w:rsidR="003774A4" w:rsidRDefault="003774A4" w:rsidP="00B54F33">
      <w:pPr>
        <w:bidi w:val="0"/>
        <w:jc w:val="center"/>
        <w:rPr>
          <w:i/>
          <w:iCs/>
          <w:sz w:val="36"/>
          <w:szCs w:val="36"/>
        </w:rPr>
      </w:pPr>
    </w:p>
    <w:p w:rsidR="00B54F33" w:rsidRPr="003774A4" w:rsidRDefault="00B54F33" w:rsidP="003774A4">
      <w:pPr>
        <w:bidi w:val="0"/>
        <w:jc w:val="center"/>
        <w:rPr>
          <w:i/>
          <w:iCs/>
          <w:sz w:val="36"/>
          <w:szCs w:val="36"/>
        </w:rPr>
      </w:pPr>
      <w:r w:rsidRPr="003774A4">
        <w:rPr>
          <w:i/>
          <w:iCs/>
          <w:sz w:val="36"/>
          <w:szCs w:val="36"/>
        </w:rPr>
        <w:t>A Thesis Submitted By</w:t>
      </w:r>
    </w:p>
    <w:p w:rsidR="00B54F33" w:rsidRPr="003774A4" w:rsidRDefault="00B54F33" w:rsidP="00B54F33">
      <w:pPr>
        <w:shd w:val="clear" w:color="auto" w:fill="FFFFFF"/>
        <w:bidi w:val="0"/>
        <w:jc w:val="center"/>
        <w:textAlignment w:val="top"/>
        <w:rPr>
          <w:rStyle w:val="longtext"/>
          <w:rFonts w:ascii="Calibri" w:hAnsi="Calibri" w:cs="Calibri"/>
          <w:b/>
          <w:bCs/>
          <w:i/>
          <w:iCs/>
          <w:color w:val="000000"/>
        </w:rPr>
      </w:pPr>
      <w:r w:rsidRPr="003774A4">
        <w:rPr>
          <w:rFonts w:ascii="Calibri" w:hAnsi="Calibri" w:cs="Calibri"/>
          <w:b/>
          <w:bCs/>
          <w:color w:val="222222"/>
          <w:sz w:val="32"/>
          <w:szCs w:val="32"/>
        </w:rPr>
        <w:t xml:space="preserve">Ahmed Amer Mohammed Ali     </w:t>
      </w:r>
    </w:p>
    <w:p w:rsidR="00632708" w:rsidRDefault="00B54F33" w:rsidP="00632708">
      <w:pPr>
        <w:bidi w:val="0"/>
        <w:jc w:val="center"/>
        <w:rPr>
          <w:rStyle w:val="longtext"/>
          <w:i/>
          <w:iCs/>
          <w:color w:val="000000"/>
          <w:sz w:val="34"/>
          <w:szCs w:val="34"/>
          <w:shd w:val="clear" w:color="auto" w:fill="FFFFFF"/>
        </w:rPr>
      </w:pPr>
      <w:r w:rsidRPr="00632708">
        <w:rPr>
          <w:rStyle w:val="longtext"/>
          <w:color w:val="000000"/>
          <w:sz w:val="32"/>
          <w:szCs w:val="32"/>
          <w:shd w:val="clear" w:color="auto" w:fill="FFFFFF"/>
        </w:rPr>
        <w:t>To</w:t>
      </w:r>
    </w:p>
    <w:p w:rsidR="00B54F33" w:rsidRPr="00632708" w:rsidRDefault="00B54F33" w:rsidP="00632708">
      <w:pPr>
        <w:bidi w:val="0"/>
        <w:jc w:val="center"/>
        <w:rPr>
          <w:rStyle w:val="longtext"/>
          <w:b/>
          <w:bCs/>
          <w:i/>
          <w:iCs/>
          <w:color w:val="000000"/>
          <w:sz w:val="32"/>
          <w:szCs w:val="32"/>
          <w:shd w:val="clear" w:color="auto" w:fill="FFFFFF"/>
        </w:rPr>
      </w:pPr>
      <w:r w:rsidRPr="00632708">
        <w:rPr>
          <w:rStyle w:val="longtext"/>
          <w:i/>
          <w:iCs/>
          <w:color w:val="000000"/>
          <w:sz w:val="32"/>
          <w:szCs w:val="32"/>
          <w:shd w:val="clear" w:color="auto" w:fill="FFFFFF"/>
        </w:rPr>
        <w:t xml:space="preserve">The Council of </w:t>
      </w:r>
      <w:smartTag w:uri="urn:schemas-microsoft-com:office:smarttags" w:element="PlaceType">
        <w:r w:rsidRPr="00632708">
          <w:rPr>
            <w:rStyle w:val="longtext"/>
            <w:i/>
            <w:iCs/>
            <w:color w:val="000000"/>
            <w:sz w:val="32"/>
            <w:szCs w:val="32"/>
            <w:shd w:val="clear" w:color="auto" w:fill="FFFFFF"/>
          </w:rPr>
          <w:t>College</w:t>
        </w:r>
      </w:smartTag>
      <w:r w:rsidRPr="00632708">
        <w:rPr>
          <w:rStyle w:val="longtext"/>
          <w:i/>
          <w:iCs/>
          <w:color w:val="000000"/>
          <w:sz w:val="32"/>
          <w:szCs w:val="32"/>
          <w:shd w:val="clear" w:color="auto" w:fill="FFFFFF"/>
        </w:rPr>
        <w:t xml:space="preserve"> of </w:t>
      </w:r>
      <w:smartTag w:uri="urn:schemas-microsoft-com:office:smarttags" w:element="PlaceName">
        <w:r w:rsidRPr="00632708">
          <w:rPr>
            <w:rStyle w:val="longtext"/>
            <w:i/>
            <w:iCs/>
            <w:color w:val="000000"/>
            <w:sz w:val="32"/>
            <w:szCs w:val="32"/>
            <w:shd w:val="clear" w:color="auto" w:fill="FFFFFF"/>
          </w:rPr>
          <w:t>Physical Education</w:t>
        </w:r>
      </w:smartTag>
      <w:r w:rsidRPr="00632708">
        <w:rPr>
          <w:rStyle w:val="longtext"/>
          <w:i/>
          <w:iCs/>
          <w:color w:val="000000"/>
          <w:sz w:val="32"/>
          <w:szCs w:val="32"/>
          <w:shd w:val="clear" w:color="auto" w:fill="FFFFFF"/>
        </w:rPr>
        <w:t xml:space="preserve"> in </w:t>
      </w:r>
      <w:r w:rsidRPr="00632708">
        <w:rPr>
          <w:rStyle w:val="longtext"/>
          <w:i/>
          <w:iCs/>
          <w:color w:val="000000"/>
          <w:sz w:val="32"/>
          <w:szCs w:val="32"/>
          <w:shd w:val="clear" w:color="auto" w:fill="FFFFFF"/>
        </w:rPr>
        <w:br/>
      </w:r>
      <w:smartTag w:uri="urn:schemas-microsoft-com:office:smarttags" w:element="place">
        <w:smartTag w:uri="urn:schemas-microsoft-com:office:smarttags" w:element="PlaceType">
          <w:r w:rsidRPr="00632708">
            <w:rPr>
              <w:rStyle w:val="longtext"/>
              <w:i/>
              <w:iCs/>
              <w:color w:val="000000"/>
              <w:sz w:val="32"/>
              <w:szCs w:val="32"/>
              <w:shd w:val="clear" w:color="auto" w:fill="FFFFFF"/>
            </w:rPr>
            <w:t>University</w:t>
          </w:r>
        </w:smartTag>
        <w:r w:rsidRPr="00632708">
          <w:rPr>
            <w:rStyle w:val="longtext"/>
            <w:i/>
            <w:iCs/>
            <w:color w:val="000000"/>
            <w:sz w:val="32"/>
            <w:szCs w:val="32"/>
            <w:shd w:val="clear" w:color="auto" w:fill="FFFFFF"/>
          </w:rPr>
          <w:t xml:space="preserve"> of </w:t>
        </w:r>
        <w:smartTag w:uri="urn:schemas-microsoft-com:office:smarttags" w:element="PlaceName">
          <w:r w:rsidRPr="00632708">
            <w:rPr>
              <w:rStyle w:val="longtext"/>
              <w:i/>
              <w:iCs/>
              <w:color w:val="000000"/>
              <w:sz w:val="32"/>
              <w:szCs w:val="32"/>
              <w:shd w:val="clear" w:color="auto" w:fill="FFFFFF"/>
            </w:rPr>
            <w:t>Babylon</w:t>
          </w:r>
        </w:smartTag>
      </w:smartTag>
      <w:r w:rsidRPr="00632708">
        <w:rPr>
          <w:rStyle w:val="longtext"/>
          <w:i/>
          <w:iCs/>
          <w:color w:val="000000"/>
          <w:sz w:val="32"/>
          <w:szCs w:val="32"/>
          <w:shd w:val="clear" w:color="auto" w:fill="FFFFFF"/>
        </w:rPr>
        <w:t xml:space="preserve"> as partial fulfillment requirements for the Degree of Doctorate in Physical Education </w:t>
      </w:r>
    </w:p>
    <w:p w:rsidR="003774A4" w:rsidRDefault="003774A4" w:rsidP="0027378C">
      <w:pPr>
        <w:bidi w:val="0"/>
        <w:spacing w:line="240" w:lineRule="auto"/>
        <w:jc w:val="center"/>
        <w:rPr>
          <w:rStyle w:val="longtext"/>
          <w:i/>
          <w:iCs/>
          <w:color w:val="000000"/>
          <w:sz w:val="32"/>
          <w:szCs w:val="32"/>
          <w:shd w:val="clear" w:color="auto" w:fill="FFFFFF"/>
        </w:rPr>
      </w:pPr>
    </w:p>
    <w:p w:rsidR="00B54F33" w:rsidRPr="00632708" w:rsidRDefault="00B54F33" w:rsidP="003774A4">
      <w:pPr>
        <w:bidi w:val="0"/>
        <w:spacing w:line="240" w:lineRule="auto"/>
        <w:jc w:val="center"/>
        <w:rPr>
          <w:rStyle w:val="longtext"/>
          <w:b/>
          <w:bCs/>
          <w:i/>
          <w:iCs/>
          <w:color w:val="000000"/>
          <w:sz w:val="32"/>
          <w:szCs w:val="32"/>
          <w:shd w:val="clear" w:color="auto" w:fill="FFFFFF"/>
        </w:rPr>
      </w:pPr>
      <w:r w:rsidRPr="00632708">
        <w:rPr>
          <w:rStyle w:val="longtext"/>
          <w:i/>
          <w:iCs/>
          <w:color w:val="000000"/>
          <w:sz w:val="32"/>
          <w:szCs w:val="32"/>
          <w:shd w:val="clear" w:color="auto" w:fill="FFFFFF"/>
        </w:rPr>
        <w:t>Supervised by</w:t>
      </w:r>
    </w:p>
    <w:p w:rsidR="00B54F33" w:rsidRPr="003774A4" w:rsidRDefault="00B54F33" w:rsidP="0027378C">
      <w:pPr>
        <w:shd w:val="clear" w:color="auto" w:fill="FFFFFF"/>
        <w:bidi w:val="0"/>
        <w:spacing w:line="240" w:lineRule="auto"/>
        <w:jc w:val="center"/>
        <w:textAlignment w:val="top"/>
        <w:rPr>
          <w:rStyle w:val="longtext"/>
          <w:rFonts w:ascii="Calibri" w:hAnsi="Calibri" w:cs="Calibri"/>
          <w:b/>
          <w:bCs/>
          <w:i/>
          <w:iCs/>
          <w:color w:val="000000"/>
        </w:rPr>
      </w:pPr>
      <w:r w:rsidRPr="003774A4">
        <w:rPr>
          <w:rStyle w:val="longtext"/>
          <w:rFonts w:ascii="Calibri" w:hAnsi="Calibri" w:cs="Calibri"/>
          <w:b/>
          <w:bCs/>
          <w:i/>
          <w:iCs/>
          <w:shd w:val="clear" w:color="auto" w:fill="FFFFFF"/>
        </w:rPr>
        <w:t>Prof.Dr</w:t>
      </w:r>
      <w:r w:rsidRPr="003774A4">
        <w:rPr>
          <w:rStyle w:val="longtext"/>
          <w:rFonts w:ascii="Calibri" w:hAnsi="Calibri" w:cs="Calibri"/>
          <w:b/>
          <w:bCs/>
          <w:i/>
          <w:iCs/>
          <w:color w:val="000000"/>
          <w:shd w:val="clear" w:color="auto" w:fill="FFFFFF"/>
        </w:rPr>
        <w:t>.</w:t>
      </w:r>
      <w:r w:rsidRPr="003774A4">
        <w:rPr>
          <w:rFonts w:ascii="Calibri" w:hAnsi="Calibri" w:cs="Calibri"/>
          <w:b/>
          <w:bCs/>
          <w:color w:val="222222"/>
          <w:sz w:val="32"/>
          <w:szCs w:val="32"/>
        </w:rPr>
        <w:t xml:space="preserve"> Mohammed Jassim al-Yasiri</w:t>
      </w:r>
    </w:p>
    <w:p w:rsidR="00B54F33" w:rsidRPr="00AD3F95" w:rsidRDefault="00B54F33" w:rsidP="0027378C">
      <w:pPr>
        <w:bidi w:val="0"/>
        <w:spacing w:line="240" w:lineRule="auto"/>
        <w:jc w:val="center"/>
        <w:textAlignment w:val="top"/>
        <w:rPr>
          <w:rFonts w:ascii="Arial" w:hAnsi="Arial" w:cs="Arial"/>
          <w:b/>
          <w:bCs/>
          <w:color w:val="888888"/>
          <w:sz w:val="20"/>
          <w:szCs w:val="20"/>
        </w:rPr>
      </w:pPr>
      <w:bookmarkStart w:id="0" w:name="_GoBack"/>
      <w:r>
        <w:rPr>
          <w:rStyle w:val="longtext"/>
          <w:shd w:val="clear" w:color="auto" w:fill="FFFFFF"/>
        </w:rPr>
        <w:t>2013 A.D</w:t>
      </w:r>
    </w:p>
    <w:bookmarkEnd w:id="0"/>
    <w:p w:rsidR="00B54F33" w:rsidRDefault="00B54F33" w:rsidP="0027378C">
      <w:pPr>
        <w:bidi w:val="0"/>
        <w:spacing w:line="240" w:lineRule="auto"/>
        <w:jc w:val="both"/>
        <w:rPr>
          <w:rFonts w:ascii="Arial" w:hAnsi="Arial" w:cs="Arial"/>
          <w:color w:val="222222"/>
          <w:sz w:val="25"/>
          <w:szCs w:val="25"/>
        </w:rPr>
      </w:pPr>
      <w:r>
        <w:rPr>
          <w:rFonts w:ascii="Arial" w:hAnsi="Arial" w:cs="Arial"/>
          <w:color w:val="222222"/>
          <w:sz w:val="25"/>
          <w:szCs w:val="25"/>
        </w:rPr>
        <w:lastRenderedPageBreak/>
        <w:br/>
      </w:r>
      <w:r w:rsidRPr="00AD3F95">
        <w:rPr>
          <w:rFonts w:ascii="Arial" w:hAnsi="Arial" w:cs="Arial"/>
          <w:color w:val="222222"/>
          <w:sz w:val="32"/>
          <w:szCs w:val="32"/>
        </w:rPr>
        <w:t>abstract</w:t>
      </w:r>
    </w:p>
    <w:p w:rsidR="00B54F33" w:rsidRDefault="00B54F33" w:rsidP="00B54F33">
      <w:pPr>
        <w:bidi w:val="0"/>
        <w:jc w:val="both"/>
        <w:rPr>
          <w:rFonts w:ascii="Arial" w:hAnsi="Arial" w:cs="Arial"/>
          <w:color w:val="222222"/>
          <w:sz w:val="25"/>
          <w:szCs w:val="25"/>
        </w:rPr>
      </w:pPr>
      <w:r>
        <w:rPr>
          <w:rFonts w:ascii="Arial" w:hAnsi="Arial" w:cs="Arial"/>
          <w:color w:val="222222"/>
          <w:sz w:val="25"/>
          <w:szCs w:val="25"/>
        </w:rPr>
        <w:br/>
        <w:t>     aIncluded the importance of research in the use of high-intensity exercises for the development and the sense of carrying capacity - dynamic basketball players on wheelchairs they represent the basic pillars rely on basic skills and important factors in raising the level of the training situation.</w:t>
      </w:r>
      <w:r>
        <w:rPr>
          <w:rFonts w:ascii="Arial" w:hAnsi="Arial" w:cs="Arial"/>
          <w:color w:val="222222"/>
          <w:sz w:val="25"/>
          <w:szCs w:val="25"/>
        </w:rPr>
        <w:br/>
        <w:t>   The research problem has manifested itself in the presence of a large double the basketball players on wheelchairs in physical abilities, especially carrying capacity, as well as common sense - kinesthetic, which affects the accuracy of the performance of the basic skills because of the low level of the physical side.</w:t>
      </w:r>
    </w:p>
    <w:p w:rsidR="00B54F33" w:rsidRDefault="00B54F33" w:rsidP="00B54F33">
      <w:pPr>
        <w:bidi w:val="0"/>
        <w:jc w:val="both"/>
        <w:rPr>
          <w:rFonts w:ascii="Arial" w:hAnsi="Arial" w:cs="Arial"/>
          <w:color w:val="222222"/>
          <w:sz w:val="25"/>
          <w:szCs w:val="25"/>
        </w:rPr>
      </w:pPr>
      <w:r>
        <w:rPr>
          <w:rFonts w:ascii="Arial" w:hAnsi="Arial" w:cs="Arial"/>
          <w:color w:val="222222"/>
          <w:sz w:val="25"/>
          <w:szCs w:val="25"/>
        </w:rPr>
        <w:t>  The objective of this research to develop special high-intensity exercises for players high basketball groups on wheelchairs according to recipe contribution rates and the sense of carrying capacity - dynamic in the performance of the basic skills of players high basketball groups on wheelchairs. And to identify the impact of high-intensity exercises in the development and the sense of carrying capacity - dynamic performance and accuracy of some of the skills of the players high basketball groups on wheelchairs.</w:t>
      </w:r>
      <w:r>
        <w:rPr>
          <w:rFonts w:ascii="Arial" w:hAnsi="Arial" w:cs="Arial"/>
          <w:color w:val="222222"/>
          <w:sz w:val="25"/>
          <w:szCs w:val="25"/>
        </w:rPr>
        <w:br/>
        <w:t>   I assume that there is a researcher significant effect of high-intensity exercises in the development and the sense of carrying capacity - dynamic performance and accuracy of some of the skills of the players high basketball groups on wheelchairs.</w:t>
      </w:r>
    </w:p>
    <w:p w:rsidR="00B54F33" w:rsidRDefault="00B54F33" w:rsidP="00B54F33">
      <w:pPr>
        <w:bidi w:val="0"/>
        <w:jc w:val="both"/>
        <w:rPr>
          <w:rFonts w:ascii="Arial" w:hAnsi="Arial" w:cs="Arial"/>
          <w:color w:val="222222"/>
          <w:sz w:val="25"/>
          <w:szCs w:val="25"/>
        </w:rPr>
      </w:pPr>
      <w:r>
        <w:rPr>
          <w:rFonts w:ascii="Arial" w:hAnsi="Arial" w:cs="Arial"/>
          <w:color w:val="222222"/>
          <w:sz w:val="25"/>
          <w:szCs w:val="25"/>
        </w:rPr>
        <w:t>   Turning to the theoretical studies researcher which contained multiple Investigation on the subject of the search.</w:t>
      </w:r>
    </w:p>
    <w:p w:rsidR="003B110F" w:rsidRDefault="00B54F33" w:rsidP="00B54F33">
      <w:pPr>
        <w:bidi w:val="0"/>
        <w:jc w:val="both"/>
        <w:rPr>
          <w:rFonts w:ascii="Arial" w:hAnsi="Arial" w:cs="Arial"/>
          <w:color w:val="222222"/>
          <w:sz w:val="25"/>
          <w:szCs w:val="25"/>
        </w:rPr>
      </w:pPr>
      <w:r>
        <w:rPr>
          <w:rFonts w:ascii="Arial" w:hAnsi="Arial" w:cs="Arial"/>
          <w:color w:val="222222"/>
          <w:sz w:val="25"/>
          <w:szCs w:val="25"/>
        </w:rPr>
        <w:t xml:space="preserve">   Has been used by researcher experimental style (two Almtkavitin) with pretest and posttest for suitability nature of the search, and select the researcher appointed from basketball players on the wheelchairs of the team of the province of Babylon and Baghdad, was selected sample of the community mentioned by category of disability and the results of tests reconnaissance and tribal randomly, Then, the researcher divided the sample into two unequal groups, The researcher used high-intensity exercises with the experimental research group, according to the proportion of their contribution to the performance skills, and use the regular curriculum with the control group.</w:t>
      </w:r>
    </w:p>
    <w:p w:rsidR="003B110F" w:rsidRDefault="00B54F33" w:rsidP="003B110F">
      <w:pPr>
        <w:bidi w:val="0"/>
        <w:jc w:val="both"/>
        <w:rPr>
          <w:rFonts w:ascii="Arial" w:hAnsi="Arial" w:cs="Arial"/>
          <w:color w:val="222222"/>
          <w:sz w:val="25"/>
          <w:szCs w:val="25"/>
        </w:rPr>
      </w:pPr>
      <w:r>
        <w:rPr>
          <w:rFonts w:ascii="Arial" w:hAnsi="Arial" w:cs="Arial"/>
          <w:color w:val="222222"/>
          <w:sz w:val="25"/>
          <w:szCs w:val="25"/>
        </w:rPr>
        <w:lastRenderedPageBreak/>
        <w:t>       After the completion of the curriculum has been testing dimensional statistical treatments were used to reach the appropriate results were then viewing the results and analyzed and discussed researcher has come to the following conclusions: -</w:t>
      </w:r>
    </w:p>
    <w:p w:rsidR="00B54F33" w:rsidRDefault="00B54F33" w:rsidP="003B110F">
      <w:pPr>
        <w:bidi w:val="0"/>
        <w:jc w:val="both"/>
        <w:rPr>
          <w:rFonts w:ascii="Arial" w:hAnsi="Arial" w:cs="Arial"/>
          <w:color w:val="222222"/>
          <w:sz w:val="25"/>
          <w:szCs w:val="25"/>
        </w:rPr>
      </w:pPr>
      <w:r>
        <w:rPr>
          <w:rFonts w:ascii="Arial" w:hAnsi="Arial" w:cs="Arial"/>
          <w:color w:val="222222"/>
          <w:sz w:val="25"/>
          <w:szCs w:val="25"/>
        </w:rPr>
        <w:t>1. For high-intensity exercises a positive influence in the development of carrying capacity and kinesthetic sense (sense of distance and time-sense) and the accuracy of the performance skills of the players high basketball groups on wheelchairs.</w:t>
      </w:r>
    </w:p>
    <w:p w:rsidR="00B54F33" w:rsidRDefault="00B54F33" w:rsidP="00B54F33">
      <w:pPr>
        <w:bidi w:val="0"/>
        <w:jc w:val="both"/>
        <w:rPr>
          <w:rFonts w:ascii="Arial" w:hAnsi="Arial" w:cs="Arial"/>
          <w:color w:val="222222"/>
          <w:sz w:val="25"/>
          <w:szCs w:val="25"/>
        </w:rPr>
      </w:pPr>
      <w:r>
        <w:rPr>
          <w:rFonts w:ascii="Arial" w:hAnsi="Arial" w:cs="Arial"/>
          <w:color w:val="222222"/>
          <w:sz w:val="25"/>
          <w:szCs w:val="25"/>
        </w:rPr>
        <w:t>2. Exercise high intensity has developed better than exercise routine (traditional) in the component carrying capacity and the sense of kinesthetic (sense of distance and feel in time) and skill (high, correction of constancy, correction of motion, correction term stability, handling Vest, handling of overhead , handling over the shoulder) to the players high basketball groups on wheelchairs.</w:t>
      </w:r>
    </w:p>
    <w:p w:rsidR="00B54F33" w:rsidRDefault="00B54F33" w:rsidP="00B54F33">
      <w:pPr>
        <w:bidi w:val="0"/>
        <w:jc w:val="both"/>
        <w:rPr>
          <w:rFonts w:ascii="Arial" w:hAnsi="Arial" w:cs="Arial"/>
          <w:color w:val="222222"/>
          <w:sz w:val="25"/>
          <w:szCs w:val="25"/>
        </w:rPr>
      </w:pPr>
      <w:r>
        <w:rPr>
          <w:rFonts w:ascii="Arial" w:hAnsi="Arial" w:cs="Arial"/>
          <w:color w:val="222222"/>
          <w:sz w:val="25"/>
          <w:szCs w:val="25"/>
        </w:rPr>
        <w:t>3. High-intensity exercises did not achieve a better development of regular exercise (traditional) in the skill (change direction) with the players high basketball groups on wheelchairs.</w:t>
      </w:r>
    </w:p>
    <w:p w:rsidR="00B54F33" w:rsidRDefault="00B54F33" w:rsidP="003B110F">
      <w:pPr>
        <w:bidi w:val="0"/>
        <w:jc w:val="both"/>
        <w:rPr>
          <w:rFonts w:ascii="Arial" w:hAnsi="Arial" w:cs="Arial"/>
          <w:color w:val="222222"/>
          <w:sz w:val="25"/>
          <w:szCs w:val="25"/>
        </w:rPr>
      </w:pPr>
      <w:r>
        <w:rPr>
          <w:rFonts w:ascii="Arial" w:hAnsi="Arial" w:cs="Arial"/>
          <w:color w:val="222222"/>
          <w:sz w:val="25"/>
          <w:szCs w:val="25"/>
        </w:rPr>
        <w:t>The most important recommendations reached by the researcher are: -</w:t>
      </w:r>
      <w:r>
        <w:rPr>
          <w:rFonts w:ascii="Arial" w:hAnsi="Arial" w:cs="Arial"/>
          <w:color w:val="222222"/>
          <w:sz w:val="25"/>
          <w:szCs w:val="25"/>
        </w:rPr>
        <w:br/>
        <w:t>1. The necessity of the use of high-intensity exercises to develop the carrying capacity when training for basketball players on wheelchairs.</w:t>
      </w:r>
    </w:p>
    <w:p w:rsidR="00B54F33" w:rsidRDefault="00B54F33" w:rsidP="00B54F33">
      <w:pPr>
        <w:bidi w:val="0"/>
        <w:jc w:val="both"/>
        <w:rPr>
          <w:rFonts w:ascii="Arial" w:hAnsi="Arial" w:cs="Arial"/>
          <w:color w:val="222222"/>
          <w:sz w:val="25"/>
          <w:szCs w:val="25"/>
        </w:rPr>
      </w:pPr>
      <w:r>
        <w:rPr>
          <w:rFonts w:ascii="Arial" w:hAnsi="Arial" w:cs="Arial"/>
          <w:color w:val="222222"/>
          <w:sz w:val="25"/>
          <w:szCs w:val="25"/>
        </w:rPr>
        <w:t>2. The need to use the correct scientific method in the training of carrying capacity and the development of training curricula in line with the degree of disability and the training level of the basketball players on wheelchairs.</w:t>
      </w:r>
    </w:p>
    <w:p w:rsidR="00B54F33" w:rsidRPr="0081048C" w:rsidRDefault="00B54F33" w:rsidP="003B110F">
      <w:pPr>
        <w:bidi w:val="0"/>
        <w:jc w:val="both"/>
        <w:rPr>
          <w:rFonts w:ascii="Arial" w:hAnsi="Arial" w:cs="Arial"/>
          <w:color w:val="222222"/>
          <w:sz w:val="25"/>
          <w:szCs w:val="25"/>
        </w:rPr>
      </w:pPr>
      <w:r>
        <w:rPr>
          <w:rFonts w:ascii="Arial" w:hAnsi="Arial" w:cs="Arial"/>
          <w:color w:val="222222"/>
          <w:sz w:val="25"/>
          <w:szCs w:val="25"/>
        </w:rPr>
        <w:t>3. The need to recognize the contribution of physical attributes and common - kinetics in the performance of each skill through the use of equations contribution ratios.</w:t>
      </w:r>
    </w:p>
    <w:sectPr w:rsidR="00B54F33" w:rsidRPr="0081048C" w:rsidSect="00D92614">
      <w:headerReference w:type="even" r:id="rId17"/>
      <w:headerReference w:type="default" r:id="rId18"/>
      <w:footnotePr>
        <w:numRestart w:val="eachPage"/>
      </w:footnotePr>
      <w:pgSz w:w="12240" w:h="15840"/>
      <w:pgMar w:top="1440" w:right="1800" w:bottom="-1152" w:left="1800" w:header="706" w:footer="706"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217DB" w:rsidRDefault="003217DB" w:rsidP="009A69A2">
      <w:pPr>
        <w:spacing w:after="0" w:line="240" w:lineRule="auto"/>
      </w:pPr>
      <w:r>
        <w:separator/>
      </w:r>
    </w:p>
  </w:endnote>
  <w:endnote w:type="continuationSeparator" w:id="1">
    <w:p w:rsidR="003217DB" w:rsidRDefault="003217DB" w:rsidP="009A69A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onotype Koufi">
    <w:panose1 w:val="00000000000000000000"/>
    <w:charset w:val="B2"/>
    <w:family w:val="auto"/>
    <w:pitch w:val="variable"/>
    <w:sig w:usb0="02942001" w:usb1="03D40006" w:usb2="02620000" w:usb3="00000000" w:csb0="0000004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T Bold Dusky">
    <w:altName w:val="Courier New"/>
    <w:panose1 w:val="02010400000000000000"/>
    <w:charset w:val="B2"/>
    <w:family w:val="auto"/>
    <w:pitch w:val="variable"/>
    <w:sig w:usb0="00002001" w:usb1="80000000" w:usb2="00000008" w:usb3="00000000" w:csb0="00000040" w:csb1="00000000"/>
  </w:font>
  <w:font w:name="DecoType Naskh Variants">
    <w:altName w:val="Courier New"/>
    <w:panose1 w:val="0201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MCS Taybah S_U normal.">
    <w:altName w:val="Times New Roman"/>
    <w:charset w:val="B2"/>
    <w:family w:val="auto"/>
    <w:pitch w:val="variable"/>
    <w:sig w:usb0="00002000" w:usb1="00000000" w:usb2="00000000" w:usb3="00000000" w:csb0="00000040" w:csb1="00000000"/>
  </w:font>
  <w:font w:name="Farsi Simple Bold">
    <w:altName w:val="Courier New"/>
    <w:panose1 w:val="02010400000000000000"/>
    <w:charset w:val="B2"/>
    <w:family w:val="auto"/>
    <w:pitch w:val="variable"/>
    <w:sig w:usb0="00002001" w:usb1="80000000" w:usb2="00000008" w:usb3="00000000" w:csb0="00000040" w:csb1="00000000"/>
  </w:font>
  <w:font w:name="AGA Arabesque Desktop">
    <w:panose1 w:val="05010101010101010101"/>
    <w:charset w:val="02"/>
    <w:family w:val="auto"/>
    <w:pitch w:val="variable"/>
    <w:sig w:usb0="00000000" w:usb1="10000000" w:usb2="00000000" w:usb3="00000000" w:csb0="80000000" w:csb1="00000000"/>
  </w:font>
  <w:font w:name="Bold Italic Art">
    <w:altName w:val="Courier New"/>
    <w:panose1 w:val="02010400000000000000"/>
    <w:charset w:val="B2"/>
    <w:family w:val="auto"/>
    <w:pitch w:val="variable"/>
    <w:sig w:usb0="00002001" w:usb1="80000000" w:usb2="00000008" w:usb3="00000000" w:csb0="00000040" w:csb1="00000000"/>
  </w:font>
  <w:font w:name="PT Bold Mirror">
    <w:altName w:val="Courier New"/>
    <w:panose1 w:val="0201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PT Bold Heading">
    <w:panose1 w:val="0201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217DB" w:rsidRDefault="003217DB" w:rsidP="009A69A2">
      <w:pPr>
        <w:spacing w:after="0" w:line="240" w:lineRule="auto"/>
      </w:pPr>
      <w:r>
        <w:separator/>
      </w:r>
    </w:p>
  </w:footnote>
  <w:footnote w:type="continuationSeparator" w:id="1">
    <w:p w:rsidR="003217DB" w:rsidRDefault="003217DB" w:rsidP="009A69A2">
      <w:pPr>
        <w:spacing w:after="0" w:line="240" w:lineRule="auto"/>
      </w:pPr>
      <w:r>
        <w:continuationSeparator/>
      </w:r>
    </w:p>
  </w:footnote>
  <w:footnote w:id="2">
    <w:p w:rsidR="00DF5B74" w:rsidRPr="00293FA1" w:rsidRDefault="00DF5B74" w:rsidP="00965A77">
      <w:pPr>
        <w:pStyle w:val="a9"/>
        <w:rPr>
          <w:rFonts w:ascii="Simplified Arabic" w:hAnsi="Simplified Arabic" w:cs="Simplified Arabic"/>
        </w:rPr>
      </w:pPr>
      <w:r w:rsidRPr="00293FA1">
        <w:rPr>
          <w:rFonts w:ascii="Simplified Arabic" w:hAnsi="Simplified Arabic" w:cs="Simplified Arabic"/>
          <w:lang w:bidi="ar-IQ"/>
        </w:rPr>
        <w:t>(</w:t>
      </w:r>
      <w:r w:rsidRPr="00293FA1">
        <w:rPr>
          <w:rStyle w:val="ab"/>
          <w:rFonts w:ascii="Simplified Arabic" w:eastAsia="SimSun" w:hAnsi="Simplified Arabic" w:cs="Simplified Arabic"/>
        </w:rPr>
        <w:footnoteRef/>
      </w:r>
      <w:r w:rsidRPr="00293FA1">
        <w:rPr>
          <w:rFonts w:ascii="Simplified Arabic" w:hAnsi="Simplified Arabic" w:cs="Simplified Arabic"/>
          <w:lang w:bidi="ar-IQ"/>
        </w:rPr>
        <w:t>)</w:t>
      </w:r>
      <w:r>
        <w:rPr>
          <w:rFonts w:ascii="Simplified Arabic" w:hAnsi="Simplified Arabic" w:cs="Simplified Arabic" w:hint="cs"/>
          <w:rtl/>
          <w:lang w:bidi="ar-IQ"/>
        </w:rPr>
        <w:t>عصام حمدي الصفدي.</w:t>
      </w:r>
      <w:r w:rsidRPr="00293FA1">
        <w:rPr>
          <w:rFonts w:ascii="Simplified Arabic" w:hAnsi="Simplified Arabic" w:cs="Simplified Arabic"/>
          <w:rtl/>
          <w:lang w:bidi="ar-IQ"/>
        </w:rPr>
        <w:t xml:space="preserve"> </w:t>
      </w:r>
      <w:r>
        <w:rPr>
          <w:rFonts w:ascii="Simplified Arabic" w:hAnsi="Simplified Arabic" w:cs="Simplified Arabic" w:hint="cs"/>
          <w:u w:val="single"/>
          <w:rtl/>
          <w:lang w:bidi="ar-IQ"/>
        </w:rPr>
        <w:t xml:space="preserve">الاعاقة الحركية والشلل الدماغي </w:t>
      </w:r>
      <w:r w:rsidRPr="00965A77">
        <w:rPr>
          <w:rFonts w:ascii="Simplified Arabic" w:hAnsi="Simplified Arabic" w:cs="Simplified Arabic" w:hint="cs"/>
          <w:rtl/>
          <w:lang w:bidi="ar-IQ"/>
        </w:rPr>
        <w:t>،</w:t>
      </w:r>
      <w:r>
        <w:rPr>
          <w:rFonts w:ascii="Simplified Arabic" w:hAnsi="Simplified Arabic" w:cs="Simplified Arabic" w:hint="cs"/>
          <w:rtl/>
          <w:lang w:bidi="ar-IQ"/>
        </w:rPr>
        <w:t>عمان،</w:t>
      </w:r>
      <w:r w:rsidRPr="00293FA1">
        <w:rPr>
          <w:rFonts w:ascii="Simplified Arabic" w:hAnsi="Simplified Arabic" w:cs="Simplified Arabic"/>
          <w:rtl/>
          <w:lang w:bidi="ar-IQ"/>
        </w:rPr>
        <w:t xml:space="preserve"> دار </w:t>
      </w:r>
      <w:r>
        <w:rPr>
          <w:rFonts w:ascii="Simplified Arabic" w:hAnsi="Simplified Arabic" w:cs="Simplified Arabic" w:hint="cs"/>
          <w:rtl/>
          <w:lang w:bidi="ar-IQ"/>
        </w:rPr>
        <w:t>اليازوري العلمية للنشر والتوزيع</w:t>
      </w:r>
      <w:r w:rsidRPr="00293FA1">
        <w:rPr>
          <w:rFonts w:ascii="Simplified Arabic" w:hAnsi="Simplified Arabic" w:cs="Simplified Arabic"/>
          <w:rtl/>
          <w:lang w:bidi="ar-IQ"/>
        </w:rPr>
        <w:t>،</w:t>
      </w:r>
      <w:r>
        <w:rPr>
          <w:rFonts w:ascii="Simplified Arabic" w:hAnsi="Simplified Arabic" w:cs="Simplified Arabic" w:hint="cs"/>
          <w:rtl/>
          <w:lang w:bidi="ar-IQ"/>
        </w:rPr>
        <w:t>2007</w:t>
      </w:r>
      <w:r w:rsidRPr="00293FA1">
        <w:rPr>
          <w:rFonts w:ascii="Simplified Arabic" w:hAnsi="Simplified Arabic" w:cs="Simplified Arabic"/>
          <w:rtl/>
          <w:lang w:bidi="ar-IQ"/>
        </w:rPr>
        <w:t>, ص</w:t>
      </w:r>
      <w:r>
        <w:rPr>
          <w:rFonts w:ascii="Simplified Arabic" w:hAnsi="Simplified Arabic" w:cs="Simplified Arabic" w:hint="cs"/>
          <w:rtl/>
          <w:lang w:bidi="ar-IQ"/>
        </w:rPr>
        <w:t>18</w:t>
      </w:r>
      <w:r w:rsidRPr="00293FA1">
        <w:rPr>
          <w:rFonts w:ascii="Simplified Arabic" w:hAnsi="Simplified Arabic" w:cs="Simplified Arabic"/>
          <w:rtl/>
          <w:lang w:bidi="ar-IQ"/>
        </w:rPr>
        <w:t>.</w:t>
      </w:r>
    </w:p>
  </w:footnote>
  <w:footnote w:id="3">
    <w:p w:rsidR="00DF5B74" w:rsidRPr="00293FA1" w:rsidRDefault="00DF5B74" w:rsidP="003A72B2">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سعد محمد دخيل: تأثير مناهج تدريبية مقترحة لتطوير التحمل الخاص للمرحلة النهائية في إنجاز الركض 110م حواجز</w:t>
      </w:r>
      <w:r>
        <w:rPr>
          <w:rFonts w:ascii="Simplified Arabic" w:hAnsi="Simplified Arabic" w:cs="Simplified Arabic" w:hint="cs"/>
          <w:rtl/>
        </w:rPr>
        <w:t xml:space="preserve">، </w:t>
      </w:r>
      <w:r w:rsidRPr="00293FA1">
        <w:rPr>
          <w:rFonts w:ascii="Simplified Arabic" w:hAnsi="Simplified Arabic" w:cs="Simplified Arabic"/>
          <w:rtl/>
        </w:rPr>
        <w:t>رسالة ماجستير، كلية التربية الرياضية، جامعة بغداد،</w:t>
      </w:r>
      <w:r>
        <w:rPr>
          <w:rFonts w:ascii="Simplified Arabic" w:hAnsi="Simplified Arabic" w:cs="Simplified Arabic"/>
          <w:rtl/>
        </w:rPr>
        <w:t xml:space="preserve"> 2001 </w:t>
      </w:r>
      <w:r w:rsidRPr="00293FA1">
        <w:rPr>
          <w:rFonts w:ascii="Simplified Arabic" w:hAnsi="Simplified Arabic" w:cs="Simplified Arabic"/>
          <w:rtl/>
        </w:rPr>
        <w:t>،ص</w:t>
      </w:r>
      <w:r w:rsidRPr="00293FA1">
        <w:rPr>
          <w:rFonts w:ascii="Simplified Arabic" w:hAnsi="Simplified Arabic" w:cs="Simplified Arabic"/>
          <w:vertAlign w:val="superscript"/>
          <w:rtl/>
        </w:rPr>
        <w:t>19</w:t>
      </w:r>
      <w:r w:rsidRPr="00293FA1">
        <w:rPr>
          <w:rFonts w:ascii="Simplified Arabic" w:hAnsi="Simplified Arabic" w:cs="Simplified Arabic"/>
          <w:rtl/>
        </w:rPr>
        <w:t>.</w:t>
      </w:r>
    </w:p>
  </w:footnote>
  <w:footnote w:id="4">
    <w:p w:rsidR="00DF5B74" w:rsidRPr="00293FA1" w:rsidRDefault="00DF5B74" w:rsidP="004809B0">
      <w:pPr>
        <w:pStyle w:val="a9"/>
        <w:jc w:val="lowKashida"/>
        <w:rPr>
          <w:rFonts w:ascii="Simplified Arabic" w:hAnsi="Simplified Arabic" w:cs="Simplified Arabic"/>
        </w:rPr>
      </w:pPr>
      <w:r w:rsidRPr="00293FA1">
        <w:rPr>
          <w:rStyle w:val="ab"/>
          <w:rFonts w:ascii="Simplified Arabic" w:eastAsia="SimSun" w:hAnsi="Simplified Arabic" w:cs="Simplified Arabic"/>
          <w:rtl/>
        </w:rPr>
        <w:t>(2)</w:t>
      </w:r>
      <w:r w:rsidRPr="00293FA1">
        <w:rPr>
          <w:rFonts w:ascii="Simplified Arabic" w:hAnsi="Simplified Arabic" w:cs="Simplified Arabic"/>
          <w:rtl/>
          <w:lang w:bidi="ar-IQ"/>
        </w:rPr>
        <w:t>-</w:t>
      </w:r>
      <w:r w:rsidRPr="004809B0">
        <w:rPr>
          <w:rFonts w:ascii="Simplified Arabic" w:hAnsi="Simplified Arabic" w:cs="Simplified Arabic"/>
          <w:rtl/>
          <w:lang w:bidi="ar-IQ"/>
        </w:rPr>
        <w:t xml:space="preserve"> </w:t>
      </w:r>
      <w:r w:rsidRPr="00293FA1">
        <w:rPr>
          <w:rFonts w:ascii="Simplified Arabic" w:hAnsi="Simplified Arabic" w:cs="Simplified Arabic"/>
          <w:rtl/>
          <w:lang w:bidi="ar-IQ"/>
        </w:rPr>
        <w:t xml:space="preserve">جمال صبري فرج ونعيم عبد الحسين بريسم : </w:t>
      </w:r>
      <w:r w:rsidRPr="00293FA1">
        <w:rPr>
          <w:rFonts w:ascii="Simplified Arabic" w:hAnsi="Simplified Arabic" w:cs="Simplified Arabic"/>
          <w:u w:val="single"/>
          <w:rtl/>
          <w:lang w:bidi="ar-IQ"/>
        </w:rPr>
        <w:t xml:space="preserve">الإعداد البدني والمهاري للاعبي كرة السلة على الكراسي المتحركة للمعوقين </w:t>
      </w:r>
      <w:r w:rsidRPr="00293FA1">
        <w:rPr>
          <w:rFonts w:ascii="Simplified Arabic" w:hAnsi="Simplified Arabic" w:cs="Simplified Arabic"/>
          <w:rtl/>
          <w:lang w:bidi="ar-IQ"/>
        </w:rPr>
        <w:t xml:space="preserve"> </w:t>
      </w:r>
      <w:r>
        <w:rPr>
          <w:rFonts w:ascii="Simplified Arabic" w:hAnsi="Simplified Arabic" w:cs="Simplified Arabic"/>
          <w:rtl/>
          <w:lang w:bidi="ar-IQ"/>
        </w:rPr>
        <w:t xml:space="preserve">، بغداد : مكتب الثريا ، 2009 ، </w:t>
      </w:r>
      <w:r>
        <w:rPr>
          <w:rFonts w:ascii="Simplified Arabic" w:hAnsi="Simplified Arabic" w:cs="Simplified Arabic" w:hint="cs"/>
          <w:rtl/>
          <w:lang w:bidi="ar-IQ"/>
        </w:rPr>
        <w:t>ص22.</w:t>
      </w:r>
      <w:r w:rsidRPr="00293FA1">
        <w:rPr>
          <w:rFonts w:ascii="Simplified Arabic" w:hAnsi="Simplified Arabic" w:cs="Simplified Arabic"/>
          <w:rtl/>
          <w:lang w:bidi="ar-IQ"/>
        </w:rPr>
        <w:t xml:space="preserve"> </w:t>
      </w:r>
    </w:p>
  </w:footnote>
  <w:footnote w:id="5">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tl/>
        </w:rPr>
        <w:t>(1)</w:t>
      </w:r>
      <w:r w:rsidRPr="00293FA1">
        <w:rPr>
          <w:rFonts w:ascii="Simplified Arabic" w:hAnsi="Simplified Arabic" w:cs="Simplified Arabic"/>
          <w:rtl/>
          <w:lang w:bidi="ar-IQ"/>
        </w:rPr>
        <w:t xml:space="preserve">- مروان عبد المجيد : </w:t>
      </w:r>
      <w:r w:rsidRPr="00293FA1">
        <w:rPr>
          <w:rFonts w:ascii="Simplified Arabic" w:hAnsi="Simplified Arabic" w:cs="Simplified Arabic"/>
          <w:u w:val="single"/>
          <w:rtl/>
          <w:lang w:bidi="ar-IQ"/>
        </w:rPr>
        <w:t>الألعاب الرياضية للمعاقين ,</w:t>
      </w:r>
      <w:r w:rsidRPr="00293FA1">
        <w:rPr>
          <w:rFonts w:ascii="Simplified Arabic" w:hAnsi="Simplified Arabic" w:cs="Simplified Arabic"/>
          <w:rtl/>
          <w:lang w:bidi="ar-IQ"/>
        </w:rPr>
        <w:t xml:space="preserve">البصرة , جامعة البصرة , </w:t>
      </w:r>
      <w:smartTag w:uri="urn:schemas-microsoft-com:office:smarttags" w:element="metricconverter">
        <w:smartTagPr>
          <w:attr w:name="ProductID" w:val="1992 م"/>
        </w:smartTagPr>
        <w:r w:rsidRPr="00293FA1">
          <w:rPr>
            <w:rFonts w:ascii="Simplified Arabic" w:hAnsi="Simplified Arabic" w:cs="Simplified Arabic"/>
            <w:rtl/>
            <w:lang w:bidi="ar-IQ"/>
          </w:rPr>
          <w:t>1992 م</w:t>
        </w:r>
      </w:smartTag>
      <w:r w:rsidRPr="00293FA1">
        <w:rPr>
          <w:rFonts w:ascii="Simplified Arabic" w:hAnsi="Simplified Arabic" w:cs="Simplified Arabic"/>
          <w:rtl/>
          <w:lang w:bidi="ar-IQ"/>
        </w:rPr>
        <w:t xml:space="preserve"> , ص17 . </w:t>
      </w:r>
    </w:p>
  </w:footnote>
  <w:footnote w:id="6">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tl/>
        </w:rPr>
        <w:t>(2)</w:t>
      </w:r>
      <w:r w:rsidRPr="00293FA1">
        <w:rPr>
          <w:rFonts w:ascii="Simplified Arabic" w:hAnsi="Simplified Arabic" w:cs="Simplified Arabic"/>
          <w:rtl/>
          <w:lang w:bidi="ar-IQ"/>
        </w:rPr>
        <w:t xml:space="preserve">- أسامة رياض : </w:t>
      </w:r>
      <w:r w:rsidRPr="00293FA1">
        <w:rPr>
          <w:rFonts w:ascii="Simplified Arabic" w:hAnsi="Simplified Arabic" w:cs="Simplified Arabic"/>
          <w:u w:val="single"/>
          <w:rtl/>
          <w:lang w:bidi="ar-IQ"/>
        </w:rPr>
        <w:t>رياضة المعاقين الأسس الطبية والرياضية ,</w:t>
      </w:r>
      <w:r w:rsidRPr="00293FA1">
        <w:rPr>
          <w:rFonts w:ascii="Simplified Arabic" w:hAnsi="Simplified Arabic" w:cs="Simplified Arabic"/>
          <w:rtl/>
          <w:lang w:bidi="ar-IQ"/>
        </w:rPr>
        <w:t xml:space="preserve"> القاهرة , دار الفكر العربي , 2005 , ص 21 . </w:t>
      </w:r>
    </w:p>
  </w:footnote>
  <w:footnote w:id="7">
    <w:p w:rsidR="00DF5B74" w:rsidRPr="002A76A2" w:rsidRDefault="00DF5B74" w:rsidP="002A76A2">
      <w:pPr>
        <w:pStyle w:val="a9"/>
        <w:spacing w:line="192" w:lineRule="auto"/>
        <w:rPr>
          <w:rFonts w:ascii="Simplified Arabic" w:hAnsi="Simplified Arabic" w:cs="Simplified Arabic"/>
          <w:rtl/>
        </w:rPr>
      </w:pPr>
      <w:r w:rsidRPr="002A76A2">
        <w:rPr>
          <w:rFonts w:ascii="Simplified Arabic" w:hAnsi="Simplified Arabic" w:cs="Simplified Arabic"/>
          <w:rtl/>
        </w:rPr>
        <w:t>(</w:t>
      </w:r>
      <w:r w:rsidRPr="002A76A2">
        <w:rPr>
          <w:rFonts w:ascii="Simplified Arabic" w:hAnsi="Simplified Arabic" w:cs="Simplified Arabic"/>
          <w:rtl/>
        </w:rPr>
        <w:footnoteRef/>
      </w:r>
      <w:r w:rsidRPr="002A76A2">
        <w:rPr>
          <w:rFonts w:ascii="Simplified Arabic" w:hAnsi="Simplified Arabic" w:cs="Simplified Arabic"/>
          <w:rtl/>
        </w:rPr>
        <w:t xml:space="preserve">) ضاري توما عبد الاحد بطوطا،حميد عبد النبي الفتلاوي. </w:t>
      </w:r>
      <w:r w:rsidRPr="002A76A2">
        <w:rPr>
          <w:rFonts w:ascii="Simplified Arabic" w:hAnsi="Simplified Arabic" w:cs="Simplified Arabic"/>
          <w:u w:val="single"/>
          <w:rtl/>
        </w:rPr>
        <w:t>رياضة وبرامج ذوي الاحتياجات الخاصة وتصنيفاتها الطبية</w:t>
      </w:r>
      <w:r w:rsidRPr="002A76A2">
        <w:rPr>
          <w:rFonts w:ascii="Simplified Arabic" w:hAnsi="Simplified Arabic" w:cs="Simplified Arabic"/>
          <w:rtl/>
        </w:rPr>
        <w:t xml:space="preserve">،دار الكتب والوثائق،2009،ص199 0 </w:t>
      </w:r>
    </w:p>
  </w:footnote>
  <w:footnote w:id="8">
    <w:p w:rsidR="00DF5B74" w:rsidRPr="00293FA1" w:rsidRDefault="00DF5B74" w:rsidP="004809B0">
      <w:pPr>
        <w:pStyle w:val="a9"/>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 xml:space="preserve">) </w:t>
      </w:r>
      <w:r w:rsidRPr="00293FA1">
        <w:rPr>
          <w:rFonts w:ascii="Simplified Arabic" w:hAnsi="Simplified Arabic" w:cs="Simplified Arabic"/>
          <w:rtl/>
          <w:lang w:bidi="ar-IQ"/>
        </w:rPr>
        <w:t xml:space="preserve">جمال صبري فرج ونعيم عبد الحسين بريسم : </w:t>
      </w:r>
      <w:r>
        <w:rPr>
          <w:rFonts w:ascii="Simplified Arabic" w:hAnsi="Simplified Arabic" w:cs="Simplified Arabic" w:hint="cs"/>
          <w:u w:val="single"/>
          <w:rtl/>
          <w:lang w:bidi="ar-IQ"/>
        </w:rPr>
        <w:t>مصدر سبق ذكره</w:t>
      </w:r>
      <w:r w:rsidRPr="00293FA1">
        <w:rPr>
          <w:rFonts w:ascii="Simplified Arabic" w:hAnsi="Simplified Arabic" w:cs="Simplified Arabic"/>
          <w:u w:val="single"/>
          <w:rtl/>
          <w:lang w:bidi="ar-IQ"/>
        </w:rPr>
        <w:t xml:space="preserve"> </w:t>
      </w:r>
      <w:r w:rsidRPr="00293FA1">
        <w:rPr>
          <w:rFonts w:ascii="Simplified Arabic" w:hAnsi="Simplified Arabic" w:cs="Simplified Arabic"/>
          <w:rtl/>
          <w:lang w:bidi="ar-IQ"/>
        </w:rPr>
        <w:t xml:space="preserve"> ، ص18 .</w:t>
      </w:r>
    </w:p>
  </w:footnote>
  <w:footnote w:id="9">
    <w:p w:rsidR="00DF5B74" w:rsidRPr="00293FA1" w:rsidRDefault="00DF5B74" w:rsidP="002A76A2">
      <w:pPr>
        <w:pStyle w:val="a9"/>
        <w:numPr>
          <w:ilvl w:val="0"/>
          <w:numId w:val="8"/>
        </w:numPr>
        <w:rPr>
          <w:rFonts w:ascii="Simplified Arabic" w:hAnsi="Simplified Arabic" w:cs="Simplified Arabic"/>
        </w:rPr>
      </w:pPr>
      <w:r w:rsidRPr="002A76A2">
        <w:rPr>
          <w:rFonts w:ascii="Simplified Arabic" w:hAnsi="Simplified Arabic" w:cs="Simplified Arabic"/>
          <w:rtl/>
          <w:lang w:bidi="ar-IQ"/>
        </w:rPr>
        <w:t xml:space="preserve">مروان عبد المجيد إبراهيم </w:t>
      </w:r>
      <w:r w:rsidRPr="002A76A2">
        <w:rPr>
          <w:rFonts w:ascii="Simplified Arabic" w:hAnsi="Simplified Arabic" w:cs="Simplified Arabic" w:hint="cs"/>
          <w:rtl/>
          <w:lang w:bidi="ar-IQ"/>
        </w:rPr>
        <w:t>.</w:t>
      </w:r>
      <w:r w:rsidRPr="002A76A2">
        <w:rPr>
          <w:rFonts w:ascii="Simplified Arabic" w:hAnsi="Simplified Arabic" w:cs="Simplified Arabic"/>
          <w:u w:val="single"/>
          <w:rtl/>
          <w:lang w:bidi="ar-IQ"/>
        </w:rPr>
        <w:t>التصنيف الطبي والقانون الدولي لكرة السلة على الكراسي المتحركة للمقعدين</w:t>
      </w:r>
      <w:r w:rsidRPr="002A76A2">
        <w:rPr>
          <w:rFonts w:ascii="Simplified Arabic" w:hAnsi="Simplified Arabic" w:cs="Simplified Arabic"/>
          <w:rtl/>
          <w:lang w:bidi="ar-IQ"/>
        </w:rPr>
        <w:t xml:space="preserve"> ,عمان ,دار الثقافة للنشر والتوزيع ,</w:t>
      </w:r>
      <w:r w:rsidRPr="002A76A2">
        <w:rPr>
          <w:rFonts w:ascii="Simplified Arabic" w:hAnsi="Simplified Arabic" w:cs="Simplified Arabic" w:hint="cs"/>
          <w:rtl/>
          <w:lang w:bidi="ar-IQ"/>
        </w:rPr>
        <w:t>2002</w:t>
      </w:r>
      <w:r w:rsidRPr="002A76A2">
        <w:rPr>
          <w:rFonts w:ascii="Simplified Arabic" w:hAnsi="Simplified Arabic" w:cs="Simplified Arabic"/>
          <w:rtl/>
          <w:lang w:bidi="ar-IQ"/>
        </w:rPr>
        <w:t>, ص</w:t>
      </w:r>
      <w:r w:rsidRPr="002A76A2">
        <w:rPr>
          <w:rFonts w:ascii="Simplified Arabic" w:hAnsi="Simplified Arabic" w:cs="Simplified Arabic" w:hint="cs"/>
          <w:rtl/>
          <w:lang w:bidi="ar-IQ"/>
        </w:rPr>
        <w:t>51</w:t>
      </w:r>
      <w:r>
        <w:rPr>
          <w:rFonts w:ascii="Simplified Arabic" w:hAnsi="Simplified Arabic" w:cs="Simplified Arabic"/>
          <w:sz w:val="24"/>
          <w:szCs w:val="24"/>
          <w:rtl/>
          <w:lang w:bidi="ar-IQ"/>
        </w:rPr>
        <w:t>.</w:t>
      </w:r>
    </w:p>
  </w:footnote>
  <w:footnote w:id="10">
    <w:p w:rsidR="00DF5B74" w:rsidRPr="00293FA1" w:rsidRDefault="00DF5B74" w:rsidP="005308DC">
      <w:pPr>
        <w:pStyle w:val="a9"/>
        <w:rPr>
          <w:rFonts w:ascii="Simplified Arabic" w:hAnsi="Simplified Arabic" w:cs="Simplified Arabic"/>
        </w:rPr>
      </w:pPr>
      <w:r w:rsidRPr="00293FA1">
        <w:rPr>
          <w:rStyle w:val="ab"/>
          <w:rFonts w:ascii="Simplified Arabic" w:eastAsia="SimSun" w:hAnsi="Simplified Arabic" w:cs="Simplified Arabic"/>
        </w:rPr>
        <w:footnoteRef/>
      </w:r>
      <w:r>
        <w:rPr>
          <w:rFonts w:ascii="Simplified Arabic" w:hAnsi="Simplified Arabic" w:cs="Simplified Arabic"/>
        </w:rPr>
        <w:t>)</w:t>
      </w:r>
      <w:r w:rsidRPr="00293FA1">
        <w:rPr>
          <w:rFonts w:ascii="Simplified Arabic" w:hAnsi="Simplified Arabic" w:cs="Simplified Arabic"/>
          <w:rtl/>
        </w:rPr>
        <w:t xml:space="preserve">) </w:t>
      </w:r>
      <w:r w:rsidRPr="00293FA1">
        <w:rPr>
          <w:rFonts w:ascii="Simplified Arabic" w:hAnsi="Simplified Arabic" w:cs="Simplified Arabic"/>
          <w:rtl/>
          <w:lang w:bidi="ar-IQ"/>
        </w:rPr>
        <w:t>ثائر صالح شنيار. استخدام تمارين لتطوير (تحمل القوة-القوة المميزة بالسرعة) وتأثيرها في دقة أداء بعض المهارات الهجومية للاعبي كرة السلة على الكراسي المتحركة ، رسالة ماجستير ، كلية التربية الرياضية ، جامعة بغداد ،2012، ص</w:t>
      </w:r>
      <w:r>
        <w:rPr>
          <w:rFonts w:ascii="Simplified Arabic" w:hAnsi="Simplified Arabic" w:cs="Simplified Arabic" w:hint="cs"/>
          <w:rtl/>
          <w:lang w:bidi="ar-IQ"/>
        </w:rPr>
        <w:t>52</w:t>
      </w:r>
      <w:r w:rsidRPr="00293FA1">
        <w:rPr>
          <w:rFonts w:ascii="Simplified Arabic" w:hAnsi="Simplified Arabic" w:cs="Simplified Arabic"/>
          <w:rtl/>
          <w:lang w:bidi="ar-IQ"/>
        </w:rPr>
        <w:t xml:space="preserve"> .</w:t>
      </w:r>
    </w:p>
    <w:p w:rsidR="00DF5B74" w:rsidRPr="00293FA1" w:rsidRDefault="00DF5B74" w:rsidP="005308DC">
      <w:pPr>
        <w:pStyle w:val="a9"/>
        <w:rPr>
          <w:rFonts w:ascii="Simplified Arabic" w:hAnsi="Simplified Arabic" w:cs="Simplified Arabic"/>
        </w:rPr>
      </w:pPr>
    </w:p>
  </w:footnote>
  <w:footnote w:id="11">
    <w:p w:rsidR="00DF5B74" w:rsidRPr="00293FA1" w:rsidRDefault="00DF5B74" w:rsidP="009A69A2">
      <w:pPr>
        <w:pStyle w:val="a9"/>
        <w:rPr>
          <w:rFonts w:ascii="Simplified Arabic" w:hAnsi="Simplified Arabic" w:cs="Simplified Arabic"/>
        </w:rPr>
      </w:pPr>
      <w:r w:rsidRPr="00293FA1">
        <w:rPr>
          <w:rFonts w:ascii="Simplified Arabic" w:hAnsi="Simplified Arabic" w:cs="Simplified Arabic"/>
          <w:lang w:bidi="ar-IQ"/>
        </w:rPr>
        <w:t>(</w:t>
      </w:r>
      <w:r w:rsidRPr="00293FA1">
        <w:rPr>
          <w:rStyle w:val="ab"/>
          <w:rFonts w:ascii="Simplified Arabic" w:eastAsia="SimSun" w:hAnsi="Simplified Arabic" w:cs="Simplified Arabic"/>
        </w:rPr>
        <w:footnoteRef/>
      </w:r>
      <w:r w:rsidRPr="00293FA1">
        <w:rPr>
          <w:rFonts w:ascii="Simplified Arabic" w:hAnsi="Simplified Arabic" w:cs="Simplified Arabic"/>
          <w:lang w:bidi="ar-IQ"/>
        </w:rPr>
        <w:t>)</w:t>
      </w:r>
      <w:r w:rsidRPr="00293FA1">
        <w:rPr>
          <w:rFonts w:ascii="Simplified Arabic" w:hAnsi="Simplified Arabic" w:cs="Simplified Arabic"/>
          <w:rtl/>
          <w:lang w:bidi="ar-IQ"/>
        </w:rPr>
        <w:t xml:space="preserve">جمال صبري فرج، نعيم عبد الحسين بريسم: </w:t>
      </w:r>
      <w:r w:rsidRPr="00293FA1">
        <w:rPr>
          <w:rFonts w:ascii="Simplified Arabic" w:hAnsi="Simplified Arabic" w:cs="Simplified Arabic"/>
          <w:u w:val="single"/>
          <w:rtl/>
          <w:lang w:bidi="ar-IQ"/>
        </w:rPr>
        <w:t>المصدر السابق</w:t>
      </w:r>
      <w:r w:rsidRPr="00293FA1">
        <w:rPr>
          <w:rFonts w:ascii="Simplified Arabic" w:hAnsi="Simplified Arabic" w:cs="Simplified Arabic"/>
          <w:rtl/>
          <w:lang w:bidi="ar-IQ"/>
        </w:rPr>
        <w:t>،  2009, ص173.</w:t>
      </w:r>
    </w:p>
  </w:footnote>
  <w:footnote w:id="12">
    <w:p w:rsidR="00DF5B74" w:rsidRPr="00293FA1" w:rsidRDefault="00DF5B74" w:rsidP="006D5ED1">
      <w:pPr>
        <w:pStyle w:val="a9"/>
        <w:bidi w:val="0"/>
        <w:jc w:val="lowKashida"/>
        <w:rPr>
          <w:rFonts w:ascii="Simplified Arabic" w:hAnsi="Simplified Arabic" w:cs="Simplified Arabic"/>
          <w:rtl/>
          <w:lang w:bidi="ar-IQ"/>
        </w:rPr>
      </w:pPr>
      <w:r>
        <w:rPr>
          <w:rFonts w:eastAsia="SimSun"/>
        </w:rPr>
        <w:t>(</w:t>
      </w:r>
      <w:r>
        <w:rPr>
          <w:rStyle w:val="ab"/>
          <w:rFonts w:eastAsia="SimSun"/>
        </w:rPr>
        <w:t>1</w:t>
      </w:r>
      <w:r>
        <w:t>)</w:t>
      </w:r>
      <w:r w:rsidRPr="000A5AB0">
        <w:t xml:space="preserve">Michael , Doyle. </w:t>
      </w:r>
      <w:r w:rsidRPr="000A5AB0">
        <w:rPr>
          <w:b/>
          <w:bCs/>
          <w:u w:val="single"/>
        </w:rPr>
        <w:t>Training Manual for Competition Climbers</w:t>
      </w:r>
      <w:r>
        <w:t>.</w:t>
      </w:r>
      <w:r w:rsidRPr="000A5AB0">
        <w:t>Journal,</w:t>
      </w:r>
      <w:r>
        <w:rPr>
          <w:lang w:bidi="ar-IQ"/>
        </w:rPr>
        <w:t>may</w:t>
      </w:r>
      <w:r w:rsidRPr="000A5AB0">
        <w:t xml:space="preserve"> May 16 , 2003, p</w:t>
      </w:r>
      <w:r w:rsidRPr="000A5AB0">
        <w:rPr>
          <w:vertAlign w:val="superscript"/>
        </w:rPr>
        <w:t>15</w:t>
      </w:r>
      <w:r>
        <w:rPr>
          <w:vertAlign w:val="superscript"/>
        </w:rPr>
        <w:t>.</w:t>
      </w:r>
    </w:p>
  </w:footnote>
  <w:footnote w:id="13">
    <w:p w:rsidR="00DF5B74" w:rsidRPr="00293FA1" w:rsidRDefault="00DF5B74" w:rsidP="006D5ED1">
      <w:pPr>
        <w:pStyle w:val="a9"/>
        <w:bidi w:val="0"/>
        <w:jc w:val="lowKashida"/>
        <w:rPr>
          <w:rFonts w:ascii="Simplified Arabic" w:hAnsi="Simplified Arabic" w:cs="Simplified Arabic"/>
        </w:rPr>
      </w:pPr>
      <w:r w:rsidRPr="00293FA1">
        <w:rPr>
          <w:rFonts w:ascii="Simplified Arabic" w:hAnsi="Simplified Arabic" w:cs="Simplified Arabic"/>
          <w:vertAlign w:val="superscript"/>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Pr>
        <w:t xml:space="preserve"> Steve , McClure. </w:t>
      </w:r>
      <w:r w:rsidRPr="00293FA1">
        <w:rPr>
          <w:rFonts w:ascii="Simplified Arabic" w:hAnsi="Simplified Arabic" w:cs="Simplified Arabic"/>
          <w:b/>
          <w:bCs/>
          <w:u w:val="single"/>
        </w:rPr>
        <w:t>Power  Endurance</w:t>
      </w:r>
      <w:r w:rsidRPr="00293FA1">
        <w:rPr>
          <w:rFonts w:ascii="Simplified Arabic" w:hAnsi="Simplified Arabic" w:cs="Simplified Arabic"/>
        </w:rPr>
        <w:t xml:space="preserve">,  Climbing Journal, </w:t>
      </w:r>
      <w:smartTag w:uri="urn:schemas-microsoft-com:office:smarttags" w:element="date">
        <w:smartTagPr>
          <w:attr w:name="Year" w:val="2006"/>
          <w:attr w:name="Day" w:val="17"/>
          <w:attr w:name="Month" w:val="4"/>
        </w:smartTagPr>
        <w:r w:rsidRPr="00293FA1">
          <w:rPr>
            <w:rFonts w:ascii="Simplified Arabic" w:hAnsi="Simplified Arabic" w:cs="Simplified Arabic"/>
          </w:rPr>
          <w:t>April 17 ,2006</w:t>
        </w:r>
      </w:smartTag>
      <w:r w:rsidRPr="00293FA1">
        <w:rPr>
          <w:rFonts w:ascii="Simplified Arabic" w:hAnsi="Simplified Arabic" w:cs="Simplified Arabic"/>
        </w:rPr>
        <w:t>,p</w:t>
      </w:r>
      <w:r w:rsidRPr="00293FA1">
        <w:rPr>
          <w:rFonts w:ascii="Simplified Arabic" w:hAnsi="Simplified Arabic" w:cs="Simplified Arabic"/>
          <w:vertAlign w:val="superscript"/>
        </w:rPr>
        <w:t>12</w:t>
      </w:r>
      <w:r w:rsidRPr="00293FA1">
        <w:rPr>
          <w:rFonts w:ascii="Simplified Arabic" w:hAnsi="Simplified Arabic" w:cs="Simplified Arabic"/>
        </w:rPr>
        <w:t>.</w:t>
      </w:r>
    </w:p>
  </w:footnote>
  <w:footnote w:id="14">
    <w:p w:rsidR="00DF5B74" w:rsidRPr="0080446B" w:rsidRDefault="00DF5B74" w:rsidP="003B702C">
      <w:pPr>
        <w:pStyle w:val="a9"/>
        <w:rPr>
          <w:rFonts w:ascii="Simplified Arabic" w:hAnsi="Simplified Arabic" w:cs="Simplified Arabic"/>
          <w:u w:val="single"/>
          <w:rtl/>
          <w:lang w:bidi="ar-IQ"/>
        </w:rPr>
      </w:pPr>
      <w:r w:rsidRPr="0080446B">
        <w:rPr>
          <w:rFonts w:ascii="Simplified Arabic" w:hAnsi="Simplified Arabic" w:cs="Simplified Arabic"/>
        </w:rPr>
        <w:t>(</w:t>
      </w: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lang w:bidi="ar-IQ"/>
        </w:rPr>
        <w:t xml:space="preserve"> ليث محمد عبد الرزاق.تأثير تحمل القدرة في أداء بعض المهارات الهجومية المركبة بكرة السلة في بغداد بأعمار (16-18) سنة،</w:t>
      </w:r>
      <w:r>
        <w:rPr>
          <w:rFonts w:ascii="Simplified Arabic" w:hAnsi="Simplified Arabic" w:cs="Simplified Arabic" w:hint="cs"/>
          <w:rtl/>
          <w:lang w:bidi="ar-IQ"/>
        </w:rPr>
        <w:t xml:space="preserve"> رسالة ماجستير، </w:t>
      </w:r>
      <w:r w:rsidRPr="0080446B">
        <w:rPr>
          <w:rFonts w:ascii="Simplified Arabic" w:hAnsi="Simplified Arabic" w:cs="Simplified Arabic"/>
          <w:rtl/>
          <w:lang w:bidi="ar-IQ"/>
        </w:rPr>
        <w:t>كلية التربية الرياضية،جامعة بغداد،2009،ص</w:t>
      </w:r>
      <w:r>
        <w:rPr>
          <w:rFonts w:ascii="Simplified Arabic" w:hAnsi="Simplified Arabic" w:cs="Simplified Arabic" w:hint="cs"/>
          <w:rtl/>
          <w:lang w:bidi="ar-IQ"/>
        </w:rPr>
        <w:t>41</w:t>
      </w:r>
      <w:r w:rsidRPr="0080446B">
        <w:rPr>
          <w:rFonts w:ascii="Simplified Arabic" w:hAnsi="Simplified Arabic" w:cs="Simplified Arabic"/>
          <w:rtl/>
          <w:lang w:bidi="ar-IQ"/>
        </w:rPr>
        <w:t>.</w:t>
      </w:r>
    </w:p>
  </w:footnote>
  <w:footnote w:id="15">
    <w:p w:rsidR="00DF5B74" w:rsidRDefault="00DF5B74" w:rsidP="00CD4AED">
      <w:pPr>
        <w:pStyle w:val="a9"/>
        <w:bidi w:val="0"/>
        <w:jc w:val="lowKashida"/>
      </w:pPr>
      <w:r w:rsidRPr="000A5AB0">
        <w:rPr>
          <w:vertAlign w:val="superscript"/>
        </w:rPr>
        <w:t>(</w:t>
      </w:r>
      <w:r w:rsidRPr="000A5AB0">
        <w:rPr>
          <w:rStyle w:val="ab"/>
          <w:rFonts w:eastAsia="SimSun"/>
        </w:rPr>
        <w:footnoteRef/>
      </w:r>
      <w:r w:rsidRPr="000A5AB0">
        <w:rPr>
          <w:vertAlign w:val="superscript"/>
        </w:rPr>
        <w:t>)</w:t>
      </w:r>
      <w:r w:rsidRPr="000A5AB0">
        <w:t>Michael , Doyle.</w:t>
      </w:r>
      <w:r w:rsidRPr="000A5AB0">
        <w:rPr>
          <w:rFonts w:cs="Simplified Arabic"/>
          <w:b/>
          <w:bCs/>
          <w:u w:val="single"/>
        </w:rPr>
        <w:t>op.cit</w:t>
      </w:r>
      <w:r w:rsidRPr="000A5AB0">
        <w:t>,p</w:t>
      </w:r>
      <w:r w:rsidRPr="000A5AB0">
        <w:rPr>
          <w:vertAlign w:val="superscript"/>
        </w:rPr>
        <w:t>1</w:t>
      </w:r>
      <w:r>
        <w:rPr>
          <w:vertAlign w:val="superscript"/>
        </w:rPr>
        <w:t>1</w:t>
      </w:r>
      <w:r w:rsidRPr="000A5AB0">
        <w:t>.</w:t>
      </w:r>
    </w:p>
  </w:footnote>
  <w:footnote w:id="16">
    <w:p w:rsidR="00DF5B74" w:rsidRPr="001B1940" w:rsidRDefault="00DF5B74" w:rsidP="009A69A2">
      <w:pPr>
        <w:pStyle w:val="a9"/>
        <w:bidi w:val="0"/>
        <w:jc w:val="lowKashida"/>
      </w:pPr>
      <w:r w:rsidRPr="001B1940">
        <w:rPr>
          <w:vertAlign w:val="superscript"/>
        </w:rPr>
        <w:t>(</w:t>
      </w:r>
      <w:r w:rsidRPr="001B1940">
        <w:rPr>
          <w:rStyle w:val="ab"/>
          <w:rFonts w:eastAsia="SimSun"/>
        </w:rPr>
        <w:footnoteRef/>
      </w:r>
      <w:r w:rsidRPr="001B1940">
        <w:rPr>
          <w:vertAlign w:val="superscript"/>
          <w:rtl/>
        </w:rPr>
        <w:t>(</w:t>
      </w:r>
      <w:r w:rsidRPr="001B1940">
        <w:t xml:space="preserve">Tudor  O. Bompa. </w:t>
      </w:r>
      <w:r w:rsidRPr="001B1940">
        <w:rPr>
          <w:b/>
          <w:bCs/>
          <w:u w:val="single"/>
        </w:rPr>
        <w:t>Strength, Muscular Endurance, and Power in Sports</w:t>
      </w:r>
      <w:r w:rsidRPr="001B1940">
        <w:t xml:space="preserve"> .Complete Speed Training Journal, June 22, 2008.</w:t>
      </w:r>
    </w:p>
  </w:footnote>
  <w:footnote w:id="17">
    <w:p w:rsidR="00DF5B74" w:rsidRPr="000A5AB0" w:rsidRDefault="00DF5B74" w:rsidP="000A2125">
      <w:pPr>
        <w:pStyle w:val="a9"/>
        <w:bidi w:val="0"/>
      </w:pPr>
      <w:r w:rsidRPr="000A5AB0">
        <w:rPr>
          <w:vertAlign w:val="superscript"/>
        </w:rPr>
        <w:t>(</w:t>
      </w:r>
      <w:r w:rsidRPr="000A5AB0">
        <w:rPr>
          <w:rStyle w:val="ab"/>
          <w:rFonts w:eastAsia="SimSun"/>
        </w:rPr>
        <w:footnoteRef/>
      </w:r>
      <w:r w:rsidRPr="000A5AB0">
        <w:rPr>
          <w:vertAlign w:val="superscript"/>
          <w:rtl/>
        </w:rPr>
        <w:t>(</w:t>
      </w:r>
      <w:r w:rsidRPr="000A5AB0">
        <w:t xml:space="preserve">Michael , Doyle. </w:t>
      </w:r>
      <w:r>
        <w:rPr>
          <w:b/>
          <w:bCs/>
          <w:u w:val="single"/>
          <w:lang w:bidi="ar-IQ"/>
        </w:rPr>
        <w:t>Op.cit</w:t>
      </w:r>
      <w:r w:rsidRPr="000A5AB0">
        <w:t>, p</w:t>
      </w:r>
      <w:r w:rsidRPr="000A5AB0">
        <w:rPr>
          <w:vertAlign w:val="superscript"/>
        </w:rPr>
        <w:t>15</w:t>
      </w:r>
      <w:r w:rsidRPr="000A5AB0">
        <w:t>.</w:t>
      </w:r>
    </w:p>
  </w:footnote>
  <w:footnote w:id="18">
    <w:p w:rsidR="00DF5B74" w:rsidRPr="00293FA1" w:rsidRDefault="00DF5B74" w:rsidP="009A69A2">
      <w:pPr>
        <w:pStyle w:val="a9"/>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rPr>
        <w:t>)</w:t>
      </w:r>
      <w:r w:rsidRPr="00293FA1">
        <w:rPr>
          <w:rFonts w:ascii="Simplified Arabic" w:hAnsi="Simplified Arabic" w:cs="Simplified Arabic"/>
          <w:rtl/>
        </w:rPr>
        <w:t xml:space="preserve">) </w:t>
      </w:r>
      <w:r w:rsidRPr="00293FA1">
        <w:rPr>
          <w:rFonts w:ascii="Simplified Arabic" w:hAnsi="Simplified Arabic" w:cs="Simplified Arabic"/>
          <w:rtl/>
          <w:lang w:bidi="ar-IQ"/>
        </w:rPr>
        <w:t xml:space="preserve">جمال صبري فرج . </w:t>
      </w:r>
      <w:r w:rsidRPr="00293FA1">
        <w:rPr>
          <w:rFonts w:ascii="Simplified Arabic" w:hAnsi="Simplified Arabic" w:cs="Simplified Arabic"/>
          <w:u w:val="single"/>
          <w:rtl/>
          <w:lang w:bidi="ar-IQ"/>
        </w:rPr>
        <w:t>القوة والقدرة</w:t>
      </w:r>
      <w:r w:rsidRPr="00293FA1">
        <w:rPr>
          <w:rFonts w:ascii="Simplified Arabic" w:hAnsi="Simplified Arabic" w:cs="Simplified Arabic"/>
          <w:b/>
          <w:bCs/>
          <w:u w:val="single"/>
          <w:rtl/>
          <w:lang w:bidi="ar-IQ"/>
        </w:rPr>
        <w:t xml:space="preserve"> و</w:t>
      </w:r>
      <w:r w:rsidRPr="00293FA1">
        <w:rPr>
          <w:rFonts w:ascii="Simplified Arabic" w:hAnsi="Simplified Arabic" w:cs="Simplified Arabic"/>
          <w:u w:val="single"/>
          <w:rtl/>
          <w:lang w:bidi="ar-IQ"/>
        </w:rPr>
        <w:t>التدريب الرياضي الحديث</w:t>
      </w:r>
      <w:r w:rsidRPr="00293FA1">
        <w:rPr>
          <w:rFonts w:ascii="Simplified Arabic" w:hAnsi="Simplified Arabic" w:cs="Simplified Arabic"/>
          <w:rtl/>
          <w:lang w:bidi="ar-IQ"/>
        </w:rPr>
        <w:t>,عمان،دار دجلة، 2012, ص412.</w:t>
      </w:r>
    </w:p>
  </w:footnote>
  <w:footnote w:id="19">
    <w:p w:rsidR="00DF5B74" w:rsidRPr="0080446B" w:rsidRDefault="00DF5B74" w:rsidP="000A2125">
      <w:pPr>
        <w:pStyle w:val="a9"/>
        <w:rPr>
          <w:rFonts w:ascii="Simplified Arabic" w:hAnsi="Simplified Arabic" w:cs="Simplified Arabic"/>
          <w:u w:val="single"/>
          <w:rtl/>
          <w:lang w:bidi="ar-IQ"/>
        </w:rPr>
      </w:pPr>
      <w:r w:rsidRPr="0080446B">
        <w:rPr>
          <w:rFonts w:ascii="Simplified Arabic" w:hAnsi="Simplified Arabic" w:cs="Simplified Arabic"/>
        </w:rPr>
        <w:t>(</w:t>
      </w: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lang w:bidi="ar-IQ"/>
        </w:rPr>
        <w:t xml:space="preserve"> ليث محمد عبد الرزاق.</w:t>
      </w:r>
      <w:r>
        <w:rPr>
          <w:rFonts w:ascii="Simplified Arabic" w:hAnsi="Simplified Arabic" w:cs="Simplified Arabic" w:hint="cs"/>
          <w:rtl/>
          <w:lang w:bidi="ar-IQ"/>
        </w:rPr>
        <w:t xml:space="preserve"> </w:t>
      </w:r>
      <w:r w:rsidRPr="000A2125">
        <w:rPr>
          <w:rFonts w:ascii="Simplified Arabic" w:hAnsi="Simplified Arabic" w:cs="Simplified Arabic" w:hint="cs"/>
          <w:u w:val="single"/>
          <w:rtl/>
          <w:lang w:bidi="ar-IQ"/>
        </w:rPr>
        <w:t>مصدرسبق ذكره</w:t>
      </w:r>
      <w:r w:rsidRPr="0080446B">
        <w:rPr>
          <w:rFonts w:ascii="Simplified Arabic" w:hAnsi="Simplified Arabic" w:cs="Simplified Arabic"/>
          <w:rtl/>
          <w:lang w:bidi="ar-IQ"/>
        </w:rPr>
        <w:t xml:space="preserve"> ،ص</w:t>
      </w:r>
      <w:r>
        <w:rPr>
          <w:rFonts w:ascii="Simplified Arabic" w:hAnsi="Simplified Arabic" w:cs="Simplified Arabic" w:hint="cs"/>
          <w:rtl/>
          <w:lang w:bidi="ar-IQ"/>
        </w:rPr>
        <w:t>43</w:t>
      </w:r>
      <w:r w:rsidRPr="0080446B">
        <w:rPr>
          <w:rFonts w:ascii="Simplified Arabic" w:hAnsi="Simplified Arabic" w:cs="Simplified Arabic"/>
          <w:rtl/>
          <w:lang w:bidi="ar-IQ"/>
        </w:rPr>
        <w:t>.</w:t>
      </w:r>
    </w:p>
  </w:footnote>
  <w:footnote w:id="20">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lang w:bidi="ar-IQ"/>
        </w:rPr>
        <w:t>)</w:t>
      </w:r>
      <w:r w:rsidRPr="00293FA1">
        <w:rPr>
          <w:rFonts w:ascii="Simplified Arabic" w:hAnsi="Simplified Arabic" w:cs="Simplified Arabic"/>
          <w:rtl/>
          <w:lang w:bidi="ar-IQ"/>
        </w:rPr>
        <w:t xml:space="preserve">) قاسم حسن حسين، بسطويسي احمد: </w:t>
      </w:r>
      <w:r w:rsidRPr="00293FA1">
        <w:rPr>
          <w:rFonts w:ascii="Simplified Arabic" w:hAnsi="Simplified Arabic" w:cs="Simplified Arabic"/>
          <w:u w:val="single"/>
          <w:rtl/>
          <w:lang w:bidi="ar-IQ"/>
        </w:rPr>
        <w:t>التدريب العضلي الايزوتوني</w:t>
      </w:r>
      <w:r w:rsidRPr="00293FA1">
        <w:rPr>
          <w:rFonts w:ascii="Simplified Arabic" w:hAnsi="Simplified Arabic" w:cs="Simplified Arabic"/>
          <w:rtl/>
          <w:lang w:bidi="ar-IQ"/>
        </w:rPr>
        <w:t>، ط</w:t>
      </w:r>
      <w:r>
        <w:rPr>
          <w:rFonts w:ascii="Simplified Arabic" w:hAnsi="Simplified Arabic" w:cs="Simplified Arabic" w:hint="cs"/>
          <w:rtl/>
          <w:lang w:bidi="ar-IQ"/>
        </w:rPr>
        <w:t>1</w:t>
      </w:r>
      <w:r w:rsidRPr="00293FA1">
        <w:rPr>
          <w:rFonts w:ascii="Simplified Arabic" w:hAnsi="Simplified Arabic" w:cs="Simplified Arabic"/>
          <w:rtl/>
          <w:lang w:bidi="ar-IQ"/>
        </w:rPr>
        <w:t>،  بغداد، مطبعة الوطن العربي،</w:t>
      </w:r>
      <w:r>
        <w:rPr>
          <w:rFonts w:ascii="Simplified Arabic" w:hAnsi="Simplified Arabic" w:cs="Simplified Arabic" w:hint="cs"/>
          <w:rtl/>
          <w:lang w:bidi="ar-IQ"/>
        </w:rPr>
        <w:t xml:space="preserve">1979، </w:t>
      </w:r>
      <w:r w:rsidRPr="00293FA1">
        <w:rPr>
          <w:rFonts w:ascii="Simplified Arabic" w:hAnsi="Simplified Arabic" w:cs="Simplified Arabic"/>
          <w:rtl/>
          <w:lang w:bidi="ar-IQ"/>
        </w:rPr>
        <w:t>ص</w:t>
      </w:r>
      <w:r>
        <w:rPr>
          <w:rFonts w:ascii="Simplified Arabic" w:hAnsi="Simplified Arabic" w:cs="Simplified Arabic" w:hint="cs"/>
          <w:rtl/>
          <w:lang w:bidi="ar-IQ"/>
        </w:rPr>
        <w:t>44</w:t>
      </w:r>
      <w:r w:rsidRPr="00293FA1">
        <w:rPr>
          <w:rFonts w:ascii="Simplified Arabic" w:hAnsi="Simplified Arabic" w:cs="Simplified Arabic"/>
          <w:rtl/>
          <w:lang w:bidi="ar-IQ"/>
        </w:rPr>
        <w:t>.</w:t>
      </w:r>
    </w:p>
  </w:footnote>
  <w:footnote w:id="21">
    <w:p w:rsidR="00DF5B74" w:rsidRPr="00A92EFD" w:rsidRDefault="00DF5B74" w:rsidP="009A69A2">
      <w:pPr>
        <w:pStyle w:val="a9"/>
        <w:bidi w:val="0"/>
      </w:pPr>
      <w:r w:rsidRPr="00A92EFD">
        <w:t>(</w:t>
      </w:r>
      <w:r w:rsidRPr="00A92EFD">
        <w:rPr>
          <w:rStyle w:val="ab"/>
          <w:rFonts w:eastAsia="SimSun" w:cs="Arial"/>
        </w:rPr>
        <w:footnoteRef/>
      </w:r>
      <w:r w:rsidRPr="00A92EFD">
        <w:t>)</w:t>
      </w:r>
      <w:r w:rsidRPr="00A92EFD">
        <w:rPr>
          <w:rFonts w:cs="Simplified Arabic"/>
          <w:lang w:bidi="ar-IQ"/>
        </w:rPr>
        <w:t xml:space="preserve">Peterivewell and Bergete: </w:t>
      </w:r>
      <w:r w:rsidRPr="00A92EFD">
        <w:rPr>
          <w:rFonts w:cs="Simplified Arabic"/>
          <w:b/>
          <w:bCs/>
          <w:u w:val="single"/>
          <w:lang w:bidi="ar-IQ"/>
        </w:rPr>
        <w:t>Basketball. The sport Book</w:t>
      </w:r>
      <w:r w:rsidRPr="00A92EFD">
        <w:rPr>
          <w:rFonts w:cs="Simplified Arabic"/>
          <w:lang w:bidi="ar-IQ"/>
        </w:rPr>
        <w:t>. Usa. Printichall</w:t>
      </w:r>
      <w:r w:rsidRPr="00A92EFD">
        <w:rPr>
          <w:rFonts w:cs="Simplified Arabic"/>
          <w:b/>
          <w:bCs/>
          <w:lang w:bidi="ar-IQ"/>
        </w:rPr>
        <w:t xml:space="preserve">. </w:t>
      </w:r>
      <w:r w:rsidRPr="00A92EFD">
        <w:rPr>
          <w:rFonts w:cs="Simplified Arabic"/>
          <w:lang w:bidi="ar-IQ"/>
        </w:rPr>
        <w:t>1976, p.74</w:t>
      </w:r>
    </w:p>
  </w:footnote>
  <w:footnote w:id="22">
    <w:p w:rsidR="00DF5B74" w:rsidRPr="00293FA1" w:rsidRDefault="00DF5B74" w:rsidP="000B2CBF">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 xml:space="preserve">) </w:t>
      </w:r>
      <w:r w:rsidRPr="00293FA1">
        <w:rPr>
          <w:rFonts w:ascii="Simplified Arabic" w:hAnsi="Simplified Arabic" w:cs="Simplified Arabic"/>
          <w:rtl/>
        </w:rPr>
        <w:t xml:space="preserve">قاسم حسن حسين : </w:t>
      </w:r>
      <w:r w:rsidRPr="00293FA1">
        <w:rPr>
          <w:rFonts w:ascii="Simplified Arabic" w:hAnsi="Simplified Arabic" w:cs="Simplified Arabic"/>
          <w:u w:val="single"/>
          <w:rtl/>
        </w:rPr>
        <w:t>الموسوعة الرياضية والبدنية الشاملة في الألعاب والفعاليات والعلوم الرياضية</w:t>
      </w:r>
      <w:r w:rsidRPr="00293FA1">
        <w:rPr>
          <w:rFonts w:ascii="Simplified Arabic" w:hAnsi="Simplified Arabic" w:cs="Simplified Arabic"/>
          <w:rtl/>
        </w:rPr>
        <w:t xml:space="preserve"> ،ط1،</w:t>
      </w:r>
      <w:r>
        <w:rPr>
          <w:rFonts w:ascii="Simplified Arabic" w:hAnsi="Simplified Arabic" w:cs="Simplified Arabic" w:hint="cs"/>
          <w:rtl/>
        </w:rPr>
        <w:t>عما</w:t>
      </w:r>
      <w:r w:rsidRPr="00293FA1">
        <w:rPr>
          <w:rFonts w:ascii="Simplified Arabic" w:hAnsi="Simplified Arabic" w:cs="Simplified Arabic"/>
          <w:rtl/>
        </w:rPr>
        <w:t>ن،دار الفكر العربي،1998، ص841 .</w:t>
      </w:r>
    </w:p>
  </w:footnote>
  <w:footnote w:id="23">
    <w:p w:rsidR="00DF5B74" w:rsidRPr="00293FA1" w:rsidRDefault="00DF5B74" w:rsidP="009A69A2">
      <w:pPr>
        <w:pStyle w:val="a9"/>
        <w:bidi w:val="0"/>
        <w:jc w:val="lowKashida"/>
        <w:rPr>
          <w:rFonts w:ascii="Simplified Arabic" w:hAnsi="Simplified Arabic" w:cs="Simplified Arabic"/>
        </w:rPr>
      </w:pPr>
      <w:r w:rsidRPr="00293FA1">
        <w:rPr>
          <w:rFonts w:ascii="Simplified Arabic" w:hAnsi="Simplified Arabic" w:cs="Simplified Arabic"/>
        </w:rPr>
        <w:t xml:space="preserve">(2) Forst , Rouben B  , </w:t>
      </w:r>
      <w:r w:rsidRPr="00293FA1">
        <w:rPr>
          <w:rFonts w:ascii="Simplified Arabic" w:hAnsi="Simplified Arabic" w:cs="Simplified Arabic"/>
          <w:u w:val="single"/>
        </w:rPr>
        <w:t>Physical concepts applied  to physical education and cauching</w:t>
      </w:r>
      <w:r w:rsidRPr="00293FA1">
        <w:rPr>
          <w:rFonts w:ascii="Simplified Arabic" w:hAnsi="Simplified Arabic" w:cs="Simplified Arabic"/>
        </w:rPr>
        <w:t xml:space="preserve"> , Western Publishing CO , California  , 1977 , P103 .</w:t>
      </w:r>
    </w:p>
  </w:footnote>
  <w:footnote w:id="24">
    <w:p w:rsidR="00DF5B74" w:rsidRDefault="00DF5B74" w:rsidP="000B2CBF">
      <w:pPr>
        <w:pStyle w:val="a9"/>
        <w:jc w:val="lowKashida"/>
        <w:rPr>
          <w:rFonts w:ascii="Simplified Arabic" w:hAnsi="Simplified Arabic" w:cs="Simplified Arabic"/>
          <w:rtl/>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 xml:space="preserve">) </w:t>
      </w:r>
      <w:r w:rsidRPr="00293FA1">
        <w:rPr>
          <w:rFonts w:ascii="Simplified Arabic" w:hAnsi="Simplified Arabic" w:cs="Simplified Arabic"/>
          <w:rtl/>
        </w:rPr>
        <w:t>بيرفان عبد الله المفتي ونوفل فاضل رشيد.علاقة الإدراك (الحس _ حركي) ببعض القدرات البدنية والحركية لدى أطفال الرياض بعمر</w:t>
      </w:r>
    </w:p>
    <w:p w:rsidR="00DF5B74" w:rsidRPr="00293FA1" w:rsidRDefault="00DF5B74" w:rsidP="000B2CBF">
      <w:pPr>
        <w:pStyle w:val="a9"/>
        <w:jc w:val="lowKashida"/>
        <w:rPr>
          <w:rFonts w:ascii="Simplified Arabic" w:hAnsi="Simplified Arabic" w:cs="Simplified Arabic"/>
        </w:rPr>
      </w:pPr>
      <w:r w:rsidRPr="00293FA1">
        <w:rPr>
          <w:rFonts w:ascii="Simplified Arabic" w:hAnsi="Simplified Arabic" w:cs="Simplified Arabic"/>
          <w:rtl/>
        </w:rPr>
        <w:t xml:space="preserve">(4-5) سنوات ، </w:t>
      </w:r>
      <w:r w:rsidRPr="00293FA1">
        <w:rPr>
          <w:rFonts w:ascii="Simplified Arabic" w:hAnsi="Simplified Arabic" w:cs="Simplified Arabic"/>
          <w:u w:val="single"/>
          <w:rtl/>
        </w:rPr>
        <w:t>مجلة الرافدين للعلوم الرياضية</w:t>
      </w:r>
      <w:r w:rsidRPr="00293FA1">
        <w:rPr>
          <w:rFonts w:ascii="Simplified Arabic" w:hAnsi="Simplified Arabic" w:cs="Simplified Arabic"/>
          <w:rtl/>
        </w:rPr>
        <w:t xml:space="preserve"> ، المجلد التاسع ، العدد الخامس والثلاثون ، 2003 ، ص171 .</w:t>
      </w:r>
    </w:p>
  </w:footnote>
  <w:footnote w:id="25">
    <w:p w:rsidR="00DF5B74" w:rsidRPr="00293FA1" w:rsidRDefault="00DF5B74" w:rsidP="009A69A2">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وجيه محجوب : </w:t>
      </w:r>
      <w:r w:rsidRPr="00293FA1">
        <w:rPr>
          <w:rFonts w:ascii="Simplified Arabic" w:hAnsi="Simplified Arabic" w:cs="Simplified Arabic"/>
          <w:u w:val="single"/>
          <w:rtl/>
        </w:rPr>
        <w:t>نظريات التعلم والتطور الحركي،ط1،عمان،دار وائل</w:t>
      </w:r>
      <w:r w:rsidRPr="00293FA1">
        <w:rPr>
          <w:rFonts w:ascii="Simplified Arabic" w:hAnsi="Simplified Arabic" w:cs="Simplified Arabic"/>
          <w:rtl/>
        </w:rPr>
        <w:t>، 2001 ، ص41 .</w:t>
      </w:r>
    </w:p>
  </w:footnote>
  <w:footnote w:id="26">
    <w:p w:rsidR="00DF5B74" w:rsidRPr="00293FA1" w:rsidRDefault="00DF5B74" w:rsidP="009A69A2">
      <w:pPr>
        <w:pStyle w:val="a9"/>
        <w:bidi w:val="0"/>
        <w:jc w:val="lowKashida"/>
        <w:rPr>
          <w:rFonts w:ascii="Simplified Arabic" w:hAnsi="Simplified Arabic" w:cs="Simplified Arabic"/>
        </w:rPr>
      </w:pPr>
      <w:r w:rsidRPr="00293FA1">
        <w:rPr>
          <w:rFonts w:ascii="Simplified Arabic" w:hAnsi="Simplified Arabic" w:cs="Simplified Arabic"/>
          <w:vertAlign w:val="superscript"/>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rPr>
        <w:t xml:space="preserve">Schmidt, A Richard and Oarig A. Weisberg . </w:t>
      </w:r>
      <w:r w:rsidRPr="00293FA1">
        <w:rPr>
          <w:rFonts w:ascii="Simplified Arabic" w:hAnsi="Simplified Arabic" w:cs="Simplified Arabic"/>
          <w:u w:val="single"/>
        </w:rPr>
        <w:t>Motor Learning and performance</w:t>
      </w:r>
      <w:r w:rsidRPr="00293FA1">
        <w:rPr>
          <w:rFonts w:ascii="Simplified Arabic" w:hAnsi="Simplified Arabic" w:cs="Simplified Arabic"/>
        </w:rPr>
        <w:t>, , Second Edition. Human Kentics, 2000, p.182.</w:t>
      </w:r>
    </w:p>
  </w:footnote>
  <w:footnote w:id="27">
    <w:p w:rsidR="00DF5B74" w:rsidRDefault="00DF5B74" w:rsidP="000B2CBF">
      <w:pPr>
        <w:pStyle w:val="a9"/>
        <w:jc w:val="lowKashida"/>
      </w:pPr>
      <w:r w:rsidRPr="00E96A47">
        <w:rPr>
          <w:vertAlign w:val="superscript"/>
          <w:rtl/>
        </w:rPr>
        <w:t>(</w:t>
      </w:r>
      <w:r w:rsidRPr="00E96A47">
        <w:rPr>
          <w:rStyle w:val="ab"/>
          <w:rFonts w:eastAsia="SimSun"/>
        </w:rPr>
        <w:footnoteRef/>
      </w:r>
      <w:r w:rsidRPr="00E96A47">
        <w:rPr>
          <w:vertAlign w:val="superscript"/>
          <w:rtl/>
        </w:rPr>
        <w:t>)</w:t>
      </w:r>
      <w:r w:rsidRPr="00E96A47">
        <w:rPr>
          <w:rFonts w:hint="eastAsia"/>
          <w:rtl/>
        </w:rPr>
        <w:t>وجيه</w:t>
      </w:r>
      <w:r>
        <w:rPr>
          <w:rFonts w:hint="cs"/>
          <w:rtl/>
        </w:rPr>
        <w:t xml:space="preserve"> </w:t>
      </w:r>
      <w:r w:rsidRPr="00E96A47">
        <w:rPr>
          <w:rFonts w:hint="eastAsia"/>
          <w:rtl/>
        </w:rPr>
        <w:t>محجوب</w:t>
      </w:r>
      <w:r>
        <w:rPr>
          <w:rtl/>
        </w:rPr>
        <w:t xml:space="preserve">: </w:t>
      </w:r>
      <w:r>
        <w:rPr>
          <w:rFonts w:hint="eastAsia"/>
          <w:u w:val="single"/>
          <w:rtl/>
        </w:rPr>
        <w:t>المصدرالسابق</w:t>
      </w:r>
      <w:r w:rsidRPr="00E96A47">
        <w:rPr>
          <w:rFonts w:hint="eastAsia"/>
          <w:rtl/>
        </w:rPr>
        <w:t>،</w:t>
      </w:r>
      <w:r w:rsidRPr="00E96A47">
        <w:rPr>
          <w:rtl/>
        </w:rPr>
        <w:t xml:space="preserve"> 200</w:t>
      </w:r>
      <w:r>
        <w:rPr>
          <w:rtl/>
        </w:rPr>
        <w:t>1</w:t>
      </w:r>
      <w:r w:rsidRPr="00E96A47">
        <w:rPr>
          <w:rFonts w:hint="eastAsia"/>
          <w:rtl/>
        </w:rPr>
        <w:t>،ص</w:t>
      </w:r>
      <w:r w:rsidRPr="00E96A47">
        <w:rPr>
          <w:rtl/>
        </w:rPr>
        <w:t>4</w:t>
      </w:r>
      <w:r>
        <w:rPr>
          <w:rtl/>
        </w:rPr>
        <w:t>3</w:t>
      </w:r>
      <w:r w:rsidRPr="00E96A47">
        <w:rPr>
          <w:rtl/>
        </w:rPr>
        <w:t xml:space="preserve"> .</w:t>
      </w:r>
    </w:p>
  </w:footnote>
  <w:footnote w:id="28">
    <w:p w:rsidR="00DF5B74" w:rsidRPr="00293FA1" w:rsidRDefault="00DF5B74" w:rsidP="009A69A2">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عبد الجبار ستار الضمد : </w:t>
      </w:r>
      <w:r w:rsidRPr="00293FA1">
        <w:rPr>
          <w:rFonts w:ascii="Simplified Arabic" w:hAnsi="Simplified Arabic" w:cs="Simplified Arabic"/>
          <w:u w:val="single"/>
          <w:rtl/>
        </w:rPr>
        <w:t>فسيولوجيا العمليات العقلية في الرياضة</w:t>
      </w:r>
      <w:r w:rsidRPr="00293FA1">
        <w:rPr>
          <w:rFonts w:ascii="Simplified Arabic" w:hAnsi="Simplified Arabic" w:cs="Simplified Arabic"/>
          <w:rtl/>
        </w:rPr>
        <w:t>،عمان دار الفكر،2002 ، ص123.</w:t>
      </w:r>
    </w:p>
  </w:footnote>
  <w:footnote w:id="29">
    <w:p w:rsidR="00DF5B74" w:rsidRPr="00293FA1" w:rsidRDefault="00DF5B74" w:rsidP="009A69A2">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ناجي مطشر عزت البدر . اثر تمرينات مقترحة لتطوير الإدراك الحس _ حركي واتخاذ القرار بأداء مهارتي المناولة والتصويب للاعبي كرة اليد الشباب ،رسالة ماجستير ، كلية التربية الرياضية ، جامعة بابل ، 2008 ، ص32 .</w:t>
      </w:r>
    </w:p>
  </w:footnote>
  <w:footnote w:id="30">
    <w:p w:rsidR="00DF5B74" w:rsidRDefault="00DF5B74" w:rsidP="009A69A2">
      <w:pPr>
        <w:pStyle w:val="a9"/>
        <w:jc w:val="lowKashida"/>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أبو العلا احمد عبد الفتاح ومحمد صبحي حسانين . </w:t>
      </w:r>
      <w:r w:rsidRPr="00293FA1">
        <w:rPr>
          <w:rFonts w:ascii="Simplified Arabic" w:hAnsi="Simplified Arabic" w:cs="Simplified Arabic"/>
          <w:u w:val="single"/>
          <w:rtl/>
        </w:rPr>
        <w:t>فسيولوجيا ومرفولوجيا الرياضي وطرق القياس والتقويم</w:t>
      </w:r>
      <w:r w:rsidRPr="00293FA1">
        <w:rPr>
          <w:rFonts w:ascii="Simplified Arabic" w:hAnsi="Simplified Arabic" w:cs="Simplified Arabic"/>
          <w:rtl/>
        </w:rPr>
        <w:t xml:space="preserve"> ، ط1 ، القاهرة : دار الفكر العربي ، 1997 ، ص175 .</w:t>
      </w:r>
    </w:p>
  </w:footnote>
  <w:footnote w:id="31">
    <w:p w:rsidR="00DF5B74" w:rsidRPr="00293FA1" w:rsidRDefault="00DF5B74" w:rsidP="009A69A2">
      <w:pPr>
        <w:pStyle w:val="a9"/>
        <w:rPr>
          <w:rFonts w:ascii="Simplified Arabic" w:hAnsi="Simplified Arabic" w:cs="Simplified Arabic"/>
        </w:rPr>
      </w:pPr>
      <w:r w:rsidRPr="00293FA1">
        <w:rPr>
          <w:rFonts w:ascii="Simplified Arabic" w:hAnsi="Simplified Arabic" w:cs="Simplified Arabic"/>
          <w:rtl/>
        </w:rPr>
        <w:t xml:space="preserve">(1) أبو العلا احمد عبد الفتاح . ومحمد صبحي حسانين . </w:t>
      </w:r>
      <w:r w:rsidRPr="00293FA1">
        <w:rPr>
          <w:rFonts w:ascii="Simplified Arabic" w:hAnsi="Simplified Arabic" w:cs="Simplified Arabic"/>
          <w:u w:val="single"/>
          <w:rtl/>
        </w:rPr>
        <w:t>فسيولوجيا ومرفولوجيا الرياضي وطرق القياس والتقويم</w:t>
      </w:r>
      <w:r w:rsidRPr="00293FA1">
        <w:rPr>
          <w:rFonts w:ascii="Simplified Arabic" w:hAnsi="Simplified Arabic" w:cs="Simplified Arabic"/>
          <w:rtl/>
        </w:rPr>
        <w:t xml:space="preserve"> .ط1 ، القاهرة ، دار الفكر العربي ، 1997 ، ص175 .  </w:t>
      </w:r>
    </w:p>
  </w:footnote>
  <w:footnote w:id="32">
    <w:p w:rsidR="00DF5B74" w:rsidRPr="00293FA1" w:rsidRDefault="00DF5B74" w:rsidP="009A69A2">
      <w:pPr>
        <w:pStyle w:val="a9"/>
        <w:rPr>
          <w:rFonts w:ascii="Simplified Arabic" w:hAnsi="Simplified Arabic" w:cs="Simplified Arabic"/>
        </w:rPr>
      </w:pPr>
      <w:r w:rsidRPr="00293FA1">
        <w:rPr>
          <w:rFonts w:ascii="Simplified Arabic" w:hAnsi="Simplified Arabic" w:cs="Simplified Arabic"/>
          <w:rtl/>
        </w:rPr>
        <w:t>(2) وجيه محجوب .</w:t>
      </w:r>
      <w:r w:rsidRPr="00293FA1">
        <w:rPr>
          <w:rFonts w:ascii="Simplified Arabic" w:hAnsi="Simplified Arabic" w:cs="Simplified Arabic"/>
          <w:u w:val="single"/>
          <w:rtl/>
        </w:rPr>
        <w:t>فسيولوجيا التعلم</w:t>
      </w:r>
      <w:r w:rsidRPr="00293FA1">
        <w:rPr>
          <w:rFonts w:ascii="Simplified Arabic" w:hAnsi="Simplified Arabic" w:cs="Simplified Arabic"/>
          <w:rtl/>
        </w:rPr>
        <w:t xml:space="preserve"> . ط1 ،عمان ، دار الفكر للطباعة والنشر ، 2002 ، ص 121 . </w:t>
      </w:r>
    </w:p>
  </w:footnote>
  <w:footnote w:id="33">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مفتي إبراهيم حماد: </w:t>
      </w:r>
      <w:r w:rsidRPr="00293FA1">
        <w:rPr>
          <w:rFonts w:ascii="Simplified Arabic" w:hAnsi="Simplified Arabic" w:cs="Simplified Arabic"/>
          <w:u w:val="single"/>
          <w:rtl/>
        </w:rPr>
        <w:t>التدريب الرياضي الحديث</w:t>
      </w:r>
      <w:r w:rsidRPr="00293FA1">
        <w:rPr>
          <w:rFonts w:ascii="Simplified Arabic" w:hAnsi="Simplified Arabic" w:cs="Simplified Arabic"/>
          <w:rtl/>
        </w:rPr>
        <w:t xml:space="preserve"> ،القاهرة،مؤسسة المختار للنشر والتوزيع،2002،ص56 .</w:t>
      </w:r>
    </w:p>
  </w:footnote>
  <w:footnote w:id="34">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محمد صالح: منهج تدريبي مقترح بالأثقال لتطوير القوة العضلية وتأثيرها في بعض المهارات الهجومية الفردية والمركبة بكرة السلة،أطروحة دكتوراه، كلية التربية الرياضية، جامعة بغداد، 1999، ص</w:t>
      </w:r>
      <w:r w:rsidRPr="00293FA1">
        <w:rPr>
          <w:rFonts w:ascii="Simplified Arabic" w:hAnsi="Simplified Arabic" w:cs="Simplified Arabic"/>
          <w:vertAlign w:val="superscript"/>
          <w:rtl/>
        </w:rPr>
        <w:t>23</w:t>
      </w:r>
      <w:r w:rsidRPr="00293FA1">
        <w:rPr>
          <w:rFonts w:ascii="Simplified Arabic" w:hAnsi="Simplified Arabic" w:cs="Simplified Arabic"/>
          <w:rtl/>
        </w:rPr>
        <w:t>.</w:t>
      </w:r>
    </w:p>
  </w:footnote>
  <w:footnote w:id="35">
    <w:p w:rsidR="00DF5B74" w:rsidRPr="00293FA1" w:rsidRDefault="00DF5B74" w:rsidP="009A69A2">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عائشة رزق مصطفى: تأثير تعلم حركات القدمين على مهارة التصويب السلمي، المؤتمر الرياضي العلمي الثاني، كلية التربية الرياضية، الجامعة الأردنية،1993،ص</w:t>
      </w:r>
      <w:r w:rsidRPr="00293FA1">
        <w:rPr>
          <w:rFonts w:ascii="Simplified Arabic" w:hAnsi="Simplified Arabic" w:cs="Simplified Arabic"/>
          <w:vertAlign w:val="superscript"/>
          <w:rtl/>
        </w:rPr>
        <w:t>106</w:t>
      </w:r>
      <w:r w:rsidRPr="00293FA1">
        <w:rPr>
          <w:rFonts w:ascii="Simplified Arabic" w:hAnsi="Simplified Arabic" w:cs="Simplified Arabic"/>
          <w:rtl/>
        </w:rPr>
        <w:t>.</w:t>
      </w:r>
    </w:p>
  </w:footnote>
  <w:footnote w:id="36">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مصطفى زيدان و جمال رمضان موسى: </w:t>
      </w:r>
      <w:r w:rsidRPr="00293FA1">
        <w:rPr>
          <w:rFonts w:ascii="Simplified Arabic" w:hAnsi="Simplified Arabic" w:cs="Simplified Arabic"/>
          <w:u w:val="single"/>
          <w:rtl/>
        </w:rPr>
        <w:t xml:space="preserve">تعليم ناشئي كرة السلة </w:t>
      </w:r>
      <w:r w:rsidRPr="00293FA1">
        <w:rPr>
          <w:rFonts w:ascii="Simplified Arabic" w:hAnsi="Simplified Arabic" w:cs="Simplified Arabic"/>
          <w:rtl/>
        </w:rPr>
        <w:t>، القاهرة، جامعة الأزهر، 2008، ص</w:t>
      </w:r>
      <w:r w:rsidRPr="00293FA1">
        <w:rPr>
          <w:rFonts w:ascii="Simplified Arabic" w:hAnsi="Simplified Arabic" w:cs="Simplified Arabic"/>
          <w:vertAlign w:val="superscript"/>
          <w:rtl/>
        </w:rPr>
        <w:t>30</w:t>
      </w:r>
      <w:r w:rsidRPr="00293FA1">
        <w:rPr>
          <w:rFonts w:ascii="Simplified Arabic" w:hAnsi="Simplified Arabic" w:cs="Simplified Arabic"/>
          <w:rtl/>
        </w:rPr>
        <w:t>.</w:t>
      </w:r>
    </w:p>
  </w:footnote>
  <w:footnote w:id="37">
    <w:p w:rsidR="00DF5B74" w:rsidRDefault="00DF5B74">
      <w:pPr>
        <w:pStyle w:val="a9"/>
        <w:rPr>
          <w:rtl/>
          <w:lang w:bidi="ar-IQ"/>
        </w:rPr>
      </w:pPr>
      <w:r>
        <w:t>(</w:t>
      </w:r>
      <w:r>
        <w:rPr>
          <w:rStyle w:val="ab"/>
        </w:rPr>
        <w:footnoteRef/>
      </w:r>
      <w:r>
        <w:t>)</w:t>
      </w:r>
      <w:r>
        <w:rPr>
          <w:rFonts w:hint="cs"/>
          <w:rtl/>
          <w:lang w:bidi="ar-IQ"/>
        </w:rPr>
        <w:t>مصطفى زيدان وجمال رمضان موسى . المصدر السابق.ص31.</w:t>
      </w:r>
    </w:p>
  </w:footnote>
  <w:footnote w:id="38">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مصطفى زيدان وجمال رمضان موسى:</w:t>
      </w:r>
      <w:r w:rsidRPr="00293FA1">
        <w:rPr>
          <w:rFonts w:ascii="Simplified Arabic" w:hAnsi="Simplified Arabic" w:cs="Simplified Arabic"/>
          <w:u w:val="single"/>
          <w:rtl/>
        </w:rPr>
        <w:t xml:space="preserve"> المصدر السابق</w:t>
      </w:r>
      <w:r w:rsidRPr="00293FA1">
        <w:rPr>
          <w:rFonts w:ascii="Simplified Arabic" w:hAnsi="Simplified Arabic" w:cs="Simplified Arabic"/>
          <w:rtl/>
        </w:rPr>
        <w:t>. ص</w:t>
      </w:r>
      <w:r w:rsidRPr="00293FA1">
        <w:rPr>
          <w:rFonts w:ascii="Simplified Arabic" w:hAnsi="Simplified Arabic" w:cs="Simplified Arabic"/>
          <w:vertAlign w:val="superscript"/>
          <w:rtl/>
        </w:rPr>
        <w:t>74</w:t>
      </w:r>
      <w:r w:rsidRPr="00293FA1">
        <w:rPr>
          <w:rFonts w:ascii="Simplified Arabic" w:hAnsi="Simplified Arabic" w:cs="Simplified Arabic"/>
          <w:rtl/>
        </w:rPr>
        <w:t>.</w:t>
      </w:r>
    </w:p>
  </w:footnote>
  <w:footnote w:id="39">
    <w:p w:rsidR="00DF5B74" w:rsidRPr="00293FA1" w:rsidRDefault="00DF5B74" w:rsidP="009A69A2">
      <w:pPr>
        <w:pStyle w:val="a9"/>
        <w:jc w:val="lowKashida"/>
        <w:rPr>
          <w:rFonts w:ascii="Simplified Arabic" w:hAnsi="Simplified Arabic" w:cs="Simplified Arabic"/>
        </w:rPr>
      </w:pPr>
      <w:r w:rsidRPr="00293FA1">
        <w:rPr>
          <w:rFonts w:ascii="Simplified Arabic" w:hAnsi="Simplified Arabic" w:cs="Simplified Arabic"/>
          <w:vertAlign w:val="superscript"/>
          <w:rtl/>
        </w:rPr>
        <w:t>(</w:t>
      </w: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محمد عبد الرحيم إسماعيل: </w:t>
      </w:r>
      <w:r w:rsidRPr="00293FA1">
        <w:rPr>
          <w:rFonts w:ascii="Simplified Arabic" w:hAnsi="Simplified Arabic" w:cs="Simplified Arabic"/>
          <w:u w:val="single"/>
          <w:rtl/>
        </w:rPr>
        <w:t>الأساسيات المهارية والخططية الهجومية في كرة السلة</w:t>
      </w:r>
      <w:r w:rsidRPr="00293FA1">
        <w:rPr>
          <w:rFonts w:ascii="Simplified Arabic" w:hAnsi="Simplified Arabic" w:cs="Simplified Arabic"/>
          <w:rtl/>
        </w:rPr>
        <w:t xml:space="preserve"> ، الإسكندرية، منشاة المعارف، 1995، ص</w:t>
      </w:r>
      <w:r w:rsidRPr="00293FA1">
        <w:rPr>
          <w:rFonts w:ascii="Simplified Arabic" w:hAnsi="Simplified Arabic" w:cs="Simplified Arabic"/>
          <w:vertAlign w:val="superscript"/>
          <w:rtl/>
        </w:rPr>
        <w:t>54</w:t>
      </w:r>
      <w:r w:rsidRPr="00293FA1">
        <w:rPr>
          <w:rFonts w:ascii="Simplified Arabic" w:hAnsi="Simplified Arabic" w:cs="Simplified Arabic"/>
          <w:rtl/>
        </w:rPr>
        <w:t>.</w:t>
      </w:r>
    </w:p>
  </w:footnote>
  <w:footnote w:id="40">
    <w:p w:rsidR="00DF5B74" w:rsidRPr="00293FA1" w:rsidRDefault="00DF5B74" w:rsidP="009A69A2">
      <w:pPr>
        <w:pStyle w:val="a9"/>
        <w:rPr>
          <w:rFonts w:ascii="Simplified Arabic" w:hAnsi="Simplified Arabic" w:cs="Simplified Arabic"/>
        </w:rPr>
      </w:pPr>
      <w:r w:rsidRPr="00293FA1">
        <w:rPr>
          <w:rFonts w:ascii="Simplified Arabic" w:hAnsi="Simplified Arabic" w:cs="Simplified Arabic"/>
        </w:rPr>
        <w:t>(</w:t>
      </w:r>
      <w:r w:rsidRPr="00293FA1">
        <w:rPr>
          <w:rStyle w:val="ab"/>
          <w:rFonts w:ascii="Simplified Arabic" w:eastAsia="SimSun" w:hAnsi="Simplified Arabic" w:cs="Simplified Arabic"/>
        </w:rPr>
        <w:footnoteRef/>
      </w:r>
      <w:r w:rsidRPr="00293FA1">
        <w:rPr>
          <w:rFonts w:ascii="Simplified Arabic" w:hAnsi="Simplified Arabic" w:cs="Simplified Arabic"/>
        </w:rPr>
        <w:t>)</w:t>
      </w:r>
      <w:r w:rsidRPr="00293FA1">
        <w:rPr>
          <w:rFonts w:ascii="Simplified Arabic" w:hAnsi="Simplified Arabic" w:cs="Simplified Arabic"/>
          <w:rtl/>
          <w:lang w:bidi="ar-IQ"/>
        </w:rPr>
        <w:t>جمال صبري فرج، نعيم عبد الحسين بريسم:</w:t>
      </w:r>
      <w:r w:rsidRPr="00293FA1">
        <w:rPr>
          <w:rFonts w:ascii="Simplified Arabic" w:hAnsi="Simplified Arabic" w:cs="Simplified Arabic"/>
          <w:u w:val="single"/>
          <w:rtl/>
          <w:lang w:bidi="ar-IQ"/>
        </w:rPr>
        <w:t>المهارات الأساسية والقانون الدولي لكرة السلة على الكراسي المتحركة للمقعدين</w:t>
      </w:r>
      <w:r w:rsidRPr="00293FA1">
        <w:rPr>
          <w:rFonts w:ascii="Simplified Arabic" w:hAnsi="Simplified Arabic" w:cs="Simplified Arabic"/>
          <w:rtl/>
          <w:lang w:bidi="ar-IQ"/>
        </w:rPr>
        <w:t>،عمان،دار دجلة، 2008, ص45.</w:t>
      </w:r>
    </w:p>
  </w:footnote>
  <w:footnote w:id="41">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فارس سامي يوسف: تحديد مستويات معيارية لبعض القدرات البدنية والمهارية الهجومية بكرة السلة في العراق، رسالة ماجستير، كلية التربية الرياضية ، جامعة بغداد،2000 ، ص</w:t>
      </w:r>
      <w:r w:rsidRPr="00293FA1">
        <w:rPr>
          <w:rFonts w:ascii="Simplified Arabic" w:hAnsi="Simplified Arabic" w:cs="Simplified Arabic"/>
          <w:vertAlign w:val="superscript"/>
          <w:rtl/>
        </w:rPr>
        <w:t>36</w:t>
      </w:r>
      <w:r w:rsidRPr="00293FA1">
        <w:rPr>
          <w:rFonts w:ascii="Simplified Arabic" w:hAnsi="Simplified Arabic" w:cs="Simplified Arabic"/>
          <w:rtl/>
        </w:rPr>
        <w:t>.</w:t>
      </w:r>
    </w:p>
  </w:footnote>
  <w:footnote w:id="42">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هلال عبد الكريم صالح: اثر برنامج تدريبي باستخدام أسلوب التدريب الدائري في تنمية بعض المهارات الهجومية بكرة السلة، رسالة ماجستير، كلية التربية الرياضية، جامعة بغداد،1998، ص</w:t>
      </w:r>
      <w:r w:rsidRPr="00293FA1">
        <w:rPr>
          <w:rFonts w:ascii="Simplified Arabic" w:hAnsi="Simplified Arabic" w:cs="Simplified Arabic"/>
          <w:vertAlign w:val="superscript"/>
          <w:rtl/>
        </w:rPr>
        <w:t>11</w:t>
      </w:r>
      <w:r w:rsidRPr="00293FA1">
        <w:rPr>
          <w:rFonts w:ascii="Simplified Arabic" w:hAnsi="Simplified Arabic" w:cs="Simplified Arabic"/>
          <w:rtl/>
        </w:rPr>
        <w:t>.</w:t>
      </w:r>
    </w:p>
  </w:footnote>
  <w:footnote w:id="43">
    <w:p w:rsidR="00DF5B74" w:rsidRPr="00293FA1" w:rsidRDefault="00DF5B74" w:rsidP="009A69A2">
      <w:pPr>
        <w:pStyle w:val="a9"/>
        <w:rPr>
          <w:rFonts w:ascii="Simplified Arabic" w:hAnsi="Simplified Arabic" w:cs="Simplified Arabic"/>
        </w:rPr>
      </w:pPr>
      <w:r w:rsidRPr="00293FA1">
        <w:rPr>
          <w:rFonts w:ascii="Simplified Arabic" w:hAnsi="Simplified Arabic" w:cs="Simplified Arabic"/>
        </w:rPr>
        <w:t>(</w:t>
      </w:r>
      <w:r w:rsidRPr="00293FA1">
        <w:rPr>
          <w:rStyle w:val="ab"/>
          <w:rFonts w:ascii="Simplified Arabic" w:eastAsia="SimSun" w:hAnsi="Simplified Arabic" w:cs="Simplified Arabic"/>
        </w:rPr>
        <w:footnoteRef/>
      </w:r>
      <w:r w:rsidRPr="00293FA1">
        <w:rPr>
          <w:rFonts w:ascii="Simplified Arabic" w:hAnsi="Simplified Arabic" w:cs="Simplified Arabic"/>
        </w:rPr>
        <w:t>)</w:t>
      </w:r>
      <w:r w:rsidRPr="00293FA1">
        <w:rPr>
          <w:rFonts w:ascii="Simplified Arabic" w:hAnsi="Simplified Arabic" w:cs="Simplified Arabic"/>
          <w:rtl/>
          <w:lang w:bidi="ar-IQ"/>
        </w:rPr>
        <w:t>جمال صبري فرج، نعيم عبد الحسين بريسم:</w:t>
      </w:r>
      <w:r w:rsidRPr="00293FA1">
        <w:rPr>
          <w:rFonts w:ascii="Simplified Arabic" w:hAnsi="Simplified Arabic" w:cs="Simplified Arabic"/>
          <w:u w:val="single"/>
          <w:rtl/>
          <w:lang w:bidi="ar-IQ"/>
        </w:rPr>
        <w:t>مصدر سبق ذكره</w:t>
      </w:r>
      <w:r w:rsidRPr="00293FA1">
        <w:rPr>
          <w:rFonts w:ascii="Simplified Arabic" w:hAnsi="Simplified Arabic" w:cs="Simplified Arabic"/>
          <w:rtl/>
          <w:lang w:bidi="ar-IQ"/>
        </w:rPr>
        <w:t>، 2008,ص58.</w:t>
      </w:r>
    </w:p>
  </w:footnote>
  <w:footnote w:id="44">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رعد جابر باقر و كمال عارف ظاهر: </w:t>
      </w:r>
      <w:r w:rsidRPr="00293FA1">
        <w:rPr>
          <w:rFonts w:ascii="Simplified Arabic" w:hAnsi="Simplified Arabic" w:cs="Simplified Arabic"/>
          <w:u w:val="single"/>
          <w:rtl/>
        </w:rPr>
        <w:t>المهارات الفنية بكرة السلة</w:t>
      </w:r>
      <w:r w:rsidRPr="00293FA1">
        <w:rPr>
          <w:rFonts w:ascii="Simplified Arabic" w:hAnsi="Simplified Arabic" w:cs="Simplified Arabic"/>
          <w:rtl/>
        </w:rPr>
        <w:t>، بغداد، مطبعة التعليم العالي، 1987، ص</w:t>
      </w:r>
      <w:r w:rsidRPr="00293FA1">
        <w:rPr>
          <w:rFonts w:ascii="Simplified Arabic" w:hAnsi="Simplified Arabic" w:cs="Simplified Arabic"/>
          <w:vertAlign w:val="superscript"/>
          <w:rtl/>
        </w:rPr>
        <w:t>143</w:t>
      </w:r>
      <w:r w:rsidRPr="00293FA1">
        <w:rPr>
          <w:rFonts w:ascii="Simplified Arabic" w:hAnsi="Simplified Arabic" w:cs="Simplified Arabic"/>
          <w:rtl/>
        </w:rPr>
        <w:t>.</w:t>
      </w:r>
    </w:p>
  </w:footnote>
  <w:footnote w:id="45">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سلوان صالح: تحليل و تقويم الحيازة و علاقتها بنتائج المباريات لكرة السلة ، رسالة ماجستير، كلية التربية الرياضية، جامعة بغداد، 1998، ص</w:t>
      </w:r>
      <w:r w:rsidRPr="00293FA1">
        <w:rPr>
          <w:rFonts w:ascii="Simplified Arabic" w:hAnsi="Simplified Arabic" w:cs="Simplified Arabic"/>
          <w:vertAlign w:val="superscript"/>
          <w:rtl/>
        </w:rPr>
        <w:t>18</w:t>
      </w:r>
      <w:r w:rsidRPr="00293FA1">
        <w:rPr>
          <w:rFonts w:ascii="Simplified Arabic" w:hAnsi="Simplified Arabic" w:cs="Simplified Arabic"/>
          <w:rtl/>
        </w:rPr>
        <w:t>.</w:t>
      </w:r>
    </w:p>
  </w:footnote>
  <w:footnote w:id="46">
    <w:p w:rsidR="00DF5B74" w:rsidRPr="00293FA1" w:rsidRDefault="00DF5B74" w:rsidP="009A69A2">
      <w:pPr>
        <w:pStyle w:val="a9"/>
        <w:jc w:val="lowKashida"/>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vertAlign w:val="superscript"/>
        </w:rPr>
        <w:t>)</w:t>
      </w:r>
      <w:r w:rsidRPr="00293FA1">
        <w:rPr>
          <w:rFonts w:ascii="Simplified Arabic" w:hAnsi="Simplified Arabic" w:cs="Simplified Arabic"/>
          <w:vertAlign w:val="superscript"/>
          <w:rtl/>
        </w:rPr>
        <w:t>)</w:t>
      </w:r>
      <w:r w:rsidRPr="00293FA1">
        <w:rPr>
          <w:rFonts w:ascii="Simplified Arabic" w:hAnsi="Simplified Arabic" w:cs="Simplified Arabic"/>
          <w:rtl/>
        </w:rPr>
        <w:t xml:space="preserve"> مصطفى زيدان و جمال رمضان موسى: </w:t>
      </w:r>
      <w:r w:rsidRPr="00293FA1">
        <w:rPr>
          <w:rFonts w:ascii="Simplified Arabic" w:hAnsi="Simplified Arabic" w:cs="Simplified Arabic"/>
          <w:u w:val="single"/>
          <w:rtl/>
        </w:rPr>
        <w:t>المصدر السابق،</w:t>
      </w:r>
      <w:r w:rsidRPr="00293FA1">
        <w:rPr>
          <w:rFonts w:ascii="Simplified Arabic" w:hAnsi="Simplified Arabic" w:cs="Simplified Arabic"/>
          <w:rtl/>
        </w:rPr>
        <w:t xml:space="preserve"> ص</w:t>
      </w:r>
      <w:r w:rsidRPr="00293FA1">
        <w:rPr>
          <w:rFonts w:ascii="Simplified Arabic" w:hAnsi="Simplified Arabic" w:cs="Simplified Arabic"/>
          <w:vertAlign w:val="superscript"/>
          <w:rtl/>
        </w:rPr>
        <w:t>96</w:t>
      </w:r>
      <w:r w:rsidRPr="00293FA1">
        <w:rPr>
          <w:rFonts w:ascii="Simplified Arabic" w:hAnsi="Simplified Arabic" w:cs="Simplified Arabic"/>
          <w:rtl/>
        </w:rPr>
        <w:t>.</w:t>
      </w:r>
    </w:p>
  </w:footnote>
  <w:footnote w:id="47">
    <w:p w:rsidR="00DF5B74" w:rsidRPr="00293FA1" w:rsidRDefault="00DF5B74" w:rsidP="009A69A2">
      <w:pPr>
        <w:pStyle w:val="a9"/>
        <w:jc w:val="lowKashida"/>
        <w:rPr>
          <w:rFonts w:ascii="Simplified Arabic" w:hAnsi="Simplified Arabic" w:cs="Simplified Arabic"/>
          <w:sz w:val="32"/>
          <w:szCs w:val="32"/>
          <w:lang w:bidi="ar-IQ"/>
        </w:rPr>
      </w:pPr>
    </w:p>
  </w:footnote>
  <w:footnote w:id="48">
    <w:p w:rsidR="00DF5B74" w:rsidRPr="00293FA1" w:rsidRDefault="00DF5B74" w:rsidP="009A69A2">
      <w:pPr>
        <w:pStyle w:val="a9"/>
        <w:rPr>
          <w:rFonts w:ascii="Simplified Arabic" w:hAnsi="Simplified Arabic" w:cs="Simplified Arabic"/>
        </w:rPr>
      </w:pPr>
      <w:r w:rsidRPr="00293FA1">
        <w:rPr>
          <w:rStyle w:val="ab"/>
          <w:rFonts w:ascii="Simplified Arabic" w:eastAsia="SimSun" w:hAnsi="Simplified Arabic" w:cs="Simplified Arabic"/>
        </w:rPr>
        <w:footnoteRef/>
      </w:r>
      <w:r w:rsidRPr="00293FA1">
        <w:rPr>
          <w:rFonts w:ascii="Simplified Arabic" w:hAnsi="Simplified Arabic" w:cs="Simplified Arabic"/>
          <w:lang w:bidi="ar-IQ"/>
        </w:rPr>
        <w:t>)</w:t>
      </w:r>
      <w:r w:rsidRPr="00293FA1">
        <w:rPr>
          <w:rFonts w:ascii="Simplified Arabic" w:hAnsi="Simplified Arabic" w:cs="Simplified Arabic"/>
          <w:rtl/>
          <w:lang w:bidi="ar-IQ"/>
        </w:rPr>
        <w:t>) نعيم عبد الحسين بريسم:</w:t>
      </w:r>
      <w:r w:rsidRPr="00293FA1">
        <w:rPr>
          <w:rFonts w:ascii="Simplified Arabic" w:hAnsi="Simplified Arabic" w:cs="Simplified Arabic"/>
          <w:rtl/>
        </w:rPr>
        <w:t>تأثيربرنامجتدريب</w:t>
      </w:r>
      <w:r w:rsidRPr="00293FA1">
        <w:rPr>
          <w:rFonts w:ascii="Simplified Arabic" w:hAnsi="Simplified Arabic" w:cs="Simplified Arabic"/>
          <w:rtl/>
          <w:lang w:bidi="ar-IQ"/>
        </w:rPr>
        <w:t>ي (ب</w:t>
      </w:r>
      <w:r w:rsidRPr="00293FA1">
        <w:rPr>
          <w:rFonts w:ascii="Simplified Arabic" w:hAnsi="Simplified Arabic" w:cs="Simplified Arabic"/>
          <w:rtl/>
        </w:rPr>
        <w:t>دني</w:t>
      </w:r>
      <w:r w:rsidRPr="00293FA1">
        <w:rPr>
          <w:rFonts w:ascii="Simplified Arabic" w:hAnsi="Simplified Arabic" w:cs="Simplified Arabic"/>
          <w:lang w:bidi="as-IN"/>
        </w:rPr>
        <w:t xml:space="preserve">- </w:t>
      </w:r>
      <w:r>
        <w:rPr>
          <w:rFonts w:ascii="Simplified Arabic" w:hAnsi="Simplified Arabic" w:cs="Simplified Arabic"/>
          <w:rtl/>
        </w:rPr>
        <w:t>مهاري)</w:t>
      </w:r>
      <w:r>
        <w:rPr>
          <w:rFonts w:ascii="Simplified Arabic" w:hAnsi="Simplified Arabic" w:cs="Simplified Arabic" w:hint="cs"/>
          <w:rtl/>
        </w:rPr>
        <w:t xml:space="preserve"> </w:t>
      </w:r>
      <w:r w:rsidRPr="00293FA1">
        <w:rPr>
          <w:rFonts w:ascii="Simplified Arabic" w:hAnsi="Simplified Arabic" w:cs="Simplified Arabic"/>
          <w:rtl/>
        </w:rPr>
        <w:t>مقترح</w:t>
      </w:r>
      <w:r>
        <w:rPr>
          <w:rFonts w:ascii="Simplified Arabic" w:hAnsi="Simplified Arabic" w:cs="Simplified Arabic" w:hint="cs"/>
          <w:rtl/>
        </w:rPr>
        <w:t xml:space="preserve"> </w:t>
      </w:r>
      <w:r w:rsidRPr="00293FA1">
        <w:rPr>
          <w:rFonts w:ascii="Simplified Arabic" w:hAnsi="Simplified Arabic" w:cs="Simplified Arabic"/>
          <w:rtl/>
        </w:rPr>
        <w:t>على</w:t>
      </w:r>
      <w:r>
        <w:rPr>
          <w:rFonts w:ascii="Simplified Arabic" w:hAnsi="Simplified Arabic" w:cs="Simplified Arabic" w:hint="cs"/>
          <w:rtl/>
        </w:rPr>
        <w:t xml:space="preserve"> </w:t>
      </w:r>
      <w:r w:rsidRPr="00293FA1">
        <w:rPr>
          <w:rFonts w:ascii="Simplified Arabic" w:hAnsi="Simplified Arabic" w:cs="Simplified Arabic"/>
          <w:rtl/>
        </w:rPr>
        <w:t>وفق</w:t>
      </w:r>
      <w:r>
        <w:rPr>
          <w:rFonts w:ascii="Simplified Arabic" w:hAnsi="Simplified Arabic" w:cs="Simplified Arabic" w:hint="cs"/>
          <w:rtl/>
        </w:rPr>
        <w:t xml:space="preserve"> </w:t>
      </w:r>
      <w:r w:rsidRPr="00293FA1">
        <w:rPr>
          <w:rFonts w:ascii="Simplified Arabic" w:hAnsi="Simplified Arabic" w:cs="Simplified Arabic"/>
          <w:rtl/>
        </w:rPr>
        <w:t>بعض</w:t>
      </w:r>
      <w:r>
        <w:rPr>
          <w:rFonts w:ascii="Simplified Arabic" w:hAnsi="Simplified Arabic" w:cs="Simplified Arabic" w:hint="cs"/>
          <w:rtl/>
        </w:rPr>
        <w:t xml:space="preserve"> </w:t>
      </w:r>
      <w:r w:rsidRPr="00293FA1">
        <w:rPr>
          <w:rFonts w:ascii="Simplified Arabic" w:hAnsi="Simplified Arabic" w:cs="Simplified Arabic"/>
          <w:rtl/>
        </w:rPr>
        <w:t>المتغيرات</w:t>
      </w:r>
      <w:r>
        <w:rPr>
          <w:rFonts w:ascii="Simplified Arabic" w:hAnsi="Simplified Arabic" w:cs="Simplified Arabic" w:hint="cs"/>
          <w:rtl/>
        </w:rPr>
        <w:t xml:space="preserve"> </w:t>
      </w:r>
      <w:r w:rsidRPr="00293FA1">
        <w:rPr>
          <w:rFonts w:ascii="Simplified Arabic" w:hAnsi="Simplified Arabic" w:cs="Simplified Arabic"/>
          <w:rtl/>
        </w:rPr>
        <w:t>الميكانيكية</w:t>
      </w:r>
      <w:r>
        <w:rPr>
          <w:rFonts w:ascii="Simplified Arabic" w:hAnsi="Simplified Arabic" w:cs="Simplified Arabic" w:hint="cs"/>
          <w:rtl/>
        </w:rPr>
        <w:t xml:space="preserve"> </w:t>
      </w:r>
      <w:r w:rsidRPr="00293FA1">
        <w:rPr>
          <w:rFonts w:ascii="Simplified Arabic" w:hAnsi="Simplified Arabic" w:cs="Simplified Arabic"/>
          <w:rtl/>
        </w:rPr>
        <w:t>لتطوير</w:t>
      </w:r>
      <w:r>
        <w:rPr>
          <w:rFonts w:ascii="Simplified Arabic" w:hAnsi="Simplified Arabic" w:cs="Simplified Arabic" w:hint="cs"/>
          <w:rtl/>
        </w:rPr>
        <w:t xml:space="preserve"> </w:t>
      </w:r>
      <w:r w:rsidRPr="00293FA1">
        <w:rPr>
          <w:rFonts w:ascii="Simplified Arabic" w:hAnsi="Simplified Arabic" w:cs="Simplified Arabic"/>
          <w:rtl/>
        </w:rPr>
        <w:t>مهارة</w:t>
      </w:r>
      <w:r>
        <w:rPr>
          <w:rFonts w:ascii="Simplified Arabic" w:hAnsi="Simplified Arabic" w:cs="Simplified Arabic" w:hint="cs"/>
          <w:rtl/>
        </w:rPr>
        <w:t xml:space="preserve"> </w:t>
      </w:r>
      <w:r w:rsidRPr="00293FA1">
        <w:rPr>
          <w:rFonts w:ascii="Simplified Arabic" w:hAnsi="Simplified Arabic" w:cs="Simplified Arabic"/>
          <w:rtl/>
        </w:rPr>
        <w:t>التهديف</w:t>
      </w:r>
      <w:r>
        <w:rPr>
          <w:rFonts w:ascii="Simplified Arabic" w:hAnsi="Simplified Arabic" w:cs="Simplified Arabic" w:hint="cs"/>
          <w:rtl/>
        </w:rPr>
        <w:t xml:space="preserve"> </w:t>
      </w:r>
      <w:r w:rsidRPr="00293FA1">
        <w:rPr>
          <w:rFonts w:ascii="Simplified Arabic" w:hAnsi="Simplified Arabic" w:cs="Simplified Arabic"/>
          <w:rtl/>
        </w:rPr>
        <w:t>المباشر</w:t>
      </w:r>
      <w:r>
        <w:rPr>
          <w:rFonts w:ascii="Simplified Arabic" w:hAnsi="Simplified Arabic" w:cs="Simplified Arabic" w:hint="cs"/>
          <w:rtl/>
        </w:rPr>
        <w:t xml:space="preserve"> </w:t>
      </w:r>
      <w:r w:rsidRPr="00293FA1">
        <w:rPr>
          <w:rFonts w:ascii="Simplified Arabic" w:hAnsi="Simplified Arabic" w:cs="Simplified Arabic"/>
          <w:rtl/>
        </w:rPr>
        <w:t>لدى</w:t>
      </w:r>
      <w:r>
        <w:rPr>
          <w:rFonts w:ascii="Simplified Arabic" w:hAnsi="Simplified Arabic" w:cs="Simplified Arabic" w:hint="cs"/>
          <w:rtl/>
        </w:rPr>
        <w:t xml:space="preserve"> </w:t>
      </w:r>
      <w:r w:rsidRPr="00293FA1">
        <w:rPr>
          <w:rFonts w:ascii="Simplified Arabic" w:hAnsi="Simplified Arabic" w:cs="Simplified Arabic"/>
          <w:rtl/>
        </w:rPr>
        <w:t>لاعبي</w:t>
      </w:r>
      <w:r>
        <w:rPr>
          <w:rFonts w:ascii="Simplified Arabic" w:hAnsi="Simplified Arabic" w:cs="Simplified Arabic" w:hint="cs"/>
          <w:rtl/>
        </w:rPr>
        <w:t xml:space="preserve"> </w:t>
      </w:r>
      <w:r w:rsidRPr="00293FA1">
        <w:rPr>
          <w:rFonts w:ascii="Simplified Arabic" w:hAnsi="Simplified Arabic" w:cs="Simplified Arabic"/>
          <w:rtl/>
        </w:rPr>
        <w:t>كرة</w:t>
      </w:r>
      <w:r>
        <w:rPr>
          <w:rFonts w:ascii="Simplified Arabic" w:hAnsi="Simplified Arabic" w:cs="Simplified Arabic" w:hint="cs"/>
          <w:rtl/>
        </w:rPr>
        <w:t xml:space="preserve"> </w:t>
      </w:r>
      <w:r w:rsidRPr="00293FA1">
        <w:rPr>
          <w:rFonts w:ascii="Simplified Arabic" w:hAnsi="Simplified Arabic" w:cs="Simplified Arabic"/>
          <w:rtl/>
        </w:rPr>
        <w:t>السلة</w:t>
      </w:r>
      <w:r>
        <w:rPr>
          <w:rFonts w:ascii="Simplified Arabic" w:hAnsi="Simplified Arabic" w:cs="Simplified Arabic" w:hint="cs"/>
          <w:rtl/>
        </w:rPr>
        <w:t xml:space="preserve"> </w:t>
      </w:r>
      <w:r w:rsidRPr="00293FA1">
        <w:rPr>
          <w:rFonts w:ascii="Simplified Arabic" w:hAnsi="Simplified Arabic" w:cs="Simplified Arabic"/>
          <w:rtl/>
        </w:rPr>
        <w:t>بالكراسي</w:t>
      </w:r>
      <w:r>
        <w:rPr>
          <w:rFonts w:ascii="Simplified Arabic" w:hAnsi="Simplified Arabic" w:cs="Simplified Arabic" w:hint="cs"/>
          <w:rtl/>
        </w:rPr>
        <w:t xml:space="preserve"> </w:t>
      </w:r>
      <w:r w:rsidRPr="00293FA1">
        <w:rPr>
          <w:rFonts w:ascii="Simplified Arabic" w:hAnsi="Simplified Arabic" w:cs="Simplified Arabic"/>
          <w:rtl/>
        </w:rPr>
        <w:t>المتحركة</w:t>
      </w:r>
      <w:r w:rsidRPr="00293FA1">
        <w:rPr>
          <w:rFonts w:ascii="Simplified Arabic" w:hAnsi="Simplified Arabic" w:cs="Simplified Arabic"/>
          <w:rtl/>
          <w:lang w:bidi="ar-IQ"/>
        </w:rPr>
        <w:t>,</w:t>
      </w:r>
      <w:r w:rsidRPr="00293FA1">
        <w:rPr>
          <w:rFonts w:ascii="Simplified Arabic" w:hAnsi="Simplified Arabic" w:cs="Simplified Arabic"/>
          <w:rtl/>
        </w:rPr>
        <w:t>أطروحة</w:t>
      </w:r>
      <w:r>
        <w:rPr>
          <w:rFonts w:ascii="Simplified Arabic" w:hAnsi="Simplified Arabic" w:cs="Simplified Arabic" w:hint="cs"/>
          <w:rtl/>
        </w:rPr>
        <w:t xml:space="preserve"> </w:t>
      </w:r>
      <w:r w:rsidRPr="00293FA1">
        <w:rPr>
          <w:rFonts w:ascii="Simplified Arabic" w:hAnsi="Simplified Arabic" w:cs="Simplified Arabic"/>
          <w:rtl/>
        </w:rPr>
        <w:t>دكتوراه،كليةالتربيةالرياضية،جامعة</w:t>
      </w:r>
      <w:r>
        <w:rPr>
          <w:rFonts w:ascii="Simplified Arabic" w:hAnsi="Simplified Arabic" w:cs="Simplified Arabic" w:hint="cs"/>
          <w:rtl/>
        </w:rPr>
        <w:t xml:space="preserve"> </w:t>
      </w:r>
      <w:r w:rsidRPr="00293FA1">
        <w:rPr>
          <w:rFonts w:ascii="Simplified Arabic" w:hAnsi="Simplified Arabic" w:cs="Simplified Arabic"/>
          <w:rtl/>
        </w:rPr>
        <w:t>بغداد،</w:t>
      </w:r>
      <w:r w:rsidRPr="00293FA1">
        <w:rPr>
          <w:rFonts w:ascii="Simplified Arabic" w:hAnsi="Simplified Arabic" w:cs="Simplified Arabic"/>
          <w:rtl/>
          <w:lang w:bidi="ar-IQ"/>
        </w:rPr>
        <w:t>2005 .</w:t>
      </w:r>
    </w:p>
  </w:footnote>
  <w:footnote w:id="49">
    <w:p w:rsidR="00DF5B74" w:rsidRPr="005E2DD3" w:rsidRDefault="00DF5B74" w:rsidP="009A69A2">
      <w:pPr>
        <w:pStyle w:val="a9"/>
      </w:pPr>
      <w:r w:rsidRPr="005E2DD3">
        <w:rPr>
          <w:rStyle w:val="ab"/>
          <w:rFonts w:eastAsia="SimSun" w:cs="Arial"/>
        </w:rPr>
        <w:footnoteRef/>
      </w:r>
      <w:r w:rsidRPr="005E2DD3">
        <w:rPr>
          <w:lang w:bidi="ar-IQ"/>
        </w:rPr>
        <w:t>)</w:t>
      </w:r>
      <w:r w:rsidRPr="005E2DD3">
        <w:rPr>
          <w:rtl/>
          <w:lang w:bidi="ar-IQ"/>
        </w:rPr>
        <w:t xml:space="preserve">) </w:t>
      </w:r>
      <w:r>
        <w:rPr>
          <w:rFonts w:ascii="Simplified Arabic" w:hAnsi="Simplified Arabic" w:cs="Simplified Arabic" w:hint="cs"/>
          <w:rtl/>
          <w:lang w:bidi="ar-IQ"/>
        </w:rPr>
        <w:t xml:space="preserve">ثائر صالح شنيار. </w:t>
      </w:r>
      <w:r w:rsidRPr="00E253D5">
        <w:rPr>
          <w:rFonts w:ascii="Simplified Arabic" w:hAnsi="Simplified Arabic" w:cs="Simplified Arabic" w:hint="cs"/>
          <w:u w:val="single"/>
          <w:rtl/>
          <w:lang w:bidi="ar-IQ"/>
        </w:rPr>
        <w:t>مصدر سبق ذكره</w:t>
      </w:r>
      <w:r w:rsidRPr="005E2DD3">
        <w:rPr>
          <w:rFonts w:ascii="Simplified Arabic" w:hAnsi="Simplified Arabic" w:cs="Simplified Arabic"/>
          <w:rtl/>
          <w:lang w:bidi="ar-IQ"/>
        </w:rPr>
        <w:t>.</w:t>
      </w:r>
    </w:p>
  </w:footnote>
  <w:footnote w:id="50">
    <w:p w:rsidR="00DF5B74" w:rsidRPr="0067221F" w:rsidRDefault="00DF5B74" w:rsidP="00E4155F">
      <w:pPr>
        <w:pStyle w:val="a9"/>
        <w:rPr>
          <w:rFonts w:ascii="Simplified Arabic" w:hAnsi="Simplified Arabic" w:cs="Simplified Arabic"/>
        </w:rPr>
      </w:pPr>
      <w:r w:rsidRPr="0067221F">
        <w:rPr>
          <w:rFonts w:ascii="Simplified Arabic" w:hAnsi="Simplified Arabic" w:cs="Simplified Arabic"/>
          <w:rtl/>
        </w:rPr>
        <w:t xml:space="preserve">(1) وجيه محجوب. </w:t>
      </w:r>
      <w:r w:rsidRPr="0067221F">
        <w:rPr>
          <w:rFonts w:ascii="Simplified Arabic" w:hAnsi="Simplified Arabic" w:cs="Simplified Arabic"/>
          <w:u w:val="single"/>
          <w:rtl/>
        </w:rPr>
        <w:t>طرائق البحث العلمي ومناهجه</w:t>
      </w:r>
      <w:r w:rsidRPr="0067221F">
        <w:rPr>
          <w:rFonts w:ascii="Simplified Arabic" w:hAnsi="Simplified Arabic" w:cs="Simplified Arabic"/>
          <w:rtl/>
        </w:rPr>
        <w:t xml:space="preserve"> ، ط 2 ، بغداد ، دار الحكمة للطباعة والنشر ، 1993 ، ص 33 .</w:t>
      </w:r>
    </w:p>
  </w:footnote>
  <w:footnote w:id="51">
    <w:p w:rsidR="00DF5B74" w:rsidRPr="0067221F" w:rsidRDefault="00DF5B74" w:rsidP="00E4155F">
      <w:pPr>
        <w:pStyle w:val="a9"/>
        <w:jc w:val="lowKashida"/>
        <w:rPr>
          <w:rFonts w:ascii="Simplified Arabic" w:hAnsi="Simplified Arabic" w:cs="Simplified Arabic"/>
          <w:rtl/>
          <w:lang w:bidi="ar-IQ"/>
        </w:rPr>
      </w:pPr>
      <w:r w:rsidRPr="0067221F">
        <w:rPr>
          <w:rStyle w:val="ab"/>
          <w:rFonts w:ascii="Simplified Arabic" w:hAnsi="Simplified Arabic" w:cs="Simplified Arabic"/>
        </w:rPr>
        <w:footnoteRef/>
      </w:r>
      <w:r w:rsidRPr="0067221F">
        <w:rPr>
          <w:rFonts w:ascii="Simplified Arabic" w:hAnsi="Simplified Arabic" w:cs="Simplified Arabic"/>
        </w:rPr>
        <w:t>)</w:t>
      </w:r>
      <w:r w:rsidRPr="0067221F">
        <w:rPr>
          <w:rFonts w:ascii="Simplified Arabic" w:hAnsi="Simplified Arabic" w:cs="Simplified Arabic"/>
          <w:rtl/>
        </w:rPr>
        <w:t xml:space="preserve">) </w:t>
      </w:r>
      <w:r w:rsidRPr="0067221F">
        <w:rPr>
          <w:rFonts w:ascii="Simplified Arabic" w:hAnsi="Simplified Arabic" w:cs="Simplified Arabic"/>
          <w:rtl/>
          <w:lang w:bidi="ar-IQ"/>
        </w:rPr>
        <w:t xml:space="preserve"> وجيه محجوب. </w:t>
      </w:r>
      <w:r w:rsidRPr="0067221F">
        <w:rPr>
          <w:rFonts w:ascii="Simplified Arabic" w:hAnsi="Simplified Arabic" w:cs="Simplified Arabic"/>
          <w:u w:val="single"/>
          <w:rtl/>
          <w:lang w:bidi="ar-IQ"/>
        </w:rPr>
        <w:t>طرائق البحث العلمي ومنهاجه في التربية الرياضية</w:t>
      </w:r>
      <w:r w:rsidRPr="0067221F">
        <w:rPr>
          <w:rFonts w:ascii="Simplified Arabic" w:hAnsi="Simplified Arabic" w:cs="Simplified Arabic"/>
          <w:rtl/>
          <w:lang w:bidi="ar-IQ"/>
        </w:rPr>
        <w:t>،ط3 , بغداد،دار الحرية للطباعة والنشر,1993, ص221.</w:t>
      </w:r>
    </w:p>
    <w:p w:rsidR="00DF5B74" w:rsidRDefault="00DF5B74" w:rsidP="00E4155F">
      <w:pPr>
        <w:pStyle w:val="a9"/>
        <w:rPr>
          <w:lang w:bidi="ar-IQ"/>
        </w:rPr>
      </w:pPr>
    </w:p>
  </w:footnote>
  <w:footnote w:id="52">
    <w:p w:rsidR="00DF5B74" w:rsidRDefault="00DF5B74" w:rsidP="00400EE4">
      <w:pPr>
        <w:pStyle w:val="a9"/>
        <w:rPr>
          <w:rtl/>
        </w:rPr>
      </w:pPr>
      <w:r w:rsidRPr="009A3EA1">
        <w:rPr>
          <w:rStyle w:val="ab"/>
          <w:b/>
          <w:bCs/>
          <w:rtl/>
        </w:rPr>
        <w:sym w:font="Symbol" w:char="F0B7"/>
      </w:r>
      <w:r>
        <w:rPr>
          <w:rFonts w:hint="cs"/>
          <w:rtl/>
        </w:rPr>
        <w:t>اجرى الباحث المقابلات الشخصية مع السادة:</w:t>
      </w:r>
    </w:p>
    <w:p w:rsidR="00DF5B74" w:rsidRDefault="00DF5B74" w:rsidP="00400EE4">
      <w:pPr>
        <w:pStyle w:val="a9"/>
        <w:rPr>
          <w:rtl/>
        </w:rPr>
      </w:pPr>
      <w:r>
        <w:rPr>
          <w:rFonts w:hint="cs"/>
          <w:rtl/>
        </w:rPr>
        <w:t>- علي جبار: مدرب منتخب محافظة مبسان بكرة السلة على الكراسي المتحركة.</w:t>
      </w:r>
    </w:p>
    <w:p w:rsidR="00DF5B74" w:rsidRDefault="00DF5B74" w:rsidP="006C7651">
      <w:pPr>
        <w:pStyle w:val="a9"/>
        <w:rPr>
          <w:rtl/>
        </w:rPr>
      </w:pPr>
      <w:r>
        <w:rPr>
          <w:rFonts w:hint="cs"/>
          <w:rtl/>
        </w:rPr>
        <w:t>- مثنى حسين: مدرب منتخب محافظة بابل بكرة السلة على الكراسي المتحركة.</w:t>
      </w:r>
    </w:p>
    <w:p w:rsidR="00DF5B74" w:rsidRDefault="00DF5B74" w:rsidP="006C7651">
      <w:pPr>
        <w:pStyle w:val="a9"/>
      </w:pPr>
      <w:r>
        <w:rPr>
          <w:rFonts w:hint="cs"/>
          <w:rtl/>
        </w:rPr>
        <w:t>- مهند جبار: مدرب المنتخب الوطني بكرة السلة على الكراسي المتحركة.</w:t>
      </w:r>
    </w:p>
  </w:footnote>
  <w:footnote w:id="53">
    <w:p w:rsidR="00DF5B74" w:rsidRDefault="00DF5B74" w:rsidP="000C5C47">
      <w:pPr>
        <w:pStyle w:val="a9"/>
      </w:pPr>
      <w:r w:rsidRPr="009A3EA1">
        <w:rPr>
          <w:rStyle w:val="ab"/>
          <w:b/>
          <w:bCs/>
          <w:rtl/>
        </w:rPr>
        <w:sym w:font="Symbol" w:char="F0B7"/>
      </w:r>
      <w:r>
        <w:rPr>
          <w:rFonts w:hint="cs"/>
          <w:rtl/>
        </w:rPr>
        <w:t>ينظر الملحق (1) .</w:t>
      </w:r>
    </w:p>
  </w:footnote>
  <w:footnote w:id="54">
    <w:p w:rsidR="00DF5B74" w:rsidRDefault="00DF5B74" w:rsidP="000C5C47">
      <w:pPr>
        <w:pStyle w:val="a9"/>
        <w:rPr>
          <w:rtl/>
        </w:rPr>
      </w:pPr>
      <w:r w:rsidRPr="009A3EA1">
        <w:rPr>
          <w:rStyle w:val="ab"/>
          <w:b/>
          <w:bCs/>
          <w:rtl/>
        </w:rPr>
        <w:sym w:font="Symbol" w:char="F0B7"/>
      </w:r>
      <w:r w:rsidRPr="009A3EA1">
        <w:rPr>
          <w:rStyle w:val="ab"/>
          <w:b/>
          <w:bCs/>
          <w:rtl/>
        </w:rPr>
        <w:sym w:font="Symbol" w:char="F0B7"/>
      </w:r>
      <w:r>
        <w:rPr>
          <w:rFonts w:hint="cs"/>
          <w:rtl/>
        </w:rPr>
        <w:t xml:space="preserve">ينظر الملحق (2) . </w:t>
      </w:r>
    </w:p>
    <w:p w:rsidR="00DF5B74" w:rsidRDefault="00DF5B74" w:rsidP="000C5C47">
      <w:pPr>
        <w:pStyle w:val="a9"/>
      </w:pPr>
    </w:p>
  </w:footnote>
  <w:footnote w:id="55">
    <w:p w:rsidR="00DF5B74" w:rsidRDefault="00DF5B74" w:rsidP="000C5C47">
      <w:pPr>
        <w:pStyle w:val="a9"/>
      </w:pPr>
    </w:p>
  </w:footnote>
  <w:footnote w:id="56">
    <w:p w:rsidR="00DF5B74" w:rsidRDefault="00DF5B74" w:rsidP="000C5C47">
      <w:pPr>
        <w:pStyle w:val="a9"/>
      </w:pPr>
      <w:r w:rsidRPr="009A3EA1">
        <w:rPr>
          <w:rStyle w:val="ab"/>
          <w:b/>
          <w:bCs/>
          <w:rtl/>
        </w:rPr>
        <w:sym w:font="Symbol" w:char="F0B7"/>
      </w:r>
      <w:r>
        <w:rPr>
          <w:rFonts w:hint="cs"/>
          <w:rtl/>
        </w:rPr>
        <w:t>ينظر الملحق (3) .</w:t>
      </w:r>
    </w:p>
  </w:footnote>
  <w:footnote w:id="57">
    <w:p w:rsidR="00DF5B74" w:rsidRPr="0067221F" w:rsidRDefault="00DF5B74" w:rsidP="00E4155F">
      <w:pPr>
        <w:pStyle w:val="a9"/>
        <w:jc w:val="lowKashida"/>
        <w:rPr>
          <w:rFonts w:ascii="Simplified Arabic" w:hAnsi="Simplified Arabic" w:cs="Simplified Arabic"/>
        </w:rPr>
      </w:pPr>
      <w:r w:rsidRPr="0067221F">
        <w:rPr>
          <w:rFonts w:ascii="Simplified Arabic" w:hAnsi="Simplified Arabic" w:cs="Simplified Arabic"/>
          <w:vertAlign w:val="superscript"/>
          <w:rtl/>
        </w:rPr>
        <w:t>(</w:t>
      </w:r>
      <w:r w:rsidRPr="0067221F">
        <w:rPr>
          <w:rStyle w:val="ab"/>
          <w:rFonts w:ascii="Simplified Arabic" w:hAnsi="Simplified Arabic" w:cs="Simplified Arabic"/>
        </w:rPr>
        <w:footnoteRef/>
      </w:r>
      <w:r w:rsidRPr="0067221F">
        <w:rPr>
          <w:rFonts w:ascii="Simplified Arabic" w:hAnsi="Simplified Arabic" w:cs="Simplified Arabic"/>
          <w:vertAlign w:val="superscript"/>
          <w:rtl/>
        </w:rPr>
        <w:t>)</w:t>
      </w:r>
      <w:r w:rsidRPr="0067221F">
        <w:rPr>
          <w:rFonts w:ascii="Simplified Arabic" w:hAnsi="Simplified Arabic" w:cs="Simplified Arabic"/>
          <w:rtl/>
        </w:rPr>
        <w:t xml:space="preserve">محمد صبحي حسانين ، </w:t>
      </w:r>
      <w:r w:rsidRPr="0067221F">
        <w:rPr>
          <w:rFonts w:ascii="Simplified Arabic" w:hAnsi="Simplified Arabic" w:cs="Simplified Arabic"/>
          <w:u w:val="single"/>
          <w:rtl/>
        </w:rPr>
        <w:t>القياس والتقويم في التربية البدنية والرياضية</w:t>
      </w:r>
      <w:r w:rsidRPr="0067221F">
        <w:rPr>
          <w:rFonts w:ascii="Simplified Arabic" w:hAnsi="Simplified Arabic" w:cs="Simplified Arabic"/>
          <w:rtl/>
        </w:rPr>
        <w:t xml:space="preserve"> ، ط1 ، القاهرة ، دار الفكر العربي ، 1995 ، ص213 .</w:t>
      </w:r>
    </w:p>
  </w:footnote>
  <w:footnote w:id="58">
    <w:p w:rsidR="00DF5B74" w:rsidRPr="0067221F" w:rsidRDefault="00DF5B74" w:rsidP="00E4155F">
      <w:pPr>
        <w:pStyle w:val="a9"/>
        <w:rPr>
          <w:rFonts w:ascii="Simplified Arabic" w:hAnsi="Simplified Arabic" w:cs="Simplified Arabic"/>
          <w:rtl/>
        </w:rPr>
      </w:pPr>
      <w:r w:rsidRPr="0067221F">
        <w:rPr>
          <w:rStyle w:val="ab"/>
          <w:rFonts w:ascii="Simplified Arabic" w:hAnsi="Simplified Arabic" w:cs="Simplified Arabic"/>
        </w:rPr>
        <w:footnoteRef/>
      </w:r>
      <w:r w:rsidRPr="0067221F">
        <w:rPr>
          <w:rFonts w:ascii="Simplified Arabic" w:hAnsi="Simplified Arabic" w:cs="Simplified Arabic"/>
          <w:lang w:bidi="ar-IQ"/>
        </w:rPr>
        <w:t>)</w:t>
      </w:r>
      <w:r w:rsidRPr="0067221F">
        <w:rPr>
          <w:rFonts w:ascii="Simplified Arabic" w:hAnsi="Simplified Arabic" w:cs="Simplified Arabic"/>
          <w:rtl/>
          <w:lang w:bidi="ar-IQ"/>
        </w:rPr>
        <w:t xml:space="preserve">) </w:t>
      </w:r>
      <w:r w:rsidRPr="0067221F">
        <w:rPr>
          <w:rFonts w:ascii="Simplified Arabic" w:hAnsi="Simplified Arabic" w:cs="Simplified Arabic"/>
          <w:rtl/>
        </w:rPr>
        <w:t xml:space="preserve">قاسم المندلاوي (وآخرون) </w:t>
      </w:r>
      <w:r w:rsidRPr="0067221F">
        <w:rPr>
          <w:rFonts w:ascii="Simplified Arabic" w:hAnsi="Simplified Arabic" w:cs="Simplified Arabic"/>
        </w:rPr>
        <w:t>:</w:t>
      </w:r>
      <w:r w:rsidRPr="0067221F">
        <w:rPr>
          <w:rFonts w:ascii="Simplified Arabic" w:hAnsi="Simplified Arabic" w:cs="Simplified Arabic"/>
          <w:u w:val="single"/>
          <w:rtl/>
        </w:rPr>
        <w:t>الاختبارات والقياس والتقويم في التربية الرياضية</w:t>
      </w:r>
      <w:r w:rsidRPr="0067221F">
        <w:rPr>
          <w:rFonts w:ascii="Simplified Arabic" w:hAnsi="Simplified Arabic" w:cs="Simplified Arabic"/>
          <w:rtl/>
        </w:rPr>
        <w:t>، بغداد، دار الحكمة،</w:t>
      </w:r>
      <w:r w:rsidRPr="0067221F">
        <w:rPr>
          <w:rFonts w:ascii="Simplified Arabic" w:hAnsi="Simplified Arabic" w:cs="Simplified Arabic"/>
          <w:color w:val="000000"/>
          <w:rtl/>
        </w:rPr>
        <w:t>1989،</w:t>
      </w:r>
      <w:r w:rsidRPr="0067221F">
        <w:rPr>
          <w:rFonts w:ascii="Simplified Arabic" w:hAnsi="Simplified Arabic" w:cs="Simplified Arabic"/>
          <w:rtl/>
        </w:rPr>
        <w:t>ص107.</w:t>
      </w:r>
    </w:p>
  </w:footnote>
  <w:footnote w:id="59">
    <w:p w:rsidR="00DF5B74" w:rsidRPr="0067221F" w:rsidRDefault="00DF5B74" w:rsidP="00E4155F">
      <w:pPr>
        <w:pStyle w:val="a9"/>
        <w:rPr>
          <w:rFonts w:ascii="Simplified Arabic" w:hAnsi="Simplified Arabic" w:cs="Simplified Arabic"/>
          <w:rtl/>
        </w:rPr>
      </w:pPr>
      <w:r w:rsidRPr="0067221F">
        <w:rPr>
          <w:rStyle w:val="ab"/>
          <w:rFonts w:ascii="Simplified Arabic" w:hAnsi="Simplified Arabic" w:cs="Simplified Arabic"/>
          <w:b/>
          <w:bCs/>
          <w:rtl/>
        </w:rPr>
        <w:sym w:font="Symbol" w:char="F0B7"/>
      </w:r>
      <w:r w:rsidRPr="0067221F">
        <w:rPr>
          <w:rFonts w:ascii="Simplified Arabic" w:hAnsi="Simplified Arabic" w:cs="Simplified Arabic"/>
          <w:rtl/>
        </w:rPr>
        <w:t xml:space="preserve"> تشكل فريق العمل المساعد من السادة المدرجة أسمائهم أدناه :</w:t>
      </w:r>
    </w:p>
    <w:p w:rsidR="00DF5B74" w:rsidRPr="0067221F" w:rsidRDefault="00DF5B74" w:rsidP="00E4155F">
      <w:pPr>
        <w:pStyle w:val="a9"/>
        <w:rPr>
          <w:rFonts w:ascii="Simplified Arabic" w:hAnsi="Simplified Arabic" w:cs="Simplified Arabic"/>
          <w:rtl/>
        </w:rPr>
      </w:pPr>
      <w:r w:rsidRPr="0067221F">
        <w:rPr>
          <w:rFonts w:ascii="Simplified Arabic" w:hAnsi="Simplified Arabic" w:cs="Simplified Arabic"/>
          <w:rtl/>
        </w:rPr>
        <w:t xml:space="preserve">م.د.وسلم رياض حسين      تعلم حركي - الكرة الطائرة </w:t>
      </w:r>
      <w:r>
        <w:rPr>
          <w:rFonts w:ascii="Simplified Arabic" w:hAnsi="Simplified Arabic" w:cs="Simplified Arabic" w:hint="cs"/>
          <w:rtl/>
        </w:rPr>
        <w:t xml:space="preserve">      كلية التربية الرياضية      جامعة بابل</w:t>
      </w:r>
    </w:p>
    <w:p w:rsidR="00DF5B74" w:rsidRPr="0067221F" w:rsidRDefault="00DF5B74" w:rsidP="00E4155F">
      <w:pPr>
        <w:pStyle w:val="a9"/>
        <w:rPr>
          <w:rFonts w:ascii="Simplified Arabic" w:hAnsi="Simplified Arabic" w:cs="Simplified Arabic"/>
          <w:rtl/>
        </w:rPr>
      </w:pPr>
      <w:r w:rsidRPr="0067221F">
        <w:rPr>
          <w:rFonts w:ascii="Simplified Arabic" w:hAnsi="Simplified Arabic" w:cs="Simplified Arabic"/>
          <w:rtl/>
        </w:rPr>
        <w:t xml:space="preserve">م. ناجي مطشر عزت       تعلم حركي _كرة يد              </w:t>
      </w:r>
      <w:r>
        <w:rPr>
          <w:rFonts w:ascii="Simplified Arabic" w:hAnsi="Simplified Arabic" w:cs="Simplified Arabic" w:hint="cs"/>
          <w:rtl/>
        </w:rPr>
        <w:t>كلية التربية الرياضية      جامعة ميسان</w:t>
      </w:r>
    </w:p>
    <w:p w:rsidR="00DF5B74" w:rsidRPr="0067221F" w:rsidRDefault="00DF5B74" w:rsidP="00B164D6">
      <w:pPr>
        <w:pStyle w:val="a9"/>
        <w:rPr>
          <w:rFonts w:ascii="Simplified Arabic" w:hAnsi="Simplified Arabic" w:cs="Simplified Arabic"/>
          <w:rtl/>
        </w:rPr>
      </w:pPr>
      <w:r w:rsidRPr="0067221F">
        <w:rPr>
          <w:rFonts w:ascii="Simplified Arabic" w:hAnsi="Simplified Arabic" w:cs="Simplified Arabic"/>
          <w:rtl/>
        </w:rPr>
        <w:t>م.</w:t>
      </w:r>
      <w:r>
        <w:rPr>
          <w:rFonts w:ascii="Simplified Arabic" w:hAnsi="Simplified Arabic" w:cs="Simplified Arabic" w:hint="cs"/>
          <w:rtl/>
        </w:rPr>
        <w:t>د</w:t>
      </w:r>
      <w:r w:rsidRPr="0067221F">
        <w:rPr>
          <w:rFonts w:ascii="Simplified Arabic" w:hAnsi="Simplified Arabic" w:cs="Simplified Arabic"/>
          <w:rtl/>
        </w:rPr>
        <w:t xml:space="preserve"> ماهر عبد الله سلمان    بايوميكانيك – ساحة وميدان    </w:t>
      </w:r>
      <w:r>
        <w:rPr>
          <w:rFonts w:ascii="Simplified Arabic" w:hAnsi="Simplified Arabic" w:cs="Simplified Arabic" w:hint="cs"/>
          <w:rtl/>
        </w:rPr>
        <w:t xml:space="preserve"> </w:t>
      </w:r>
      <w:r w:rsidRPr="0067221F">
        <w:rPr>
          <w:rFonts w:ascii="Simplified Arabic" w:hAnsi="Simplified Arabic" w:cs="Simplified Arabic"/>
          <w:rtl/>
        </w:rPr>
        <w:t xml:space="preserve"> </w:t>
      </w:r>
      <w:r>
        <w:rPr>
          <w:rFonts w:ascii="Simplified Arabic" w:hAnsi="Simplified Arabic" w:cs="Simplified Arabic" w:hint="cs"/>
          <w:rtl/>
        </w:rPr>
        <w:t>كلية التربية الرياضية       جامعة ميسان</w:t>
      </w:r>
      <w:r w:rsidRPr="0067221F">
        <w:rPr>
          <w:rFonts w:ascii="Simplified Arabic" w:hAnsi="Simplified Arabic" w:cs="Simplified Arabic"/>
          <w:rtl/>
        </w:rPr>
        <w:t xml:space="preserve">          </w:t>
      </w:r>
    </w:p>
    <w:p w:rsidR="00DF5B74" w:rsidRPr="0067221F" w:rsidRDefault="00DF5B74" w:rsidP="00E4155F">
      <w:pPr>
        <w:pStyle w:val="a9"/>
        <w:rPr>
          <w:rFonts w:ascii="Simplified Arabic" w:hAnsi="Simplified Arabic" w:cs="Simplified Arabic"/>
          <w:rtl/>
        </w:rPr>
      </w:pPr>
    </w:p>
    <w:p w:rsidR="00DF5B74" w:rsidRPr="0067221F" w:rsidRDefault="00DF5B74" w:rsidP="00E4155F">
      <w:pPr>
        <w:pStyle w:val="a9"/>
        <w:rPr>
          <w:rFonts w:ascii="Simplified Arabic" w:hAnsi="Simplified Arabic" w:cs="Simplified Arabic"/>
        </w:rPr>
      </w:pPr>
    </w:p>
  </w:footnote>
  <w:footnote w:id="60">
    <w:p w:rsidR="00DF5B74" w:rsidRPr="0067221F" w:rsidRDefault="00DF5B74" w:rsidP="00B167A8">
      <w:pPr>
        <w:pStyle w:val="a9"/>
        <w:rPr>
          <w:rFonts w:ascii="Simplified Arabic" w:hAnsi="Simplified Arabic" w:cs="Simplified Arabic"/>
          <w:rtl/>
        </w:rPr>
      </w:pPr>
      <w:r w:rsidRPr="00BB1F8E">
        <w:rPr>
          <w:rFonts w:ascii="Simplified Arabic" w:hAnsi="Simplified Arabic" w:cs="Simplified Arabic" w:hint="cs"/>
          <w:rtl/>
        </w:rPr>
        <w:t>(1</w:t>
      </w:r>
      <w:r>
        <w:rPr>
          <w:rFonts w:ascii="Simplified Arabic" w:hAnsi="Simplified Arabic" w:cs="Simplified Arabic"/>
          <w:rtl/>
        </w:rPr>
        <w:t xml:space="preserve">) </w:t>
      </w:r>
      <w:r w:rsidRPr="0067221F">
        <w:rPr>
          <w:rFonts w:ascii="Simplified Arabic" w:hAnsi="Simplified Arabic" w:cs="Simplified Arabic"/>
          <w:rtl/>
        </w:rPr>
        <w:t xml:space="preserve">مصطفى حسين باهي . </w:t>
      </w:r>
      <w:r w:rsidRPr="0067221F">
        <w:rPr>
          <w:rFonts w:ascii="Simplified Arabic" w:hAnsi="Simplified Arabic" w:cs="Simplified Arabic"/>
          <w:u w:val="single"/>
          <w:rtl/>
        </w:rPr>
        <w:t>المعاملات العلمية بين النظرية والتطبيق</w:t>
      </w:r>
      <w:r w:rsidRPr="0067221F">
        <w:rPr>
          <w:rFonts w:ascii="Simplified Arabic" w:hAnsi="Simplified Arabic" w:cs="Simplified Arabic"/>
          <w:rtl/>
        </w:rPr>
        <w:t>، ط1، القاهرة، مركز الكتاب والنشر، 1999، ص24 .</w:t>
      </w:r>
    </w:p>
  </w:footnote>
  <w:footnote w:id="61">
    <w:p w:rsidR="00DF5B74" w:rsidRDefault="00DF5B74" w:rsidP="00B167A8">
      <w:pPr>
        <w:pStyle w:val="a9"/>
        <w:rPr>
          <w:rFonts w:ascii="Simplified Arabic" w:hAnsi="Simplified Arabic" w:cs="Simplified Arabic"/>
          <w:b/>
          <w:bCs/>
          <w:sz w:val="24"/>
          <w:szCs w:val="24"/>
          <w:rtl/>
          <w:lang w:bidi="ar-IQ"/>
        </w:rPr>
      </w:pPr>
      <w:r w:rsidRPr="0067221F">
        <w:rPr>
          <w:rStyle w:val="ab"/>
          <w:rFonts w:ascii="Simplified Arabic" w:hAnsi="Simplified Arabic" w:cs="Simplified Arabic"/>
        </w:rPr>
        <w:footnoteRef/>
      </w:r>
      <w:r w:rsidRPr="0067221F">
        <w:rPr>
          <w:rFonts w:ascii="Simplified Arabic" w:hAnsi="Simplified Arabic" w:cs="Simplified Arabic"/>
        </w:rPr>
        <w:t>)</w:t>
      </w:r>
      <w:r w:rsidRPr="0067221F">
        <w:rPr>
          <w:rFonts w:ascii="Simplified Arabic" w:hAnsi="Simplified Arabic" w:cs="Simplified Arabic"/>
          <w:rtl/>
        </w:rPr>
        <w:t xml:space="preserve">) </w:t>
      </w:r>
      <w:r w:rsidRPr="0067221F">
        <w:rPr>
          <w:rFonts w:ascii="Simplified Arabic" w:hAnsi="Simplified Arabic" w:cs="Simplified Arabic"/>
          <w:rtl/>
          <w:lang w:bidi="ar-IQ"/>
        </w:rPr>
        <w:t xml:space="preserve">ليلى السيد فرحات. </w:t>
      </w:r>
      <w:r w:rsidRPr="0067221F">
        <w:rPr>
          <w:rFonts w:ascii="Simplified Arabic" w:hAnsi="Simplified Arabic" w:cs="Simplified Arabic"/>
          <w:u w:val="single"/>
          <w:rtl/>
          <w:lang w:bidi="ar-IQ"/>
        </w:rPr>
        <w:t>القياس والاختبار في التربية الرياضية</w:t>
      </w:r>
      <w:r w:rsidRPr="0067221F">
        <w:rPr>
          <w:rFonts w:ascii="Simplified Arabic" w:hAnsi="Simplified Arabic" w:cs="Simplified Arabic"/>
          <w:rtl/>
          <w:lang w:bidi="ar-IQ"/>
        </w:rPr>
        <w:t>, القاهرة, مركز الكتاب للنشر,2001, ص144.</w:t>
      </w:r>
    </w:p>
  </w:footnote>
  <w:footnote w:id="62">
    <w:p w:rsidR="00DF5B74" w:rsidRPr="0067221F" w:rsidRDefault="00DF5B74" w:rsidP="00B167A8">
      <w:pPr>
        <w:pStyle w:val="a9"/>
        <w:rPr>
          <w:rFonts w:ascii="Simplified Arabic" w:hAnsi="Simplified Arabic" w:cs="Simplified Arabic"/>
          <w:rtl/>
          <w:lang w:bidi="ar-IQ"/>
        </w:rPr>
      </w:pPr>
      <w:r w:rsidRPr="0067221F">
        <w:rPr>
          <w:rStyle w:val="ab"/>
          <w:rFonts w:ascii="Simplified Arabic" w:hAnsi="Simplified Arabic" w:cs="Simplified Arabic"/>
        </w:rPr>
        <w:footnoteRef/>
      </w:r>
      <w:r w:rsidRPr="0067221F">
        <w:rPr>
          <w:rFonts w:ascii="Simplified Arabic" w:hAnsi="Simplified Arabic" w:cs="Simplified Arabic"/>
          <w:lang w:bidi="ar-IQ"/>
        </w:rPr>
        <w:t>)</w:t>
      </w:r>
      <w:r w:rsidRPr="0067221F">
        <w:rPr>
          <w:rFonts w:ascii="Simplified Arabic" w:hAnsi="Simplified Arabic" w:cs="Simplified Arabic"/>
          <w:rtl/>
          <w:lang w:bidi="ar-IQ"/>
        </w:rPr>
        <w:t>) مصطفى حسين باهي</w:t>
      </w:r>
      <w:r w:rsidRPr="0067221F">
        <w:rPr>
          <w:rFonts w:ascii="Simplified Arabic" w:hAnsi="Simplified Arabic" w:cs="Simplified Arabic" w:hint="cs"/>
          <w:rtl/>
          <w:lang w:bidi="ar-IQ"/>
        </w:rPr>
        <w:t xml:space="preserve">. </w:t>
      </w:r>
      <w:r w:rsidRPr="0067221F">
        <w:rPr>
          <w:rFonts w:ascii="Simplified Arabic" w:hAnsi="Simplified Arabic" w:cs="Simplified Arabic"/>
          <w:u w:val="single"/>
          <w:rtl/>
          <w:lang w:bidi="ar-IQ"/>
        </w:rPr>
        <w:t>المصدر السابق</w:t>
      </w:r>
      <w:r w:rsidRPr="0067221F">
        <w:rPr>
          <w:rFonts w:ascii="Simplified Arabic" w:hAnsi="Simplified Arabic" w:cs="Simplified Arabic" w:hint="cs"/>
          <w:u w:val="single"/>
          <w:rtl/>
          <w:lang w:bidi="ar-IQ"/>
        </w:rPr>
        <w:t xml:space="preserve"> نفسه</w:t>
      </w:r>
      <w:r w:rsidRPr="0067221F">
        <w:rPr>
          <w:rFonts w:ascii="Simplified Arabic" w:hAnsi="Simplified Arabic" w:cs="Simplified Arabic"/>
          <w:rtl/>
          <w:lang w:bidi="ar-IQ"/>
        </w:rPr>
        <w:t>, 1999, ص</w:t>
      </w:r>
      <w:r w:rsidRPr="0067221F">
        <w:rPr>
          <w:rFonts w:ascii="Simplified Arabic" w:hAnsi="Simplified Arabic" w:cs="Simplified Arabic" w:hint="cs"/>
          <w:rtl/>
          <w:lang w:bidi="ar-IQ"/>
        </w:rPr>
        <w:t>64</w:t>
      </w:r>
      <w:r w:rsidRPr="0067221F">
        <w:rPr>
          <w:rFonts w:ascii="Simplified Arabic" w:hAnsi="Simplified Arabic" w:cs="Simplified Arabic"/>
          <w:rtl/>
          <w:lang w:bidi="ar-IQ"/>
        </w:rPr>
        <w:t>.</w:t>
      </w:r>
    </w:p>
    <w:p w:rsidR="00DF5B74" w:rsidRPr="009E5C80" w:rsidRDefault="00DF5B74" w:rsidP="00B167A8">
      <w:pPr>
        <w:pStyle w:val="a9"/>
        <w:rPr>
          <w:rFonts w:ascii="Simplified Arabic" w:hAnsi="Simplified Arabic" w:cs="Simplified Arabic"/>
          <w:rtl/>
          <w:lang w:bidi="ar-IQ"/>
        </w:rPr>
      </w:pPr>
      <w:r w:rsidRPr="009E5C80">
        <w:rPr>
          <w:rFonts w:ascii="Simplified Arabic" w:hAnsi="Simplified Arabic" w:cs="Simplified Arabic" w:hint="cs"/>
          <w:rtl/>
          <w:lang w:bidi="ar-IQ"/>
        </w:rPr>
        <w:t>*ينظر الملحق (4).</w:t>
      </w:r>
    </w:p>
  </w:footnote>
  <w:footnote w:id="63">
    <w:p w:rsidR="00DF5B74" w:rsidRPr="0067221F" w:rsidRDefault="00DF5B74" w:rsidP="00B167A8">
      <w:pPr>
        <w:pStyle w:val="a9"/>
        <w:rPr>
          <w:rFonts w:ascii="Simplified Arabic" w:hAnsi="Simplified Arabic" w:cs="Simplified Arabic"/>
          <w:rtl/>
        </w:rPr>
      </w:pPr>
      <w:r w:rsidRPr="0067221F">
        <w:rPr>
          <w:rStyle w:val="ab"/>
          <w:rFonts w:ascii="Simplified Arabic" w:hAnsi="Simplified Arabic" w:cs="Simplified Arabic"/>
          <w:b/>
          <w:bCs/>
          <w:rtl/>
        </w:rPr>
        <w:sym w:font="Symbol" w:char="F0B7"/>
      </w:r>
      <w:r>
        <w:rPr>
          <w:rFonts w:ascii="Simplified Arabic" w:hAnsi="Simplified Arabic" w:cs="Simplified Arabic" w:hint="cs"/>
          <w:rtl/>
        </w:rPr>
        <w:t>السادة المحكمين هما</w:t>
      </w:r>
      <w:r w:rsidRPr="0067221F">
        <w:rPr>
          <w:rFonts w:ascii="Simplified Arabic" w:hAnsi="Simplified Arabic" w:cs="Simplified Arabic"/>
          <w:rtl/>
        </w:rPr>
        <w:t xml:space="preserve"> :</w:t>
      </w:r>
    </w:p>
    <w:p w:rsidR="00DF5B74" w:rsidRPr="0067221F" w:rsidRDefault="00DF5B74" w:rsidP="00B167A8">
      <w:pPr>
        <w:pStyle w:val="a9"/>
        <w:rPr>
          <w:rFonts w:ascii="Simplified Arabic" w:hAnsi="Simplified Arabic" w:cs="Simplified Arabic"/>
          <w:rtl/>
        </w:rPr>
      </w:pPr>
      <w:r w:rsidRPr="0067221F">
        <w:rPr>
          <w:rFonts w:ascii="Simplified Arabic" w:hAnsi="Simplified Arabic" w:cs="Simplified Arabic"/>
          <w:rtl/>
        </w:rPr>
        <w:t xml:space="preserve">ناجي مطشر عزت       </w:t>
      </w:r>
      <w:r>
        <w:rPr>
          <w:rFonts w:ascii="Simplified Arabic" w:hAnsi="Simplified Arabic" w:cs="Simplified Arabic" w:hint="cs"/>
          <w:rtl/>
        </w:rPr>
        <w:t>ماجستير تربية رياضية      جامعة بابل       كرة يد</w:t>
      </w:r>
    </w:p>
    <w:p w:rsidR="00DF5B74" w:rsidRPr="0067221F" w:rsidRDefault="00DF5B74" w:rsidP="00B167A8">
      <w:pPr>
        <w:pStyle w:val="a9"/>
        <w:rPr>
          <w:rFonts w:ascii="Simplified Arabic" w:hAnsi="Simplified Arabic" w:cs="Simplified Arabic"/>
          <w:rtl/>
        </w:rPr>
      </w:pPr>
      <w:r>
        <w:rPr>
          <w:rFonts w:ascii="Simplified Arabic" w:hAnsi="Simplified Arabic" w:cs="Simplified Arabic" w:hint="cs"/>
          <w:rtl/>
        </w:rPr>
        <w:t>مثنى حسين             بكلوريوس تربية رياضية      جامعة بابل       مدرب كرة سلة</w:t>
      </w:r>
    </w:p>
    <w:p w:rsidR="00DF5B74" w:rsidRPr="0067221F" w:rsidRDefault="00DF5B74" w:rsidP="00B167A8">
      <w:pPr>
        <w:pStyle w:val="a9"/>
        <w:rPr>
          <w:rFonts w:ascii="Simplified Arabic" w:hAnsi="Simplified Arabic" w:cs="Simplified Arabic"/>
          <w:rtl/>
        </w:rPr>
      </w:pPr>
    </w:p>
    <w:p w:rsidR="00DF5B74" w:rsidRPr="0067221F" w:rsidRDefault="00DF5B74" w:rsidP="00B167A8">
      <w:pPr>
        <w:pStyle w:val="a9"/>
        <w:rPr>
          <w:rFonts w:ascii="Simplified Arabic" w:hAnsi="Simplified Arabic" w:cs="Simplified Arabic"/>
        </w:rPr>
      </w:pPr>
    </w:p>
  </w:footnote>
  <w:footnote w:id="64">
    <w:p w:rsidR="00DF5B74" w:rsidRPr="00491CD2" w:rsidRDefault="00DF5B74" w:rsidP="00E4155F">
      <w:pPr>
        <w:pStyle w:val="a9"/>
        <w:rPr>
          <w:rFonts w:ascii="Simplified Arabic" w:hAnsi="Simplified Arabic" w:cs="Simplified Arabic"/>
        </w:rPr>
      </w:pPr>
      <w:r w:rsidRPr="00491CD2">
        <w:rPr>
          <w:rStyle w:val="ab"/>
          <w:rFonts w:ascii="Simplified Arabic" w:hAnsi="Simplified Arabic" w:cs="Simplified Arabic"/>
          <w:b/>
          <w:bCs/>
          <w:rtl/>
        </w:rPr>
        <w:sym w:font="Symbol" w:char="F0B7"/>
      </w:r>
      <w:r w:rsidRPr="00491CD2">
        <w:rPr>
          <w:rFonts w:ascii="Simplified Arabic" w:hAnsi="Simplified Arabic" w:cs="Simplified Arabic"/>
          <w:rtl/>
        </w:rPr>
        <w:t xml:space="preserve"> قام الباحث بتصميم اختبار تحمل القدرة  .</w:t>
      </w:r>
    </w:p>
  </w:footnote>
  <w:footnote w:id="65">
    <w:p w:rsidR="00DF5B74" w:rsidRDefault="00DF5B74" w:rsidP="00363823">
      <w:pPr>
        <w:pStyle w:val="a9"/>
        <w:rPr>
          <w:rFonts w:ascii="Simplified Arabic" w:hAnsi="Simplified Arabic" w:cs="Simplified Arabic"/>
          <w:rtl/>
          <w:lang w:bidi="ar-IQ"/>
        </w:rPr>
      </w:pPr>
      <w:r w:rsidRPr="0067221F">
        <w:rPr>
          <w:rFonts w:ascii="Simplified Arabic" w:hAnsi="Simplified Arabic" w:cs="Simplified Arabic"/>
          <w:lang w:bidi="ar-IQ"/>
        </w:rPr>
        <w:t>(</w:t>
      </w:r>
      <w:r w:rsidRPr="0067221F">
        <w:rPr>
          <w:rStyle w:val="ab"/>
          <w:rFonts w:ascii="Simplified Arabic" w:hAnsi="Simplified Arabic" w:cs="Simplified Arabic"/>
        </w:rPr>
        <w:footnoteRef/>
      </w:r>
      <w:r w:rsidRPr="0067221F">
        <w:rPr>
          <w:rFonts w:ascii="Simplified Arabic" w:hAnsi="Simplified Arabic" w:cs="Simplified Arabic"/>
          <w:lang w:bidi="ar-IQ"/>
        </w:rPr>
        <w:t>)</w:t>
      </w:r>
      <w:r>
        <w:rPr>
          <w:rFonts w:ascii="Simplified Arabic" w:hAnsi="Simplified Arabic" w:cs="Simplified Arabic" w:hint="cs"/>
          <w:rtl/>
          <w:lang w:bidi="ar-IQ"/>
        </w:rPr>
        <w:t xml:space="preserve"> محمد العربي شمعون ، ماجدة اسماعيل .</w:t>
      </w:r>
      <w:r w:rsidRPr="00363823">
        <w:rPr>
          <w:rFonts w:ascii="Simplified Arabic" w:hAnsi="Simplified Arabic" w:cs="Simplified Arabic" w:hint="cs"/>
          <w:u w:val="single"/>
          <w:rtl/>
          <w:lang w:bidi="ar-IQ"/>
        </w:rPr>
        <w:t>القياس العقلي في المجال الرياضي</w:t>
      </w:r>
      <w:r>
        <w:rPr>
          <w:rFonts w:ascii="Simplified Arabic" w:hAnsi="Simplified Arabic" w:cs="Simplified Arabic" w:hint="cs"/>
          <w:rtl/>
          <w:lang w:bidi="ar-IQ"/>
        </w:rPr>
        <w:t xml:space="preserve"> ، القاهرة ، دار الفكر العربي ، 1999 ، ص114 .</w:t>
      </w:r>
    </w:p>
    <w:p w:rsidR="00DF5B74" w:rsidRPr="0067221F" w:rsidRDefault="00DF5B74" w:rsidP="00363823">
      <w:pPr>
        <w:pStyle w:val="a9"/>
        <w:rPr>
          <w:rFonts w:ascii="Simplified Arabic" w:hAnsi="Simplified Arabic" w:cs="Simplified Arabic"/>
          <w:rtl/>
          <w:lang w:bidi="ar-IQ"/>
        </w:rPr>
      </w:pPr>
      <w:r>
        <w:rPr>
          <w:rFonts w:ascii="Simplified Arabic" w:hAnsi="Simplified Arabic" w:cs="Simplified Arabic" w:hint="cs"/>
          <w:rtl/>
          <w:lang w:bidi="ar-IQ"/>
        </w:rPr>
        <w:t>-قام الباحث بتعديل الاختبار ليتلائم مع عينة البحث.</w:t>
      </w:r>
    </w:p>
  </w:footnote>
  <w:footnote w:id="66">
    <w:p w:rsidR="00DF5B74" w:rsidRDefault="00DF5B74" w:rsidP="00363823">
      <w:pPr>
        <w:pStyle w:val="a9"/>
        <w:rPr>
          <w:rFonts w:ascii="Simplified Arabic" w:hAnsi="Simplified Arabic" w:cs="Simplified Arabic"/>
          <w:rtl/>
          <w:lang w:bidi="ar-IQ"/>
        </w:rPr>
      </w:pPr>
      <w:r w:rsidRPr="0067221F">
        <w:rPr>
          <w:rFonts w:ascii="Simplified Arabic" w:hAnsi="Simplified Arabic" w:cs="Simplified Arabic"/>
          <w:lang w:bidi="ar-IQ"/>
        </w:rPr>
        <w:t>(</w:t>
      </w:r>
      <w:r w:rsidRPr="0067221F">
        <w:rPr>
          <w:rStyle w:val="ab"/>
          <w:rFonts w:ascii="Simplified Arabic" w:hAnsi="Simplified Arabic" w:cs="Simplified Arabic"/>
        </w:rPr>
        <w:footnoteRef/>
      </w:r>
      <w:r w:rsidRPr="0067221F">
        <w:rPr>
          <w:rFonts w:ascii="Simplified Arabic" w:hAnsi="Simplified Arabic" w:cs="Simplified Arabic"/>
          <w:lang w:bidi="ar-IQ"/>
        </w:rPr>
        <w:t>)</w:t>
      </w:r>
      <w:r>
        <w:rPr>
          <w:rFonts w:ascii="Simplified Arabic" w:hAnsi="Simplified Arabic" w:cs="Simplified Arabic" w:hint="cs"/>
          <w:rtl/>
          <w:lang w:bidi="ar-IQ"/>
        </w:rPr>
        <w:t>محمد العربي شمعون ، ماجدة اسماعيل .</w:t>
      </w:r>
      <w:r w:rsidRPr="00363823">
        <w:rPr>
          <w:rFonts w:ascii="Simplified Arabic" w:hAnsi="Simplified Arabic" w:cs="Simplified Arabic" w:hint="cs"/>
          <w:u w:val="single"/>
          <w:rtl/>
          <w:lang w:bidi="ar-IQ"/>
        </w:rPr>
        <w:t>القياس العقلي في المجال الرياضي</w:t>
      </w:r>
      <w:r>
        <w:rPr>
          <w:rFonts w:ascii="Simplified Arabic" w:hAnsi="Simplified Arabic" w:cs="Simplified Arabic" w:hint="cs"/>
          <w:rtl/>
          <w:lang w:bidi="ar-IQ"/>
        </w:rPr>
        <w:t xml:space="preserve"> ، القاهرة ، دار الفكر العربي ، 1999 ، ص115 .</w:t>
      </w:r>
    </w:p>
    <w:p w:rsidR="00DF5B74" w:rsidRPr="0067221F" w:rsidRDefault="00DF5B74" w:rsidP="00363823">
      <w:pPr>
        <w:pStyle w:val="a9"/>
        <w:rPr>
          <w:rFonts w:ascii="Simplified Arabic" w:hAnsi="Simplified Arabic" w:cs="Simplified Arabic"/>
          <w:rtl/>
          <w:lang w:bidi="ar-IQ"/>
        </w:rPr>
      </w:pPr>
      <w:r>
        <w:rPr>
          <w:rFonts w:ascii="Simplified Arabic" w:hAnsi="Simplified Arabic" w:cs="Simplified Arabic" w:hint="cs"/>
          <w:rtl/>
          <w:lang w:bidi="ar-IQ"/>
        </w:rPr>
        <w:t>-قام الباحث بتعديل الاختبار ليتلائم مع عينة البحث.</w:t>
      </w:r>
    </w:p>
  </w:footnote>
  <w:footnote w:id="67">
    <w:p w:rsidR="00DF5B74" w:rsidRPr="0067221F" w:rsidRDefault="00DF5B74" w:rsidP="00E4155F">
      <w:pPr>
        <w:pStyle w:val="a9"/>
        <w:rPr>
          <w:rFonts w:ascii="Simplified Arabic" w:hAnsi="Simplified Arabic" w:cs="Simplified Arabic"/>
          <w:rtl/>
          <w:lang w:bidi="ar-IQ"/>
        </w:rPr>
      </w:pPr>
      <w:r w:rsidRPr="0067221F">
        <w:rPr>
          <w:rFonts w:ascii="Simplified Arabic" w:hAnsi="Simplified Arabic" w:cs="Simplified Arabic"/>
          <w:lang w:bidi="ar-IQ"/>
        </w:rPr>
        <w:t>(</w:t>
      </w:r>
      <w:r w:rsidRPr="0067221F">
        <w:rPr>
          <w:rStyle w:val="ab"/>
          <w:rFonts w:ascii="Simplified Arabic" w:hAnsi="Simplified Arabic" w:cs="Simplified Arabic"/>
        </w:rPr>
        <w:footnoteRef/>
      </w:r>
      <w:r w:rsidRPr="0067221F">
        <w:rPr>
          <w:rFonts w:ascii="Simplified Arabic" w:hAnsi="Simplified Arabic" w:cs="Simplified Arabic"/>
          <w:lang w:bidi="ar-IQ"/>
        </w:rPr>
        <w:t>)</w:t>
      </w:r>
      <w:r>
        <w:rPr>
          <w:rFonts w:ascii="Simplified Arabic" w:hAnsi="Simplified Arabic" w:cs="Simplified Arabic" w:hint="cs"/>
          <w:rtl/>
          <w:lang w:bidi="ar-IQ"/>
        </w:rPr>
        <w:t>رواء علاوي كاظم. المعرفة في لعبة كرة السلة وعلاقتها بالأداء المهاري الهجومي في اللعبة ذاتها، اطروحة دكتوراه ، كلية التربية الرياضية ، جامعة البصرة ،2006،ص52</w:t>
      </w:r>
      <w:r w:rsidRPr="0067221F">
        <w:rPr>
          <w:rFonts w:ascii="Simplified Arabic" w:hAnsi="Simplified Arabic" w:cs="Simplified Arabic"/>
          <w:rtl/>
          <w:lang w:bidi="ar-IQ"/>
        </w:rPr>
        <w:t>.</w:t>
      </w:r>
    </w:p>
  </w:footnote>
  <w:footnote w:id="68">
    <w:p w:rsidR="00DF5B74" w:rsidRPr="0067221F" w:rsidRDefault="00DF5B74" w:rsidP="00E64735">
      <w:pPr>
        <w:pStyle w:val="a9"/>
        <w:rPr>
          <w:rFonts w:ascii="Simplified Arabic" w:hAnsi="Simplified Arabic" w:cs="Simplified Arabic"/>
          <w:rtl/>
          <w:lang w:bidi="ar-IQ"/>
        </w:rPr>
      </w:pPr>
      <w:r w:rsidRPr="0067221F">
        <w:rPr>
          <w:rFonts w:ascii="Simplified Arabic" w:hAnsi="Simplified Arabic" w:cs="Simplified Arabic"/>
          <w:lang w:bidi="ar-IQ"/>
        </w:rPr>
        <w:t>(</w:t>
      </w:r>
      <w:r w:rsidRPr="0067221F">
        <w:rPr>
          <w:rStyle w:val="ab"/>
          <w:rFonts w:ascii="Simplified Arabic" w:hAnsi="Simplified Arabic" w:cs="Simplified Arabic"/>
        </w:rPr>
        <w:footnoteRef/>
      </w:r>
      <w:r w:rsidRPr="0067221F">
        <w:rPr>
          <w:rFonts w:ascii="Simplified Arabic" w:hAnsi="Simplified Arabic" w:cs="Simplified Arabic"/>
          <w:lang w:bidi="ar-IQ"/>
        </w:rPr>
        <w:t>)</w:t>
      </w:r>
      <w:r>
        <w:rPr>
          <w:rFonts w:ascii="Simplified Arabic" w:hAnsi="Simplified Arabic" w:cs="Simplified Arabic" w:hint="cs"/>
          <w:rtl/>
          <w:lang w:bidi="ar-IQ"/>
        </w:rPr>
        <w:t xml:space="preserve">رواء علاوي كاظم. </w:t>
      </w:r>
      <w:r w:rsidRPr="00D60E3D">
        <w:rPr>
          <w:rFonts w:ascii="Simplified Arabic" w:hAnsi="Simplified Arabic" w:cs="Simplified Arabic" w:hint="cs"/>
          <w:u w:val="single"/>
          <w:rtl/>
          <w:lang w:bidi="ar-IQ"/>
        </w:rPr>
        <w:t>مصدر سبق</w:t>
      </w:r>
      <w:r>
        <w:rPr>
          <w:rFonts w:ascii="Simplified Arabic" w:hAnsi="Simplified Arabic" w:cs="Simplified Arabic" w:hint="cs"/>
          <w:u w:val="single"/>
          <w:rtl/>
          <w:lang w:bidi="ar-IQ"/>
        </w:rPr>
        <w:t xml:space="preserve"> ذكره</w:t>
      </w:r>
      <w:r>
        <w:rPr>
          <w:rFonts w:ascii="Simplified Arabic" w:hAnsi="Simplified Arabic" w:cs="Simplified Arabic" w:hint="cs"/>
          <w:rtl/>
          <w:lang w:bidi="ar-IQ"/>
        </w:rPr>
        <w:t xml:space="preserve"> ،2006،ص51</w:t>
      </w:r>
      <w:r w:rsidRPr="0067221F">
        <w:rPr>
          <w:rFonts w:ascii="Simplified Arabic" w:hAnsi="Simplified Arabic" w:cs="Simplified Arabic"/>
          <w:rtl/>
          <w:lang w:bidi="ar-IQ"/>
        </w:rPr>
        <w:t>.</w:t>
      </w:r>
    </w:p>
  </w:footnote>
  <w:footnote w:id="69">
    <w:p w:rsidR="00DF5B74" w:rsidRPr="0067221F" w:rsidRDefault="00DF5B74" w:rsidP="00E4155F">
      <w:pPr>
        <w:pStyle w:val="a9"/>
        <w:rPr>
          <w:rFonts w:ascii="Simplified Arabic" w:hAnsi="Simplified Arabic" w:cs="Simplified Arabic"/>
          <w:rtl/>
          <w:lang w:bidi="ar-IQ"/>
        </w:rPr>
      </w:pPr>
      <w:r w:rsidRPr="0067221F">
        <w:rPr>
          <w:rFonts w:ascii="Simplified Arabic" w:hAnsi="Simplified Arabic" w:cs="Simplified Arabic"/>
          <w:lang w:bidi="ar-IQ"/>
        </w:rPr>
        <w:t>(</w:t>
      </w:r>
      <w:r w:rsidRPr="0067221F">
        <w:rPr>
          <w:rStyle w:val="ab"/>
          <w:rFonts w:ascii="Simplified Arabic" w:hAnsi="Simplified Arabic" w:cs="Simplified Arabic"/>
        </w:rPr>
        <w:footnoteRef/>
      </w:r>
      <w:r w:rsidRPr="0067221F">
        <w:rPr>
          <w:rFonts w:ascii="Simplified Arabic" w:hAnsi="Simplified Arabic" w:cs="Simplified Arabic"/>
          <w:lang w:bidi="ar-IQ"/>
        </w:rPr>
        <w:t>)</w:t>
      </w:r>
      <w:r>
        <w:rPr>
          <w:rFonts w:ascii="Simplified Arabic" w:hAnsi="Simplified Arabic" w:cs="Simplified Arabic" w:hint="cs"/>
          <w:rtl/>
          <w:lang w:bidi="ar-IQ"/>
        </w:rPr>
        <w:t xml:space="preserve">ثائر صالح شنيار. </w:t>
      </w:r>
      <w:r w:rsidRPr="00E64735">
        <w:rPr>
          <w:rFonts w:ascii="Simplified Arabic" w:hAnsi="Simplified Arabic" w:cs="Simplified Arabic" w:hint="cs"/>
          <w:u w:val="single"/>
          <w:rtl/>
          <w:lang w:bidi="ar-IQ"/>
        </w:rPr>
        <w:t>مصدر سبق ذكره</w:t>
      </w:r>
      <w:r>
        <w:rPr>
          <w:rFonts w:ascii="Simplified Arabic" w:hAnsi="Simplified Arabic" w:cs="Simplified Arabic" w:hint="cs"/>
          <w:rtl/>
          <w:lang w:bidi="ar-IQ"/>
        </w:rPr>
        <w:t xml:space="preserve"> ،2012،ص76</w:t>
      </w:r>
      <w:r w:rsidRPr="0067221F">
        <w:rPr>
          <w:rFonts w:ascii="Simplified Arabic" w:hAnsi="Simplified Arabic" w:cs="Simplified Arabic"/>
          <w:rtl/>
          <w:lang w:bidi="ar-IQ"/>
        </w:rPr>
        <w:t>.</w:t>
      </w:r>
    </w:p>
  </w:footnote>
  <w:footnote w:id="70">
    <w:p w:rsidR="00DF5B74" w:rsidRDefault="00DF5B74" w:rsidP="009D5410">
      <w:pPr>
        <w:pStyle w:val="a9"/>
      </w:pPr>
      <w:r w:rsidRPr="009A3EA1">
        <w:rPr>
          <w:rStyle w:val="ab"/>
          <w:b/>
          <w:bCs/>
          <w:rtl/>
        </w:rPr>
        <w:sym w:font="Symbol" w:char="F0B7"/>
      </w:r>
      <w:r>
        <w:rPr>
          <w:rStyle w:val="ab"/>
          <w:rFonts w:hint="cs"/>
          <w:b/>
          <w:bCs/>
          <w:rtl/>
        </w:rPr>
        <w:t xml:space="preserve"> </w:t>
      </w:r>
      <w:r>
        <w:rPr>
          <w:rFonts w:ascii="Simplified Arabic" w:hAnsi="Simplified Arabic" w:cs="Simplified Arabic" w:hint="cs"/>
          <w:rtl/>
        </w:rPr>
        <w:t xml:space="preserve"> عدل الباحث </w:t>
      </w:r>
      <w:r w:rsidRPr="009D5410">
        <w:rPr>
          <w:rFonts w:ascii="Simplified Arabic" w:hAnsi="Simplified Arabic" w:cs="Simplified Arabic"/>
          <w:rtl/>
        </w:rPr>
        <w:t>اختبار التصويب من الحركة المقتبس من (ثائر صا</w:t>
      </w:r>
      <w:r>
        <w:rPr>
          <w:rFonts w:ascii="Simplified Arabic" w:hAnsi="Simplified Arabic" w:cs="Simplified Arabic"/>
          <w:rtl/>
        </w:rPr>
        <w:t>لح شنيار) وبما يخدم أهداف البحث</w:t>
      </w:r>
      <w:r w:rsidRPr="009D5410">
        <w:rPr>
          <w:rFonts w:ascii="Simplified Arabic" w:hAnsi="Simplified Arabic" w:cs="Simplified Arabic"/>
          <w:rtl/>
        </w:rPr>
        <w:t xml:space="preserve"> .</w:t>
      </w:r>
    </w:p>
  </w:footnote>
  <w:footnote w:id="71">
    <w:p w:rsidR="00DF5B74" w:rsidRDefault="00DF5B74" w:rsidP="009D5410">
      <w:pPr>
        <w:pStyle w:val="a9"/>
      </w:pPr>
      <w:r w:rsidRPr="009A3EA1">
        <w:rPr>
          <w:rStyle w:val="ab"/>
          <w:b/>
          <w:bCs/>
          <w:rtl/>
        </w:rPr>
        <w:sym w:font="Symbol" w:char="F0B7"/>
      </w:r>
      <w:r>
        <w:rPr>
          <w:rFonts w:hint="cs"/>
          <w:rtl/>
        </w:rPr>
        <w:t xml:space="preserve"> </w:t>
      </w:r>
      <w:r>
        <w:rPr>
          <w:rFonts w:ascii="Simplified Arabic" w:hAnsi="Simplified Arabic" w:cs="Simplified Arabic" w:hint="cs"/>
          <w:rtl/>
        </w:rPr>
        <w:t xml:space="preserve">عدل الباحث </w:t>
      </w:r>
      <w:r w:rsidRPr="009D5410">
        <w:rPr>
          <w:rFonts w:ascii="Simplified Arabic" w:hAnsi="Simplified Arabic" w:cs="Simplified Arabic"/>
          <w:rtl/>
        </w:rPr>
        <w:t xml:space="preserve">اختبار التصويب </w:t>
      </w:r>
      <w:r>
        <w:rPr>
          <w:rFonts w:ascii="Simplified Arabic" w:hAnsi="Simplified Arabic" w:cs="Simplified Arabic" w:hint="cs"/>
          <w:rtl/>
        </w:rPr>
        <w:t xml:space="preserve">البعيد </w:t>
      </w:r>
      <w:r w:rsidRPr="009D5410">
        <w:rPr>
          <w:rFonts w:ascii="Simplified Arabic" w:hAnsi="Simplified Arabic" w:cs="Simplified Arabic"/>
          <w:rtl/>
        </w:rPr>
        <w:t xml:space="preserve">من </w:t>
      </w:r>
      <w:r>
        <w:rPr>
          <w:rFonts w:ascii="Simplified Arabic" w:hAnsi="Simplified Arabic" w:cs="Simplified Arabic" w:hint="cs"/>
          <w:rtl/>
        </w:rPr>
        <w:t xml:space="preserve">الثبات </w:t>
      </w:r>
      <w:r w:rsidRPr="009D5410">
        <w:rPr>
          <w:rFonts w:ascii="Simplified Arabic" w:hAnsi="Simplified Arabic" w:cs="Simplified Arabic"/>
          <w:rtl/>
        </w:rPr>
        <w:t>المقتبس من (ثائر صا</w:t>
      </w:r>
      <w:r>
        <w:rPr>
          <w:rFonts w:ascii="Simplified Arabic" w:hAnsi="Simplified Arabic" w:cs="Simplified Arabic"/>
          <w:rtl/>
        </w:rPr>
        <w:t>لح شنيار) وبما يخدم أهداف البحث</w:t>
      </w:r>
      <w:r>
        <w:rPr>
          <w:rFonts w:hint="cs"/>
          <w:rtl/>
        </w:rPr>
        <w:t>.</w:t>
      </w:r>
    </w:p>
  </w:footnote>
  <w:footnote w:id="72">
    <w:p w:rsidR="00DF5B74" w:rsidRPr="0067221F" w:rsidRDefault="00DF5B74" w:rsidP="00E4155F">
      <w:pPr>
        <w:pStyle w:val="a9"/>
        <w:rPr>
          <w:rFonts w:ascii="Simplified Arabic" w:hAnsi="Simplified Arabic" w:cs="Simplified Arabic"/>
          <w:rtl/>
          <w:lang w:bidi="ar-IQ"/>
        </w:rPr>
      </w:pPr>
      <w:r w:rsidRPr="0067221F">
        <w:rPr>
          <w:rFonts w:ascii="Simplified Arabic" w:hAnsi="Simplified Arabic" w:cs="Simplified Arabic"/>
          <w:lang w:bidi="ar-IQ"/>
        </w:rPr>
        <w:t>(</w:t>
      </w:r>
      <w:r w:rsidRPr="0067221F">
        <w:rPr>
          <w:rStyle w:val="ab"/>
          <w:rFonts w:ascii="Simplified Arabic" w:hAnsi="Simplified Arabic" w:cs="Simplified Arabic"/>
        </w:rPr>
        <w:footnoteRef/>
      </w:r>
      <w:r w:rsidRPr="0067221F">
        <w:rPr>
          <w:rFonts w:ascii="Simplified Arabic" w:hAnsi="Simplified Arabic" w:cs="Simplified Arabic"/>
          <w:lang w:bidi="ar-IQ"/>
        </w:rPr>
        <w:t>)</w:t>
      </w:r>
      <w:r>
        <w:rPr>
          <w:rFonts w:ascii="Simplified Arabic" w:hAnsi="Simplified Arabic" w:cs="Simplified Arabic" w:hint="cs"/>
          <w:rtl/>
          <w:lang w:bidi="ar-IQ"/>
        </w:rPr>
        <w:t>ثائر صالح شنيار. مصدر سبق ذكره ،2012،ص77</w:t>
      </w:r>
      <w:r w:rsidRPr="0067221F">
        <w:rPr>
          <w:rFonts w:ascii="Simplified Arabic" w:hAnsi="Simplified Arabic" w:cs="Simplified Arabic"/>
          <w:rtl/>
          <w:lang w:bidi="ar-IQ"/>
        </w:rPr>
        <w:t>.</w:t>
      </w:r>
    </w:p>
  </w:footnote>
  <w:footnote w:id="73">
    <w:p w:rsidR="00DF5B74" w:rsidRDefault="00DF5B74" w:rsidP="009D5410">
      <w:pPr>
        <w:pStyle w:val="a9"/>
      </w:pPr>
      <w:r w:rsidRPr="009A3EA1">
        <w:rPr>
          <w:rStyle w:val="ab"/>
          <w:b/>
          <w:bCs/>
          <w:rtl/>
        </w:rPr>
        <w:sym w:font="Symbol" w:char="F0B7"/>
      </w:r>
      <w:r>
        <w:rPr>
          <w:rFonts w:hint="cs"/>
          <w:rtl/>
        </w:rPr>
        <w:t xml:space="preserve"> </w:t>
      </w:r>
      <w:r>
        <w:rPr>
          <w:rFonts w:ascii="Simplified Arabic" w:hAnsi="Simplified Arabic" w:cs="Simplified Arabic" w:hint="cs"/>
          <w:rtl/>
        </w:rPr>
        <w:t xml:space="preserve">عدل الباحث </w:t>
      </w:r>
      <w:r w:rsidRPr="009D5410">
        <w:rPr>
          <w:rFonts w:ascii="Simplified Arabic" w:hAnsi="Simplified Arabic" w:cs="Simplified Arabic"/>
          <w:rtl/>
        </w:rPr>
        <w:t xml:space="preserve">اختبار </w:t>
      </w:r>
      <w:r>
        <w:rPr>
          <w:rFonts w:ascii="Simplified Arabic" w:hAnsi="Simplified Arabic" w:cs="Simplified Arabic" w:hint="cs"/>
          <w:rtl/>
        </w:rPr>
        <w:t>المناولة من فوق الرأس</w:t>
      </w:r>
      <w:r w:rsidRPr="009D5410">
        <w:rPr>
          <w:rFonts w:ascii="Simplified Arabic" w:hAnsi="Simplified Arabic" w:cs="Simplified Arabic"/>
          <w:rtl/>
        </w:rPr>
        <w:t xml:space="preserve"> المقتبس من (ثائر صا</w:t>
      </w:r>
      <w:r>
        <w:rPr>
          <w:rFonts w:ascii="Simplified Arabic" w:hAnsi="Simplified Arabic" w:cs="Simplified Arabic"/>
          <w:rtl/>
        </w:rPr>
        <w:t>لح شنيار) وبما يخدم أهداف البحث</w:t>
      </w:r>
      <w:r>
        <w:rPr>
          <w:rFonts w:hint="cs"/>
          <w:rtl/>
        </w:rPr>
        <w:t>.</w:t>
      </w:r>
    </w:p>
  </w:footnote>
  <w:footnote w:id="74">
    <w:p w:rsidR="00DF5B74" w:rsidRDefault="00DF5B74" w:rsidP="00E4155F">
      <w:pPr>
        <w:pStyle w:val="a9"/>
      </w:pPr>
      <w:r w:rsidRPr="009A3EA1">
        <w:rPr>
          <w:rStyle w:val="ab"/>
          <w:b/>
          <w:bCs/>
          <w:rtl/>
        </w:rPr>
        <w:sym w:font="Symbol" w:char="F0B7"/>
      </w:r>
      <w:r>
        <w:rPr>
          <w:rFonts w:hint="cs"/>
          <w:rtl/>
        </w:rPr>
        <w:t>قام الباحث بتصميم الاختبار .</w:t>
      </w:r>
    </w:p>
  </w:footnote>
  <w:footnote w:id="75">
    <w:p w:rsidR="00DF5B74" w:rsidRPr="00BD03A6" w:rsidRDefault="00DF5B74" w:rsidP="00E4155F">
      <w:pPr>
        <w:pStyle w:val="a9"/>
        <w:rPr>
          <w:rFonts w:ascii="Simplified Arabic" w:hAnsi="Simplified Arabic" w:cs="Simplified Arabic"/>
          <w:rtl/>
          <w:lang w:bidi="ar-IQ"/>
        </w:rPr>
      </w:pPr>
      <w:r w:rsidRPr="00BD03A6">
        <w:rPr>
          <w:rStyle w:val="ab"/>
          <w:rFonts w:ascii="Simplified Arabic" w:hAnsi="Simplified Arabic" w:cs="Simplified Arabic"/>
        </w:rPr>
        <w:footnoteRef/>
      </w:r>
      <w:r w:rsidRPr="00BD03A6">
        <w:rPr>
          <w:rFonts w:ascii="Simplified Arabic" w:hAnsi="Simplified Arabic" w:cs="Simplified Arabic"/>
        </w:rPr>
        <w:t>)</w:t>
      </w:r>
      <w:r w:rsidRPr="00BD03A6">
        <w:rPr>
          <w:rFonts w:ascii="Simplified Arabic" w:hAnsi="Simplified Arabic" w:cs="Simplified Arabic"/>
          <w:rtl/>
        </w:rPr>
        <w:t xml:space="preserve">) </w:t>
      </w:r>
      <w:r w:rsidRPr="00BD03A6">
        <w:rPr>
          <w:rFonts w:ascii="Simplified Arabic" w:hAnsi="Simplified Arabic" w:cs="Simplified Arabic"/>
          <w:rtl/>
          <w:lang w:bidi="ar-IQ"/>
        </w:rPr>
        <w:t>محمد جاسم الياسري. بناء وتقنين بطارية اختبار اللياقة البدنية لانتقاء الناشئين بأعمار (10-12)سنة ، أطروحة دكتوراه,جامعة بغداد، كلية التربية الرياضية،1995 ، ص273.</w:t>
      </w:r>
    </w:p>
  </w:footnote>
  <w:footnote w:id="76">
    <w:p w:rsidR="00DF5B74" w:rsidRPr="00BD03A6" w:rsidRDefault="00DF5B74" w:rsidP="00E4155F">
      <w:pPr>
        <w:pStyle w:val="a9"/>
        <w:jc w:val="lowKashida"/>
        <w:rPr>
          <w:rFonts w:ascii="Simplified Arabic" w:hAnsi="Simplified Arabic" w:cs="Simplified Arabic"/>
        </w:rPr>
      </w:pPr>
      <w:r w:rsidRPr="00BD03A6">
        <w:rPr>
          <w:rFonts w:ascii="Simplified Arabic" w:hAnsi="Simplified Arabic" w:cs="Simplified Arabic"/>
          <w:vertAlign w:val="superscript"/>
          <w:rtl/>
        </w:rPr>
        <w:t>(</w:t>
      </w:r>
      <w:r w:rsidRPr="00BD03A6">
        <w:rPr>
          <w:rStyle w:val="ab"/>
          <w:rFonts w:ascii="Simplified Arabic" w:hAnsi="Simplified Arabic" w:cs="Simplified Arabic"/>
        </w:rPr>
        <w:footnoteRef/>
      </w:r>
      <w:r w:rsidRPr="00BD03A6">
        <w:rPr>
          <w:rFonts w:ascii="Simplified Arabic" w:hAnsi="Simplified Arabic" w:cs="Simplified Arabic"/>
          <w:vertAlign w:val="superscript"/>
          <w:rtl/>
        </w:rPr>
        <w:t>)</w:t>
      </w:r>
      <w:r w:rsidRPr="00BD03A6">
        <w:rPr>
          <w:rFonts w:ascii="Simplified Arabic" w:hAnsi="Simplified Arabic" w:cs="Simplified Arabic"/>
          <w:rtl/>
        </w:rPr>
        <w:t xml:space="preserve">محمد نصر الدين رضوان . </w:t>
      </w:r>
      <w:r w:rsidRPr="00BD03A6">
        <w:rPr>
          <w:rFonts w:ascii="Simplified Arabic" w:hAnsi="Simplified Arabic" w:cs="Simplified Arabic"/>
          <w:u w:val="single"/>
          <w:rtl/>
        </w:rPr>
        <w:t>الإحصاء الاستدلالي في علوم التربية البدنية والرياضية</w:t>
      </w:r>
      <w:r w:rsidRPr="00BD03A6">
        <w:rPr>
          <w:rFonts w:ascii="Simplified Arabic" w:hAnsi="Simplified Arabic" w:cs="Simplified Arabic"/>
          <w:rtl/>
        </w:rPr>
        <w:t xml:space="preserve"> . ط1 ، القاهرة : دار الفكر العربي ، 2003 ، ص257 .</w:t>
      </w:r>
    </w:p>
  </w:footnote>
  <w:footnote w:id="77">
    <w:p w:rsidR="00DF5B74" w:rsidRPr="00BD03A6" w:rsidRDefault="00DF5B74" w:rsidP="00E4155F">
      <w:pPr>
        <w:pStyle w:val="a9"/>
        <w:rPr>
          <w:rFonts w:ascii="Simplified Arabic" w:hAnsi="Simplified Arabic" w:cs="Simplified Arabic"/>
          <w:rtl/>
          <w:lang w:bidi="ar-IQ"/>
        </w:rPr>
      </w:pPr>
      <w:r w:rsidRPr="00BD03A6">
        <w:rPr>
          <w:rStyle w:val="ab"/>
          <w:rFonts w:ascii="Simplified Arabic" w:hAnsi="Simplified Arabic" w:cs="Simplified Arabic"/>
        </w:rPr>
        <w:footnoteRef/>
      </w:r>
      <w:r w:rsidRPr="00BD03A6">
        <w:rPr>
          <w:rFonts w:ascii="Simplified Arabic" w:hAnsi="Simplified Arabic" w:cs="Simplified Arabic"/>
        </w:rPr>
        <w:t>)</w:t>
      </w:r>
      <w:r w:rsidRPr="00BD03A6">
        <w:rPr>
          <w:rFonts w:ascii="Simplified Arabic" w:hAnsi="Simplified Arabic" w:cs="Simplified Arabic"/>
          <w:rtl/>
        </w:rPr>
        <w:t xml:space="preserve">) </w:t>
      </w:r>
      <w:r w:rsidRPr="00BD03A6">
        <w:rPr>
          <w:rFonts w:ascii="Simplified Arabic" w:hAnsi="Simplified Arabic" w:cs="Simplified Arabic"/>
          <w:rtl/>
          <w:lang w:bidi="ar-IQ"/>
        </w:rPr>
        <w:t xml:space="preserve">وديع ياسين التكريتي،حسن محمد عبد. </w:t>
      </w:r>
      <w:r w:rsidRPr="00BD03A6">
        <w:rPr>
          <w:rFonts w:ascii="Simplified Arabic" w:hAnsi="Simplified Arabic" w:cs="Simplified Arabic"/>
          <w:u w:val="single"/>
          <w:rtl/>
          <w:lang w:bidi="ar-IQ"/>
        </w:rPr>
        <w:t>التطبيقات الإحصائية واستخدام الحاسوب في بحوث التربية الرياضية</w:t>
      </w:r>
      <w:r w:rsidRPr="00BD03A6">
        <w:rPr>
          <w:rFonts w:ascii="Simplified Arabic" w:hAnsi="Simplified Arabic" w:cs="Simplified Arabic"/>
          <w:rtl/>
          <w:lang w:bidi="ar-IQ"/>
        </w:rPr>
        <w:t>، الموصل , دار الكتب للطباعة والنشر، 1999 ، ص252.</w:t>
      </w:r>
    </w:p>
  </w:footnote>
  <w:footnote w:id="78">
    <w:p w:rsidR="00DF5B74" w:rsidRPr="00BD03A6" w:rsidRDefault="00DF5B74" w:rsidP="00E4155F">
      <w:pPr>
        <w:pStyle w:val="a9"/>
        <w:rPr>
          <w:rFonts w:ascii="Simplified Arabic" w:hAnsi="Simplified Arabic" w:cs="Simplified Arabic"/>
          <w:rtl/>
        </w:rPr>
      </w:pPr>
      <w:r w:rsidRPr="00BD03A6">
        <w:rPr>
          <w:rStyle w:val="ab"/>
          <w:rFonts w:ascii="Simplified Arabic" w:hAnsi="Simplified Arabic" w:cs="Simplified Arabic"/>
          <w:b/>
          <w:bCs/>
          <w:rtl/>
        </w:rPr>
        <w:sym w:font="Symbol" w:char="F0B7"/>
      </w:r>
      <w:r w:rsidRPr="00BD03A6">
        <w:rPr>
          <w:rFonts w:ascii="Simplified Arabic" w:hAnsi="Simplified Arabic" w:cs="Simplified Arabic"/>
          <w:rtl/>
        </w:rPr>
        <w:t xml:space="preserve"> هذه القيمة جاءت كحاصل لجمع مقدار المعلمات (ب) والتي تعبر عن قيمة مساهمة كل من تحمل القدرة </w:t>
      </w:r>
      <w:r>
        <w:rPr>
          <w:rFonts w:ascii="Simplified Arabic" w:hAnsi="Simplified Arabic" w:cs="Simplified Arabic"/>
          <w:rtl/>
        </w:rPr>
        <w:t>والادراك الحس - حركي</w:t>
      </w:r>
      <w:r w:rsidRPr="00BD03A6">
        <w:rPr>
          <w:rFonts w:ascii="Simplified Arabic" w:hAnsi="Simplified Arabic" w:cs="Simplified Arabic"/>
          <w:rtl/>
        </w:rPr>
        <w:t xml:space="preserve"> في أداء مهارة الطبطبة بتغيير الاتجاه .               </w:t>
      </w:r>
    </w:p>
    <w:p w:rsidR="00DF5B74" w:rsidRPr="00BD03A6" w:rsidRDefault="00DF5B74" w:rsidP="00E4155F">
      <w:pPr>
        <w:pStyle w:val="a9"/>
        <w:rPr>
          <w:rFonts w:ascii="Simplified Arabic" w:hAnsi="Simplified Arabic" w:cs="Simplified Arabic"/>
          <w:rtl/>
        </w:rPr>
      </w:pPr>
    </w:p>
    <w:p w:rsidR="00DF5B74" w:rsidRPr="00BD03A6" w:rsidRDefault="00DF5B74" w:rsidP="00E4155F">
      <w:pPr>
        <w:pStyle w:val="a9"/>
        <w:rPr>
          <w:rFonts w:ascii="Simplified Arabic" w:hAnsi="Simplified Arabic" w:cs="Simplified Arabic"/>
        </w:rPr>
      </w:pPr>
    </w:p>
  </w:footnote>
  <w:footnote w:id="79">
    <w:p w:rsidR="00DF5B74" w:rsidRDefault="00DF5B74" w:rsidP="00E4155F">
      <w:pPr>
        <w:pStyle w:val="a9"/>
        <w:rPr>
          <w:rtl/>
        </w:rPr>
      </w:pPr>
      <w:r w:rsidRPr="009A3EA1">
        <w:rPr>
          <w:rStyle w:val="ab"/>
          <w:b/>
          <w:bCs/>
          <w:rtl/>
        </w:rPr>
        <w:sym w:font="Symbol" w:char="F0B7"/>
      </w:r>
      <w:r>
        <w:rPr>
          <w:rFonts w:hint="cs"/>
          <w:rtl/>
        </w:rPr>
        <w:t xml:space="preserve">ينظر الملحق (3) .               </w:t>
      </w:r>
    </w:p>
    <w:p w:rsidR="00DF5B74" w:rsidRDefault="00DF5B74" w:rsidP="00E4155F">
      <w:pPr>
        <w:pStyle w:val="a9"/>
        <w:rPr>
          <w:rtl/>
        </w:rPr>
      </w:pPr>
    </w:p>
    <w:p w:rsidR="00DF5B74" w:rsidRDefault="00DF5B74" w:rsidP="00E4155F">
      <w:pPr>
        <w:pStyle w:val="a9"/>
      </w:pPr>
    </w:p>
  </w:footnote>
  <w:footnote w:id="80">
    <w:p w:rsidR="00DF5B74" w:rsidRPr="006365FC" w:rsidRDefault="00DF5B74" w:rsidP="008D39ED">
      <w:pPr>
        <w:pStyle w:val="a9"/>
        <w:jc w:val="lowKashida"/>
      </w:pPr>
      <w:r w:rsidRPr="00E96A47">
        <w:rPr>
          <w:rFonts w:hint="cs"/>
          <w:vertAlign w:val="superscript"/>
          <w:rtl/>
        </w:rPr>
        <w:t>(</w:t>
      </w:r>
      <w:r w:rsidRPr="00E96A47">
        <w:rPr>
          <w:rStyle w:val="ab"/>
          <w:rFonts w:eastAsia="SimSun"/>
        </w:rPr>
        <w:footnoteRef/>
      </w:r>
      <w:r w:rsidRPr="00E96A47">
        <w:rPr>
          <w:rFonts w:hint="cs"/>
          <w:vertAlign w:val="superscript"/>
          <w:rtl/>
        </w:rPr>
        <w:t>)</w:t>
      </w:r>
      <w:r>
        <w:rPr>
          <w:rFonts w:hint="cs"/>
          <w:rtl/>
        </w:rPr>
        <w:t xml:space="preserve">مروان عبد المجيد إبراهيم ومحمد جاسم الياسري . </w:t>
      </w:r>
      <w:r w:rsidRPr="00E55C23">
        <w:rPr>
          <w:rFonts w:hint="cs"/>
          <w:u w:val="single"/>
          <w:rtl/>
        </w:rPr>
        <w:t>القياس والتقويم في التربية البدنية والرياضية</w:t>
      </w:r>
      <w:r>
        <w:rPr>
          <w:rFonts w:hint="cs"/>
          <w:rtl/>
        </w:rPr>
        <w:t xml:space="preserve"> ، ط1 ، عمان : مؤسسة الوراق ، 2003 ، ص144 .</w:t>
      </w:r>
    </w:p>
  </w:footnote>
  <w:footnote w:id="81">
    <w:p w:rsidR="00DF5B74" w:rsidRPr="006365FC" w:rsidRDefault="00DF5B74" w:rsidP="00C029D7">
      <w:pPr>
        <w:pStyle w:val="a9"/>
        <w:jc w:val="lowKashida"/>
      </w:pPr>
      <w:r w:rsidRPr="00E96A47">
        <w:rPr>
          <w:rFonts w:hint="cs"/>
          <w:vertAlign w:val="superscript"/>
          <w:rtl/>
        </w:rPr>
        <w:t>(</w:t>
      </w:r>
      <w:r w:rsidRPr="00E96A47">
        <w:rPr>
          <w:rStyle w:val="ab"/>
          <w:rFonts w:eastAsia="SimSun"/>
        </w:rPr>
        <w:footnoteRef/>
      </w:r>
      <w:r w:rsidRPr="00E96A47">
        <w:rPr>
          <w:rFonts w:hint="cs"/>
          <w:vertAlign w:val="superscript"/>
          <w:rtl/>
        </w:rPr>
        <w:t>)</w:t>
      </w:r>
      <w:r>
        <w:rPr>
          <w:rFonts w:hint="cs"/>
          <w:rtl/>
        </w:rPr>
        <w:t xml:space="preserve"> مروان عبد المجيد ومحمد جاسم الياسري . </w:t>
      </w:r>
      <w:r>
        <w:rPr>
          <w:rFonts w:hint="cs"/>
          <w:u w:val="single"/>
          <w:rtl/>
        </w:rPr>
        <w:t>المصدر السابق</w:t>
      </w:r>
      <w:r>
        <w:rPr>
          <w:rFonts w:hint="cs"/>
          <w:rtl/>
        </w:rPr>
        <w:t xml:space="preserve"> ، ص167 .</w:t>
      </w:r>
    </w:p>
  </w:footnote>
  <w:footnote w:id="82">
    <w:p w:rsidR="00DF5B74" w:rsidRPr="006365FC" w:rsidRDefault="00DF5B74" w:rsidP="00020E0B">
      <w:pPr>
        <w:pStyle w:val="a9"/>
        <w:jc w:val="lowKashida"/>
      </w:pPr>
      <w:r w:rsidRPr="00E96A47">
        <w:rPr>
          <w:rFonts w:hint="cs"/>
          <w:vertAlign w:val="superscript"/>
          <w:rtl/>
        </w:rPr>
        <w:t>(</w:t>
      </w:r>
      <w:r w:rsidRPr="00E96A47">
        <w:rPr>
          <w:rStyle w:val="ab"/>
          <w:rFonts w:eastAsia="SimSun"/>
        </w:rPr>
        <w:footnoteRef/>
      </w:r>
      <w:r w:rsidRPr="00E96A47">
        <w:rPr>
          <w:rFonts w:hint="cs"/>
          <w:vertAlign w:val="superscript"/>
          <w:rtl/>
        </w:rPr>
        <w:t>)</w:t>
      </w:r>
      <w:r>
        <w:rPr>
          <w:rFonts w:hint="cs"/>
          <w:rtl/>
        </w:rPr>
        <w:t xml:space="preserve"> محمد نصر الدين رضوان .  </w:t>
      </w:r>
      <w:r>
        <w:rPr>
          <w:rFonts w:hint="cs"/>
          <w:u w:val="single"/>
          <w:rtl/>
        </w:rPr>
        <w:t>مصدر سبق ذكره</w:t>
      </w:r>
      <w:r>
        <w:rPr>
          <w:rFonts w:hint="cs"/>
          <w:rtl/>
        </w:rPr>
        <w:t xml:space="preserve"> . ، ص257 .</w:t>
      </w:r>
    </w:p>
  </w:footnote>
  <w:footnote w:id="83">
    <w:p w:rsidR="00DF5B74" w:rsidRPr="006365FC" w:rsidRDefault="00DF5B74" w:rsidP="00C029D7">
      <w:pPr>
        <w:pStyle w:val="a9"/>
        <w:jc w:val="lowKashida"/>
      </w:pPr>
      <w:r w:rsidRPr="00E96A47">
        <w:rPr>
          <w:rFonts w:hint="cs"/>
          <w:vertAlign w:val="superscript"/>
          <w:rtl/>
        </w:rPr>
        <w:t>(</w:t>
      </w:r>
      <w:r w:rsidRPr="00E96A47">
        <w:rPr>
          <w:rStyle w:val="ab"/>
          <w:rFonts w:eastAsia="SimSun"/>
        </w:rPr>
        <w:footnoteRef/>
      </w:r>
      <w:r w:rsidRPr="00E96A47">
        <w:rPr>
          <w:rFonts w:hint="cs"/>
          <w:vertAlign w:val="superscript"/>
          <w:rtl/>
        </w:rPr>
        <w:t>)</w:t>
      </w:r>
      <w:r>
        <w:rPr>
          <w:rFonts w:hint="cs"/>
          <w:rtl/>
        </w:rPr>
        <w:t xml:space="preserve"> محمد نصر الدين رضوان . </w:t>
      </w:r>
      <w:r w:rsidRPr="00D404BD">
        <w:rPr>
          <w:rFonts w:hint="cs"/>
          <w:u w:val="single"/>
          <w:rtl/>
        </w:rPr>
        <w:t>المصدر</w:t>
      </w:r>
      <w:r>
        <w:rPr>
          <w:rFonts w:hint="cs"/>
          <w:u w:val="single"/>
          <w:rtl/>
        </w:rPr>
        <w:t xml:space="preserve"> السابق</w:t>
      </w:r>
      <w:r w:rsidRPr="00511EA7">
        <w:rPr>
          <w:rFonts w:hint="cs"/>
          <w:rtl/>
        </w:rPr>
        <w:t xml:space="preserve"> ،</w:t>
      </w:r>
      <w:r>
        <w:rPr>
          <w:rFonts w:hint="cs"/>
          <w:rtl/>
        </w:rPr>
        <w:t xml:space="preserve"> ص303 .</w:t>
      </w:r>
    </w:p>
  </w:footnote>
  <w:footnote w:id="84">
    <w:p w:rsidR="00DF5B74" w:rsidRPr="0080446B" w:rsidRDefault="00DF5B74" w:rsidP="00247DDB">
      <w:pPr>
        <w:pStyle w:val="a9"/>
        <w:jc w:val="lowKashida"/>
        <w:rPr>
          <w:rFonts w:ascii="Simplified Arabic" w:hAnsi="Simplified Arabic" w:cs="Simplified Arabic"/>
          <w:rtl/>
        </w:rPr>
      </w:pPr>
      <w:r w:rsidRPr="0080446B">
        <w:rPr>
          <w:rFonts w:ascii="Simplified Arabic" w:hAnsi="Simplified Arabic" w:cs="Simplified Arabic"/>
          <w:vertAlign w:val="superscript"/>
          <w:rtl/>
        </w:rPr>
        <w:t>(</w:t>
      </w:r>
      <w:r w:rsidRPr="0080446B">
        <w:rPr>
          <w:rStyle w:val="ab"/>
          <w:rFonts w:ascii="Simplified Arabic" w:eastAsia="SimSun" w:hAnsi="Simplified Arabic"/>
        </w:rPr>
        <w:footnoteRef/>
      </w:r>
      <w:r w:rsidRPr="0080446B">
        <w:rPr>
          <w:rFonts w:ascii="Simplified Arabic" w:hAnsi="Simplified Arabic" w:cs="Simplified Arabic"/>
          <w:vertAlign w:val="superscript"/>
          <w:rtl/>
        </w:rPr>
        <w:t>)</w:t>
      </w:r>
      <w:r w:rsidRPr="0080446B">
        <w:rPr>
          <w:rFonts w:ascii="Simplified Arabic" w:hAnsi="Simplified Arabic" w:cs="Simplified Arabic"/>
          <w:rtl/>
        </w:rPr>
        <w:t xml:space="preserve"> علي فهمي ألبيك و شعبان إبراهيم محمد. </w:t>
      </w:r>
      <w:r w:rsidRPr="0080446B">
        <w:rPr>
          <w:rFonts w:ascii="Simplified Arabic" w:hAnsi="Simplified Arabic" w:cs="Simplified Arabic"/>
          <w:u w:val="single"/>
          <w:rtl/>
        </w:rPr>
        <w:t>تخطيط التدريب في كرة السلة</w:t>
      </w:r>
      <w:r w:rsidRPr="0080446B">
        <w:rPr>
          <w:rFonts w:ascii="Simplified Arabic" w:hAnsi="Simplified Arabic" w:cs="Simplified Arabic"/>
          <w:rtl/>
        </w:rPr>
        <w:t xml:space="preserve"> ،الإسكندرية،منشاة المعارف ،2001،ص</w:t>
      </w:r>
      <w:r w:rsidRPr="0080446B">
        <w:rPr>
          <w:rFonts w:ascii="Simplified Arabic" w:hAnsi="Simplified Arabic" w:cs="Simplified Arabic"/>
          <w:vertAlign w:val="superscript"/>
          <w:rtl/>
        </w:rPr>
        <w:t>75</w:t>
      </w:r>
      <w:r w:rsidRPr="0080446B">
        <w:rPr>
          <w:rFonts w:ascii="Simplified Arabic" w:hAnsi="Simplified Arabic" w:cs="Simplified Arabic"/>
          <w:rtl/>
        </w:rPr>
        <w:t>.</w:t>
      </w:r>
    </w:p>
  </w:footnote>
  <w:footnote w:id="85">
    <w:p w:rsidR="00DF5B74" w:rsidRPr="0080446B" w:rsidRDefault="00DF5B74" w:rsidP="00247DDB">
      <w:pPr>
        <w:pStyle w:val="a9"/>
        <w:jc w:val="lowKashida"/>
        <w:rPr>
          <w:rFonts w:ascii="Simplified Arabic" w:hAnsi="Simplified Arabic" w:cs="Simplified Arabic"/>
        </w:rPr>
      </w:pPr>
      <w:r w:rsidRPr="0080446B">
        <w:rPr>
          <w:rFonts w:ascii="Simplified Arabic" w:hAnsi="Simplified Arabic" w:cs="Simplified Arabic"/>
          <w:vertAlign w:val="superscript"/>
          <w:rtl/>
        </w:rPr>
        <w:t>(</w:t>
      </w:r>
      <w:r w:rsidRPr="0080446B">
        <w:rPr>
          <w:rStyle w:val="ab"/>
          <w:rFonts w:ascii="Simplified Arabic" w:eastAsia="SimSun" w:hAnsi="Simplified Arabic"/>
        </w:rPr>
        <w:footnoteRef/>
      </w:r>
      <w:r w:rsidRPr="0080446B">
        <w:rPr>
          <w:rFonts w:ascii="Simplified Arabic" w:hAnsi="Simplified Arabic" w:cs="Simplified Arabic"/>
          <w:vertAlign w:val="superscript"/>
          <w:rtl/>
        </w:rPr>
        <w:t>)</w:t>
      </w:r>
      <w:r w:rsidRPr="0080446B">
        <w:rPr>
          <w:rFonts w:ascii="Simplified Arabic" w:hAnsi="Simplified Arabic" w:cs="Simplified Arabic"/>
          <w:rtl/>
        </w:rPr>
        <w:t xml:space="preserve">صريح عبد الكريم الفضلي وعامر رشيد مطر . تنمية الإدراك الحس ـ حركي للذراع الرامية بالقرص وتأثيره على بعض المتغيرات الكينماتيكية ، </w:t>
      </w:r>
      <w:r w:rsidRPr="0080446B">
        <w:rPr>
          <w:rFonts w:ascii="Simplified Arabic" w:hAnsi="Simplified Arabic" w:cs="Simplified Arabic"/>
          <w:u w:val="single"/>
          <w:rtl/>
        </w:rPr>
        <w:t>مجلة التربية الراضية</w:t>
      </w:r>
      <w:r w:rsidRPr="0080446B">
        <w:rPr>
          <w:rFonts w:ascii="Simplified Arabic" w:hAnsi="Simplified Arabic" w:cs="Simplified Arabic"/>
          <w:rtl/>
        </w:rPr>
        <w:t xml:space="preserve"> ، جامعة بابل ، المجلد الحادي عشر ، العدد الثالث ، 2002 ، ص171 .</w:t>
      </w:r>
    </w:p>
  </w:footnote>
  <w:footnote w:id="86">
    <w:p w:rsidR="00DF5B74" w:rsidRDefault="00DF5B74" w:rsidP="00247DDB">
      <w:pPr>
        <w:pStyle w:val="a9"/>
        <w:rPr>
          <w:rFonts w:ascii="Simplified Arabic" w:hAnsi="Simplified Arabic" w:cs="Simplified Arabic"/>
          <w:sz w:val="24"/>
          <w:szCs w:val="24"/>
          <w:lang w:bidi="ar-IQ"/>
        </w:rPr>
      </w:pP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rPr>
        <w:t xml:space="preserve">) </w:t>
      </w:r>
      <w:r w:rsidRPr="0080446B">
        <w:rPr>
          <w:rFonts w:ascii="Simplified Arabic" w:hAnsi="Simplified Arabic" w:cs="Simplified Arabic"/>
          <w:rtl/>
          <w:lang w:bidi="ar-IQ"/>
        </w:rPr>
        <w:t>حنفي محمود مختار :</w:t>
      </w:r>
      <w:r w:rsidRPr="0080446B">
        <w:rPr>
          <w:rFonts w:ascii="Simplified Arabic" w:hAnsi="Simplified Arabic" w:cs="Simplified Arabic"/>
          <w:u w:val="single"/>
          <w:rtl/>
          <w:lang w:bidi="ar-IQ"/>
        </w:rPr>
        <w:t xml:space="preserve"> المدير الفني لكرة القدم </w:t>
      </w:r>
      <w:r w:rsidRPr="0080446B">
        <w:rPr>
          <w:rFonts w:ascii="Simplified Arabic" w:hAnsi="Simplified Arabic" w:cs="Simplified Arabic"/>
          <w:rtl/>
          <w:lang w:bidi="ar-IQ"/>
        </w:rPr>
        <w:t>, القاهرة , مركز الكتاب للنشر ,1998, ص46</w:t>
      </w:r>
      <w:r>
        <w:rPr>
          <w:rFonts w:ascii="Simplified Arabic" w:hAnsi="Simplified Arabic" w:cs="Simplified Arabic"/>
          <w:sz w:val="24"/>
          <w:szCs w:val="24"/>
          <w:rtl/>
          <w:lang w:bidi="ar-IQ"/>
        </w:rPr>
        <w:t>.</w:t>
      </w:r>
    </w:p>
  </w:footnote>
  <w:footnote w:id="87">
    <w:p w:rsidR="00DF5B74" w:rsidRPr="0080446B" w:rsidRDefault="00DF5B74" w:rsidP="00247DDB">
      <w:pPr>
        <w:pStyle w:val="a9"/>
        <w:rPr>
          <w:rFonts w:ascii="Simplified Arabic" w:hAnsi="Simplified Arabic" w:cs="Simplified Arabic"/>
          <w:lang w:bidi="ar-IQ"/>
        </w:rPr>
      </w:pPr>
      <w:r w:rsidRPr="0080446B">
        <w:rPr>
          <w:rFonts w:ascii="Simplified Arabic" w:hAnsi="Simplified Arabic" w:cs="Simplified Arabic"/>
        </w:rPr>
        <w:t>(</w:t>
      </w: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lang w:bidi="ar-IQ"/>
        </w:rPr>
        <w:t xml:space="preserve">جمال صبري فرج ,نعيم عبد الحسين بريسم : </w:t>
      </w:r>
      <w:r w:rsidRPr="0080446B">
        <w:rPr>
          <w:rFonts w:ascii="Simplified Arabic" w:hAnsi="Simplified Arabic" w:cs="Simplified Arabic"/>
          <w:u w:val="single"/>
          <w:rtl/>
          <w:lang w:bidi="ar-IQ"/>
        </w:rPr>
        <w:t>مصدر سبق ذكره ,</w:t>
      </w:r>
      <w:r w:rsidRPr="0080446B">
        <w:rPr>
          <w:rFonts w:ascii="Simplified Arabic" w:hAnsi="Simplified Arabic" w:cs="Simplified Arabic"/>
          <w:rtl/>
          <w:lang w:bidi="ar-IQ"/>
        </w:rPr>
        <w:t>2009, ص175.</w:t>
      </w:r>
    </w:p>
  </w:footnote>
  <w:footnote w:id="88">
    <w:p w:rsidR="00DF5B74" w:rsidRPr="0080446B" w:rsidRDefault="00DF5B74" w:rsidP="00247DDB">
      <w:pPr>
        <w:pStyle w:val="a9"/>
        <w:jc w:val="lowKashida"/>
        <w:rPr>
          <w:rFonts w:ascii="Simplified Arabic" w:hAnsi="Simplified Arabic" w:cs="Simplified Arabic"/>
        </w:rPr>
      </w:pPr>
      <w:r w:rsidRPr="0080446B">
        <w:rPr>
          <w:rFonts w:ascii="Simplified Arabic" w:hAnsi="Simplified Arabic" w:cs="Simplified Arabic"/>
          <w:vertAlign w:val="superscript"/>
          <w:rtl/>
        </w:rPr>
        <w:t>(</w:t>
      </w:r>
      <w:r w:rsidRPr="0080446B">
        <w:rPr>
          <w:rStyle w:val="ab"/>
          <w:rFonts w:ascii="Simplified Arabic" w:eastAsia="SimSun" w:hAnsi="Simplified Arabic"/>
        </w:rPr>
        <w:footnoteRef/>
      </w:r>
      <w:r w:rsidRPr="0080446B">
        <w:rPr>
          <w:rFonts w:ascii="Simplified Arabic" w:hAnsi="Simplified Arabic" w:cs="Simplified Arabic"/>
          <w:vertAlign w:val="superscript"/>
          <w:rtl/>
        </w:rPr>
        <w:t>)</w:t>
      </w:r>
      <w:r w:rsidRPr="0080446B">
        <w:rPr>
          <w:rFonts w:ascii="Simplified Arabic" w:hAnsi="Simplified Arabic" w:cs="Simplified Arabic"/>
          <w:rtl/>
        </w:rPr>
        <w:t xml:space="preserve">قاسم حسن حسين . </w:t>
      </w:r>
      <w:r w:rsidRPr="0080446B">
        <w:rPr>
          <w:rFonts w:ascii="Simplified Arabic" w:hAnsi="Simplified Arabic" w:cs="Simplified Arabic"/>
          <w:u w:val="single"/>
          <w:rtl/>
        </w:rPr>
        <w:t>علم النفس الرياضي مبادئه وتطبيقاته في مجال التدريب</w:t>
      </w:r>
      <w:r w:rsidRPr="0080446B">
        <w:rPr>
          <w:rFonts w:ascii="Simplified Arabic" w:hAnsi="Simplified Arabic" w:cs="Simplified Arabic"/>
          <w:rtl/>
        </w:rPr>
        <w:t xml:space="preserve"> ، بغداد : مطابع التعليم العالي ، 1990 ، ص94 .</w:t>
      </w:r>
    </w:p>
  </w:footnote>
  <w:footnote w:id="89">
    <w:p w:rsidR="00DF5B74" w:rsidRPr="0080446B" w:rsidRDefault="00DF5B74" w:rsidP="00247DDB">
      <w:pPr>
        <w:pStyle w:val="a9"/>
        <w:rPr>
          <w:rFonts w:ascii="Simplified Arabic" w:hAnsi="Simplified Arabic" w:cs="Simplified Arabic"/>
          <w:u w:val="single"/>
          <w:rtl/>
          <w:lang w:bidi="ar-IQ"/>
        </w:rPr>
      </w:pPr>
      <w:r w:rsidRPr="0080446B">
        <w:rPr>
          <w:rFonts w:ascii="Simplified Arabic" w:hAnsi="Simplified Arabic" w:cs="Simplified Arabic"/>
        </w:rPr>
        <w:t>(</w:t>
      </w:r>
      <w:r w:rsidRPr="0080446B">
        <w:rPr>
          <w:rStyle w:val="ab"/>
          <w:rFonts w:ascii="Simplified Arabic" w:eastAsia="SimSun" w:hAnsi="Simplified Arabic"/>
        </w:rPr>
        <w:footnoteRef/>
      </w:r>
      <w:r w:rsidRPr="0080446B">
        <w:rPr>
          <w:rFonts w:ascii="Simplified Arabic" w:hAnsi="Simplified Arabic" w:cs="Simplified Arabic"/>
        </w:rPr>
        <w:t>)</w:t>
      </w:r>
      <w:r>
        <w:rPr>
          <w:rFonts w:ascii="Simplified Arabic" w:hAnsi="Simplified Arabic" w:cs="Simplified Arabic"/>
          <w:rtl/>
          <w:lang w:bidi="ar-IQ"/>
        </w:rPr>
        <w:t xml:space="preserve"> ليث محمد عبد الرزاق.</w:t>
      </w:r>
      <w:r>
        <w:rPr>
          <w:rFonts w:ascii="Simplified Arabic" w:hAnsi="Simplified Arabic" w:cs="Simplified Arabic" w:hint="cs"/>
          <w:rtl/>
          <w:lang w:bidi="ar-IQ"/>
        </w:rPr>
        <w:t xml:space="preserve"> مصدر سبق ذكره </w:t>
      </w:r>
      <w:r w:rsidRPr="0080446B">
        <w:rPr>
          <w:rFonts w:ascii="Simplified Arabic" w:hAnsi="Simplified Arabic" w:cs="Simplified Arabic"/>
          <w:rtl/>
          <w:lang w:bidi="ar-IQ"/>
        </w:rPr>
        <w:t>،ص93.</w:t>
      </w:r>
    </w:p>
  </w:footnote>
  <w:footnote w:id="90">
    <w:p w:rsidR="00DF5B74" w:rsidRPr="0080446B" w:rsidRDefault="00DF5B74" w:rsidP="00247DDB">
      <w:pPr>
        <w:pStyle w:val="a9"/>
        <w:rPr>
          <w:rFonts w:ascii="Simplified Arabic" w:hAnsi="Simplified Arabic" w:cs="Simplified Arabic"/>
        </w:rPr>
      </w:pPr>
      <w:r w:rsidRPr="0080446B">
        <w:rPr>
          <w:rFonts w:ascii="Simplified Arabic" w:hAnsi="Simplified Arabic" w:cs="Simplified Arabic"/>
          <w:vertAlign w:val="superscript"/>
          <w:rtl/>
        </w:rPr>
        <w:t>(</w:t>
      </w:r>
      <w:r w:rsidRPr="0080446B">
        <w:rPr>
          <w:rStyle w:val="ab"/>
          <w:rFonts w:ascii="Simplified Arabic" w:eastAsia="SimSun" w:hAnsi="Simplified Arabic"/>
        </w:rPr>
        <w:footnoteRef/>
      </w:r>
      <w:r w:rsidRPr="0080446B">
        <w:rPr>
          <w:rFonts w:ascii="Simplified Arabic" w:hAnsi="Simplified Arabic" w:cs="Simplified Arabic"/>
          <w:vertAlign w:val="superscript"/>
          <w:rtl/>
        </w:rPr>
        <w:t>)</w:t>
      </w:r>
      <w:r w:rsidRPr="0080446B">
        <w:rPr>
          <w:rFonts w:ascii="Simplified Arabic" w:hAnsi="Simplified Arabic" w:cs="Simplified Arabic"/>
          <w:rtl/>
        </w:rPr>
        <w:t xml:space="preserve"> نزار الطالب وكامل لويس ؛ </w:t>
      </w:r>
      <w:r w:rsidRPr="0080446B">
        <w:rPr>
          <w:rFonts w:ascii="Simplified Arabic" w:hAnsi="Simplified Arabic" w:cs="Simplified Arabic"/>
          <w:u w:val="single"/>
          <w:rtl/>
        </w:rPr>
        <w:t>علم النفس الرياضي</w:t>
      </w:r>
      <w:r w:rsidRPr="0080446B">
        <w:rPr>
          <w:rFonts w:ascii="Simplified Arabic" w:hAnsi="Simplified Arabic" w:cs="Simplified Arabic"/>
          <w:rtl/>
        </w:rPr>
        <w:t xml:space="preserve"> ، </w:t>
      </w:r>
      <w:r w:rsidRPr="0080446B">
        <w:rPr>
          <w:rFonts w:ascii="Simplified Arabic" w:hAnsi="Simplified Arabic" w:cs="Simplified Arabic"/>
          <w:rtl/>
          <w:lang w:bidi="ar-IQ"/>
        </w:rPr>
        <w:t>(</w:t>
      </w:r>
      <w:r w:rsidRPr="0080446B">
        <w:rPr>
          <w:rFonts w:ascii="Simplified Arabic" w:hAnsi="Simplified Arabic" w:cs="Simplified Arabic"/>
          <w:rtl/>
        </w:rPr>
        <w:t>دار الحكمة للطباعة والنشر ، بغداد ، 1993</w:t>
      </w:r>
      <w:r w:rsidRPr="0080446B">
        <w:rPr>
          <w:rFonts w:ascii="Simplified Arabic" w:hAnsi="Simplified Arabic" w:cs="Simplified Arabic"/>
          <w:rtl/>
          <w:lang w:bidi="ar-IQ"/>
        </w:rPr>
        <w:t>)</w:t>
      </w:r>
      <w:r w:rsidRPr="0080446B">
        <w:rPr>
          <w:rFonts w:ascii="Simplified Arabic" w:hAnsi="Simplified Arabic" w:cs="Simplified Arabic"/>
          <w:rtl/>
        </w:rPr>
        <w:t>، ص 170 .</w:t>
      </w:r>
    </w:p>
  </w:footnote>
  <w:footnote w:id="91">
    <w:p w:rsidR="00DF5B74" w:rsidRPr="0080446B" w:rsidRDefault="00DF5B74" w:rsidP="00247DDB">
      <w:pPr>
        <w:pStyle w:val="a9"/>
        <w:jc w:val="lowKashida"/>
        <w:rPr>
          <w:rFonts w:ascii="Simplified Arabic" w:hAnsi="Simplified Arabic" w:cs="Simplified Arabic"/>
        </w:rPr>
      </w:pPr>
      <w:r w:rsidRPr="0080446B">
        <w:rPr>
          <w:rStyle w:val="ab"/>
          <w:rFonts w:ascii="Simplified Arabic" w:eastAsia="SimSun" w:hAnsi="Simplified Arabic"/>
        </w:rPr>
        <w:footnoteRef/>
      </w:r>
      <w:r w:rsidRPr="0080446B">
        <w:rPr>
          <w:rFonts w:ascii="Simplified Arabic" w:hAnsi="Simplified Arabic" w:cs="Simplified Arabic"/>
          <w:lang w:bidi="ar-IQ"/>
        </w:rPr>
        <w:t>)</w:t>
      </w:r>
      <w:r w:rsidRPr="0080446B">
        <w:rPr>
          <w:rFonts w:ascii="Simplified Arabic" w:hAnsi="Simplified Arabic" w:cs="Simplified Arabic"/>
          <w:rtl/>
          <w:lang w:bidi="ar-IQ"/>
        </w:rPr>
        <w:t xml:space="preserve">) قاسم حسن حسين، بسطويسي احمد: </w:t>
      </w:r>
      <w:r w:rsidRPr="0080446B">
        <w:rPr>
          <w:rFonts w:ascii="Simplified Arabic" w:hAnsi="Simplified Arabic" w:cs="Simplified Arabic"/>
          <w:u w:val="single"/>
          <w:rtl/>
          <w:lang w:bidi="ar-IQ"/>
        </w:rPr>
        <w:t>مصدر سبق ذكره</w:t>
      </w:r>
      <w:r w:rsidRPr="0080446B">
        <w:rPr>
          <w:rFonts w:ascii="Simplified Arabic" w:hAnsi="Simplified Arabic" w:cs="Simplified Arabic"/>
          <w:rtl/>
          <w:lang w:bidi="ar-IQ"/>
        </w:rPr>
        <w:t xml:space="preserve">، </w:t>
      </w:r>
      <w:r>
        <w:rPr>
          <w:rFonts w:ascii="Simplified Arabic" w:hAnsi="Simplified Arabic" w:cs="Simplified Arabic" w:hint="cs"/>
          <w:rtl/>
          <w:lang w:bidi="ar-IQ"/>
        </w:rPr>
        <w:t>1979</w:t>
      </w:r>
      <w:r w:rsidRPr="0080446B">
        <w:rPr>
          <w:rFonts w:ascii="Simplified Arabic" w:hAnsi="Simplified Arabic" w:cs="Simplified Arabic"/>
          <w:rtl/>
          <w:lang w:bidi="ar-IQ"/>
        </w:rPr>
        <w:t>,ص</w:t>
      </w:r>
      <w:r>
        <w:rPr>
          <w:rFonts w:ascii="Simplified Arabic" w:hAnsi="Simplified Arabic" w:cs="Simplified Arabic" w:hint="cs"/>
          <w:rtl/>
          <w:lang w:bidi="ar-IQ"/>
        </w:rPr>
        <w:t>44</w:t>
      </w:r>
      <w:r w:rsidRPr="0080446B">
        <w:rPr>
          <w:rFonts w:ascii="Simplified Arabic" w:hAnsi="Simplified Arabic" w:cs="Simplified Arabic"/>
          <w:rtl/>
          <w:lang w:bidi="ar-IQ"/>
        </w:rPr>
        <w:t>.</w:t>
      </w:r>
    </w:p>
  </w:footnote>
  <w:footnote w:id="92">
    <w:p w:rsidR="00DF5B74" w:rsidRPr="0080446B" w:rsidRDefault="00DF5B74" w:rsidP="00247DDB">
      <w:pPr>
        <w:pStyle w:val="a9"/>
        <w:rPr>
          <w:rFonts w:ascii="Simplified Arabic" w:hAnsi="Simplified Arabic" w:cs="Simplified Arabic"/>
        </w:rPr>
      </w:pP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rPr>
        <w:t>) عبد المجيد نعمان,محمد عبده صالح:</w:t>
      </w:r>
      <w:r w:rsidRPr="0080446B">
        <w:rPr>
          <w:rFonts w:ascii="Simplified Arabic" w:hAnsi="Simplified Arabic" w:cs="Simplified Arabic"/>
          <w:u w:val="single"/>
          <w:rtl/>
        </w:rPr>
        <w:t>كرة القدم ــ تدريب وخطط</w:t>
      </w:r>
      <w:r w:rsidRPr="0080446B">
        <w:rPr>
          <w:rFonts w:ascii="Simplified Arabic" w:hAnsi="Simplified Arabic" w:cs="Simplified Arabic"/>
          <w:rtl/>
        </w:rPr>
        <w:t>,القاهرة,دار الفكر للكتاب,1967, ص215.</w:t>
      </w:r>
    </w:p>
  </w:footnote>
  <w:footnote w:id="93">
    <w:p w:rsidR="00DF5B74" w:rsidRPr="0080446B" w:rsidRDefault="00DF5B74" w:rsidP="00247DDB">
      <w:pPr>
        <w:pStyle w:val="a9"/>
        <w:rPr>
          <w:rFonts w:ascii="Simplified Arabic" w:hAnsi="Simplified Arabic" w:cs="Simplified Arabic"/>
        </w:rPr>
      </w:pPr>
      <w:r w:rsidRPr="0080446B">
        <w:rPr>
          <w:rFonts w:ascii="Simplified Arabic" w:hAnsi="Simplified Arabic" w:cs="Simplified Arabic"/>
          <w:rtl/>
        </w:rPr>
        <w:t>(</w:t>
      </w:r>
      <w:r w:rsidRPr="0080446B">
        <w:rPr>
          <w:rStyle w:val="ab"/>
          <w:rFonts w:ascii="Simplified Arabic" w:eastAsia="SimSun" w:hAnsi="Simplified Arabic"/>
        </w:rPr>
        <w:footnoteRef/>
      </w:r>
      <w:r w:rsidRPr="0080446B">
        <w:rPr>
          <w:rFonts w:ascii="Simplified Arabic" w:hAnsi="Simplified Arabic" w:cs="Simplified Arabic"/>
          <w:rtl/>
          <w:lang w:bidi="ar-IQ"/>
        </w:rPr>
        <w:t xml:space="preserve">) </w:t>
      </w:r>
      <w:r w:rsidRPr="0080446B">
        <w:rPr>
          <w:rFonts w:ascii="Simplified Arabic" w:hAnsi="Simplified Arabic" w:cs="Simplified Arabic"/>
          <w:rtl/>
        </w:rPr>
        <w:t xml:space="preserve">رعد جابر باقر : </w:t>
      </w:r>
      <w:r w:rsidRPr="0080446B">
        <w:rPr>
          <w:rFonts w:ascii="Simplified Arabic" w:hAnsi="Simplified Arabic" w:cs="Simplified Arabic"/>
          <w:u w:val="single"/>
          <w:rtl/>
        </w:rPr>
        <w:t>المصدر السابق</w:t>
      </w:r>
      <w:r w:rsidRPr="0080446B">
        <w:rPr>
          <w:rFonts w:ascii="Simplified Arabic" w:hAnsi="Simplified Arabic" w:cs="Simplified Arabic"/>
          <w:rtl/>
        </w:rPr>
        <w:t xml:space="preserve"> ,1995, ص102 .</w:t>
      </w:r>
    </w:p>
  </w:footnote>
  <w:footnote w:id="94">
    <w:p w:rsidR="00DF5B74" w:rsidRPr="0080446B" w:rsidRDefault="00DF5B74" w:rsidP="00247DDB">
      <w:pPr>
        <w:pStyle w:val="a9"/>
        <w:rPr>
          <w:rFonts w:ascii="Simplified Arabic" w:hAnsi="Simplified Arabic" w:cs="Simplified Arabic"/>
        </w:rPr>
      </w:pPr>
      <w:r w:rsidRPr="0080446B">
        <w:rPr>
          <w:rFonts w:ascii="Simplified Arabic" w:hAnsi="Simplified Arabic" w:cs="Simplified Arabic"/>
        </w:rPr>
        <w:t>(</w:t>
      </w: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rPr>
        <w:t xml:space="preserve"> قاسم حسن حسين :</w:t>
      </w:r>
      <w:r w:rsidRPr="0080446B">
        <w:rPr>
          <w:rFonts w:ascii="Simplified Arabic" w:hAnsi="Simplified Arabic" w:cs="Simplified Arabic"/>
          <w:u w:val="single"/>
          <w:rtl/>
        </w:rPr>
        <w:t>مصدر سبق ذكره</w:t>
      </w:r>
      <w:r w:rsidRPr="0080446B">
        <w:rPr>
          <w:rFonts w:ascii="Simplified Arabic" w:hAnsi="Simplified Arabic" w:cs="Simplified Arabic"/>
          <w:rtl/>
        </w:rPr>
        <w:t>,1998, ص227.</w:t>
      </w:r>
    </w:p>
  </w:footnote>
  <w:footnote w:id="95">
    <w:p w:rsidR="00DF5B74" w:rsidRPr="0080446B" w:rsidRDefault="00DF5B74" w:rsidP="00247DDB">
      <w:pPr>
        <w:pStyle w:val="a9"/>
        <w:rPr>
          <w:rFonts w:ascii="Simplified Arabic" w:hAnsi="Simplified Arabic" w:cs="Simplified Arabic"/>
        </w:rPr>
      </w:pPr>
      <w:r w:rsidRPr="0080446B">
        <w:rPr>
          <w:rFonts w:ascii="Simplified Arabic" w:hAnsi="Simplified Arabic" w:cs="Simplified Arabic"/>
        </w:rPr>
        <w:t>(</w:t>
      </w: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rPr>
        <w:t xml:space="preserve"> زكي محمد درويش . </w:t>
      </w:r>
      <w:r w:rsidRPr="0080446B">
        <w:rPr>
          <w:rFonts w:ascii="Simplified Arabic" w:hAnsi="Simplified Arabic" w:cs="Simplified Arabic"/>
          <w:u w:val="single"/>
          <w:rtl/>
        </w:rPr>
        <w:t>التدريب البلايومتري</w:t>
      </w:r>
      <w:r w:rsidRPr="0080446B">
        <w:rPr>
          <w:rFonts w:ascii="Simplified Arabic" w:hAnsi="Simplified Arabic" w:cs="Simplified Arabic"/>
          <w:rtl/>
        </w:rPr>
        <w:t xml:space="preserve"> ، القاهرة ، دار الفكر العربي ,1988, ص212.</w:t>
      </w:r>
    </w:p>
  </w:footnote>
  <w:footnote w:id="96">
    <w:p w:rsidR="00DF5B74" w:rsidRDefault="00DF5B74" w:rsidP="00247DDB">
      <w:pPr>
        <w:pStyle w:val="a9"/>
        <w:rPr>
          <w:sz w:val="24"/>
          <w:szCs w:val="24"/>
          <w:lang w:bidi="ar-IQ"/>
        </w:rPr>
      </w:pPr>
      <w:r w:rsidRPr="0080446B">
        <w:rPr>
          <w:rStyle w:val="ab"/>
          <w:rFonts w:ascii="Simplified Arabic" w:eastAsia="SimSun" w:hAnsi="Simplified Arabic"/>
        </w:rPr>
        <w:footnoteRef/>
      </w:r>
      <w:r w:rsidRPr="0080446B">
        <w:rPr>
          <w:rFonts w:ascii="Simplified Arabic" w:hAnsi="Simplified Arabic" w:cs="Simplified Arabic"/>
        </w:rPr>
        <w:t>)</w:t>
      </w:r>
      <w:r w:rsidRPr="0080446B">
        <w:rPr>
          <w:rFonts w:ascii="Simplified Arabic" w:hAnsi="Simplified Arabic" w:cs="Simplified Arabic"/>
          <w:rtl/>
        </w:rPr>
        <w:t xml:space="preserve">) </w:t>
      </w:r>
      <w:r w:rsidRPr="0080446B">
        <w:rPr>
          <w:rFonts w:ascii="Simplified Arabic" w:hAnsi="Simplified Arabic" w:cs="Simplified Arabic"/>
          <w:rtl/>
          <w:lang w:bidi="ar-IQ"/>
        </w:rPr>
        <w:t xml:space="preserve">منير جرجس وآخرون : </w:t>
      </w:r>
      <w:r w:rsidRPr="0080446B">
        <w:rPr>
          <w:rFonts w:ascii="Simplified Arabic" w:hAnsi="Simplified Arabic" w:cs="Simplified Arabic"/>
          <w:u w:val="single"/>
          <w:rtl/>
          <w:lang w:bidi="ar-IQ"/>
        </w:rPr>
        <w:t>مصدر سبق ذكره</w:t>
      </w:r>
      <w:r w:rsidRPr="0080446B">
        <w:rPr>
          <w:rFonts w:ascii="Simplified Arabic" w:hAnsi="Simplified Arabic" w:cs="Simplified Arabic"/>
          <w:rtl/>
          <w:lang w:bidi="ar-IQ"/>
        </w:rPr>
        <w:t xml:space="preserve"> ,1998, ص257</w:t>
      </w:r>
      <w:r>
        <w:rPr>
          <w:rFonts w:ascii="Simplified Arabic" w:hAnsi="Simplified Arabic" w:cs="Simplified Arabic"/>
          <w:sz w:val="24"/>
          <w:szCs w:val="24"/>
          <w:rtl/>
          <w:lang w:bidi="ar-IQ"/>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5B74" w:rsidRDefault="00DF5B74">
    <w:pPr>
      <w:pStyle w:val="a4"/>
      <w:framePr w:wrap="around" w:vAnchor="text" w:hAnchor="margin" w:y="1"/>
      <w:rPr>
        <w:rStyle w:val="a5"/>
      </w:rPr>
    </w:pPr>
    <w:r>
      <w:rPr>
        <w:rStyle w:val="a5"/>
      </w:rPr>
      <w:fldChar w:fldCharType="begin"/>
    </w:r>
    <w:r>
      <w:rPr>
        <w:rStyle w:val="a5"/>
      </w:rPr>
      <w:instrText xml:space="preserve">PAGE  </w:instrText>
    </w:r>
    <w:r>
      <w:rPr>
        <w:rStyle w:val="a5"/>
      </w:rPr>
      <w:fldChar w:fldCharType="end"/>
    </w:r>
  </w:p>
  <w:p w:rsidR="00DF5B74" w:rsidRDefault="00DF5B74">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5B74" w:rsidRDefault="00DF5B74">
    <w:pPr>
      <w:pStyle w:val="a4"/>
      <w:framePr w:wrap="around" w:vAnchor="text" w:hAnchor="page" w:x="901" w:y="193"/>
      <w:rPr>
        <w:rStyle w:val="a5"/>
      </w:rPr>
    </w:pPr>
    <w:r>
      <w:rPr>
        <w:rStyle w:val="a5"/>
      </w:rPr>
      <w:fldChar w:fldCharType="begin"/>
    </w:r>
    <w:r>
      <w:rPr>
        <w:rStyle w:val="a5"/>
      </w:rPr>
      <w:instrText xml:space="preserve">PAGE  </w:instrText>
    </w:r>
    <w:r>
      <w:rPr>
        <w:rStyle w:val="a5"/>
      </w:rPr>
      <w:fldChar w:fldCharType="separate"/>
    </w:r>
    <w:r w:rsidR="00B2075C">
      <w:rPr>
        <w:rStyle w:val="a5"/>
        <w:noProof/>
      </w:rPr>
      <w:t>174</w:t>
    </w:r>
    <w:r>
      <w:rPr>
        <w:rStyle w:val="a5"/>
      </w:rPr>
      <w:fldChar w:fldCharType="end"/>
    </w:r>
  </w:p>
  <w:p w:rsidR="00DF5B74" w:rsidRDefault="00DF5B74">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1.55pt;height:11.55pt" o:bullet="t">
        <v:imagedata r:id="rId1" o:title="mso1"/>
      </v:shape>
    </w:pict>
  </w:numPicBullet>
  <w:abstractNum w:abstractNumId="0">
    <w:nsid w:val="02146BED"/>
    <w:multiLevelType w:val="singleLevel"/>
    <w:tmpl w:val="6DACDB04"/>
    <w:lvl w:ilvl="0">
      <w:start w:val="1"/>
      <w:numFmt w:val="decimal"/>
      <w:lvlText w:val="%1."/>
      <w:lvlJc w:val="center"/>
      <w:pPr>
        <w:tabs>
          <w:tab w:val="num" w:pos="648"/>
        </w:tabs>
        <w:ind w:left="360" w:hanging="72"/>
      </w:pPr>
    </w:lvl>
  </w:abstractNum>
  <w:abstractNum w:abstractNumId="1">
    <w:nsid w:val="06952FA2"/>
    <w:multiLevelType w:val="hybridMultilevel"/>
    <w:tmpl w:val="7BE8E99E"/>
    <w:lvl w:ilvl="0" w:tplc="8CA4F946">
      <w:numFmt w:val="bullet"/>
      <w:lvlText w:val="-"/>
      <w:lvlJc w:val="left"/>
      <w:pPr>
        <w:ind w:left="1080" w:hanging="360"/>
      </w:pPr>
      <w:rPr>
        <w:rFonts w:ascii="Arial" w:eastAsia="Times New Roma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B364580"/>
    <w:multiLevelType w:val="hybridMultilevel"/>
    <w:tmpl w:val="26DC131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0C1C4140"/>
    <w:multiLevelType w:val="hybridMultilevel"/>
    <w:tmpl w:val="CE96EE30"/>
    <w:lvl w:ilvl="0" w:tplc="57DE5AD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AA0E62"/>
    <w:multiLevelType w:val="hybridMultilevel"/>
    <w:tmpl w:val="03C2A15A"/>
    <w:lvl w:ilvl="0" w:tplc="2BFA9E0C">
      <w:start w:val="1"/>
      <w:numFmt w:val="bullet"/>
      <w:lvlText w:val=""/>
      <w:lvlJc w:val="left"/>
      <w:pPr>
        <w:ind w:left="1068" w:hanging="360"/>
      </w:pPr>
      <w:rPr>
        <w:rFonts w:ascii="Wingdings" w:hAnsi="Wingdings" w:hint="default"/>
        <w:sz w:val="30"/>
        <w:szCs w:val="30"/>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5">
    <w:nsid w:val="0CF710AC"/>
    <w:multiLevelType w:val="hybridMultilevel"/>
    <w:tmpl w:val="9412FBDE"/>
    <w:lvl w:ilvl="0" w:tplc="8098B936">
      <w:start w:val="1"/>
      <w:numFmt w:val="bullet"/>
      <w:lvlText w:val=""/>
      <w:lvlJc w:val="left"/>
      <w:pPr>
        <w:tabs>
          <w:tab w:val="num" w:pos="1061"/>
        </w:tabs>
        <w:ind w:left="1061" w:hanging="303"/>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0FEE53A4"/>
    <w:multiLevelType w:val="hybridMultilevel"/>
    <w:tmpl w:val="68F60BE4"/>
    <w:lvl w:ilvl="0" w:tplc="2CB473F0">
      <w:start w:val="1"/>
      <w:numFmt w:val="decimal"/>
      <w:lvlText w:val="%1."/>
      <w:lvlJc w:val="left"/>
      <w:pPr>
        <w:tabs>
          <w:tab w:val="num" w:pos="720"/>
        </w:tabs>
        <w:ind w:left="720" w:hanging="360"/>
      </w:pPr>
      <w:rPr>
        <w:b/>
        <w:bCs/>
        <w:sz w:val="32"/>
        <w:szCs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017A86"/>
    <w:multiLevelType w:val="hybridMultilevel"/>
    <w:tmpl w:val="BBA421B6"/>
    <w:lvl w:ilvl="0" w:tplc="616840D6">
      <w:start w:val="1"/>
      <w:numFmt w:val="decimal"/>
      <w:lvlText w:val="%1-"/>
      <w:lvlJc w:val="left"/>
      <w:pPr>
        <w:tabs>
          <w:tab w:val="num" w:pos="431"/>
        </w:tabs>
        <w:ind w:left="431" w:hanging="360"/>
      </w:pPr>
      <w:rPr>
        <w:rFonts w:cs="Times New Roman" w:hint="default"/>
      </w:rPr>
    </w:lvl>
    <w:lvl w:ilvl="1" w:tplc="04090019">
      <w:start w:val="1"/>
      <w:numFmt w:val="lowerLetter"/>
      <w:lvlText w:val="%2."/>
      <w:lvlJc w:val="left"/>
      <w:pPr>
        <w:tabs>
          <w:tab w:val="num" w:pos="1151"/>
        </w:tabs>
        <w:ind w:left="1151" w:hanging="360"/>
      </w:pPr>
      <w:rPr>
        <w:rFonts w:cs="Times New Roman"/>
      </w:rPr>
    </w:lvl>
    <w:lvl w:ilvl="2" w:tplc="0409001B">
      <w:start w:val="1"/>
      <w:numFmt w:val="lowerRoman"/>
      <w:lvlText w:val="%3."/>
      <w:lvlJc w:val="right"/>
      <w:pPr>
        <w:tabs>
          <w:tab w:val="num" w:pos="1871"/>
        </w:tabs>
        <w:ind w:left="1871" w:hanging="180"/>
      </w:pPr>
      <w:rPr>
        <w:rFonts w:cs="Times New Roman"/>
      </w:rPr>
    </w:lvl>
    <w:lvl w:ilvl="3" w:tplc="0409000F">
      <w:start w:val="1"/>
      <w:numFmt w:val="decimal"/>
      <w:lvlText w:val="%4."/>
      <w:lvlJc w:val="left"/>
      <w:pPr>
        <w:tabs>
          <w:tab w:val="num" w:pos="2591"/>
        </w:tabs>
        <w:ind w:left="2591" w:hanging="360"/>
      </w:pPr>
      <w:rPr>
        <w:rFonts w:cs="Times New Roman"/>
      </w:rPr>
    </w:lvl>
    <w:lvl w:ilvl="4" w:tplc="04090019">
      <w:start w:val="1"/>
      <w:numFmt w:val="lowerLetter"/>
      <w:lvlText w:val="%5."/>
      <w:lvlJc w:val="left"/>
      <w:pPr>
        <w:tabs>
          <w:tab w:val="num" w:pos="3311"/>
        </w:tabs>
        <w:ind w:left="3311" w:hanging="360"/>
      </w:pPr>
      <w:rPr>
        <w:rFonts w:cs="Times New Roman"/>
      </w:rPr>
    </w:lvl>
    <w:lvl w:ilvl="5" w:tplc="0409001B">
      <w:start w:val="1"/>
      <w:numFmt w:val="lowerRoman"/>
      <w:lvlText w:val="%6."/>
      <w:lvlJc w:val="right"/>
      <w:pPr>
        <w:tabs>
          <w:tab w:val="num" w:pos="4031"/>
        </w:tabs>
        <w:ind w:left="4031" w:hanging="180"/>
      </w:pPr>
      <w:rPr>
        <w:rFonts w:cs="Times New Roman"/>
      </w:rPr>
    </w:lvl>
    <w:lvl w:ilvl="6" w:tplc="0409000F">
      <w:start w:val="1"/>
      <w:numFmt w:val="decimal"/>
      <w:lvlText w:val="%7."/>
      <w:lvlJc w:val="left"/>
      <w:pPr>
        <w:tabs>
          <w:tab w:val="num" w:pos="4751"/>
        </w:tabs>
        <w:ind w:left="4751" w:hanging="360"/>
      </w:pPr>
      <w:rPr>
        <w:rFonts w:cs="Times New Roman"/>
      </w:rPr>
    </w:lvl>
    <w:lvl w:ilvl="7" w:tplc="04090019">
      <w:start w:val="1"/>
      <w:numFmt w:val="lowerLetter"/>
      <w:lvlText w:val="%8."/>
      <w:lvlJc w:val="left"/>
      <w:pPr>
        <w:tabs>
          <w:tab w:val="num" w:pos="5471"/>
        </w:tabs>
        <w:ind w:left="5471" w:hanging="360"/>
      </w:pPr>
      <w:rPr>
        <w:rFonts w:cs="Times New Roman"/>
      </w:rPr>
    </w:lvl>
    <w:lvl w:ilvl="8" w:tplc="0409001B">
      <w:start w:val="1"/>
      <w:numFmt w:val="lowerRoman"/>
      <w:lvlText w:val="%9."/>
      <w:lvlJc w:val="right"/>
      <w:pPr>
        <w:tabs>
          <w:tab w:val="num" w:pos="6191"/>
        </w:tabs>
        <w:ind w:left="6191" w:hanging="180"/>
      </w:pPr>
      <w:rPr>
        <w:rFonts w:cs="Times New Roman"/>
      </w:rPr>
    </w:lvl>
  </w:abstractNum>
  <w:abstractNum w:abstractNumId="8">
    <w:nsid w:val="117F5CBA"/>
    <w:multiLevelType w:val="hybridMultilevel"/>
    <w:tmpl w:val="A9ACC6AC"/>
    <w:lvl w:ilvl="0" w:tplc="0409000F">
      <w:start w:val="1"/>
      <w:numFmt w:val="decimal"/>
      <w:lvlText w:val="%1."/>
      <w:lvlJc w:val="left"/>
      <w:pPr>
        <w:ind w:left="360" w:hanging="360"/>
      </w:pPr>
    </w:lvl>
    <w:lvl w:ilvl="1" w:tplc="66229A38">
      <w:start w:val="1"/>
      <w:numFmt w:val="decimal"/>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5965C93"/>
    <w:multiLevelType w:val="hybridMultilevel"/>
    <w:tmpl w:val="6A1E9B6E"/>
    <w:lvl w:ilvl="0" w:tplc="5D6E9714">
      <w:start w:val="1"/>
      <w:numFmt w:val="decimal"/>
      <w:lvlText w:val="(%1)"/>
      <w:lvlJc w:val="left"/>
      <w:pPr>
        <w:tabs>
          <w:tab w:val="num" w:pos="480"/>
        </w:tabs>
        <w:ind w:left="480" w:hanging="360"/>
      </w:pPr>
      <w:rPr>
        <w:rFonts w:cs="Simplified Arabic"/>
        <w:b/>
        <w:bCs/>
        <w:sz w:val="20"/>
        <w:szCs w:val="20"/>
        <w:vertAlign w:val="superscript"/>
      </w:rPr>
    </w:lvl>
    <w:lvl w:ilvl="1" w:tplc="0409000F">
      <w:start w:val="1"/>
      <w:numFmt w:val="decimal"/>
      <w:lvlText w:val="%2."/>
      <w:lvlJc w:val="left"/>
      <w:pPr>
        <w:tabs>
          <w:tab w:val="num" w:pos="1560"/>
        </w:tabs>
        <w:ind w:left="1560" w:hanging="360"/>
      </w:pPr>
      <w:rPr>
        <w:b/>
        <w:bCs/>
        <w:sz w:val="24"/>
        <w:szCs w:val="24"/>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1609193B"/>
    <w:multiLevelType w:val="hybridMultilevel"/>
    <w:tmpl w:val="E146BD3A"/>
    <w:lvl w:ilvl="0" w:tplc="EB40803E">
      <w:start w:val="1"/>
      <w:numFmt w:val="bullet"/>
      <w:lvlText w:val="–"/>
      <w:lvlJc w:val="left"/>
      <w:pPr>
        <w:tabs>
          <w:tab w:val="num" w:pos="360"/>
        </w:tabs>
        <w:ind w:left="360" w:hanging="360"/>
      </w:pPr>
      <w:rPr>
        <w:rFonts w:ascii="Times New Roman" w:hAnsi="Times New Roman" w:cs="Times New Roman" w:hint="default"/>
        <w:b/>
        <w:bCs w:val="0"/>
        <w:iCs w:val="0"/>
        <w:sz w:val="36"/>
        <w:szCs w:val="3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8053EC6"/>
    <w:multiLevelType w:val="hybridMultilevel"/>
    <w:tmpl w:val="92540E2C"/>
    <w:lvl w:ilvl="0" w:tplc="A6EAE864">
      <w:start w:val="1"/>
      <w:numFmt w:val="decimal"/>
      <w:lvlText w:val="%1-"/>
      <w:lvlJc w:val="left"/>
      <w:pPr>
        <w:tabs>
          <w:tab w:val="num" w:pos="840"/>
        </w:tabs>
        <w:ind w:left="840" w:right="840" w:hanging="480"/>
      </w:pPr>
      <w:rPr>
        <w:rFonts w:hint="default"/>
      </w:rPr>
    </w:lvl>
    <w:lvl w:ilvl="1" w:tplc="2D2C3D6A">
      <w:start w:val="1"/>
      <w:numFmt w:val="decimal"/>
      <w:pStyle w:val="3"/>
      <w:lvlText w:val="%2-"/>
      <w:lvlJc w:val="left"/>
      <w:pPr>
        <w:tabs>
          <w:tab w:val="num" w:pos="1425"/>
        </w:tabs>
        <w:ind w:left="1425" w:right="2325" w:hanging="1245"/>
      </w:pPr>
      <w:rPr>
        <w:rFonts w:hint="cs"/>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2">
    <w:nsid w:val="23C03FB6"/>
    <w:multiLevelType w:val="hybridMultilevel"/>
    <w:tmpl w:val="AD8EB604"/>
    <w:lvl w:ilvl="0" w:tplc="CDD2AC26">
      <w:start w:val="100"/>
      <w:numFmt w:val="decimal"/>
      <w:lvlText w:val="%1"/>
      <w:lvlJc w:val="left"/>
      <w:pPr>
        <w:ind w:left="4875" w:hanging="360"/>
      </w:pPr>
      <w:rPr>
        <w:rFonts w:hint="default"/>
        <w:b w:val="0"/>
        <w:color w:val="000000"/>
      </w:rPr>
    </w:lvl>
    <w:lvl w:ilvl="1" w:tplc="04090019" w:tentative="1">
      <w:start w:val="1"/>
      <w:numFmt w:val="lowerLetter"/>
      <w:lvlText w:val="%2."/>
      <w:lvlJc w:val="left"/>
      <w:pPr>
        <w:ind w:left="5595" w:hanging="360"/>
      </w:pPr>
    </w:lvl>
    <w:lvl w:ilvl="2" w:tplc="0409001B" w:tentative="1">
      <w:start w:val="1"/>
      <w:numFmt w:val="lowerRoman"/>
      <w:lvlText w:val="%3."/>
      <w:lvlJc w:val="right"/>
      <w:pPr>
        <w:ind w:left="6315" w:hanging="180"/>
      </w:pPr>
    </w:lvl>
    <w:lvl w:ilvl="3" w:tplc="0409000F" w:tentative="1">
      <w:start w:val="1"/>
      <w:numFmt w:val="decimal"/>
      <w:lvlText w:val="%4."/>
      <w:lvlJc w:val="left"/>
      <w:pPr>
        <w:ind w:left="7035" w:hanging="360"/>
      </w:pPr>
    </w:lvl>
    <w:lvl w:ilvl="4" w:tplc="04090019" w:tentative="1">
      <w:start w:val="1"/>
      <w:numFmt w:val="lowerLetter"/>
      <w:lvlText w:val="%5."/>
      <w:lvlJc w:val="left"/>
      <w:pPr>
        <w:ind w:left="7755" w:hanging="360"/>
      </w:pPr>
    </w:lvl>
    <w:lvl w:ilvl="5" w:tplc="0409001B" w:tentative="1">
      <w:start w:val="1"/>
      <w:numFmt w:val="lowerRoman"/>
      <w:lvlText w:val="%6."/>
      <w:lvlJc w:val="right"/>
      <w:pPr>
        <w:ind w:left="8475" w:hanging="180"/>
      </w:pPr>
    </w:lvl>
    <w:lvl w:ilvl="6" w:tplc="0409000F" w:tentative="1">
      <w:start w:val="1"/>
      <w:numFmt w:val="decimal"/>
      <w:lvlText w:val="%7."/>
      <w:lvlJc w:val="left"/>
      <w:pPr>
        <w:ind w:left="9195" w:hanging="360"/>
      </w:pPr>
    </w:lvl>
    <w:lvl w:ilvl="7" w:tplc="04090019" w:tentative="1">
      <w:start w:val="1"/>
      <w:numFmt w:val="lowerLetter"/>
      <w:lvlText w:val="%8."/>
      <w:lvlJc w:val="left"/>
      <w:pPr>
        <w:ind w:left="9915" w:hanging="360"/>
      </w:pPr>
    </w:lvl>
    <w:lvl w:ilvl="8" w:tplc="0409001B" w:tentative="1">
      <w:start w:val="1"/>
      <w:numFmt w:val="lowerRoman"/>
      <w:lvlText w:val="%9."/>
      <w:lvlJc w:val="right"/>
      <w:pPr>
        <w:ind w:left="10635" w:hanging="180"/>
      </w:pPr>
    </w:lvl>
  </w:abstractNum>
  <w:abstractNum w:abstractNumId="13">
    <w:nsid w:val="2405006F"/>
    <w:multiLevelType w:val="hybridMultilevel"/>
    <w:tmpl w:val="2F263704"/>
    <w:lvl w:ilvl="0" w:tplc="E432EE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E301857"/>
    <w:multiLevelType w:val="hybridMultilevel"/>
    <w:tmpl w:val="0D1A0546"/>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4C42A2"/>
    <w:multiLevelType w:val="hybridMultilevel"/>
    <w:tmpl w:val="E11EE69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3541449F"/>
    <w:multiLevelType w:val="hybridMultilevel"/>
    <w:tmpl w:val="852A0ED0"/>
    <w:lvl w:ilvl="0" w:tplc="8098B936">
      <w:start w:val="1"/>
      <w:numFmt w:val="bullet"/>
      <w:lvlText w:val=""/>
      <w:lvlJc w:val="left"/>
      <w:pPr>
        <w:tabs>
          <w:tab w:val="num" w:pos="1011"/>
        </w:tabs>
        <w:ind w:left="1011" w:hanging="303"/>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3AD96518"/>
    <w:multiLevelType w:val="hybridMultilevel"/>
    <w:tmpl w:val="4D2275B6"/>
    <w:lvl w:ilvl="0" w:tplc="C422FC4A">
      <w:start w:val="1"/>
      <w:numFmt w:val="bullet"/>
      <w:lvlText w:val="-"/>
      <w:lvlJc w:val="left"/>
      <w:pPr>
        <w:tabs>
          <w:tab w:val="num" w:pos="720"/>
        </w:tabs>
        <w:ind w:left="720" w:hanging="360"/>
      </w:pPr>
      <w:rPr>
        <w:rFonts w:ascii="Simplified Arabic" w:eastAsia="Times New Roman" w:hAnsi="Simplified Arabic"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B6E1CE0"/>
    <w:multiLevelType w:val="hybridMultilevel"/>
    <w:tmpl w:val="9AEAAF0A"/>
    <w:lvl w:ilvl="0" w:tplc="78E8CC48">
      <w:start w:val="1"/>
      <w:numFmt w:val="decimal"/>
      <w:lvlText w:val="(%1)"/>
      <w:lvlJc w:val="left"/>
      <w:pPr>
        <w:ind w:left="720" w:hanging="360"/>
      </w:pPr>
      <w:rPr>
        <w:rFonts w:ascii="Simplified Arabic" w:hAnsi="Simplified Arabic" w:cs="Simplified Arabic" w:hint="default"/>
        <w:sz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3BB427EF"/>
    <w:multiLevelType w:val="hybridMultilevel"/>
    <w:tmpl w:val="F93AEEF2"/>
    <w:lvl w:ilvl="0" w:tplc="DF3E06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E50537D"/>
    <w:multiLevelType w:val="hybridMultilevel"/>
    <w:tmpl w:val="3FACF7D8"/>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EA0363C"/>
    <w:multiLevelType w:val="hybridMultilevel"/>
    <w:tmpl w:val="06C41128"/>
    <w:lvl w:ilvl="0" w:tplc="3530CBFC">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F014CCA"/>
    <w:multiLevelType w:val="hybridMultilevel"/>
    <w:tmpl w:val="279CCF18"/>
    <w:lvl w:ilvl="0" w:tplc="8D62795A">
      <w:start w:val="1"/>
      <w:numFmt w:val="bullet"/>
      <w:lvlText w:val="–"/>
      <w:lvlJc w:val="left"/>
      <w:pPr>
        <w:tabs>
          <w:tab w:val="num" w:pos="360"/>
        </w:tabs>
        <w:ind w:left="360" w:hanging="360"/>
      </w:pPr>
      <w:rPr>
        <w:rFonts w:ascii="Times New Roman" w:hAnsi="Times New Roman" w:cs="Times New Roman" w:hint="default"/>
        <w:b/>
        <w:bCs/>
        <w:iCs w:val="0"/>
        <w:sz w:val="36"/>
        <w:szCs w:val="3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16E4DAE"/>
    <w:multiLevelType w:val="hybridMultilevel"/>
    <w:tmpl w:val="52ECBA20"/>
    <w:lvl w:ilvl="0" w:tplc="74FA0CAA">
      <w:start w:val="3"/>
      <w:numFmt w:val="bullet"/>
      <w:lvlText w:val="-"/>
      <w:lvlJc w:val="left"/>
      <w:pPr>
        <w:tabs>
          <w:tab w:val="num" w:pos="720"/>
        </w:tabs>
        <w:ind w:left="720" w:hanging="360"/>
      </w:pPr>
      <w:rPr>
        <w:rFonts w:ascii="Times New Roman" w:eastAsia="Times New Roman" w:hAnsi="Times New Roman"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1E812EE"/>
    <w:multiLevelType w:val="hybridMultilevel"/>
    <w:tmpl w:val="C9A0BD2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2EE7398"/>
    <w:multiLevelType w:val="multilevel"/>
    <w:tmpl w:val="B8EA94CA"/>
    <w:lvl w:ilvl="0">
      <w:start w:val="1"/>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nsid w:val="467F36C1"/>
    <w:multiLevelType w:val="hybridMultilevel"/>
    <w:tmpl w:val="80DA906C"/>
    <w:lvl w:ilvl="0" w:tplc="8098B936">
      <w:start w:val="1"/>
      <w:numFmt w:val="bullet"/>
      <w:lvlText w:val=""/>
      <w:lvlJc w:val="left"/>
      <w:pPr>
        <w:tabs>
          <w:tab w:val="num" w:pos="1061"/>
        </w:tabs>
        <w:ind w:left="1061" w:hanging="303"/>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47426D43"/>
    <w:multiLevelType w:val="hybridMultilevel"/>
    <w:tmpl w:val="D5C69978"/>
    <w:lvl w:ilvl="0" w:tplc="37E81DF6">
      <w:start w:val="1"/>
      <w:numFmt w:val="bullet"/>
      <w:lvlText w:val=""/>
      <w:lvlJc w:val="left"/>
      <w:pPr>
        <w:tabs>
          <w:tab w:val="num" w:pos="360"/>
        </w:tabs>
        <w:ind w:left="360" w:hanging="360"/>
      </w:pPr>
      <w:rPr>
        <w:rFonts w:ascii="Wingdings" w:hAnsi="Wingdings" w:hint="default"/>
        <w:lang w:bidi="ar-IQ"/>
      </w:rPr>
    </w:lvl>
    <w:lvl w:ilvl="1" w:tplc="0409000F">
      <w:start w:val="1"/>
      <w:numFmt w:val="decimal"/>
      <w:lvlText w:val="%2."/>
      <w:lvlJc w:val="left"/>
      <w:pPr>
        <w:tabs>
          <w:tab w:val="num" w:pos="2160"/>
        </w:tabs>
        <w:ind w:left="2160" w:hanging="360"/>
      </w:pPr>
      <w:rPr>
        <w:rFonts w:cs="Times New Roman"/>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28">
    <w:nsid w:val="4A571F3F"/>
    <w:multiLevelType w:val="hybridMultilevel"/>
    <w:tmpl w:val="B5D09A3E"/>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BEE1C62"/>
    <w:multiLevelType w:val="hybridMultilevel"/>
    <w:tmpl w:val="0DC48152"/>
    <w:lvl w:ilvl="0" w:tplc="8A901F7A">
      <w:start w:val="2"/>
      <w:numFmt w:val="bullet"/>
      <w:lvlText w:val="-"/>
      <w:lvlJc w:val="left"/>
      <w:pPr>
        <w:tabs>
          <w:tab w:val="num" w:pos="392"/>
        </w:tabs>
        <w:ind w:left="392" w:hanging="360"/>
      </w:pPr>
      <w:rPr>
        <w:rFonts w:ascii="Simplified Arabic" w:eastAsia="Times New Roman" w:hAnsi="Simplified Arabic" w:cs="Simplified Arabic" w:hint="default"/>
      </w:rPr>
    </w:lvl>
    <w:lvl w:ilvl="1" w:tplc="04090003" w:tentative="1">
      <w:start w:val="1"/>
      <w:numFmt w:val="bullet"/>
      <w:lvlText w:val="o"/>
      <w:lvlJc w:val="left"/>
      <w:pPr>
        <w:tabs>
          <w:tab w:val="num" w:pos="1112"/>
        </w:tabs>
        <w:ind w:left="1112" w:hanging="360"/>
      </w:pPr>
      <w:rPr>
        <w:rFonts w:ascii="Courier New" w:hAnsi="Courier New" w:cs="Courier New" w:hint="default"/>
      </w:rPr>
    </w:lvl>
    <w:lvl w:ilvl="2" w:tplc="04090005" w:tentative="1">
      <w:start w:val="1"/>
      <w:numFmt w:val="bullet"/>
      <w:lvlText w:val=""/>
      <w:lvlJc w:val="left"/>
      <w:pPr>
        <w:tabs>
          <w:tab w:val="num" w:pos="1832"/>
        </w:tabs>
        <w:ind w:left="1832" w:hanging="360"/>
      </w:pPr>
      <w:rPr>
        <w:rFonts w:ascii="Wingdings" w:hAnsi="Wingdings" w:hint="default"/>
      </w:rPr>
    </w:lvl>
    <w:lvl w:ilvl="3" w:tplc="04090001" w:tentative="1">
      <w:start w:val="1"/>
      <w:numFmt w:val="bullet"/>
      <w:lvlText w:val=""/>
      <w:lvlJc w:val="left"/>
      <w:pPr>
        <w:tabs>
          <w:tab w:val="num" w:pos="2552"/>
        </w:tabs>
        <w:ind w:left="2552" w:hanging="360"/>
      </w:pPr>
      <w:rPr>
        <w:rFonts w:ascii="Symbol" w:hAnsi="Symbol" w:hint="default"/>
      </w:rPr>
    </w:lvl>
    <w:lvl w:ilvl="4" w:tplc="04090003" w:tentative="1">
      <w:start w:val="1"/>
      <w:numFmt w:val="bullet"/>
      <w:lvlText w:val="o"/>
      <w:lvlJc w:val="left"/>
      <w:pPr>
        <w:tabs>
          <w:tab w:val="num" w:pos="3272"/>
        </w:tabs>
        <w:ind w:left="3272" w:hanging="360"/>
      </w:pPr>
      <w:rPr>
        <w:rFonts w:ascii="Courier New" w:hAnsi="Courier New" w:cs="Courier New" w:hint="default"/>
      </w:rPr>
    </w:lvl>
    <w:lvl w:ilvl="5" w:tplc="04090005" w:tentative="1">
      <w:start w:val="1"/>
      <w:numFmt w:val="bullet"/>
      <w:lvlText w:val=""/>
      <w:lvlJc w:val="left"/>
      <w:pPr>
        <w:tabs>
          <w:tab w:val="num" w:pos="3992"/>
        </w:tabs>
        <w:ind w:left="3992" w:hanging="360"/>
      </w:pPr>
      <w:rPr>
        <w:rFonts w:ascii="Wingdings" w:hAnsi="Wingdings" w:hint="default"/>
      </w:rPr>
    </w:lvl>
    <w:lvl w:ilvl="6" w:tplc="04090001" w:tentative="1">
      <w:start w:val="1"/>
      <w:numFmt w:val="bullet"/>
      <w:lvlText w:val=""/>
      <w:lvlJc w:val="left"/>
      <w:pPr>
        <w:tabs>
          <w:tab w:val="num" w:pos="4712"/>
        </w:tabs>
        <w:ind w:left="4712" w:hanging="360"/>
      </w:pPr>
      <w:rPr>
        <w:rFonts w:ascii="Symbol" w:hAnsi="Symbol" w:hint="default"/>
      </w:rPr>
    </w:lvl>
    <w:lvl w:ilvl="7" w:tplc="04090003" w:tentative="1">
      <w:start w:val="1"/>
      <w:numFmt w:val="bullet"/>
      <w:lvlText w:val="o"/>
      <w:lvlJc w:val="left"/>
      <w:pPr>
        <w:tabs>
          <w:tab w:val="num" w:pos="5432"/>
        </w:tabs>
        <w:ind w:left="5432" w:hanging="360"/>
      </w:pPr>
      <w:rPr>
        <w:rFonts w:ascii="Courier New" w:hAnsi="Courier New" w:cs="Courier New" w:hint="default"/>
      </w:rPr>
    </w:lvl>
    <w:lvl w:ilvl="8" w:tplc="04090005" w:tentative="1">
      <w:start w:val="1"/>
      <w:numFmt w:val="bullet"/>
      <w:lvlText w:val=""/>
      <w:lvlJc w:val="left"/>
      <w:pPr>
        <w:tabs>
          <w:tab w:val="num" w:pos="6152"/>
        </w:tabs>
        <w:ind w:left="6152" w:hanging="360"/>
      </w:pPr>
      <w:rPr>
        <w:rFonts w:ascii="Wingdings" w:hAnsi="Wingdings" w:hint="default"/>
      </w:rPr>
    </w:lvl>
  </w:abstractNum>
  <w:abstractNum w:abstractNumId="30">
    <w:nsid w:val="4F604F6B"/>
    <w:multiLevelType w:val="hybridMultilevel"/>
    <w:tmpl w:val="14E6423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36D30E9"/>
    <w:multiLevelType w:val="hybridMultilevel"/>
    <w:tmpl w:val="8AC6713A"/>
    <w:lvl w:ilvl="0" w:tplc="347A8362">
      <w:numFmt w:val="bullet"/>
      <w:lvlText w:val="-"/>
      <w:lvlJc w:val="left"/>
      <w:pPr>
        <w:ind w:left="720" w:hanging="360"/>
      </w:pPr>
      <w:rPr>
        <w:rFonts w:ascii="Times New Roman" w:eastAsia="Times New Roman" w:hAnsi="Times New Roman" w:cs="Times New Roman" w:hint="default"/>
        <w:b/>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8B1625"/>
    <w:multiLevelType w:val="hybridMultilevel"/>
    <w:tmpl w:val="43E2A9BC"/>
    <w:lvl w:ilvl="0" w:tplc="EABA9060">
      <w:start w:val="1"/>
      <w:numFmt w:val="bullet"/>
      <w:lvlText w:val="-"/>
      <w:lvlJc w:val="left"/>
      <w:pPr>
        <w:ind w:left="720" w:hanging="360"/>
      </w:pPr>
      <w:rPr>
        <w:rFonts w:asciiTheme="minorHAnsi" w:eastAsia="SimSun" w:hAnsiTheme="minorHAnsi" w:cs="Monotype Kouf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52C4805"/>
    <w:multiLevelType w:val="hybridMultilevel"/>
    <w:tmpl w:val="15C2FDB0"/>
    <w:lvl w:ilvl="0" w:tplc="88A6AF8C">
      <w:start w:val="1"/>
      <w:numFmt w:val="decimal"/>
      <w:lvlText w:val="%1-"/>
      <w:lvlJc w:val="left"/>
      <w:pPr>
        <w:tabs>
          <w:tab w:val="num" w:pos="810"/>
        </w:tabs>
        <w:ind w:left="810" w:hanging="4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7B201A8"/>
    <w:multiLevelType w:val="hybridMultilevel"/>
    <w:tmpl w:val="4E80EC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BC55B6C"/>
    <w:multiLevelType w:val="multilevel"/>
    <w:tmpl w:val="F58245A8"/>
    <w:lvl w:ilvl="0">
      <w:start w:val="1"/>
      <w:numFmt w:val="decimal"/>
      <w:lvlText w:val="%1"/>
      <w:lvlJc w:val="left"/>
      <w:pPr>
        <w:tabs>
          <w:tab w:val="num" w:pos="675"/>
        </w:tabs>
        <w:ind w:left="675" w:right="675" w:hanging="675"/>
      </w:pPr>
      <w:rPr>
        <w:rFonts w:hint="cs"/>
      </w:rPr>
    </w:lvl>
    <w:lvl w:ilvl="1">
      <w:start w:val="1"/>
      <w:numFmt w:val="decimal"/>
      <w:lvlText w:val="%1-%2"/>
      <w:lvlJc w:val="left"/>
      <w:pPr>
        <w:tabs>
          <w:tab w:val="num" w:pos="720"/>
        </w:tabs>
        <w:ind w:left="720" w:right="720" w:hanging="720"/>
      </w:pPr>
      <w:rPr>
        <w:rFonts w:hint="cs"/>
      </w:rPr>
    </w:lvl>
    <w:lvl w:ilvl="2">
      <w:start w:val="1"/>
      <w:numFmt w:val="decimal"/>
      <w:lvlText w:val="%1-%2.%3"/>
      <w:lvlJc w:val="left"/>
      <w:pPr>
        <w:tabs>
          <w:tab w:val="num" w:pos="1080"/>
        </w:tabs>
        <w:ind w:left="1080" w:right="1080" w:hanging="1080"/>
      </w:pPr>
      <w:rPr>
        <w:rFonts w:hint="cs"/>
      </w:rPr>
    </w:lvl>
    <w:lvl w:ilvl="3">
      <w:start w:val="1"/>
      <w:numFmt w:val="decimal"/>
      <w:lvlText w:val="%1-%2.%3.%4"/>
      <w:lvlJc w:val="left"/>
      <w:pPr>
        <w:tabs>
          <w:tab w:val="num" w:pos="1440"/>
        </w:tabs>
        <w:ind w:left="1440" w:right="1440" w:hanging="1440"/>
      </w:pPr>
      <w:rPr>
        <w:rFonts w:hint="cs"/>
      </w:rPr>
    </w:lvl>
    <w:lvl w:ilvl="4">
      <w:start w:val="1"/>
      <w:numFmt w:val="decimal"/>
      <w:lvlText w:val="%1-%2.%3.%4.%5"/>
      <w:lvlJc w:val="left"/>
      <w:pPr>
        <w:tabs>
          <w:tab w:val="num" w:pos="1800"/>
        </w:tabs>
        <w:ind w:left="1800" w:right="1800" w:hanging="1800"/>
      </w:pPr>
      <w:rPr>
        <w:rFonts w:hint="cs"/>
      </w:rPr>
    </w:lvl>
    <w:lvl w:ilvl="5">
      <w:start w:val="1"/>
      <w:numFmt w:val="decimal"/>
      <w:lvlText w:val="%1-%2.%3.%4.%5.%6"/>
      <w:lvlJc w:val="left"/>
      <w:pPr>
        <w:tabs>
          <w:tab w:val="num" w:pos="1800"/>
        </w:tabs>
        <w:ind w:left="1800" w:right="1800" w:hanging="1800"/>
      </w:pPr>
      <w:rPr>
        <w:rFonts w:hint="cs"/>
      </w:rPr>
    </w:lvl>
    <w:lvl w:ilvl="6">
      <w:start w:val="1"/>
      <w:numFmt w:val="decimal"/>
      <w:lvlText w:val="%1-%2.%3.%4.%5.%6.%7"/>
      <w:lvlJc w:val="left"/>
      <w:pPr>
        <w:tabs>
          <w:tab w:val="num" w:pos="2160"/>
        </w:tabs>
        <w:ind w:left="2160" w:right="2160" w:hanging="2160"/>
      </w:pPr>
      <w:rPr>
        <w:rFonts w:hint="cs"/>
      </w:rPr>
    </w:lvl>
    <w:lvl w:ilvl="7">
      <w:start w:val="1"/>
      <w:numFmt w:val="decimal"/>
      <w:lvlText w:val="%1-%2.%3.%4.%5.%6.%7.%8"/>
      <w:lvlJc w:val="left"/>
      <w:pPr>
        <w:tabs>
          <w:tab w:val="num" w:pos="2520"/>
        </w:tabs>
        <w:ind w:left="2520" w:right="2520" w:hanging="2520"/>
      </w:pPr>
      <w:rPr>
        <w:rFonts w:hint="cs"/>
      </w:rPr>
    </w:lvl>
    <w:lvl w:ilvl="8">
      <w:start w:val="1"/>
      <w:numFmt w:val="decimal"/>
      <w:lvlText w:val="%1-%2.%3.%4.%5.%6.%7.%8.%9"/>
      <w:lvlJc w:val="left"/>
      <w:pPr>
        <w:tabs>
          <w:tab w:val="num" w:pos="2880"/>
        </w:tabs>
        <w:ind w:left="2880" w:right="2880" w:hanging="2880"/>
      </w:pPr>
      <w:rPr>
        <w:rFonts w:hint="cs"/>
      </w:rPr>
    </w:lvl>
  </w:abstractNum>
  <w:abstractNum w:abstractNumId="36">
    <w:nsid w:val="5DAB317D"/>
    <w:multiLevelType w:val="hybridMultilevel"/>
    <w:tmpl w:val="A574E65A"/>
    <w:lvl w:ilvl="0" w:tplc="8DB495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E2865A8"/>
    <w:multiLevelType w:val="hybridMultilevel"/>
    <w:tmpl w:val="84FE82C6"/>
    <w:lvl w:ilvl="0" w:tplc="F9AE4B42">
      <w:start w:val="1"/>
      <w:numFmt w:val="decimal"/>
      <w:lvlText w:val="%1-"/>
      <w:lvlJc w:val="left"/>
      <w:pPr>
        <w:tabs>
          <w:tab w:val="num" w:pos="536"/>
        </w:tabs>
        <w:ind w:left="536" w:hanging="465"/>
      </w:pPr>
      <w:rPr>
        <w:rFonts w:cs="Times New Roman" w:hint="default"/>
      </w:rPr>
    </w:lvl>
    <w:lvl w:ilvl="1" w:tplc="04090019">
      <w:start w:val="1"/>
      <w:numFmt w:val="lowerLetter"/>
      <w:lvlText w:val="%2."/>
      <w:lvlJc w:val="left"/>
      <w:pPr>
        <w:tabs>
          <w:tab w:val="num" w:pos="1151"/>
        </w:tabs>
        <w:ind w:left="1151" w:hanging="360"/>
      </w:pPr>
      <w:rPr>
        <w:rFonts w:cs="Times New Roman"/>
      </w:rPr>
    </w:lvl>
    <w:lvl w:ilvl="2" w:tplc="0409001B">
      <w:start w:val="1"/>
      <w:numFmt w:val="lowerRoman"/>
      <w:lvlText w:val="%3."/>
      <w:lvlJc w:val="right"/>
      <w:pPr>
        <w:tabs>
          <w:tab w:val="num" w:pos="1871"/>
        </w:tabs>
        <w:ind w:left="1871" w:hanging="180"/>
      </w:pPr>
      <w:rPr>
        <w:rFonts w:cs="Times New Roman"/>
      </w:rPr>
    </w:lvl>
    <w:lvl w:ilvl="3" w:tplc="0409000F">
      <w:start w:val="1"/>
      <w:numFmt w:val="decimal"/>
      <w:lvlText w:val="%4."/>
      <w:lvlJc w:val="left"/>
      <w:pPr>
        <w:tabs>
          <w:tab w:val="num" w:pos="2591"/>
        </w:tabs>
        <w:ind w:left="2591" w:hanging="360"/>
      </w:pPr>
      <w:rPr>
        <w:rFonts w:cs="Times New Roman"/>
      </w:rPr>
    </w:lvl>
    <w:lvl w:ilvl="4" w:tplc="04090019">
      <w:start w:val="1"/>
      <w:numFmt w:val="lowerLetter"/>
      <w:lvlText w:val="%5."/>
      <w:lvlJc w:val="left"/>
      <w:pPr>
        <w:tabs>
          <w:tab w:val="num" w:pos="3311"/>
        </w:tabs>
        <w:ind w:left="3311" w:hanging="360"/>
      </w:pPr>
      <w:rPr>
        <w:rFonts w:cs="Times New Roman"/>
      </w:rPr>
    </w:lvl>
    <w:lvl w:ilvl="5" w:tplc="0409001B">
      <w:start w:val="1"/>
      <w:numFmt w:val="lowerRoman"/>
      <w:lvlText w:val="%6."/>
      <w:lvlJc w:val="right"/>
      <w:pPr>
        <w:tabs>
          <w:tab w:val="num" w:pos="4031"/>
        </w:tabs>
        <w:ind w:left="4031" w:hanging="180"/>
      </w:pPr>
      <w:rPr>
        <w:rFonts w:cs="Times New Roman"/>
      </w:rPr>
    </w:lvl>
    <w:lvl w:ilvl="6" w:tplc="0409000F">
      <w:start w:val="1"/>
      <w:numFmt w:val="decimal"/>
      <w:lvlText w:val="%7."/>
      <w:lvlJc w:val="left"/>
      <w:pPr>
        <w:tabs>
          <w:tab w:val="num" w:pos="4751"/>
        </w:tabs>
        <w:ind w:left="4751" w:hanging="360"/>
      </w:pPr>
      <w:rPr>
        <w:rFonts w:cs="Times New Roman"/>
      </w:rPr>
    </w:lvl>
    <w:lvl w:ilvl="7" w:tplc="04090019">
      <w:start w:val="1"/>
      <w:numFmt w:val="lowerLetter"/>
      <w:lvlText w:val="%8."/>
      <w:lvlJc w:val="left"/>
      <w:pPr>
        <w:tabs>
          <w:tab w:val="num" w:pos="5471"/>
        </w:tabs>
        <w:ind w:left="5471" w:hanging="360"/>
      </w:pPr>
      <w:rPr>
        <w:rFonts w:cs="Times New Roman"/>
      </w:rPr>
    </w:lvl>
    <w:lvl w:ilvl="8" w:tplc="0409001B">
      <w:start w:val="1"/>
      <w:numFmt w:val="lowerRoman"/>
      <w:lvlText w:val="%9."/>
      <w:lvlJc w:val="right"/>
      <w:pPr>
        <w:tabs>
          <w:tab w:val="num" w:pos="6191"/>
        </w:tabs>
        <w:ind w:left="6191" w:hanging="180"/>
      </w:pPr>
      <w:rPr>
        <w:rFonts w:cs="Times New Roman"/>
      </w:rPr>
    </w:lvl>
  </w:abstractNum>
  <w:abstractNum w:abstractNumId="38">
    <w:nsid w:val="64F439E1"/>
    <w:multiLevelType w:val="hybridMultilevel"/>
    <w:tmpl w:val="76783F6A"/>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B376305"/>
    <w:multiLevelType w:val="singleLevel"/>
    <w:tmpl w:val="6DACDB04"/>
    <w:lvl w:ilvl="0">
      <w:start w:val="1"/>
      <w:numFmt w:val="decimal"/>
      <w:lvlText w:val="%1."/>
      <w:lvlJc w:val="center"/>
      <w:pPr>
        <w:tabs>
          <w:tab w:val="num" w:pos="648"/>
        </w:tabs>
        <w:ind w:left="360" w:hanging="72"/>
      </w:pPr>
    </w:lvl>
  </w:abstractNum>
  <w:abstractNum w:abstractNumId="40">
    <w:nsid w:val="6D0C43ED"/>
    <w:multiLevelType w:val="hybridMultilevel"/>
    <w:tmpl w:val="6644AF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15" w:hanging="360"/>
      </w:pPr>
    </w:lvl>
    <w:lvl w:ilvl="2" w:tplc="0409001B" w:tentative="1">
      <w:start w:val="1"/>
      <w:numFmt w:val="lowerRoman"/>
      <w:lvlText w:val="%3."/>
      <w:lvlJc w:val="right"/>
      <w:pPr>
        <w:ind w:left="1735" w:hanging="180"/>
      </w:pPr>
    </w:lvl>
    <w:lvl w:ilvl="3" w:tplc="0409000F" w:tentative="1">
      <w:start w:val="1"/>
      <w:numFmt w:val="decimal"/>
      <w:lvlText w:val="%4."/>
      <w:lvlJc w:val="left"/>
      <w:pPr>
        <w:ind w:left="2455" w:hanging="360"/>
      </w:pPr>
    </w:lvl>
    <w:lvl w:ilvl="4" w:tplc="04090019" w:tentative="1">
      <w:start w:val="1"/>
      <w:numFmt w:val="lowerLetter"/>
      <w:lvlText w:val="%5."/>
      <w:lvlJc w:val="left"/>
      <w:pPr>
        <w:ind w:left="3175" w:hanging="360"/>
      </w:pPr>
    </w:lvl>
    <w:lvl w:ilvl="5" w:tplc="0409001B" w:tentative="1">
      <w:start w:val="1"/>
      <w:numFmt w:val="lowerRoman"/>
      <w:lvlText w:val="%6."/>
      <w:lvlJc w:val="right"/>
      <w:pPr>
        <w:ind w:left="3895" w:hanging="180"/>
      </w:pPr>
    </w:lvl>
    <w:lvl w:ilvl="6" w:tplc="0409000F" w:tentative="1">
      <w:start w:val="1"/>
      <w:numFmt w:val="decimal"/>
      <w:lvlText w:val="%7."/>
      <w:lvlJc w:val="left"/>
      <w:pPr>
        <w:ind w:left="4615" w:hanging="360"/>
      </w:pPr>
    </w:lvl>
    <w:lvl w:ilvl="7" w:tplc="04090019" w:tentative="1">
      <w:start w:val="1"/>
      <w:numFmt w:val="lowerLetter"/>
      <w:lvlText w:val="%8."/>
      <w:lvlJc w:val="left"/>
      <w:pPr>
        <w:ind w:left="5335" w:hanging="360"/>
      </w:pPr>
    </w:lvl>
    <w:lvl w:ilvl="8" w:tplc="0409001B" w:tentative="1">
      <w:start w:val="1"/>
      <w:numFmt w:val="lowerRoman"/>
      <w:lvlText w:val="%9."/>
      <w:lvlJc w:val="right"/>
      <w:pPr>
        <w:ind w:left="6055" w:hanging="180"/>
      </w:pPr>
    </w:lvl>
  </w:abstractNum>
  <w:abstractNum w:abstractNumId="41">
    <w:nsid w:val="6F431EBC"/>
    <w:multiLevelType w:val="multilevel"/>
    <w:tmpl w:val="8EF00B9A"/>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2"/>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nsid w:val="6FE314F5"/>
    <w:multiLevelType w:val="hybridMultilevel"/>
    <w:tmpl w:val="F8BCE3CC"/>
    <w:lvl w:ilvl="0" w:tplc="F81E528A">
      <w:numFmt w:val="bullet"/>
      <w:lvlText w:val=""/>
      <w:lvlJc w:val="left"/>
      <w:pPr>
        <w:ind w:left="502" w:hanging="360"/>
      </w:pPr>
      <w:rPr>
        <w:rFonts w:ascii="Symbol" w:eastAsia="Times New Roman" w:hAnsi="Symbol" w:cs="Simplified Arabic"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3">
    <w:nsid w:val="739563D9"/>
    <w:multiLevelType w:val="multilevel"/>
    <w:tmpl w:val="8F9A973C"/>
    <w:lvl w:ilvl="0">
      <w:start w:val="1"/>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nsid w:val="753E1144"/>
    <w:multiLevelType w:val="hybridMultilevel"/>
    <w:tmpl w:val="811C730C"/>
    <w:lvl w:ilvl="0" w:tplc="5972BF46">
      <w:start w:val="1"/>
      <w:numFmt w:val="bullet"/>
      <w:lvlText w:val=""/>
      <w:lvlJc w:val="left"/>
      <w:pPr>
        <w:ind w:left="720" w:hanging="360"/>
      </w:pPr>
      <w:rPr>
        <w:rFonts w:ascii="Symbol" w:eastAsia="SimSun" w:hAnsi="Symbol" w:cs="Monotype Kouf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7844D71"/>
    <w:multiLevelType w:val="hybridMultilevel"/>
    <w:tmpl w:val="4C8E601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6">
    <w:nsid w:val="7AF01D72"/>
    <w:multiLevelType w:val="hybridMultilevel"/>
    <w:tmpl w:val="966C204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C8E3032"/>
    <w:multiLevelType w:val="multilevel"/>
    <w:tmpl w:val="528AEAF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nsid w:val="7E4A3545"/>
    <w:multiLevelType w:val="hybridMultilevel"/>
    <w:tmpl w:val="A66E5D5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11"/>
  </w:num>
  <w:num w:numId="2">
    <w:abstractNumId w:val="8"/>
  </w:num>
  <w:num w:numId="3">
    <w:abstractNumId w:val="15"/>
  </w:num>
  <w:num w:numId="4">
    <w:abstractNumId w:val="24"/>
  </w:num>
  <w:num w:numId="5">
    <w:abstractNumId w:val="47"/>
  </w:num>
  <w:num w:numId="6">
    <w:abstractNumId w:val="35"/>
  </w:num>
  <w:num w:numId="7">
    <w:abstractNumId w:val="27"/>
    <w:lvlOverride w:ilvl="0"/>
    <w:lvlOverride w:ilvl="1">
      <w:startOverride w:val="1"/>
    </w:lvlOverride>
    <w:lvlOverride w:ilvl="2"/>
    <w:lvlOverride w:ilvl="3"/>
    <w:lvlOverride w:ilvl="4"/>
    <w:lvlOverride w:ilvl="5"/>
    <w:lvlOverride w:ilvl="6"/>
    <w:lvlOverride w:ilvl="7"/>
    <w:lvlOverride w:ilvl="8"/>
  </w:num>
  <w:num w:numId="8">
    <w:abstractNumId w:val="18"/>
  </w:num>
  <w:num w:numId="9">
    <w:abstractNumId w:val="48"/>
  </w:num>
  <w:num w:numId="10">
    <w:abstractNumId w:val="46"/>
  </w:num>
  <w:num w:numId="11">
    <w:abstractNumId w:val="41"/>
  </w:num>
  <w:num w:numId="12">
    <w:abstractNumId w:val="3"/>
  </w:num>
  <w:num w:numId="13">
    <w:abstractNumId w:val="45"/>
  </w:num>
  <w:num w:numId="14">
    <w:abstractNumId w:val="2"/>
  </w:num>
  <w:num w:numId="1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42"/>
  </w:num>
  <w:num w:numId="21">
    <w:abstractNumId w:val="10"/>
  </w:num>
  <w:num w:numId="22">
    <w:abstractNumId w:val="22"/>
  </w:num>
  <w:num w:numId="23">
    <w:abstractNumId w:val="31"/>
  </w:num>
  <w:num w:numId="24">
    <w:abstractNumId w:val="44"/>
  </w:num>
  <w:num w:numId="25">
    <w:abstractNumId w:val="32"/>
  </w:num>
  <w:num w:numId="26">
    <w:abstractNumId w:val="40"/>
  </w:num>
  <w:num w:numId="27">
    <w:abstractNumId w:val="43"/>
  </w:num>
  <w:num w:numId="28">
    <w:abstractNumId w:val="25"/>
  </w:num>
  <w:num w:numId="29">
    <w:abstractNumId w:val="39"/>
  </w:num>
  <w:num w:numId="30">
    <w:abstractNumId w:val="0"/>
  </w:num>
  <w:num w:numId="3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num>
  <w:num w:numId="33">
    <w:abstractNumId w:val="13"/>
  </w:num>
  <w:num w:numId="34">
    <w:abstractNumId w:val="36"/>
  </w:num>
  <w:num w:numId="35">
    <w:abstractNumId w:val="12"/>
  </w:num>
  <w:num w:numId="36">
    <w:abstractNumId w:val="6"/>
  </w:num>
  <w:num w:numId="37">
    <w:abstractNumId w:val="4"/>
  </w:num>
  <w:num w:numId="38">
    <w:abstractNumId w:val="37"/>
  </w:num>
  <w:num w:numId="39">
    <w:abstractNumId w:val="7"/>
  </w:num>
  <w:num w:numId="40">
    <w:abstractNumId w:val="14"/>
  </w:num>
  <w:num w:numId="41">
    <w:abstractNumId w:val="30"/>
  </w:num>
  <w:num w:numId="42">
    <w:abstractNumId w:val="34"/>
  </w:num>
  <w:num w:numId="43">
    <w:abstractNumId w:val="38"/>
  </w:num>
  <w:num w:numId="44">
    <w:abstractNumId w:val="23"/>
  </w:num>
  <w:num w:numId="45">
    <w:abstractNumId w:val="28"/>
  </w:num>
  <w:num w:numId="46">
    <w:abstractNumId w:val="20"/>
  </w:num>
  <w:num w:numId="47">
    <w:abstractNumId w:val="33"/>
  </w:num>
  <w:num w:numId="48">
    <w:abstractNumId w:val="29"/>
  </w:num>
  <w:num w:numId="49">
    <w:abstractNumId w:val="21"/>
  </w:num>
  <w:num w:numId="50">
    <w:abstractNumId w:val="17"/>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defaultTabStop w:val="720"/>
  <w:characterSpacingControl w:val="doNotCompress"/>
  <w:hdrShapeDefaults>
    <o:shapedefaults v:ext="edit" spidmax="4098"/>
  </w:hdrShapeDefaults>
  <w:footnotePr>
    <w:numRestart w:val="eachPage"/>
    <w:footnote w:id="0"/>
    <w:footnote w:id="1"/>
  </w:footnotePr>
  <w:endnotePr>
    <w:endnote w:id="0"/>
    <w:endnote w:id="1"/>
  </w:endnotePr>
  <w:compat/>
  <w:rsids>
    <w:rsidRoot w:val="00F07F92"/>
    <w:rsid w:val="0000275A"/>
    <w:rsid w:val="000056B1"/>
    <w:rsid w:val="000059EB"/>
    <w:rsid w:val="00020E0B"/>
    <w:rsid w:val="000270D7"/>
    <w:rsid w:val="00027C71"/>
    <w:rsid w:val="000317CD"/>
    <w:rsid w:val="00047341"/>
    <w:rsid w:val="00047F56"/>
    <w:rsid w:val="00053571"/>
    <w:rsid w:val="00054276"/>
    <w:rsid w:val="00065E59"/>
    <w:rsid w:val="000714C0"/>
    <w:rsid w:val="000856FD"/>
    <w:rsid w:val="000900B7"/>
    <w:rsid w:val="000951B7"/>
    <w:rsid w:val="000A2125"/>
    <w:rsid w:val="000A5908"/>
    <w:rsid w:val="000A5C5C"/>
    <w:rsid w:val="000B00A4"/>
    <w:rsid w:val="000B2CBF"/>
    <w:rsid w:val="000B4755"/>
    <w:rsid w:val="000C5C47"/>
    <w:rsid w:val="000D343B"/>
    <w:rsid w:val="000D7CD4"/>
    <w:rsid w:val="000E5EF0"/>
    <w:rsid w:val="000F6175"/>
    <w:rsid w:val="00111F2F"/>
    <w:rsid w:val="00120127"/>
    <w:rsid w:val="00122030"/>
    <w:rsid w:val="00127558"/>
    <w:rsid w:val="0013377E"/>
    <w:rsid w:val="00137A83"/>
    <w:rsid w:val="00143D20"/>
    <w:rsid w:val="00146685"/>
    <w:rsid w:val="00152C69"/>
    <w:rsid w:val="001573B0"/>
    <w:rsid w:val="00163984"/>
    <w:rsid w:val="001922D5"/>
    <w:rsid w:val="001926BE"/>
    <w:rsid w:val="001A645B"/>
    <w:rsid w:val="001B2212"/>
    <w:rsid w:val="001C4559"/>
    <w:rsid w:val="001E0303"/>
    <w:rsid w:val="001E0C05"/>
    <w:rsid w:val="001F2614"/>
    <w:rsid w:val="001F2627"/>
    <w:rsid w:val="00206330"/>
    <w:rsid w:val="002073D9"/>
    <w:rsid w:val="00207CB3"/>
    <w:rsid w:val="00211575"/>
    <w:rsid w:val="0021331D"/>
    <w:rsid w:val="00215470"/>
    <w:rsid w:val="0021694A"/>
    <w:rsid w:val="00224212"/>
    <w:rsid w:val="002313EA"/>
    <w:rsid w:val="00237E5D"/>
    <w:rsid w:val="00246334"/>
    <w:rsid w:val="00246E2F"/>
    <w:rsid w:val="0024727D"/>
    <w:rsid w:val="00247DDB"/>
    <w:rsid w:val="0025120B"/>
    <w:rsid w:val="002621DE"/>
    <w:rsid w:val="00263577"/>
    <w:rsid w:val="0027378C"/>
    <w:rsid w:val="002814D6"/>
    <w:rsid w:val="00281E88"/>
    <w:rsid w:val="00287510"/>
    <w:rsid w:val="002915C4"/>
    <w:rsid w:val="002A4F8F"/>
    <w:rsid w:val="002A76A2"/>
    <w:rsid w:val="002B17DE"/>
    <w:rsid w:val="002E1BEA"/>
    <w:rsid w:val="002F5890"/>
    <w:rsid w:val="00301E8C"/>
    <w:rsid w:val="00306D91"/>
    <w:rsid w:val="0032079C"/>
    <w:rsid w:val="003217DB"/>
    <w:rsid w:val="00335CED"/>
    <w:rsid w:val="0033768D"/>
    <w:rsid w:val="00340BD4"/>
    <w:rsid w:val="00345BEF"/>
    <w:rsid w:val="0035065E"/>
    <w:rsid w:val="00353480"/>
    <w:rsid w:val="0036342E"/>
    <w:rsid w:val="00363823"/>
    <w:rsid w:val="0037445B"/>
    <w:rsid w:val="003768A3"/>
    <w:rsid w:val="003774A4"/>
    <w:rsid w:val="00391721"/>
    <w:rsid w:val="00392BFF"/>
    <w:rsid w:val="00394283"/>
    <w:rsid w:val="00396DBD"/>
    <w:rsid w:val="003A3D49"/>
    <w:rsid w:val="003A72B2"/>
    <w:rsid w:val="003A7856"/>
    <w:rsid w:val="003B110F"/>
    <w:rsid w:val="003B2276"/>
    <w:rsid w:val="003B702C"/>
    <w:rsid w:val="003C243B"/>
    <w:rsid w:val="003C7F8C"/>
    <w:rsid w:val="003E1E06"/>
    <w:rsid w:val="003E1EC3"/>
    <w:rsid w:val="003E45A0"/>
    <w:rsid w:val="003F5E6D"/>
    <w:rsid w:val="00400EE4"/>
    <w:rsid w:val="00401022"/>
    <w:rsid w:val="0040225D"/>
    <w:rsid w:val="00420D2D"/>
    <w:rsid w:val="00424DA0"/>
    <w:rsid w:val="0043003C"/>
    <w:rsid w:val="00432ED9"/>
    <w:rsid w:val="00433952"/>
    <w:rsid w:val="004365E7"/>
    <w:rsid w:val="00445176"/>
    <w:rsid w:val="004512AA"/>
    <w:rsid w:val="00454E40"/>
    <w:rsid w:val="00457847"/>
    <w:rsid w:val="0046135D"/>
    <w:rsid w:val="0046388A"/>
    <w:rsid w:val="00463F3A"/>
    <w:rsid w:val="00466DF5"/>
    <w:rsid w:val="004730B8"/>
    <w:rsid w:val="00473327"/>
    <w:rsid w:val="00477DC3"/>
    <w:rsid w:val="004809B0"/>
    <w:rsid w:val="0048664C"/>
    <w:rsid w:val="004911DB"/>
    <w:rsid w:val="004A1128"/>
    <w:rsid w:val="004A263E"/>
    <w:rsid w:val="004A7ECF"/>
    <w:rsid w:val="004B3CF9"/>
    <w:rsid w:val="004B6A7D"/>
    <w:rsid w:val="004C3152"/>
    <w:rsid w:val="004C4D31"/>
    <w:rsid w:val="004C6C51"/>
    <w:rsid w:val="004C71E2"/>
    <w:rsid w:val="004D100F"/>
    <w:rsid w:val="004D77AF"/>
    <w:rsid w:val="004D788C"/>
    <w:rsid w:val="004F3D71"/>
    <w:rsid w:val="005116F5"/>
    <w:rsid w:val="00513F17"/>
    <w:rsid w:val="005178C5"/>
    <w:rsid w:val="00520234"/>
    <w:rsid w:val="00522143"/>
    <w:rsid w:val="00522591"/>
    <w:rsid w:val="005240CD"/>
    <w:rsid w:val="005270EA"/>
    <w:rsid w:val="0052786E"/>
    <w:rsid w:val="005308DC"/>
    <w:rsid w:val="00534895"/>
    <w:rsid w:val="00547D10"/>
    <w:rsid w:val="00562E90"/>
    <w:rsid w:val="0056682F"/>
    <w:rsid w:val="005678D6"/>
    <w:rsid w:val="00574764"/>
    <w:rsid w:val="005815BB"/>
    <w:rsid w:val="00584EC7"/>
    <w:rsid w:val="005862C0"/>
    <w:rsid w:val="00586B1A"/>
    <w:rsid w:val="00592A74"/>
    <w:rsid w:val="00593781"/>
    <w:rsid w:val="005964E8"/>
    <w:rsid w:val="005B0BA4"/>
    <w:rsid w:val="005C1944"/>
    <w:rsid w:val="005C2DC3"/>
    <w:rsid w:val="005C4DCB"/>
    <w:rsid w:val="005D16A6"/>
    <w:rsid w:val="005F52D2"/>
    <w:rsid w:val="005F72F2"/>
    <w:rsid w:val="006058AB"/>
    <w:rsid w:val="00610EC3"/>
    <w:rsid w:val="006126C5"/>
    <w:rsid w:val="00615383"/>
    <w:rsid w:val="00623A22"/>
    <w:rsid w:val="00632708"/>
    <w:rsid w:val="006359E3"/>
    <w:rsid w:val="00637A94"/>
    <w:rsid w:val="00650FA4"/>
    <w:rsid w:val="00652913"/>
    <w:rsid w:val="00662EB5"/>
    <w:rsid w:val="00665B01"/>
    <w:rsid w:val="006713D8"/>
    <w:rsid w:val="00680F46"/>
    <w:rsid w:val="0069655E"/>
    <w:rsid w:val="006A0590"/>
    <w:rsid w:val="006A07C0"/>
    <w:rsid w:val="006A1EC1"/>
    <w:rsid w:val="006A2047"/>
    <w:rsid w:val="006A5F9F"/>
    <w:rsid w:val="006A60ED"/>
    <w:rsid w:val="006B4BF8"/>
    <w:rsid w:val="006B5153"/>
    <w:rsid w:val="006B57C3"/>
    <w:rsid w:val="006C4552"/>
    <w:rsid w:val="006C7651"/>
    <w:rsid w:val="006D21FD"/>
    <w:rsid w:val="006D2AAA"/>
    <w:rsid w:val="006D5ED1"/>
    <w:rsid w:val="006D76A2"/>
    <w:rsid w:val="006E1176"/>
    <w:rsid w:val="006E4998"/>
    <w:rsid w:val="006F0044"/>
    <w:rsid w:val="006F1AD8"/>
    <w:rsid w:val="006F710A"/>
    <w:rsid w:val="00702B61"/>
    <w:rsid w:val="007035A1"/>
    <w:rsid w:val="007066D1"/>
    <w:rsid w:val="00707A73"/>
    <w:rsid w:val="007110E4"/>
    <w:rsid w:val="007217AF"/>
    <w:rsid w:val="007260AE"/>
    <w:rsid w:val="0073256B"/>
    <w:rsid w:val="00737CF5"/>
    <w:rsid w:val="00737DE9"/>
    <w:rsid w:val="00743EBA"/>
    <w:rsid w:val="00747270"/>
    <w:rsid w:val="007533F4"/>
    <w:rsid w:val="007B3B68"/>
    <w:rsid w:val="007D3ED0"/>
    <w:rsid w:val="007E04CB"/>
    <w:rsid w:val="007E2E8B"/>
    <w:rsid w:val="007E3D9A"/>
    <w:rsid w:val="007F0B5A"/>
    <w:rsid w:val="0080046A"/>
    <w:rsid w:val="00800784"/>
    <w:rsid w:val="00800EC2"/>
    <w:rsid w:val="0081249C"/>
    <w:rsid w:val="00813067"/>
    <w:rsid w:val="00815723"/>
    <w:rsid w:val="008204EB"/>
    <w:rsid w:val="00821B0F"/>
    <w:rsid w:val="00822F2F"/>
    <w:rsid w:val="00826DF7"/>
    <w:rsid w:val="0083539B"/>
    <w:rsid w:val="00852966"/>
    <w:rsid w:val="008547CA"/>
    <w:rsid w:val="00871DE0"/>
    <w:rsid w:val="00873ECE"/>
    <w:rsid w:val="00876496"/>
    <w:rsid w:val="00880B8D"/>
    <w:rsid w:val="00885B4E"/>
    <w:rsid w:val="00892E02"/>
    <w:rsid w:val="00895462"/>
    <w:rsid w:val="008A6E4A"/>
    <w:rsid w:val="008C26A8"/>
    <w:rsid w:val="008C4447"/>
    <w:rsid w:val="008D2C58"/>
    <w:rsid w:val="008D39ED"/>
    <w:rsid w:val="008E0218"/>
    <w:rsid w:val="008F0C34"/>
    <w:rsid w:val="008F776D"/>
    <w:rsid w:val="0091382D"/>
    <w:rsid w:val="009336C9"/>
    <w:rsid w:val="00950F32"/>
    <w:rsid w:val="0095117E"/>
    <w:rsid w:val="00960EB3"/>
    <w:rsid w:val="00965A77"/>
    <w:rsid w:val="00965F6D"/>
    <w:rsid w:val="00972AB6"/>
    <w:rsid w:val="009902DA"/>
    <w:rsid w:val="0099497C"/>
    <w:rsid w:val="00994C76"/>
    <w:rsid w:val="009959C9"/>
    <w:rsid w:val="009A5D77"/>
    <w:rsid w:val="009A69A2"/>
    <w:rsid w:val="009B08B0"/>
    <w:rsid w:val="009B2C5E"/>
    <w:rsid w:val="009C3B5F"/>
    <w:rsid w:val="009D13F2"/>
    <w:rsid w:val="009D407E"/>
    <w:rsid w:val="009D5410"/>
    <w:rsid w:val="009E5C80"/>
    <w:rsid w:val="009E66B1"/>
    <w:rsid w:val="00A041F7"/>
    <w:rsid w:val="00A15E15"/>
    <w:rsid w:val="00A17775"/>
    <w:rsid w:val="00A235AB"/>
    <w:rsid w:val="00A30758"/>
    <w:rsid w:val="00A31051"/>
    <w:rsid w:val="00A311F1"/>
    <w:rsid w:val="00A3609E"/>
    <w:rsid w:val="00A367C6"/>
    <w:rsid w:val="00A455E9"/>
    <w:rsid w:val="00A5338C"/>
    <w:rsid w:val="00A53774"/>
    <w:rsid w:val="00A56281"/>
    <w:rsid w:val="00A75878"/>
    <w:rsid w:val="00A75C6B"/>
    <w:rsid w:val="00A83A01"/>
    <w:rsid w:val="00A96209"/>
    <w:rsid w:val="00AA02BF"/>
    <w:rsid w:val="00AA56DF"/>
    <w:rsid w:val="00AB24E0"/>
    <w:rsid w:val="00AB594F"/>
    <w:rsid w:val="00AC26ED"/>
    <w:rsid w:val="00AD26A4"/>
    <w:rsid w:val="00AD3119"/>
    <w:rsid w:val="00AD3B49"/>
    <w:rsid w:val="00AD74F4"/>
    <w:rsid w:val="00AE0317"/>
    <w:rsid w:val="00AE7E8F"/>
    <w:rsid w:val="00AF257F"/>
    <w:rsid w:val="00B05373"/>
    <w:rsid w:val="00B164D6"/>
    <w:rsid w:val="00B167A8"/>
    <w:rsid w:val="00B17511"/>
    <w:rsid w:val="00B17AFF"/>
    <w:rsid w:val="00B2075C"/>
    <w:rsid w:val="00B251A2"/>
    <w:rsid w:val="00B46A7E"/>
    <w:rsid w:val="00B478EE"/>
    <w:rsid w:val="00B54F33"/>
    <w:rsid w:val="00B607EB"/>
    <w:rsid w:val="00B60C43"/>
    <w:rsid w:val="00B67DE3"/>
    <w:rsid w:val="00B73533"/>
    <w:rsid w:val="00B95440"/>
    <w:rsid w:val="00B966EE"/>
    <w:rsid w:val="00B96C81"/>
    <w:rsid w:val="00BB1F8E"/>
    <w:rsid w:val="00BB4923"/>
    <w:rsid w:val="00BD4166"/>
    <w:rsid w:val="00BE0874"/>
    <w:rsid w:val="00BE4092"/>
    <w:rsid w:val="00BE55A5"/>
    <w:rsid w:val="00BF48CA"/>
    <w:rsid w:val="00C026E5"/>
    <w:rsid w:val="00C029D7"/>
    <w:rsid w:val="00C02EE5"/>
    <w:rsid w:val="00C109C9"/>
    <w:rsid w:val="00C1120B"/>
    <w:rsid w:val="00C113B8"/>
    <w:rsid w:val="00C215D1"/>
    <w:rsid w:val="00C3457A"/>
    <w:rsid w:val="00C37771"/>
    <w:rsid w:val="00C40635"/>
    <w:rsid w:val="00C42C85"/>
    <w:rsid w:val="00C43C0D"/>
    <w:rsid w:val="00C50A12"/>
    <w:rsid w:val="00C55D4F"/>
    <w:rsid w:val="00C639D7"/>
    <w:rsid w:val="00C73212"/>
    <w:rsid w:val="00C7580E"/>
    <w:rsid w:val="00C82C76"/>
    <w:rsid w:val="00C862DE"/>
    <w:rsid w:val="00C87891"/>
    <w:rsid w:val="00C95F6B"/>
    <w:rsid w:val="00CA6BEC"/>
    <w:rsid w:val="00CB1894"/>
    <w:rsid w:val="00CB7D2D"/>
    <w:rsid w:val="00CC1B2E"/>
    <w:rsid w:val="00CC44B3"/>
    <w:rsid w:val="00CC66F5"/>
    <w:rsid w:val="00CD4AED"/>
    <w:rsid w:val="00CF17C9"/>
    <w:rsid w:val="00CF5339"/>
    <w:rsid w:val="00D1044C"/>
    <w:rsid w:val="00D122C4"/>
    <w:rsid w:val="00D166AB"/>
    <w:rsid w:val="00D20E96"/>
    <w:rsid w:val="00D225F5"/>
    <w:rsid w:val="00D3441E"/>
    <w:rsid w:val="00D3577F"/>
    <w:rsid w:val="00D4216F"/>
    <w:rsid w:val="00D472B3"/>
    <w:rsid w:val="00D51BE5"/>
    <w:rsid w:val="00D57A48"/>
    <w:rsid w:val="00D60E3D"/>
    <w:rsid w:val="00D62AC8"/>
    <w:rsid w:val="00D675E9"/>
    <w:rsid w:val="00D7125D"/>
    <w:rsid w:val="00D71DC7"/>
    <w:rsid w:val="00D737D5"/>
    <w:rsid w:val="00D757BA"/>
    <w:rsid w:val="00D8073A"/>
    <w:rsid w:val="00D83C51"/>
    <w:rsid w:val="00D84516"/>
    <w:rsid w:val="00D867AE"/>
    <w:rsid w:val="00D87E5F"/>
    <w:rsid w:val="00D92614"/>
    <w:rsid w:val="00D93746"/>
    <w:rsid w:val="00D94034"/>
    <w:rsid w:val="00DA349B"/>
    <w:rsid w:val="00DA3B59"/>
    <w:rsid w:val="00DB26D7"/>
    <w:rsid w:val="00DB2CAB"/>
    <w:rsid w:val="00DC0587"/>
    <w:rsid w:val="00DC1D5A"/>
    <w:rsid w:val="00DC46AF"/>
    <w:rsid w:val="00DC518B"/>
    <w:rsid w:val="00DD1167"/>
    <w:rsid w:val="00DD18F4"/>
    <w:rsid w:val="00DE2BFD"/>
    <w:rsid w:val="00DE378E"/>
    <w:rsid w:val="00DE6BFC"/>
    <w:rsid w:val="00DF061D"/>
    <w:rsid w:val="00DF34FC"/>
    <w:rsid w:val="00DF5532"/>
    <w:rsid w:val="00DF5B74"/>
    <w:rsid w:val="00DF73B2"/>
    <w:rsid w:val="00E12048"/>
    <w:rsid w:val="00E36117"/>
    <w:rsid w:val="00E368A0"/>
    <w:rsid w:val="00E379AA"/>
    <w:rsid w:val="00E4155F"/>
    <w:rsid w:val="00E53C12"/>
    <w:rsid w:val="00E54D9D"/>
    <w:rsid w:val="00E60B87"/>
    <w:rsid w:val="00E62B41"/>
    <w:rsid w:val="00E64735"/>
    <w:rsid w:val="00E71FF7"/>
    <w:rsid w:val="00E724B5"/>
    <w:rsid w:val="00E85213"/>
    <w:rsid w:val="00E91B40"/>
    <w:rsid w:val="00E933EC"/>
    <w:rsid w:val="00E93E62"/>
    <w:rsid w:val="00E96769"/>
    <w:rsid w:val="00EA11D2"/>
    <w:rsid w:val="00EA3CAE"/>
    <w:rsid w:val="00EB1C80"/>
    <w:rsid w:val="00EB2E34"/>
    <w:rsid w:val="00EC3031"/>
    <w:rsid w:val="00EC5692"/>
    <w:rsid w:val="00ED51AC"/>
    <w:rsid w:val="00EE26C5"/>
    <w:rsid w:val="00EE4077"/>
    <w:rsid w:val="00EE779E"/>
    <w:rsid w:val="00EF0705"/>
    <w:rsid w:val="00EF6093"/>
    <w:rsid w:val="00F04312"/>
    <w:rsid w:val="00F04B7C"/>
    <w:rsid w:val="00F07F92"/>
    <w:rsid w:val="00F1037C"/>
    <w:rsid w:val="00F15C74"/>
    <w:rsid w:val="00F34DDF"/>
    <w:rsid w:val="00F44F5E"/>
    <w:rsid w:val="00F47F8A"/>
    <w:rsid w:val="00F510C2"/>
    <w:rsid w:val="00F5157A"/>
    <w:rsid w:val="00F56493"/>
    <w:rsid w:val="00F6479D"/>
    <w:rsid w:val="00F651B2"/>
    <w:rsid w:val="00F65301"/>
    <w:rsid w:val="00F67987"/>
    <w:rsid w:val="00F74B1E"/>
    <w:rsid w:val="00F76400"/>
    <w:rsid w:val="00F86C1E"/>
    <w:rsid w:val="00FA09FC"/>
    <w:rsid w:val="00FA7777"/>
    <w:rsid w:val="00FB6C1F"/>
    <w:rsid w:val="00FC0E86"/>
    <w:rsid w:val="00FC2953"/>
    <w:rsid w:val="00FD17E0"/>
    <w:rsid w:val="00FD4257"/>
    <w:rsid w:val="00FD7F23"/>
    <w:rsid w:val="00FF19E8"/>
    <w:rsid w:val="00FF1B65"/>
    <w:rsid w:val="00FF1DBE"/>
    <w:rsid w:val="00FF343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State"/>
  <w:smartTagType w:namespaceuri="urn:schemas-microsoft-com:office:smarttags" w:name="metricconverter"/>
  <w:shapeDefaults>
    <o:shapedefaults v:ext="edit" spidmax="4098"/>
    <o:shapelayout v:ext="edit">
      <o:idmap v:ext="edit" data="1"/>
      <o:rules v:ext="edit">
        <o:r id="V:Rule6" type="connector" idref="#AutoShape 99"/>
        <o:r id="V:Rule7" type="connector" idref="#AutoShape 113"/>
        <o:r id="V:Rule8" type="connector" idref="#Straight Arrow Connector 137"/>
        <o:r id="V:Rule9" type="connector" idref="#AutoShape 103"/>
        <o:r id="V:Rule10" type="connector" idref="#Straight Arrow Connector 1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2591"/>
    <w:pPr>
      <w:bidi/>
    </w:pPr>
  </w:style>
  <w:style w:type="paragraph" w:styleId="1">
    <w:name w:val="heading 1"/>
    <w:basedOn w:val="a"/>
    <w:next w:val="a"/>
    <w:link w:val="1Char"/>
    <w:qFormat/>
    <w:rsid w:val="009A69A2"/>
    <w:pPr>
      <w:keepNext/>
      <w:spacing w:after="0" w:line="240" w:lineRule="auto"/>
      <w:jc w:val="both"/>
      <w:outlineLvl w:val="0"/>
    </w:pPr>
    <w:rPr>
      <w:rFonts w:ascii="Times New Roman" w:eastAsia="SimSun" w:hAnsi="Times New Roman" w:cs="Simplified Arabic"/>
      <w:b/>
      <w:bCs/>
      <w:sz w:val="32"/>
      <w:szCs w:val="32"/>
      <w:lang w:eastAsia="zh-CN" w:bidi="ar-IQ"/>
    </w:rPr>
  </w:style>
  <w:style w:type="paragraph" w:styleId="2">
    <w:name w:val="heading 2"/>
    <w:basedOn w:val="a"/>
    <w:next w:val="a"/>
    <w:link w:val="2Char"/>
    <w:qFormat/>
    <w:rsid w:val="009A69A2"/>
    <w:pPr>
      <w:keepNext/>
      <w:spacing w:after="0" w:line="240" w:lineRule="auto"/>
      <w:jc w:val="both"/>
      <w:outlineLvl w:val="1"/>
    </w:pPr>
    <w:rPr>
      <w:rFonts w:ascii="Times New Roman" w:eastAsia="SimSun" w:hAnsi="Times New Roman" w:cs="Simplified Arabic"/>
      <w:sz w:val="32"/>
      <w:szCs w:val="32"/>
      <w:lang w:eastAsia="zh-CN" w:bidi="ar-IQ"/>
    </w:rPr>
  </w:style>
  <w:style w:type="paragraph" w:styleId="3">
    <w:name w:val="heading 3"/>
    <w:basedOn w:val="a"/>
    <w:next w:val="a"/>
    <w:link w:val="3Char"/>
    <w:qFormat/>
    <w:rsid w:val="009A69A2"/>
    <w:pPr>
      <w:keepNext/>
      <w:numPr>
        <w:ilvl w:val="1"/>
        <w:numId w:val="1"/>
      </w:numPr>
      <w:tabs>
        <w:tab w:val="num" w:pos="1080"/>
      </w:tabs>
      <w:spacing w:after="0" w:line="240" w:lineRule="auto"/>
      <w:ind w:left="1080" w:right="0" w:firstLine="0"/>
      <w:jc w:val="both"/>
      <w:outlineLvl w:val="2"/>
    </w:pPr>
    <w:rPr>
      <w:rFonts w:ascii="Times New Roman" w:eastAsia="SimSun" w:hAnsi="Times New Roman" w:cs="Simplified Arabic"/>
      <w:sz w:val="32"/>
      <w:szCs w:val="32"/>
      <w:lang w:eastAsia="zh-CN"/>
    </w:rPr>
  </w:style>
  <w:style w:type="paragraph" w:styleId="4">
    <w:name w:val="heading 4"/>
    <w:basedOn w:val="a"/>
    <w:next w:val="a"/>
    <w:link w:val="4Char"/>
    <w:qFormat/>
    <w:rsid w:val="009A69A2"/>
    <w:pPr>
      <w:keepNext/>
      <w:spacing w:after="0" w:line="240" w:lineRule="auto"/>
      <w:jc w:val="center"/>
      <w:outlineLvl w:val="3"/>
    </w:pPr>
    <w:rPr>
      <w:rFonts w:ascii="Times New Roman" w:eastAsia="Times New Roman" w:hAnsi="Times New Roman" w:cs="Monotype Koufi"/>
      <w:b/>
      <w:bCs/>
      <w:sz w:val="40"/>
      <w:szCs w:val="40"/>
      <w:lang w:eastAsia="ar-SA"/>
    </w:rPr>
  </w:style>
  <w:style w:type="paragraph" w:styleId="5">
    <w:name w:val="heading 5"/>
    <w:basedOn w:val="a"/>
    <w:next w:val="a"/>
    <w:link w:val="5Char"/>
    <w:qFormat/>
    <w:rsid w:val="009A69A2"/>
    <w:pPr>
      <w:keepNext/>
      <w:spacing w:after="0" w:line="240" w:lineRule="auto"/>
      <w:ind w:left="360" w:right="795"/>
      <w:jc w:val="both"/>
      <w:outlineLvl w:val="4"/>
    </w:pPr>
    <w:rPr>
      <w:rFonts w:ascii="Times New Roman" w:eastAsia="SimSun" w:hAnsi="Times New Roman" w:cs="Simplified Arabic"/>
      <w:b/>
      <w:bCs/>
      <w:sz w:val="32"/>
      <w:szCs w:val="32"/>
      <w:lang w:eastAsia="zh-CN" w:bidi="ar-IQ"/>
    </w:rPr>
  </w:style>
  <w:style w:type="paragraph" w:styleId="6">
    <w:name w:val="heading 6"/>
    <w:basedOn w:val="a"/>
    <w:next w:val="a"/>
    <w:link w:val="6Char"/>
    <w:qFormat/>
    <w:rsid w:val="009A69A2"/>
    <w:pPr>
      <w:keepNext/>
      <w:spacing w:after="0" w:line="240" w:lineRule="auto"/>
      <w:ind w:right="840"/>
      <w:jc w:val="both"/>
      <w:outlineLvl w:val="5"/>
    </w:pPr>
    <w:rPr>
      <w:rFonts w:ascii="Times New Roman" w:eastAsia="SimSun" w:hAnsi="Times New Roman" w:cs="Simplified Arabic"/>
      <w:b/>
      <w:bCs/>
      <w:sz w:val="32"/>
      <w:szCs w:val="32"/>
      <w:lang w:eastAsia="zh-CN" w:bidi="ar-IQ"/>
    </w:rPr>
  </w:style>
  <w:style w:type="paragraph" w:styleId="7">
    <w:name w:val="heading 7"/>
    <w:basedOn w:val="a"/>
    <w:next w:val="a"/>
    <w:link w:val="7Char"/>
    <w:qFormat/>
    <w:rsid w:val="009A69A2"/>
    <w:pPr>
      <w:keepNext/>
      <w:spacing w:after="0" w:line="240" w:lineRule="auto"/>
      <w:jc w:val="center"/>
      <w:outlineLvl w:val="6"/>
    </w:pPr>
    <w:rPr>
      <w:rFonts w:ascii="Times New Roman" w:eastAsia="SimSun" w:hAnsi="Times New Roman" w:cs="Simplified Arabic"/>
      <w:sz w:val="32"/>
      <w:szCs w:val="32"/>
      <w:lang w:eastAsia="zh-CN" w:bidi="ar-IQ"/>
    </w:rPr>
  </w:style>
  <w:style w:type="paragraph" w:styleId="8">
    <w:name w:val="heading 8"/>
    <w:basedOn w:val="a"/>
    <w:next w:val="a"/>
    <w:link w:val="8Char"/>
    <w:uiPriority w:val="9"/>
    <w:semiHidden/>
    <w:unhideWhenUsed/>
    <w:qFormat/>
    <w:rsid w:val="00C113B8"/>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qFormat/>
    <w:rsid w:val="006C4552"/>
    <w:pPr>
      <w:spacing w:before="240" w:after="60"/>
      <w:outlineLvl w:val="8"/>
    </w:pPr>
    <w:rPr>
      <w:rFonts w:ascii="Arial" w:eastAsia="Calibri"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9A69A2"/>
    <w:rPr>
      <w:rFonts w:ascii="Times New Roman" w:eastAsia="SimSun" w:hAnsi="Times New Roman" w:cs="Simplified Arabic"/>
      <w:b/>
      <w:bCs/>
      <w:sz w:val="32"/>
      <w:szCs w:val="32"/>
      <w:lang w:eastAsia="zh-CN" w:bidi="ar-IQ"/>
    </w:rPr>
  </w:style>
  <w:style w:type="character" w:customStyle="1" w:styleId="2Char">
    <w:name w:val="عنوان 2 Char"/>
    <w:basedOn w:val="a0"/>
    <w:link w:val="2"/>
    <w:rsid w:val="009A69A2"/>
    <w:rPr>
      <w:rFonts w:ascii="Times New Roman" w:eastAsia="SimSun" w:hAnsi="Times New Roman" w:cs="Simplified Arabic"/>
      <w:sz w:val="32"/>
      <w:szCs w:val="32"/>
      <w:lang w:eastAsia="zh-CN" w:bidi="ar-IQ"/>
    </w:rPr>
  </w:style>
  <w:style w:type="character" w:customStyle="1" w:styleId="3Char">
    <w:name w:val="عنوان 3 Char"/>
    <w:basedOn w:val="a0"/>
    <w:link w:val="3"/>
    <w:rsid w:val="009A69A2"/>
    <w:rPr>
      <w:rFonts w:ascii="Times New Roman" w:eastAsia="SimSun" w:hAnsi="Times New Roman" w:cs="Simplified Arabic"/>
      <w:sz w:val="32"/>
      <w:szCs w:val="32"/>
      <w:lang w:eastAsia="zh-CN"/>
    </w:rPr>
  </w:style>
  <w:style w:type="character" w:customStyle="1" w:styleId="4Char">
    <w:name w:val="عنوان 4 Char"/>
    <w:basedOn w:val="a0"/>
    <w:link w:val="4"/>
    <w:rsid w:val="009A69A2"/>
    <w:rPr>
      <w:rFonts w:ascii="Times New Roman" w:eastAsia="Times New Roman" w:hAnsi="Times New Roman" w:cs="Monotype Koufi"/>
      <w:b/>
      <w:bCs/>
      <w:sz w:val="40"/>
      <w:szCs w:val="40"/>
      <w:lang w:eastAsia="ar-SA"/>
    </w:rPr>
  </w:style>
  <w:style w:type="character" w:customStyle="1" w:styleId="5Char">
    <w:name w:val="عنوان 5 Char"/>
    <w:basedOn w:val="a0"/>
    <w:link w:val="5"/>
    <w:rsid w:val="009A69A2"/>
    <w:rPr>
      <w:rFonts w:ascii="Times New Roman" w:eastAsia="SimSun" w:hAnsi="Times New Roman" w:cs="Simplified Arabic"/>
      <w:b/>
      <w:bCs/>
      <w:sz w:val="32"/>
      <w:szCs w:val="32"/>
      <w:lang w:eastAsia="zh-CN" w:bidi="ar-IQ"/>
    </w:rPr>
  </w:style>
  <w:style w:type="character" w:customStyle="1" w:styleId="6Char">
    <w:name w:val="عنوان 6 Char"/>
    <w:basedOn w:val="a0"/>
    <w:link w:val="6"/>
    <w:rsid w:val="009A69A2"/>
    <w:rPr>
      <w:rFonts w:ascii="Times New Roman" w:eastAsia="SimSun" w:hAnsi="Times New Roman" w:cs="Simplified Arabic"/>
      <w:b/>
      <w:bCs/>
      <w:sz w:val="32"/>
      <w:szCs w:val="32"/>
      <w:lang w:eastAsia="zh-CN" w:bidi="ar-IQ"/>
    </w:rPr>
  </w:style>
  <w:style w:type="character" w:customStyle="1" w:styleId="7Char">
    <w:name w:val="عنوان 7 Char"/>
    <w:basedOn w:val="a0"/>
    <w:link w:val="7"/>
    <w:rsid w:val="009A69A2"/>
    <w:rPr>
      <w:rFonts w:ascii="Times New Roman" w:eastAsia="SimSun" w:hAnsi="Times New Roman" w:cs="Simplified Arabic"/>
      <w:sz w:val="32"/>
      <w:szCs w:val="32"/>
      <w:lang w:eastAsia="zh-CN" w:bidi="ar-IQ"/>
    </w:rPr>
  </w:style>
  <w:style w:type="numbering" w:customStyle="1" w:styleId="NoList1">
    <w:name w:val="No List1"/>
    <w:next w:val="a2"/>
    <w:semiHidden/>
    <w:rsid w:val="009A69A2"/>
  </w:style>
  <w:style w:type="paragraph" w:styleId="a3">
    <w:name w:val="Body Text"/>
    <w:basedOn w:val="a"/>
    <w:link w:val="Char"/>
    <w:rsid w:val="009A69A2"/>
    <w:pPr>
      <w:spacing w:after="0" w:line="240" w:lineRule="auto"/>
      <w:jc w:val="lowKashida"/>
    </w:pPr>
    <w:rPr>
      <w:rFonts w:ascii="Times New Roman" w:eastAsia="Times New Roman" w:hAnsi="Times New Roman" w:cs="Times New Roman"/>
      <w:sz w:val="36"/>
      <w:szCs w:val="36"/>
      <w:lang w:eastAsia="ar-SA" w:bidi="ar-IQ"/>
    </w:rPr>
  </w:style>
  <w:style w:type="character" w:customStyle="1" w:styleId="Char">
    <w:name w:val="نص أساسي Char"/>
    <w:basedOn w:val="a0"/>
    <w:link w:val="a3"/>
    <w:rsid w:val="009A69A2"/>
    <w:rPr>
      <w:rFonts w:ascii="Times New Roman" w:eastAsia="Times New Roman" w:hAnsi="Times New Roman" w:cs="Times New Roman"/>
      <w:sz w:val="36"/>
      <w:szCs w:val="36"/>
      <w:lang w:eastAsia="ar-SA" w:bidi="ar-IQ"/>
    </w:rPr>
  </w:style>
  <w:style w:type="paragraph" w:styleId="a4">
    <w:name w:val="header"/>
    <w:basedOn w:val="a"/>
    <w:link w:val="Char0"/>
    <w:rsid w:val="009A69A2"/>
    <w:pPr>
      <w:tabs>
        <w:tab w:val="center" w:pos="4320"/>
        <w:tab w:val="right" w:pos="8640"/>
      </w:tabs>
      <w:bidi w:val="0"/>
      <w:spacing w:after="0" w:line="240" w:lineRule="auto"/>
    </w:pPr>
    <w:rPr>
      <w:rFonts w:ascii="Times New Roman" w:eastAsia="SimSun" w:hAnsi="Times New Roman" w:cs="Times New Roman"/>
      <w:sz w:val="24"/>
      <w:szCs w:val="24"/>
      <w:lang w:eastAsia="zh-CN"/>
    </w:rPr>
  </w:style>
  <w:style w:type="character" w:customStyle="1" w:styleId="Char0">
    <w:name w:val="رأس صفحة Char"/>
    <w:basedOn w:val="a0"/>
    <w:link w:val="a4"/>
    <w:uiPriority w:val="99"/>
    <w:rsid w:val="009A69A2"/>
    <w:rPr>
      <w:rFonts w:ascii="Times New Roman" w:eastAsia="SimSun" w:hAnsi="Times New Roman" w:cs="Times New Roman"/>
      <w:sz w:val="24"/>
      <w:szCs w:val="24"/>
      <w:lang w:eastAsia="zh-CN"/>
    </w:rPr>
  </w:style>
  <w:style w:type="character" w:styleId="a5">
    <w:name w:val="page number"/>
    <w:basedOn w:val="a0"/>
    <w:rsid w:val="009A69A2"/>
  </w:style>
  <w:style w:type="paragraph" w:styleId="a6">
    <w:name w:val="footer"/>
    <w:basedOn w:val="a"/>
    <w:link w:val="Char1"/>
    <w:rsid w:val="009A69A2"/>
    <w:pPr>
      <w:tabs>
        <w:tab w:val="center" w:pos="4320"/>
        <w:tab w:val="right" w:pos="8640"/>
      </w:tabs>
      <w:bidi w:val="0"/>
      <w:spacing w:after="0" w:line="240" w:lineRule="auto"/>
    </w:pPr>
    <w:rPr>
      <w:rFonts w:ascii="Times New Roman" w:eastAsia="SimSun" w:hAnsi="Times New Roman" w:cs="Times New Roman"/>
      <w:sz w:val="24"/>
      <w:szCs w:val="24"/>
      <w:lang w:eastAsia="zh-CN"/>
    </w:rPr>
  </w:style>
  <w:style w:type="character" w:customStyle="1" w:styleId="Char1">
    <w:name w:val="تذييل صفحة Char"/>
    <w:basedOn w:val="a0"/>
    <w:link w:val="a6"/>
    <w:uiPriority w:val="99"/>
    <w:rsid w:val="009A69A2"/>
    <w:rPr>
      <w:rFonts w:ascii="Times New Roman" w:eastAsia="SimSun" w:hAnsi="Times New Roman" w:cs="Times New Roman"/>
      <w:sz w:val="24"/>
      <w:szCs w:val="24"/>
      <w:lang w:eastAsia="zh-CN"/>
    </w:rPr>
  </w:style>
  <w:style w:type="paragraph" w:styleId="a7">
    <w:name w:val="Title"/>
    <w:basedOn w:val="a"/>
    <w:next w:val="a"/>
    <w:link w:val="Char2"/>
    <w:qFormat/>
    <w:rsid w:val="009A69A2"/>
    <w:pPr>
      <w:bidi w:val="0"/>
      <w:spacing w:before="240" w:after="60" w:line="240" w:lineRule="auto"/>
      <w:jc w:val="center"/>
      <w:outlineLvl w:val="0"/>
    </w:pPr>
    <w:rPr>
      <w:rFonts w:ascii="Cambria" w:eastAsia="Times New Roman" w:hAnsi="Cambria" w:cs="Times New Roman"/>
      <w:b/>
      <w:bCs/>
      <w:kern w:val="28"/>
      <w:sz w:val="32"/>
      <w:szCs w:val="32"/>
      <w:lang w:eastAsia="zh-CN"/>
    </w:rPr>
  </w:style>
  <w:style w:type="character" w:customStyle="1" w:styleId="Char2">
    <w:name w:val="العنوان Char"/>
    <w:basedOn w:val="a0"/>
    <w:link w:val="a7"/>
    <w:rsid w:val="009A69A2"/>
    <w:rPr>
      <w:rFonts w:ascii="Cambria" w:eastAsia="Times New Roman" w:hAnsi="Cambria" w:cs="Times New Roman"/>
      <w:b/>
      <w:bCs/>
      <w:kern w:val="28"/>
      <w:sz w:val="32"/>
      <w:szCs w:val="32"/>
      <w:lang w:eastAsia="zh-CN"/>
    </w:rPr>
  </w:style>
  <w:style w:type="paragraph" w:styleId="a8">
    <w:name w:val="List Paragraph"/>
    <w:basedOn w:val="a"/>
    <w:qFormat/>
    <w:rsid w:val="009A69A2"/>
    <w:pPr>
      <w:spacing w:after="0" w:line="240" w:lineRule="auto"/>
      <w:ind w:left="720"/>
    </w:pPr>
    <w:rPr>
      <w:rFonts w:ascii="Times New Roman" w:eastAsia="Times New Roman" w:hAnsi="Times New Roman" w:cs="Times New Roman"/>
      <w:sz w:val="24"/>
      <w:szCs w:val="24"/>
    </w:rPr>
  </w:style>
  <w:style w:type="character" w:styleId="Hyperlink">
    <w:name w:val="Hyperlink"/>
    <w:basedOn w:val="a0"/>
    <w:rsid w:val="009A69A2"/>
    <w:rPr>
      <w:rFonts w:cs="Times New Roman"/>
      <w:color w:val="0000FF"/>
      <w:u w:val="single"/>
    </w:rPr>
  </w:style>
  <w:style w:type="character" w:customStyle="1" w:styleId="FootnoteTextChar">
    <w:name w:val="Footnote Text Char"/>
    <w:aliases w:val="Char Char Char"/>
    <w:uiPriority w:val="99"/>
    <w:locked/>
    <w:rsid w:val="009A69A2"/>
  </w:style>
  <w:style w:type="paragraph" w:styleId="a9">
    <w:name w:val="footnote text"/>
    <w:aliases w:val="Char Char"/>
    <w:basedOn w:val="a"/>
    <w:link w:val="Char3"/>
    <w:rsid w:val="009A69A2"/>
    <w:pPr>
      <w:spacing w:after="0" w:line="240" w:lineRule="auto"/>
    </w:pPr>
    <w:rPr>
      <w:rFonts w:ascii="Calibri" w:eastAsia="Times New Roman" w:hAnsi="Calibri" w:cs="Times New Roman"/>
      <w:sz w:val="20"/>
      <w:szCs w:val="20"/>
    </w:rPr>
  </w:style>
  <w:style w:type="character" w:customStyle="1" w:styleId="Char3">
    <w:name w:val="نص حاشية سفلية Char"/>
    <w:aliases w:val="Char Char Char1"/>
    <w:basedOn w:val="a0"/>
    <w:link w:val="a9"/>
    <w:rsid w:val="009A69A2"/>
    <w:rPr>
      <w:rFonts w:ascii="Calibri" w:eastAsia="Times New Roman" w:hAnsi="Calibri" w:cs="Times New Roman"/>
      <w:sz w:val="20"/>
      <w:szCs w:val="20"/>
    </w:rPr>
  </w:style>
  <w:style w:type="character" w:customStyle="1" w:styleId="FooterChar1">
    <w:name w:val="Footer Char1"/>
    <w:basedOn w:val="a0"/>
    <w:uiPriority w:val="99"/>
    <w:rsid w:val="009A69A2"/>
    <w:rPr>
      <w:rFonts w:ascii="Calibri" w:eastAsia="Times New Roman" w:hAnsi="Calibri" w:cs="Times New Roman"/>
      <w:sz w:val="24"/>
      <w:szCs w:val="24"/>
    </w:rPr>
  </w:style>
  <w:style w:type="paragraph" w:styleId="aa">
    <w:name w:val="Balloon Text"/>
    <w:basedOn w:val="a"/>
    <w:link w:val="Char4"/>
    <w:semiHidden/>
    <w:rsid w:val="009A69A2"/>
    <w:pPr>
      <w:spacing w:after="0" w:line="240" w:lineRule="auto"/>
    </w:pPr>
    <w:rPr>
      <w:rFonts w:ascii="Tahoma" w:eastAsia="Times New Roman" w:hAnsi="Tahoma" w:cs="Tahoma"/>
      <w:sz w:val="16"/>
      <w:szCs w:val="16"/>
    </w:rPr>
  </w:style>
  <w:style w:type="character" w:customStyle="1" w:styleId="Char4">
    <w:name w:val="نص في بالون Char"/>
    <w:basedOn w:val="a0"/>
    <w:link w:val="aa"/>
    <w:semiHidden/>
    <w:rsid w:val="009A69A2"/>
    <w:rPr>
      <w:rFonts w:ascii="Tahoma" w:eastAsia="Times New Roman" w:hAnsi="Tahoma" w:cs="Tahoma"/>
      <w:sz w:val="16"/>
      <w:szCs w:val="16"/>
    </w:rPr>
  </w:style>
  <w:style w:type="paragraph" w:customStyle="1" w:styleId="msolistparagraph0">
    <w:name w:val="msolistparagraph"/>
    <w:basedOn w:val="a"/>
    <w:rsid w:val="009A69A2"/>
    <w:pPr>
      <w:spacing w:after="0" w:line="240" w:lineRule="auto"/>
      <w:ind w:left="720"/>
    </w:pPr>
    <w:rPr>
      <w:rFonts w:ascii="Calibri" w:eastAsia="Times New Roman" w:hAnsi="Calibri" w:cs="Times New Roman"/>
      <w:sz w:val="24"/>
      <w:szCs w:val="24"/>
    </w:rPr>
  </w:style>
  <w:style w:type="character" w:styleId="ab">
    <w:name w:val="footnote reference"/>
    <w:basedOn w:val="a0"/>
    <w:rsid w:val="009A69A2"/>
    <w:rPr>
      <w:rFonts w:cs="Times New Roman"/>
      <w:vertAlign w:val="superscript"/>
    </w:rPr>
  </w:style>
  <w:style w:type="table" w:styleId="ac">
    <w:name w:val="Table Grid"/>
    <w:basedOn w:val="a1"/>
    <w:rsid w:val="009A69A2"/>
    <w:pPr>
      <w:bidi/>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a2"/>
    <w:semiHidden/>
    <w:rsid w:val="00E4155F"/>
  </w:style>
  <w:style w:type="table" w:customStyle="1" w:styleId="10">
    <w:name w:val="قائمة داكنة1"/>
    <w:basedOn w:val="a1"/>
    <w:uiPriority w:val="70"/>
    <w:rsid w:val="00E4155F"/>
    <w:pPr>
      <w:spacing w:after="0" w:line="240" w:lineRule="auto"/>
    </w:pPr>
    <w:rPr>
      <w:rFonts w:ascii="Times New Roman" w:eastAsia="Times New Roman" w:hAnsi="Times New Roman"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TableGrid1">
    <w:name w:val="Table Grid1"/>
    <w:basedOn w:val="a1"/>
    <w:next w:val="ac"/>
    <w:rsid w:val="00E4155F"/>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d">
    <w:name w:val="Strong"/>
    <w:basedOn w:val="a0"/>
    <w:qFormat/>
    <w:rsid w:val="00E4155F"/>
    <w:rPr>
      <w:b/>
      <w:bCs/>
    </w:rPr>
  </w:style>
  <w:style w:type="numbering" w:customStyle="1" w:styleId="NoList3">
    <w:name w:val="No List3"/>
    <w:next w:val="a2"/>
    <w:uiPriority w:val="99"/>
    <w:semiHidden/>
    <w:unhideWhenUsed/>
    <w:rsid w:val="00247DDB"/>
  </w:style>
  <w:style w:type="character" w:customStyle="1" w:styleId="longtext">
    <w:name w:val="long_text"/>
    <w:basedOn w:val="a0"/>
    <w:rsid w:val="00B54F33"/>
  </w:style>
  <w:style w:type="paragraph" w:styleId="ae">
    <w:name w:val="Block Text"/>
    <w:basedOn w:val="a"/>
    <w:rsid w:val="00C113B8"/>
    <w:pPr>
      <w:spacing w:after="0" w:line="240" w:lineRule="auto"/>
      <w:ind w:left="368" w:hanging="368"/>
      <w:jc w:val="lowKashida"/>
    </w:pPr>
    <w:rPr>
      <w:rFonts w:ascii="Times New Roman" w:eastAsia="Times New Roman" w:hAnsi="Times New Roman" w:cs="Simplified Arabic"/>
      <w:sz w:val="20"/>
      <w:szCs w:val="32"/>
    </w:rPr>
  </w:style>
  <w:style w:type="character" w:customStyle="1" w:styleId="8Char">
    <w:name w:val="عنوان 8 Char"/>
    <w:basedOn w:val="a0"/>
    <w:link w:val="8"/>
    <w:uiPriority w:val="9"/>
    <w:semiHidden/>
    <w:rsid w:val="00C113B8"/>
    <w:rPr>
      <w:rFonts w:asciiTheme="majorHAnsi" w:eastAsiaTheme="majorEastAsia" w:hAnsiTheme="majorHAnsi" w:cstheme="majorBidi"/>
      <w:color w:val="404040" w:themeColor="text1" w:themeTint="BF"/>
      <w:sz w:val="20"/>
      <w:szCs w:val="20"/>
    </w:rPr>
  </w:style>
  <w:style w:type="character" w:customStyle="1" w:styleId="9Char">
    <w:name w:val="عنوان 9 Char"/>
    <w:basedOn w:val="a0"/>
    <w:link w:val="9"/>
    <w:rsid w:val="006C4552"/>
    <w:rPr>
      <w:rFonts w:ascii="Arial" w:eastAsia="Calibri" w:hAnsi="Arial" w:cs="Arial"/>
    </w:rPr>
  </w:style>
  <w:style w:type="paragraph" w:styleId="30">
    <w:name w:val="Body Text 3"/>
    <w:basedOn w:val="a"/>
    <w:link w:val="3Char0"/>
    <w:rsid w:val="006C4552"/>
    <w:pPr>
      <w:spacing w:after="120" w:line="240" w:lineRule="auto"/>
    </w:pPr>
    <w:rPr>
      <w:rFonts w:ascii="Times New Roman" w:eastAsia="Times New Roman" w:hAnsi="Times New Roman" w:cs="Simplified Arabic"/>
      <w:sz w:val="16"/>
      <w:szCs w:val="16"/>
    </w:rPr>
  </w:style>
  <w:style w:type="character" w:customStyle="1" w:styleId="3Char0">
    <w:name w:val="نص أساسي 3 Char"/>
    <w:basedOn w:val="a0"/>
    <w:link w:val="30"/>
    <w:rsid w:val="006C4552"/>
    <w:rPr>
      <w:rFonts w:ascii="Times New Roman" w:eastAsia="Times New Roman" w:hAnsi="Times New Roman" w:cs="Simplified Arabic"/>
      <w:sz w:val="16"/>
      <w:szCs w:val="16"/>
    </w:rPr>
  </w:style>
  <w:style w:type="character" w:customStyle="1" w:styleId="CharChar">
    <w:name w:val="Char Char"/>
    <w:basedOn w:val="a0"/>
    <w:semiHidden/>
    <w:locked/>
    <w:rsid w:val="006C4552"/>
    <w:rPr>
      <w:rFonts w:cs="Simplified Arabic"/>
      <w:szCs w:val="24"/>
      <w:lang w:val="en-US" w:eastAsia="en-US" w:bidi="ar-SA"/>
    </w:rPr>
  </w:style>
  <w:style w:type="paragraph" w:customStyle="1" w:styleId="11">
    <w:name w:val="سرد الفقرات1"/>
    <w:basedOn w:val="a"/>
    <w:rsid w:val="006C4552"/>
    <w:pPr>
      <w:ind w:left="720"/>
    </w:pPr>
    <w:rPr>
      <w:rFonts w:ascii="Calibri" w:eastAsia="Times New Roman" w:hAnsi="Calibri" w:cs="Arial"/>
    </w:rPr>
  </w:style>
  <w:style w:type="character" w:styleId="af">
    <w:name w:val="annotation reference"/>
    <w:basedOn w:val="a0"/>
    <w:semiHidden/>
    <w:rsid w:val="006C4552"/>
    <w:rPr>
      <w:sz w:val="16"/>
      <w:szCs w:val="16"/>
    </w:rPr>
  </w:style>
  <w:style w:type="paragraph" w:styleId="af0">
    <w:name w:val="annotation text"/>
    <w:basedOn w:val="a"/>
    <w:link w:val="Char5"/>
    <w:semiHidden/>
    <w:rsid w:val="006C4552"/>
    <w:pPr>
      <w:spacing w:after="0" w:line="240" w:lineRule="auto"/>
    </w:pPr>
    <w:rPr>
      <w:rFonts w:ascii="Times New Roman" w:eastAsia="Times New Roman" w:hAnsi="Times New Roman" w:cs="Simplified Arabic"/>
      <w:sz w:val="20"/>
      <w:szCs w:val="20"/>
    </w:rPr>
  </w:style>
  <w:style w:type="character" w:customStyle="1" w:styleId="Char5">
    <w:name w:val="نص تعليق Char"/>
    <w:basedOn w:val="a0"/>
    <w:link w:val="af0"/>
    <w:semiHidden/>
    <w:rsid w:val="006C4552"/>
    <w:rPr>
      <w:rFonts w:ascii="Times New Roman" w:eastAsia="Times New Roman" w:hAnsi="Times New Roman" w:cs="Simplified Arabic"/>
      <w:sz w:val="20"/>
      <w:szCs w:val="20"/>
    </w:rPr>
  </w:style>
  <w:style w:type="paragraph" w:styleId="af1">
    <w:name w:val="annotation subject"/>
    <w:basedOn w:val="af0"/>
    <w:next w:val="af0"/>
    <w:link w:val="Char6"/>
    <w:semiHidden/>
    <w:rsid w:val="006C4552"/>
    <w:rPr>
      <w:b/>
      <w:bCs/>
    </w:rPr>
  </w:style>
  <w:style w:type="character" w:customStyle="1" w:styleId="Char6">
    <w:name w:val="موضوع تعليق Char"/>
    <w:basedOn w:val="Char5"/>
    <w:link w:val="af1"/>
    <w:semiHidden/>
    <w:rsid w:val="006C4552"/>
    <w:rPr>
      <w:b/>
      <w:bCs/>
    </w:rPr>
  </w:style>
  <w:style w:type="paragraph" w:styleId="af2">
    <w:name w:val="Body Text Indent"/>
    <w:basedOn w:val="a"/>
    <w:link w:val="Char7"/>
    <w:rsid w:val="006C4552"/>
    <w:pPr>
      <w:spacing w:after="120" w:line="240" w:lineRule="auto"/>
      <w:ind w:left="360"/>
    </w:pPr>
    <w:rPr>
      <w:rFonts w:ascii="Times New Roman" w:eastAsia="Times New Roman" w:hAnsi="Times New Roman" w:cs="Simplified Arabic"/>
      <w:sz w:val="24"/>
      <w:szCs w:val="28"/>
    </w:rPr>
  </w:style>
  <w:style w:type="character" w:customStyle="1" w:styleId="Char7">
    <w:name w:val="نص أساسي بمسافة بادئة Char"/>
    <w:basedOn w:val="a0"/>
    <w:link w:val="af2"/>
    <w:rsid w:val="006C4552"/>
    <w:rPr>
      <w:rFonts w:ascii="Times New Roman" w:eastAsia="Times New Roman" w:hAnsi="Times New Roman" w:cs="Simplified Arabic"/>
      <w:sz w:val="24"/>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C3A825-0FE8-4D50-A6E4-61848C410E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3155</TotalTime>
  <Pages>1</Pages>
  <Words>26414</Words>
  <Characters>150566</Characters>
  <Application>Microsoft Office Word</Application>
  <DocSecurity>0</DocSecurity>
  <Lines>1254</Lines>
  <Paragraphs>353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Enjoy My Fine Releases.</Company>
  <LinksUpToDate>false</LinksUpToDate>
  <CharactersWithSpaces>176627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DR.Ahmed Saker 2o1O</dc:creator>
  <cp:keywords/>
  <dc:description/>
  <cp:lastModifiedBy>MAHER</cp:lastModifiedBy>
  <cp:revision>212</cp:revision>
  <cp:lastPrinted>2013-11-17T18:35:00Z</cp:lastPrinted>
  <dcterms:created xsi:type="dcterms:W3CDTF">2013-07-19T21:01:00Z</dcterms:created>
  <dcterms:modified xsi:type="dcterms:W3CDTF">2013-11-17T18:43:00Z</dcterms:modified>
</cp:coreProperties>
</file>